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941" w:rsidRDefault="00904941">
      <w:pPr>
        <w:pStyle w:val="22"/>
        <w:shd w:val="clear" w:color="auto" w:fill="auto"/>
        <w:ind w:left="120"/>
        <w:rPr>
          <w:sz w:val="28"/>
          <w:szCs w:val="28"/>
          <w:lang w:val="ru-RU"/>
        </w:rPr>
      </w:pPr>
      <w:r>
        <w:rPr>
          <w:noProof/>
          <w:sz w:val="28"/>
          <w:szCs w:val="28"/>
          <w:lang w:val="ru-RU"/>
        </w:rPr>
        <w:drawing>
          <wp:anchor distT="0" distB="0" distL="114300" distR="114300" simplePos="0" relativeHeight="251658240" behindDoc="0" locked="0" layoutInCell="1" allowOverlap="1">
            <wp:simplePos x="0" y="0"/>
            <wp:positionH relativeFrom="column">
              <wp:posOffset>-704215</wp:posOffset>
            </wp:positionH>
            <wp:positionV relativeFrom="paragraph">
              <wp:posOffset>-735965</wp:posOffset>
            </wp:positionV>
            <wp:extent cx="7457440" cy="105416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57440" cy="10541635"/>
                    </a:xfrm>
                    <a:prstGeom prst="rect">
                      <a:avLst/>
                    </a:prstGeom>
                  </pic:spPr>
                </pic:pic>
              </a:graphicData>
            </a:graphic>
            <wp14:sizeRelH relativeFrom="page">
              <wp14:pctWidth>0</wp14:pctWidth>
            </wp14:sizeRelH>
            <wp14:sizeRelV relativeFrom="page">
              <wp14:pctHeight>0</wp14:pctHeight>
            </wp14:sizeRelV>
          </wp:anchor>
        </w:drawing>
      </w:r>
    </w:p>
    <w:p w:rsidR="00DC2D90" w:rsidRPr="00536C49" w:rsidRDefault="00D8798A">
      <w:pPr>
        <w:pStyle w:val="50"/>
        <w:shd w:val="clear" w:color="auto" w:fill="auto"/>
        <w:spacing w:after="123" w:line="230" w:lineRule="exact"/>
        <w:ind w:left="4080"/>
        <w:jc w:val="left"/>
        <w:rPr>
          <w:sz w:val="28"/>
          <w:szCs w:val="28"/>
        </w:rPr>
      </w:pPr>
      <w:bookmarkStart w:id="0" w:name="_GoBack"/>
      <w:bookmarkEnd w:id="0"/>
      <w:r w:rsidRPr="00536C49">
        <w:rPr>
          <w:sz w:val="28"/>
          <w:szCs w:val="28"/>
        </w:rPr>
        <w:lastRenderedPageBreak/>
        <w:t>1.Общие положения</w:t>
      </w:r>
    </w:p>
    <w:p w:rsidR="00DC2D90" w:rsidRDefault="00D8798A">
      <w:pPr>
        <w:pStyle w:val="1"/>
        <w:shd w:val="clear" w:color="auto" w:fill="auto"/>
        <w:spacing w:before="0"/>
        <w:ind w:left="20" w:right="20" w:firstLine="720"/>
      </w:pPr>
      <w:proofErr w:type="gramStart"/>
      <w:r>
        <w:rPr>
          <w:rStyle w:val="115pt"/>
        </w:rPr>
        <w:t>1.1</w:t>
      </w:r>
      <w:r>
        <w:t xml:space="preserve"> Настоящее Положение о практике студентов </w:t>
      </w:r>
      <w:r w:rsidR="0061009C" w:rsidRPr="0061009C">
        <w:rPr>
          <w:sz w:val="28"/>
          <w:szCs w:val="28"/>
          <w:lang w:val="ru-RU"/>
        </w:rPr>
        <w:t xml:space="preserve">ГАПОУ </w:t>
      </w:r>
      <w:r w:rsidR="0061009C" w:rsidRPr="0061009C">
        <w:rPr>
          <w:sz w:val="28"/>
          <w:szCs w:val="28"/>
        </w:rPr>
        <w:t>«Нефтегазоразведочный техникум»</w:t>
      </w:r>
      <w:r>
        <w:t xml:space="preserve"> (далее - </w:t>
      </w:r>
      <w:r w:rsidR="0061009C">
        <w:rPr>
          <w:lang w:val="ru-RU"/>
        </w:rPr>
        <w:t>Т</w:t>
      </w:r>
      <w:proofErr w:type="spellStart"/>
      <w:r w:rsidR="0061009C">
        <w:t>ехникум</w:t>
      </w:r>
      <w:proofErr w:type="spellEnd"/>
      <w:r>
        <w:t>), осваивающих программу подготовки специалистов среднего звена (далее - ППССЗ (ОПОП), разработано в соответствии с:</w:t>
      </w:r>
      <w:proofErr w:type="gramEnd"/>
    </w:p>
    <w:p w:rsidR="00DC2D90" w:rsidRDefault="00D8798A">
      <w:pPr>
        <w:pStyle w:val="1"/>
        <w:numPr>
          <w:ilvl w:val="0"/>
          <w:numId w:val="1"/>
        </w:numPr>
        <w:shd w:val="clear" w:color="auto" w:fill="auto"/>
        <w:tabs>
          <w:tab w:val="left" w:pos="596"/>
        </w:tabs>
        <w:spacing w:before="0"/>
        <w:ind w:left="20" w:right="20"/>
      </w:pPr>
      <w:r>
        <w:t>Федеральным законом от 29.12.2012 г. № 27Э-ФЗ «Об образовании в Российской Федерации»;</w:t>
      </w:r>
    </w:p>
    <w:p w:rsidR="00DC2D90" w:rsidRDefault="00D8798A">
      <w:pPr>
        <w:pStyle w:val="1"/>
        <w:numPr>
          <w:ilvl w:val="0"/>
          <w:numId w:val="1"/>
        </w:numPr>
        <w:shd w:val="clear" w:color="auto" w:fill="auto"/>
        <w:tabs>
          <w:tab w:val="left" w:pos="586"/>
        </w:tabs>
        <w:spacing w:before="0"/>
        <w:ind w:left="20" w:right="20"/>
      </w:pPr>
      <w:r>
        <w:t>Трудовым кодексом Российской Федерации от 30 декабря 2001 г. № 197- ФЗ (с последующими изменениями и дополнениями);</w:t>
      </w:r>
    </w:p>
    <w:p w:rsidR="00DC2D90" w:rsidRDefault="00D8798A">
      <w:pPr>
        <w:pStyle w:val="1"/>
        <w:numPr>
          <w:ilvl w:val="0"/>
          <w:numId w:val="1"/>
        </w:numPr>
        <w:shd w:val="clear" w:color="auto" w:fill="auto"/>
        <w:tabs>
          <w:tab w:val="left" w:pos="591"/>
        </w:tabs>
        <w:spacing w:before="0"/>
        <w:ind w:left="20" w:right="20"/>
      </w:pPr>
      <w:r>
        <w:t>Федеральными государственными образовательными стандартами среднего профессионального образования;</w:t>
      </w:r>
    </w:p>
    <w:p w:rsidR="00DC2D90" w:rsidRDefault="00D8798A">
      <w:pPr>
        <w:pStyle w:val="1"/>
        <w:numPr>
          <w:ilvl w:val="0"/>
          <w:numId w:val="1"/>
        </w:numPr>
        <w:shd w:val="clear" w:color="auto" w:fill="auto"/>
        <w:tabs>
          <w:tab w:val="left" w:pos="582"/>
        </w:tabs>
        <w:spacing w:before="0"/>
        <w:ind w:left="20" w:right="20"/>
      </w:pPr>
      <w:r>
        <w:t>Приказом Министерства образования и науки Российской Федерации от 14.06.2013 г. № 464 «Об утверждении порядка и организации образовательной деятельности по образовательным программам среднего профессионального образования»;</w:t>
      </w:r>
    </w:p>
    <w:p w:rsidR="00DC2D90" w:rsidRDefault="00D8798A">
      <w:pPr>
        <w:pStyle w:val="1"/>
        <w:numPr>
          <w:ilvl w:val="0"/>
          <w:numId w:val="1"/>
        </w:numPr>
        <w:shd w:val="clear" w:color="auto" w:fill="auto"/>
        <w:tabs>
          <w:tab w:val="left" w:pos="582"/>
        </w:tabs>
        <w:spacing w:before="0"/>
        <w:ind w:left="20" w:right="20"/>
      </w:pPr>
      <w:r>
        <w:t>Приказом Министерства образования и науки 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DC2D90" w:rsidRDefault="00D8798A">
      <w:pPr>
        <w:pStyle w:val="1"/>
        <w:numPr>
          <w:ilvl w:val="0"/>
          <w:numId w:val="2"/>
        </w:numPr>
        <w:shd w:val="clear" w:color="auto" w:fill="auto"/>
        <w:tabs>
          <w:tab w:val="left" w:pos="1215"/>
        </w:tabs>
        <w:spacing w:before="0"/>
        <w:ind w:left="20" w:right="20" w:firstLine="720"/>
      </w:pPr>
      <w:r>
        <w:t>Настоящее Положение о практике студентов, осваивающих ППССЗ (ОПОП) (далее - Положение), определяет порядок организации и проведения практики студентов, осваивающих ППССЗ (ОПОП) в соответствии с федеральными государственными образовательными стандартами среднего профессионального образования (далее - ФГОС СПО).</w:t>
      </w:r>
    </w:p>
    <w:p w:rsidR="00DC2D90" w:rsidRDefault="00D8798A">
      <w:pPr>
        <w:pStyle w:val="1"/>
        <w:numPr>
          <w:ilvl w:val="0"/>
          <w:numId w:val="2"/>
        </w:numPr>
        <w:shd w:val="clear" w:color="auto" w:fill="auto"/>
        <w:tabs>
          <w:tab w:val="left" w:pos="1306"/>
        </w:tabs>
        <w:spacing w:before="0"/>
        <w:ind w:left="20" w:right="20" w:firstLine="720"/>
        <w:sectPr w:rsidR="00DC2D90" w:rsidSect="00BD409E">
          <w:footnotePr>
            <w:numFmt w:val="upperRoman"/>
            <w:numRestart w:val="eachPage"/>
          </w:footnotePr>
          <w:type w:val="continuous"/>
          <w:pgSz w:w="11905" w:h="16837"/>
          <w:pgMar w:top="1125" w:right="565" w:bottom="1244" w:left="1276" w:header="0" w:footer="3" w:gutter="0"/>
          <w:cols w:space="720"/>
          <w:noEndnote/>
          <w:docGrid w:linePitch="360"/>
        </w:sectPr>
      </w:pPr>
      <w:r>
        <w:t>Практика имеет целью комплексное освоение студентами всех видов профессиональной деятельности по специальности СПО, формирование общих и профессиональных компетенций, а также приобретение необходимых умений и опыта практической работы студентами по специальности.</w:t>
      </w:r>
    </w:p>
    <w:p w:rsidR="00DC2D90" w:rsidRDefault="00D8798A">
      <w:pPr>
        <w:pStyle w:val="1"/>
        <w:numPr>
          <w:ilvl w:val="0"/>
          <w:numId w:val="2"/>
        </w:numPr>
        <w:shd w:val="clear" w:color="auto" w:fill="auto"/>
        <w:tabs>
          <w:tab w:val="left" w:pos="1344"/>
        </w:tabs>
        <w:spacing w:before="0" w:line="480" w:lineRule="exact"/>
        <w:ind w:right="20" w:firstLine="720"/>
      </w:pPr>
      <w:r>
        <w:lastRenderedPageBreak/>
        <w:t>Видами практики студентов, осваивающих ППССЗ (ОПОП), являются учебная практика и производственная практика (далее - практика).</w:t>
      </w:r>
    </w:p>
    <w:p w:rsidR="00DC2D90" w:rsidRDefault="00D8798A">
      <w:pPr>
        <w:pStyle w:val="1"/>
        <w:numPr>
          <w:ilvl w:val="0"/>
          <w:numId w:val="2"/>
        </w:numPr>
        <w:shd w:val="clear" w:color="auto" w:fill="auto"/>
        <w:tabs>
          <w:tab w:val="left" w:pos="1234"/>
        </w:tabs>
        <w:spacing w:before="0" w:line="480" w:lineRule="exact"/>
        <w:ind w:right="20" w:firstLine="720"/>
      </w:pPr>
      <w:r>
        <w:t>Учебная практика по специальности направлена на формирование у студентов практических профессиональных умений, приобретение первоначального практического опыта, реализуется в рамках профессиональных модулей ППССЗ (ОПОП) по основным видам профессиональной деятельности для последующего освоения ими общих и профессиональных компетенций по избранной специальности.</w:t>
      </w:r>
    </w:p>
    <w:p w:rsidR="00DC2D90" w:rsidRDefault="00D8798A">
      <w:pPr>
        <w:pStyle w:val="1"/>
        <w:numPr>
          <w:ilvl w:val="0"/>
          <w:numId w:val="2"/>
        </w:numPr>
        <w:shd w:val="clear" w:color="auto" w:fill="auto"/>
        <w:tabs>
          <w:tab w:val="left" w:pos="1267"/>
        </w:tabs>
        <w:spacing w:before="0" w:line="480" w:lineRule="exact"/>
        <w:ind w:right="20" w:firstLine="720"/>
      </w:pPr>
      <w:r>
        <w:t>Производственная практика включает в себя следующие этапы: практика по профилю специальности и преддипломная практика.</w:t>
      </w:r>
    </w:p>
    <w:p w:rsidR="00DC2D90" w:rsidRDefault="00D8798A">
      <w:pPr>
        <w:pStyle w:val="1"/>
        <w:numPr>
          <w:ilvl w:val="0"/>
          <w:numId w:val="2"/>
        </w:numPr>
        <w:shd w:val="clear" w:color="auto" w:fill="auto"/>
        <w:tabs>
          <w:tab w:val="left" w:pos="1229"/>
        </w:tabs>
        <w:spacing w:before="0" w:line="480" w:lineRule="exact"/>
        <w:ind w:right="20" w:firstLine="720"/>
      </w:pPr>
      <w:r>
        <w:t>Практика по профилю специальности направлена на закрепление, расширение, углубление и систематизацию знаний, полученных при изучении специальных дисциплин, приобретение практического опыта, формирование у студента общих и профессиональных компетенций и реализуется в рамках модулей ППССЗ (ОПОП) по каждому из видов профессиональной деятельности, предусмотренных ФГОС СПО по специальности.</w:t>
      </w:r>
    </w:p>
    <w:p w:rsidR="00DC2D90" w:rsidRDefault="00D8798A">
      <w:pPr>
        <w:pStyle w:val="1"/>
        <w:numPr>
          <w:ilvl w:val="0"/>
          <w:numId w:val="2"/>
        </w:numPr>
        <w:shd w:val="clear" w:color="auto" w:fill="auto"/>
        <w:tabs>
          <w:tab w:val="left" w:pos="1296"/>
        </w:tabs>
        <w:spacing w:before="0" w:line="480" w:lineRule="exact"/>
        <w:ind w:right="20" w:firstLine="720"/>
      </w:pPr>
      <w:r>
        <w:t>Преддипломная практика направлена на углубление студентом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выполнению дипломной работы в организациях различных организационно - правовых форм (далее - организация).</w:t>
      </w:r>
    </w:p>
    <w:p w:rsidR="00DC2D90" w:rsidRDefault="00D8798A">
      <w:pPr>
        <w:pStyle w:val="1"/>
        <w:numPr>
          <w:ilvl w:val="0"/>
          <w:numId w:val="2"/>
        </w:numPr>
        <w:shd w:val="clear" w:color="auto" w:fill="auto"/>
        <w:tabs>
          <w:tab w:val="left" w:pos="1555"/>
        </w:tabs>
        <w:spacing w:before="0" w:after="588" w:line="480" w:lineRule="exact"/>
        <w:ind w:right="20" w:firstLine="720"/>
      </w:pPr>
      <w:r>
        <w:t>Общий объем времени на практику определяется рабочим учебным планом специальности.</w:t>
      </w:r>
    </w:p>
    <w:p w:rsidR="00DC2D90" w:rsidRDefault="00D8798A">
      <w:pPr>
        <w:pStyle w:val="24"/>
        <w:keepNext/>
        <w:keepLines/>
        <w:shd w:val="clear" w:color="auto" w:fill="auto"/>
        <w:spacing w:before="0" w:after="162" w:line="270" w:lineRule="exact"/>
        <w:ind w:left="3400"/>
      </w:pPr>
      <w:bookmarkStart w:id="1" w:name="bookmark0"/>
      <w:r>
        <w:t>2. Организация практики</w:t>
      </w:r>
      <w:bookmarkEnd w:id="1"/>
    </w:p>
    <w:p w:rsidR="00DC2D90" w:rsidRDefault="00D8798A">
      <w:pPr>
        <w:pStyle w:val="1"/>
        <w:shd w:val="clear" w:color="auto" w:fill="auto"/>
        <w:spacing w:before="0" w:line="270" w:lineRule="exact"/>
        <w:ind w:firstLine="720"/>
      </w:pPr>
      <w:r>
        <w:t xml:space="preserve">2.1. Организация практики на всех ее этапах направлена </w:t>
      </w:r>
      <w:proofErr w:type="gramStart"/>
      <w:r>
        <w:t>на</w:t>
      </w:r>
      <w:proofErr w:type="gramEnd"/>
      <w:r>
        <w:t>:</w:t>
      </w:r>
    </w:p>
    <w:p w:rsidR="00DC2D90" w:rsidRDefault="00D8798A">
      <w:pPr>
        <w:pStyle w:val="1"/>
        <w:shd w:val="clear" w:color="auto" w:fill="auto"/>
        <w:spacing w:before="0" w:line="480" w:lineRule="exact"/>
        <w:ind w:right="20" w:firstLine="720"/>
      </w:pPr>
      <w:r>
        <w:t xml:space="preserve">- последовательное расширение круга формируемых у студентов умений, навыков, практического опыта и их усложнение по мере перехода </w:t>
      </w:r>
      <w:proofErr w:type="gramStart"/>
      <w:r>
        <w:t>от</w:t>
      </w:r>
      <w:proofErr w:type="gramEnd"/>
    </w:p>
    <w:p w:rsidR="00DC2D90" w:rsidRDefault="00D8798A">
      <w:pPr>
        <w:pStyle w:val="1"/>
        <w:shd w:val="clear" w:color="auto" w:fill="auto"/>
        <w:spacing w:before="0" w:line="270" w:lineRule="exact"/>
        <w:jc w:val="left"/>
      </w:pPr>
      <w:r>
        <w:t>одного этапа практики к другому;</w:t>
      </w:r>
    </w:p>
    <w:p w:rsidR="00DC2D90" w:rsidRDefault="00D8798A">
      <w:pPr>
        <w:pStyle w:val="1"/>
        <w:shd w:val="clear" w:color="auto" w:fill="auto"/>
        <w:spacing w:before="0" w:line="480" w:lineRule="exact"/>
        <w:ind w:right="20" w:firstLine="700"/>
      </w:pPr>
      <w:r>
        <w:lastRenderedPageBreak/>
        <w:t>- целостность подготовки специалистов к выполнению основных трудовых функций и связь практики с теоретическим обучением.</w:t>
      </w:r>
    </w:p>
    <w:p w:rsidR="00DC2D90" w:rsidRDefault="00D8798A">
      <w:pPr>
        <w:pStyle w:val="1"/>
        <w:shd w:val="clear" w:color="auto" w:fill="auto"/>
        <w:spacing w:before="0" w:line="480" w:lineRule="exact"/>
        <w:ind w:right="20" w:firstLine="700"/>
      </w:pPr>
      <w:r>
        <w:t>Содержание всех этапов практики определяется требованиями к умениям и практическому опыту по каждому из профессиональных модулей ППССЗ (ОПОП) в соответствии с ФГОС СПО, программами практики.</w:t>
      </w:r>
    </w:p>
    <w:p w:rsidR="00DC2D90" w:rsidRDefault="00D8798A">
      <w:pPr>
        <w:pStyle w:val="1"/>
        <w:numPr>
          <w:ilvl w:val="0"/>
          <w:numId w:val="3"/>
        </w:numPr>
        <w:shd w:val="clear" w:color="auto" w:fill="auto"/>
        <w:tabs>
          <w:tab w:val="left" w:pos="1286"/>
        </w:tabs>
        <w:spacing w:before="0" w:line="480" w:lineRule="exact"/>
        <w:ind w:right="20" w:firstLine="700"/>
      </w:pPr>
      <w:r>
        <w:t>Учебная практика может проводиться в колледже, а также на предприятиях и организациях на основе договоров между организацией и колледжем.</w:t>
      </w:r>
    </w:p>
    <w:p w:rsidR="00DC2D90" w:rsidRDefault="00D8798A">
      <w:pPr>
        <w:pStyle w:val="1"/>
        <w:numPr>
          <w:ilvl w:val="0"/>
          <w:numId w:val="3"/>
        </w:numPr>
        <w:shd w:val="clear" w:color="auto" w:fill="auto"/>
        <w:tabs>
          <w:tab w:val="left" w:pos="1253"/>
        </w:tabs>
        <w:spacing w:before="0" w:line="480" w:lineRule="exact"/>
        <w:ind w:right="20" w:firstLine="700"/>
      </w:pPr>
      <w:r>
        <w:t>При наличии вакантных должностей во время производственной практики студенты могут зачисляться на них, если работа соответствует требованиям программы производственной практики.</w:t>
      </w:r>
    </w:p>
    <w:p w:rsidR="00DC2D90" w:rsidRDefault="00D8798A">
      <w:pPr>
        <w:pStyle w:val="1"/>
        <w:numPr>
          <w:ilvl w:val="0"/>
          <w:numId w:val="3"/>
        </w:numPr>
        <w:shd w:val="clear" w:color="auto" w:fill="auto"/>
        <w:tabs>
          <w:tab w:val="left" w:pos="1291"/>
        </w:tabs>
        <w:spacing w:before="0" w:line="480" w:lineRule="exact"/>
        <w:ind w:right="20" w:firstLine="700"/>
      </w:pPr>
      <w:r>
        <w:t>Сроки, виды и этапы проведения практики устанавливаются в соответствии с рабочим учебным планом по специальности и утвержденным графиком учебного процесса.</w:t>
      </w:r>
    </w:p>
    <w:p w:rsidR="00DC2D90" w:rsidRDefault="00D8798A">
      <w:pPr>
        <w:pStyle w:val="1"/>
        <w:numPr>
          <w:ilvl w:val="0"/>
          <w:numId w:val="3"/>
        </w:numPr>
        <w:shd w:val="clear" w:color="auto" w:fill="auto"/>
        <w:tabs>
          <w:tab w:val="left" w:pos="1258"/>
        </w:tabs>
        <w:spacing w:before="0" w:line="480" w:lineRule="exact"/>
        <w:ind w:right="20" w:firstLine="700"/>
      </w:pPr>
      <w:r>
        <w:t xml:space="preserve">Учебная практика и практика по профилю специальности могут реализовываться как концентрированно в несколько периодов, </w:t>
      </w:r>
      <w:proofErr w:type="gramStart"/>
      <w:r>
        <w:t>так</w:t>
      </w:r>
      <w:proofErr w:type="gramEnd"/>
      <w:r>
        <w:t xml:space="preserve"> и рассредоточено, чередуясь с теоретическими занятиями в рамках профессиональных модулей.</w:t>
      </w:r>
    </w:p>
    <w:p w:rsidR="00DC2D90" w:rsidRDefault="00D8798A">
      <w:pPr>
        <w:pStyle w:val="1"/>
        <w:numPr>
          <w:ilvl w:val="0"/>
          <w:numId w:val="3"/>
        </w:numPr>
        <w:shd w:val="clear" w:color="auto" w:fill="auto"/>
        <w:tabs>
          <w:tab w:val="left" w:pos="1238"/>
        </w:tabs>
        <w:spacing w:before="0" w:line="480" w:lineRule="exact"/>
        <w:ind w:right="20" w:firstLine="700"/>
      </w:pPr>
      <w:r>
        <w:t>Преддипломная практика проводится непрерывно после освоения учебной практики и практики по профилю специальности.</w:t>
      </w:r>
    </w:p>
    <w:p w:rsidR="00DC2D90" w:rsidRDefault="00D8798A">
      <w:pPr>
        <w:pStyle w:val="1"/>
        <w:numPr>
          <w:ilvl w:val="0"/>
          <w:numId w:val="3"/>
        </w:numPr>
        <w:shd w:val="clear" w:color="auto" w:fill="auto"/>
        <w:tabs>
          <w:tab w:val="left" w:pos="1291"/>
        </w:tabs>
        <w:spacing w:before="0" w:line="480" w:lineRule="exact"/>
        <w:ind w:right="20" w:firstLine="700"/>
      </w:pPr>
      <w:r>
        <w:t xml:space="preserve">Планирование, организация и обеспечение практики студентов колледжа осуществляется в соответствии с ППССЗ (ОПОП) с учетом договоров с организациями исключительно по профилю специальности в рамках профессиональных модулей </w:t>
      </w:r>
      <w:proofErr w:type="gramStart"/>
      <w:r>
        <w:t>согласно программ</w:t>
      </w:r>
      <w:proofErr w:type="gramEnd"/>
      <w:r>
        <w:t xml:space="preserve"> практики.</w:t>
      </w:r>
    </w:p>
    <w:p w:rsidR="00DC2D90" w:rsidRDefault="00D8798A">
      <w:pPr>
        <w:pStyle w:val="1"/>
        <w:numPr>
          <w:ilvl w:val="0"/>
          <w:numId w:val="3"/>
        </w:numPr>
        <w:shd w:val="clear" w:color="auto" w:fill="auto"/>
        <w:tabs>
          <w:tab w:val="left" w:pos="1200"/>
        </w:tabs>
        <w:spacing w:before="0" w:line="480" w:lineRule="exact"/>
        <w:ind w:right="20" w:firstLine="700"/>
      </w:pPr>
      <w:r>
        <w:t>Программы практики являются составной частью ППССЗ (ОПОП), обеспечивающей реализацию ФГОС СПО.</w:t>
      </w:r>
    </w:p>
    <w:p w:rsidR="00DC2D90" w:rsidRDefault="00D8798A">
      <w:pPr>
        <w:pStyle w:val="1"/>
        <w:shd w:val="clear" w:color="auto" w:fill="auto"/>
        <w:spacing w:before="0" w:line="480" w:lineRule="exact"/>
        <w:ind w:right="20" w:firstLine="700"/>
      </w:pPr>
      <w:r>
        <w:t xml:space="preserve">Программа по каждому виду практики разрабатывается ведущими преподавателями </w:t>
      </w:r>
      <w:r w:rsidR="0061009C">
        <w:rPr>
          <w:lang w:val="ru-RU"/>
        </w:rPr>
        <w:t>техникума</w:t>
      </w:r>
      <w:r>
        <w:t xml:space="preserve"> </w:t>
      </w:r>
      <w:r w:rsidR="0061009C">
        <w:rPr>
          <w:lang w:val="ru-RU"/>
        </w:rPr>
        <w:t xml:space="preserve">и </w:t>
      </w:r>
      <w:r w:rsidR="0061009C">
        <w:t xml:space="preserve">утверждается </w:t>
      </w:r>
      <w:r>
        <w:t xml:space="preserve"> директором </w:t>
      </w:r>
      <w:r w:rsidR="0061009C">
        <w:rPr>
          <w:lang w:val="ru-RU"/>
        </w:rPr>
        <w:t>техникума</w:t>
      </w:r>
      <w:r>
        <w:t>.</w:t>
      </w:r>
    </w:p>
    <w:p w:rsidR="00DC2D90" w:rsidRDefault="00AB6A45">
      <w:pPr>
        <w:pStyle w:val="1"/>
        <w:numPr>
          <w:ilvl w:val="0"/>
          <w:numId w:val="3"/>
        </w:numPr>
        <w:shd w:val="clear" w:color="auto" w:fill="auto"/>
        <w:tabs>
          <w:tab w:val="left" w:pos="1393"/>
        </w:tabs>
        <w:spacing w:before="0"/>
        <w:ind w:left="20" w:right="20" w:firstLine="700"/>
      </w:pPr>
      <w:r>
        <w:rPr>
          <w:lang w:val="ru-RU"/>
        </w:rPr>
        <w:lastRenderedPageBreak/>
        <w:t xml:space="preserve">Заместитель директора по </w:t>
      </w:r>
      <w:proofErr w:type="gramStart"/>
      <w:r>
        <w:rPr>
          <w:lang w:val="ru-RU"/>
        </w:rPr>
        <w:t>УПР</w:t>
      </w:r>
      <w:proofErr w:type="gramEnd"/>
      <w:r w:rsidR="00D8798A">
        <w:t xml:space="preserve"> - лицо, ответственное за организацию и проведение практики от администрации </w:t>
      </w:r>
      <w:r>
        <w:rPr>
          <w:lang w:val="ru-RU"/>
        </w:rPr>
        <w:t>техникума</w:t>
      </w:r>
      <w:r w:rsidR="00D8798A">
        <w:t>, готовит следующую документацию:</w:t>
      </w:r>
    </w:p>
    <w:p w:rsidR="00DC2D90" w:rsidRDefault="00D8798A">
      <w:pPr>
        <w:pStyle w:val="1"/>
        <w:numPr>
          <w:ilvl w:val="0"/>
          <w:numId w:val="4"/>
        </w:numPr>
        <w:shd w:val="clear" w:color="auto" w:fill="auto"/>
        <w:tabs>
          <w:tab w:val="left" w:pos="1436"/>
        </w:tabs>
        <w:spacing w:before="0"/>
        <w:ind w:left="20" w:right="20" w:firstLine="700"/>
      </w:pPr>
      <w:r>
        <w:t>проекты приказов по организации и проведению всех этапов практики;</w:t>
      </w:r>
    </w:p>
    <w:p w:rsidR="00DC2D90" w:rsidRDefault="00D8798A">
      <w:pPr>
        <w:pStyle w:val="1"/>
        <w:numPr>
          <w:ilvl w:val="0"/>
          <w:numId w:val="4"/>
        </w:numPr>
        <w:shd w:val="clear" w:color="auto" w:fill="auto"/>
        <w:tabs>
          <w:tab w:val="left" w:pos="1430"/>
        </w:tabs>
        <w:spacing w:before="0" w:after="59" w:line="270" w:lineRule="exact"/>
        <w:ind w:left="20" w:firstLine="700"/>
      </w:pPr>
      <w:r>
        <w:t>проекты договоров с организациями;</w:t>
      </w:r>
    </w:p>
    <w:p w:rsidR="00DC2D90" w:rsidRDefault="00D8798A">
      <w:pPr>
        <w:pStyle w:val="1"/>
        <w:numPr>
          <w:ilvl w:val="0"/>
          <w:numId w:val="4"/>
        </w:numPr>
        <w:shd w:val="clear" w:color="auto" w:fill="auto"/>
        <w:tabs>
          <w:tab w:val="left" w:pos="1441"/>
        </w:tabs>
        <w:spacing w:before="0" w:line="480" w:lineRule="exact"/>
        <w:ind w:left="20" w:right="20" w:firstLine="700"/>
      </w:pPr>
      <w:r>
        <w:t>аттестационные листы оценки уровня освоения общих и профессиональных компетенций обучающегося в результате прохождения практики (приложение 2);</w:t>
      </w:r>
    </w:p>
    <w:p w:rsidR="00DC2D90" w:rsidRDefault="00D8798A">
      <w:pPr>
        <w:pStyle w:val="1"/>
        <w:numPr>
          <w:ilvl w:val="0"/>
          <w:numId w:val="4"/>
        </w:numPr>
        <w:shd w:val="clear" w:color="auto" w:fill="auto"/>
        <w:tabs>
          <w:tab w:val="left" w:pos="1435"/>
        </w:tabs>
        <w:spacing w:before="0" w:line="270" w:lineRule="exact"/>
        <w:ind w:left="20" w:firstLine="700"/>
      </w:pPr>
      <w:r>
        <w:t>бланки дневников практики (приложение 2);</w:t>
      </w:r>
    </w:p>
    <w:p w:rsidR="00DC2D90" w:rsidRDefault="00D8798A">
      <w:pPr>
        <w:pStyle w:val="1"/>
        <w:numPr>
          <w:ilvl w:val="0"/>
          <w:numId w:val="4"/>
        </w:numPr>
        <w:shd w:val="clear" w:color="auto" w:fill="auto"/>
        <w:tabs>
          <w:tab w:val="left" w:pos="1430"/>
        </w:tabs>
        <w:spacing w:before="0" w:line="480" w:lineRule="exact"/>
        <w:ind w:left="20" w:firstLine="700"/>
      </w:pPr>
      <w:r>
        <w:t>другие документы по организации практики.</w:t>
      </w:r>
    </w:p>
    <w:p w:rsidR="00DC2D90" w:rsidRDefault="00AB6A45">
      <w:pPr>
        <w:pStyle w:val="1"/>
        <w:shd w:val="clear" w:color="auto" w:fill="auto"/>
        <w:spacing w:before="0" w:line="480" w:lineRule="exact"/>
        <w:ind w:left="20" w:right="20" w:firstLine="700"/>
      </w:pPr>
      <w:r>
        <w:rPr>
          <w:lang w:val="ru-RU"/>
        </w:rPr>
        <w:t xml:space="preserve">Заместитель директора по </w:t>
      </w:r>
      <w:proofErr w:type="gramStart"/>
      <w:r>
        <w:rPr>
          <w:lang w:val="ru-RU"/>
        </w:rPr>
        <w:t>УПР</w:t>
      </w:r>
      <w:proofErr w:type="gramEnd"/>
      <w:r>
        <w:t xml:space="preserve"> </w:t>
      </w:r>
      <w:r w:rsidR="00D8798A">
        <w:t>подтверждает предыдущие базы практик, ведет переговоры о новых базах и закрепляет их на основе договоров колледжа с организациями.</w:t>
      </w:r>
    </w:p>
    <w:p w:rsidR="00DC2D90" w:rsidRDefault="00D8798A">
      <w:pPr>
        <w:pStyle w:val="1"/>
        <w:numPr>
          <w:ilvl w:val="0"/>
          <w:numId w:val="3"/>
        </w:numPr>
        <w:shd w:val="clear" w:color="auto" w:fill="auto"/>
        <w:tabs>
          <w:tab w:val="left" w:pos="1566"/>
        </w:tabs>
        <w:spacing w:before="0" w:line="480" w:lineRule="exact"/>
        <w:ind w:left="20" w:right="20" w:firstLine="700"/>
      </w:pPr>
      <w:r>
        <w:t>Самостоятельный выбор студентом новой базы практики возможен не позднее, чем за месяц до начала практики при представлении запроса из организации по профилю специальности (на бланке организации, с подписью руководителя и печатью организации).</w:t>
      </w:r>
    </w:p>
    <w:p w:rsidR="00DC2D90" w:rsidRDefault="00D8798A">
      <w:pPr>
        <w:pStyle w:val="1"/>
        <w:numPr>
          <w:ilvl w:val="0"/>
          <w:numId w:val="3"/>
        </w:numPr>
        <w:shd w:val="clear" w:color="auto" w:fill="auto"/>
        <w:tabs>
          <w:tab w:val="left" w:pos="1494"/>
        </w:tabs>
        <w:spacing w:before="0" w:line="480" w:lineRule="exact"/>
        <w:ind w:left="20" w:right="20" w:firstLine="700"/>
      </w:pPr>
      <w:r>
        <w:t>В качестве баз практик могут быть выбраны организации различных организационно - правовых форм.</w:t>
      </w:r>
    </w:p>
    <w:p w:rsidR="00DC2D90" w:rsidRDefault="00D8798A">
      <w:pPr>
        <w:pStyle w:val="1"/>
        <w:numPr>
          <w:ilvl w:val="0"/>
          <w:numId w:val="3"/>
        </w:numPr>
        <w:shd w:val="clear" w:color="auto" w:fill="auto"/>
        <w:tabs>
          <w:tab w:val="left" w:pos="1374"/>
        </w:tabs>
        <w:spacing w:before="0" w:line="480" w:lineRule="exact"/>
        <w:ind w:left="20" w:right="20" w:firstLine="700"/>
      </w:pPr>
      <w:r>
        <w:t>Базы практик должны отвечать требованиям профиля подготовки студентов, обеспечены современным оборудованием и квалифицированным персоналом.</w:t>
      </w:r>
    </w:p>
    <w:p w:rsidR="00DC2D90" w:rsidRDefault="00D8798A">
      <w:pPr>
        <w:pStyle w:val="1"/>
        <w:numPr>
          <w:ilvl w:val="0"/>
          <w:numId w:val="3"/>
        </w:numPr>
        <w:shd w:val="clear" w:color="auto" w:fill="auto"/>
        <w:tabs>
          <w:tab w:val="left" w:pos="1498"/>
        </w:tabs>
        <w:spacing w:before="0" w:line="480" w:lineRule="exact"/>
        <w:ind w:left="20" w:right="20" w:firstLine="700"/>
      </w:pPr>
      <w:r>
        <w:t xml:space="preserve">Направление студентов на практику оформляется приказом директора </w:t>
      </w:r>
      <w:r w:rsidR="0061009C">
        <w:rPr>
          <w:lang w:val="ru-RU"/>
        </w:rPr>
        <w:t>техникума</w:t>
      </w:r>
      <w:r>
        <w:t xml:space="preserve"> с указанием закрепления каждого студента за организацией, а также руководителей от </w:t>
      </w:r>
      <w:r w:rsidR="0061009C">
        <w:rPr>
          <w:lang w:val="ru-RU"/>
        </w:rPr>
        <w:t>техникума</w:t>
      </w:r>
      <w:r>
        <w:t>, вида и сроков прохождения практики. Данный проект приказа подготавливается инспектором по общим вопросам, п</w:t>
      </w:r>
      <w:r w:rsidR="0061009C">
        <w:t xml:space="preserve">одписывается не </w:t>
      </w:r>
      <w:proofErr w:type="gramStart"/>
      <w:r w:rsidR="0061009C">
        <w:t>позднее</w:t>
      </w:r>
      <w:proofErr w:type="gramEnd"/>
      <w:r w:rsidR="0061009C">
        <w:t xml:space="preserve"> чем за </w:t>
      </w:r>
      <w:r w:rsidR="0061009C">
        <w:rPr>
          <w:lang w:val="ru-RU"/>
        </w:rPr>
        <w:t>2</w:t>
      </w:r>
      <w:r>
        <w:t xml:space="preserve"> календарных дне до начала практики.</w:t>
      </w:r>
    </w:p>
    <w:p w:rsidR="00DC2D90" w:rsidRDefault="0061009C">
      <w:pPr>
        <w:pStyle w:val="1"/>
        <w:numPr>
          <w:ilvl w:val="0"/>
          <w:numId w:val="3"/>
        </w:numPr>
        <w:shd w:val="clear" w:color="auto" w:fill="auto"/>
        <w:tabs>
          <w:tab w:val="left" w:pos="884"/>
        </w:tabs>
        <w:spacing w:before="0" w:line="480" w:lineRule="exact"/>
        <w:ind w:left="20" w:firstLine="700"/>
      </w:pPr>
      <w:r>
        <w:rPr>
          <w:lang w:val="ru-RU"/>
        </w:rPr>
        <w:lastRenderedPageBreak/>
        <w:t>Техникум</w:t>
      </w:r>
      <w:r w:rsidR="00D8798A">
        <w:t xml:space="preserve"> совместно с организациями, участвующими в организации и проведении практики, организует процедуру оценки общих и профессиональных компетенций студента, освоенных им в ходе прохождения практики, разрабатывает и согласовывает формы отчетности и оценочный материал прохождения практики.</w:t>
      </w:r>
    </w:p>
    <w:p w:rsidR="00DC2D90" w:rsidRDefault="00D8798A">
      <w:pPr>
        <w:pStyle w:val="1"/>
        <w:numPr>
          <w:ilvl w:val="0"/>
          <w:numId w:val="3"/>
        </w:numPr>
        <w:shd w:val="clear" w:color="auto" w:fill="auto"/>
        <w:tabs>
          <w:tab w:val="left" w:pos="1364"/>
        </w:tabs>
        <w:spacing w:before="0" w:line="480" w:lineRule="exact"/>
        <w:ind w:left="20" w:right="20" w:firstLine="700"/>
      </w:pPr>
      <w:r>
        <w:t xml:space="preserve">В договоре на проведение практики оговариваются обязанности и ответственность двух сторон, сроки действия договора. Договор оформляется в двух экземплярах, подписывается директором </w:t>
      </w:r>
      <w:r w:rsidR="00AB6A45">
        <w:rPr>
          <w:lang w:val="ru-RU"/>
        </w:rPr>
        <w:t>техникума</w:t>
      </w:r>
      <w:r>
        <w:t xml:space="preserve"> и руководителем организации.</w:t>
      </w:r>
    </w:p>
    <w:p w:rsidR="00DC2D90" w:rsidRDefault="00D8798A">
      <w:pPr>
        <w:pStyle w:val="1"/>
        <w:numPr>
          <w:ilvl w:val="0"/>
          <w:numId w:val="3"/>
        </w:numPr>
        <w:shd w:val="clear" w:color="auto" w:fill="auto"/>
        <w:tabs>
          <w:tab w:val="left" w:pos="1378"/>
        </w:tabs>
        <w:spacing w:before="0" w:line="480" w:lineRule="exact"/>
        <w:ind w:left="20" w:right="20" w:firstLine="700"/>
      </w:pPr>
      <w:r>
        <w:t>Один экземпляр договора хранится у каждой из сторон, и каждый экземпляр имеет одинаковую юридическую силу.</w:t>
      </w:r>
    </w:p>
    <w:p w:rsidR="00AB6A45" w:rsidRDefault="00AB6A45">
      <w:pPr>
        <w:pStyle w:val="24"/>
        <w:keepNext/>
        <w:keepLines/>
        <w:shd w:val="clear" w:color="auto" w:fill="auto"/>
        <w:spacing w:before="0" w:after="0" w:line="480" w:lineRule="exact"/>
        <w:ind w:left="3020"/>
        <w:rPr>
          <w:lang w:val="ru-RU"/>
        </w:rPr>
      </w:pPr>
      <w:bookmarkStart w:id="2" w:name="bookmark1"/>
    </w:p>
    <w:p w:rsidR="00DC2D90" w:rsidRDefault="00D8798A">
      <w:pPr>
        <w:pStyle w:val="24"/>
        <w:keepNext/>
        <w:keepLines/>
        <w:shd w:val="clear" w:color="auto" w:fill="auto"/>
        <w:spacing w:before="0" w:after="0" w:line="480" w:lineRule="exact"/>
        <w:ind w:left="3020"/>
      </w:pPr>
      <w:r>
        <w:t>3. Руководство практикой</w:t>
      </w:r>
      <w:bookmarkEnd w:id="2"/>
    </w:p>
    <w:p w:rsidR="00DC2D90" w:rsidRDefault="00D8798A">
      <w:pPr>
        <w:pStyle w:val="1"/>
        <w:shd w:val="clear" w:color="auto" w:fill="auto"/>
        <w:spacing w:before="0" w:line="480" w:lineRule="exact"/>
        <w:ind w:left="20" w:right="20" w:firstLine="1340"/>
      </w:pPr>
      <w:r>
        <w:t xml:space="preserve">3.1. Руководство учебной практикой осуществляется преподавателями дисциплин и междисциплинарных курсов профессионального цикла соответствующей специальности, включенных в программу практики (далее - руководитель практики). Организацию и руководство практикой по профилю специальности и преддипломной практикой осуществляют преподаватели профессионального цикла от </w:t>
      </w:r>
      <w:r w:rsidR="00AB6A45">
        <w:rPr>
          <w:lang w:val="ru-RU"/>
        </w:rPr>
        <w:t>техникума</w:t>
      </w:r>
      <w:r>
        <w:t xml:space="preserve"> и руководители от организации.</w:t>
      </w:r>
    </w:p>
    <w:p w:rsidR="00DC2D90" w:rsidRDefault="00D8798A">
      <w:pPr>
        <w:pStyle w:val="1"/>
        <w:shd w:val="clear" w:color="auto" w:fill="auto"/>
        <w:spacing w:before="0" w:line="480" w:lineRule="exact"/>
        <w:ind w:left="20" w:firstLine="700"/>
      </w:pPr>
      <w:r>
        <w:t>Руководителю практики поручается группа из 5-25 студентов.</w:t>
      </w:r>
    </w:p>
    <w:p w:rsidR="00DC2D90" w:rsidRDefault="00D8798A">
      <w:pPr>
        <w:pStyle w:val="1"/>
        <w:shd w:val="clear" w:color="auto" w:fill="auto"/>
        <w:spacing w:before="0" w:line="480" w:lineRule="exact"/>
        <w:ind w:left="20" w:firstLine="700"/>
      </w:pPr>
      <w:r>
        <w:t xml:space="preserve">3.2. Руководители практики от </w:t>
      </w:r>
      <w:r w:rsidR="00AB6A45">
        <w:rPr>
          <w:lang w:val="ru-RU"/>
        </w:rPr>
        <w:t>техникума</w:t>
      </w:r>
      <w:r>
        <w:t>:</w:t>
      </w:r>
    </w:p>
    <w:p w:rsidR="00DC2D90" w:rsidRDefault="00D8798A">
      <w:pPr>
        <w:pStyle w:val="1"/>
        <w:numPr>
          <w:ilvl w:val="0"/>
          <w:numId w:val="4"/>
        </w:numPr>
        <w:shd w:val="clear" w:color="auto" w:fill="auto"/>
        <w:tabs>
          <w:tab w:val="left" w:pos="1431"/>
        </w:tabs>
        <w:spacing w:before="0"/>
        <w:ind w:left="20" w:right="20" w:firstLine="700"/>
      </w:pPr>
      <w:r>
        <w:t>участвуют в заседаниях Педагогического совета, посвященных вопросам проведения практики, представляют для утверждения программу практики, согласовывают ее с организациями;</w:t>
      </w:r>
    </w:p>
    <w:p w:rsidR="00DC2D90" w:rsidRDefault="00D8798A">
      <w:pPr>
        <w:pStyle w:val="1"/>
        <w:numPr>
          <w:ilvl w:val="0"/>
          <w:numId w:val="4"/>
        </w:numPr>
        <w:shd w:val="clear" w:color="auto" w:fill="auto"/>
        <w:tabs>
          <w:tab w:val="left" w:pos="1436"/>
        </w:tabs>
        <w:spacing w:before="0"/>
        <w:ind w:left="20" w:right="20" w:firstLine="700"/>
      </w:pPr>
      <w:r>
        <w:t xml:space="preserve">контролируют реализацию программы и условия проведения практики организациями, в том числе требования охраны труда, безопасности жизнедеятельности и пожарной безопасности в соответствии </w:t>
      </w:r>
      <w:proofErr w:type="gramStart"/>
      <w:r>
        <w:t>с</w:t>
      </w:r>
      <w:proofErr w:type="gramEnd"/>
    </w:p>
    <w:p w:rsidR="00DC2D90" w:rsidRDefault="00D8798A">
      <w:pPr>
        <w:pStyle w:val="1"/>
        <w:shd w:val="clear" w:color="auto" w:fill="auto"/>
        <w:spacing w:before="0" w:line="270" w:lineRule="exact"/>
        <w:ind w:left="20"/>
        <w:jc w:val="left"/>
      </w:pPr>
      <w:r>
        <w:t>правилами и нормами, в том числе отраслевыми;</w:t>
      </w:r>
    </w:p>
    <w:p w:rsidR="00DC2D90" w:rsidRDefault="00D8798A">
      <w:pPr>
        <w:pStyle w:val="1"/>
        <w:numPr>
          <w:ilvl w:val="0"/>
          <w:numId w:val="4"/>
        </w:numPr>
        <w:shd w:val="clear" w:color="auto" w:fill="auto"/>
        <w:tabs>
          <w:tab w:val="left" w:pos="1431"/>
        </w:tabs>
        <w:spacing w:before="0" w:line="480" w:lineRule="exact"/>
        <w:ind w:left="20" w:right="20" w:firstLine="700"/>
      </w:pPr>
      <w:r>
        <w:lastRenderedPageBreak/>
        <w:t xml:space="preserve">устанавливают и поддерживают связь с </w:t>
      </w:r>
      <w:proofErr w:type="gramStart"/>
      <w:r>
        <w:t>ответственным</w:t>
      </w:r>
      <w:proofErr w:type="gramEnd"/>
      <w:r>
        <w:t xml:space="preserve"> за организацию и проведение практики от администрации </w:t>
      </w:r>
      <w:r w:rsidR="00AB6A45">
        <w:rPr>
          <w:lang w:val="ru-RU"/>
        </w:rPr>
        <w:t>техникума</w:t>
      </w:r>
      <w:r>
        <w:t xml:space="preserve"> и руководителями практики от организации, осуществляют инструктаж специалистов, привлекаемых для работы с практикантами;</w:t>
      </w:r>
    </w:p>
    <w:p w:rsidR="00DC2D90" w:rsidRDefault="00D8798A">
      <w:pPr>
        <w:pStyle w:val="1"/>
        <w:numPr>
          <w:ilvl w:val="0"/>
          <w:numId w:val="4"/>
        </w:numPr>
        <w:shd w:val="clear" w:color="auto" w:fill="auto"/>
        <w:tabs>
          <w:tab w:val="left" w:pos="1430"/>
        </w:tabs>
        <w:spacing w:before="0" w:line="494" w:lineRule="exact"/>
        <w:ind w:left="20" w:firstLine="700"/>
      </w:pPr>
      <w:r>
        <w:t>разрабатывают тематику индивидуальных заданий;</w:t>
      </w:r>
    </w:p>
    <w:p w:rsidR="00DC2D90" w:rsidRDefault="00D8798A">
      <w:pPr>
        <w:pStyle w:val="1"/>
        <w:numPr>
          <w:ilvl w:val="0"/>
          <w:numId w:val="4"/>
        </w:numPr>
        <w:shd w:val="clear" w:color="auto" w:fill="auto"/>
        <w:tabs>
          <w:tab w:val="left" w:pos="1431"/>
        </w:tabs>
        <w:spacing w:before="0" w:line="494" w:lineRule="exact"/>
        <w:ind w:left="20" w:right="20" w:firstLine="700"/>
      </w:pPr>
      <w:r>
        <w:t>принимают участие в формировании групп, распределении студентов по рабочим местам или перемещении их по видам работ;</w:t>
      </w:r>
    </w:p>
    <w:p w:rsidR="00DC2D90" w:rsidRDefault="00D8798A">
      <w:pPr>
        <w:pStyle w:val="1"/>
        <w:numPr>
          <w:ilvl w:val="0"/>
          <w:numId w:val="4"/>
        </w:numPr>
        <w:shd w:val="clear" w:color="auto" w:fill="auto"/>
        <w:tabs>
          <w:tab w:val="left" w:pos="1441"/>
        </w:tabs>
        <w:spacing w:before="0" w:line="494" w:lineRule="exact"/>
        <w:ind w:left="20" w:right="20" w:firstLine="700"/>
      </w:pPr>
      <w:r>
        <w:t>оказывают методическую помощь студентам при выполнении ими индивидуальных заданий и сборе материалов для дипломной работы;</w:t>
      </w:r>
    </w:p>
    <w:p w:rsidR="00DC2D90" w:rsidRDefault="00D8798A">
      <w:pPr>
        <w:pStyle w:val="1"/>
        <w:numPr>
          <w:ilvl w:val="0"/>
          <w:numId w:val="4"/>
        </w:numPr>
        <w:shd w:val="clear" w:color="auto" w:fill="auto"/>
        <w:tabs>
          <w:tab w:val="left" w:pos="1441"/>
        </w:tabs>
        <w:spacing w:before="0" w:line="494" w:lineRule="exact"/>
        <w:ind w:left="20" w:right="20" w:firstLine="700"/>
      </w:pPr>
      <w:r>
        <w:t>осуществляют оперативный контроль качества прохождения практики, соблюдения сроков и содержания практики;</w:t>
      </w:r>
    </w:p>
    <w:p w:rsidR="00DC2D90" w:rsidRDefault="00D8798A">
      <w:pPr>
        <w:pStyle w:val="1"/>
        <w:numPr>
          <w:ilvl w:val="0"/>
          <w:numId w:val="4"/>
        </w:numPr>
        <w:shd w:val="clear" w:color="auto" w:fill="auto"/>
        <w:tabs>
          <w:tab w:val="left" w:pos="1430"/>
        </w:tabs>
        <w:spacing w:before="0" w:line="494" w:lineRule="exact"/>
        <w:ind w:left="20" w:firstLine="700"/>
      </w:pPr>
      <w:r>
        <w:t>контролируют посещаемость студентами практики;</w:t>
      </w:r>
    </w:p>
    <w:p w:rsidR="00DC2D90" w:rsidRDefault="00D8798A">
      <w:pPr>
        <w:pStyle w:val="1"/>
        <w:numPr>
          <w:ilvl w:val="0"/>
          <w:numId w:val="4"/>
        </w:numPr>
        <w:shd w:val="clear" w:color="auto" w:fill="auto"/>
        <w:tabs>
          <w:tab w:val="left" w:pos="1441"/>
        </w:tabs>
        <w:spacing w:before="0"/>
        <w:ind w:left="20" w:right="20" w:firstLine="700"/>
      </w:pPr>
      <w:r>
        <w:t>определяют совместно с организациями процедуру оценки общих и профессиональных компетенций, освоенных студентом в ходе прохождения практики, проверяют отчеты, дневники, аттестационные листы, принимают зачет по практике;</w:t>
      </w:r>
    </w:p>
    <w:p w:rsidR="00DC2D90" w:rsidRDefault="00D8798A">
      <w:pPr>
        <w:pStyle w:val="1"/>
        <w:numPr>
          <w:ilvl w:val="0"/>
          <w:numId w:val="4"/>
        </w:numPr>
        <w:shd w:val="clear" w:color="auto" w:fill="auto"/>
        <w:tabs>
          <w:tab w:val="left" w:pos="1441"/>
        </w:tabs>
        <w:spacing w:before="0"/>
        <w:ind w:left="20" w:right="20" w:firstLine="700"/>
      </w:pPr>
      <w:r>
        <w:t xml:space="preserve">после проведения зачета сдают отчеты, дневники и характеристики студентов сотруднику, ведомости и аттестационные листы </w:t>
      </w:r>
      <w:r w:rsidR="00AB6A45">
        <w:t>–</w:t>
      </w:r>
      <w:r>
        <w:t xml:space="preserve"> </w:t>
      </w:r>
      <w:r w:rsidR="00AB6A45">
        <w:rPr>
          <w:lang w:val="ru-RU"/>
        </w:rPr>
        <w:t>заместителю директора по УПР</w:t>
      </w:r>
      <w:r>
        <w:t>.</w:t>
      </w:r>
    </w:p>
    <w:p w:rsidR="00DC2D90" w:rsidRDefault="00D8798A">
      <w:pPr>
        <w:pStyle w:val="1"/>
        <w:shd w:val="clear" w:color="auto" w:fill="auto"/>
        <w:spacing w:before="0"/>
        <w:ind w:left="20" w:right="20" w:firstLine="700"/>
      </w:pPr>
      <w:r>
        <w:t xml:space="preserve">3.3. В комплект документов руководителя практики от </w:t>
      </w:r>
      <w:r w:rsidR="00AB6A45">
        <w:rPr>
          <w:lang w:val="ru-RU"/>
        </w:rPr>
        <w:t>техникума</w:t>
      </w:r>
      <w:r>
        <w:t xml:space="preserve"> входят:</w:t>
      </w:r>
    </w:p>
    <w:p w:rsidR="00DC2D90" w:rsidRDefault="00D8798A">
      <w:pPr>
        <w:pStyle w:val="1"/>
        <w:numPr>
          <w:ilvl w:val="0"/>
          <w:numId w:val="4"/>
        </w:numPr>
        <w:shd w:val="clear" w:color="auto" w:fill="auto"/>
        <w:tabs>
          <w:tab w:val="left" w:pos="1431"/>
        </w:tabs>
        <w:spacing w:before="0" w:line="490" w:lineRule="exact"/>
        <w:ind w:left="20" w:right="20" w:firstLine="700"/>
      </w:pPr>
      <w:r>
        <w:t>настоящее Положение о практике студентов колледжа, осваивающих ППССЗ (ОПОП);</w:t>
      </w:r>
    </w:p>
    <w:p w:rsidR="00DC2D90" w:rsidRDefault="00D8798A">
      <w:pPr>
        <w:pStyle w:val="1"/>
        <w:numPr>
          <w:ilvl w:val="0"/>
          <w:numId w:val="4"/>
        </w:numPr>
        <w:shd w:val="clear" w:color="auto" w:fill="auto"/>
        <w:tabs>
          <w:tab w:val="left" w:pos="1426"/>
        </w:tabs>
        <w:spacing w:before="0" w:line="490" w:lineRule="exact"/>
        <w:ind w:left="20" w:firstLine="700"/>
      </w:pPr>
      <w:r>
        <w:t>договоры с организациями о проведении практики;</w:t>
      </w:r>
    </w:p>
    <w:p w:rsidR="00DC2D90" w:rsidRDefault="00D8798A">
      <w:pPr>
        <w:pStyle w:val="1"/>
        <w:numPr>
          <w:ilvl w:val="0"/>
          <w:numId w:val="4"/>
        </w:numPr>
        <w:shd w:val="clear" w:color="auto" w:fill="auto"/>
        <w:tabs>
          <w:tab w:val="left" w:pos="1436"/>
        </w:tabs>
        <w:spacing w:before="0" w:line="490" w:lineRule="exact"/>
        <w:ind w:left="20" w:right="20" w:firstLine="700"/>
      </w:pPr>
      <w:r>
        <w:t xml:space="preserve">приказ о назначении руководителя практики от </w:t>
      </w:r>
      <w:r w:rsidR="00AB6A45">
        <w:rPr>
          <w:lang w:val="ru-RU"/>
        </w:rPr>
        <w:t>техникума</w:t>
      </w:r>
      <w:r>
        <w:t xml:space="preserve"> и распределении студентов по местам практик;</w:t>
      </w:r>
    </w:p>
    <w:p w:rsidR="00DC2D90" w:rsidRDefault="00D8798A">
      <w:pPr>
        <w:pStyle w:val="1"/>
        <w:numPr>
          <w:ilvl w:val="0"/>
          <w:numId w:val="4"/>
        </w:numPr>
        <w:shd w:val="clear" w:color="auto" w:fill="auto"/>
        <w:tabs>
          <w:tab w:val="left" w:pos="1430"/>
        </w:tabs>
        <w:spacing w:before="0" w:line="490" w:lineRule="exact"/>
        <w:ind w:left="20" w:firstLine="700"/>
      </w:pPr>
      <w:r>
        <w:t>рабочая программа практики;</w:t>
      </w:r>
    </w:p>
    <w:p w:rsidR="00DC2D90" w:rsidRDefault="00D8798A">
      <w:pPr>
        <w:pStyle w:val="1"/>
        <w:numPr>
          <w:ilvl w:val="0"/>
          <w:numId w:val="4"/>
        </w:numPr>
        <w:shd w:val="clear" w:color="auto" w:fill="auto"/>
        <w:tabs>
          <w:tab w:val="left" w:pos="1430"/>
        </w:tabs>
        <w:spacing w:before="0" w:line="270" w:lineRule="exact"/>
        <w:ind w:left="20" w:firstLine="700"/>
      </w:pPr>
      <w:r>
        <w:t>график проведения практики.</w:t>
      </w:r>
    </w:p>
    <w:p w:rsidR="00DC2D90" w:rsidRDefault="00D8798A">
      <w:pPr>
        <w:pStyle w:val="1"/>
        <w:numPr>
          <w:ilvl w:val="0"/>
          <w:numId w:val="5"/>
        </w:numPr>
        <w:shd w:val="clear" w:color="auto" w:fill="auto"/>
        <w:tabs>
          <w:tab w:val="left" w:pos="1321"/>
        </w:tabs>
        <w:spacing w:before="0" w:line="490" w:lineRule="exact"/>
        <w:ind w:left="20" w:right="20" w:firstLine="700"/>
      </w:pPr>
      <w:r>
        <w:t xml:space="preserve">За </w:t>
      </w:r>
      <w:r w:rsidR="00AB6A45">
        <w:rPr>
          <w:lang w:val="ru-RU"/>
        </w:rPr>
        <w:t>два</w:t>
      </w:r>
      <w:r>
        <w:t xml:space="preserve"> рабочих дня до начала определенного этапа практики руководители практики совместно с </w:t>
      </w:r>
      <w:r w:rsidR="00AB6A45">
        <w:rPr>
          <w:lang w:val="ru-RU"/>
        </w:rPr>
        <w:t xml:space="preserve">заместитель директора по </w:t>
      </w:r>
      <w:proofErr w:type="gramStart"/>
      <w:r w:rsidR="00AB6A45">
        <w:rPr>
          <w:lang w:val="ru-RU"/>
        </w:rPr>
        <w:t>УПР</w:t>
      </w:r>
      <w:proofErr w:type="gramEnd"/>
      <w:r w:rsidR="00AB6A45">
        <w:t xml:space="preserve"> </w:t>
      </w:r>
      <w:r w:rsidR="00AB6A45">
        <w:rPr>
          <w:lang w:val="ru-RU"/>
        </w:rPr>
        <w:t>техникума</w:t>
      </w:r>
      <w:r>
        <w:t xml:space="preserve"> проводят организационное собрание.</w:t>
      </w:r>
    </w:p>
    <w:p w:rsidR="00DC2D90" w:rsidRDefault="00D8798A">
      <w:pPr>
        <w:pStyle w:val="1"/>
        <w:shd w:val="clear" w:color="auto" w:fill="auto"/>
        <w:spacing w:before="0" w:line="490" w:lineRule="exact"/>
        <w:ind w:left="20" w:firstLine="700"/>
      </w:pPr>
      <w:r>
        <w:lastRenderedPageBreak/>
        <w:t>На организационном собрании:</w:t>
      </w:r>
    </w:p>
    <w:p w:rsidR="00DC2D90" w:rsidRDefault="00D8798A">
      <w:pPr>
        <w:pStyle w:val="1"/>
        <w:numPr>
          <w:ilvl w:val="0"/>
          <w:numId w:val="4"/>
        </w:numPr>
        <w:shd w:val="clear" w:color="auto" w:fill="auto"/>
        <w:tabs>
          <w:tab w:val="left" w:pos="1441"/>
        </w:tabs>
        <w:spacing w:before="0" w:line="490" w:lineRule="exact"/>
        <w:ind w:left="20" w:right="20" w:firstLine="700"/>
      </w:pPr>
      <w:r>
        <w:t xml:space="preserve">студентам объявляется вид и сроки проведения практики, представляются руководители практик от </w:t>
      </w:r>
      <w:r w:rsidR="00AB6A45">
        <w:rPr>
          <w:lang w:val="ru-RU"/>
        </w:rPr>
        <w:t>техникума</w:t>
      </w:r>
      <w:r>
        <w:t xml:space="preserve"> по группам;</w:t>
      </w:r>
    </w:p>
    <w:p w:rsidR="00DC2D90" w:rsidRDefault="00D8798A">
      <w:pPr>
        <w:pStyle w:val="1"/>
        <w:numPr>
          <w:ilvl w:val="0"/>
          <w:numId w:val="4"/>
        </w:numPr>
        <w:shd w:val="clear" w:color="auto" w:fill="auto"/>
        <w:tabs>
          <w:tab w:val="left" w:pos="1436"/>
        </w:tabs>
        <w:spacing w:before="0" w:line="490" w:lineRule="exact"/>
        <w:ind w:left="20" w:right="20" w:firstLine="700"/>
      </w:pPr>
      <w:r>
        <w:t>студентов знакомят с перечнем документов, необходимых для оформления;</w:t>
      </w:r>
    </w:p>
    <w:p w:rsidR="00DC2D90" w:rsidRDefault="00D8798A">
      <w:pPr>
        <w:pStyle w:val="1"/>
        <w:numPr>
          <w:ilvl w:val="0"/>
          <w:numId w:val="4"/>
        </w:numPr>
        <w:shd w:val="clear" w:color="auto" w:fill="auto"/>
        <w:tabs>
          <w:tab w:val="left" w:pos="1435"/>
        </w:tabs>
        <w:spacing w:before="0" w:line="490" w:lineRule="exact"/>
        <w:ind w:left="20" w:firstLine="700"/>
      </w:pPr>
      <w:r>
        <w:t>студентов знакомят с приказом о направлении на практику;</w:t>
      </w:r>
    </w:p>
    <w:p w:rsidR="00DC2D90" w:rsidRDefault="00D8798A">
      <w:pPr>
        <w:pStyle w:val="1"/>
        <w:numPr>
          <w:ilvl w:val="0"/>
          <w:numId w:val="4"/>
        </w:numPr>
        <w:shd w:val="clear" w:color="auto" w:fill="auto"/>
        <w:tabs>
          <w:tab w:val="left" w:pos="1436"/>
        </w:tabs>
        <w:spacing w:before="0" w:line="480" w:lineRule="exact"/>
        <w:ind w:left="20" w:right="20" w:firstLine="700"/>
      </w:pPr>
      <w:r>
        <w:t>выдаются бланки дневников практик, заполняются направления на практику, студентов знакомят с программой практики, оказывают методическую помощь;</w:t>
      </w:r>
    </w:p>
    <w:p w:rsidR="00DC2D90" w:rsidRDefault="00D8798A">
      <w:pPr>
        <w:pStyle w:val="1"/>
        <w:numPr>
          <w:ilvl w:val="0"/>
          <w:numId w:val="4"/>
        </w:numPr>
        <w:shd w:val="clear" w:color="auto" w:fill="auto"/>
        <w:tabs>
          <w:tab w:val="left" w:pos="1430"/>
        </w:tabs>
        <w:spacing w:before="0" w:line="270" w:lineRule="exact"/>
        <w:ind w:left="20" w:firstLine="700"/>
      </w:pPr>
      <w:r>
        <w:t>выдаются индивидуальные задания (при наличии);</w:t>
      </w:r>
    </w:p>
    <w:p w:rsidR="00DC2D90" w:rsidRDefault="00D8798A">
      <w:pPr>
        <w:pStyle w:val="1"/>
        <w:numPr>
          <w:ilvl w:val="0"/>
          <w:numId w:val="4"/>
        </w:numPr>
        <w:shd w:val="clear" w:color="auto" w:fill="auto"/>
        <w:tabs>
          <w:tab w:val="left" w:pos="1441"/>
        </w:tabs>
        <w:spacing w:before="0" w:line="480" w:lineRule="exact"/>
        <w:ind w:left="20" w:right="20" w:firstLine="700"/>
      </w:pPr>
      <w:r>
        <w:t>объявляются дни консультаций студентов с руководителем практики и дата защиты характеристики и отчета по практике.</w:t>
      </w:r>
    </w:p>
    <w:p w:rsidR="00DC2D90" w:rsidRDefault="00D8798A">
      <w:pPr>
        <w:pStyle w:val="1"/>
        <w:numPr>
          <w:ilvl w:val="0"/>
          <w:numId w:val="5"/>
        </w:numPr>
        <w:shd w:val="clear" w:color="auto" w:fill="auto"/>
        <w:tabs>
          <w:tab w:val="left" w:pos="1263"/>
        </w:tabs>
        <w:spacing w:before="0" w:line="480" w:lineRule="exact"/>
        <w:ind w:left="20" w:right="20" w:firstLine="700"/>
      </w:pPr>
      <w:r>
        <w:t xml:space="preserve">Руководитель организации, заключивший договор с </w:t>
      </w:r>
      <w:r w:rsidR="00AB6A45">
        <w:rPr>
          <w:lang w:val="ru-RU"/>
        </w:rPr>
        <w:t>техникумом</w:t>
      </w:r>
      <w:r>
        <w:t xml:space="preserve"> и осуществляющий общее руководство практикой студентов в организации, не </w:t>
      </w:r>
      <w:proofErr w:type="gramStart"/>
      <w:r>
        <w:t>позднее</w:t>
      </w:r>
      <w:proofErr w:type="gramEnd"/>
      <w:r>
        <w:t xml:space="preserve"> чем за неделю до начала практики назначает непосредственных руководителей практики от организации, определяет наставников. Руководитель практики от организации руководит работой студентов на местах практики, обеспечивает безопасные условия прохождения практики студентами, отвечающие санитарным правилам и требованиям охраны труда.</w:t>
      </w:r>
    </w:p>
    <w:p w:rsidR="00DC2D90" w:rsidRDefault="00D8798A">
      <w:pPr>
        <w:pStyle w:val="1"/>
        <w:numPr>
          <w:ilvl w:val="0"/>
          <w:numId w:val="5"/>
        </w:numPr>
        <w:shd w:val="clear" w:color="auto" w:fill="auto"/>
        <w:tabs>
          <w:tab w:val="left" w:pos="1205"/>
        </w:tabs>
        <w:spacing w:before="0" w:line="480" w:lineRule="exact"/>
        <w:ind w:left="20" w:firstLine="700"/>
      </w:pPr>
      <w:r>
        <w:t>Руководитель практики от организации:</w:t>
      </w:r>
    </w:p>
    <w:p w:rsidR="00DC2D90" w:rsidRDefault="00D8798A">
      <w:pPr>
        <w:pStyle w:val="1"/>
        <w:numPr>
          <w:ilvl w:val="0"/>
          <w:numId w:val="4"/>
        </w:numPr>
        <w:shd w:val="clear" w:color="auto" w:fill="auto"/>
        <w:tabs>
          <w:tab w:val="left" w:pos="1436"/>
        </w:tabs>
        <w:spacing w:before="0" w:line="490" w:lineRule="exact"/>
        <w:ind w:left="20" w:right="20" w:firstLine="700"/>
      </w:pPr>
      <w:r>
        <w:t>контролирует организацию практики в соответствии с программой и заключенным договором на проведение практики, обеспечивает студентам рабочие места;</w:t>
      </w:r>
    </w:p>
    <w:p w:rsidR="00DC2D90" w:rsidRDefault="00D8798A">
      <w:pPr>
        <w:pStyle w:val="1"/>
        <w:numPr>
          <w:ilvl w:val="0"/>
          <w:numId w:val="4"/>
        </w:numPr>
        <w:shd w:val="clear" w:color="auto" w:fill="auto"/>
        <w:tabs>
          <w:tab w:val="left" w:pos="1436"/>
        </w:tabs>
        <w:spacing w:before="0" w:line="490" w:lineRule="exact"/>
        <w:ind w:left="20" w:right="20" w:firstLine="700"/>
      </w:pPr>
      <w:r>
        <w:t>проводит первичный инструктаж по соблюдению правил внутреннего трудового распорядка, охране труда, пожарной безопасности;</w:t>
      </w:r>
    </w:p>
    <w:p w:rsidR="00DC2D90" w:rsidRDefault="00D8798A">
      <w:pPr>
        <w:pStyle w:val="1"/>
        <w:numPr>
          <w:ilvl w:val="0"/>
          <w:numId w:val="4"/>
        </w:numPr>
        <w:shd w:val="clear" w:color="auto" w:fill="auto"/>
        <w:tabs>
          <w:tab w:val="left" w:pos="1431"/>
        </w:tabs>
        <w:spacing w:before="0" w:line="490" w:lineRule="exact"/>
        <w:ind w:left="20" w:right="20" w:firstLine="700"/>
      </w:pPr>
      <w:r>
        <w:t xml:space="preserve">предоставляет возможность студентам ознакомиться с организацией работ в подразделениях и участвовать </w:t>
      </w:r>
      <w:proofErr w:type="gramStart"/>
      <w:r>
        <w:t>в</w:t>
      </w:r>
      <w:proofErr w:type="gramEnd"/>
      <w:r>
        <w:t xml:space="preserve"> </w:t>
      </w:r>
      <w:proofErr w:type="gramStart"/>
      <w:r>
        <w:t>их</w:t>
      </w:r>
      <w:proofErr w:type="gramEnd"/>
      <w:r>
        <w:t xml:space="preserve"> производственной</w:t>
      </w:r>
    </w:p>
    <w:p w:rsidR="00DC2D90" w:rsidRDefault="00D8798A">
      <w:pPr>
        <w:pStyle w:val="1"/>
        <w:shd w:val="clear" w:color="auto" w:fill="auto"/>
        <w:spacing w:before="0" w:line="270" w:lineRule="exact"/>
        <w:ind w:left="20"/>
        <w:jc w:val="left"/>
      </w:pPr>
      <w:r>
        <w:t>деятельности, выполняя конкретные задания на рабочих местах;</w:t>
      </w:r>
    </w:p>
    <w:p w:rsidR="00DC2D90" w:rsidRDefault="00D8798A">
      <w:pPr>
        <w:pStyle w:val="1"/>
        <w:numPr>
          <w:ilvl w:val="0"/>
          <w:numId w:val="4"/>
        </w:numPr>
        <w:shd w:val="clear" w:color="auto" w:fill="auto"/>
        <w:tabs>
          <w:tab w:val="left" w:pos="1441"/>
        </w:tabs>
        <w:spacing w:before="0" w:line="480" w:lineRule="exact"/>
        <w:ind w:left="20" w:right="20" w:firstLine="700"/>
      </w:pPr>
      <w:r>
        <w:t>оказывает помощь студентам в подборе необходимых материалов для выполнения индивидуальных заданий;</w:t>
      </w:r>
    </w:p>
    <w:p w:rsidR="00DC2D90" w:rsidRDefault="00D8798A">
      <w:pPr>
        <w:pStyle w:val="1"/>
        <w:numPr>
          <w:ilvl w:val="0"/>
          <w:numId w:val="4"/>
        </w:numPr>
        <w:shd w:val="clear" w:color="auto" w:fill="auto"/>
        <w:tabs>
          <w:tab w:val="left" w:pos="1431"/>
        </w:tabs>
        <w:spacing w:before="0" w:line="480" w:lineRule="exact"/>
        <w:ind w:left="20" w:right="20" w:firstLine="700"/>
      </w:pPr>
      <w:r>
        <w:lastRenderedPageBreak/>
        <w:t>участвует в определении процедуры оценки результатов освоения общих и профессиональных компетенций, полученных в период прохождения практики, а также оценке таких результатов;</w:t>
      </w:r>
    </w:p>
    <w:p w:rsidR="00DC2D90" w:rsidRDefault="00D8798A">
      <w:pPr>
        <w:pStyle w:val="1"/>
        <w:numPr>
          <w:ilvl w:val="0"/>
          <w:numId w:val="4"/>
        </w:numPr>
        <w:shd w:val="clear" w:color="auto" w:fill="auto"/>
        <w:tabs>
          <w:tab w:val="left" w:pos="1431"/>
        </w:tabs>
        <w:spacing w:before="0" w:line="480" w:lineRule="exact"/>
        <w:ind w:left="20" w:right="20" w:firstLine="700"/>
      </w:pPr>
      <w:r>
        <w:t>участвуют в формировании оценочного материала для оценки общих и профессиональных компетенций, освоенных студентами в период прохождения практики;</w:t>
      </w:r>
    </w:p>
    <w:p w:rsidR="00DC2D90" w:rsidRDefault="00D8798A">
      <w:pPr>
        <w:pStyle w:val="1"/>
        <w:numPr>
          <w:ilvl w:val="0"/>
          <w:numId w:val="4"/>
        </w:numPr>
        <w:shd w:val="clear" w:color="auto" w:fill="auto"/>
        <w:tabs>
          <w:tab w:val="left" w:pos="1431"/>
        </w:tabs>
        <w:spacing w:before="0" w:after="424"/>
        <w:ind w:left="20" w:right="20" w:firstLine="700"/>
      </w:pPr>
      <w:r>
        <w:t>по окончании практики оформляет письменный отзыв о работе студента, участвует в формировании аттестационного листа оценки уровня освоения общих и профессиональных компетенций обучающегося.</w:t>
      </w:r>
    </w:p>
    <w:p w:rsidR="00DC2D90" w:rsidRDefault="00D8798A">
      <w:pPr>
        <w:pStyle w:val="24"/>
        <w:keepNext/>
        <w:keepLines/>
        <w:shd w:val="clear" w:color="auto" w:fill="auto"/>
        <w:spacing w:before="0" w:after="0" w:line="480" w:lineRule="exact"/>
        <w:ind w:left="3500"/>
      </w:pPr>
      <w:bookmarkStart w:id="3" w:name="bookmark2"/>
      <w:r>
        <w:t>4. Проведение практики</w:t>
      </w:r>
      <w:bookmarkEnd w:id="3"/>
    </w:p>
    <w:p w:rsidR="00DC2D90" w:rsidRDefault="00D8798A">
      <w:pPr>
        <w:pStyle w:val="1"/>
        <w:numPr>
          <w:ilvl w:val="0"/>
          <w:numId w:val="6"/>
        </w:numPr>
        <w:shd w:val="clear" w:color="auto" w:fill="auto"/>
        <w:tabs>
          <w:tab w:val="left" w:pos="1278"/>
        </w:tabs>
        <w:spacing w:before="0" w:line="480" w:lineRule="exact"/>
        <w:ind w:left="20" w:right="20" w:firstLine="700"/>
      </w:pPr>
      <w:r>
        <w:t>С момента зачисления студентов на период практики в качестве практикантов на рабочие места, на них распространяются действующие нормы охраны труда и правила внутреннего распорядка организации.</w:t>
      </w:r>
    </w:p>
    <w:p w:rsidR="00DC2D90" w:rsidRDefault="00D8798A">
      <w:pPr>
        <w:pStyle w:val="1"/>
        <w:numPr>
          <w:ilvl w:val="0"/>
          <w:numId w:val="6"/>
        </w:numPr>
        <w:shd w:val="clear" w:color="auto" w:fill="auto"/>
        <w:tabs>
          <w:tab w:val="left" w:pos="1326"/>
        </w:tabs>
        <w:spacing w:before="0" w:line="480" w:lineRule="exact"/>
        <w:ind w:left="20" w:right="20" w:firstLine="700"/>
      </w:pPr>
      <w:proofErr w:type="gramStart"/>
      <w:r>
        <w:t>Продолжительность рабочего дня студентов при прохождении практики по профилю специальности и практики преддипломной составляет для студентов в возрасте до 16 лет не более 24 часов в неделю, в возрасте от 16 до 18 лет и старше - не более 35 часов в неделю (ст. 92 Трудового кодекса РФ от 30 декабря 2001 г.);</w:t>
      </w:r>
      <w:proofErr w:type="gramEnd"/>
    </w:p>
    <w:p w:rsidR="00DC2D90" w:rsidRDefault="00D8798A">
      <w:pPr>
        <w:pStyle w:val="1"/>
        <w:numPr>
          <w:ilvl w:val="0"/>
          <w:numId w:val="6"/>
        </w:numPr>
        <w:shd w:val="clear" w:color="auto" w:fill="auto"/>
        <w:tabs>
          <w:tab w:val="left" w:pos="1210"/>
        </w:tabs>
        <w:spacing w:before="0" w:line="480" w:lineRule="exact"/>
        <w:ind w:left="20" w:firstLine="700"/>
      </w:pPr>
      <w:r>
        <w:t>Производственная практика может проводиться в форме:</w:t>
      </w:r>
    </w:p>
    <w:p w:rsidR="00DC2D90" w:rsidRDefault="00D8798A">
      <w:pPr>
        <w:pStyle w:val="1"/>
        <w:numPr>
          <w:ilvl w:val="0"/>
          <w:numId w:val="4"/>
        </w:numPr>
        <w:shd w:val="clear" w:color="auto" w:fill="auto"/>
        <w:tabs>
          <w:tab w:val="left" w:pos="1426"/>
        </w:tabs>
        <w:spacing w:before="0" w:line="494" w:lineRule="exact"/>
        <w:ind w:left="20" w:firstLine="700"/>
      </w:pPr>
      <w:r>
        <w:t>уроков производственного обучения;</w:t>
      </w:r>
    </w:p>
    <w:p w:rsidR="00DC2D90" w:rsidRDefault="00D8798A">
      <w:pPr>
        <w:pStyle w:val="1"/>
        <w:numPr>
          <w:ilvl w:val="0"/>
          <w:numId w:val="4"/>
        </w:numPr>
        <w:shd w:val="clear" w:color="auto" w:fill="auto"/>
        <w:tabs>
          <w:tab w:val="left" w:pos="1430"/>
        </w:tabs>
        <w:spacing w:before="0" w:line="494" w:lineRule="exact"/>
        <w:ind w:left="20" w:firstLine="700"/>
      </w:pPr>
      <w:r>
        <w:t>практических занятий;</w:t>
      </w:r>
    </w:p>
    <w:p w:rsidR="00DC2D90" w:rsidRDefault="00D8798A">
      <w:pPr>
        <w:pStyle w:val="1"/>
        <w:numPr>
          <w:ilvl w:val="0"/>
          <w:numId w:val="4"/>
        </w:numPr>
        <w:shd w:val="clear" w:color="auto" w:fill="auto"/>
        <w:tabs>
          <w:tab w:val="left" w:pos="1426"/>
        </w:tabs>
        <w:spacing w:before="0" w:line="494" w:lineRule="exact"/>
        <w:ind w:left="20" w:firstLine="700"/>
      </w:pPr>
      <w:r>
        <w:t>экскурсий;</w:t>
      </w:r>
    </w:p>
    <w:p w:rsidR="00DC2D90" w:rsidRDefault="00D8798A">
      <w:pPr>
        <w:pStyle w:val="1"/>
        <w:numPr>
          <w:ilvl w:val="0"/>
          <w:numId w:val="4"/>
        </w:numPr>
        <w:shd w:val="clear" w:color="auto" w:fill="auto"/>
        <w:tabs>
          <w:tab w:val="left" w:pos="1431"/>
        </w:tabs>
        <w:spacing w:before="0" w:line="494" w:lineRule="exact"/>
        <w:ind w:left="20" w:right="20" w:firstLine="700"/>
      </w:pPr>
      <w:r>
        <w:t>выполнения сквозной профессиональной задачи с итоговым анализом приобретенных практических навыков по специальности;</w:t>
      </w:r>
    </w:p>
    <w:p w:rsidR="00DC2D90" w:rsidRDefault="00D8798A">
      <w:pPr>
        <w:pStyle w:val="1"/>
        <w:numPr>
          <w:ilvl w:val="0"/>
          <w:numId w:val="4"/>
        </w:numPr>
        <w:shd w:val="clear" w:color="auto" w:fill="auto"/>
        <w:tabs>
          <w:tab w:val="left" w:pos="1436"/>
        </w:tabs>
        <w:spacing w:before="0" w:line="494" w:lineRule="exact"/>
        <w:ind w:left="20" w:right="20" w:firstLine="700"/>
      </w:pPr>
      <w:r>
        <w:t>решения производственных ситуаций по формированию практических умений;</w:t>
      </w:r>
    </w:p>
    <w:p w:rsidR="00DC2D90" w:rsidRDefault="00D8798A">
      <w:pPr>
        <w:pStyle w:val="1"/>
        <w:numPr>
          <w:ilvl w:val="0"/>
          <w:numId w:val="4"/>
        </w:numPr>
        <w:shd w:val="clear" w:color="auto" w:fill="auto"/>
        <w:tabs>
          <w:tab w:val="left" w:pos="1430"/>
        </w:tabs>
        <w:spacing w:before="0" w:after="167" w:line="270" w:lineRule="exact"/>
        <w:ind w:left="20" w:firstLine="700"/>
      </w:pPr>
      <w:r>
        <w:t>имитационного моделирования профессиональной деятельности;</w:t>
      </w:r>
    </w:p>
    <w:p w:rsidR="00DC2D90" w:rsidRDefault="00D8798A">
      <w:pPr>
        <w:pStyle w:val="1"/>
        <w:numPr>
          <w:ilvl w:val="0"/>
          <w:numId w:val="4"/>
        </w:numPr>
        <w:shd w:val="clear" w:color="auto" w:fill="auto"/>
        <w:tabs>
          <w:tab w:val="left" w:pos="1430"/>
        </w:tabs>
        <w:spacing w:before="0" w:line="270" w:lineRule="exact"/>
        <w:ind w:left="20" w:firstLine="700"/>
      </w:pPr>
      <w:r>
        <w:t>выполнения индивидуальных профессиональных заданий;</w:t>
      </w:r>
    </w:p>
    <w:p w:rsidR="00DC2D90" w:rsidRDefault="00D8798A">
      <w:pPr>
        <w:pStyle w:val="1"/>
        <w:numPr>
          <w:ilvl w:val="0"/>
          <w:numId w:val="4"/>
        </w:numPr>
        <w:shd w:val="clear" w:color="auto" w:fill="auto"/>
        <w:tabs>
          <w:tab w:val="left" w:pos="1426"/>
        </w:tabs>
        <w:spacing w:before="0" w:line="480" w:lineRule="exact"/>
        <w:ind w:left="20" w:firstLine="700"/>
      </w:pPr>
      <w:r>
        <w:t>участия студентов в творческой работе и др.</w:t>
      </w:r>
    </w:p>
    <w:p w:rsidR="00DC2D90" w:rsidRDefault="00D8798A">
      <w:pPr>
        <w:pStyle w:val="1"/>
        <w:shd w:val="clear" w:color="auto" w:fill="auto"/>
        <w:spacing w:before="0" w:line="480" w:lineRule="exact"/>
        <w:ind w:left="20" w:right="40" w:firstLine="700"/>
      </w:pPr>
      <w:r>
        <w:lastRenderedPageBreak/>
        <w:t>4.4. Студенты, осваивающие ППССЗ (ОПОП), в период прохождения практики обязаны:</w:t>
      </w:r>
    </w:p>
    <w:p w:rsidR="00DC2D90" w:rsidRDefault="00D8798A">
      <w:pPr>
        <w:pStyle w:val="1"/>
        <w:shd w:val="clear" w:color="auto" w:fill="auto"/>
        <w:spacing w:before="0" w:line="480" w:lineRule="exact"/>
        <w:ind w:left="20" w:firstLine="700"/>
      </w:pPr>
      <w:r>
        <w:t>Перед началом практики:</w:t>
      </w:r>
    </w:p>
    <w:p w:rsidR="00DC2D90" w:rsidRDefault="00D8798A">
      <w:pPr>
        <w:pStyle w:val="1"/>
        <w:numPr>
          <w:ilvl w:val="0"/>
          <w:numId w:val="4"/>
        </w:numPr>
        <w:shd w:val="clear" w:color="auto" w:fill="auto"/>
        <w:tabs>
          <w:tab w:val="left" w:pos="452"/>
        </w:tabs>
        <w:spacing w:before="0" w:line="270" w:lineRule="exact"/>
        <w:ind w:left="20"/>
      </w:pPr>
      <w:r>
        <w:t>ознакомиться с приказом о направлении на практику под подпись;</w:t>
      </w:r>
    </w:p>
    <w:p w:rsidR="00DC2D90" w:rsidRDefault="00D8798A">
      <w:pPr>
        <w:pStyle w:val="1"/>
        <w:numPr>
          <w:ilvl w:val="0"/>
          <w:numId w:val="4"/>
        </w:numPr>
        <w:shd w:val="clear" w:color="auto" w:fill="auto"/>
        <w:tabs>
          <w:tab w:val="left" w:pos="447"/>
        </w:tabs>
        <w:spacing w:before="0" w:line="480" w:lineRule="exact"/>
        <w:ind w:left="20" w:right="40"/>
      </w:pPr>
      <w:r>
        <w:t>получить индивидуальное задание, бланк дневника практики, аттестационный лист;</w:t>
      </w:r>
    </w:p>
    <w:p w:rsidR="00DC2D90" w:rsidRDefault="00D8798A">
      <w:pPr>
        <w:pStyle w:val="1"/>
        <w:shd w:val="clear" w:color="auto" w:fill="auto"/>
        <w:spacing w:before="0" w:line="480" w:lineRule="exact"/>
        <w:ind w:left="20"/>
      </w:pPr>
      <w:r>
        <w:t>Во время прохождения практики:</w:t>
      </w:r>
    </w:p>
    <w:p w:rsidR="00DC2D90" w:rsidRDefault="00D8798A">
      <w:pPr>
        <w:pStyle w:val="1"/>
        <w:numPr>
          <w:ilvl w:val="0"/>
          <w:numId w:val="4"/>
        </w:numPr>
        <w:shd w:val="clear" w:color="auto" w:fill="auto"/>
        <w:tabs>
          <w:tab w:val="left" w:pos="452"/>
        </w:tabs>
        <w:spacing w:before="0" w:line="490" w:lineRule="exact"/>
        <w:ind w:left="20" w:right="40"/>
      </w:pPr>
      <w:r>
        <w:t>пройти на предприятии первичный инструктаж по правилам внутреннего трудового распорядка, охране труда и пожарной безопасности;</w:t>
      </w:r>
    </w:p>
    <w:p w:rsidR="00DC2D90" w:rsidRDefault="00D8798A">
      <w:pPr>
        <w:pStyle w:val="1"/>
        <w:numPr>
          <w:ilvl w:val="0"/>
          <w:numId w:val="4"/>
        </w:numPr>
        <w:shd w:val="clear" w:color="auto" w:fill="auto"/>
        <w:tabs>
          <w:tab w:val="left" w:pos="447"/>
        </w:tabs>
        <w:spacing w:before="0" w:line="490" w:lineRule="exact"/>
        <w:ind w:left="20"/>
      </w:pPr>
      <w:r>
        <w:t>полностью выполнять задания, предусмотренные программой практики;</w:t>
      </w:r>
    </w:p>
    <w:p w:rsidR="00DC2D90" w:rsidRDefault="00D8798A">
      <w:pPr>
        <w:pStyle w:val="1"/>
        <w:numPr>
          <w:ilvl w:val="0"/>
          <w:numId w:val="4"/>
        </w:numPr>
        <w:shd w:val="clear" w:color="auto" w:fill="auto"/>
        <w:tabs>
          <w:tab w:val="left" w:pos="447"/>
        </w:tabs>
        <w:spacing w:before="0" w:line="270" w:lineRule="exact"/>
        <w:ind w:left="20"/>
      </w:pPr>
      <w:r>
        <w:t>в течение практики ежедневно вести дневник;</w:t>
      </w:r>
    </w:p>
    <w:p w:rsidR="00DC2D90" w:rsidRDefault="00D8798A">
      <w:pPr>
        <w:pStyle w:val="1"/>
        <w:numPr>
          <w:ilvl w:val="0"/>
          <w:numId w:val="4"/>
        </w:numPr>
        <w:shd w:val="clear" w:color="auto" w:fill="auto"/>
        <w:tabs>
          <w:tab w:val="left" w:pos="452"/>
        </w:tabs>
        <w:spacing w:before="0" w:line="490" w:lineRule="exact"/>
        <w:ind w:left="20" w:right="40"/>
      </w:pPr>
      <w:r>
        <w:t>соблюдать действующие в организации правила внутреннего трудового распорядка, требования охраны труда и пожарной безопасности;</w:t>
      </w:r>
    </w:p>
    <w:p w:rsidR="00DC2D90" w:rsidRDefault="00D8798A">
      <w:pPr>
        <w:pStyle w:val="1"/>
        <w:numPr>
          <w:ilvl w:val="0"/>
          <w:numId w:val="4"/>
        </w:numPr>
        <w:shd w:val="clear" w:color="auto" w:fill="auto"/>
        <w:tabs>
          <w:tab w:val="left" w:pos="447"/>
        </w:tabs>
        <w:spacing w:before="0" w:line="490" w:lineRule="exact"/>
        <w:ind w:left="20"/>
      </w:pPr>
      <w:r>
        <w:t>не допускать пропусков практики без уважительной причины;</w:t>
      </w:r>
    </w:p>
    <w:p w:rsidR="00DC2D90" w:rsidRDefault="00D8798A">
      <w:pPr>
        <w:pStyle w:val="1"/>
        <w:numPr>
          <w:ilvl w:val="0"/>
          <w:numId w:val="4"/>
        </w:numPr>
        <w:shd w:val="clear" w:color="auto" w:fill="auto"/>
        <w:tabs>
          <w:tab w:val="left" w:pos="447"/>
        </w:tabs>
        <w:spacing w:before="0" w:line="480" w:lineRule="exact"/>
        <w:ind w:left="20" w:right="40"/>
      </w:pPr>
      <w:r>
        <w:t>в случае болезни предоставить руководителю практики от организации медицинскую справку в течение трех дней после выздоровления, включая первый день присутствия на практике после болезни.</w:t>
      </w:r>
    </w:p>
    <w:p w:rsidR="00DC2D90" w:rsidRDefault="00D8798A">
      <w:pPr>
        <w:pStyle w:val="1"/>
        <w:shd w:val="clear" w:color="auto" w:fill="auto"/>
        <w:spacing w:before="0" w:line="480" w:lineRule="exact"/>
        <w:ind w:left="20" w:firstLine="700"/>
      </w:pPr>
      <w:r>
        <w:t>После окончания практики:</w:t>
      </w:r>
    </w:p>
    <w:p w:rsidR="00DC2D90" w:rsidRDefault="00D8798A">
      <w:pPr>
        <w:pStyle w:val="1"/>
        <w:numPr>
          <w:ilvl w:val="0"/>
          <w:numId w:val="4"/>
        </w:numPr>
        <w:shd w:val="clear" w:color="auto" w:fill="auto"/>
        <w:tabs>
          <w:tab w:val="left" w:pos="1436"/>
        </w:tabs>
        <w:spacing w:before="0" w:line="480" w:lineRule="exact"/>
        <w:ind w:left="20" w:right="40" w:firstLine="700"/>
      </w:pPr>
      <w:r>
        <w:t>предоставить руководителям практики от организации и от колледжа оформленный дневник по практике, отчет, оформленный в соответствии с установленными требованиями, аттестационный лист;</w:t>
      </w:r>
    </w:p>
    <w:p w:rsidR="00DC2D90" w:rsidRDefault="00D8798A">
      <w:pPr>
        <w:pStyle w:val="1"/>
        <w:numPr>
          <w:ilvl w:val="0"/>
          <w:numId w:val="4"/>
        </w:numPr>
        <w:shd w:val="clear" w:color="auto" w:fill="auto"/>
        <w:tabs>
          <w:tab w:val="left" w:pos="1436"/>
        </w:tabs>
        <w:spacing w:before="0"/>
        <w:ind w:left="20" w:right="40" w:firstLine="700"/>
      </w:pPr>
      <w:r>
        <w:t>в качестве приложения к отчету по практике обучающийся оформляет графические, аудио-, фото-, виде</w:t>
      </w:r>
      <w:proofErr w:type="gramStart"/>
      <w:r>
        <w:t>о-</w:t>
      </w:r>
      <w:proofErr w:type="gramEnd"/>
      <w:r>
        <w:t xml:space="preserve"> материалы, наглядные образцы документов (копии), подтверждающие практический опыт, полученный на практике.</w:t>
      </w:r>
    </w:p>
    <w:p w:rsidR="00DC2D90" w:rsidRDefault="00D8798A">
      <w:pPr>
        <w:pStyle w:val="1"/>
        <w:numPr>
          <w:ilvl w:val="0"/>
          <w:numId w:val="4"/>
        </w:numPr>
        <w:shd w:val="clear" w:color="auto" w:fill="auto"/>
        <w:tabs>
          <w:tab w:val="left" w:pos="730"/>
        </w:tabs>
        <w:spacing w:before="0"/>
        <w:ind w:left="20" w:firstLine="700"/>
      </w:pPr>
      <w:r>
        <w:t>предоставить отзыв - характеристику с предварительной оценкой руководителя практики от организации/аттестационный лист (с подписью и печатью);</w:t>
      </w:r>
    </w:p>
    <w:p w:rsidR="00DC2D90" w:rsidRDefault="00D8798A">
      <w:pPr>
        <w:pStyle w:val="1"/>
        <w:shd w:val="clear" w:color="auto" w:fill="auto"/>
        <w:spacing w:before="0" w:after="428" w:line="490" w:lineRule="exact"/>
        <w:ind w:left="20" w:right="20" w:firstLine="720"/>
      </w:pPr>
      <w:r>
        <w:t>- явиться на дифференцированный зачет (зачет) по защите документации по практике в установленный срок.</w:t>
      </w:r>
    </w:p>
    <w:p w:rsidR="00DC2D90" w:rsidRDefault="00D8798A">
      <w:pPr>
        <w:pStyle w:val="24"/>
        <w:keepNext/>
        <w:keepLines/>
        <w:shd w:val="clear" w:color="auto" w:fill="auto"/>
        <w:spacing w:before="0" w:after="0" w:line="480" w:lineRule="exact"/>
        <w:ind w:left="1740"/>
      </w:pPr>
      <w:bookmarkStart w:id="4" w:name="bookmark3"/>
      <w:r>
        <w:lastRenderedPageBreak/>
        <w:t>5. Формы контроля и виды отчетности по практике</w:t>
      </w:r>
      <w:bookmarkEnd w:id="4"/>
    </w:p>
    <w:p w:rsidR="00DC2D90" w:rsidRDefault="00D8798A">
      <w:pPr>
        <w:pStyle w:val="1"/>
        <w:numPr>
          <w:ilvl w:val="0"/>
          <w:numId w:val="7"/>
        </w:numPr>
        <w:shd w:val="clear" w:color="auto" w:fill="auto"/>
        <w:tabs>
          <w:tab w:val="left" w:pos="1402"/>
        </w:tabs>
        <w:spacing w:before="0" w:line="480" w:lineRule="exact"/>
        <w:ind w:left="20" w:right="20" w:firstLine="720"/>
      </w:pPr>
      <w:r>
        <w:t xml:space="preserve">Результаты практики определяются программами практики, разрабатываемыми </w:t>
      </w:r>
      <w:r w:rsidR="00536C49">
        <w:rPr>
          <w:lang w:val="ru-RU"/>
        </w:rPr>
        <w:t>техникумом</w:t>
      </w:r>
      <w:r>
        <w:t>.</w:t>
      </w:r>
    </w:p>
    <w:p w:rsidR="00DC2D90" w:rsidRDefault="00D8798A">
      <w:pPr>
        <w:pStyle w:val="1"/>
        <w:numPr>
          <w:ilvl w:val="0"/>
          <w:numId w:val="7"/>
        </w:numPr>
        <w:shd w:val="clear" w:color="auto" w:fill="auto"/>
        <w:tabs>
          <w:tab w:val="left" w:pos="1249"/>
        </w:tabs>
        <w:spacing w:before="0" w:line="480" w:lineRule="exact"/>
        <w:ind w:left="20" w:right="20" w:firstLine="720"/>
      </w:pPr>
      <w:r>
        <w:t xml:space="preserve">Промежуточный контроль выполнения студентом - практикантом программы практики осуществляется совместно руководителями практики от </w:t>
      </w:r>
      <w:r w:rsidR="00536C49">
        <w:rPr>
          <w:lang w:val="ru-RU"/>
        </w:rPr>
        <w:t>техникума</w:t>
      </w:r>
      <w:r>
        <w:t xml:space="preserve"> и от предприятия в виде регулярных проверок явки студента на место практики. Формой контроля является также ведение студентом дневника практики, в котором делаются систематические записи о фактически выполненной работе за день (несколько дней).</w:t>
      </w:r>
    </w:p>
    <w:p w:rsidR="00DC2D90" w:rsidRDefault="00D8798A">
      <w:pPr>
        <w:pStyle w:val="1"/>
        <w:numPr>
          <w:ilvl w:val="0"/>
          <w:numId w:val="7"/>
        </w:numPr>
        <w:shd w:val="clear" w:color="auto" w:fill="auto"/>
        <w:tabs>
          <w:tab w:val="left" w:pos="1470"/>
        </w:tabs>
        <w:spacing w:before="0" w:line="480" w:lineRule="exact"/>
        <w:ind w:left="20" w:right="20" w:firstLine="720"/>
      </w:pPr>
      <w:r>
        <w:t xml:space="preserve">По результатам практики руководителями практики от организации и </w:t>
      </w:r>
      <w:r w:rsidR="00536C49">
        <w:rPr>
          <w:lang w:val="ru-RU"/>
        </w:rPr>
        <w:t>техникума</w:t>
      </w:r>
      <w:r>
        <w:t xml:space="preserve"> формируется аттестационный лист, содержащий сведения об уровне освоения студентом профессиональных компетенций.</w:t>
      </w:r>
    </w:p>
    <w:p w:rsidR="00DC2D90" w:rsidRDefault="00D8798A">
      <w:pPr>
        <w:pStyle w:val="1"/>
        <w:numPr>
          <w:ilvl w:val="0"/>
          <w:numId w:val="7"/>
        </w:numPr>
        <w:shd w:val="clear" w:color="auto" w:fill="auto"/>
        <w:tabs>
          <w:tab w:val="left" w:pos="1268"/>
        </w:tabs>
        <w:spacing w:before="0" w:line="480" w:lineRule="exact"/>
        <w:ind w:left="20" w:right="20" w:firstLine="720"/>
      </w:pPr>
      <w:r>
        <w:t>По результатам практики каждым студентом составляется отчет, содержащий развернутые ответы на все пункты программы практики, аналитические расчеты, проведенные по данным собранного материала, графические и табличные материалы, приложения. Результаты выполнения индивидуального задания должны быть включены в отчет.</w:t>
      </w:r>
    </w:p>
    <w:p w:rsidR="00DC2D90" w:rsidRDefault="00536C49">
      <w:pPr>
        <w:pStyle w:val="1"/>
        <w:numPr>
          <w:ilvl w:val="0"/>
          <w:numId w:val="7"/>
        </w:numPr>
        <w:shd w:val="clear" w:color="auto" w:fill="auto"/>
        <w:tabs>
          <w:tab w:val="left" w:pos="1374"/>
        </w:tabs>
        <w:spacing w:before="0" w:line="480" w:lineRule="exact"/>
        <w:ind w:left="20" w:right="20" w:firstLine="720"/>
      </w:pPr>
      <w:r>
        <w:rPr>
          <w:lang w:val="ru-RU"/>
        </w:rPr>
        <w:t>Техникумом</w:t>
      </w:r>
      <w:r w:rsidR="00D8798A">
        <w:t xml:space="preserve"> разработаны общие требования для всех форм обучения к оформлению отчета по соответствующему этапу практики.</w:t>
      </w:r>
    </w:p>
    <w:p w:rsidR="00DC2D90" w:rsidRDefault="00D8798A">
      <w:pPr>
        <w:pStyle w:val="1"/>
        <w:numPr>
          <w:ilvl w:val="0"/>
          <w:numId w:val="7"/>
        </w:numPr>
        <w:shd w:val="clear" w:color="auto" w:fill="auto"/>
        <w:tabs>
          <w:tab w:val="left" w:pos="1446"/>
        </w:tabs>
        <w:spacing w:before="0" w:line="480" w:lineRule="exact"/>
        <w:ind w:left="20" w:right="20" w:firstLine="720"/>
      </w:pPr>
      <w:r>
        <w:t>Отчет защищается студентом по окончании практики в установленные директором сроки</w:t>
      </w:r>
    </w:p>
    <w:p w:rsidR="00DC2D90" w:rsidRDefault="00D8798A">
      <w:pPr>
        <w:pStyle w:val="1"/>
        <w:numPr>
          <w:ilvl w:val="0"/>
          <w:numId w:val="7"/>
        </w:numPr>
        <w:shd w:val="clear" w:color="auto" w:fill="auto"/>
        <w:tabs>
          <w:tab w:val="left" w:pos="1273"/>
        </w:tabs>
        <w:spacing w:before="0" w:line="480" w:lineRule="exact"/>
        <w:ind w:left="20" w:right="20" w:firstLine="720"/>
      </w:pPr>
      <w:r>
        <w:t>Для всех видов практики установлен дифференцированный зачет по результатам освоения студентами профессиональных компетенций. К зачету по практике допускаются студенты, предоставившие в полном объеме следующие документы:</w:t>
      </w:r>
    </w:p>
    <w:p w:rsidR="00DC2D90" w:rsidRDefault="00D8798A">
      <w:pPr>
        <w:pStyle w:val="1"/>
        <w:numPr>
          <w:ilvl w:val="0"/>
          <w:numId w:val="4"/>
        </w:numPr>
        <w:shd w:val="clear" w:color="auto" w:fill="auto"/>
        <w:tabs>
          <w:tab w:val="left" w:pos="1100"/>
        </w:tabs>
        <w:spacing w:before="0"/>
        <w:ind w:left="20" w:right="20" w:firstLine="720"/>
      </w:pPr>
      <w:r>
        <w:t>заполненный дневник практики с подписью руководителя практикой от организации и печатью за каждую неделю практики. Также подпись руководителя практикой от организации и печать должны быть поставлены на направлении на практику, на характеристике аттестационном листе;</w:t>
      </w:r>
    </w:p>
    <w:p w:rsidR="00DC2D90" w:rsidRDefault="00D8798A">
      <w:pPr>
        <w:pStyle w:val="1"/>
        <w:numPr>
          <w:ilvl w:val="0"/>
          <w:numId w:val="4"/>
        </w:numPr>
        <w:shd w:val="clear" w:color="auto" w:fill="auto"/>
        <w:tabs>
          <w:tab w:val="left" w:pos="1110"/>
        </w:tabs>
        <w:spacing w:before="0"/>
        <w:ind w:left="20" w:right="20" w:firstLine="720"/>
      </w:pPr>
      <w:r>
        <w:lastRenderedPageBreak/>
        <w:t xml:space="preserve">отчет по практике с выполненным индивидуальным заданием. </w:t>
      </w:r>
      <w:proofErr w:type="gramStart"/>
      <w:r>
        <w:t>На титульном листе отчета по практике обязательны подпись руководителя практикой от организации, печать, а также подпись руководителя практикой от колледжа, печать;</w:t>
      </w:r>
      <w:proofErr w:type="gramEnd"/>
    </w:p>
    <w:p w:rsidR="00DC2D90" w:rsidRDefault="00D8798A">
      <w:pPr>
        <w:pStyle w:val="1"/>
        <w:numPr>
          <w:ilvl w:val="0"/>
          <w:numId w:val="4"/>
        </w:numPr>
        <w:shd w:val="clear" w:color="auto" w:fill="auto"/>
        <w:tabs>
          <w:tab w:val="left" w:pos="1119"/>
        </w:tabs>
        <w:spacing w:before="0"/>
        <w:ind w:left="20" w:firstLine="720"/>
      </w:pPr>
      <w:r>
        <w:t>отзыв - характеристику руководителя практикой от организации;</w:t>
      </w:r>
    </w:p>
    <w:p w:rsidR="00DC2D90" w:rsidRDefault="00D8798A">
      <w:pPr>
        <w:pStyle w:val="1"/>
        <w:numPr>
          <w:ilvl w:val="0"/>
          <w:numId w:val="4"/>
        </w:numPr>
        <w:shd w:val="clear" w:color="auto" w:fill="auto"/>
        <w:tabs>
          <w:tab w:val="left" w:pos="1119"/>
        </w:tabs>
        <w:spacing w:before="0" w:line="480" w:lineRule="exact"/>
        <w:ind w:left="20" w:firstLine="720"/>
      </w:pPr>
      <w:r>
        <w:t>аттестационный лист.</w:t>
      </w:r>
    </w:p>
    <w:p w:rsidR="00DC2D90" w:rsidRDefault="00D8798A">
      <w:pPr>
        <w:pStyle w:val="1"/>
        <w:numPr>
          <w:ilvl w:val="0"/>
          <w:numId w:val="7"/>
        </w:numPr>
        <w:shd w:val="clear" w:color="auto" w:fill="auto"/>
        <w:tabs>
          <w:tab w:val="left" w:pos="1311"/>
        </w:tabs>
        <w:spacing w:before="0" w:line="480" w:lineRule="exact"/>
        <w:ind w:left="20" w:right="20" w:firstLine="720"/>
      </w:pPr>
      <w:r>
        <w:t>Положительная оценка по практике выставляется при условии положительного аттестационного листа по практике об уровне освоения профессиональных компетенций, наличия положительной характеристики организации на студента по освоению общих компетенций в период прохождения практики; полноты и своевременности представления дневника практики и отчета о практике в соответствии с заданием.</w:t>
      </w:r>
    </w:p>
    <w:p w:rsidR="00DC2D90" w:rsidRDefault="00D8798A">
      <w:pPr>
        <w:pStyle w:val="1"/>
        <w:numPr>
          <w:ilvl w:val="0"/>
          <w:numId w:val="7"/>
        </w:numPr>
        <w:shd w:val="clear" w:color="auto" w:fill="auto"/>
        <w:tabs>
          <w:tab w:val="left" w:pos="1249"/>
        </w:tabs>
        <w:spacing w:before="0" w:line="480" w:lineRule="exact"/>
        <w:ind w:left="20" w:right="20" w:firstLine="720"/>
      </w:pPr>
      <w:r>
        <w:t>Оценку, выставленную студенту на зачете по практике, инспектор по общим вопросам заносит:</w:t>
      </w:r>
    </w:p>
    <w:p w:rsidR="00DC2D90" w:rsidRDefault="00D8798A">
      <w:pPr>
        <w:pStyle w:val="1"/>
        <w:numPr>
          <w:ilvl w:val="0"/>
          <w:numId w:val="4"/>
        </w:numPr>
        <w:shd w:val="clear" w:color="auto" w:fill="auto"/>
        <w:tabs>
          <w:tab w:val="left" w:pos="1114"/>
        </w:tabs>
        <w:spacing w:before="0" w:after="4" w:line="270" w:lineRule="exact"/>
        <w:ind w:left="20" w:firstLine="720"/>
      </w:pPr>
      <w:r>
        <w:t xml:space="preserve">в зачетную книжку (кроме </w:t>
      </w:r>
      <w:proofErr w:type="gramStart"/>
      <w:r>
        <w:t>неудовлетворительной</w:t>
      </w:r>
      <w:proofErr w:type="gramEnd"/>
      <w:r>
        <w:t>);</w:t>
      </w:r>
    </w:p>
    <w:p w:rsidR="00DC2D90" w:rsidRDefault="00D8798A">
      <w:pPr>
        <w:pStyle w:val="1"/>
        <w:numPr>
          <w:ilvl w:val="0"/>
          <w:numId w:val="4"/>
        </w:numPr>
        <w:shd w:val="clear" w:color="auto" w:fill="auto"/>
        <w:tabs>
          <w:tab w:val="left" w:pos="1100"/>
        </w:tabs>
        <w:spacing w:before="0" w:line="480" w:lineRule="exact"/>
        <w:ind w:left="20" w:right="20" w:firstLine="720"/>
      </w:pPr>
      <w:r>
        <w:t xml:space="preserve">в </w:t>
      </w:r>
      <w:proofErr w:type="spellStart"/>
      <w:r>
        <w:t>зачетно</w:t>
      </w:r>
      <w:proofErr w:type="spellEnd"/>
      <w:r>
        <w:t>-экзаменационную ведомость (в том числе и неудовлетворительную).</w:t>
      </w:r>
    </w:p>
    <w:p w:rsidR="00DC2D90" w:rsidRDefault="00D8798A">
      <w:pPr>
        <w:pStyle w:val="1"/>
        <w:numPr>
          <w:ilvl w:val="0"/>
          <w:numId w:val="7"/>
        </w:numPr>
        <w:shd w:val="clear" w:color="auto" w:fill="auto"/>
        <w:tabs>
          <w:tab w:val="left" w:pos="1302"/>
        </w:tabs>
        <w:spacing w:before="0" w:line="480" w:lineRule="exact"/>
        <w:ind w:left="20" w:right="20" w:firstLine="720"/>
        <w:sectPr w:rsidR="00DC2D90">
          <w:footerReference w:type="default" r:id="rId9"/>
          <w:pgSz w:w="11905" w:h="16837"/>
          <w:pgMar w:top="1125" w:right="809" w:bottom="1244" w:left="1684" w:header="0" w:footer="3" w:gutter="0"/>
          <w:pgNumType w:start="2"/>
          <w:cols w:space="720"/>
          <w:noEndnote/>
          <w:docGrid w:linePitch="360"/>
        </w:sectPr>
      </w:pPr>
      <w:r>
        <w:t xml:space="preserve">Студенты, не выполнившие требования программы практики по неуважительной причине или получившие неудовлетворительную оценку, не допускаются к прохождению государственной итоговой аттестации и подлежат отчислению из </w:t>
      </w:r>
      <w:r w:rsidR="00536C49">
        <w:rPr>
          <w:lang w:val="ru-RU"/>
        </w:rPr>
        <w:t>техникума</w:t>
      </w:r>
      <w:r>
        <w:t xml:space="preserve"> как имеющие академическую задолженность.</w:t>
      </w:r>
    </w:p>
    <w:p w:rsidR="00DC2D90" w:rsidRDefault="00D8798A">
      <w:pPr>
        <w:pStyle w:val="40"/>
        <w:shd w:val="clear" w:color="auto" w:fill="auto"/>
        <w:spacing w:before="0" w:line="278" w:lineRule="exact"/>
        <w:ind w:right="340" w:firstLine="2200"/>
        <w:jc w:val="left"/>
        <w:sectPr w:rsidR="00DC2D90">
          <w:pgSz w:w="11905" w:h="16837"/>
          <w:pgMar w:top="1190" w:right="526" w:bottom="1680" w:left="7380" w:header="0" w:footer="3" w:gutter="0"/>
          <w:cols w:space="720"/>
          <w:noEndnote/>
          <w:docGrid w:linePitch="360"/>
        </w:sectPr>
      </w:pPr>
      <w:r>
        <w:lastRenderedPageBreak/>
        <w:t>Приложение 1 Титульный лист отчета по практике</w:t>
      </w:r>
    </w:p>
    <w:p w:rsidR="00DC2D90" w:rsidRDefault="00DC2D90">
      <w:pPr>
        <w:framePr w:w="11909" w:h="278" w:hRule="exact" w:wrap="notBeside" w:vAnchor="text" w:hAnchor="text" w:xAlign="center" w:y="1" w:anchorLock="1"/>
      </w:pPr>
    </w:p>
    <w:p w:rsidR="00DC2D90" w:rsidRDefault="00D8798A">
      <w:pPr>
        <w:rPr>
          <w:sz w:val="2"/>
          <w:szCs w:val="2"/>
        </w:rPr>
        <w:sectPr w:rsidR="00DC2D90">
          <w:type w:val="continuous"/>
          <w:pgSz w:w="11905" w:h="16837"/>
          <w:pgMar w:top="0" w:right="0" w:bottom="0" w:left="0" w:header="0" w:footer="3" w:gutter="0"/>
          <w:cols w:space="720"/>
          <w:noEndnote/>
          <w:docGrid w:linePitch="360"/>
        </w:sectPr>
      </w:pPr>
      <w:r>
        <w:t xml:space="preserve"> </w:t>
      </w:r>
    </w:p>
    <w:p w:rsidR="00536C49" w:rsidRDefault="00536C49" w:rsidP="006549ED">
      <w:pPr>
        <w:pStyle w:val="22"/>
        <w:shd w:val="clear" w:color="auto" w:fill="auto"/>
        <w:spacing w:line="240" w:lineRule="auto"/>
        <w:ind w:left="120"/>
        <w:rPr>
          <w:sz w:val="28"/>
          <w:szCs w:val="28"/>
          <w:lang w:val="ru-RU"/>
        </w:rPr>
      </w:pPr>
      <w:r w:rsidRPr="00536C49">
        <w:rPr>
          <w:sz w:val="28"/>
          <w:szCs w:val="28"/>
        </w:rPr>
        <w:lastRenderedPageBreak/>
        <w:t>ГОСУДАРСТВЕННОЕ</w:t>
      </w:r>
      <w:r w:rsidRPr="00536C49">
        <w:rPr>
          <w:sz w:val="28"/>
          <w:szCs w:val="28"/>
          <w:lang w:val="ru-RU"/>
        </w:rPr>
        <w:t xml:space="preserve"> АВТОНОМНОЕ ПРОФЕССИОНАЛЬНОЕ</w:t>
      </w:r>
      <w:r w:rsidRPr="00536C49">
        <w:rPr>
          <w:sz w:val="28"/>
          <w:szCs w:val="28"/>
        </w:rPr>
        <w:t xml:space="preserve"> ОБРАЗОВАТЕЛЬНОЕ УЧРЕЖДЕНИЕ</w:t>
      </w:r>
      <w:r w:rsidRPr="00536C49">
        <w:rPr>
          <w:sz w:val="28"/>
          <w:szCs w:val="28"/>
          <w:lang w:val="ru-RU"/>
        </w:rPr>
        <w:t xml:space="preserve"> </w:t>
      </w:r>
    </w:p>
    <w:p w:rsidR="00536C49" w:rsidRPr="00536C49" w:rsidRDefault="00536C49" w:rsidP="006549ED">
      <w:pPr>
        <w:pStyle w:val="22"/>
        <w:shd w:val="clear" w:color="auto" w:fill="auto"/>
        <w:spacing w:line="240" w:lineRule="auto"/>
        <w:ind w:left="120"/>
        <w:rPr>
          <w:sz w:val="28"/>
          <w:szCs w:val="28"/>
          <w:lang w:val="ru-RU"/>
        </w:rPr>
      </w:pPr>
      <w:r w:rsidRPr="00536C49">
        <w:rPr>
          <w:sz w:val="28"/>
          <w:szCs w:val="28"/>
          <w:lang w:val="ru-RU"/>
        </w:rPr>
        <w:t>«Нефтегазоразведочный техникум» г. Оренбург</w:t>
      </w:r>
      <w:r w:rsidR="006549ED">
        <w:rPr>
          <w:sz w:val="28"/>
          <w:szCs w:val="28"/>
          <w:lang w:val="ru-RU"/>
        </w:rPr>
        <w:t>а</w:t>
      </w:r>
    </w:p>
    <w:p w:rsidR="00536C49" w:rsidRDefault="00536C49" w:rsidP="006549ED">
      <w:pPr>
        <w:pStyle w:val="60"/>
        <w:shd w:val="clear" w:color="auto" w:fill="auto"/>
        <w:spacing w:line="240" w:lineRule="auto"/>
        <w:ind w:left="1640"/>
        <w:rPr>
          <w:lang w:val="ru-RU"/>
        </w:rPr>
      </w:pPr>
    </w:p>
    <w:p w:rsidR="00536C49" w:rsidRDefault="00536C49">
      <w:pPr>
        <w:pStyle w:val="60"/>
        <w:shd w:val="clear" w:color="auto" w:fill="auto"/>
        <w:spacing w:line="270" w:lineRule="exact"/>
        <w:ind w:left="1640"/>
        <w:rPr>
          <w:lang w:val="ru-RU"/>
        </w:rPr>
      </w:pPr>
    </w:p>
    <w:p w:rsidR="00536C49" w:rsidRDefault="00536C49">
      <w:pPr>
        <w:pStyle w:val="60"/>
        <w:shd w:val="clear" w:color="auto" w:fill="auto"/>
        <w:spacing w:line="270" w:lineRule="exact"/>
        <w:ind w:left="1640"/>
        <w:rPr>
          <w:lang w:val="ru-RU"/>
        </w:rPr>
      </w:pPr>
    </w:p>
    <w:p w:rsidR="00536C49" w:rsidRDefault="00536C49">
      <w:pPr>
        <w:pStyle w:val="60"/>
        <w:shd w:val="clear" w:color="auto" w:fill="auto"/>
        <w:spacing w:line="270" w:lineRule="exact"/>
        <w:ind w:left="1640"/>
        <w:rPr>
          <w:lang w:val="ru-RU"/>
        </w:rPr>
      </w:pPr>
    </w:p>
    <w:p w:rsidR="00536C49" w:rsidRDefault="00536C49">
      <w:pPr>
        <w:pStyle w:val="60"/>
        <w:shd w:val="clear" w:color="auto" w:fill="auto"/>
        <w:spacing w:line="270" w:lineRule="exact"/>
        <w:ind w:left="1640"/>
        <w:rPr>
          <w:lang w:val="ru-RU"/>
        </w:rPr>
      </w:pPr>
    </w:p>
    <w:p w:rsidR="00536C49" w:rsidRDefault="00536C49" w:rsidP="006549ED">
      <w:pPr>
        <w:pStyle w:val="60"/>
        <w:shd w:val="clear" w:color="auto" w:fill="auto"/>
        <w:spacing w:line="270" w:lineRule="exact"/>
        <w:rPr>
          <w:lang w:val="ru-RU"/>
        </w:rPr>
      </w:pPr>
    </w:p>
    <w:p w:rsidR="00536C49" w:rsidRDefault="00536C49">
      <w:pPr>
        <w:pStyle w:val="60"/>
        <w:shd w:val="clear" w:color="auto" w:fill="auto"/>
        <w:spacing w:line="270" w:lineRule="exact"/>
        <w:ind w:left="1640"/>
        <w:rPr>
          <w:lang w:val="ru-RU"/>
        </w:rPr>
      </w:pPr>
    </w:p>
    <w:p w:rsidR="00536C49" w:rsidRDefault="00536C49">
      <w:pPr>
        <w:pStyle w:val="60"/>
        <w:shd w:val="clear" w:color="auto" w:fill="auto"/>
        <w:spacing w:line="270" w:lineRule="exact"/>
        <w:ind w:left="1640"/>
        <w:rPr>
          <w:lang w:val="ru-RU"/>
        </w:rPr>
      </w:pPr>
    </w:p>
    <w:p w:rsidR="00536C49" w:rsidRDefault="00536C49">
      <w:pPr>
        <w:pStyle w:val="60"/>
        <w:shd w:val="clear" w:color="auto" w:fill="auto"/>
        <w:spacing w:line="270" w:lineRule="exact"/>
        <w:ind w:left="1640"/>
        <w:rPr>
          <w:lang w:val="ru-RU"/>
        </w:rPr>
      </w:pPr>
    </w:p>
    <w:p w:rsidR="00536C49" w:rsidRDefault="00536C49">
      <w:pPr>
        <w:pStyle w:val="60"/>
        <w:shd w:val="clear" w:color="auto" w:fill="auto"/>
        <w:spacing w:line="270" w:lineRule="exact"/>
        <w:ind w:left="1640"/>
        <w:rPr>
          <w:lang w:val="ru-RU"/>
        </w:rPr>
      </w:pPr>
    </w:p>
    <w:p w:rsidR="00536C49" w:rsidRDefault="00536C49" w:rsidP="006549ED">
      <w:pPr>
        <w:pStyle w:val="60"/>
        <w:shd w:val="clear" w:color="auto" w:fill="auto"/>
        <w:spacing w:line="276" w:lineRule="auto"/>
        <w:ind w:left="1640"/>
        <w:rPr>
          <w:lang w:val="ru-RU"/>
        </w:rPr>
      </w:pPr>
    </w:p>
    <w:p w:rsidR="00536C49" w:rsidRDefault="00D8798A" w:rsidP="006549ED">
      <w:pPr>
        <w:pStyle w:val="60"/>
        <w:shd w:val="clear" w:color="auto" w:fill="auto"/>
        <w:spacing w:line="276" w:lineRule="auto"/>
        <w:ind w:left="1640"/>
        <w:rPr>
          <w:lang w:val="ru-RU"/>
        </w:rPr>
      </w:pPr>
      <w:r>
        <w:t>ОТЧЕТ О ПРОХОЖДЕНИИ ПРАКТИКИ</w:t>
      </w:r>
    </w:p>
    <w:p w:rsidR="00536C49" w:rsidRDefault="00536C49" w:rsidP="006549ED">
      <w:pPr>
        <w:pStyle w:val="60"/>
        <w:shd w:val="clear" w:color="auto" w:fill="auto"/>
        <w:spacing w:line="276" w:lineRule="auto"/>
        <w:ind w:left="1640"/>
        <w:rPr>
          <w:lang w:val="ru-RU"/>
        </w:rPr>
      </w:pPr>
    </w:p>
    <w:p w:rsidR="00536C49" w:rsidRPr="00536C49" w:rsidRDefault="00536C49" w:rsidP="006549ED">
      <w:pPr>
        <w:pStyle w:val="60"/>
        <w:shd w:val="clear" w:color="auto" w:fill="auto"/>
        <w:spacing w:line="276" w:lineRule="auto"/>
        <w:ind w:left="1640"/>
        <w:rPr>
          <w:lang w:val="ru-RU"/>
        </w:rPr>
        <w:sectPr w:rsidR="00536C49" w:rsidRPr="00536C49">
          <w:type w:val="continuous"/>
          <w:pgSz w:w="11905" w:h="16837"/>
          <w:pgMar w:top="1190" w:right="953" w:bottom="1680" w:left="2110" w:header="0" w:footer="3" w:gutter="0"/>
          <w:cols w:space="720"/>
          <w:noEndnote/>
          <w:docGrid w:linePitch="360"/>
        </w:sectPr>
      </w:pPr>
    </w:p>
    <w:p w:rsidR="00DC2D90" w:rsidRDefault="00D8798A" w:rsidP="006549ED">
      <w:pPr>
        <w:spacing w:line="276" w:lineRule="auto"/>
        <w:rPr>
          <w:sz w:val="2"/>
          <w:szCs w:val="2"/>
        </w:rPr>
        <w:sectPr w:rsidR="00DC2D90">
          <w:type w:val="continuous"/>
          <w:pgSz w:w="11905" w:h="16837"/>
          <w:pgMar w:top="0" w:right="0" w:bottom="0" w:left="0" w:header="0" w:footer="3" w:gutter="0"/>
          <w:cols w:space="720"/>
          <w:noEndnote/>
          <w:docGrid w:linePitch="360"/>
        </w:sectPr>
      </w:pPr>
      <w:r>
        <w:lastRenderedPageBreak/>
        <w:t xml:space="preserve"> </w:t>
      </w:r>
    </w:p>
    <w:p w:rsidR="00DC2D90" w:rsidRPr="006549ED" w:rsidRDefault="00536C49" w:rsidP="006549ED">
      <w:pPr>
        <w:pStyle w:val="60"/>
        <w:shd w:val="clear" w:color="auto" w:fill="auto"/>
        <w:tabs>
          <w:tab w:val="left" w:leader="underscore" w:pos="6336"/>
        </w:tabs>
        <w:spacing w:line="276" w:lineRule="auto"/>
        <w:rPr>
          <w:lang w:val="ru-RU"/>
        </w:rPr>
      </w:pPr>
      <w:r>
        <w:lastRenderedPageBreak/>
        <w:t>студента</w:t>
      </w:r>
      <w:r w:rsidR="00481E24">
        <w:rPr>
          <w:lang w:val="ru-RU"/>
        </w:rPr>
        <w:t>_________________________</w:t>
      </w:r>
      <w:r w:rsidR="006549ED">
        <w:rPr>
          <w:lang w:val="ru-RU"/>
        </w:rPr>
        <w:t>________</w:t>
      </w:r>
      <w:r w:rsidR="00481E24">
        <w:rPr>
          <w:lang w:val="ru-RU"/>
        </w:rPr>
        <w:t>______</w:t>
      </w:r>
      <w:r w:rsidR="00D8798A">
        <w:t>группы</w:t>
      </w:r>
      <w:r w:rsidR="006549ED">
        <w:rPr>
          <w:lang w:val="ru-RU"/>
        </w:rPr>
        <w:t>_______</w:t>
      </w:r>
    </w:p>
    <w:p w:rsidR="00DC2D90" w:rsidRDefault="00D8798A" w:rsidP="006549ED">
      <w:pPr>
        <w:pStyle w:val="70"/>
        <w:shd w:val="clear" w:color="auto" w:fill="auto"/>
        <w:spacing w:after="175" w:line="276" w:lineRule="auto"/>
        <w:ind w:left="3380"/>
      </w:pPr>
      <w:r>
        <w:t>(Ф.И.О.)</w:t>
      </w:r>
    </w:p>
    <w:p w:rsidR="006549ED" w:rsidRDefault="00D8798A" w:rsidP="006549ED">
      <w:pPr>
        <w:pStyle w:val="60"/>
        <w:shd w:val="clear" w:color="auto" w:fill="auto"/>
        <w:spacing w:line="276" w:lineRule="auto"/>
        <w:rPr>
          <w:lang w:val="ru-RU"/>
        </w:rPr>
      </w:pPr>
      <w:r>
        <w:t>Место прохождения практики</w:t>
      </w:r>
      <w:r w:rsidR="006549ED">
        <w:rPr>
          <w:lang w:val="ru-RU"/>
        </w:rPr>
        <w:t>_______________________________________</w:t>
      </w:r>
    </w:p>
    <w:p w:rsidR="00DC2D90" w:rsidRPr="006549ED" w:rsidRDefault="006549ED" w:rsidP="006549ED">
      <w:pPr>
        <w:pStyle w:val="60"/>
        <w:shd w:val="clear" w:color="auto" w:fill="auto"/>
        <w:spacing w:line="276" w:lineRule="auto"/>
        <w:rPr>
          <w:lang w:val="ru-RU"/>
        </w:rPr>
      </w:pPr>
      <w:r>
        <w:rPr>
          <w:lang w:val="ru-RU"/>
        </w:rPr>
        <w:t>___________________________________________________________________</w:t>
      </w:r>
    </w:p>
    <w:p w:rsidR="00481E24" w:rsidRDefault="00481E24" w:rsidP="006549ED">
      <w:pPr>
        <w:pStyle w:val="60"/>
        <w:shd w:val="clear" w:color="auto" w:fill="auto"/>
        <w:spacing w:line="276" w:lineRule="auto"/>
        <w:rPr>
          <w:lang w:val="ru-RU"/>
        </w:rPr>
      </w:pPr>
    </w:p>
    <w:p w:rsidR="00481E24" w:rsidRDefault="00481E24" w:rsidP="006549ED">
      <w:pPr>
        <w:pStyle w:val="60"/>
        <w:shd w:val="clear" w:color="auto" w:fill="auto"/>
        <w:spacing w:line="276" w:lineRule="auto"/>
        <w:rPr>
          <w:lang w:val="ru-RU"/>
        </w:rPr>
      </w:pPr>
    </w:p>
    <w:p w:rsidR="006549ED" w:rsidRDefault="006549ED" w:rsidP="006549ED">
      <w:pPr>
        <w:pStyle w:val="60"/>
        <w:shd w:val="clear" w:color="auto" w:fill="auto"/>
        <w:spacing w:line="276" w:lineRule="auto"/>
        <w:rPr>
          <w:lang w:val="ru-RU"/>
        </w:rPr>
      </w:pPr>
    </w:p>
    <w:p w:rsidR="006549ED" w:rsidRDefault="006549ED" w:rsidP="006549ED">
      <w:pPr>
        <w:pStyle w:val="60"/>
        <w:shd w:val="clear" w:color="auto" w:fill="auto"/>
        <w:spacing w:line="276" w:lineRule="auto"/>
        <w:jc w:val="right"/>
        <w:rPr>
          <w:lang w:val="ru-RU"/>
        </w:rPr>
      </w:pPr>
    </w:p>
    <w:p w:rsidR="006549ED" w:rsidRDefault="006549ED" w:rsidP="006549ED">
      <w:pPr>
        <w:pStyle w:val="60"/>
        <w:shd w:val="clear" w:color="auto" w:fill="auto"/>
        <w:spacing w:line="276" w:lineRule="auto"/>
        <w:jc w:val="right"/>
        <w:rPr>
          <w:lang w:val="ru-RU"/>
        </w:rPr>
      </w:pPr>
      <w:r>
        <w:rPr>
          <w:lang w:val="ru-RU"/>
        </w:rPr>
        <w:t>____________________/________________/</w:t>
      </w:r>
    </w:p>
    <w:p w:rsidR="00481E24" w:rsidRPr="00481E24" w:rsidRDefault="00481E24" w:rsidP="006549ED">
      <w:pPr>
        <w:pStyle w:val="60"/>
        <w:shd w:val="clear" w:color="auto" w:fill="auto"/>
        <w:spacing w:line="276" w:lineRule="auto"/>
        <w:jc w:val="right"/>
        <w:rPr>
          <w:lang w:val="ru-RU"/>
        </w:rPr>
        <w:sectPr w:rsidR="00481E24" w:rsidRPr="00481E24" w:rsidSect="006549ED">
          <w:type w:val="continuous"/>
          <w:pgSz w:w="11905" w:h="16837"/>
          <w:pgMar w:top="1190" w:right="706" w:bottom="1680" w:left="1702" w:header="0" w:footer="3" w:gutter="0"/>
          <w:cols w:space="720"/>
          <w:noEndnote/>
          <w:docGrid w:linePitch="360"/>
        </w:sectPr>
      </w:pPr>
    </w:p>
    <w:p w:rsidR="00DC2D90" w:rsidRPr="006549ED" w:rsidRDefault="00DC2D90" w:rsidP="006549ED">
      <w:pPr>
        <w:jc w:val="right"/>
        <w:rPr>
          <w:sz w:val="2"/>
          <w:szCs w:val="2"/>
          <w:lang w:val="ru-RU"/>
        </w:rPr>
        <w:sectPr w:rsidR="00DC2D90" w:rsidRPr="006549ED">
          <w:type w:val="continuous"/>
          <w:pgSz w:w="11905" w:h="16837"/>
          <w:pgMar w:top="0" w:right="0" w:bottom="0" w:left="0" w:header="0" w:footer="3" w:gutter="0"/>
          <w:cols w:space="720"/>
          <w:noEndnote/>
          <w:docGrid w:linePitch="360"/>
        </w:sectPr>
      </w:pPr>
    </w:p>
    <w:p w:rsidR="00DC2D90" w:rsidRDefault="006549ED" w:rsidP="006549ED">
      <w:pPr>
        <w:pStyle w:val="70"/>
        <w:shd w:val="clear" w:color="auto" w:fill="auto"/>
        <w:spacing w:after="175" w:line="240" w:lineRule="auto"/>
        <w:jc w:val="center"/>
      </w:pPr>
      <w:r>
        <w:rPr>
          <w:lang w:val="ru-RU"/>
        </w:rPr>
        <w:lastRenderedPageBreak/>
        <w:t xml:space="preserve">                                                                                                     </w:t>
      </w:r>
      <w:r w:rsidR="00D8798A">
        <w:t>(подпись, Ф.И.О. руководителя от Организации)</w:t>
      </w:r>
    </w:p>
    <w:p w:rsidR="00DC2D90" w:rsidRDefault="00D8798A" w:rsidP="006549ED">
      <w:pPr>
        <w:pStyle w:val="1"/>
        <w:shd w:val="clear" w:color="auto" w:fill="auto"/>
        <w:spacing w:before="0" w:line="240" w:lineRule="auto"/>
        <w:ind w:left="540"/>
        <w:jc w:val="center"/>
        <w:rPr>
          <w:lang w:val="ru-RU"/>
        </w:rPr>
      </w:pPr>
      <w:r>
        <w:t>М.П.</w:t>
      </w:r>
    </w:p>
    <w:p w:rsidR="006549ED" w:rsidRDefault="006549ED" w:rsidP="006549ED">
      <w:pPr>
        <w:pStyle w:val="1"/>
        <w:shd w:val="clear" w:color="auto" w:fill="auto"/>
        <w:spacing w:before="0" w:line="240" w:lineRule="auto"/>
        <w:ind w:left="540"/>
        <w:jc w:val="center"/>
        <w:rPr>
          <w:lang w:val="ru-RU"/>
        </w:rPr>
      </w:pPr>
    </w:p>
    <w:p w:rsidR="006549ED" w:rsidRPr="006549ED" w:rsidRDefault="006549ED" w:rsidP="006549ED">
      <w:pPr>
        <w:pStyle w:val="1"/>
        <w:shd w:val="clear" w:color="auto" w:fill="auto"/>
        <w:spacing w:before="0" w:line="240" w:lineRule="auto"/>
        <w:ind w:left="540"/>
        <w:jc w:val="center"/>
        <w:rPr>
          <w:lang w:val="ru-RU"/>
        </w:rPr>
      </w:pPr>
    </w:p>
    <w:p w:rsidR="00DC2D90" w:rsidRPr="006549ED" w:rsidRDefault="006549ED" w:rsidP="006549ED">
      <w:pPr>
        <w:pStyle w:val="60"/>
        <w:shd w:val="clear" w:color="auto" w:fill="auto"/>
        <w:spacing w:line="276" w:lineRule="auto"/>
        <w:jc w:val="right"/>
        <w:rPr>
          <w:lang w:val="ru-RU"/>
        </w:rPr>
      </w:pPr>
      <w:r>
        <w:rPr>
          <w:lang w:val="ru-RU"/>
        </w:rPr>
        <w:t>____________________/________________/</w:t>
      </w:r>
    </w:p>
    <w:p w:rsidR="00DC2D90" w:rsidRDefault="006549ED" w:rsidP="006549ED">
      <w:pPr>
        <w:pStyle w:val="70"/>
        <w:shd w:val="clear" w:color="auto" w:fill="auto"/>
        <w:spacing w:after="175" w:line="240" w:lineRule="auto"/>
        <w:ind w:left="1420"/>
        <w:jc w:val="center"/>
      </w:pPr>
      <w:r>
        <w:rPr>
          <w:lang w:val="ru-RU"/>
        </w:rPr>
        <w:t xml:space="preserve">                                                                          </w:t>
      </w:r>
      <w:r w:rsidR="00D8798A">
        <w:t xml:space="preserve">(подпись, Ф.И.О. руководителя от </w:t>
      </w:r>
      <w:r>
        <w:rPr>
          <w:lang w:val="ru-RU"/>
        </w:rPr>
        <w:t>Техникума</w:t>
      </w:r>
      <w:r w:rsidR="00D8798A">
        <w:t>)</w:t>
      </w:r>
    </w:p>
    <w:p w:rsidR="006549ED" w:rsidRDefault="00D8798A" w:rsidP="006549ED">
      <w:pPr>
        <w:pStyle w:val="1"/>
        <w:shd w:val="clear" w:color="auto" w:fill="auto"/>
        <w:spacing w:before="0" w:line="276" w:lineRule="auto"/>
        <w:ind w:left="540"/>
        <w:jc w:val="center"/>
        <w:rPr>
          <w:lang w:val="ru-RU"/>
        </w:rPr>
      </w:pPr>
      <w:r>
        <w:t>М.П.</w:t>
      </w:r>
    </w:p>
    <w:p w:rsidR="006549ED" w:rsidRDefault="006549ED" w:rsidP="006549ED">
      <w:pPr>
        <w:pStyle w:val="1"/>
        <w:shd w:val="clear" w:color="auto" w:fill="auto"/>
        <w:spacing w:before="0" w:line="276" w:lineRule="auto"/>
        <w:ind w:left="540"/>
        <w:jc w:val="right"/>
        <w:rPr>
          <w:lang w:val="ru-RU"/>
        </w:rPr>
      </w:pPr>
    </w:p>
    <w:p w:rsidR="006549ED" w:rsidRDefault="006549ED" w:rsidP="006549ED">
      <w:pPr>
        <w:pStyle w:val="1"/>
        <w:shd w:val="clear" w:color="auto" w:fill="auto"/>
        <w:spacing w:before="0" w:line="276" w:lineRule="auto"/>
        <w:ind w:left="540"/>
        <w:jc w:val="right"/>
        <w:rPr>
          <w:lang w:val="ru-RU"/>
        </w:rPr>
      </w:pPr>
    </w:p>
    <w:p w:rsidR="006549ED" w:rsidRDefault="006549ED" w:rsidP="006549ED">
      <w:pPr>
        <w:pStyle w:val="1"/>
        <w:shd w:val="clear" w:color="auto" w:fill="auto"/>
        <w:spacing w:before="0" w:line="276" w:lineRule="auto"/>
        <w:ind w:left="540"/>
        <w:jc w:val="right"/>
        <w:rPr>
          <w:lang w:val="ru-RU"/>
        </w:rPr>
      </w:pPr>
    </w:p>
    <w:p w:rsidR="006549ED" w:rsidRDefault="006549ED" w:rsidP="006549ED">
      <w:pPr>
        <w:pStyle w:val="1"/>
        <w:shd w:val="clear" w:color="auto" w:fill="auto"/>
        <w:spacing w:before="0" w:line="276" w:lineRule="auto"/>
        <w:ind w:left="540"/>
        <w:jc w:val="right"/>
        <w:rPr>
          <w:lang w:val="ru-RU"/>
        </w:rPr>
      </w:pPr>
    </w:p>
    <w:p w:rsidR="006549ED" w:rsidRDefault="006549ED" w:rsidP="006549ED">
      <w:pPr>
        <w:pStyle w:val="1"/>
        <w:shd w:val="clear" w:color="auto" w:fill="auto"/>
        <w:spacing w:before="0" w:line="276" w:lineRule="auto"/>
        <w:ind w:left="540"/>
        <w:jc w:val="right"/>
        <w:rPr>
          <w:lang w:val="ru-RU"/>
        </w:rPr>
      </w:pPr>
    </w:p>
    <w:p w:rsidR="006549ED" w:rsidRDefault="006549ED" w:rsidP="006549ED">
      <w:pPr>
        <w:pStyle w:val="1"/>
        <w:shd w:val="clear" w:color="auto" w:fill="auto"/>
        <w:spacing w:before="0" w:line="276" w:lineRule="auto"/>
        <w:ind w:left="540"/>
        <w:jc w:val="right"/>
        <w:rPr>
          <w:lang w:val="ru-RU"/>
        </w:rPr>
      </w:pPr>
    </w:p>
    <w:p w:rsidR="006549ED" w:rsidRDefault="006549ED" w:rsidP="006549ED">
      <w:pPr>
        <w:pStyle w:val="1"/>
        <w:shd w:val="clear" w:color="auto" w:fill="auto"/>
        <w:spacing w:before="0" w:line="276" w:lineRule="auto"/>
        <w:ind w:left="540"/>
        <w:jc w:val="center"/>
        <w:rPr>
          <w:lang w:val="ru-RU"/>
        </w:rPr>
      </w:pPr>
      <w:r>
        <w:t>Оренбург 20</w:t>
      </w:r>
      <w:r>
        <w:rPr>
          <w:lang w:val="ru-RU"/>
        </w:rPr>
        <w:t>1__</w:t>
      </w:r>
      <w:r>
        <w:t>г.</w:t>
      </w:r>
    </w:p>
    <w:p w:rsidR="006549ED" w:rsidRDefault="006549ED" w:rsidP="006549ED">
      <w:pPr>
        <w:pStyle w:val="40"/>
        <w:shd w:val="clear" w:color="auto" w:fill="auto"/>
        <w:spacing w:before="0" w:line="322" w:lineRule="exact"/>
        <w:ind w:left="7480"/>
        <w:jc w:val="left"/>
      </w:pPr>
      <w:r>
        <w:lastRenderedPageBreak/>
        <w:t>Приложение 2</w:t>
      </w:r>
    </w:p>
    <w:p w:rsidR="006549ED" w:rsidRDefault="006549ED" w:rsidP="006549ED">
      <w:pPr>
        <w:pStyle w:val="22"/>
        <w:shd w:val="clear" w:color="auto" w:fill="auto"/>
        <w:spacing w:line="240" w:lineRule="auto"/>
        <w:ind w:left="120"/>
        <w:rPr>
          <w:sz w:val="28"/>
          <w:szCs w:val="28"/>
          <w:lang w:val="ru-RU"/>
        </w:rPr>
      </w:pPr>
    </w:p>
    <w:p w:rsidR="006549ED" w:rsidRDefault="006549ED" w:rsidP="006549ED">
      <w:pPr>
        <w:pStyle w:val="22"/>
        <w:shd w:val="clear" w:color="auto" w:fill="auto"/>
        <w:spacing w:line="240" w:lineRule="auto"/>
        <w:ind w:left="120"/>
        <w:rPr>
          <w:sz w:val="28"/>
          <w:szCs w:val="28"/>
          <w:lang w:val="ru-RU"/>
        </w:rPr>
      </w:pPr>
      <w:r w:rsidRPr="00536C49">
        <w:rPr>
          <w:sz w:val="28"/>
          <w:szCs w:val="28"/>
        </w:rPr>
        <w:t>ГОСУДАРСТВЕННОЕ</w:t>
      </w:r>
      <w:r w:rsidRPr="00536C49">
        <w:rPr>
          <w:sz w:val="28"/>
          <w:szCs w:val="28"/>
          <w:lang w:val="ru-RU"/>
        </w:rPr>
        <w:t xml:space="preserve"> АВТОНОМНОЕ ПРОФЕССИОНАЛЬНОЕ</w:t>
      </w:r>
      <w:r w:rsidRPr="00536C49">
        <w:rPr>
          <w:sz w:val="28"/>
          <w:szCs w:val="28"/>
        </w:rPr>
        <w:t xml:space="preserve"> ОБРАЗОВАТЕЛЬНОЕ УЧРЕЖДЕНИЕ</w:t>
      </w:r>
      <w:r w:rsidRPr="00536C49">
        <w:rPr>
          <w:sz w:val="28"/>
          <w:szCs w:val="28"/>
          <w:lang w:val="ru-RU"/>
        </w:rPr>
        <w:t xml:space="preserve"> </w:t>
      </w:r>
    </w:p>
    <w:p w:rsidR="006549ED" w:rsidRPr="00536C49" w:rsidRDefault="006549ED" w:rsidP="006549ED">
      <w:pPr>
        <w:pStyle w:val="22"/>
        <w:shd w:val="clear" w:color="auto" w:fill="auto"/>
        <w:spacing w:line="240" w:lineRule="auto"/>
        <w:ind w:left="120"/>
        <w:rPr>
          <w:sz w:val="28"/>
          <w:szCs w:val="28"/>
          <w:lang w:val="ru-RU"/>
        </w:rPr>
      </w:pPr>
      <w:r w:rsidRPr="00536C49">
        <w:rPr>
          <w:sz w:val="28"/>
          <w:szCs w:val="28"/>
          <w:lang w:val="ru-RU"/>
        </w:rPr>
        <w:t>«Нефтегазоразведочный техникум» г. Оренбург</w:t>
      </w:r>
      <w:r>
        <w:rPr>
          <w:sz w:val="28"/>
          <w:szCs w:val="28"/>
          <w:lang w:val="ru-RU"/>
        </w:rPr>
        <w:t>а</w:t>
      </w:r>
    </w:p>
    <w:p w:rsidR="006549ED" w:rsidRDefault="006549ED" w:rsidP="006549ED">
      <w:pPr>
        <w:pStyle w:val="60"/>
        <w:shd w:val="clear" w:color="auto" w:fill="auto"/>
        <w:spacing w:line="240" w:lineRule="auto"/>
        <w:ind w:left="1640"/>
        <w:rPr>
          <w:lang w:val="ru-RU"/>
        </w:rPr>
      </w:pPr>
    </w:p>
    <w:p w:rsidR="006549ED" w:rsidRDefault="006549ED" w:rsidP="006549ED">
      <w:pPr>
        <w:pStyle w:val="1"/>
        <w:shd w:val="clear" w:color="auto" w:fill="auto"/>
        <w:spacing w:before="0" w:line="276" w:lineRule="auto"/>
        <w:ind w:left="540"/>
        <w:jc w:val="left"/>
        <w:rPr>
          <w:lang w:val="ru-RU"/>
        </w:rPr>
      </w:pPr>
    </w:p>
    <w:p w:rsidR="006549ED" w:rsidRDefault="006549ED" w:rsidP="006549ED">
      <w:pPr>
        <w:pStyle w:val="1"/>
        <w:shd w:val="clear" w:color="auto" w:fill="auto"/>
        <w:spacing w:before="0" w:line="276" w:lineRule="auto"/>
        <w:ind w:left="540"/>
        <w:jc w:val="left"/>
        <w:rPr>
          <w:lang w:val="ru-RU"/>
        </w:rPr>
      </w:pPr>
    </w:p>
    <w:p w:rsidR="006549ED" w:rsidRDefault="006549ED" w:rsidP="006549ED">
      <w:pPr>
        <w:pStyle w:val="1"/>
        <w:shd w:val="clear" w:color="auto" w:fill="auto"/>
        <w:spacing w:before="0" w:line="276" w:lineRule="auto"/>
        <w:ind w:left="540"/>
        <w:jc w:val="left"/>
        <w:rPr>
          <w:lang w:val="ru-RU"/>
        </w:rPr>
      </w:pPr>
    </w:p>
    <w:p w:rsidR="006549ED" w:rsidRDefault="006549ED" w:rsidP="006549ED">
      <w:pPr>
        <w:pStyle w:val="1"/>
        <w:shd w:val="clear" w:color="auto" w:fill="auto"/>
        <w:spacing w:before="0" w:line="276" w:lineRule="auto"/>
        <w:ind w:left="540"/>
        <w:jc w:val="left"/>
        <w:rPr>
          <w:lang w:val="ru-RU"/>
        </w:rPr>
      </w:pPr>
    </w:p>
    <w:p w:rsidR="006549ED" w:rsidRDefault="006549ED" w:rsidP="006317D4">
      <w:pPr>
        <w:pStyle w:val="1"/>
        <w:shd w:val="clear" w:color="auto" w:fill="auto"/>
        <w:spacing w:before="0" w:line="276" w:lineRule="auto"/>
        <w:jc w:val="left"/>
        <w:rPr>
          <w:lang w:val="ru-RU"/>
        </w:rPr>
      </w:pPr>
    </w:p>
    <w:p w:rsidR="006549ED" w:rsidRDefault="006549ED" w:rsidP="006549ED">
      <w:pPr>
        <w:pStyle w:val="1"/>
        <w:shd w:val="clear" w:color="auto" w:fill="auto"/>
        <w:spacing w:before="0" w:line="276" w:lineRule="auto"/>
        <w:ind w:left="540"/>
        <w:jc w:val="left"/>
        <w:rPr>
          <w:lang w:val="ru-RU"/>
        </w:rPr>
      </w:pPr>
    </w:p>
    <w:p w:rsidR="006549ED" w:rsidRPr="00FA3CB7" w:rsidRDefault="006549ED" w:rsidP="00FA3CB7">
      <w:pPr>
        <w:pStyle w:val="1"/>
        <w:shd w:val="clear" w:color="auto" w:fill="auto"/>
        <w:spacing w:before="0" w:line="276" w:lineRule="auto"/>
        <w:ind w:left="540"/>
        <w:jc w:val="center"/>
        <w:rPr>
          <w:b/>
          <w:sz w:val="44"/>
          <w:szCs w:val="44"/>
          <w:lang w:val="ru-RU"/>
        </w:rPr>
      </w:pPr>
    </w:p>
    <w:p w:rsidR="006549ED" w:rsidRPr="00FA3CB7" w:rsidRDefault="00FA3CB7" w:rsidP="00FA3CB7">
      <w:pPr>
        <w:pStyle w:val="1"/>
        <w:shd w:val="clear" w:color="auto" w:fill="auto"/>
        <w:spacing w:before="0" w:line="276" w:lineRule="auto"/>
        <w:ind w:left="540"/>
        <w:jc w:val="center"/>
        <w:rPr>
          <w:b/>
          <w:sz w:val="44"/>
          <w:szCs w:val="44"/>
          <w:lang w:val="ru-RU"/>
        </w:rPr>
      </w:pPr>
      <w:r w:rsidRPr="00FA3CB7">
        <w:rPr>
          <w:b/>
          <w:sz w:val="44"/>
          <w:szCs w:val="44"/>
          <w:lang w:val="ru-RU"/>
        </w:rPr>
        <w:t>ДНЕВНИК</w:t>
      </w:r>
    </w:p>
    <w:p w:rsidR="00FA3CB7" w:rsidRPr="00FA3CB7" w:rsidRDefault="00FA3CB7" w:rsidP="00FA3CB7">
      <w:pPr>
        <w:pStyle w:val="1"/>
        <w:shd w:val="clear" w:color="auto" w:fill="auto"/>
        <w:spacing w:before="0" w:line="276" w:lineRule="auto"/>
        <w:ind w:left="540"/>
        <w:jc w:val="center"/>
        <w:rPr>
          <w:b/>
          <w:sz w:val="44"/>
          <w:szCs w:val="44"/>
          <w:lang w:val="ru-RU"/>
        </w:rPr>
      </w:pPr>
      <w:r w:rsidRPr="00FA3CB7">
        <w:rPr>
          <w:b/>
          <w:sz w:val="44"/>
          <w:szCs w:val="44"/>
          <w:lang w:val="ru-RU"/>
        </w:rPr>
        <w:t>ПРОХОЖДЕНИЯ ПРАКТИКИ</w:t>
      </w:r>
    </w:p>
    <w:p w:rsidR="006317D4" w:rsidRPr="006549ED" w:rsidRDefault="006317D4" w:rsidP="006317D4">
      <w:pPr>
        <w:pStyle w:val="60"/>
        <w:shd w:val="clear" w:color="auto" w:fill="auto"/>
        <w:tabs>
          <w:tab w:val="left" w:leader="underscore" w:pos="6336"/>
        </w:tabs>
        <w:spacing w:line="276" w:lineRule="auto"/>
        <w:rPr>
          <w:lang w:val="ru-RU"/>
        </w:rPr>
      </w:pPr>
      <w:r>
        <w:t>студента</w:t>
      </w:r>
      <w:r>
        <w:rPr>
          <w:lang w:val="ru-RU"/>
        </w:rPr>
        <w:t>_______________________________________</w:t>
      </w:r>
      <w:r>
        <w:t>группы</w:t>
      </w:r>
      <w:r>
        <w:rPr>
          <w:lang w:val="ru-RU"/>
        </w:rPr>
        <w:t>_______</w:t>
      </w:r>
    </w:p>
    <w:p w:rsidR="006317D4" w:rsidRDefault="006317D4" w:rsidP="006317D4">
      <w:pPr>
        <w:pStyle w:val="70"/>
        <w:shd w:val="clear" w:color="auto" w:fill="auto"/>
        <w:spacing w:after="175" w:line="276" w:lineRule="auto"/>
        <w:ind w:left="3380"/>
      </w:pPr>
      <w:r>
        <w:t>(Ф.И.О.)</w:t>
      </w:r>
    </w:p>
    <w:p w:rsidR="006317D4" w:rsidRDefault="006317D4" w:rsidP="006317D4">
      <w:pPr>
        <w:pStyle w:val="60"/>
        <w:shd w:val="clear" w:color="auto" w:fill="auto"/>
        <w:spacing w:line="276" w:lineRule="auto"/>
        <w:rPr>
          <w:lang w:val="ru-RU"/>
        </w:rPr>
      </w:pPr>
      <w:r>
        <w:t>Место прохождения практики</w:t>
      </w:r>
      <w:r>
        <w:rPr>
          <w:lang w:val="ru-RU"/>
        </w:rPr>
        <w:t>_______________________________________</w:t>
      </w:r>
    </w:p>
    <w:p w:rsidR="006317D4" w:rsidRPr="006549ED" w:rsidRDefault="006317D4" w:rsidP="006317D4">
      <w:pPr>
        <w:pStyle w:val="60"/>
        <w:shd w:val="clear" w:color="auto" w:fill="auto"/>
        <w:spacing w:line="276" w:lineRule="auto"/>
        <w:rPr>
          <w:lang w:val="ru-RU"/>
        </w:rPr>
      </w:pPr>
      <w:r>
        <w:rPr>
          <w:lang w:val="ru-RU"/>
        </w:rPr>
        <w:t>___________________________________________________________________</w:t>
      </w:r>
    </w:p>
    <w:p w:rsidR="006317D4" w:rsidRDefault="006317D4" w:rsidP="006317D4">
      <w:pPr>
        <w:pStyle w:val="60"/>
        <w:shd w:val="clear" w:color="auto" w:fill="auto"/>
        <w:spacing w:line="276" w:lineRule="auto"/>
        <w:rPr>
          <w:lang w:val="ru-RU"/>
        </w:rPr>
      </w:pPr>
    </w:p>
    <w:p w:rsidR="006317D4" w:rsidRDefault="006317D4" w:rsidP="006317D4">
      <w:pPr>
        <w:pStyle w:val="60"/>
        <w:shd w:val="clear" w:color="auto" w:fill="auto"/>
        <w:spacing w:line="276" w:lineRule="auto"/>
        <w:rPr>
          <w:lang w:val="ru-RU"/>
        </w:rPr>
      </w:pPr>
    </w:p>
    <w:p w:rsidR="006317D4" w:rsidRDefault="006317D4" w:rsidP="006317D4">
      <w:pPr>
        <w:pStyle w:val="60"/>
        <w:shd w:val="clear" w:color="auto" w:fill="auto"/>
        <w:spacing w:line="276" w:lineRule="auto"/>
        <w:rPr>
          <w:lang w:val="ru-RU"/>
        </w:rPr>
      </w:pPr>
    </w:p>
    <w:p w:rsidR="006317D4" w:rsidRDefault="006317D4" w:rsidP="006317D4">
      <w:pPr>
        <w:pStyle w:val="60"/>
        <w:shd w:val="clear" w:color="auto" w:fill="auto"/>
        <w:spacing w:line="276" w:lineRule="auto"/>
        <w:jc w:val="right"/>
        <w:rPr>
          <w:lang w:val="ru-RU"/>
        </w:rPr>
      </w:pPr>
    </w:p>
    <w:p w:rsidR="006317D4" w:rsidRDefault="006317D4" w:rsidP="006317D4">
      <w:pPr>
        <w:pStyle w:val="60"/>
        <w:shd w:val="clear" w:color="auto" w:fill="auto"/>
        <w:spacing w:line="276" w:lineRule="auto"/>
        <w:jc w:val="right"/>
        <w:rPr>
          <w:lang w:val="ru-RU"/>
        </w:rPr>
      </w:pPr>
      <w:r>
        <w:rPr>
          <w:lang w:val="ru-RU"/>
        </w:rPr>
        <w:t>____________________/________________/</w:t>
      </w:r>
    </w:p>
    <w:p w:rsidR="006317D4" w:rsidRPr="00481E24" w:rsidRDefault="006317D4" w:rsidP="006317D4">
      <w:pPr>
        <w:pStyle w:val="60"/>
        <w:shd w:val="clear" w:color="auto" w:fill="auto"/>
        <w:spacing w:line="276" w:lineRule="auto"/>
        <w:jc w:val="right"/>
        <w:rPr>
          <w:lang w:val="ru-RU"/>
        </w:rPr>
        <w:sectPr w:rsidR="006317D4" w:rsidRPr="00481E24" w:rsidSect="006549ED">
          <w:type w:val="continuous"/>
          <w:pgSz w:w="11905" w:h="16837"/>
          <w:pgMar w:top="1190" w:right="706" w:bottom="1680" w:left="1702" w:header="0" w:footer="3" w:gutter="0"/>
          <w:cols w:space="720"/>
          <w:noEndnote/>
          <w:docGrid w:linePitch="360"/>
        </w:sectPr>
      </w:pPr>
    </w:p>
    <w:p w:rsidR="006317D4" w:rsidRPr="006549ED" w:rsidRDefault="006317D4" w:rsidP="006317D4">
      <w:pPr>
        <w:jc w:val="right"/>
        <w:rPr>
          <w:sz w:val="2"/>
          <w:szCs w:val="2"/>
          <w:lang w:val="ru-RU"/>
        </w:rPr>
        <w:sectPr w:rsidR="006317D4" w:rsidRPr="006549ED">
          <w:type w:val="continuous"/>
          <w:pgSz w:w="11905" w:h="16837"/>
          <w:pgMar w:top="0" w:right="0" w:bottom="0" w:left="0" w:header="0" w:footer="3" w:gutter="0"/>
          <w:cols w:space="720"/>
          <w:noEndnote/>
          <w:docGrid w:linePitch="360"/>
        </w:sectPr>
      </w:pPr>
    </w:p>
    <w:p w:rsidR="006317D4" w:rsidRDefault="006317D4" w:rsidP="006317D4">
      <w:pPr>
        <w:pStyle w:val="70"/>
        <w:shd w:val="clear" w:color="auto" w:fill="auto"/>
        <w:spacing w:after="175" w:line="240" w:lineRule="auto"/>
        <w:jc w:val="center"/>
      </w:pPr>
      <w:r>
        <w:rPr>
          <w:lang w:val="ru-RU"/>
        </w:rPr>
        <w:lastRenderedPageBreak/>
        <w:t xml:space="preserve">                                                                                                     </w:t>
      </w:r>
      <w:r>
        <w:t>(подпись, Ф.И.О. руководителя от Организации)</w:t>
      </w:r>
    </w:p>
    <w:p w:rsidR="006317D4" w:rsidRDefault="006317D4" w:rsidP="006317D4">
      <w:pPr>
        <w:pStyle w:val="1"/>
        <w:shd w:val="clear" w:color="auto" w:fill="auto"/>
        <w:spacing w:before="0" w:line="240" w:lineRule="auto"/>
        <w:ind w:left="540"/>
        <w:jc w:val="center"/>
        <w:rPr>
          <w:lang w:val="ru-RU"/>
        </w:rPr>
      </w:pPr>
      <w:r>
        <w:t>М.П.</w:t>
      </w:r>
    </w:p>
    <w:p w:rsidR="006317D4" w:rsidRDefault="006317D4" w:rsidP="006317D4">
      <w:pPr>
        <w:pStyle w:val="1"/>
        <w:shd w:val="clear" w:color="auto" w:fill="auto"/>
        <w:spacing w:before="0" w:line="240" w:lineRule="auto"/>
        <w:ind w:left="540"/>
        <w:jc w:val="center"/>
        <w:rPr>
          <w:lang w:val="ru-RU"/>
        </w:rPr>
      </w:pPr>
    </w:p>
    <w:p w:rsidR="006317D4" w:rsidRPr="006549ED" w:rsidRDefault="006317D4" w:rsidP="006317D4">
      <w:pPr>
        <w:pStyle w:val="1"/>
        <w:shd w:val="clear" w:color="auto" w:fill="auto"/>
        <w:spacing w:before="0" w:line="240" w:lineRule="auto"/>
        <w:ind w:left="540"/>
        <w:jc w:val="center"/>
        <w:rPr>
          <w:lang w:val="ru-RU"/>
        </w:rPr>
      </w:pPr>
    </w:p>
    <w:p w:rsidR="006317D4" w:rsidRPr="006549ED" w:rsidRDefault="006317D4" w:rsidP="006317D4">
      <w:pPr>
        <w:pStyle w:val="60"/>
        <w:shd w:val="clear" w:color="auto" w:fill="auto"/>
        <w:spacing w:line="276" w:lineRule="auto"/>
        <w:jc w:val="right"/>
        <w:rPr>
          <w:lang w:val="ru-RU"/>
        </w:rPr>
      </w:pPr>
      <w:r>
        <w:rPr>
          <w:lang w:val="ru-RU"/>
        </w:rPr>
        <w:t>____________________/________________/</w:t>
      </w:r>
    </w:p>
    <w:p w:rsidR="006317D4" w:rsidRDefault="006317D4" w:rsidP="006317D4">
      <w:pPr>
        <w:pStyle w:val="70"/>
        <w:shd w:val="clear" w:color="auto" w:fill="auto"/>
        <w:spacing w:after="175" w:line="240" w:lineRule="auto"/>
        <w:ind w:left="1420"/>
        <w:jc w:val="center"/>
      </w:pPr>
      <w:r>
        <w:rPr>
          <w:lang w:val="ru-RU"/>
        </w:rPr>
        <w:t xml:space="preserve">                                                                          </w:t>
      </w:r>
      <w:r>
        <w:t xml:space="preserve">(подпись, Ф.И.О. руководителя от </w:t>
      </w:r>
      <w:r>
        <w:rPr>
          <w:lang w:val="ru-RU"/>
        </w:rPr>
        <w:t>Техникума</w:t>
      </w:r>
      <w:r>
        <w:t>)</w:t>
      </w:r>
    </w:p>
    <w:p w:rsidR="00FA3CB7" w:rsidRDefault="006317D4" w:rsidP="00FA3CB7">
      <w:pPr>
        <w:pStyle w:val="1"/>
        <w:shd w:val="clear" w:color="auto" w:fill="auto"/>
        <w:spacing w:before="0" w:line="276" w:lineRule="auto"/>
        <w:ind w:left="540"/>
        <w:jc w:val="center"/>
        <w:rPr>
          <w:b/>
          <w:sz w:val="44"/>
          <w:szCs w:val="44"/>
          <w:lang w:val="ru-RU"/>
        </w:rPr>
      </w:pPr>
      <w:r>
        <w:t>М.П.</w:t>
      </w:r>
    </w:p>
    <w:p w:rsidR="00FA3CB7" w:rsidRDefault="00FA3CB7" w:rsidP="00FA3CB7">
      <w:pPr>
        <w:pStyle w:val="1"/>
        <w:shd w:val="clear" w:color="auto" w:fill="auto"/>
        <w:spacing w:before="0" w:line="276" w:lineRule="auto"/>
        <w:ind w:left="540"/>
        <w:jc w:val="center"/>
        <w:rPr>
          <w:b/>
          <w:sz w:val="44"/>
          <w:szCs w:val="44"/>
          <w:lang w:val="ru-RU"/>
        </w:rPr>
      </w:pPr>
    </w:p>
    <w:p w:rsidR="006317D4" w:rsidRDefault="006317D4" w:rsidP="00FA3CB7">
      <w:pPr>
        <w:pStyle w:val="1"/>
        <w:shd w:val="clear" w:color="auto" w:fill="auto"/>
        <w:spacing w:before="0" w:line="276" w:lineRule="auto"/>
        <w:ind w:left="540"/>
        <w:jc w:val="center"/>
        <w:rPr>
          <w:lang w:val="ru-RU"/>
        </w:rPr>
      </w:pPr>
    </w:p>
    <w:p w:rsidR="006317D4" w:rsidRDefault="006317D4" w:rsidP="00FA3CB7">
      <w:pPr>
        <w:pStyle w:val="1"/>
        <w:shd w:val="clear" w:color="auto" w:fill="auto"/>
        <w:spacing w:before="0" w:line="276" w:lineRule="auto"/>
        <w:ind w:left="540"/>
        <w:jc w:val="center"/>
        <w:rPr>
          <w:lang w:val="ru-RU"/>
        </w:rPr>
      </w:pPr>
    </w:p>
    <w:p w:rsidR="006317D4" w:rsidRDefault="006317D4" w:rsidP="00FA3CB7">
      <w:pPr>
        <w:pStyle w:val="1"/>
        <w:shd w:val="clear" w:color="auto" w:fill="auto"/>
        <w:spacing w:before="0" w:line="276" w:lineRule="auto"/>
        <w:ind w:left="540"/>
        <w:jc w:val="center"/>
        <w:rPr>
          <w:lang w:val="ru-RU"/>
        </w:rPr>
      </w:pPr>
    </w:p>
    <w:p w:rsidR="006317D4" w:rsidRDefault="006317D4" w:rsidP="00FA3CB7">
      <w:pPr>
        <w:pStyle w:val="1"/>
        <w:shd w:val="clear" w:color="auto" w:fill="auto"/>
        <w:spacing w:before="0" w:line="276" w:lineRule="auto"/>
        <w:ind w:left="540"/>
        <w:jc w:val="center"/>
        <w:rPr>
          <w:lang w:val="ru-RU"/>
        </w:rPr>
      </w:pPr>
    </w:p>
    <w:p w:rsidR="00FA3CB7" w:rsidRDefault="00FA3CB7" w:rsidP="00FA3CB7">
      <w:pPr>
        <w:pStyle w:val="1"/>
        <w:shd w:val="clear" w:color="auto" w:fill="auto"/>
        <w:spacing w:before="0" w:line="276" w:lineRule="auto"/>
        <w:ind w:left="540"/>
        <w:jc w:val="center"/>
        <w:rPr>
          <w:b/>
          <w:sz w:val="44"/>
          <w:szCs w:val="44"/>
          <w:lang w:val="ru-RU"/>
        </w:rPr>
      </w:pPr>
      <w:r>
        <w:t>Оренбург 20</w:t>
      </w:r>
      <w:r>
        <w:rPr>
          <w:lang w:val="ru-RU"/>
        </w:rPr>
        <w:t>1__</w:t>
      </w:r>
      <w:r>
        <w:t>г.</w:t>
      </w:r>
    </w:p>
    <w:p w:rsidR="006549ED" w:rsidRPr="006549ED" w:rsidRDefault="006549ED" w:rsidP="006549ED">
      <w:pPr>
        <w:pStyle w:val="1"/>
        <w:shd w:val="clear" w:color="auto" w:fill="auto"/>
        <w:spacing w:before="0" w:line="276" w:lineRule="auto"/>
        <w:ind w:left="540"/>
        <w:jc w:val="left"/>
        <w:rPr>
          <w:lang w:val="ru-RU"/>
        </w:rPr>
        <w:sectPr w:rsidR="006549ED" w:rsidRPr="006549ED" w:rsidSect="006549ED">
          <w:type w:val="continuous"/>
          <w:pgSz w:w="11905" w:h="16837"/>
          <w:pgMar w:top="1190" w:right="423" w:bottom="709" w:left="1276" w:header="0" w:footer="3" w:gutter="0"/>
          <w:cols w:space="720"/>
          <w:noEndnote/>
          <w:docGrid w:linePitch="360"/>
        </w:sectPr>
      </w:pPr>
    </w:p>
    <w:p w:rsidR="00DC2D90" w:rsidRDefault="00DC2D90" w:rsidP="00C72582">
      <w:pPr>
        <w:pStyle w:val="60"/>
        <w:shd w:val="clear" w:color="auto" w:fill="auto"/>
        <w:spacing w:line="360" w:lineRule="auto"/>
        <w:ind w:left="20"/>
        <w:jc w:val="center"/>
      </w:pPr>
    </w:p>
    <w:p w:rsidR="00DC2D90" w:rsidRDefault="00D8798A" w:rsidP="00C72582">
      <w:pPr>
        <w:pStyle w:val="24"/>
        <w:keepNext/>
        <w:keepLines/>
        <w:shd w:val="clear" w:color="auto" w:fill="auto"/>
        <w:spacing w:before="0" w:after="0" w:line="360" w:lineRule="auto"/>
        <w:ind w:left="4020"/>
      </w:pPr>
      <w:bookmarkStart w:id="5" w:name="bookmark5"/>
      <w:r>
        <w:t>1. Путевка</w:t>
      </w:r>
      <w:bookmarkEnd w:id="5"/>
    </w:p>
    <w:p w:rsidR="00DC2D90" w:rsidRDefault="00D8798A" w:rsidP="00C72582">
      <w:pPr>
        <w:pStyle w:val="1"/>
        <w:numPr>
          <w:ilvl w:val="0"/>
          <w:numId w:val="8"/>
        </w:numPr>
        <w:shd w:val="clear" w:color="auto" w:fill="auto"/>
        <w:tabs>
          <w:tab w:val="left" w:pos="274"/>
          <w:tab w:val="left" w:leader="underscore" w:pos="9072"/>
        </w:tabs>
        <w:spacing w:before="0" w:line="360" w:lineRule="auto"/>
        <w:ind w:left="20"/>
        <w:jc w:val="left"/>
      </w:pPr>
      <w:r>
        <w:t>Фамилия</w:t>
      </w:r>
      <w:r>
        <w:tab/>
      </w:r>
    </w:p>
    <w:p w:rsidR="00DC2D90" w:rsidRDefault="00D8798A" w:rsidP="00C72582">
      <w:pPr>
        <w:pStyle w:val="1"/>
        <w:numPr>
          <w:ilvl w:val="0"/>
          <w:numId w:val="8"/>
        </w:numPr>
        <w:shd w:val="clear" w:color="auto" w:fill="auto"/>
        <w:tabs>
          <w:tab w:val="left" w:pos="294"/>
          <w:tab w:val="left" w:leader="underscore" w:pos="9072"/>
        </w:tabs>
        <w:spacing w:before="0" w:line="360" w:lineRule="auto"/>
        <w:ind w:left="20"/>
        <w:jc w:val="left"/>
      </w:pPr>
      <w:r>
        <w:t>Имя и отчество</w:t>
      </w:r>
      <w:r>
        <w:tab/>
      </w:r>
    </w:p>
    <w:p w:rsidR="00DC2D90" w:rsidRDefault="00D8798A" w:rsidP="00C72582">
      <w:pPr>
        <w:pStyle w:val="1"/>
        <w:numPr>
          <w:ilvl w:val="0"/>
          <w:numId w:val="8"/>
        </w:numPr>
        <w:shd w:val="clear" w:color="auto" w:fill="auto"/>
        <w:tabs>
          <w:tab w:val="left" w:pos="289"/>
          <w:tab w:val="left" w:leader="underscore" w:pos="9072"/>
        </w:tabs>
        <w:spacing w:before="0" w:line="360" w:lineRule="auto"/>
        <w:ind w:left="20"/>
        <w:jc w:val="left"/>
      </w:pPr>
      <w:r>
        <w:t>Курс</w:t>
      </w:r>
      <w:r>
        <w:tab/>
      </w:r>
    </w:p>
    <w:p w:rsidR="00DC2D90" w:rsidRDefault="00D8798A" w:rsidP="00C72582">
      <w:pPr>
        <w:pStyle w:val="1"/>
        <w:numPr>
          <w:ilvl w:val="0"/>
          <w:numId w:val="8"/>
        </w:numPr>
        <w:shd w:val="clear" w:color="auto" w:fill="auto"/>
        <w:tabs>
          <w:tab w:val="left" w:pos="294"/>
          <w:tab w:val="left" w:leader="underscore" w:pos="8931"/>
          <w:tab w:val="left" w:leader="underscore" w:pos="9072"/>
        </w:tabs>
        <w:spacing w:before="0" w:line="360" w:lineRule="auto"/>
        <w:ind w:left="20"/>
        <w:jc w:val="left"/>
      </w:pPr>
      <w:r>
        <w:t>Вид практики</w:t>
      </w:r>
      <w:r>
        <w:tab/>
      </w:r>
    </w:p>
    <w:p w:rsidR="00DC2D90" w:rsidRDefault="00D8798A" w:rsidP="00C72582">
      <w:pPr>
        <w:pStyle w:val="1"/>
        <w:numPr>
          <w:ilvl w:val="0"/>
          <w:numId w:val="8"/>
        </w:numPr>
        <w:shd w:val="clear" w:color="auto" w:fill="auto"/>
        <w:tabs>
          <w:tab w:val="left" w:pos="284"/>
          <w:tab w:val="left" w:leader="underscore" w:pos="9072"/>
        </w:tabs>
        <w:spacing w:before="0" w:line="360" w:lineRule="auto"/>
        <w:ind w:left="20"/>
        <w:jc w:val="left"/>
      </w:pPr>
      <w:r>
        <w:t>Место практики</w:t>
      </w:r>
      <w:r>
        <w:tab/>
      </w:r>
    </w:p>
    <w:p w:rsidR="00DC2D90" w:rsidRDefault="00D8798A" w:rsidP="00C72582">
      <w:pPr>
        <w:pStyle w:val="1"/>
        <w:numPr>
          <w:ilvl w:val="0"/>
          <w:numId w:val="8"/>
        </w:numPr>
        <w:shd w:val="clear" w:color="auto" w:fill="auto"/>
        <w:tabs>
          <w:tab w:val="left" w:pos="298"/>
          <w:tab w:val="left" w:leader="underscore" w:pos="9072"/>
        </w:tabs>
        <w:spacing w:before="0" w:line="360" w:lineRule="auto"/>
        <w:ind w:left="20"/>
        <w:jc w:val="left"/>
      </w:pPr>
      <w:r>
        <w:t>Срок практики</w:t>
      </w:r>
      <w:r>
        <w:tab/>
      </w:r>
    </w:p>
    <w:p w:rsidR="00DC2D90" w:rsidRPr="00FA3CB7" w:rsidRDefault="00D8798A" w:rsidP="00C72582">
      <w:pPr>
        <w:pStyle w:val="1"/>
        <w:numPr>
          <w:ilvl w:val="0"/>
          <w:numId w:val="8"/>
        </w:numPr>
        <w:shd w:val="clear" w:color="auto" w:fill="auto"/>
        <w:tabs>
          <w:tab w:val="left" w:pos="289"/>
          <w:tab w:val="left" w:leader="underscore" w:pos="9072"/>
        </w:tabs>
        <w:spacing w:before="0" w:line="360" w:lineRule="auto"/>
        <w:ind w:left="20"/>
        <w:jc w:val="left"/>
      </w:pPr>
      <w:r>
        <w:t xml:space="preserve">Руководитель от </w:t>
      </w:r>
      <w:r w:rsidR="005C13C7">
        <w:rPr>
          <w:lang w:val="ru-RU"/>
        </w:rPr>
        <w:t>техникума</w:t>
      </w:r>
      <w:r>
        <w:tab/>
      </w:r>
    </w:p>
    <w:p w:rsidR="00FA3CB7" w:rsidRDefault="00FA3CB7" w:rsidP="00C72582">
      <w:pPr>
        <w:pStyle w:val="1"/>
        <w:shd w:val="clear" w:color="auto" w:fill="auto"/>
        <w:tabs>
          <w:tab w:val="left" w:pos="289"/>
          <w:tab w:val="left" w:leader="underscore" w:pos="9072"/>
        </w:tabs>
        <w:spacing w:before="0" w:line="360" w:lineRule="auto"/>
        <w:ind w:left="20"/>
        <w:jc w:val="left"/>
      </w:pPr>
    </w:p>
    <w:p w:rsidR="00DC2D90" w:rsidRDefault="005C13C7" w:rsidP="00C72582">
      <w:pPr>
        <w:pStyle w:val="1"/>
        <w:shd w:val="clear" w:color="auto" w:fill="auto"/>
        <w:tabs>
          <w:tab w:val="left" w:leader="underscore" w:pos="6327"/>
        </w:tabs>
        <w:spacing w:before="0" w:line="360" w:lineRule="auto"/>
        <w:ind w:left="20"/>
        <w:jc w:val="left"/>
        <w:rPr>
          <w:lang w:val="ru-RU"/>
        </w:rPr>
      </w:pPr>
      <w:r>
        <w:rPr>
          <w:lang w:val="ru-RU"/>
        </w:rPr>
        <w:t xml:space="preserve">Заместитель директора по </w:t>
      </w:r>
      <w:proofErr w:type="gramStart"/>
      <w:r>
        <w:rPr>
          <w:lang w:val="ru-RU"/>
        </w:rPr>
        <w:t>УПР</w:t>
      </w:r>
      <w:proofErr w:type="gramEnd"/>
      <w:r w:rsidR="00D8798A">
        <w:t xml:space="preserve"> </w:t>
      </w:r>
      <w:r w:rsidR="00D8798A">
        <w:tab/>
        <w:t xml:space="preserve"> /</w:t>
      </w:r>
      <w:r w:rsidR="00FA3CB7">
        <w:rPr>
          <w:lang w:val="ru-RU"/>
        </w:rPr>
        <w:t>А</w:t>
      </w:r>
      <w:r>
        <w:rPr>
          <w:lang w:val="ru-RU"/>
        </w:rPr>
        <w:t>.В. Рогов</w:t>
      </w:r>
      <w:r>
        <w:t xml:space="preserve"> </w:t>
      </w:r>
      <w:r w:rsidR="00D8798A">
        <w:t>/</w:t>
      </w:r>
    </w:p>
    <w:p w:rsidR="00FA3CB7" w:rsidRPr="00FA3CB7" w:rsidRDefault="00FA3CB7" w:rsidP="00C72582">
      <w:pPr>
        <w:pStyle w:val="1"/>
        <w:shd w:val="clear" w:color="auto" w:fill="auto"/>
        <w:tabs>
          <w:tab w:val="left" w:leader="underscore" w:pos="6327"/>
        </w:tabs>
        <w:spacing w:before="0" w:line="360" w:lineRule="auto"/>
        <w:ind w:left="20"/>
        <w:jc w:val="left"/>
        <w:rPr>
          <w:lang w:val="ru-RU"/>
        </w:rPr>
      </w:pPr>
    </w:p>
    <w:p w:rsidR="00DC2D90" w:rsidRPr="00FA3CB7" w:rsidRDefault="00D8798A" w:rsidP="00C72582">
      <w:pPr>
        <w:pStyle w:val="ac"/>
        <w:shd w:val="clear" w:color="auto" w:fill="auto"/>
        <w:tabs>
          <w:tab w:val="left" w:pos="4743"/>
          <w:tab w:val="right" w:pos="8357"/>
        </w:tabs>
        <w:spacing w:before="0" w:after="0" w:line="360" w:lineRule="auto"/>
        <w:ind w:left="20"/>
        <w:rPr>
          <w:lang w:val="ru-RU"/>
        </w:rPr>
      </w:pPr>
      <w:r>
        <w:fldChar w:fldCharType="begin"/>
      </w:r>
      <w:r>
        <w:instrText xml:space="preserve"> TOC \o "1-3" \h \z </w:instrText>
      </w:r>
      <w:r>
        <w:fldChar w:fldCharType="separate"/>
      </w:r>
      <w:r>
        <w:t>М.П.</w:t>
      </w:r>
      <w:r>
        <w:tab/>
        <w:t xml:space="preserve">« </w:t>
      </w:r>
      <w:r w:rsidR="00FA3CB7">
        <w:rPr>
          <w:lang w:val="ru-RU"/>
        </w:rPr>
        <w:t>______</w:t>
      </w:r>
      <w:r>
        <w:t>»</w:t>
      </w:r>
      <w:r w:rsidR="00FA3CB7">
        <w:rPr>
          <w:lang w:val="ru-RU"/>
        </w:rPr>
        <w:t>_______________</w:t>
      </w:r>
      <w:r>
        <w:tab/>
        <w:t>20</w:t>
      </w:r>
      <w:r w:rsidR="00FA3CB7">
        <w:rPr>
          <w:lang w:val="ru-RU"/>
        </w:rPr>
        <w:t>1__г.</w:t>
      </w:r>
    </w:p>
    <w:p w:rsidR="00FA3CB7" w:rsidRDefault="00FA3CB7" w:rsidP="00C72582">
      <w:pPr>
        <w:pStyle w:val="26"/>
        <w:shd w:val="clear" w:color="auto" w:fill="auto"/>
        <w:spacing w:before="0" w:after="0" w:line="360" w:lineRule="auto"/>
        <w:ind w:left="3040"/>
        <w:rPr>
          <w:lang w:val="ru-RU"/>
        </w:rPr>
      </w:pPr>
    </w:p>
    <w:p w:rsidR="00FA3CB7" w:rsidRDefault="00FA3CB7" w:rsidP="00C72582">
      <w:pPr>
        <w:pStyle w:val="26"/>
        <w:shd w:val="clear" w:color="auto" w:fill="auto"/>
        <w:spacing w:before="0" w:after="0" w:line="360" w:lineRule="auto"/>
        <w:ind w:left="3040"/>
        <w:rPr>
          <w:lang w:val="ru-RU"/>
        </w:rPr>
      </w:pPr>
    </w:p>
    <w:p w:rsidR="00DC2D90" w:rsidRDefault="00D8798A" w:rsidP="00C72582">
      <w:pPr>
        <w:pStyle w:val="26"/>
        <w:shd w:val="clear" w:color="auto" w:fill="auto"/>
        <w:spacing w:before="0" w:after="0" w:line="360" w:lineRule="auto"/>
        <w:ind w:left="3040"/>
      </w:pPr>
      <w:r>
        <w:t>2. Прохождение практики</w:t>
      </w:r>
    </w:p>
    <w:p w:rsidR="00DC2D90" w:rsidRDefault="00D8798A" w:rsidP="00C72582">
      <w:pPr>
        <w:pStyle w:val="ac"/>
        <w:numPr>
          <w:ilvl w:val="1"/>
          <w:numId w:val="8"/>
        </w:numPr>
        <w:shd w:val="clear" w:color="auto" w:fill="auto"/>
        <w:tabs>
          <w:tab w:val="left" w:pos="270"/>
          <w:tab w:val="right" w:leader="underscore" w:pos="9214"/>
        </w:tabs>
        <w:spacing w:before="0" w:after="0" w:line="360" w:lineRule="auto"/>
        <w:ind w:left="20"/>
      </w:pPr>
      <w:r>
        <w:t>Практику проходил</w:t>
      </w:r>
      <w:r>
        <w:tab/>
      </w:r>
    </w:p>
    <w:p w:rsidR="00DC2D90" w:rsidRDefault="00D8798A" w:rsidP="00C72582">
      <w:pPr>
        <w:pStyle w:val="ac"/>
        <w:numPr>
          <w:ilvl w:val="1"/>
          <w:numId w:val="8"/>
        </w:numPr>
        <w:shd w:val="clear" w:color="auto" w:fill="auto"/>
        <w:tabs>
          <w:tab w:val="left" w:pos="298"/>
          <w:tab w:val="left" w:leader="underscore" w:pos="3265"/>
          <w:tab w:val="left" w:leader="underscore" w:pos="5295"/>
          <w:tab w:val="right" w:leader="underscore" w:pos="6338"/>
        </w:tabs>
        <w:spacing w:before="0" w:after="0" w:line="360" w:lineRule="auto"/>
        <w:ind w:left="20"/>
      </w:pPr>
      <w:r>
        <w:t>Начало практики «</w:t>
      </w:r>
      <w:r>
        <w:tab/>
        <w:t>»</w:t>
      </w:r>
      <w:r>
        <w:tab/>
        <w:t>20</w:t>
      </w:r>
      <w:r>
        <w:tab/>
        <w:t>г.</w:t>
      </w:r>
    </w:p>
    <w:p w:rsidR="00DC2D90" w:rsidRPr="00FA3CB7" w:rsidRDefault="00D8798A" w:rsidP="00C72582">
      <w:pPr>
        <w:pStyle w:val="ac"/>
        <w:numPr>
          <w:ilvl w:val="1"/>
          <w:numId w:val="8"/>
        </w:numPr>
        <w:shd w:val="clear" w:color="auto" w:fill="auto"/>
        <w:tabs>
          <w:tab w:val="left" w:pos="303"/>
          <w:tab w:val="left" w:leader="underscore" w:pos="3706"/>
          <w:tab w:val="left" w:leader="underscore" w:pos="5732"/>
          <w:tab w:val="right" w:leader="underscore" w:pos="6806"/>
        </w:tabs>
        <w:spacing w:before="0" w:after="0" w:line="360" w:lineRule="auto"/>
        <w:ind w:left="20"/>
      </w:pPr>
      <w:r>
        <w:t>Окончание практики «</w:t>
      </w:r>
      <w:r>
        <w:tab/>
        <w:t>»</w:t>
      </w:r>
      <w:r>
        <w:tab/>
        <w:t>20</w:t>
      </w:r>
      <w:r>
        <w:tab/>
        <w:t>г.</w:t>
      </w:r>
      <w:r>
        <w:fldChar w:fldCharType="end"/>
      </w:r>
    </w:p>
    <w:p w:rsidR="00FA3CB7" w:rsidRDefault="00FA3CB7" w:rsidP="00C72582">
      <w:pPr>
        <w:pStyle w:val="ac"/>
        <w:shd w:val="clear" w:color="auto" w:fill="auto"/>
        <w:tabs>
          <w:tab w:val="left" w:pos="303"/>
          <w:tab w:val="left" w:leader="underscore" w:pos="3706"/>
          <w:tab w:val="left" w:leader="underscore" w:pos="5732"/>
          <w:tab w:val="right" w:leader="underscore" w:pos="6806"/>
        </w:tabs>
        <w:spacing w:before="0" w:after="0" w:line="360" w:lineRule="auto"/>
        <w:ind w:left="20"/>
      </w:pPr>
    </w:p>
    <w:p w:rsidR="00DC2D90" w:rsidRDefault="00D8798A" w:rsidP="00C72582">
      <w:pPr>
        <w:pStyle w:val="1"/>
        <w:shd w:val="clear" w:color="auto" w:fill="auto"/>
        <w:spacing w:before="0" w:line="360" w:lineRule="auto"/>
        <w:jc w:val="left"/>
        <w:rPr>
          <w:lang w:val="ru-RU"/>
        </w:rPr>
      </w:pPr>
      <w:r>
        <w:t xml:space="preserve"> Руководитель от Организации</w:t>
      </w:r>
      <w:r w:rsidR="00FA3CB7">
        <w:rPr>
          <w:lang w:val="ru-RU"/>
        </w:rPr>
        <w:t>______________________________________</w:t>
      </w:r>
    </w:p>
    <w:p w:rsidR="00FA3CB7" w:rsidRDefault="00FA3CB7" w:rsidP="00C72582">
      <w:pPr>
        <w:pStyle w:val="1"/>
        <w:shd w:val="clear" w:color="auto" w:fill="auto"/>
        <w:spacing w:before="0" w:line="360" w:lineRule="auto"/>
        <w:ind w:left="20"/>
        <w:jc w:val="left"/>
        <w:rPr>
          <w:lang w:val="ru-RU"/>
        </w:rPr>
      </w:pPr>
    </w:p>
    <w:p w:rsidR="00FA3CB7" w:rsidRPr="00FA3CB7" w:rsidRDefault="00FA3CB7" w:rsidP="00C72582">
      <w:pPr>
        <w:pStyle w:val="ac"/>
        <w:shd w:val="clear" w:color="auto" w:fill="auto"/>
        <w:tabs>
          <w:tab w:val="left" w:pos="4743"/>
          <w:tab w:val="right" w:pos="8357"/>
        </w:tabs>
        <w:spacing w:before="0" w:after="0" w:line="360" w:lineRule="auto"/>
        <w:ind w:left="20"/>
        <w:rPr>
          <w:lang w:val="ru-RU"/>
        </w:rPr>
      </w:pPr>
      <w:r>
        <w:t>М.П.</w:t>
      </w:r>
      <w:r>
        <w:tab/>
        <w:t xml:space="preserve">« </w:t>
      </w:r>
      <w:r>
        <w:rPr>
          <w:lang w:val="ru-RU"/>
        </w:rPr>
        <w:t xml:space="preserve">______ </w:t>
      </w:r>
      <w:r>
        <w:t>»</w:t>
      </w:r>
      <w:r>
        <w:rPr>
          <w:lang w:val="ru-RU"/>
        </w:rPr>
        <w:t>_______________</w:t>
      </w:r>
      <w:r>
        <w:tab/>
        <w:t>20</w:t>
      </w:r>
      <w:r>
        <w:rPr>
          <w:lang w:val="ru-RU"/>
        </w:rPr>
        <w:t>1__г.</w:t>
      </w:r>
    </w:p>
    <w:p w:rsidR="00C72582" w:rsidRDefault="00C72582">
      <w:pPr>
        <w:pStyle w:val="60"/>
        <w:shd w:val="clear" w:color="auto" w:fill="auto"/>
        <w:spacing w:after="246" w:line="270" w:lineRule="exact"/>
        <w:ind w:left="440"/>
        <w:rPr>
          <w:lang w:val="ru-RU"/>
        </w:rPr>
      </w:pPr>
    </w:p>
    <w:p w:rsidR="00C72582" w:rsidRDefault="00C72582">
      <w:pPr>
        <w:pStyle w:val="60"/>
        <w:shd w:val="clear" w:color="auto" w:fill="auto"/>
        <w:spacing w:after="246" w:line="270" w:lineRule="exact"/>
        <w:ind w:left="440"/>
        <w:rPr>
          <w:lang w:val="ru-RU"/>
        </w:rPr>
      </w:pPr>
    </w:p>
    <w:p w:rsidR="00C72582" w:rsidRDefault="00C72582">
      <w:pPr>
        <w:pStyle w:val="60"/>
        <w:shd w:val="clear" w:color="auto" w:fill="auto"/>
        <w:spacing w:after="246" w:line="270" w:lineRule="exact"/>
        <w:ind w:left="440"/>
        <w:rPr>
          <w:lang w:val="ru-RU"/>
        </w:rPr>
      </w:pPr>
    </w:p>
    <w:p w:rsidR="00C72582" w:rsidRDefault="00C72582">
      <w:pPr>
        <w:pStyle w:val="60"/>
        <w:shd w:val="clear" w:color="auto" w:fill="auto"/>
        <w:spacing w:after="246" w:line="270" w:lineRule="exact"/>
        <w:ind w:left="440"/>
        <w:rPr>
          <w:lang w:val="ru-RU"/>
        </w:rPr>
      </w:pPr>
    </w:p>
    <w:p w:rsidR="006317D4" w:rsidRDefault="006317D4">
      <w:pPr>
        <w:pStyle w:val="60"/>
        <w:shd w:val="clear" w:color="auto" w:fill="auto"/>
        <w:spacing w:after="246" w:line="270" w:lineRule="exact"/>
        <w:ind w:left="440"/>
        <w:rPr>
          <w:lang w:val="ru-RU"/>
        </w:rPr>
      </w:pPr>
    </w:p>
    <w:p w:rsidR="00C72582" w:rsidRDefault="00C72582">
      <w:pPr>
        <w:pStyle w:val="60"/>
        <w:shd w:val="clear" w:color="auto" w:fill="auto"/>
        <w:spacing w:after="246" w:line="270" w:lineRule="exact"/>
        <w:ind w:left="440"/>
        <w:rPr>
          <w:lang w:val="ru-RU"/>
        </w:rPr>
      </w:pPr>
    </w:p>
    <w:p w:rsidR="00C72582" w:rsidRDefault="00C72582">
      <w:pPr>
        <w:pStyle w:val="60"/>
        <w:shd w:val="clear" w:color="auto" w:fill="auto"/>
        <w:spacing w:after="246" w:line="270" w:lineRule="exact"/>
        <w:ind w:left="440"/>
        <w:rPr>
          <w:lang w:val="ru-RU"/>
        </w:rPr>
      </w:pPr>
    </w:p>
    <w:p w:rsidR="00C72582" w:rsidRDefault="00C72582">
      <w:pPr>
        <w:pStyle w:val="60"/>
        <w:shd w:val="clear" w:color="auto" w:fill="auto"/>
        <w:spacing w:after="246" w:line="270" w:lineRule="exact"/>
        <w:ind w:left="440"/>
        <w:rPr>
          <w:lang w:val="ru-RU"/>
        </w:rPr>
      </w:pPr>
    </w:p>
    <w:p w:rsidR="00DC2D90" w:rsidRDefault="00D8798A">
      <w:pPr>
        <w:pStyle w:val="60"/>
        <w:shd w:val="clear" w:color="auto" w:fill="auto"/>
        <w:spacing w:after="246" w:line="270" w:lineRule="exact"/>
        <w:ind w:left="440"/>
        <w:rPr>
          <w:lang w:val="ru-RU"/>
        </w:rPr>
      </w:pPr>
      <w:r>
        <w:lastRenderedPageBreak/>
        <w:t>3. Записи о работах, выполненных во время прохождения практики</w:t>
      </w:r>
      <w:r>
        <w:rPr>
          <w:vertAlign w:val="superscript"/>
        </w:rPr>
        <w:footnoteReference w:id="1"/>
      </w:r>
    </w:p>
    <w:tbl>
      <w:tblPr>
        <w:tblStyle w:val="ae"/>
        <w:tblW w:w="9747" w:type="dxa"/>
        <w:tblLook w:val="04A0" w:firstRow="1" w:lastRow="0" w:firstColumn="1" w:lastColumn="0" w:noHBand="0" w:noVBand="1"/>
      </w:tblPr>
      <w:tblGrid>
        <w:gridCol w:w="1511"/>
        <w:gridCol w:w="6252"/>
        <w:gridCol w:w="1984"/>
      </w:tblGrid>
      <w:tr w:rsidR="00FA3CB7" w:rsidTr="00C72582">
        <w:tc>
          <w:tcPr>
            <w:tcW w:w="1511" w:type="dxa"/>
            <w:vAlign w:val="center"/>
          </w:tcPr>
          <w:p w:rsidR="00FA3CB7" w:rsidRDefault="00FA3CB7" w:rsidP="00FA3CB7">
            <w:pPr>
              <w:pStyle w:val="60"/>
              <w:shd w:val="clear" w:color="auto" w:fill="auto"/>
              <w:spacing w:line="270" w:lineRule="exact"/>
              <w:jc w:val="center"/>
              <w:rPr>
                <w:lang w:val="ru-RU"/>
              </w:rPr>
            </w:pPr>
            <w:r>
              <w:rPr>
                <w:lang w:val="ru-RU"/>
              </w:rPr>
              <w:t>Дата</w:t>
            </w:r>
          </w:p>
        </w:tc>
        <w:tc>
          <w:tcPr>
            <w:tcW w:w="6252" w:type="dxa"/>
            <w:vAlign w:val="center"/>
          </w:tcPr>
          <w:p w:rsidR="00FA3CB7" w:rsidRDefault="00FA3CB7" w:rsidP="00FA3CB7">
            <w:pPr>
              <w:pStyle w:val="60"/>
              <w:shd w:val="clear" w:color="auto" w:fill="auto"/>
              <w:spacing w:line="270" w:lineRule="exact"/>
              <w:jc w:val="center"/>
              <w:rPr>
                <w:lang w:val="ru-RU"/>
              </w:rPr>
            </w:pPr>
            <w:r>
              <w:rPr>
                <w:lang w:val="ru-RU"/>
              </w:rPr>
              <w:t xml:space="preserve">Краткое содержание </w:t>
            </w:r>
            <w:proofErr w:type="spellStart"/>
            <w:r>
              <w:rPr>
                <w:lang w:val="ru-RU"/>
              </w:rPr>
              <w:t>выполненых</w:t>
            </w:r>
            <w:proofErr w:type="spellEnd"/>
            <w:r>
              <w:rPr>
                <w:lang w:val="ru-RU"/>
              </w:rPr>
              <w:t xml:space="preserve"> работ</w:t>
            </w:r>
          </w:p>
        </w:tc>
        <w:tc>
          <w:tcPr>
            <w:tcW w:w="1984" w:type="dxa"/>
            <w:vAlign w:val="center"/>
          </w:tcPr>
          <w:p w:rsidR="00FA3CB7" w:rsidRDefault="00FA3CB7" w:rsidP="00FA3CB7">
            <w:pPr>
              <w:pStyle w:val="60"/>
              <w:shd w:val="clear" w:color="auto" w:fill="auto"/>
              <w:spacing w:line="270" w:lineRule="exact"/>
              <w:jc w:val="center"/>
              <w:rPr>
                <w:lang w:val="ru-RU"/>
              </w:rPr>
            </w:pPr>
            <w:r>
              <w:rPr>
                <w:lang w:val="ru-RU"/>
              </w:rPr>
              <w:t>Подпись руководителя</w:t>
            </w:r>
          </w:p>
        </w:tc>
      </w:tr>
      <w:tr w:rsidR="00FA3CB7" w:rsidTr="00C72582">
        <w:trPr>
          <w:trHeight w:val="11723"/>
        </w:trPr>
        <w:tc>
          <w:tcPr>
            <w:tcW w:w="1511" w:type="dxa"/>
            <w:vAlign w:val="center"/>
          </w:tcPr>
          <w:p w:rsidR="00FA3CB7" w:rsidRDefault="00FA3CB7" w:rsidP="00FA3CB7">
            <w:pPr>
              <w:pStyle w:val="60"/>
              <w:shd w:val="clear" w:color="auto" w:fill="auto"/>
              <w:spacing w:line="270" w:lineRule="exact"/>
              <w:jc w:val="center"/>
              <w:rPr>
                <w:lang w:val="ru-RU"/>
              </w:rPr>
            </w:pPr>
          </w:p>
        </w:tc>
        <w:tc>
          <w:tcPr>
            <w:tcW w:w="6252" w:type="dxa"/>
            <w:vAlign w:val="center"/>
          </w:tcPr>
          <w:p w:rsidR="00FA3CB7" w:rsidRDefault="00FA3CB7" w:rsidP="00FA3CB7">
            <w:pPr>
              <w:pStyle w:val="60"/>
              <w:shd w:val="clear" w:color="auto" w:fill="auto"/>
              <w:spacing w:line="270" w:lineRule="exact"/>
              <w:jc w:val="center"/>
              <w:rPr>
                <w:lang w:val="ru-RU"/>
              </w:rPr>
            </w:pPr>
          </w:p>
        </w:tc>
        <w:tc>
          <w:tcPr>
            <w:tcW w:w="1984" w:type="dxa"/>
            <w:vAlign w:val="center"/>
          </w:tcPr>
          <w:p w:rsidR="00FA3CB7" w:rsidRDefault="00FA3CB7" w:rsidP="00FA3CB7">
            <w:pPr>
              <w:pStyle w:val="60"/>
              <w:shd w:val="clear" w:color="auto" w:fill="auto"/>
              <w:spacing w:line="270" w:lineRule="exact"/>
              <w:jc w:val="center"/>
              <w:rPr>
                <w:lang w:val="ru-RU"/>
              </w:rPr>
            </w:pPr>
          </w:p>
        </w:tc>
      </w:tr>
    </w:tbl>
    <w:p w:rsidR="006317D4" w:rsidRDefault="006317D4" w:rsidP="006317D4">
      <w:pPr>
        <w:pStyle w:val="22"/>
        <w:shd w:val="clear" w:color="auto" w:fill="auto"/>
        <w:spacing w:after="200" w:line="276" w:lineRule="auto"/>
        <w:jc w:val="left"/>
        <w:rPr>
          <w:rStyle w:val="2135pt"/>
          <w:lang w:val="ru-RU"/>
        </w:rPr>
      </w:pPr>
    </w:p>
    <w:p w:rsidR="006317D4" w:rsidRDefault="006317D4" w:rsidP="006317D4">
      <w:pPr>
        <w:pStyle w:val="22"/>
        <w:shd w:val="clear" w:color="auto" w:fill="auto"/>
        <w:spacing w:after="200" w:line="276" w:lineRule="auto"/>
        <w:rPr>
          <w:rStyle w:val="2135pt"/>
          <w:lang w:val="ru-RU"/>
        </w:rPr>
      </w:pPr>
    </w:p>
    <w:p w:rsidR="006317D4" w:rsidRDefault="006317D4" w:rsidP="006317D4">
      <w:pPr>
        <w:pStyle w:val="22"/>
        <w:shd w:val="clear" w:color="auto" w:fill="auto"/>
        <w:spacing w:after="200" w:line="276" w:lineRule="auto"/>
        <w:rPr>
          <w:rStyle w:val="2135pt"/>
          <w:lang w:val="ru-RU"/>
        </w:rPr>
      </w:pPr>
    </w:p>
    <w:p w:rsidR="006317D4" w:rsidRDefault="006317D4" w:rsidP="006317D4">
      <w:pPr>
        <w:pStyle w:val="22"/>
        <w:shd w:val="clear" w:color="auto" w:fill="auto"/>
        <w:spacing w:after="200" w:line="276" w:lineRule="auto"/>
        <w:rPr>
          <w:rStyle w:val="2135pt"/>
          <w:lang w:val="ru-RU"/>
        </w:rPr>
      </w:pPr>
    </w:p>
    <w:p w:rsidR="006317D4" w:rsidRDefault="006317D4" w:rsidP="006317D4">
      <w:pPr>
        <w:pStyle w:val="22"/>
        <w:shd w:val="clear" w:color="auto" w:fill="auto"/>
        <w:spacing w:after="200" w:line="276" w:lineRule="auto"/>
        <w:rPr>
          <w:rStyle w:val="2135pt"/>
          <w:lang w:val="ru-RU"/>
        </w:rPr>
      </w:pPr>
    </w:p>
    <w:p w:rsidR="00DC2D90" w:rsidRDefault="00D8798A" w:rsidP="006317D4">
      <w:pPr>
        <w:pStyle w:val="22"/>
        <w:shd w:val="clear" w:color="auto" w:fill="auto"/>
        <w:spacing w:after="200" w:line="276" w:lineRule="auto"/>
      </w:pPr>
      <w:r>
        <w:t>АТТЕСТАЦИОННЫЙ ЛИСТ</w:t>
      </w:r>
    </w:p>
    <w:p w:rsidR="00DC2D90" w:rsidRDefault="00D8798A" w:rsidP="00C72582">
      <w:pPr>
        <w:pStyle w:val="90"/>
        <w:shd w:val="clear" w:color="auto" w:fill="auto"/>
        <w:tabs>
          <w:tab w:val="left" w:leader="underscore" w:pos="8808"/>
        </w:tabs>
        <w:spacing w:before="0" w:line="240" w:lineRule="auto"/>
        <w:ind w:firstLine="0"/>
        <w:rPr>
          <w:sz w:val="24"/>
          <w:szCs w:val="24"/>
          <w:lang w:val="ru-RU"/>
        </w:rPr>
      </w:pPr>
      <w:r w:rsidRPr="009C488C">
        <w:rPr>
          <w:sz w:val="24"/>
          <w:szCs w:val="24"/>
        </w:rPr>
        <w:t>Студент</w:t>
      </w:r>
      <w:r w:rsidRPr="009C488C">
        <w:rPr>
          <w:sz w:val="24"/>
          <w:szCs w:val="24"/>
        </w:rPr>
        <w:tab/>
      </w:r>
    </w:p>
    <w:p w:rsidR="00C72582" w:rsidRPr="00C72582" w:rsidRDefault="00C72582" w:rsidP="00C72582">
      <w:pPr>
        <w:pStyle w:val="90"/>
        <w:shd w:val="clear" w:color="auto" w:fill="auto"/>
        <w:tabs>
          <w:tab w:val="left" w:leader="underscore" w:pos="8808"/>
        </w:tabs>
        <w:spacing w:before="0" w:line="240" w:lineRule="auto"/>
        <w:ind w:firstLine="0"/>
        <w:jc w:val="center"/>
        <w:rPr>
          <w:sz w:val="24"/>
          <w:szCs w:val="24"/>
          <w:vertAlign w:val="superscript"/>
          <w:lang w:val="ru-RU"/>
        </w:rPr>
      </w:pPr>
      <w:r>
        <w:rPr>
          <w:sz w:val="24"/>
          <w:szCs w:val="24"/>
          <w:vertAlign w:val="superscript"/>
          <w:lang w:val="ru-RU"/>
        </w:rPr>
        <w:t>(Ф.И.О. студента)</w:t>
      </w:r>
    </w:p>
    <w:p w:rsidR="00DC2D90" w:rsidRPr="009C488C" w:rsidRDefault="00D8798A" w:rsidP="00C72582">
      <w:pPr>
        <w:pStyle w:val="90"/>
        <w:shd w:val="clear" w:color="auto" w:fill="auto"/>
        <w:tabs>
          <w:tab w:val="left" w:leader="underscore" w:pos="2256"/>
          <w:tab w:val="left" w:leader="underscore" w:pos="4166"/>
        </w:tabs>
        <w:spacing w:before="0" w:line="240" w:lineRule="auto"/>
        <w:ind w:firstLine="0"/>
        <w:jc w:val="both"/>
        <w:rPr>
          <w:sz w:val="24"/>
          <w:szCs w:val="24"/>
        </w:rPr>
      </w:pPr>
      <w:proofErr w:type="gramStart"/>
      <w:r w:rsidRPr="009C488C">
        <w:rPr>
          <w:sz w:val="24"/>
          <w:szCs w:val="24"/>
        </w:rPr>
        <w:t>обучающийся на</w:t>
      </w:r>
      <w:r w:rsidRPr="009C488C">
        <w:rPr>
          <w:sz w:val="24"/>
          <w:szCs w:val="24"/>
        </w:rPr>
        <w:tab/>
        <w:t xml:space="preserve">курсе </w:t>
      </w:r>
      <w:r w:rsidRPr="009C488C">
        <w:rPr>
          <w:sz w:val="24"/>
          <w:szCs w:val="24"/>
        </w:rPr>
        <w:tab/>
        <w:t xml:space="preserve">формы по специальности </w:t>
      </w:r>
      <w:r w:rsidR="009C488C" w:rsidRPr="009C488C">
        <w:rPr>
          <w:sz w:val="24"/>
          <w:szCs w:val="24"/>
          <w:lang w:val="ru-RU"/>
        </w:rPr>
        <w:t>21</w:t>
      </w:r>
      <w:r w:rsidR="009C488C" w:rsidRPr="009C488C">
        <w:rPr>
          <w:sz w:val="24"/>
          <w:szCs w:val="24"/>
        </w:rPr>
        <w:t>.02.0</w:t>
      </w:r>
      <w:r w:rsidR="009C488C" w:rsidRPr="009C488C">
        <w:rPr>
          <w:sz w:val="24"/>
          <w:szCs w:val="24"/>
          <w:lang w:val="ru-RU"/>
        </w:rPr>
        <w:t>2</w:t>
      </w:r>
      <w:r w:rsidR="009C488C" w:rsidRPr="009C488C">
        <w:rPr>
          <w:sz w:val="24"/>
          <w:szCs w:val="24"/>
        </w:rPr>
        <w:t xml:space="preserve"> Бурение нефтяных и газовых скважин </w:t>
      </w:r>
      <w:r w:rsidRPr="009C488C">
        <w:rPr>
          <w:sz w:val="24"/>
          <w:szCs w:val="24"/>
        </w:rPr>
        <w:t>успешно прошел (а) учебную/производственную (по</w:t>
      </w:r>
      <w:proofErr w:type="gramEnd"/>
    </w:p>
    <w:p w:rsidR="00DC2D90" w:rsidRPr="009C488C" w:rsidRDefault="00D8798A" w:rsidP="00C72582">
      <w:pPr>
        <w:pStyle w:val="90"/>
        <w:shd w:val="clear" w:color="auto" w:fill="auto"/>
        <w:tabs>
          <w:tab w:val="left" w:leader="underscore" w:pos="9350"/>
        </w:tabs>
        <w:spacing w:before="0" w:line="240" w:lineRule="auto"/>
        <w:ind w:firstLine="0"/>
        <w:jc w:val="both"/>
        <w:rPr>
          <w:sz w:val="24"/>
          <w:szCs w:val="24"/>
        </w:rPr>
      </w:pPr>
      <w:r w:rsidRPr="009C488C">
        <w:rPr>
          <w:sz w:val="24"/>
          <w:szCs w:val="24"/>
        </w:rPr>
        <w:t>профилю специальности)/ преддипломную практику (</w:t>
      </w:r>
      <w:proofErr w:type="gramStart"/>
      <w:r w:rsidRPr="009C488C">
        <w:rPr>
          <w:sz w:val="24"/>
          <w:szCs w:val="24"/>
        </w:rPr>
        <w:t>нужное</w:t>
      </w:r>
      <w:proofErr w:type="gramEnd"/>
      <w:r w:rsidRPr="009C488C">
        <w:rPr>
          <w:sz w:val="24"/>
          <w:szCs w:val="24"/>
        </w:rPr>
        <w:t xml:space="preserve"> подчеркнуть) в объеме </w:t>
      </w:r>
      <w:r w:rsidRPr="009C488C">
        <w:rPr>
          <w:sz w:val="24"/>
          <w:szCs w:val="24"/>
        </w:rPr>
        <w:tab/>
      </w:r>
    </w:p>
    <w:p w:rsidR="00DC2D90" w:rsidRDefault="00D8798A" w:rsidP="00C72582">
      <w:pPr>
        <w:pStyle w:val="90"/>
        <w:shd w:val="clear" w:color="auto" w:fill="auto"/>
        <w:tabs>
          <w:tab w:val="left" w:leader="underscore" w:pos="1411"/>
          <w:tab w:val="left" w:leader="underscore" w:pos="2578"/>
          <w:tab w:val="left" w:leader="underscore" w:pos="3307"/>
          <w:tab w:val="left" w:leader="underscore" w:pos="5021"/>
          <w:tab w:val="left" w:leader="underscore" w:pos="6187"/>
          <w:tab w:val="left" w:leader="underscore" w:pos="7133"/>
        </w:tabs>
        <w:spacing w:before="0" w:line="240" w:lineRule="auto"/>
        <w:ind w:firstLine="0"/>
        <w:jc w:val="both"/>
        <w:rPr>
          <w:sz w:val="24"/>
          <w:szCs w:val="24"/>
          <w:lang w:val="ru-RU"/>
        </w:rPr>
      </w:pPr>
      <w:r w:rsidRPr="009C488C">
        <w:rPr>
          <w:sz w:val="24"/>
          <w:szCs w:val="24"/>
        </w:rPr>
        <w:t>часов с «</w:t>
      </w:r>
      <w:r w:rsidRPr="009C488C">
        <w:rPr>
          <w:sz w:val="24"/>
          <w:szCs w:val="24"/>
        </w:rPr>
        <w:tab/>
        <w:t xml:space="preserve">» </w:t>
      </w:r>
      <w:r w:rsidRPr="009C488C">
        <w:rPr>
          <w:sz w:val="24"/>
          <w:szCs w:val="24"/>
        </w:rPr>
        <w:tab/>
        <w:t xml:space="preserve"> 20</w:t>
      </w:r>
      <w:r w:rsidR="009C488C">
        <w:rPr>
          <w:sz w:val="24"/>
          <w:szCs w:val="24"/>
          <w:lang w:val="ru-RU"/>
        </w:rPr>
        <w:t>1__</w:t>
      </w:r>
      <w:r w:rsidR="009C488C">
        <w:rPr>
          <w:sz w:val="24"/>
          <w:szCs w:val="24"/>
        </w:rPr>
        <w:t xml:space="preserve"> года по «</w:t>
      </w:r>
      <w:r w:rsidR="009C488C">
        <w:rPr>
          <w:sz w:val="24"/>
          <w:szCs w:val="24"/>
        </w:rPr>
        <w:tab/>
        <w:t xml:space="preserve">» </w:t>
      </w:r>
      <w:r w:rsidR="009C488C">
        <w:rPr>
          <w:sz w:val="24"/>
          <w:szCs w:val="24"/>
        </w:rPr>
        <w:tab/>
        <w:t xml:space="preserve"> 20</w:t>
      </w:r>
      <w:r w:rsidR="009C488C">
        <w:rPr>
          <w:sz w:val="24"/>
          <w:szCs w:val="24"/>
          <w:lang w:val="ru-RU"/>
        </w:rPr>
        <w:t>1__</w:t>
      </w:r>
      <w:r w:rsidRPr="009C488C">
        <w:rPr>
          <w:sz w:val="24"/>
          <w:szCs w:val="24"/>
        </w:rPr>
        <w:t xml:space="preserve"> года в организации</w:t>
      </w:r>
    </w:p>
    <w:p w:rsidR="009C488C" w:rsidRPr="009C488C" w:rsidRDefault="009C488C" w:rsidP="00C72582">
      <w:pPr>
        <w:pStyle w:val="90"/>
        <w:shd w:val="clear" w:color="auto" w:fill="auto"/>
        <w:tabs>
          <w:tab w:val="left" w:leader="underscore" w:pos="1411"/>
          <w:tab w:val="left" w:leader="underscore" w:pos="2578"/>
          <w:tab w:val="left" w:leader="underscore" w:pos="3307"/>
          <w:tab w:val="left" w:leader="underscore" w:pos="5021"/>
          <w:tab w:val="left" w:leader="underscore" w:pos="6187"/>
          <w:tab w:val="left" w:leader="underscore" w:pos="7133"/>
        </w:tabs>
        <w:spacing w:before="0" w:line="240" w:lineRule="auto"/>
        <w:ind w:firstLine="0"/>
        <w:jc w:val="both"/>
        <w:rPr>
          <w:sz w:val="24"/>
          <w:szCs w:val="24"/>
          <w:lang w:val="ru-RU"/>
        </w:rPr>
      </w:pPr>
      <w:r>
        <w:rPr>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w:t>
      </w:r>
      <w:r w:rsidR="00C72582">
        <w:rPr>
          <w:sz w:val="24"/>
          <w:szCs w:val="24"/>
          <w:lang w:val="ru-RU"/>
        </w:rPr>
        <w:t>___</w:t>
      </w:r>
    </w:p>
    <w:p w:rsidR="009C488C" w:rsidRPr="00956584" w:rsidRDefault="009C488C" w:rsidP="00C72582">
      <w:pPr>
        <w:pStyle w:val="22"/>
        <w:shd w:val="clear" w:color="auto" w:fill="auto"/>
        <w:spacing w:line="240" w:lineRule="auto"/>
        <w:rPr>
          <w:rStyle w:val="285pt"/>
          <w:i w:val="0"/>
          <w:sz w:val="24"/>
          <w:szCs w:val="24"/>
          <w:vertAlign w:val="superscript"/>
          <w:lang w:val="ru-RU"/>
        </w:rPr>
      </w:pPr>
      <w:r w:rsidRPr="009C488C">
        <w:rPr>
          <w:rStyle w:val="285pt"/>
          <w:i w:val="0"/>
          <w:sz w:val="24"/>
          <w:szCs w:val="24"/>
          <w:vertAlign w:val="superscript"/>
          <w:lang w:val="ru-RU"/>
        </w:rPr>
        <w:t>(</w:t>
      </w:r>
      <w:r w:rsidR="00D8798A" w:rsidRPr="009C488C">
        <w:rPr>
          <w:rStyle w:val="285pt"/>
          <w:i w:val="0"/>
          <w:sz w:val="24"/>
          <w:szCs w:val="24"/>
          <w:vertAlign w:val="superscript"/>
        </w:rPr>
        <w:t>Н</w:t>
      </w:r>
      <w:r w:rsidRPr="009C488C">
        <w:rPr>
          <w:rStyle w:val="285pt"/>
          <w:i w:val="0"/>
          <w:sz w:val="24"/>
          <w:szCs w:val="24"/>
          <w:vertAlign w:val="superscript"/>
        </w:rPr>
        <w:t>аименование и юридический адрес</w:t>
      </w:r>
      <w:r w:rsidRPr="009C488C">
        <w:rPr>
          <w:rStyle w:val="285pt"/>
          <w:i w:val="0"/>
          <w:sz w:val="24"/>
          <w:szCs w:val="24"/>
          <w:vertAlign w:val="superscript"/>
          <w:lang w:val="ru-RU"/>
        </w:rPr>
        <w:t>)</w:t>
      </w:r>
    </w:p>
    <w:p w:rsidR="00DC2D90" w:rsidRPr="009C488C" w:rsidRDefault="00D8798A" w:rsidP="00C72582">
      <w:pPr>
        <w:pStyle w:val="22"/>
        <w:shd w:val="clear" w:color="auto" w:fill="auto"/>
        <w:spacing w:line="240" w:lineRule="auto"/>
        <w:jc w:val="left"/>
        <w:rPr>
          <w:sz w:val="24"/>
          <w:szCs w:val="24"/>
        </w:rPr>
      </w:pPr>
      <w:r w:rsidRPr="009C488C">
        <w:rPr>
          <w:sz w:val="24"/>
          <w:szCs w:val="24"/>
        </w:rPr>
        <w:t xml:space="preserve">Виды и качество выполняемых работ с целью оценки </w:t>
      </w:r>
      <w:proofErr w:type="spellStart"/>
      <w:r w:rsidRPr="009C488C">
        <w:rPr>
          <w:sz w:val="24"/>
          <w:szCs w:val="24"/>
        </w:rPr>
        <w:t>сформированности</w:t>
      </w:r>
      <w:proofErr w:type="spellEnd"/>
      <w:r w:rsidR="009C488C">
        <w:rPr>
          <w:sz w:val="24"/>
          <w:szCs w:val="24"/>
          <w:lang w:val="ru-RU"/>
        </w:rPr>
        <w:t xml:space="preserve"> </w:t>
      </w:r>
      <w:r w:rsidRPr="009C488C">
        <w:rPr>
          <w:sz w:val="24"/>
          <w:szCs w:val="24"/>
        </w:rPr>
        <w:t>профессиональных компетенций</w:t>
      </w:r>
    </w:p>
    <w:p w:rsidR="00DC2D90" w:rsidRPr="009C488C" w:rsidRDefault="00D8798A" w:rsidP="00C72582">
      <w:pPr>
        <w:pStyle w:val="90"/>
        <w:shd w:val="clear" w:color="auto" w:fill="auto"/>
        <w:spacing w:before="0" w:line="240" w:lineRule="auto"/>
        <w:ind w:firstLine="0"/>
        <w:jc w:val="both"/>
        <w:rPr>
          <w:sz w:val="24"/>
          <w:szCs w:val="24"/>
        </w:rPr>
      </w:pPr>
      <w:r w:rsidRPr="009C488C">
        <w:rPr>
          <w:sz w:val="24"/>
          <w:szCs w:val="24"/>
        </w:rPr>
        <w:t>Аттестуемый (</w:t>
      </w:r>
      <w:proofErr w:type="spellStart"/>
      <w:r w:rsidRPr="009C488C">
        <w:rPr>
          <w:sz w:val="24"/>
          <w:szCs w:val="24"/>
        </w:rPr>
        <w:t>ая</w:t>
      </w:r>
      <w:proofErr w:type="spellEnd"/>
      <w:r w:rsidRPr="009C488C">
        <w:rPr>
          <w:sz w:val="24"/>
          <w:szCs w:val="24"/>
        </w:rPr>
        <w:t>) продемонстрирова</w:t>
      </w:r>
      <w:proofErr w:type="gramStart"/>
      <w:r w:rsidRPr="009C488C">
        <w:rPr>
          <w:sz w:val="24"/>
          <w:szCs w:val="24"/>
        </w:rPr>
        <w:t>л(</w:t>
      </w:r>
      <w:proofErr w:type="gramEnd"/>
      <w:r w:rsidRPr="009C488C">
        <w:rPr>
          <w:sz w:val="24"/>
          <w:szCs w:val="24"/>
        </w:rPr>
        <w:t>а) / не продемонстрировал(а) владение профессиональными компетенциями</w:t>
      </w:r>
      <w:r w:rsidRPr="009C488C">
        <w:rPr>
          <w:rStyle w:val="91"/>
          <w:sz w:val="24"/>
          <w:szCs w:val="24"/>
        </w:rPr>
        <w:t xml:space="preserve"> (необходимо отметить значком </w:t>
      </w:r>
      <w:r w:rsidR="00BF79F1" w:rsidRPr="00BF79F1">
        <w:rPr>
          <w:rStyle w:val="91"/>
          <w:sz w:val="24"/>
          <w:szCs w:val="24"/>
          <w:lang w:val="ru-RU"/>
        </w:rPr>
        <w:t>√</w:t>
      </w:r>
      <w:r w:rsidR="00BF79F1">
        <w:rPr>
          <w:rStyle w:val="91"/>
          <w:sz w:val="24"/>
          <w:szCs w:val="24"/>
          <w:lang w:val="ru-RU"/>
        </w:rPr>
        <w:t xml:space="preserve"> </w:t>
      </w:r>
      <w:r w:rsidRPr="009C488C">
        <w:rPr>
          <w:rStyle w:val="91"/>
          <w:sz w:val="24"/>
          <w:szCs w:val="24"/>
        </w:rPr>
        <w:t>продемонстрированные профессиональные компетенции):</w:t>
      </w:r>
    </w:p>
    <w:p w:rsidR="00BF79F1" w:rsidRPr="00956584" w:rsidRDefault="00BF79F1" w:rsidP="00C72582">
      <w:pPr>
        <w:pStyle w:val="s1"/>
        <w:numPr>
          <w:ilvl w:val="0"/>
          <w:numId w:val="10"/>
        </w:numPr>
        <w:shd w:val="clear" w:color="auto" w:fill="FFFFFF"/>
        <w:spacing w:before="0" w:beforeAutospacing="0" w:after="0" w:afterAutospacing="0" w:line="270" w:lineRule="atLeast"/>
        <w:ind w:left="0" w:firstLine="0"/>
      </w:pPr>
      <w:r w:rsidRPr="00956584">
        <w:t>ПК 1.1. Выбирать оптимальный вариант проводки глубоких и сверхглубоких скважин в различных горно-геологических условиях.</w:t>
      </w:r>
    </w:p>
    <w:p w:rsidR="00BF79F1" w:rsidRPr="00956584" w:rsidRDefault="00BF79F1" w:rsidP="00C72582">
      <w:pPr>
        <w:pStyle w:val="s1"/>
        <w:numPr>
          <w:ilvl w:val="0"/>
          <w:numId w:val="10"/>
        </w:numPr>
        <w:shd w:val="clear" w:color="auto" w:fill="FFFFFF"/>
        <w:spacing w:before="0" w:beforeAutospacing="0" w:after="0" w:afterAutospacing="0" w:line="270" w:lineRule="atLeast"/>
        <w:ind w:left="0" w:firstLine="0"/>
      </w:pPr>
      <w:r w:rsidRPr="00956584">
        <w:t>ПК 1.2. Выбирать способы и средства контроля технологических процессов бурения.</w:t>
      </w:r>
    </w:p>
    <w:p w:rsidR="00BF79F1" w:rsidRPr="00956584" w:rsidRDefault="00BF79F1" w:rsidP="00C72582">
      <w:pPr>
        <w:pStyle w:val="s1"/>
        <w:numPr>
          <w:ilvl w:val="0"/>
          <w:numId w:val="10"/>
        </w:numPr>
        <w:shd w:val="clear" w:color="auto" w:fill="FFFFFF"/>
        <w:spacing w:before="0" w:beforeAutospacing="0" w:after="0" w:afterAutospacing="0" w:line="270" w:lineRule="atLeast"/>
        <w:ind w:left="0" w:firstLine="0"/>
      </w:pPr>
      <w:r w:rsidRPr="00956584">
        <w:t>ПК 1.3. Решать технические задачи по предотвращению и ликвидации осложнений и аварийных ситуаций.</w:t>
      </w:r>
    </w:p>
    <w:p w:rsidR="00BF79F1" w:rsidRPr="00956584" w:rsidRDefault="00BF79F1" w:rsidP="00C72582">
      <w:pPr>
        <w:pStyle w:val="s1"/>
        <w:numPr>
          <w:ilvl w:val="0"/>
          <w:numId w:val="10"/>
        </w:numPr>
        <w:shd w:val="clear" w:color="auto" w:fill="FFFFFF"/>
        <w:spacing w:before="0" w:beforeAutospacing="0" w:after="0" w:afterAutospacing="0" w:line="270" w:lineRule="atLeast"/>
        <w:ind w:left="0" w:firstLine="0"/>
      </w:pPr>
      <w:r w:rsidRPr="00956584">
        <w:t>ПК 1.4. Проводить работы по подготовке скважин к ремонту; осуществлять подземный ремонт скважин.</w:t>
      </w:r>
    </w:p>
    <w:p w:rsidR="00BF79F1" w:rsidRPr="00956584" w:rsidRDefault="00BF79F1" w:rsidP="00C72582">
      <w:pPr>
        <w:pStyle w:val="s1"/>
        <w:numPr>
          <w:ilvl w:val="0"/>
          <w:numId w:val="10"/>
        </w:numPr>
        <w:shd w:val="clear" w:color="auto" w:fill="FFFFFF"/>
        <w:spacing w:before="0" w:beforeAutospacing="0" w:after="0" w:afterAutospacing="0" w:line="270" w:lineRule="atLeast"/>
        <w:ind w:left="0" w:firstLine="0"/>
      </w:pPr>
      <w:r w:rsidRPr="00956584">
        <w:t>ПК 2.1. Производить выбор бурового оборудования в соответствии с геолого-техническими условиями проводки скважин.</w:t>
      </w:r>
    </w:p>
    <w:p w:rsidR="00BF79F1" w:rsidRPr="00956584" w:rsidRDefault="00BF79F1" w:rsidP="00C72582">
      <w:pPr>
        <w:pStyle w:val="s1"/>
        <w:numPr>
          <w:ilvl w:val="0"/>
          <w:numId w:val="10"/>
        </w:numPr>
        <w:shd w:val="clear" w:color="auto" w:fill="FFFFFF"/>
        <w:spacing w:before="0" w:beforeAutospacing="0" w:after="0" w:afterAutospacing="0" w:line="270" w:lineRule="atLeast"/>
        <w:ind w:left="0" w:firstLine="0"/>
      </w:pPr>
      <w:r w:rsidRPr="00956584">
        <w:t>ПК 2.2. Производить техническое обслуживание бурового оборудования, готовить буровое оборудование к транспортировке.</w:t>
      </w:r>
    </w:p>
    <w:p w:rsidR="00BF79F1" w:rsidRPr="00956584" w:rsidRDefault="00BF79F1" w:rsidP="00C72582">
      <w:pPr>
        <w:pStyle w:val="s1"/>
        <w:numPr>
          <w:ilvl w:val="0"/>
          <w:numId w:val="10"/>
        </w:numPr>
        <w:shd w:val="clear" w:color="auto" w:fill="FFFFFF"/>
        <w:spacing w:before="0" w:beforeAutospacing="0" w:after="0" w:afterAutospacing="0" w:line="270" w:lineRule="atLeast"/>
        <w:ind w:left="0" w:firstLine="0"/>
      </w:pPr>
      <w:r w:rsidRPr="00956584">
        <w:t>ПК 2.3. Проводить проверку работы контрольно-измерительных приборов, автоматов, предохранительных устройств, противовыбросового оборудования.</w:t>
      </w:r>
    </w:p>
    <w:p w:rsidR="00BF79F1" w:rsidRPr="00956584" w:rsidRDefault="00BF79F1" w:rsidP="00C72582">
      <w:pPr>
        <w:pStyle w:val="s1"/>
        <w:numPr>
          <w:ilvl w:val="0"/>
          <w:numId w:val="10"/>
        </w:numPr>
        <w:shd w:val="clear" w:color="auto" w:fill="FFFFFF"/>
        <w:spacing w:before="0" w:beforeAutospacing="0" w:after="0" w:afterAutospacing="0" w:line="270" w:lineRule="atLeast"/>
        <w:ind w:left="0" w:firstLine="0"/>
      </w:pPr>
      <w:r w:rsidRPr="00956584">
        <w:t xml:space="preserve">ПК 2.4. Осуществлять оперативный </w:t>
      </w:r>
      <w:proofErr w:type="gramStart"/>
      <w:r w:rsidRPr="00956584">
        <w:t>контроль за</w:t>
      </w:r>
      <w:proofErr w:type="gramEnd"/>
      <w:r w:rsidRPr="00956584">
        <w:t xml:space="preserve"> техническим состоянием наземного и подземного бурового оборудования.</w:t>
      </w:r>
    </w:p>
    <w:p w:rsidR="00BF79F1" w:rsidRPr="00956584" w:rsidRDefault="00BF79F1" w:rsidP="00C72582">
      <w:pPr>
        <w:pStyle w:val="s1"/>
        <w:numPr>
          <w:ilvl w:val="0"/>
          <w:numId w:val="10"/>
        </w:numPr>
        <w:shd w:val="clear" w:color="auto" w:fill="FFFFFF"/>
        <w:spacing w:before="0" w:beforeAutospacing="0" w:after="0" w:afterAutospacing="0" w:line="270" w:lineRule="atLeast"/>
        <w:ind w:left="0" w:firstLine="0"/>
      </w:pPr>
      <w:r w:rsidRPr="00956584">
        <w:t>ПК 2.5. Оформлять технологическую и техническую документацию по обслуживанию и эксплуатации бурового оборудования.</w:t>
      </w:r>
    </w:p>
    <w:p w:rsidR="00BF79F1" w:rsidRPr="00956584" w:rsidRDefault="00BF79F1" w:rsidP="00C72582">
      <w:pPr>
        <w:pStyle w:val="s1"/>
        <w:numPr>
          <w:ilvl w:val="0"/>
          <w:numId w:val="10"/>
        </w:numPr>
        <w:shd w:val="clear" w:color="auto" w:fill="FFFFFF"/>
        <w:spacing w:before="0" w:beforeAutospacing="0" w:after="0" w:afterAutospacing="0" w:line="270" w:lineRule="atLeast"/>
        <w:ind w:left="0" w:firstLine="0"/>
      </w:pPr>
      <w:r w:rsidRPr="00956584">
        <w:t>ПК 3.1. Обеспечивать профилактику производственного травматизма и безопасные условия труда.</w:t>
      </w:r>
    </w:p>
    <w:p w:rsidR="00BF79F1" w:rsidRPr="00956584" w:rsidRDefault="00BF79F1" w:rsidP="00C72582">
      <w:pPr>
        <w:pStyle w:val="s1"/>
        <w:numPr>
          <w:ilvl w:val="0"/>
          <w:numId w:val="10"/>
        </w:numPr>
        <w:shd w:val="clear" w:color="auto" w:fill="FFFFFF"/>
        <w:spacing w:before="0" w:beforeAutospacing="0" w:after="0" w:afterAutospacing="0" w:line="270" w:lineRule="atLeast"/>
        <w:ind w:left="0" w:firstLine="0"/>
      </w:pPr>
      <w:r w:rsidRPr="00956584">
        <w:t>ПК 3.2. Организовывать работу бригады по бурению скважины в соответствии с технологическими регламентами.</w:t>
      </w:r>
    </w:p>
    <w:p w:rsidR="00BF79F1" w:rsidRPr="00956584" w:rsidRDefault="00BF79F1" w:rsidP="00C72582">
      <w:pPr>
        <w:pStyle w:val="s1"/>
        <w:numPr>
          <w:ilvl w:val="0"/>
          <w:numId w:val="10"/>
        </w:numPr>
        <w:shd w:val="clear" w:color="auto" w:fill="FFFFFF"/>
        <w:spacing w:before="0" w:beforeAutospacing="0" w:after="0" w:afterAutospacing="0" w:line="270" w:lineRule="atLeast"/>
        <w:ind w:left="0" w:firstLine="0"/>
      </w:pPr>
      <w:r w:rsidRPr="00956584">
        <w:t>ПК 3.3. Контролировать и анализировать процесс и результаты деятельности коллектива исполнителей, оценивать эффективность производственной деятельности.</w:t>
      </w:r>
    </w:p>
    <w:p w:rsidR="00956584" w:rsidRDefault="00D8798A" w:rsidP="00C72582">
      <w:pPr>
        <w:pStyle w:val="90"/>
        <w:shd w:val="clear" w:color="auto" w:fill="auto"/>
        <w:tabs>
          <w:tab w:val="left" w:leader="underscore" w:pos="8899"/>
        </w:tabs>
        <w:spacing w:before="0" w:line="240" w:lineRule="auto"/>
        <w:ind w:firstLine="0"/>
        <w:jc w:val="both"/>
        <w:rPr>
          <w:rStyle w:val="9MSReferenceSansSerif85pt"/>
          <w:rFonts w:ascii="Times New Roman" w:hAnsi="Times New Roman" w:cs="Times New Roman"/>
          <w:sz w:val="24"/>
          <w:szCs w:val="24"/>
          <w:lang w:val="ru-RU"/>
        </w:rPr>
      </w:pPr>
      <w:r w:rsidRPr="00BF79F1">
        <w:rPr>
          <w:sz w:val="24"/>
          <w:szCs w:val="24"/>
        </w:rPr>
        <w:t>Недостатки, выявленные в работе студента в ходе прохождения практике</w:t>
      </w:r>
      <w:r w:rsidRPr="00BF79F1">
        <w:rPr>
          <w:rStyle w:val="9MSReferenceSansSerif85pt"/>
          <w:rFonts w:ascii="Times New Roman" w:hAnsi="Times New Roman" w:cs="Times New Roman"/>
          <w:sz w:val="24"/>
          <w:szCs w:val="24"/>
        </w:rPr>
        <w:t xml:space="preserve"> </w:t>
      </w:r>
      <w:r w:rsidRPr="00BF79F1">
        <w:rPr>
          <w:rStyle w:val="9MSReferenceSansSerif85pt"/>
          <w:rFonts w:ascii="Times New Roman" w:hAnsi="Times New Roman" w:cs="Times New Roman"/>
          <w:b w:val="0"/>
          <w:sz w:val="24"/>
          <w:szCs w:val="24"/>
        </w:rPr>
        <w:t>(при наличии)</w:t>
      </w:r>
      <w:r w:rsidRPr="00BF79F1">
        <w:rPr>
          <w:rStyle w:val="9MSReferenceSansSerif85pt"/>
          <w:rFonts w:ascii="Times New Roman" w:hAnsi="Times New Roman" w:cs="Times New Roman"/>
          <w:sz w:val="24"/>
          <w:szCs w:val="24"/>
        </w:rPr>
        <w:tab/>
      </w:r>
      <w:r w:rsidR="00956584">
        <w:rPr>
          <w:rStyle w:val="9MSReferenceSansSerif85pt"/>
          <w:rFonts w:ascii="Times New Roman" w:hAnsi="Times New Roman" w:cs="Times New Roman"/>
          <w:sz w:val="24"/>
          <w:szCs w:val="24"/>
          <w:lang w:val="ru-RU"/>
        </w:rPr>
        <w:t>______</w:t>
      </w:r>
    </w:p>
    <w:p w:rsidR="00956584" w:rsidRDefault="00956584" w:rsidP="00C72582">
      <w:pPr>
        <w:pStyle w:val="90"/>
        <w:shd w:val="clear" w:color="auto" w:fill="auto"/>
        <w:tabs>
          <w:tab w:val="left" w:leader="underscore" w:pos="8899"/>
        </w:tabs>
        <w:spacing w:before="0" w:line="240" w:lineRule="auto"/>
        <w:ind w:firstLine="0"/>
        <w:jc w:val="both"/>
        <w:rPr>
          <w:rStyle w:val="9MSReferenceSansSerif85pt"/>
          <w:rFonts w:ascii="Times New Roman" w:hAnsi="Times New Roman" w:cs="Times New Roman"/>
          <w:sz w:val="24"/>
          <w:szCs w:val="24"/>
          <w:lang w:val="ru-RU"/>
        </w:rPr>
      </w:pPr>
      <w:r>
        <w:rPr>
          <w:rStyle w:val="9MSReferenceSansSerif85pt"/>
          <w:rFonts w:ascii="Times New Roman" w:hAnsi="Times New Roman" w:cs="Times New Roman"/>
          <w:sz w:val="24"/>
          <w:szCs w:val="24"/>
          <w:lang w:val="ru-RU"/>
        </w:rPr>
        <w:t>_______________________________________________________________________________</w:t>
      </w:r>
    </w:p>
    <w:p w:rsidR="00956584" w:rsidRDefault="00956584" w:rsidP="00C72582">
      <w:pPr>
        <w:pStyle w:val="90"/>
        <w:shd w:val="clear" w:color="auto" w:fill="auto"/>
        <w:tabs>
          <w:tab w:val="left" w:leader="underscore" w:pos="8899"/>
        </w:tabs>
        <w:spacing w:before="0" w:line="240" w:lineRule="auto"/>
        <w:ind w:firstLine="0"/>
        <w:jc w:val="both"/>
        <w:rPr>
          <w:rStyle w:val="9MSReferenceSansSerif85pt"/>
          <w:rFonts w:ascii="Times New Roman" w:hAnsi="Times New Roman" w:cs="Times New Roman"/>
          <w:sz w:val="24"/>
          <w:szCs w:val="24"/>
          <w:lang w:val="ru-RU"/>
        </w:rPr>
      </w:pPr>
    </w:p>
    <w:tbl>
      <w:tblPr>
        <w:tblStyle w:val="a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956584" w:rsidTr="00956584">
        <w:tc>
          <w:tcPr>
            <w:tcW w:w="5140" w:type="dxa"/>
          </w:tcPr>
          <w:p w:rsidR="00956584" w:rsidRDefault="00956584" w:rsidP="00C72582">
            <w:pPr>
              <w:pStyle w:val="90"/>
              <w:shd w:val="clear" w:color="auto" w:fill="auto"/>
              <w:tabs>
                <w:tab w:val="left" w:leader="underscore" w:pos="8899"/>
              </w:tabs>
              <w:spacing w:before="0" w:line="240" w:lineRule="auto"/>
              <w:ind w:firstLine="0"/>
              <w:jc w:val="both"/>
              <w:rPr>
                <w:sz w:val="24"/>
                <w:szCs w:val="24"/>
                <w:lang w:val="ru-RU"/>
              </w:rPr>
            </w:pPr>
            <w:r w:rsidRPr="009C488C">
              <w:rPr>
                <w:sz w:val="24"/>
                <w:szCs w:val="24"/>
              </w:rPr>
              <w:t>Рекомендованная оценка</w:t>
            </w:r>
            <w:r>
              <w:rPr>
                <w:sz w:val="24"/>
                <w:szCs w:val="24"/>
                <w:lang w:val="ru-RU"/>
              </w:rPr>
              <w:t>___________________</w:t>
            </w:r>
          </w:p>
          <w:p w:rsidR="00956584" w:rsidRDefault="00956584" w:rsidP="00C72582">
            <w:pPr>
              <w:pStyle w:val="90"/>
              <w:shd w:val="clear" w:color="auto" w:fill="auto"/>
              <w:tabs>
                <w:tab w:val="left" w:leader="underscore" w:pos="562"/>
                <w:tab w:val="left" w:leader="underscore" w:pos="1551"/>
                <w:tab w:val="left" w:leader="underscore" w:pos="2161"/>
              </w:tabs>
              <w:spacing w:before="0" w:line="240" w:lineRule="auto"/>
              <w:ind w:firstLine="0"/>
              <w:rPr>
                <w:sz w:val="24"/>
                <w:szCs w:val="24"/>
                <w:lang w:val="ru-RU"/>
              </w:rPr>
            </w:pPr>
          </w:p>
          <w:p w:rsidR="00956584" w:rsidRDefault="00956584" w:rsidP="00C72582">
            <w:pPr>
              <w:pStyle w:val="90"/>
              <w:shd w:val="clear" w:color="auto" w:fill="auto"/>
              <w:tabs>
                <w:tab w:val="left" w:leader="underscore" w:pos="562"/>
                <w:tab w:val="left" w:leader="underscore" w:pos="1551"/>
                <w:tab w:val="left" w:leader="underscore" w:pos="2161"/>
              </w:tabs>
              <w:spacing w:before="0" w:line="240" w:lineRule="auto"/>
              <w:ind w:firstLine="0"/>
              <w:rPr>
                <w:sz w:val="24"/>
                <w:szCs w:val="24"/>
                <w:lang w:val="ru-RU"/>
              </w:rPr>
            </w:pPr>
            <w:r>
              <w:rPr>
                <w:sz w:val="24"/>
                <w:szCs w:val="24"/>
              </w:rPr>
              <w:t>«</w:t>
            </w:r>
            <w:r>
              <w:rPr>
                <w:sz w:val="24"/>
                <w:szCs w:val="24"/>
                <w:lang w:val="ru-RU"/>
              </w:rPr>
              <w:t>___»__________201__г.</w:t>
            </w:r>
          </w:p>
          <w:p w:rsidR="00956584" w:rsidRPr="00956584" w:rsidRDefault="00956584" w:rsidP="00C72582">
            <w:pPr>
              <w:pStyle w:val="90"/>
              <w:shd w:val="clear" w:color="auto" w:fill="auto"/>
              <w:tabs>
                <w:tab w:val="left" w:leader="underscore" w:pos="562"/>
                <w:tab w:val="left" w:leader="underscore" w:pos="1551"/>
                <w:tab w:val="left" w:leader="underscore" w:pos="2161"/>
              </w:tabs>
              <w:spacing w:before="0" w:line="240" w:lineRule="auto"/>
              <w:ind w:firstLine="0"/>
              <w:rPr>
                <w:sz w:val="24"/>
                <w:szCs w:val="24"/>
                <w:lang w:val="ru-RU"/>
              </w:rPr>
            </w:pPr>
          </w:p>
          <w:p w:rsidR="00956584" w:rsidRDefault="00956584" w:rsidP="00C72582">
            <w:pPr>
              <w:pStyle w:val="90"/>
              <w:shd w:val="clear" w:color="auto" w:fill="auto"/>
              <w:spacing w:before="0" w:line="240" w:lineRule="auto"/>
              <w:ind w:firstLine="0"/>
              <w:rPr>
                <w:sz w:val="24"/>
                <w:szCs w:val="24"/>
                <w:lang w:val="ru-RU"/>
              </w:rPr>
            </w:pPr>
            <w:r>
              <w:rPr>
                <w:sz w:val="24"/>
                <w:szCs w:val="24"/>
                <w:lang w:val="ru-RU"/>
              </w:rPr>
              <w:t>_________________/__________________/</w:t>
            </w:r>
          </w:p>
          <w:p w:rsidR="00956584" w:rsidRPr="00956584" w:rsidRDefault="00956584" w:rsidP="00C72582">
            <w:pPr>
              <w:pStyle w:val="90"/>
              <w:shd w:val="clear" w:color="auto" w:fill="auto"/>
              <w:spacing w:before="0" w:line="240" w:lineRule="auto"/>
              <w:ind w:firstLine="0"/>
              <w:rPr>
                <w:sz w:val="24"/>
                <w:szCs w:val="24"/>
                <w:vertAlign w:val="superscript"/>
              </w:rPr>
            </w:pPr>
            <w:r>
              <w:rPr>
                <w:sz w:val="24"/>
                <w:szCs w:val="24"/>
                <w:vertAlign w:val="superscript"/>
                <w:lang w:val="ru-RU"/>
              </w:rPr>
              <w:t xml:space="preserve">        </w:t>
            </w:r>
            <w:r w:rsidRPr="00956584">
              <w:rPr>
                <w:sz w:val="24"/>
                <w:szCs w:val="24"/>
                <w:vertAlign w:val="superscript"/>
              </w:rPr>
              <w:t>Подпись и ФИО руководителя базы практики</w:t>
            </w:r>
          </w:p>
          <w:p w:rsidR="00956584" w:rsidRDefault="00956584" w:rsidP="00C72582">
            <w:pPr>
              <w:pStyle w:val="90"/>
              <w:shd w:val="clear" w:color="auto" w:fill="auto"/>
              <w:tabs>
                <w:tab w:val="left" w:leader="underscore" w:pos="5127"/>
              </w:tabs>
              <w:spacing w:before="0" w:line="240" w:lineRule="auto"/>
              <w:ind w:firstLine="0"/>
              <w:rPr>
                <w:sz w:val="24"/>
                <w:szCs w:val="24"/>
                <w:lang w:val="ru-RU"/>
              </w:rPr>
            </w:pPr>
            <w:r w:rsidRPr="009C488C">
              <w:rPr>
                <w:sz w:val="24"/>
                <w:szCs w:val="24"/>
              </w:rPr>
              <w:t xml:space="preserve">М.П. </w:t>
            </w:r>
          </w:p>
          <w:p w:rsidR="00956584" w:rsidRDefault="00956584" w:rsidP="00C72582">
            <w:pPr>
              <w:pStyle w:val="90"/>
              <w:shd w:val="clear" w:color="auto" w:fill="auto"/>
              <w:tabs>
                <w:tab w:val="left" w:leader="underscore" w:pos="8899"/>
              </w:tabs>
              <w:spacing w:before="0" w:line="240" w:lineRule="auto"/>
              <w:ind w:firstLine="0"/>
              <w:jc w:val="both"/>
              <w:rPr>
                <w:rStyle w:val="9MSReferenceSansSerif85pt"/>
                <w:rFonts w:ascii="Times New Roman" w:hAnsi="Times New Roman" w:cs="Times New Roman"/>
                <w:sz w:val="24"/>
                <w:szCs w:val="24"/>
                <w:lang w:val="ru-RU"/>
              </w:rPr>
            </w:pPr>
          </w:p>
        </w:tc>
        <w:tc>
          <w:tcPr>
            <w:tcW w:w="5140" w:type="dxa"/>
          </w:tcPr>
          <w:p w:rsidR="00956584" w:rsidRDefault="00956584" w:rsidP="00C72582">
            <w:pPr>
              <w:pStyle w:val="90"/>
              <w:shd w:val="clear" w:color="auto" w:fill="auto"/>
              <w:tabs>
                <w:tab w:val="left" w:leader="underscore" w:pos="8899"/>
              </w:tabs>
              <w:spacing w:before="0" w:line="240" w:lineRule="auto"/>
              <w:ind w:firstLine="0"/>
              <w:jc w:val="both"/>
              <w:rPr>
                <w:sz w:val="24"/>
                <w:szCs w:val="24"/>
                <w:lang w:val="ru-RU"/>
              </w:rPr>
            </w:pPr>
            <w:r w:rsidRPr="009C488C">
              <w:rPr>
                <w:sz w:val="24"/>
                <w:szCs w:val="24"/>
              </w:rPr>
              <w:t>Рекомендованная оценка</w:t>
            </w:r>
            <w:r>
              <w:rPr>
                <w:sz w:val="24"/>
                <w:szCs w:val="24"/>
                <w:lang w:val="ru-RU"/>
              </w:rPr>
              <w:t>___________________</w:t>
            </w:r>
          </w:p>
          <w:p w:rsidR="00956584" w:rsidRDefault="00956584" w:rsidP="00C72582">
            <w:pPr>
              <w:pStyle w:val="90"/>
              <w:shd w:val="clear" w:color="auto" w:fill="auto"/>
              <w:tabs>
                <w:tab w:val="left" w:leader="underscore" w:pos="562"/>
                <w:tab w:val="left" w:leader="underscore" w:pos="1551"/>
                <w:tab w:val="left" w:leader="underscore" w:pos="2161"/>
              </w:tabs>
              <w:spacing w:before="0" w:line="240" w:lineRule="auto"/>
              <w:ind w:firstLine="0"/>
              <w:rPr>
                <w:sz w:val="24"/>
                <w:szCs w:val="24"/>
                <w:lang w:val="ru-RU"/>
              </w:rPr>
            </w:pPr>
          </w:p>
          <w:p w:rsidR="00956584" w:rsidRDefault="00956584" w:rsidP="00C72582">
            <w:pPr>
              <w:pStyle w:val="90"/>
              <w:shd w:val="clear" w:color="auto" w:fill="auto"/>
              <w:tabs>
                <w:tab w:val="left" w:leader="underscore" w:pos="562"/>
                <w:tab w:val="left" w:leader="underscore" w:pos="1551"/>
                <w:tab w:val="left" w:leader="underscore" w:pos="2161"/>
              </w:tabs>
              <w:spacing w:before="0" w:line="240" w:lineRule="auto"/>
              <w:ind w:firstLine="0"/>
              <w:rPr>
                <w:sz w:val="24"/>
                <w:szCs w:val="24"/>
                <w:lang w:val="ru-RU"/>
              </w:rPr>
            </w:pPr>
            <w:r>
              <w:rPr>
                <w:sz w:val="24"/>
                <w:szCs w:val="24"/>
              </w:rPr>
              <w:t>«</w:t>
            </w:r>
            <w:r>
              <w:rPr>
                <w:sz w:val="24"/>
                <w:szCs w:val="24"/>
                <w:lang w:val="ru-RU"/>
              </w:rPr>
              <w:t>___»__________201__г.</w:t>
            </w:r>
          </w:p>
          <w:p w:rsidR="00956584" w:rsidRPr="00956584" w:rsidRDefault="00956584" w:rsidP="00C72582">
            <w:pPr>
              <w:pStyle w:val="90"/>
              <w:shd w:val="clear" w:color="auto" w:fill="auto"/>
              <w:tabs>
                <w:tab w:val="left" w:leader="underscore" w:pos="562"/>
                <w:tab w:val="left" w:leader="underscore" w:pos="1551"/>
                <w:tab w:val="left" w:leader="underscore" w:pos="2161"/>
              </w:tabs>
              <w:spacing w:before="0" w:line="240" w:lineRule="auto"/>
              <w:ind w:firstLine="0"/>
              <w:rPr>
                <w:sz w:val="24"/>
                <w:szCs w:val="24"/>
                <w:lang w:val="ru-RU"/>
              </w:rPr>
            </w:pPr>
          </w:p>
          <w:p w:rsidR="00956584" w:rsidRDefault="00956584" w:rsidP="00C72582">
            <w:pPr>
              <w:pStyle w:val="90"/>
              <w:shd w:val="clear" w:color="auto" w:fill="auto"/>
              <w:spacing w:before="0" w:line="240" w:lineRule="auto"/>
              <w:ind w:firstLine="0"/>
              <w:rPr>
                <w:sz w:val="24"/>
                <w:szCs w:val="24"/>
                <w:lang w:val="ru-RU"/>
              </w:rPr>
            </w:pPr>
            <w:r>
              <w:rPr>
                <w:sz w:val="24"/>
                <w:szCs w:val="24"/>
                <w:lang w:val="ru-RU"/>
              </w:rPr>
              <w:t>_________________/__________________/</w:t>
            </w:r>
          </w:p>
          <w:p w:rsidR="00956584" w:rsidRPr="00956584" w:rsidRDefault="00956584" w:rsidP="00C72582">
            <w:pPr>
              <w:pStyle w:val="90"/>
              <w:shd w:val="clear" w:color="auto" w:fill="auto"/>
              <w:spacing w:before="0" w:line="240" w:lineRule="auto"/>
              <w:ind w:firstLine="0"/>
              <w:rPr>
                <w:sz w:val="24"/>
                <w:szCs w:val="24"/>
                <w:vertAlign w:val="superscript"/>
                <w:lang w:val="ru-RU"/>
              </w:rPr>
            </w:pPr>
            <w:r>
              <w:rPr>
                <w:sz w:val="24"/>
                <w:szCs w:val="24"/>
                <w:vertAlign w:val="superscript"/>
                <w:lang w:val="ru-RU"/>
              </w:rPr>
              <w:t xml:space="preserve">        </w:t>
            </w:r>
            <w:r w:rsidRPr="00956584">
              <w:rPr>
                <w:sz w:val="24"/>
                <w:szCs w:val="24"/>
                <w:vertAlign w:val="superscript"/>
              </w:rPr>
              <w:t>Подпись и ФИО руководителя практики</w:t>
            </w:r>
            <w:r>
              <w:rPr>
                <w:sz w:val="24"/>
                <w:szCs w:val="24"/>
                <w:vertAlign w:val="superscript"/>
                <w:lang w:val="ru-RU"/>
              </w:rPr>
              <w:t xml:space="preserve"> Техникума</w:t>
            </w:r>
          </w:p>
          <w:p w:rsidR="00956584" w:rsidRDefault="00956584" w:rsidP="00C72582">
            <w:pPr>
              <w:pStyle w:val="90"/>
              <w:shd w:val="clear" w:color="auto" w:fill="auto"/>
              <w:tabs>
                <w:tab w:val="left" w:leader="underscore" w:pos="5127"/>
              </w:tabs>
              <w:spacing w:before="0" w:line="240" w:lineRule="auto"/>
              <w:ind w:firstLine="0"/>
              <w:rPr>
                <w:sz w:val="24"/>
                <w:szCs w:val="24"/>
                <w:lang w:val="ru-RU"/>
              </w:rPr>
            </w:pPr>
            <w:r w:rsidRPr="009C488C">
              <w:rPr>
                <w:sz w:val="24"/>
                <w:szCs w:val="24"/>
              </w:rPr>
              <w:t xml:space="preserve">М.П. </w:t>
            </w:r>
          </w:p>
          <w:p w:rsidR="00956584" w:rsidRDefault="00956584" w:rsidP="00C72582">
            <w:pPr>
              <w:pStyle w:val="90"/>
              <w:shd w:val="clear" w:color="auto" w:fill="auto"/>
              <w:tabs>
                <w:tab w:val="left" w:leader="underscore" w:pos="8899"/>
              </w:tabs>
              <w:spacing w:before="0" w:line="240" w:lineRule="auto"/>
              <w:ind w:firstLine="0"/>
              <w:jc w:val="both"/>
              <w:rPr>
                <w:rStyle w:val="9MSReferenceSansSerif85pt"/>
                <w:rFonts w:ascii="Times New Roman" w:hAnsi="Times New Roman" w:cs="Times New Roman"/>
                <w:sz w:val="24"/>
                <w:szCs w:val="24"/>
                <w:lang w:val="ru-RU"/>
              </w:rPr>
            </w:pPr>
          </w:p>
        </w:tc>
      </w:tr>
    </w:tbl>
    <w:p w:rsidR="00956584" w:rsidRDefault="00956584" w:rsidP="00956584">
      <w:pPr>
        <w:pStyle w:val="90"/>
        <w:shd w:val="clear" w:color="auto" w:fill="auto"/>
        <w:tabs>
          <w:tab w:val="left" w:leader="underscore" w:pos="8899"/>
        </w:tabs>
        <w:spacing w:before="0" w:line="240" w:lineRule="auto"/>
        <w:ind w:left="142" w:firstLine="0"/>
        <w:jc w:val="both"/>
        <w:rPr>
          <w:rStyle w:val="9MSReferenceSansSerif85pt"/>
          <w:rFonts w:ascii="Times New Roman" w:hAnsi="Times New Roman" w:cs="Times New Roman"/>
          <w:sz w:val="24"/>
          <w:szCs w:val="24"/>
          <w:lang w:val="ru-RU"/>
        </w:rPr>
      </w:pPr>
    </w:p>
    <w:p w:rsidR="00956584" w:rsidRDefault="00956584" w:rsidP="00956584">
      <w:pPr>
        <w:pStyle w:val="90"/>
        <w:shd w:val="clear" w:color="auto" w:fill="auto"/>
        <w:tabs>
          <w:tab w:val="left" w:leader="underscore" w:pos="8899"/>
        </w:tabs>
        <w:spacing w:before="0" w:line="240" w:lineRule="auto"/>
        <w:ind w:left="142" w:firstLine="0"/>
        <w:jc w:val="both"/>
        <w:rPr>
          <w:sz w:val="24"/>
          <w:szCs w:val="24"/>
          <w:lang w:val="ru-RU"/>
        </w:rPr>
      </w:pPr>
    </w:p>
    <w:p w:rsidR="00DC2D90" w:rsidRDefault="00D8798A" w:rsidP="004F15A8">
      <w:pPr>
        <w:pStyle w:val="60"/>
        <w:shd w:val="clear" w:color="auto" w:fill="auto"/>
        <w:spacing w:line="240" w:lineRule="exact"/>
        <w:ind w:left="300"/>
        <w:jc w:val="center"/>
      </w:pPr>
      <w:r>
        <w:t>5. Характеристика работы студента по месту прохождения практики</w:t>
      </w:r>
    </w:p>
    <w:p w:rsidR="00DC2D90" w:rsidRPr="004F15A8" w:rsidRDefault="00D8798A" w:rsidP="004F15A8">
      <w:pPr>
        <w:pStyle w:val="90"/>
        <w:shd w:val="clear" w:color="auto" w:fill="auto"/>
        <w:spacing w:before="0" w:line="240" w:lineRule="exact"/>
        <w:ind w:left="80" w:firstLine="0"/>
        <w:jc w:val="center"/>
      </w:pPr>
      <w:r>
        <w:t>(с указанием степени его теоретической подготовки, качества выполнения работы, трудовой дисциплины и</w:t>
      </w:r>
      <w:r w:rsidR="004F15A8">
        <w:rPr>
          <w:lang w:val="ru-RU"/>
        </w:rPr>
        <w:t xml:space="preserve"> </w:t>
      </w:r>
      <w:r>
        <w:t>недостатков, если они имели место)</w:t>
      </w:r>
    </w:p>
    <w:p w:rsidR="009C488C" w:rsidRDefault="009C488C">
      <w:pPr>
        <w:pStyle w:val="90"/>
        <w:shd w:val="clear" w:color="auto" w:fill="auto"/>
        <w:spacing w:before="0" w:line="240" w:lineRule="exact"/>
        <w:ind w:left="3140" w:firstLine="0"/>
        <w:rPr>
          <w:lang w:val="ru-RU"/>
        </w:rPr>
      </w:pPr>
    </w:p>
    <w:tbl>
      <w:tblPr>
        <w:tblStyle w:val="a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843"/>
      </w:tblGrid>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r w:rsidR="004F15A8" w:rsidRPr="004F15A8" w:rsidTr="004F15A8">
        <w:tc>
          <w:tcPr>
            <w:tcW w:w="9843" w:type="dxa"/>
          </w:tcPr>
          <w:p w:rsidR="004F15A8" w:rsidRPr="004F15A8" w:rsidRDefault="004F15A8" w:rsidP="004F15A8">
            <w:pPr>
              <w:pStyle w:val="90"/>
              <w:shd w:val="clear" w:color="auto" w:fill="auto"/>
              <w:spacing w:before="0" w:line="240" w:lineRule="exact"/>
              <w:ind w:firstLine="0"/>
              <w:rPr>
                <w:sz w:val="36"/>
                <w:szCs w:val="36"/>
                <w:lang w:val="ru-RU"/>
              </w:rPr>
            </w:pPr>
          </w:p>
        </w:tc>
      </w:tr>
    </w:tbl>
    <w:p w:rsidR="009C488C" w:rsidRDefault="009C488C" w:rsidP="004F15A8">
      <w:pPr>
        <w:pStyle w:val="90"/>
        <w:shd w:val="clear" w:color="auto" w:fill="auto"/>
        <w:spacing w:before="0" w:line="240" w:lineRule="exact"/>
        <w:ind w:firstLine="0"/>
        <w:rPr>
          <w:lang w:val="ru-RU"/>
        </w:rPr>
      </w:pPr>
    </w:p>
    <w:p w:rsidR="009C488C" w:rsidRDefault="009C488C">
      <w:pPr>
        <w:pStyle w:val="90"/>
        <w:shd w:val="clear" w:color="auto" w:fill="auto"/>
        <w:spacing w:before="0" w:line="240" w:lineRule="exact"/>
        <w:ind w:left="3140" w:firstLine="0"/>
        <w:rPr>
          <w:lang w:val="ru-RU"/>
        </w:rPr>
      </w:pPr>
    </w:p>
    <w:tbl>
      <w:tblPr>
        <w:tblStyle w:val="a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4F15A8" w:rsidTr="003D1FC0">
        <w:tc>
          <w:tcPr>
            <w:tcW w:w="5140" w:type="dxa"/>
          </w:tcPr>
          <w:p w:rsidR="004F15A8" w:rsidRDefault="004F15A8" w:rsidP="003D1FC0">
            <w:pPr>
              <w:pStyle w:val="90"/>
              <w:shd w:val="clear" w:color="auto" w:fill="auto"/>
              <w:tabs>
                <w:tab w:val="left" w:leader="underscore" w:pos="8899"/>
              </w:tabs>
              <w:spacing w:before="0" w:line="240" w:lineRule="auto"/>
              <w:ind w:firstLine="0"/>
              <w:jc w:val="both"/>
              <w:rPr>
                <w:sz w:val="24"/>
                <w:szCs w:val="24"/>
                <w:lang w:val="ru-RU"/>
              </w:rPr>
            </w:pPr>
            <w:r w:rsidRPr="009C488C">
              <w:rPr>
                <w:sz w:val="24"/>
                <w:szCs w:val="24"/>
              </w:rPr>
              <w:t>Рекомендованная оценка</w:t>
            </w:r>
            <w:r>
              <w:rPr>
                <w:sz w:val="24"/>
                <w:szCs w:val="24"/>
                <w:lang w:val="ru-RU"/>
              </w:rPr>
              <w:t>___________________</w:t>
            </w:r>
          </w:p>
          <w:p w:rsidR="004F15A8" w:rsidRDefault="004F15A8" w:rsidP="003D1FC0">
            <w:pPr>
              <w:pStyle w:val="90"/>
              <w:shd w:val="clear" w:color="auto" w:fill="auto"/>
              <w:tabs>
                <w:tab w:val="left" w:leader="underscore" w:pos="562"/>
                <w:tab w:val="left" w:leader="underscore" w:pos="1551"/>
                <w:tab w:val="left" w:leader="underscore" w:pos="2161"/>
              </w:tabs>
              <w:spacing w:before="0" w:line="240" w:lineRule="auto"/>
              <w:ind w:firstLine="0"/>
              <w:rPr>
                <w:sz w:val="24"/>
                <w:szCs w:val="24"/>
                <w:lang w:val="ru-RU"/>
              </w:rPr>
            </w:pPr>
          </w:p>
          <w:p w:rsidR="004F15A8" w:rsidRDefault="004F15A8" w:rsidP="003D1FC0">
            <w:pPr>
              <w:pStyle w:val="90"/>
              <w:shd w:val="clear" w:color="auto" w:fill="auto"/>
              <w:tabs>
                <w:tab w:val="left" w:leader="underscore" w:pos="562"/>
                <w:tab w:val="left" w:leader="underscore" w:pos="1551"/>
                <w:tab w:val="left" w:leader="underscore" w:pos="2161"/>
              </w:tabs>
              <w:spacing w:before="0" w:line="240" w:lineRule="auto"/>
              <w:ind w:firstLine="0"/>
              <w:rPr>
                <w:sz w:val="24"/>
                <w:szCs w:val="24"/>
                <w:lang w:val="ru-RU"/>
              </w:rPr>
            </w:pPr>
            <w:r>
              <w:rPr>
                <w:sz w:val="24"/>
                <w:szCs w:val="24"/>
              </w:rPr>
              <w:t>«</w:t>
            </w:r>
            <w:r>
              <w:rPr>
                <w:sz w:val="24"/>
                <w:szCs w:val="24"/>
                <w:lang w:val="ru-RU"/>
              </w:rPr>
              <w:t>___»__________201__г.</w:t>
            </w:r>
          </w:p>
          <w:p w:rsidR="004F15A8" w:rsidRPr="00956584" w:rsidRDefault="004F15A8" w:rsidP="003D1FC0">
            <w:pPr>
              <w:pStyle w:val="90"/>
              <w:shd w:val="clear" w:color="auto" w:fill="auto"/>
              <w:tabs>
                <w:tab w:val="left" w:leader="underscore" w:pos="562"/>
                <w:tab w:val="left" w:leader="underscore" w:pos="1551"/>
                <w:tab w:val="left" w:leader="underscore" w:pos="2161"/>
              </w:tabs>
              <w:spacing w:before="0" w:line="240" w:lineRule="auto"/>
              <w:ind w:firstLine="0"/>
              <w:rPr>
                <w:sz w:val="24"/>
                <w:szCs w:val="24"/>
                <w:lang w:val="ru-RU"/>
              </w:rPr>
            </w:pPr>
          </w:p>
          <w:p w:rsidR="004F15A8" w:rsidRDefault="004F15A8" w:rsidP="003D1FC0">
            <w:pPr>
              <w:pStyle w:val="90"/>
              <w:shd w:val="clear" w:color="auto" w:fill="auto"/>
              <w:spacing w:before="0" w:line="240" w:lineRule="auto"/>
              <w:ind w:firstLine="0"/>
              <w:rPr>
                <w:sz w:val="24"/>
                <w:szCs w:val="24"/>
                <w:lang w:val="ru-RU"/>
              </w:rPr>
            </w:pPr>
            <w:r>
              <w:rPr>
                <w:sz w:val="24"/>
                <w:szCs w:val="24"/>
                <w:lang w:val="ru-RU"/>
              </w:rPr>
              <w:t>_________________/__________________/</w:t>
            </w:r>
          </w:p>
          <w:p w:rsidR="004F15A8" w:rsidRPr="00956584" w:rsidRDefault="004F15A8" w:rsidP="003D1FC0">
            <w:pPr>
              <w:pStyle w:val="90"/>
              <w:shd w:val="clear" w:color="auto" w:fill="auto"/>
              <w:spacing w:before="0" w:line="240" w:lineRule="auto"/>
              <w:ind w:firstLine="0"/>
              <w:rPr>
                <w:sz w:val="24"/>
                <w:szCs w:val="24"/>
                <w:vertAlign w:val="superscript"/>
              </w:rPr>
            </w:pPr>
            <w:r>
              <w:rPr>
                <w:sz w:val="24"/>
                <w:szCs w:val="24"/>
                <w:vertAlign w:val="superscript"/>
                <w:lang w:val="ru-RU"/>
              </w:rPr>
              <w:t xml:space="preserve">        </w:t>
            </w:r>
            <w:r w:rsidRPr="00956584">
              <w:rPr>
                <w:sz w:val="24"/>
                <w:szCs w:val="24"/>
                <w:vertAlign w:val="superscript"/>
              </w:rPr>
              <w:t>Подпись и ФИО руководителя базы практики</w:t>
            </w:r>
          </w:p>
          <w:p w:rsidR="004F15A8" w:rsidRDefault="004F15A8" w:rsidP="003D1FC0">
            <w:pPr>
              <w:pStyle w:val="90"/>
              <w:shd w:val="clear" w:color="auto" w:fill="auto"/>
              <w:tabs>
                <w:tab w:val="left" w:leader="underscore" w:pos="5127"/>
              </w:tabs>
              <w:spacing w:before="0" w:line="240" w:lineRule="auto"/>
              <w:ind w:firstLine="0"/>
              <w:rPr>
                <w:sz w:val="24"/>
                <w:szCs w:val="24"/>
                <w:lang w:val="ru-RU"/>
              </w:rPr>
            </w:pPr>
            <w:r w:rsidRPr="009C488C">
              <w:rPr>
                <w:sz w:val="24"/>
                <w:szCs w:val="24"/>
              </w:rPr>
              <w:t xml:space="preserve">М.П. </w:t>
            </w:r>
          </w:p>
          <w:p w:rsidR="004F15A8" w:rsidRDefault="004F15A8" w:rsidP="003D1FC0">
            <w:pPr>
              <w:pStyle w:val="90"/>
              <w:shd w:val="clear" w:color="auto" w:fill="auto"/>
              <w:tabs>
                <w:tab w:val="left" w:leader="underscore" w:pos="8899"/>
              </w:tabs>
              <w:spacing w:before="0" w:line="240" w:lineRule="auto"/>
              <w:ind w:firstLine="0"/>
              <w:jc w:val="both"/>
              <w:rPr>
                <w:rStyle w:val="9MSReferenceSansSerif85pt"/>
                <w:rFonts w:ascii="Times New Roman" w:hAnsi="Times New Roman" w:cs="Times New Roman"/>
                <w:sz w:val="24"/>
                <w:szCs w:val="24"/>
                <w:lang w:val="ru-RU"/>
              </w:rPr>
            </w:pPr>
          </w:p>
        </w:tc>
        <w:tc>
          <w:tcPr>
            <w:tcW w:w="5140" w:type="dxa"/>
          </w:tcPr>
          <w:p w:rsidR="004F15A8" w:rsidRDefault="004F15A8" w:rsidP="003D1FC0">
            <w:pPr>
              <w:pStyle w:val="90"/>
              <w:shd w:val="clear" w:color="auto" w:fill="auto"/>
              <w:tabs>
                <w:tab w:val="left" w:leader="underscore" w:pos="8899"/>
              </w:tabs>
              <w:spacing w:before="0" w:line="240" w:lineRule="auto"/>
              <w:ind w:firstLine="0"/>
              <w:jc w:val="both"/>
              <w:rPr>
                <w:sz w:val="24"/>
                <w:szCs w:val="24"/>
                <w:lang w:val="ru-RU"/>
              </w:rPr>
            </w:pPr>
            <w:r w:rsidRPr="009C488C">
              <w:rPr>
                <w:sz w:val="24"/>
                <w:szCs w:val="24"/>
              </w:rPr>
              <w:t>Рекомендованная оценка</w:t>
            </w:r>
            <w:r>
              <w:rPr>
                <w:sz w:val="24"/>
                <w:szCs w:val="24"/>
                <w:lang w:val="ru-RU"/>
              </w:rPr>
              <w:t>___________________</w:t>
            </w:r>
          </w:p>
          <w:p w:rsidR="004F15A8" w:rsidRDefault="004F15A8" w:rsidP="003D1FC0">
            <w:pPr>
              <w:pStyle w:val="90"/>
              <w:shd w:val="clear" w:color="auto" w:fill="auto"/>
              <w:tabs>
                <w:tab w:val="left" w:leader="underscore" w:pos="562"/>
                <w:tab w:val="left" w:leader="underscore" w:pos="1551"/>
                <w:tab w:val="left" w:leader="underscore" w:pos="2161"/>
              </w:tabs>
              <w:spacing w:before="0" w:line="240" w:lineRule="auto"/>
              <w:ind w:firstLine="0"/>
              <w:rPr>
                <w:sz w:val="24"/>
                <w:szCs w:val="24"/>
                <w:lang w:val="ru-RU"/>
              </w:rPr>
            </w:pPr>
          </w:p>
          <w:p w:rsidR="004F15A8" w:rsidRDefault="004F15A8" w:rsidP="003D1FC0">
            <w:pPr>
              <w:pStyle w:val="90"/>
              <w:shd w:val="clear" w:color="auto" w:fill="auto"/>
              <w:tabs>
                <w:tab w:val="left" w:leader="underscore" w:pos="562"/>
                <w:tab w:val="left" w:leader="underscore" w:pos="1551"/>
                <w:tab w:val="left" w:leader="underscore" w:pos="2161"/>
              </w:tabs>
              <w:spacing w:before="0" w:line="240" w:lineRule="auto"/>
              <w:ind w:firstLine="0"/>
              <w:rPr>
                <w:sz w:val="24"/>
                <w:szCs w:val="24"/>
                <w:lang w:val="ru-RU"/>
              </w:rPr>
            </w:pPr>
            <w:r>
              <w:rPr>
                <w:sz w:val="24"/>
                <w:szCs w:val="24"/>
              </w:rPr>
              <w:t>«</w:t>
            </w:r>
            <w:r>
              <w:rPr>
                <w:sz w:val="24"/>
                <w:szCs w:val="24"/>
                <w:lang w:val="ru-RU"/>
              </w:rPr>
              <w:t>___»__________201__г.</w:t>
            </w:r>
          </w:p>
          <w:p w:rsidR="004F15A8" w:rsidRPr="00956584" w:rsidRDefault="004F15A8" w:rsidP="003D1FC0">
            <w:pPr>
              <w:pStyle w:val="90"/>
              <w:shd w:val="clear" w:color="auto" w:fill="auto"/>
              <w:tabs>
                <w:tab w:val="left" w:leader="underscore" w:pos="562"/>
                <w:tab w:val="left" w:leader="underscore" w:pos="1551"/>
                <w:tab w:val="left" w:leader="underscore" w:pos="2161"/>
              </w:tabs>
              <w:spacing w:before="0" w:line="240" w:lineRule="auto"/>
              <w:ind w:firstLine="0"/>
              <w:rPr>
                <w:sz w:val="24"/>
                <w:szCs w:val="24"/>
                <w:lang w:val="ru-RU"/>
              </w:rPr>
            </w:pPr>
          </w:p>
          <w:p w:rsidR="004F15A8" w:rsidRDefault="004F15A8" w:rsidP="003D1FC0">
            <w:pPr>
              <w:pStyle w:val="90"/>
              <w:shd w:val="clear" w:color="auto" w:fill="auto"/>
              <w:spacing w:before="0" w:line="240" w:lineRule="auto"/>
              <w:ind w:firstLine="0"/>
              <w:rPr>
                <w:sz w:val="24"/>
                <w:szCs w:val="24"/>
                <w:lang w:val="ru-RU"/>
              </w:rPr>
            </w:pPr>
            <w:r>
              <w:rPr>
                <w:sz w:val="24"/>
                <w:szCs w:val="24"/>
                <w:lang w:val="ru-RU"/>
              </w:rPr>
              <w:t>_________________/__________________/</w:t>
            </w:r>
          </w:p>
          <w:p w:rsidR="004F15A8" w:rsidRPr="00956584" w:rsidRDefault="004F15A8" w:rsidP="003D1FC0">
            <w:pPr>
              <w:pStyle w:val="90"/>
              <w:shd w:val="clear" w:color="auto" w:fill="auto"/>
              <w:spacing w:before="0" w:line="240" w:lineRule="auto"/>
              <w:ind w:firstLine="0"/>
              <w:rPr>
                <w:sz w:val="24"/>
                <w:szCs w:val="24"/>
                <w:vertAlign w:val="superscript"/>
                <w:lang w:val="ru-RU"/>
              </w:rPr>
            </w:pPr>
            <w:r>
              <w:rPr>
                <w:sz w:val="24"/>
                <w:szCs w:val="24"/>
                <w:vertAlign w:val="superscript"/>
                <w:lang w:val="ru-RU"/>
              </w:rPr>
              <w:t xml:space="preserve">        </w:t>
            </w:r>
            <w:r w:rsidRPr="00956584">
              <w:rPr>
                <w:sz w:val="24"/>
                <w:szCs w:val="24"/>
                <w:vertAlign w:val="superscript"/>
              </w:rPr>
              <w:t>Подпись и ФИО руководителя практики</w:t>
            </w:r>
            <w:r>
              <w:rPr>
                <w:sz w:val="24"/>
                <w:szCs w:val="24"/>
                <w:vertAlign w:val="superscript"/>
                <w:lang w:val="ru-RU"/>
              </w:rPr>
              <w:t xml:space="preserve"> Техникума</w:t>
            </w:r>
          </w:p>
          <w:p w:rsidR="004F15A8" w:rsidRDefault="004F15A8" w:rsidP="003D1FC0">
            <w:pPr>
              <w:pStyle w:val="90"/>
              <w:shd w:val="clear" w:color="auto" w:fill="auto"/>
              <w:tabs>
                <w:tab w:val="left" w:leader="underscore" w:pos="5127"/>
              </w:tabs>
              <w:spacing w:before="0" w:line="240" w:lineRule="auto"/>
              <w:ind w:firstLine="0"/>
              <w:rPr>
                <w:sz w:val="24"/>
                <w:szCs w:val="24"/>
                <w:lang w:val="ru-RU"/>
              </w:rPr>
            </w:pPr>
            <w:r w:rsidRPr="009C488C">
              <w:rPr>
                <w:sz w:val="24"/>
                <w:szCs w:val="24"/>
              </w:rPr>
              <w:t xml:space="preserve">М.П. </w:t>
            </w:r>
          </w:p>
          <w:p w:rsidR="004F15A8" w:rsidRDefault="004F15A8" w:rsidP="003D1FC0">
            <w:pPr>
              <w:pStyle w:val="90"/>
              <w:shd w:val="clear" w:color="auto" w:fill="auto"/>
              <w:tabs>
                <w:tab w:val="left" w:leader="underscore" w:pos="8899"/>
              </w:tabs>
              <w:spacing w:before="0" w:line="240" w:lineRule="auto"/>
              <w:ind w:firstLine="0"/>
              <w:jc w:val="both"/>
              <w:rPr>
                <w:rStyle w:val="9MSReferenceSansSerif85pt"/>
                <w:rFonts w:ascii="Times New Roman" w:hAnsi="Times New Roman" w:cs="Times New Roman"/>
                <w:sz w:val="24"/>
                <w:szCs w:val="24"/>
                <w:lang w:val="ru-RU"/>
              </w:rPr>
            </w:pPr>
          </w:p>
        </w:tc>
      </w:tr>
    </w:tbl>
    <w:p w:rsidR="009C488C" w:rsidRDefault="009C488C" w:rsidP="00BB52B5">
      <w:pPr>
        <w:pStyle w:val="90"/>
        <w:shd w:val="clear" w:color="auto" w:fill="auto"/>
        <w:spacing w:before="0" w:line="240" w:lineRule="exact"/>
        <w:ind w:firstLine="0"/>
        <w:rPr>
          <w:lang w:val="ru-RU"/>
        </w:rPr>
      </w:pPr>
    </w:p>
    <w:sectPr w:rsidR="009C488C" w:rsidSect="006317D4">
      <w:pgSz w:w="11905" w:h="16837"/>
      <w:pgMar w:top="568" w:right="510" w:bottom="426" w:left="17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A1E" w:rsidRDefault="000A2A1E">
      <w:r>
        <w:separator/>
      </w:r>
    </w:p>
  </w:endnote>
  <w:endnote w:type="continuationSeparator" w:id="0">
    <w:p w:rsidR="000A2A1E" w:rsidRDefault="000A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D90" w:rsidRDefault="00DC2D90">
    <w:pPr>
      <w:pStyle w:val="aa"/>
      <w:framePr w:w="11951" w:h="158" w:wrap="none" w:vAnchor="text" w:hAnchor="page" w:x="-22" w:y="-925"/>
      <w:shd w:val="clear" w:color="auto" w:fill="auto"/>
      <w:ind w:left="109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A1E" w:rsidRDefault="000A2A1E">
      <w:r>
        <w:separator/>
      </w:r>
    </w:p>
  </w:footnote>
  <w:footnote w:type="continuationSeparator" w:id="0">
    <w:p w:rsidR="000A2A1E" w:rsidRDefault="000A2A1E">
      <w:r>
        <w:continuationSeparator/>
      </w:r>
    </w:p>
  </w:footnote>
  <w:footnote w:id="1">
    <w:p w:rsidR="00DC2D90" w:rsidRDefault="00D8798A">
      <w:pPr>
        <w:pStyle w:val="a5"/>
        <w:shd w:val="clear" w:color="auto" w:fill="auto"/>
        <w:spacing w:line="210" w:lineRule="exact"/>
        <w:ind w:left="140"/>
      </w:pPr>
      <w:r>
        <w:rPr>
          <w:vertAlign w:val="superscript"/>
        </w:rPr>
        <w:footnoteRef/>
      </w:r>
      <w:r>
        <w:t xml:space="preserve"> Просматривается руководителем ежедневно, заверяется подписью руководителя и печатью</w:t>
      </w:r>
    </w:p>
    <w:p w:rsidR="00DC2D90" w:rsidRPr="009C488C" w:rsidRDefault="00DC2D90" w:rsidP="009C488C">
      <w:pPr>
        <w:pStyle w:val="20"/>
        <w:shd w:val="clear" w:color="auto" w:fill="auto"/>
        <w:tabs>
          <w:tab w:val="left" w:pos="775"/>
          <w:tab w:val="left" w:pos="3410"/>
        </w:tabs>
        <w:spacing w:after="0" w:line="230" w:lineRule="exact"/>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216"/>
    <w:multiLevelType w:val="multilevel"/>
    <w:tmpl w:val="B0BA61E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F97F94"/>
    <w:multiLevelType w:val="multilevel"/>
    <w:tmpl w:val="42DC54E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35026C"/>
    <w:multiLevelType w:val="multilevel"/>
    <w:tmpl w:val="11265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15344A"/>
    <w:multiLevelType w:val="multilevel"/>
    <w:tmpl w:val="59885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CF65E1"/>
    <w:multiLevelType w:val="multilevel"/>
    <w:tmpl w:val="8886EB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C47A1E"/>
    <w:multiLevelType w:val="hybridMultilevel"/>
    <w:tmpl w:val="65C007F6"/>
    <w:lvl w:ilvl="0" w:tplc="6E123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BA6B84"/>
    <w:multiLevelType w:val="multilevel"/>
    <w:tmpl w:val="0964B6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DE14DA"/>
    <w:multiLevelType w:val="multilevel"/>
    <w:tmpl w:val="54989C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272587"/>
    <w:multiLevelType w:val="multilevel"/>
    <w:tmpl w:val="B59005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4A27BA"/>
    <w:multiLevelType w:val="multilevel"/>
    <w:tmpl w:val="9634BDC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9"/>
  </w:num>
  <w:num w:numId="4">
    <w:abstractNumId w:val="2"/>
  </w:num>
  <w:num w:numId="5">
    <w:abstractNumId w:val="6"/>
  </w:num>
  <w:num w:numId="6">
    <w:abstractNumId w:val="0"/>
  </w:num>
  <w:num w:numId="7">
    <w:abstractNumId w:val="4"/>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81"/>
  <w:drawingGridVerticalSpacing w:val="181"/>
  <w:characterSpacingControl w:val="compressPunctuation"/>
  <w:footnotePr>
    <w:numFmt w:val="upperRoman"/>
    <w:numRestart w:val="eachPage"/>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90"/>
    <w:rsid w:val="000A2A1E"/>
    <w:rsid w:val="000F7CB3"/>
    <w:rsid w:val="00481E24"/>
    <w:rsid w:val="004F15A8"/>
    <w:rsid w:val="00536C49"/>
    <w:rsid w:val="00575A0E"/>
    <w:rsid w:val="005C13C7"/>
    <w:rsid w:val="0061009C"/>
    <w:rsid w:val="006317D4"/>
    <w:rsid w:val="006549ED"/>
    <w:rsid w:val="00794F59"/>
    <w:rsid w:val="00904941"/>
    <w:rsid w:val="00956584"/>
    <w:rsid w:val="009C488C"/>
    <w:rsid w:val="00AB6A45"/>
    <w:rsid w:val="00BB52B5"/>
    <w:rsid w:val="00BD409E"/>
    <w:rsid w:val="00BF79F1"/>
    <w:rsid w:val="00C72582"/>
    <w:rsid w:val="00D8798A"/>
    <w:rsid w:val="00DC2D90"/>
    <w:rsid w:val="00EA17D1"/>
    <w:rsid w:val="00FA3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1"/>
      <w:szCs w:val="21"/>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30"/>
      <w:szCs w:val="30"/>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Основной текст_"/>
    <w:basedOn w:val="a0"/>
    <w:link w:val="1"/>
    <w:rPr>
      <w:rFonts w:ascii="Times New Roman" w:eastAsia="Times New Roman" w:hAnsi="Times New Roman" w:cs="Times New Roman"/>
      <w:b w:val="0"/>
      <w:bCs w:val="0"/>
      <w:i w:val="0"/>
      <w:iCs w:val="0"/>
      <w:smallCaps w:val="0"/>
      <w:strike w:val="0"/>
      <w:sz w:val="27"/>
      <w:szCs w:val="27"/>
    </w:rPr>
  </w:style>
  <w:style w:type="character" w:customStyle="1" w:styleId="115pt">
    <w:name w:val="Основной текст + 11;5 pt"/>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9"/>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18"/>
      <w:szCs w:val="18"/>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55"/>
      <w:szCs w:val="55"/>
    </w:rPr>
  </w:style>
  <w:style w:type="character" w:customStyle="1" w:styleId="ab">
    <w:name w:val="Оглавление_"/>
    <w:basedOn w:val="a0"/>
    <w:link w:val="ac"/>
    <w:rPr>
      <w:rFonts w:ascii="Times New Roman" w:eastAsia="Times New Roman" w:hAnsi="Times New Roman" w:cs="Times New Roman"/>
      <w:b w:val="0"/>
      <w:bCs w:val="0"/>
      <w:i w:val="0"/>
      <w:iCs w:val="0"/>
      <w:smallCaps w:val="0"/>
      <w:strike w:val="0"/>
      <w:sz w:val="27"/>
      <w:szCs w:val="27"/>
    </w:rPr>
  </w:style>
  <w:style w:type="character" w:customStyle="1" w:styleId="25">
    <w:name w:val="Оглавление (2)_"/>
    <w:basedOn w:val="a0"/>
    <w:link w:val="26"/>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rPr>
  </w:style>
  <w:style w:type="character" w:customStyle="1" w:styleId="2135pt">
    <w:name w:val="Основной текст (2) + 13;5 pt"/>
    <w:basedOn w:val="21"/>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1"/>
      <w:szCs w:val="21"/>
    </w:rPr>
  </w:style>
  <w:style w:type="character" w:customStyle="1" w:styleId="285pt">
    <w:name w:val="Основной текст (2) + 8;5 pt;Не полужирный;Курсив"/>
    <w:basedOn w:val="21"/>
    <w:rPr>
      <w:rFonts w:ascii="Times New Roman" w:eastAsia="Times New Roman" w:hAnsi="Times New Roman" w:cs="Times New Roman"/>
      <w:b/>
      <w:bCs/>
      <w:i/>
      <w:iCs/>
      <w:smallCaps w:val="0"/>
      <w:strike w:val="0"/>
      <w:spacing w:val="0"/>
      <w:sz w:val="17"/>
      <w:szCs w:val="17"/>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spacing w:val="0"/>
      <w:sz w:val="21"/>
      <w:szCs w:val="21"/>
    </w:rPr>
  </w:style>
  <w:style w:type="character" w:customStyle="1" w:styleId="9MSReferenceSansSerif85pt">
    <w:name w:val="Основной текст (9) + MS Reference Sans Serif;8;5 pt;Полужирный"/>
    <w:basedOn w:val="9"/>
    <w:rPr>
      <w:rFonts w:ascii="MS Reference Sans Serif" w:eastAsia="MS Reference Sans Serif" w:hAnsi="MS Reference Sans Serif" w:cs="MS Reference Sans Serif"/>
      <w:b/>
      <w:bCs/>
      <w:i w:val="0"/>
      <w:iCs w:val="0"/>
      <w:smallCaps w:val="0"/>
      <w:strike w:val="0"/>
      <w:spacing w:val="0"/>
      <w:sz w:val="17"/>
      <w:szCs w:val="17"/>
    </w:rPr>
  </w:style>
  <w:style w:type="character" w:customStyle="1" w:styleId="ad">
    <w:name w:val="Основной текст + Полужирный"/>
    <w:basedOn w:val="a8"/>
    <w:rPr>
      <w:rFonts w:ascii="Times New Roman" w:eastAsia="Times New Roman" w:hAnsi="Times New Roman" w:cs="Times New Roman"/>
      <w:b/>
      <w:bCs/>
      <w:i w:val="0"/>
      <w:iCs w:val="0"/>
      <w:smallCaps w:val="0"/>
      <w:strike w:val="0"/>
      <w:spacing w:val="0"/>
      <w:sz w:val="27"/>
      <w:szCs w:val="27"/>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1"/>
      <w:szCs w:val="21"/>
    </w:rPr>
  </w:style>
  <w:style w:type="paragraph" w:customStyle="1" w:styleId="20">
    <w:name w:val="Сноска (2)"/>
    <w:basedOn w:val="a"/>
    <w:link w:val="2"/>
    <w:pPr>
      <w:shd w:val="clear" w:color="auto" w:fill="FFFFFF"/>
      <w:spacing w:after="60" w:line="0" w:lineRule="atLeast"/>
    </w:pPr>
    <w:rPr>
      <w:rFonts w:ascii="Times New Roman" w:eastAsia="Times New Roman" w:hAnsi="Times New Roman" w:cs="Times New Roman"/>
      <w:sz w:val="23"/>
      <w:szCs w:val="23"/>
    </w:rPr>
  </w:style>
  <w:style w:type="paragraph" w:customStyle="1" w:styleId="a7">
    <w:name w:val="Подпись к картинке"/>
    <w:basedOn w:val="a"/>
    <w:link w:val="a6"/>
    <w:pPr>
      <w:shd w:val="clear" w:color="auto" w:fill="FFFFFF"/>
      <w:spacing w:line="274" w:lineRule="exact"/>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line="336" w:lineRule="exact"/>
      <w:jc w:val="both"/>
    </w:pPr>
    <w:rPr>
      <w:rFonts w:ascii="Times New Roman" w:eastAsia="Times New Roman" w:hAnsi="Times New Roman" w:cs="Times New Roman"/>
      <w:b/>
      <w:bCs/>
      <w:sz w:val="23"/>
      <w:szCs w:val="23"/>
    </w:rPr>
  </w:style>
  <w:style w:type="paragraph" w:customStyle="1" w:styleId="22">
    <w:name w:val="Основной текст (2)"/>
    <w:basedOn w:val="a"/>
    <w:link w:val="21"/>
    <w:pPr>
      <w:shd w:val="clear" w:color="auto" w:fill="FFFFFF"/>
      <w:spacing w:line="254" w:lineRule="exact"/>
      <w:jc w:val="center"/>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before="1440" w:after="6480" w:line="365" w:lineRule="exact"/>
      <w:jc w:val="center"/>
    </w:pPr>
    <w:rPr>
      <w:rFonts w:ascii="Times New Roman" w:eastAsia="Times New Roman" w:hAnsi="Times New Roman" w:cs="Times New Roman"/>
      <w:b/>
      <w:bCs/>
      <w:sz w:val="30"/>
      <w:szCs w:val="30"/>
    </w:rPr>
  </w:style>
  <w:style w:type="paragraph" w:customStyle="1" w:styleId="40">
    <w:name w:val="Основной текст (4)"/>
    <w:basedOn w:val="a"/>
    <w:link w:val="4"/>
    <w:pPr>
      <w:shd w:val="clear" w:color="auto" w:fill="FFFFFF"/>
      <w:spacing w:before="6480" w:line="0" w:lineRule="atLeast"/>
      <w:jc w:val="center"/>
    </w:pPr>
    <w:rPr>
      <w:rFonts w:ascii="Times New Roman" w:eastAsia="Times New Roman" w:hAnsi="Times New Roman" w:cs="Times New Roman"/>
      <w:sz w:val="23"/>
      <w:szCs w:val="23"/>
    </w:rPr>
  </w:style>
  <w:style w:type="paragraph" w:customStyle="1" w:styleId="1">
    <w:name w:val="Основной текст1"/>
    <w:basedOn w:val="a"/>
    <w:link w:val="a8"/>
    <w:pPr>
      <w:shd w:val="clear" w:color="auto" w:fill="FFFFFF"/>
      <w:spacing w:before="360" w:line="485" w:lineRule="exact"/>
      <w:jc w:val="both"/>
    </w:pPr>
    <w:rPr>
      <w:rFonts w:ascii="Times New Roman" w:eastAsia="Times New Roman" w:hAnsi="Times New Roman" w:cs="Times New Roman"/>
      <w:sz w:val="27"/>
      <w:szCs w:val="27"/>
    </w:rPr>
  </w:style>
  <w:style w:type="paragraph" w:customStyle="1" w:styleId="aa">
    <w:name w:val="Колонтитул"/>
    <w:basedOn w:val="a"/>
    <w:link w:val="a9"/>
    <w:pPr>
      <w:shd w:val="clear" w:color="auto" w:fill="FFFFFF"/>
    </w:pPr>
    <w:rPr>
      <w:rFonts w:ascii="Times New Roman" w:eastAsia="Times New Roman" w:hAnsi="Times New Roman" w:cs="Times New Roman"/>
      <w:sz w:val="20"/>
      <w:szCs w:val="20"/>
    </w:rPr>
  </w:style>
  <w:style w:type="paragraph" w:customStyle="1" w:styleId="24">
    <w:name w:val="Заголовок №2"/>
    <w:basedOn w:val="a"/>
    <w:link w:val="23"/>
    <w:pPr>
      <w:shd w:val="clear" w:color="auto" w:fill="FFFFFF"/>
      <w:spacing w:before="420" w:after="240" w:line="0" w:lineRule="atLeast"/>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line="322" w:lineRule="exact"/>
    </w:pPr>
    <w:rPr>
      <w:rFonts w:ascii="Times New Roman" w:eastAsia="Times New Roman" w:hAnsi="Times New Roman" w:cs="Times New Roman"/>
      <w:b/>
      <w:bCs/>
      <w:sz w:val="27"/>
      <w:szCs w:val="27"/>
    </w:rPr>
  </w:style>
  <w:style w:type="paragraph" w:customStyle="1" w:styleId="70">
    <w:name w:val="Основной текст (7)"/>
    <w:basedOn w:val="a"/>
    <w:link w:val="7"/>
    <w:pPr>
      <w:shd w:val="clear" w:color="auto" w:fill="FFFFFF"/>
      <w:spacing w:after="240" w:line="0" w:lineRule="atLeast"/>
    </w:pPr>
    <w:rPr>
      <w:rFonts w:ascii="Times New Roman" w:eastAsia="Times New Roman" w:hAnsi="Times New Roman" w:cs="Times New Roman"/>
      <w:sz w:val="18"/>
      <w:szCs w:val="18"/>
    </w:rPr>
  </w:style>
  <w:style w:type="paragraph" w:customStyle="1" w:styleId="11">
    <w:name w:val="Заголовок №1"/>
    <w:basedOn w:val="a"/>
    <w:link w:val="10"/>
    <w:pPr>
      <w:shd w:val="clear" w:color="auto" w:fill="FFFFFF"/>
      <w:spacing w:before="4080" w:after="7080" w:line="634" w:lineRule="exact"/>
      <w:jc w:val="center"/>
      <w:outlineLvl w:val="0"/>
    </w:pPr>
    <w:rPr>
      <w:rFonts w:ascii="Times New Roman" w:eastAsia="Times New Roman" w:hAnsi="Times New Roman" w:cs="Times New Roman"/>
      <w:b/>
      <w:bCs/>
      <w:sz w:val="55"/>
      <w:szCs w:val="55"/>
    </w:rPr>
  </w:style>
  <w:style w:type="paragraph" w:customStyle="1" w:styleId="ac">
    <w:name w:val="Оглавление"/>
    <w:basedOn w:val="a"/>
    <w:link w:val="ab"/>
    <w:pPr>
      <w:shd w:val="clear" w:color="auto" w:fill="FFFFFF"/>
      <w:spacing w:before="720" w:after="2340" w:line="0" w:lineRule="atLeast"/>
    </w:pPr>
    <w:rPr>
      <w:rFonts w:ascii="Times New Roman" w:eastAsia="Times New Roman" w:hAnsi="Times New Roman" w:cs="Times New Roman"/>
      <w:sz w:val="27"/>
      <w:szCs w:val="27"/>
    </w:rPr>
  </w:style>
  <w:style w:type="paragraph" w:customStyle="1" w:styleId="26">
    <w:name w:val="Оглавление (2)"/>
    <w:basedOn w:val="a"/>
    <w:link w:val="25"/>
    <w:pPr>
      <w:shd w:val="clear" w:color="auto" w:fill="FFFFFF"/>
      <w:spacing w:before="2340" w:after="420" w:line="0" w:lineRule="atLeast"/>
    </w:pPr>
    <w:rPr>
      <w:rFonts w:ascii="Times New Roman" w:eastAsia="Times New Roman" w:hAnsi="Times New Roman" w:cs="Times New Roman"/>
      <w:b/>
      <w:bCs/>
      <w:sz w:val="27"/>
      <w:szCs w:val="27"/>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300" w:line="250" w:lineRule="exact"/>
      <w:ind w:hanging="340"/>
    </w:pPr>
    <w:rPr>
      <w:rFonts w:ascii="Times New Roman" w:eastAsia="Times New Roman" w:hAnsi="Times New Roman" w:cs="Times New Roman"/>
      <w:sz w:val="21"/>
      <w:szCs w:val="21"/>
    </w:rPr>
  </w:style>
  <w:style w:type="table" w:styleId="ae">
    <w:name w:val="Table Grid"/>
    <w:basedOn w:val="a1"/>
    <w:uiPriority w:val="59"/>
    <w:rsid w:val="00FA3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BF79F1"/>
    <w:pPr>
      <w:spacing w:before="100" w:beforeAutospacing="1" w:after="100" w:afterAutospacing="1"/>
    </w:pPr>
    <w:rPr>
      <w:rFonts w:ascii="Times New Roman" w:eastAsia="Times New Roman" w:hAnsi="Times New Roman" w:cs="Times New Roman"/>
      <w:color w:val="auto"/>
      <w:lang w:val="ru-RU"/>
    </w:rPr>
  </w:style>
  <w:style w:type="paragraph" w:styleId="af">
    <w:name w:val="header"/>
    <w:basedOn w:val="a"/>
    <w:link w:val="af0"/>
    <w:uiPriority w:val="99"/>
    <w:unhideWhenUsed/>
    <w:rsid w:val="00EA17D1"/>
    <w:pPr>
      <w:tabs>
        <w:tab w:val="center" w:pos="4677"/>
        <w:tab w:val="right" w:pos="9355"/>
      </w:tabs>
    </w:pPr>
  </w:style>
  <w:style w:type="character" w:customStyle="1" w:styleId="af0">
    <w:name w:val="Верхний колонтитул Знак"/>
    <w:basedOn w:val="a0"/>
    <w:link w:val="af"/>
    <w:uiPriority w:val="99"/>
    <w:rsid w:val="00EA17D1"/>
    <w:rPr>
      <w:color w:val="000000"/>
    </w:rPr>
  </w:style>
  <w:style w:type="paragraph" w:styleId="af1">
    <w:name w:val="footer"/>
    <w:basedOn w:val="a"/>
    <w:link w:val="af2"/>
    <w:uiPriority w:val="99"/>
    <w:unhideWhenUsed/>
    <w:rsid w:val="00EA17D1"/>
    <w:pPr>
      <w:tabs>
        <w:tab w:val="center" w:pos="4677"/>
        <w:tab w:val="right" w:pos="9355"/>
      </w:tabs>
    </w:pPr>
  </w:style>
  <w:style w:type="character" w:customStyle="1" w:styleId="af2">
    <w:name w:val="Нижний колонтитул Знак"/>
    <w:basedOn w:val="a0"/>
    <w:link w:val="af1"/>
    <w:uiPriority w:val="99"/>
    <w:rsid w:val="00EA17D1"/>
    <w:rPr>
      <w:color w:val="000000"/>
    </w:rPr>
  </w:style>
  <w:style w:type="paragraph" w:styleId="af3">
    <w:name w:val="Balloon Text"/>
    <w:basedOn w:val="a"/>
    <w:link w:val="af4"/>
    <w:uiPriority w:val="99"/>
    <w:semiHidden/>
    <w:unhideWhenUsed/>
    <w:rsid w:val="00904941"/>
    <w:rPr>
      <w:rFonts w:ascii="Tahoma" w:hAnsi="Tahoma" w:cs="Tahoma"/>
      <w:sz w:val="16"/>
      <w:szCs w:val="16"/>
    </w:rPr>
  </w:style>
  <w:style w:type="character" w:customStyle="1" w:styleId="af4">
    <w:name w:val="Текст выноски Знак"/>
    <w:basedOn w:val="a0"/>
    <w:link w:val="af3"/>
    <w:uiPriority w:val="99"/>
    <w:semiHidden/>
    <w:rsid w:val="0090494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1"/>
      <w:szCs w:val="21"/>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pacing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spacing w:val="0"/>
      <w:sz w:val="23"/>
      <w:szCs w:val="23"/>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30"/>
      <w:szCs w:val="30"/>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Основной текст_"/>
    <w:basedOn w:val="a0"/>
    <w:link w:val="1"/>
    <w:rPr>
      <w:rFonts w:ascii="Times New Roman" w:eastAsia="Times New Roman" w:hAnsi="Times New Roman" w:cs="Times New Roman"/>
      <w:b w:val="0"/>
      <w:bCs w:val="0"/>
      <w:i w:val="0"/>
      <w:iCs w:val="0"/>
      <w:smallCaps w:val="0"/>
      <w:strike w:val="0"/>
      <w:sz w:val="27"/>
      <w:szCs w:val="27"/>
    </w:rPr>
  </w:style>
  <w:style w:type="character" w:customStyle="1" w:styleId="115pt">
    <w:name w:val="Основной текст + 11;5 pt"/>
    <w:basedOn w:val="a8"/>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9"/>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18"/>
      <w:szCs w:val="18"/>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55"/>
      <w:szCs w:val="55"/>
    </w:rPr>
  </w:style>
  <w:style w:type="character" w:customStyle="1" w:styleId="ab">
    <w:name w:val="Оглавление_"/>
    <w:basedOn w:val="a0"/>
    <w:link w:val="ac"/>
    <w:rPr>
      <w:rFonts w:ascii="Times New Roman" w:eastAsia="Times New Roman" w:hAnsi="Times New Roman" w:cs="Times New Roman"/>
      <w:b w:val="0"/>
      <w:bCs w:val="0"/>
      <w:i w:val="0"/>
      <w:iCs w:val="0"/>
      <w:smallCaps w:val="0"/>
      <w:strike w:val="0"/>
      <w:sz w:val="27"/>
      <w:szCs w:val="27"/>
    </w:rPr>
  </w:style>
  <w:style w:type="character" w:customStyle="1" w:styleId="25">
    <w:name w:val="Оглавление (2)_"/>
    <w:basedOn w:val="a0"/>
    <w:link w:val="26"/>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rPr>
  </w:style>
  <w:style w:type="character" w:customStyle="1" w:styleId="2135pt">
    <w:name w:val="Основной текст (2) + 13;5 pt"/>
    <w:basedOn w:val="21"/>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1"/>
      <w:szCs w:val="21"/>
    </w:rPr>
  </w:style>
  <w:style w:type="character" w:customStyle="1" w:styleId="285pt">
    <w:name w:val="Основной текст (2) + 8;5 pt;Не полужирный;Курсив"/>
    <w:basedOn w:val="21"/>
    <w:rPr>
      <w:rFonts w:ascii="Times New Roman" w:eastAsia="Times New Roman" w:hAnsi="Times New Roman" w:cs="Times New Roman"/>
      <w:b/>
      <w:bCs/>
      <w:i/>
      <w:iCs/>
      <w:smallCaps w:val="0"/>
      <w:strike w:val="0"/>
      <w:spacing w:val="0"/>
      <w:sz w:val="17"/>
      <w:szCs w:val="17"/>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spacing w:val="0"/>
      <w:sz w:val="21"/>
      <w:szCs w:val="21"/>
    </w:rPr>
  </w:style>
  <w:style w:type="character" w:customStyle="1" w:styleId="9MSReferenceSansSerif85pt">
    <w:name w:val="Основной текст (9) + MS Reference Sans Serif;8;5 pt;Полужирный"/>
    <w:basedOn w:val="9"/>
    <w:rPr>
      <w:rFonts w:ascii="MS Reference Sans Serif" w:eastAsia="MS Reference Sans Serif" w:hAnsi="MS Reference Sans Serif" w:cs="MS Reference Sans Serif"/>
      <w:b/>
      <w:bCs/>
      <w:i w:val="0"/>
      <w:iCs w:val="0"/>
      <w:smallCaps w:val="0"/>
      <w:strike w:val="0"/>
      <w:spacing w:val="0"/>
      <w:sz w:val="17"/>
      <w:szCs w:val="17"/>
    </w:rPr>
  </w:style>
  <w:style w:type="character" w:customStyle="1" w:styleId="ad">
    <w:name w:val="Основной текст + Полужирный"/>
    <w:basedOn w:val="a8"/>
    <w:rPr>
      <w:rFonts w:ascii="Times New Roman" w:eastAsia="Times New Roman" w:hAnsi="Times New Roman" w:cs="Times New Roman"/>
      <w:b/>
      <w:bCs/>
      <w:i w:val="0"/>
      <w:iCs w:val="0"/>
      <w:smallCaps w:val="0"/>
      <w:strike w:val="0"/>
      <w:spacing w:val="0"/>
      <w:sz w:val="27"/>
      <w:szCs w:val="27"/>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1"/>
      <w:szCs w:val="21"/>
    </w:rPr>
  </w:style>
  <w:style w:type="paragraph" w:customStyle="1" w:styleId="20">
    <w:name w:val="Сноска (2)"/>
    <w:basedOn w:val="a"/>
    <w:link w:val="2"/>
    <w:pPr>
      <w:shd w:val="clear" w:color="auto" w:fill="FFFFFF"/>
      <w:spacing w:after="60" w:line="0" w:lineRule="atLeast"/>
    </w:pPr>
    <w:rPr>
      <w:rFonts w:ascii="Times New Roman" w:eastAsia="Times New Roman" w:hAnsi="Times New Roman" w:cs="Times New Roman"/>
      <w:sz w:val="23"/>
      <w:szCs w:val="23"/>
    </w:rPr>
  </w:style>
  <w:style w:type="paragraph" w:customStyle="1" w:styleId="a7">
    <w:name w:val="Подпись к картинке"/>
    <w:basedOn w:val="a"/>
    <w:link w:val="a6"/>
    <w:pPr>
      <w:shd w:val="clear" w:color="auto" w:fill="FFFFFF"/>
      <w:spacing w:line="274" w:lineRule="exact"/>
    </w:pPr>
    <w:rPr>
      <w:rFonts w:ascii="Times New Roman" w:eastAsia="Times New Roman" w:hAnsi="Times New Roman" w:cs="Times New Roman"/>
      <w:b/>
      <w:bCs/>
      <w:sz w:val="23"/>
      <w:szCs w:val="23"/>
    </w:rPr>
  </w:style>
  <w:style w:type="paragraph" w:customStyle="1" w:styleId="50">
    <w:name w:val="Основной текст (5)"/>
    <w:basedOn w:val="a"/>
    <w:link w:val="5"/>
    <w:pPr>
      <w:shd w:val="clear" w:color="auto" w:fill="FFFFFF"/>
      <w:spacing w:line="336" w:lineRule="exact"/>
      <w:jc w:val="both"/>
    </w:pPr>
    <w:rPr>
      <w:rFonts w:ascii="Times New Roman" w:eastAsia="Times New Roman" w:hAnsi="Times New Roman" w:cs="Times New Roman"/>
      <w:b/>
      <w:bCs/>
      <w:sz w:val="23"/>
      <w:szCs w:val="23"/>
    </w:rPr>
  </w:style>
  <w:style w:type="paragraph" w:customStyle="1" w:styleId="22">
    <w:name w:val="Основной текст (2)"/>
    <w:basedOn w:val="a"/>
    <w:link w:val="21"/>
    <w:pPr>
      <w:shd w:val="clear" w:color="auto" w:fill="FFFFFF"/>
      <w:spacing w:line="254" w:lineRule="exact"/>
      <w:jc w:val="center"/>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before="1440" w:after="6480" w:line="365" w:lineRule="exact"/>
      <w:jc w:val="center"/>
    </w:pPr>
    <w:rPr>
      <w:rFonts w:ascii="Times New Roman" w:eastAsia="Times New Roman" w:hAnsi="Times New Roman" w:cs="Times New Roman"/>
      <w:b/>
      <w:bCs/>
      <w:sz w:val="30"/>
      <w:szCs w:val="30"/>
    </w:rPr>
  </w:style>
  <w:style w:type="paragraph" w:customStyle="1" w:styleId="40">
    <w:name w:val="Основной текст (4)"/>
    <w:basedOn w:val="a"/>
    <w:link w:val="4"/>
    <w:pPr>
      <w:shd w:val="clear" w:color="auto" w:fill="FFFFFF"/>
      <w:spacing w:before="6480" w:line="0" w:lineRule="atLeast"/>
      <w:jc w:val="center"/>
    </w:pPr>
    <w:rPr>
      <w:rFonts w:ascii="Times New Roman" w:eastAsia="Times New Roman" w:hAnsi="Times New Roman" w:cs="Times New Roman"/>
      <w:sz w:val="23"/>
      <w:szCs w:val="23"/>
    </w:rPr>
  </w:style>
  <w:style w:type="paragraph" w:customStyle="1" w:styleId="1">
    <w:name w:val="Основной текст1"/>
    <w:basedOn w:val="a"/>
    <w:link w:val="a8"/>
    <w:pPr>
      <w:shd w:val="clear" w:color="auto" w:fill="FFFFFF"/>
      <w:spacing w:before="360" w:line="485" w:lineRule="exact"/>
      <w:jc w:val="both"/>
    </w:pPr>
    <w:rPr>
      <w:rFonts w:ascii="Times New Roman" w:eastAsia="Times New Roman" w:hAnsi="Times New Roman" w:cs="Times New Roman"/>
      <w:sz w:val="27"/>
      <w:szCs w:val="27"/>
    </w:rPr>
  </w:style>
  <w:style w:type="paragraph" w:customStyle="1" w:styleId="aa">
    <w:name w:val="Колонтитул"/>
    <w:basedOn w:val="a"/>
    <w:link w:val="a9"/>
    <w:pPr>
      <w:shd w:val="clear" w:color="auto" w:fill="FFFFFF"/>
    </w:pPr>
    <w:rPr>
      <w:rFonts w:ascii="Times New Roman" w:eastAsia="Times New Roman" w:hAnsi="Times New Roman" w:cs="Times New Roman"/>
      <w:sz w:val="20"/>
      <w:szCs w:val="20"/>
    </w:rPr>
  </w:style>
  <w:style w:type="paragraph" w:customStyle="1" w:styleId="24">
    <w:name w:val="Заголовок №2"/>
    <w:basedOn w:val="a"/>
    <w:link w:val="23"/>
    <w:pPr>
      <w:shd w:val="clear" w:color="auto" w:fill="FFFFFF"/>
      <w:spacing w:before="420" w:after="240" w:line="0" w:lineRule="atLeast"/>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line="322" w:lineRule="exact"/>
    </w:pPr>
    <w:rPr>
      <w:rFonts w:ascii="Times New Roman" w:eastAsia="Times New Roman" w:hAnsi="Times New Roman" w:cs="Times New Roman"/>
      <w:b/>
      <w:bCs/>
      <w:sz w:val="27"/>
      <w:szCs w:val="27"/>
    </w:rPr>
  </w:style>
  <w:style w:type="paragraph" w:customStyle="1" w:styleId="70">
    <w:name w:val="Основной текст (7)"/>
    <w:basedOn w:val="a"/>
    <w:link w:val="7"/>
    <w:pPr>
      <w:shd w:val="clear" w:color="auto" w:fill="FFFFFF"/>
      <w:spacing w:after="240" w:line="0" w:lineRule="atLeast"/>
    </w:pPr>
    <w:rPr>
      <w:rFonts w:ascii="Times New Roman" w:eastAsia="Times New Roman" w:hAnsi="Times New Roman" w:cs="Times New Roman"/>
      <w:sz w:val="18"/>
      <w:szCs w:val="18"/>
    </w:rPr>
  </w:style>
  <w:style w:type="paragraph" w:customStyle="1" w:styleId="11">
    <w:name w:val="Заголовок №1"/>
    <w:basedOn w:val="a"/>
    <w:link w:val="10"/>
    <w:pPr>
      <w:shd w:val="clear" w:color="auto" w:fill="FFFFFF"/>
      <w:spacing w:before="4080" w:after="7080" w:line="634" w:lineRule="exact"/>
      <w:jc w:val="center"/>
      <w:outlineLvl w:val="0"/>
    </w:pPr>
    <w:rPr>
      <w:rFonts w:ascii="Times New Roman" w:eastAsia="Times New Roman" w:hAnsi="Times New Roman" w:cs="Times New Roman"/>
      <w:b/>
      <w:bCs/>
      <w:sz w:val="55"/>
      <w:szCs w:val="55"/>
    </w:rPr>
  </w:style>
  <w:style w:type="paragraph" w:customStyle="1" w:styleId="ac">
    <w:name w:val="Оглавление"/>
    <w:basedOn w:val="a"/>
    <w:link w:val="ab"/>
    <w:pPr>
      <w:shd w:val="clear" w:color="auto" w:fill="FFFFFF"/>
      <w:spacing w:before="720" w:after="2340" w:line="0" w:lineRule="atLeast"/>
    </w:pPr>
    <w:rPr>
      <w:rFonts w:ascii="Times New Roman" w:eastAsia="Times New Roman" w:hAnsi="Times New Roman" w:cs="Times New Roman"/>
      <w:sz w:val="27"/>
      <w:szCs w:val="27"/>
    </w:rPr>
  </w:style>
  <w:style w:type="paragraph" w:customStyle="1" w:styleId="26">
    <w:name w:val="Оглавление (2)"/>
    <w:basedOn w:val="a"/>
    <w:link w:val="25"/>
    <w:pPr>
      <w:shd w:val="clear" w:color="auto" w:fill="FFFFFF"/>
      <w:spacing w:before="2340" w:after="420" w:line="0" w:lineRule="atLeast"/>
    </w:pPr>
    <w:rPr>
      <w:rFonts w:ascii="Times New Roman" w:eastAsia="Times New Roman" w:hAnsi="Times New Roman" w:cs="Times New Roman"/>
      <w:b/>
      <w:bCs/>
      <w:sz w:val="27"/>
      <w:szCs w:val="27"/>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300" w:line="250" w:lineRule="exact"/>
      <w:ind w:hanging="340"/>
    </w:pPr>
    <w:rPr>
      <w:rFonts w:ascii="Times New Roman" w:eastAsia="Times New Roman" w:hAnsi="Times New Roman" w:cs="Times New Roman"/>
      <w:sz w:val="21"/>
      <w:szCs w:val="21"/>
    </w:rPr>
  </w:style>
  <w:style w:type="table" w:styleId="ae">
    <w:name w:val="Table Grid"/>
    <w:basedOn w:val="a1"/>
    <w:uiPriority w:val="59"/>
    <w:rsid w:val="00FA3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BF79F1"/>
    <w:pPr>
      <w:spacing w:before="100" w:beforeAutospacing="1" w:after="100" w:afterAutospacing="1"/>
    </w:pPr>
    <w:rPr>
      <w:rFonts w:ascii="Times New Roman" w:eastAsia="Times New Roman" w:hAnsi="Times New Roman" w:cs="Times New Roman"/>
      <w:color w:val="auto"/>
      <w:lang w:val="ru-RU"/>
    </w:rPr>
  </w:style>
  <w:style w:type="paragraph" w:styleId="af">
    <w:name w:val="header"/>
    <w:basedOn w:val="a"/>
    <w:link w:val="af0"/>
    <w:uiPriority w:val="99"/>
    <w:unhideWhenUsed/>
    <w:rsid w:val="00EA17D1"/>
    <w:pPr>
      <w:tabs>
        <w:tab w:val="center" w:pos="4677"/>
        <w:tab w:val="right" w:pos="9355"/>
      </w:tabs>
    </w:pPr>
  </w:style>
  <w:style w:type="character" w:customStyle="1" w:styleId="af0">
    <w:name w:val="Верхний колонтитул Знак"/>
    <w:basedOn w:val="a0"/>
    <w:link w:val="af"/>
    <w:uiPriority w:val="99"/>
    <w:rsid w:val="00EA17D1"/>
    <w:rPr>
      <w:color w:val="000000"/>
    </w:rPr>
  </w:style>
  <w:style w:type="paragraph" w:styleId="af1">
    <w:name w:val="footer"/>
    <w:basedOn w:val="a"/>
    <w:link w:val="af2"/>
    <w:uiPriority w:val="99"/>
    <w:unhideWhenUsed/>
    <w:rsid w:val="00EA17D1"/>
    <w:pPr>
      <w:tabs>
        <w:tab w:val="center" w:pos="4677"/>
        <w:tab w:val="right" w:pos="9355"/>
      </w:tabs>
    </w:pPr>
  </w:style>
  <w:style w:type="character" w:customStyle="1" w:styleId="af2">
    <w:name w:val="Нижний колонтитул Знак"/>
    <w:basedOn w:val="a0"/>
    <w:link w:val="af1"/>
    <w:uiPriority w:val="99"/>
    <w:rsid w:val="00EA17D1"/>
    <w:rPr>
      <w:color w:val="000000"/>
    </w:rPr>
  </w:style>
  <w:style w:type="paragraph" w:styleId="af3">
    <w:name w:val="Balloon Text"/>
    <w:basedOn w:val="a"/>
    <w:link w:val="af4"/>
    <w:uiPriority w:val="99"/>
    <w:semiHidden/>
    <w:unhideWhenUsed/>
    <w:rsid w:val="00904941"/>
    <w:rPr>
      <w:rFonts w:ascii="Tahoma" w:hAnsi="Tahoma" w:cs="Tahoma"/>
      <w:sz w:val="16"/>
      <w:szCs w:val="16"/>
    </w:rPr>
  </w:style>
  <w:style w:type="character" w:customStyle="1" w:styleId="af4">
    <w:name w:val="Текст выноски Знак"/>
    <w:basedOn w:val="a0"/>
    <w:link w:val="af3"/>
    <w:uiPriority w:val="99"/>
    <w:semiHidden/>
    <w:rsid w:val="0090494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18</Pages>
  <Words>3348</Words>
  <Characters>19086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11</cp:revision>
  <dcterms:created xsi:type="dcterms:W3CDTF">2015-10-30T20:06:00Z</dcterms:created>
  <dcterms:modified xsi:type="dcterms:W3CDTF">2015-11-06T04:49:00Z</dcterms:modified>
</cp:coreProperties>
</file>