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405"/>
        <w:tblW w:w="10173" w:type="dxa"/>
        <w:tblLook w:val="00A0" w:firstRow="1" w:lastRow="0" w:firstColumn="1" w:lastColumn="0" w:noHBand="0" w:noVBand="0"/>
      </w:tblPr>
      <w:tblGrid>
        <w:gridCol w:w="5353"/>
        <w:gridCol w:w="4820"/>
      </w:tblGrid>
      <w:tr w:rsidR="008B10C8" w:rsidRPr="00E90874" w:rsidTr="00F25F67">
        <w:tc>
          <w:tcPr>
            <w:tcW w:w="5353" w:type="dxa"/>
          </w:tcPr>
          <w:p w:rsidR="008B10C8" w:rsidRPr="00E90874" w:rsidRDefault="008B10C8" w:rsidP="00F25F67">
            <w:pPr>
              <w:pStyle w:val="11"/>
              <w:spacing w:line="276" w:lineRule="auto"/>
              <w:contextualSpacing/>
              <w:rPr>
                <w:rFonts w:ascii="Times New Roman" w:hAnsi="Times New Roman" w:cs="Times New Roman"/>
                <w:sz w:val="24"/>
                <w:szCs w:val="24"/>
                <w:lang w:eastAsia="en-US"/>
              </w:rPr>
            </w:pPr>
          </w:p>
        </w:tc>
        <w:tc>
          <w:tcPr>
            <w:tcW w:w="4820" w:type="dxa"/>
          </w:tcPr>
          <w:p w:rsidR="008B10C8" w:rsidRPr="00E90874" w:rsidRDefault="008B10C8" w:rsidP="00F25F67">
            <w:pPr>
              <w:pStyle w:val="11"/>
              <w:spacing w:line="276" w:lineRule="auto"/>
              <w:contextualSpacing/>
              <w:rPr>
                <w:rFonts w:ascii="Times New Roman" w:hAnsi="Times New Roman" w:cs="Times New Roman"/>
                <w:sz w:val="24"/>
                <w:szCs w:val="24"/>
                <w:lang w:eastAsia="en-US"/>
              </w:rPr>
            </w:pPr>
          </w:p>
        </w:tc>
      </w:tr>
      <w:tr w:rsidR="008B10C8" w:rsidRPr="00E90874" w:rsidTr="00F25F67">
        <w:tc>
          <w:tcPr>
            <w:tcW w:w="5353" w:type="dxa"/>
            <w:hideMark/>
          </w:tcPr>
          <w:p w:rsidR="008B10C8" w:rsidRPr="00E90874" w:rsidRDefault="008B10C8" w:rsidP="00F25F67">
            <w:pPr>
              <w:pStyle w:val="11"/>
              <w:spacing w:line="276" w:lineRule="auto"/>
              <w:contextualSpacing/>
              <w:rPr>
                <w:rFonts w:ascii="Times New Roman" w:hAnsi="Times New Roman" w:cs="Times New Roman"/>
                <w:sz w:val="24"/>
                <w:szCs w:val="24"/>
                <w:lang w:eastAsia="en-US"/>
              </w:rPr>
            </w:pPr>
            <w:r w:rsidRPr="00E90874">
              <w:rPr>
                <w:rFonts w:ascii="Times New Roman" w:hAnsi="Times New Roman" w:cs="Times New Roman"/>
                <w:sz w:val="24"/>
                <w:szCs w:val="24"/>
                <w:lang w:eastAsia="en-US"/>
              </w:rPr>
              <w:t>СОГЛАСОВАНО</w:t>
            </w:r>
          </w:p>
          <w:p w:rsidR="008B10C8" w:rsidRPr="00E90874" w:rsidRDefault="008B10C8" w:rsidP="00F25F67">
            <w:pPr>
              <w:pStyle w:val="11"/>
              <w:spacing w:line="276" w:lineRule="auto"/>
              <w:contextualSpacing/>
              <w:rPr>
                <w:rFonts w:ascii="Times New Roman" w:hAnsi="Times New Roman" w:cs="Times New Roman"/>
                <w:sz w:val="24"/>
                <w:szCs w:val="24"/>
                <w:lang w:eastAsia="en-US"/>
              </w:rPr>
            </w:pPr>
            <w:r w:rsidRPr="00E90874">
              <w:rPr>
                <w:rFonts w:ascii="Times New Roman" w:hAnsi="Times New Roman" w:cs="Times New Roman"/>
                <w:sz w:val="24"/>
                <w:szCs w:val="24"/>
                <w:lang w:eastAsia="en-US"/>
              </w:rPr>
              <w:t xml:space="preserve">на заседании цикловой комиссии </w:t>
            </w:r>
          </w:p>
          <w:p w:rsidR="008B10C8" w:rsidRPr="00E90874" w:rsidRDefault="008B10C8" w:rsidP="00F25F67">
            <w:pPr>
              <w:pStyle w:val="11"/>
              <w:spacing w:line="276" w:lineRule="auto"/>
              <w:contextualSpacing/>
              <w:rPr>
                <w:rFonts w:ascii="Times New Roman" w:hAnsi="Times New Roman" w:cs="Times New Roman"/>
                <w:sz w:val="24"/>
                <w:szCs w:val="24"/>
                <w:lang w:eastAsia="en-US"/>
              </w:rPr>
            </w:pPr>
            <w:r w:rsidRPr="00E90874">
              <w:rPr>
                <w:rFonts w:ascii="Times New Roman" w:hAnsi="Times New Roman" w:cs="Times New Roman"/>
                <w:sz w:val="24"/>
                <w:szCs w:val="24"/>
                <w:lang w:eastAsia="en-US"/>
              </w:rPr>
              <w:t>Протокол №___ от «__</w:t>
            </w:r>
            <w:proofErr w:type="gramStart"/>
            <w:r w:rsidRPr="00E90874">
              <w:rPr>
                <w:rFonts w:ascii="Times New Roman" w:hAnsi="Times New Roman" w:cs="Times New Roman"/>
                <w:sz w:val="24"/>
                <w:szCs w:val="24"/>
                <w:lang w:eastAsia="en-US"/>
              </w:rPr>
              <w:t>_»_</w:t>
            </w:r>
            <w:proofErr w:type="gramEnd"/>
            <w:r w:rsidRPr="00E90874">
              <w:rPr>
                <w:rFonts w:ascii="Times New Roman" w:hAnsi="Times New Roman" w:cs="Times New Roman"/>
                <w:sz w:val="24"/>
                <w:szCs w:val="24"/>
                <w:lang w:eastAsia="en-US"/>
              </w:rPr>
              <w:t>________20___г</w:t>
            </w:r>
          </w:p>
          <w:p w:rsidR="008B10C8" w:rsidRPr="00E90874" w:rsidRDefault="008B10C8" w:rsidP="00F25F67">
            <w:pPr>
              <w:pStyle w:val="11"/>
              <w:spacing w:line="276" w:lineRule="auto"/>
              <w:contextualSpacing/>
              <w:rPr>
                <w:rFonts w:ascii="Times New Roman" w:hAnsi="Times New Roman" w:cs="Times New Roman"/>
                <w:sz w:val="24"/>
                <w:szCs w:val="24"/>
                <w:lang w:eastAsia="en-US"/>
              </w:rPr>
            </w:pPr>
            <w:r w:rsidRPr="00E90874">
              <w:rPr>
                <w:rFonts w:ascii="Times New Roman" w:hAnsi="Times New Roman" w:cs="Times New Roman"/>
                <w:sz w:val="24"/>
                <w:szCs w:val="24"/>
                <w:lang w:eastAsia="en-US"/>
              </w:rPr>
              <w:t>Председатель __________________</w:t>
            </w:r>
          </w:p>
        </w:tc>
        <w:tc>
          <w:tcPr>
            <w:tcW w:w="4820" w:type="dxa"/>
            <w:hideMark/>
          </w:tcPr>
          <w:p w:rsidR="008B10C8" w:rsidRPr="00E90874" w:rsidRDefault="008B10C8" w:rsidP="00F25F67">
            <w:pPr>
              <w:pStyle w:val="11"/>
              <w:spacing w:line="276" w:lineRule="auto"/>
              <w:contextualSpacing/>
              <w:rPr>
                <w:rFonts w:ascii="Times New Roman" w:hAnsi="Times New Roman" w:cs="Times New Roman"/>
                <w:sz w:val="24"/>
                <w:szCs w:val="24"/>
                <w:lang w:eastAsia="en-US"/>
              </w:rPr>
            </w:pPr>
            <w:r w:rsidRPr="00E90874">
              <w:rPr>
                <w:rFonts w:ascii="Times New Roman" w:hAnsi="Times New Roman" w:cs="Times New Roman"/>
                <w:sz w:val="24"/>
                <w:szCs w:val="24"/>
                <w:lang w:eastAsia="en-US"/>
              </w:rPr>
              <w:t>УТВЕРЖДАЮ</w:t>
            </w:r>
          </w:p>
          <w:p w:rsidR="008B10C8" w:rsidRPr="00E90874" w:rsidRDefault="008B10C8" w:rsidP="00F25F67">
            <w:pPr>
              <w:pStyle w:val="11"/>
              <w:spacing w:line="276" w:lineRule="auto"/>
              <w:contextualSpacing/>
              <w:rPr>
                <w:rFonts w:ascii="Times New Roman" w:hAnsi="Times New Roman" w:cs="Times New Roman"/>
                <w:sz w:val="24"/>
                <w:szCs w:val="24"/>
                <w:lang w:eastAsia="en-US"/>
              </w:rPr>
            </w:pPr>
            <w:r w:rsidRPr="00E90874">
              <w:rPr>
                <w:rFonts w:ascii="Times New Roman" w:hAnsi="Times New Roman" w:cs="Times New Roman"/>
                <w:sz w:val="24"/>
                <w:szCs w:val="24"/>
                <w:lang w:eastAsia="en-US"/>
              </w:rPr>
              <w:t>Директор ГАПОУ НГРТ г. Оренбурга</w:t>
            </w:r>
          </w:p>
          <w:p w:rsidR="008B10C8" w:rsidRPr="00E90874" w:rsidRDefault="008B10C8" w:rsidP="00F25F67">
            <w:pPr>
              <w:pStyle w:val="11"/>
              <w:spacing w:line="276" w:lineRule="auto"/>
              <w:contextualSpacing/>
              <w:rPr>
                <w:rFonts w:ascii="Times New Roman" w:hAnsi="Times New Roman" w:cs="Times New Roman"/>
                <w:sz w:val="24"/>
                <w:szCs w:val="24"/>
                <w:lang w:eastAsia="en-US"/>
              </w:rPr>
            </w:pPr>
            <w:r w:rsidRPr="00E90874">
              <w:rPr>
                <w:rFonts w:ascii="Times New Roman" w:hAnsi="Times New Roman" w:cs="Times New Roman"/>
                <w:sz w:val="24"/>
                <w:szCs w:val="24"/>
                <w:lang w:eastAsia="en-US"/>
              </w:rPr>
              <w:t xml:space="preserve">________ А.Н. Садчиков                                 </w:t>
            </w:r>
          </w:p>
          <w:p w:rsidR="008B10C8" w:rsidRPr="00E90874" w:rsidRDefault="008B10C8" w:rsidP="00F25F67">
            <w:pPr>
              <w:pStyle w:val="11"/>
              <w:spacing w:line="276" w:lineRule="auto"/>
              <w:contextualSpacing/>
              <w:rPr>
                <w:rFonts w:ascii="Times New Roman" w:hAnsi="Times New Roman" w:cs="Times New Roman"/>
                <w:sz w:val="24"/>
                <w:szCs w:val="24"/>
                <w:lang w:eastAsia="en-US"/>
              </w:rPr>
            </w:pPr>
            <w:r w:rsidRPr="00E90874">
              <w:rPr>
                <w:rFonts w:ascii="Times New Roman" w:hAnsi="Times New Roman" w:cs="Times New Roman"/>
                <w:sz w:val="24"/>
                <w:szCs w:val="24"/>
                <w:lang w:eastAsia="en-US"/>
              </w:rPr>
              <w:t>«___»____________20___г.</w:t>
            </w:r>
          </w:p>
        </w:tc>
      </w:tr>
    </w:tbl>
    <w:p w:rsidR="008B10C8" w:rsidRPr="00E90874" w:rsidRDefault="008B10C8" w:rsidP="00E90874">
      <w:pPr>
        <w:spacing w:after="0"/>
        <w:contextualSpacing/>
        <w:jc w:val="center"/>
        <w:rPr>
          <w:rFonts w:ascii="Times New Roman" w:hAnsi="Times New Roman" w:cs="Times New Roman"/>
          <w:sz w:val="24"/>
          <w:szCs w:val="24"/>
        </w:rPr>
      </w:pPr>
    </w:p>
    <w:p w:rsidR="008B10C8" w:rsidRPr="00E90874" w:rsidRDefault="008B10C8" w:rsidP="00E90874">
      <w:pPr>
        <w:spacing w:after="0"/>
        <w:contextualSpacing/>
        <w:jc w:val="center"/>
        <w:rPr>
          <w:rFonts w:ascii="Times New Roman" w:hAnsi="Times New Roman" w:cs="Times New Roman"/>
          <w:b/>
          <w:bCs/>
          <w:sz w:val="24"/>
          <w:szCs w:val="24"/>
        </w:rPr>
      </w:pPr>
    </w:p>
    <w:p w:rsidR="008B10C8" w:rsidRPr="00E90874" w:rsidRDefault="008B10C8" w:rsidP="00E90874">
      <w:pPr>
        <w:spacing w:after="0"/>
        <w:contextualSpacing/>
        <w:jc w:val="center"/>
        <w:rPr>
          <w:rFonts w:ascii="Times New Roman" w:hAnsi="Times New Roman" w:cs="Times New Roman"/>
          <w:b/>
          <w:bCs/>
          <w:sz w:val="24"/>
          <w:szCs w:val="24"/>
        </w:rPr>
      </w:pPr>
    </w:p>
    <w:p w:rsidR="008B10C8" w:rsidRPr="00E90874" w:rsidRDefault="008B10C8" w:rsidP="00E90874">
      <w:pPr>
        <w:spacing w:after="0"/>
        <w:contextualSpacing/>
        <w:jc w:val="center"/>
        <w:rPr>
          <w:rFonts w:ascii="Times New Roman" w:hAnsi="Times New Roman" w:cs="Times New Roman"/>
          <w:b/>
          <w:bCs/>
          <w:sz w:val="24"/>
          <w:szCs w:val="24"/>
        </w:rPr>
      </w:pPr>
    </w:p>
    <w:p w:rsidR="008B10C8" w:rsidRPr="00E90874" w:rsidRDefault="008B10C8" w:rsidP="00E90874">
      <w:pPr>
        <w:spacing w:after="0"/>
        <w:contextualSpacing/>
        <w:jc w:val="center"/>
        <w:rPr>
          <w:rFonts w:ascii="Times New Roman" w:hAnsi="Times New Roman" w:cs="Times New Roman"/>
          <w:b/>
          <w:bCs/>
          <w:sz w:val="24"/>
          <w:szCs w:val="24"/>
        </w:rPr>
      </w:pPr>
    </w:p>
    <w:p w:rsidR="008B10C8" w:rsidRPr="00E90874" w:rsidRDefault="008B10C8" w:rsidP="00E90874">
      <w:pPr>
        <w:spacing w:after="0"/>
        <w:contextualSpacing/>
        <w:jc w:val="center"/>
        <w:rPr>
          <w:rFonts w:ascii="Times New Roman" w:hAnsi="Times New Roman" w:cs="Times New Roman"/>
          <w:b/>
          <w:bCs/>
          <w:sz w:val="24"/>
          <w:szCs w:val="24"/>
        </w:rPr>
      </w:pPr>
      <w:r w:rsidRPr="00E90874">
        <w:rPr>
          <w:rFonts w:ascii="Times New Roman" w:hAnsi="Times New Roman" w:cs="Times New Roman"/>
          <w:b/>
          <w:bCs/>
          <w:sz w:val="24"/>
          <w:szCs w:val="24"/>
        </w:rPr>
        <w:t>Программа</w:t>
      </w:r>
    </w:p>
    <w:p w:rsidR="008B10C8" w:rsidRPr="00E90874" w:rsidRDefault="008B10C8" w:rsidP="00E90874">
      <w:pPr>
        <w:spacing w:after="0"/>
        <w:contextualSpacing/>
        <w:jc w:val="center"/>
        <w:rPr>
          <w:rFonts w:ascii="Times New Roman" w:hAnsi="Times New Roman" w:cs="Times New Roman"/>
          <w:b/>
          <w:bCs/>
          <w:sz w:val="24"/>
          <w:szCs w:val="24"/>
        </w:rPr>
      </w:pPr>
    </w:p>
    <w:p w:rsidR="008B10C8" w:rsidRPr="00E90874" w:rsidRDefault="008B10C8" w:rsidP="00E90874">
      <w:pPr>
        <w:spacing w:after="0"/>
        <w:contextualSpacing/>
        <w:jc w:val="center"/>
        <w:rPr>
          <w:rFonts w:ascii="Times New Roman" w:hAnsi="Times New Roman" w:cs="Times New Roman"/>
          <w:sz w:val="24"/>
          <w:szCs w:val="24"/>
        </w:rPr>
      </w:pPr>
      <w:r w:rsidRPr="00E90874">
        <w:rPr>
          <w:rFonts w:ascii="Times New Roman" w:hAnsi="Times New Roman" w:cs="Times New Roman"/>
          <w:sz w:val="24"/>
          <w:szCs w:val="24"/>
        </w:rPr>
        <w:t>текущего контроля и промежуточной аттестации</w:t>
      </w:r>
    </w:p>
    <w:p w:rsidR="008B10C8" w:rsidRPr="00E90874" w:rsidRDefault="008B10C8" w:rsidP="00E90874">
      <w:pPr>
        <w:spacing w:after="0"/>
        <w:contextualSpacing/>
        <w:jc w:val="center"/>
        <w:rPr>
          <w:rFonts w:ascii="Times New Roman" w:hAnsi="Times New Roman" w:cs="Times New Roman"/>
          <w:sz w:val="24"/>
          <w:szCs w:val="24"/>
        </w:rPr>
      </w:pPr>
      <w:r w:rsidRPr="00E90874">
        <w:rPr>
          <w:rFonts w:ascii="Times New Roman" w:hAnsi="Times New Roman" w:cs="Times New Roman"/>
          <w:sz w:val="24"/>
          <w:szCs w:val="24"/>
        </w:rPr>
        <w:t xml:space="preserve">по дисциплине </w:t>
      </w:r>
      <w:proofErr w:type="gramStart"/>
      <w:r w:rsidRPr="00E90874">
        <w:rPr>
          <w:rFonts w:ascii="Times New Roman" w:hAnsi="Times New Roman" w:cs="Times New Roman"/>
          <w:sz w:val="24"/>
          <w:szCs w:val="24"/>
        </w:rPr>
        <w:t>ОП.0</w:t>
      </w:r>
      <w:r w:rsidR="00170F1B" w:rsidRPr="00E90874">
        <w:rPr>
          <w:rFonts w:ascii="Times New Roman" w:hAnsi="Times New Roman" w:cs="Times New Roman"/>
          <w:sz w:val="24"/>
          <w:szCs w:val="24"/>
        </w:rPr>
        <w:t>2</w:t>
      </w:r>
      <w:r w:rsidRPr="00E90874">
        <w:rPr>
          <w:rFonts w:ascii="Times New Roman" w:hAnsi="Times New Roman" w:cs="Times New Roman"/>
          <w:sz w:val="24"/>
          <w:szCs w:val="24"/>
        </w:rPr>
        <w:t xml:space="preserve">  Органическая</w:t>
      </w:r>
      <w:proofErr w:type="gramEnd"/>
      <w:r w:rsidRPr="00E90874">
        <w:rPr>
          <w:rFonts w:ascii="Times New Roman" w:hAnsi="Times New Roman" w:cs="Times New Roman"/>
          <w:sz w:val="24"/>
          <w:szCs w:val="24"/>
        </w:rPr>
        <w:t xml:space="preserve">  химия</w:t>
      </w:r>
    </w:p>
    <w:p w:rsidR="008B10C8" w:rsidRPr="00E90874" w:rsidRDefault="008B10C8" w:rsidP="00E90874">
      <w:pPr>
        <w:spacing w:after="0"/>
        <w:contextualSpacing/>
        <w:jc w:val="center"/>
        <w:rPr>
          <w:rFonts w:ascii="Times New Roman" w:hAnsi="Times New Roman" w:cs="Times New Roman"/>
          <w:sz w:val="24"/>
          <w:szCs w:val="24"/>
        </w:rPr>
      </w:pPr>
      <w:r w:rsidRPr="00E90874">
        <w:rPr>
          <w:rFonts w:ascii="Times New Roman" w:hAnsi="Times New Roman" w:cs="Times New Roman"/>
          <w:sz w:val="24"/>
          <w:szCs w:val="24"/>
        </w:rPr>
        <w:t xml:space="preserve">для специальности 18.02.01 «Аналитический контроль качества химических соединений» </w:t>
      </w:r>
    </w:p>
    <w:p w:rsidR="008B10C8" w:rsidRPr="00E90874" w:rsidRDefault="008B10C8" w:rsidP="00E90874">
      <w:pPr>
        <w:spacing w:after="0"/>
        <w:contextualSpacing/>
        <w:jc w:val="center"/>
        <w:rPr>
          <w:rFonts w:ascii="Times New Roman" w:hAnsi="Times New Roman" w:cs="Times New Roman"/>
          <w:sz w:val="24"/>
          <w:szCs w:val="24"/>
        </w:rPr>
      </w:pPr>
    </w:p>
    <w:p w:rsidR="008B10C8" w:rsidRPr="00E90874" w:rsidRDefault="008B10C8" w:rsidP="00E90874">
      <w:pPr>
        <w:spacing w:after="0"/>
        <w:contextualSpacing/>
        <w:jc w:val="center"/>
        <w:rPr>
          <w:rFonts w:ascii="Times New Roman" w:hAnsi="Times New Roman" w:cs="Times New Roman"/>
          <w:sz w:val="24"/>
          <w:szCs w:val="24"/>
        </w:rPr>
      </w:pPr>
    </w:p>
    <w:p w:rsidR="008B10C8" w:rsidRPr="00E90874" w:rsidRDefault="008B10C8" w:rsidP="00E90874">
      <w:pPr>
        <w:spacing w:after="0"/>
        <w:contextualSpacing/>
        <w:jc w:val="right"/>
        <w:rPr>
          <w:rFonts w:ascii="Times New Roman" w:hAnsi="Times New Roman" w:cs="Times New Roman"/>
          <w:sz w:val="24"/>
          <w:szCs w:val="24"/>
        </w:rPr>
      </w:pPr>
      <w:r w:rsidRPr="00E90874">
        <w:rPr>
          <w:rFonts w:ascii="Times New Roman" w:hAnsi="Times New Roman" w:cs="Times New Roman"/>
          <w:sz w:val="24"/>
          <w:szCs w:val="24"/>
        </w:rPr>
        <w:t>форма обучения: очная</w:t>
      </w:r>
    </w:p>
    <w:p w:rsidR="008B10C8" w:rsidRPr="00E90874" w:rsidRDefault="008B10C8" w:rsidP="00E90874">
      <w:pPr>
        <w:spacing w:after="0"/>
        <w:contextualSpacing/>
        <w:jc w:val="right"/>
        <w:rPr>
          <w:rFonts w:ascii="Times New Roman" w:hAnsi="Times New Roman" w:cs="Times New Roman"/>
          <w:sz w:val="24"/>
          <w:szCs w:val="24"/>
        </w:rPr>
      </w:pPr>
    </w:p>
    <w:p w:rsidR="008B10C8" w:rsidRPr="00E90874" w:rsidRDefault="008B10C8" w:rsidP="00E90874">
      <w:pPr>
        <w:spacing w:after="0"/>
        <w:contextualSpacing/>
        <w:jc w:val="right"/>
        <w:rPr>
          <w:rFonts w:ascii="Times New Roman" w:hAnsi="Times New Roman" w:cs="Times New Roman"/>
          <w:sz w:val="24"/>
          <w:szCs w:val="24"/>
        </w:rPr>
      </w:pPr>
      <w:r w:rsidRPr="00E90874">
        <w:rPr>
          <w:rFonts w:ascii="Times New Roman" w:hAnsi="Times New Roman" w:cs="Times New Roman"/>
          <w:sz w:val="24"/>
          <w:szCs w:val="24"/>
        </w:rPr>
        <w:t>вид подготовки: базовая</w:t>
      </w:r>
    </w:p>
    <w:p w:rsidR="008B10C8" w:rsidRPr="00E90874" w:rsidRDefault="008B10C8" w:rsidP="00E90874">
      <w:pPr>
        <w:spacing w:after="0"/>
        <w:contextualSpacing/>
        <w:jc w:val="right"/>
        <w:rPr>
          <w:rFonts w:ascii="Times New Roman" w:hAnsi="Times New Roman" w:cs="Times New Roman"/>
          <w:sz w:val="24"/>
          <w:szCs w:val="24"/>
        </w:rPr>
      </w:pPr>
    </w:p>
    <w:p w:rsidR="008B10C8" w:rsidRPr="00E90874" w:rsidRDefault="008B10C8" w:rsidP="00E90874">
      <w:pPr>
        <w:spacing w:after="0"/>
        <w:contextualSpacing/>
        <w:jc w:val="right"/>
        <w:rPr>
          <w:rFonts w:ascii="Times New Roman" w:hAnsi="Times New Roman" w:cs="Times New Roman"/>
          <w:sz w:val="24"/>
          <w:szCs w:val="24"/>
        </w:rPr>
      </w:pPr>
    </w:p>
    <w:p w:rsidR="008B10C8" w:rsidRPr="00E90874" w:rsidRDefault="008B10C8" w:rsidP="00E90874">
      <w:pPr>
        <w:spacing w:after="0"/>
        <w:contextualSpacing/>
        <w:jc w:val="right"/>
        <w:rPr>
          <w:rFonts w:ascii="Times New Roman" w:hAnsi="Times New Roman" w:cs="Times New Roman"/>
          <w:sz w:val="24"/>
          <w:szCs w:val="24"/>
        </w:rPr>
      </w:pPr>
    </w:p>
    <w:p w:rsidR="008B10C8" w:rsidRPr="00E90874" w:rsidRDefault="008B10C8" w:rsidP="00E90874">
      <w:pPr>
        <w:spacing w:after="0"/>
        <w:contextualSpacing/>
        <w:jc w:val="right"/>
        <w:rPr>
          <w:rFonts w:ascii="Times New Roman" w:hAnsi="Times New Roman" w:cs="Times New Roman"/>
          <w:sz w:val="24"/>
          <w:szCs w:val="24"/>
        </w:rPr>
      </w:pPr>
    </w:p>
    <w:p w:rsidR="008B10C8" w:rsidRPr="00E90874" w:rsidRDefault="008B10C8" w:rsidP="00E90874">
      <w:pPr>
        <w:spacing w:after="0"/>
        <w:contextualSpacing/>
        <w:rPr>
          <w:rFonts w:ascii="Times New Roman" w:hAnsi="Times New Roman" w:cs="Times New Roman"/>
          <w:sz w:val="24"/>
          <w:szCs w:val="24"/>
        </w:rPr>
      </w:pPr>
    </w:p>
    <w:p w:rsidR="008B10C8" w:rsidRPr="00E90874" w:rsidRDefault="008B10C8" w:rsidP="00E90874">
      <w:pPr>
        <w:pStyle w:val="11"/>
        <w:spacing w:line="276" w:lineRule="auto"/>
        <w:contextualSpacing/>
        <w:rPr>
          <w:rFonts w:ascii="Times New Roman" w:hAnsi="Times New Roman" w:cs="Times New Roman"/>
          <w:sz w:val="24"/>
          <w:szCs w:val="24"/>
        </w:rPr>
      </w:pPr>
    </w:p>
    <w:p w:rsidR="008B10C8" w:rsidRPr="00E90874" w:rsidRDefault="008B10C8" w:rsidP="00E90874">
      <w:pPr>
        <w:pStyle w:val="11"/>
        <w:spacing w:line="276" w:lineRule="auto"/>
        <w:contextualSpacing/>
        <w:rPr>
          <w:rFonts w:ascii="Times New Roman" w:hAnsi="Times New Roman" w:cs="Times New Roman"/>
          <w:sz w:val="24"/>
          <w:szCs w:val="24"/>
        </w:rPr>
      </w:pPr>
    </w:p>
    <w:p w:rsidR="008B10C8" w:rsidRPr="00E90874" w:rsidRDefault="008B10C8" w:rsidP="00E90874">
      <w:pPr>
        <w:pStyle w:val="11"/>
        <w:spacing w:line="276" w:lineRule="auto"/>
        <w:contextualSpacing/>
        <w:rPr>
          <w:rFonts w:ascii="Times New Roman" w:hAnsi="Times New Roman" w:cs="Times New Roman"/>
          <w:sz w:val="24"/>
          <w:szCs w:val="24"/>
        </w:rPr>
      </w:pPr>
    </w:p>
    <w:p w:rsidR="008B10C8" w:rsidRPr="00E90874" w:rsidRDefault="008B10C8" w:rsidP="00E90874">
      <w:pPr>
        <w:pStyle w:val="11"/>
        <w:spacing w:line="276" w:lineRule="auto"/>
        <w:contextualSpacing/>
        <w:rPr>
          <w:rFonts w:ascii="Times New Roman" w:hAnsi="Times New Roman" w:cs="Times New Roman"/>
          <w:sz w:val="24"/>
          <w:szCs w:val="24"/>
        </w:rPr>
      </w:pPr>
    </w:p>
    <w:p w:rsidR="008B10C8" w:rsidRPr="00E90874" w:rsidRDefault="008B10C8" w:rsidP="00E90874">
      <w:pPr>
        <w:pStyle w:val="11"/>
        <w:spacing w:line="276" w:lineRule="auto"/>
        <w:contextualSpacing/>
        <w:rPr>
          <w:rFonts w:ascii="Times New Roman" w:hAnsi="Times New Roman" w:cs="Times New Roman"/>
          <w:sz w:val="24"/>
          <w:szCs w:val="24"/>
        </w:rPr>
      </w:pPr>
    </w:p>
    <w:p w:rsidR="008B10C8" w:rsidRPr="00E90874" w:rsidRDefault="008B10C8" w:rsidP="00E90874">
      <w:pPr>
        <w:pStyle w:val="11"/>
        <w:spacing w:line="276" w:lineRule="auto"/>
        <w:contextualSpacing/>
        <w:rPr>
          <w:rFonts w:ascii="Times New Roman" w:hAnsi="Times New Roman" w:cs="Times New Roman"/>
          <w:sz w:val="24"/>
          <w:szCs w:val="24"/>
        </w:rPr>
      </w:pPr>
    </w:p>
    <w:p w:rsidR="008B10C8" w:rsidRPr="00E90874" w:rsidRDefault="008B10C8" w:rsidP="00E90874">
      <w:pPr>
        <w:pStyle w:val="11"/>
        <w:spacing w:line="276" w:lineRule="auto"/>
        <w:contextualSpacing/>
        <w:rPr>
          <w:rFonts w:ascii="Times New Roman" w:hAnsi="Times New Roman" w:cs="Times New Roman"/>
          <w:sz w:val="24"/>
          <w:szCs w:val="24"/>
        </w:rPr>
      </w:pPr>
    </w:p>
    <w:p w:rsidR="008B10C8" w:rsidRPr="00E90874" w:rsidRDefault="008B10C8" w:rsidP="00E90874">
      <w:pPr>
        <w:pStyle w:val="11"/>
        <w:spacing w:line="276" w:lineRule="auto"/>
        <w:contextualSpacing/>
        <w:rPr>
          <w:rFonts w:ascii="Times New Roman" w:hAnsi="Times New Roman" w:cs="Times New Roman"/>
          <w:sz w:val="24"/>
          <w:szCs w:val="24"/>
        </w:rPr>
      </w:pPr>
    </w:p>
    <w:p w:rsidR="008B10C8" w:rsidRPr="00E90874" w:rsidRDefault="008B10C8" w:rsidP="00E90874">
      <w:pPr>
        <w:pStyle w:val="11"/>
        <w:spacing w:line="276" w:lineRule="auto"/>
        <w:contextualSpacing/>
        <w:rPr>
          <w:rFonts w:ascii="Times New Roman" w:hAnsi="Times New Roman" w:cs="Times New Roman"/>
          <w:sz w:val="24"/>
          <w:szCs w:val="24"/>
        </w:rPr>
      </w:pPr>
    </w:p>
    <w:p w:rsidR="008B10C8" w:rsidRPr="00E90874" w:rsidRDefault="008B10C8" w:rsidP="00E90874">
      <w:pPr>
        <w:pStyle w:val="11"/>
        <w:spacing w:line="276" w:lineRule="auto"/>
        <w:contextualSpacing/>
        <w:rPr>
          <w:rFonts w:ascii="Times New Roman" w:hAnsi="Times New Roman" w:cs="Times New Roman"/>
          <w:sz w:val="24"/>
          <w:szCs w:val="24"/>
        </w:rPr>
      </w:pPr>
    </w:p>
    <w:p w:rsidR="008B10C8" w:rsidRPr="00E90874" w:rsidRDefault="008B10C8" w:rsidP="00E90874">
      <w:pPr>
        <w:pStyle w:val="11"/>
        <w:spacing w:line="276" w:lineRule="auto"/>
        <w:contextualSpacing/>
        <w:rPr>
          <w:rFonts w:ascii="Times New Roman" w:hAnsi="Times New Roman" w:cs="Times New Roman"/>
          <w:sz w:val="24"/>
          <w:szCs w:val="24"/>
        </w:rPr>
      </w:pPr>
    </w:p>
    <w:p w:rsidR="008B10C8" w:rsidRPr="00E90874" w:rsidRDefault="008B10C8" w:rsidP="00E90874">
      <w:pPr>
        <w:pStyle w:val="11"/>
        <w:spacing w:line="276" w:lineRule="auto"/>
        <w:contextualSpacing/>
        <w:rPr>
          <w:rFonts w:ascii="Times New Roman" w:hAnsi="Times New Roman" w:cs="Times New Roman"/>
          <w:sz w:val="24"/>
          <w:szCs w:val="24"/>
        </w:rPr>
      </w:pPr>
    </w:p>
    <w:p w:rsidR="008B10C8" w:rsidRPr="00E90874" w:rsidRDefault="008B10C8" w:rsidP="00E90874">
      <w:pPr>
        <w:pStyle w:val="11"/>
        <w:spacing w:line="276" w:lineRule="auto"/>
        <w:contextualSpacing/>
        <w:rPr>
          <w:rFonts w:ascii="Times New Roman" w:hAnsi="Times New Roman" w:cs="Times New Roman"/>
          <w:sz w:val="24"/>
          <w:szCs w:val="24"/>
        </w:rPr>
      </w:pPr>
    </w:p>
    <w:p w:rsidR="008B10C8" w:rsidRPr="00E90874" w:rsidRDefault="008B10C8" w:rsidP="00E90874">
      <w:pPr>
        <w:pStyle w:val="11"/>
        <w:spacing w:line="276" w:lineRule="auto"/>
        <w:contextualSpacing/>
        <w:rPr>
          <w:rFonts w:ascii="Times New Roman" w:hAnsi="Times New Roman" w:cs="Times New Roman"/>
          <w:sz w:val="24"/>
          <w:szCs w:val="24"/>
        </w:rPr>
      </w:pPr>
    </w:p>
    <w:p w:rsidR="008B10C8" w:rsidRPr="00E90874" w:rsidRDefault="008B10C8" w:rsidP="00E90874">
      <w:pPr>
        <w:pStyle w:val="11"/>
        <w:spacing w:line="276" w:lineRule="auto"/>
        <w:contextualSpacing/>
        <w:rPr>
          <w:rFonts w:ascii="Times New Roman" w:hAnsi="Times New Roman" w:cs="Times New Roman"/>
          <w:sz w:val="24"/>
          <w:szCs w:val="24"/>
        </w:rPr>
      </w:pPr>
    </w:p>
    <w:p w:rsidR="008B10C8" w:rsidRPr="00E90874" w:rsidRDefault="008B10C8" w:rsidP="00E90874">
      <w:pPr>
        <w:pStyle w:val="11"/>
        <w:spacing w:line="276" w:lineRule="auto"/>
        <w:contextualSpacing/>
        <w:rPr>
          <w:rFonts w:ascii="Times New Roman" w:hAnsi="Times New Roman" w:cs="Times New Roman"/>
          <w:sz w:val="24"/>
          <w:szCs w:val="24"/>
        </w:rPr>
      </w:pPr>
    </w:p>
    <w:p w:rsidR="008B10C8" w:rsidRPr="00E90874" w:rsidRDefault="008B10C8" w:rsidP="00E90874">
      <w:pPr>
        <w:pStyle w:val="11"/>
        <w:spacing w:line="276" w:lineRule="auto"/>
        <w:contextualSpacing/>
        <w:rPr>
          <w:rFonts w:ascii="Times New Roman" w:hAnsi="Times New Roman" w:cs="Times New Roman"/>
          <w:sz w:val="24"/>
          <w:szCs w:val="24"/>
        </w:rPr>
      </w:pPr>
    </w:p>
    <w:p w:rsidR="008B10C8" w:rsidRPr="00E90874" w:rsidRDefault="008B10C8" w:rsidP="00E90874">
      <w:pPr>
        <w:pStyle w:val="11"/>
        <w:spacing w:line="276" w:lineRule="auto"/>
        <w:contextualSpacing/>
        <w:rPr>
          <w:rFonts w:ascii="Times New Roman" w:hAnsi="Times New Roman" w:cs="Times New Roman"/>
          <w:sz w:val="24"/>
          <w:szCs w:val="24"/>
        </w:rPr>
      </w:pPr>
    </w:p>
    <w:p w:rsidR="008B10C8" w:rsidRPr="00E90874" w:rsidRDefault="008B10C8" w:rsidP="00E90874">
      <w:pPr>
        <w:pStyle w:val="11"/>
        <w:spacing w:line="276" w:lineRule="auto"/>
        <w:contextualSpacing/>
        <w:rPr>
          <w:rFonts w:ascii="Times New Roman" w:hAnsi="Times New Roman" w:cs="Times New Roman"/>
          <w:sz w:val="24"/>
          <w:szCs w:val="24"/>
        </w:rPr>
      </w:pPr>
    </w:p>
    <w:p w:rsidR="008B10C8" w:rsidRPr="00E90874" w:rsidRDefault="008B10C8" w:rsidP="00E90874">
      <w:pPr>
        <w:pStyle w:val="11"/>
        <w:spacing w:line="276" w:lineRule="auto"/>
        <w:contextualSpacing/>
        <w:rPr>
          <w:rFonts w:ascii="Times New Roman" w:hAnsi="Times New Roman" w:cs="Times New Roman"/>
          <w:sz w:val="24"/>
          <w:szCs w:val="24"/>
        </w:rPr>
      </w:pPr>
    </w:p>
    <w:p w:rsidR="008B10C8" w:rsidRPr="00E90874" w:rsidRDefault="008B10C8" w:rsidP="00E90874">
      <w:pPr>
        <w:pStyle w:val="11"/>
        <w:spacing w:line="276" w:lineRule="auto"/>
        <w:contextualSpacing/>
        <w:rPr>
          <w:rFonts w:ascii="Times New Roman" w:hAnsi="Times New Roman" w:cs="Times New Roman"/>
          <w:sz w:val="24"/>
          <w:szCs w:val="24"/>
        </w:rPr>
      </w:pPr>
    </w:p>
    <w:p w:rsidR="008B10C8" w:rsidRPr="00E90874" w:rsidRDefault="008B10C8" w:rsidP="00E90874">
      <w:pPr>
        <w:pStyle w:val="11"/>
        <w:spacing w:line="276" w:lineRule="auto"/>
        <w:contextualSpacing/>
        <w:rPr>
          <w:rFonts w:ascii="Times New Roman" w:hAnsi="Times New Roman" w:cs="Times New Roman"/>
          <w:sz w:val="24"/>
          <w:szCs w:val="24"/>
        </w:rPr>
      </w:pPr>
    </w:p>
    <w:p w:rsidR="008B10C8" w:rsidRPr="00E90874" w:rsidRDefault="008B10C8" w:rsidP="00E90874">
      <w:pPr>
        <w:pStyle w:val="11"/>
        <w:spacing w:line="276" w:lineRule="auto"/>
        <w:contextualSpacing/>
        <w:jc w:val="center"/>
        <w:rPr>
          <w:rFonts w:ascii="Times New Roman" w:hAnsi="Times New Roman" w:cs="Times New Roman"/>
          <w:sz w:val="24"/>
          <w:szCs w:val="24"/>
        </w:rPr>
      </w:pPr>
      <w:r w:rsidRPr="00E90874">
        <w:rPr>
          <w:rFonts w:ascii="Times New Roman" w:hAnsi="Times New Roman" w:cs="Times New Roman"/>
          <w:sz w:val="24"/>
          <w:szCs w:val="24"/>
        </w:rPr>
        <w:lastRenderedPageBreak/>
        <w:t>Содержание</w:t>
      </w:r>
    </w:p>
    <w:p w:rsidR="008B10C8" w:rsidRPr="00E90874" w:rsidRDefault="008B10C8" w:rsidP="00E90874">
      <w:pPr>
        <w:pStyle w:val="11"/>
        <w:spacing w:line="276" w:lineRule="auto"/>
        <w:contextualSpacing/>
        <w:jc w:val="center"/>
        <w:rPr>
          <w:rFonts w:ascii="Times New Roman" w:hAnsi="Times New Roman" w:cs="Times New Roman"/>
          <w:sz w:val="24"/>
          <w:szCs w:val="24"/>
        </w:rPr>
      </w:pPr>
    </w:p>
    <w:tbl>
      <w:tblPr>
        <w:tblW w:w="0" w:type="auto"/>
        <w:tblLook w:val="04A0" w:firstRow="1" w:lastRow="0" w:firstColumn="1" w:lastColumn="0" w:noHBand="0" w:noVBand="1"/>
      </w:tblPr>
      <w:tblGrid>
        <w:gridCol w:w="8755"/>
        <w:gridCol w:w="816"/>
      </w:tblGrid>
      <w:tr w:rsidR="008B10C8" w:rsidRPr="00E90874" w:rsidTr="008B10C8">
        <w:trPr>
          <w:trHeight w:val="356"/>
        </w:trPr>
        <w:tc>
          <w:tcPr>
            <w:tcW w:w="8755" w:type="dxa"/>
            <w:hideMark/>
          </w:tcPr>
          <w:p w:rsidR="008B10C8" w:rsidRPr="00E90874" w:rsidRDefault="008B10C8" w:rsidP="00E90874">
            <w:pPr>
              <w:pStyle w:val="11"/>
              <w:spacing w:line="276" w:lineRule="auto"/>
              <w:contextualSpacing/>
              <w:rPr>
                <w:rFonts w:ascii="Times New Roman" w:hAnsi="Times New Roman" w:cs="Times New Roman"/>
                <w:sz w:val="24"/>
                <w:szCs w:val="24"/>
                <w:lang w:eastAsia="en-US"/>
              </w:rPr>
            </w:pPr>
            <w:r w:rsidRPr="00E90874">
              <w:rPr>
                <w:rFonts w:ascii="Times New Roman" w:hAnsi="Times New Roman" w:cs="Times New Roman"/>
                <w:sz w:val="24"/>
                <w:szCs w:val="24"/>
                <w:lang w:eastAsia="en-US"/>
              </w:rPr>
              <w:t>Пояснительная записка</w:t>
            </w:r>
          </w:p>
          <w:p w:rsidR="008B10C8" w:rsidRPr="00E90874" w:rsidRDefault="008B10C8" w:rsidP="00E90874">
            <w:pPr>
              <w:pStyle w:val="11"/>
              <w:spacing w:line="276" w:lineRule="auto"/>
              <w:contextualSpacing/>
              <w:rPr>
                <w:rFonts w:ascii="Times New Roman" w:hAnsi="Times New Roman" w:cs="Times New Roman"/>
                <w:sz w:val="24"/>
                <w:szCs w:val="24"/>
                <w:lang w:eastAsia="en-US"/>
              </w:rPr>
            </w:pPr>
            <w:r w:rsidRPr="00E90874">
              <w:rPr>
                <w:rFonts w:ascii="Times New Roman" w:hAnsi="Times New Roman" w:cs="Times New Roman"/>
                <w:sz w:val="24"/>
                <w:szCs w:val="24"/>
                <w:lang w:eastAsia="en-US"/>
              </w:rPr>
              <w:t>Требования к результатам освоения основной профессиональной образовательной программы</w:t>
            </w:r>
          </w:p>
        </w:tc>
        <w:tc>
          <w:tcPr>
            <w:tcW w:w="816" w:type="dxa"/>
          </w:tcPr>
          <w:p w:rsidR="008B10C8" w:rsidRPr="00E90874" w:rsidRDefault="008B10C8" w:rsidP="00E90874">
            <w:pPr>
              <w:pStyle w:val="11"/>
              <w:spacing w:line="276" w:lineRule="auto"/>
              <w:contextualSpacing/>
              <w:rPr>
                <w:rFonts w:ascii="Times New Roman" w:hAnsi="Times New Roman" w:cs="Times New Roman"/>
                <w:sz w:val="24"/>
                <w:szCs w:val="24"/>
                <w:lang w:eastAsia="en-US"/>
              </w:rPr>
            </w:pPr>
          </w:p>
        </w:tc>
      </w:tr>
      <w:tr w:rsidR="008B10C8" w:rsidRPr="00E90874" w:rsidTr="008B10C8">
        <w:tc>
          <w:tcPr>
            <w:tcW w:w="8755" w:type="dxa"/>
            <w:hideMark/>
          </w:tcPr>
          <w:p w:rsidR="008B10C8" w:rsidRPr="00E90874" w:rsidRDefault="008B10C8" w:rsidP="00E90874">
            <w:pPr>
              <w:pStyle w:val="11"/>
              <w:spacing w:line="276" w:lineRule="auto"/>
              <w:contextualSpacing/>
              <w:rPr>
                <w:rFonts w:ascii="Times New Roman" w:hAnsi="Times New Roman" w:cs="Times New Roman"/>
                <w:sz w:val="24"/>
                <w:szCs w:val="24"/>
                <w:lang w:eastAsia="en-US"/>
              </w:rPr>
            </w:pPr>
            <w:r w:rsidRPr="00E90874">
              <w:rPr>
                <w:rFonts w:ascii="Times New Roman" w:hAnsi="Times New Roman" w:cs="Times New Roman"/>
                <w:sz w:val="24"/>
                <w:szCs w:val="24"/>
                <w:lang w:eastAsia="en-US"/>
              </w:rPr>
              <w:t>Содержание дисциплины</w:t>
            </w:r>
          </w:p>
        </w:tc>
        <w:tc>
          <w:tcPr>
            <w:tcW w:w="816" w:type="dxa"/>
          </w:tcPr>
          <w:p w:rsidR="008B10C8" w:rsidRPr="00E90874" w:rsidRDefault="008B10C8" w:rsidP="00E90874">
            <w:pPr>
              <w:pStyle w:val="11"/>
              <w:spacing w:line="276" w:lineRule="auto"/>
              <w:contextualSpacing/>
              <w:rPr>
                <w:rFonts w:ascii="Times New Roman" w:hAnsi="Times New Roman" w:cs="Times New Roman"/>
                <w:sz w:val="24"/>
                <w:szCs w:val="24"/>
                <w:lang w:eastAsia="en-US"/>
              </w:rPr>
            </w:pPr>
          </w:p>
        </w:tc>
      </w:tr>
      <w:tr w:rsidR="008B10C8" w:rsidRPr="00E90874" w:rsidTr="008B10C8">
        <w:tc>
          <w:tcPr>
            <w:tcW w:w="8755" w:type="dxa"/>
            <w:hideMark/>
          </w:tcPr>
          <w:p w:rsidR="008B10C8" w:rsidRPr="00E90874" w:rsidRDefault="008B10C8" w:rsidP="00E90874">
            <w:pPr>
              <w:pStyle w:val="11"/>
              <w:spacing w:line="276" w:lineRule="auto"/>
              <w:contextualSpacing/>
              <w:rPr>
                <w:rFonts w:ascii="Times New Roman" w:hAnsi="Times New Roman" w:cs="Times New Roman"/>
                <w:sz w:val="24"/>
                <w:szCs w:val="24"/>
                <w:lang w:eastAsia="en-US"/>
              </w:rPr>
            </w:pPr>
            <w:r w:rsidRPr="00E90874">
              <w:rPr>
                <w:rFonts w:ascii="Times New Roman" w:hAnsi="Times New Roman" w:cs="Times New Roman"/>
                <w:sz w:val="24"/>
                <w:szCs w:val="24"/>
                <w:lang w:eastAsia="en-US"/>
              </w:rPr>
              <w:t>Текущий контроль</w:t>
            </w:r>
          </w:p>
        </w:tc>
        <w:tc>
          <w:tcPr>
            <w:tcW w:w="816" w:type="dxa"/>
          </w:tcPr>
          <w:p w:rsidR="008B10C8" w:rsidRPr="00E90874" w:rsidRDefault="008B10C8" w:rsidP="00E90874">
            <w:pPr>
              <w:pStyle w:val="11"/>
              <w:spacing w:line="276" w:lineRule="auto"/>
              <w:contextualSpacing/>
              <w:rPr>
                <w:rFonts w:ascii="Times New Roman" w:hAnsi="Times New Roman" w:cs="Times New Roman"/>
                <w:sz w:val="24"/>
                <w:szCs w:val="24"/>
                <w:lang w:eastAsia="en-US"/>
              </w:rPr>
            </w:pPr>
          </w:p>
        </w:tc>
      </w:tr>
      <w:tr w:rsidR="008B10C8" w:rsidRPr="00E90874" w:rsidTr="008B10C8">
        <w:tc>
          <w:tcPr>
            <w:tcW w:w="8755" w:type="dxa"/>
            <w:hideMark/>
          </w:tcPr>
          <w:p w:rsidR="008B10C8" w:rsidRPr="00E90874" w:rsidRDefault="008B10C8" w:rsidP="00E90874">
            <w:pPr>
              <w:pStyle w:val="11"/>
              <w:spacing w:line="276" w:lineRule="auto"/>
              <w:contextualSpacing/>
              <w:rPr>
                <w:rFonts w:ascii="Times New Roman" w:hAnsi="Times New Roman" w:cs="Times New Roman"/>
                <w:sz w:val="24"/>
                <w:szCs w:val="24"/>
                <w:lang w:eastAsia="en-US"/>
              </w:rPr>
            </w:pPr>
            <w:r w:rsidRPr="00E90874">
              <w:rPr>
                <w:rFonts w:ascii="Times New Roman" w:hAnsi="Times New Roman" w:cs="Times New Roman"/>
                <w:sz w:val="24"/>
                <w:szCs w:val="24"/>
                <w:lang w:eastAsia="en-US"/>
              </w:rPr>
              <w:t>Промежуточная аттестация</w:t>
            </w:r>
          </w:p>
        </w:tc>
        <w:tc>
          <w:tcPr>
            <w:tcW w:w="816" w:type="dxa"/>
          </w:tcPr>
          <w:p w:rsidR="008B10C8" w:rsidRPr="00E90874" w:rsidRDefault="008B10C8" w:rsidP="00E90874">
            <w:pPr>
              <w:pStyle w:val="11"/>
              <w:spacing w:line="276" w:lineRule="auto"/>
              <w:contextualSpacing/>
              <w:rPr>
                <w:rFonts w:ascii="Times New Roman" w:hAnsi="Times New Roman" w:cs="Times New Roman"/>
                <w:sz w:val="24"/>
                <w:szCs w:val="24"/>
                <w:lang w:eastAsia="en-US"/>
              </w:rPr>
            </w:pPr>
          </w:p>
        </w:tc>
      </w:tr>
      <w:tr w:rsidR="008B10C8" w:rsidRPr="00E90874" w:rsidTr="008B10C8">
        <w:tc>
          <w:tcPr>
            <w:tcW w:w="8755" w:type="dxa"/>
            <w:hideMark/>
          </w:tcPr>
          <w:p w:rsidR="008B10C8" w:rsidRPr="00E90874" w:rsidRDefault="008B10C8" w:rsidP="00E90874">
            <w:pPr>
              <w:pStyle w:val="11"/>
              <w:spacing w:line="276" w:lineRule="auto"/>
              <w:contextualSpacing/>
              <w:rPr>
                <w:rFonts w:ascii="Times New Roman" w:hAnsi="Times New Roman" w:cs="Times New Roman"/>
                <w:sz w:val="24"/>
                <w:szCs w:val="24"/>
                <w:lang w:eastAsia="en-US"/>
              </w:rPr>
            </w:pPr>
            <w:r w:rsidRPr="00E90874">
              <w:rPr>
                <w:rFonts w:ascii="Times New Roman" w:hAnsi="Times New Roman" w:cs="Times New Roman"/>
                <w:sz w:val="24"/>
                <w:szCs w:val="24"/>
                <w:lang w:eastAsia="en-US"/>
              </w:rPr>
              <w:t>Контроль и оценка результатов освоения дисциплины</w:t>
            </w:r>
          </w:p>
        </w:tc>
        <w:tc>
          <w:tcPr>
            <w:tcW w:w="816" w:type="dxa"/>
          </w:tcPr>
          <w:p w:rsidR="008B10C8" w:rsidRPr="00E90874" w:rsidRDefault="008B10C8" w:rsidP="00E90874">
            <w:pPr>
              <w:pStyle w:val="11"/>
              <w:spacing w:line="276" w:lineRule="auto"/>
              <w:contextualSpacing/>
              <w:rPr>
                <w:rFonts w:ascii="Times New Roman" w:hAnsi="Times New Roman" w:cs="Times New Roman"/>
                <w:sz w:val="24"/>
                <w:szCs w:val="24"/>
                <w:lang w:eastAsia="en-US"/>
              </w:rPr>
            </w:pPr>
          </w:p>
        </w:tc>
      </w:tr>
      <w:tr w:rsidR="008B10C8" w:rsidRPr="00E90874" w:rsidTr="008B10C8">
        <w:tc>
          <w:tcPr>
            <w:tcW w:w="8755" w:type="dxa"/>
            <w:hideMark/>
          </w:tcPr>
          <w:p w:rsidR="008B10C8" w:rsidRPr="00E90874" w:rsidRDefault="008B10C8" w:rsidP="00E90874">
            <w:pPr>
              <w:pStyle w:val="11"/>
              <w:spacing w:line="276" w:lineRule="auto"/>
              <w:contextualSpacing/>
              <w:rPr>
                <w:rFonts w:ascii="Times New Roman" w:hAnsi="Times New Roman" w:cs="Times New Roman"/>
                <w:bCs/>
                <w:sz w:val="24"/>
                <w:szCs w:val="24"/>
                <w:lang w:eastAsia="en-US"/>
              </w:rPr>
            </w:pPr>
            <w:r w:rsidRPr="00E90874">
              <w:rPr>
                <w:rFonts w:ascii="Times New Roman" w:hAnsi="Times New Roman" w:cs="Times New Roman"/>
                <w:bCs/>
                <w:sz w:val="24"/>
                <w:szCs w:val="24"/>
                <w:lang w:eastAsia="en-US"/>
              </w:rPr>
              <w:t>Перечень рекомендуемых учебных изданий, Интернет-ресурсов, дополнительной литературы</w:t>
            </w:r>
          </w:p>
        </w:tc>
        <w:tc>
          <w:tcPr>
            <w:tcW w:w="816" w:type="dxa"/>
          </w:tcPr>
          <w:p w:rsidR="008B10C8" w:rsidRPr="00E90874" w:rsidRDefault="008B10C8" w:rsidP="00E90874">
            <w:pPr>
              <w:pStyle w:val="11"/>
              <w:spacing w:line="276" w:lineRule="auto"/>
              <w:contextualSpacing/>
              <w:rPr>
                <w:rFonts w:ascii="Times New Roman" w:hAnsi="Times New Roman" w:cs="Times New Roman"/>
                <w:sz w:val="24"/>
                <w:szCs w:val="24"/>
                <w:lang w:eastAsia="en-US"/>
              </w:rPr>
            </w:pPr>
          </w:p>
        </w:tc>
      </w:tr>
      <w:tr w:rsidR="008B10C8" w:rsidRPr="00E90874" w:rsidTr="008B10C8">
        <w:tc>
          <w:tcPr>
            <w:tcW w:w="8755" w:type="dxa"/>
            <w:hideMark/>
          </w:tcPr>
          <w:p w:rsidR="008B10C8" w:rsidRPr="00E90874" w:rsidRDefault="008B10C8" w:rsidP="00E90874">
            <w:pPr>
              <w:pStyle w:val="11"/>
              <w:spacing w:line="276" w:lineRule="auto"/>
              <w:contextualSpacing/>
              <w:rPr>
                <w:rFonts w:ascii="Times New Roman" w:hAnsi="Times New Roman" w:cs="Times New Roman"/>
                <w:sz w:val="24"/>
                <w:szCs w:val="24"/>
                <w:lang w:eastAsia="en-US"/>
              </w:rPr>
            </w:pPr>
            <w:r w:rsidRPr="00E90874">
              <w:rPr>
                <w:rFonts w:ascii="Times New Roman" w:hAnsi="Times New Roman" w:cs="Times New Roman"/>
                <w:bCs/>
                <w:sz w:val="24"/>
                <w:szCs w:val="24"/>
                <w:lang w:eastAsia="en-US"/>
              </w:rPr>
              <w:t>Лист ознакомления обучающихся</w:t>
            </w:r>
          </w:p>
        </w:tc>
        <w:tc>
          <w:tcPr>
            <w:tcW w:w="816" w:type="dxa"/>
          </w:tcPr>
          <w:p w:rsidR="008B10C8" w:rsidRPr="00E90874" w:rsidRDefault="008B10C8" w:rsidP="00E90874">
            <w:pPr>
              <w:pStyle w:val="11"/>
              <w:spacing w:line="276" w:lineRule="auto"/>
              <w:contextualSpacing/>
              <w:rPr>
                <w:rFonts w:ascii="Times New Roman" w:hAnsi="Times New Roman" w:cs="Times New Roman"/>
                <w:sz w:val="24"/>
                <w:szCs w:val="24"/>
                <w:lang w:eastAsia="en-US"/>
              </w:rPr>
            </w:pPr>
          </w:p>
        </w:tc>
      </w:tr>
      <w:tr w:rsidR="008B10C8" w:rsidRPr="00E90874" w:rsidTr="008B10C8">
        <w:tc>
          <w:tcPr>
            <w:tcW w:w="8755" w:type="dxa"/>
          </w:tcPr>
          <w:p w:rsidR="008B10C8" w:rsidRPr="00E90874" w:rsidRDefault="008B10C8" w:rsidP="00E9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cs="Times New Roman"/>
                <w:sz w:val="24"/>
                <w:szCs w:val="24"/>
                <w:lang w:eastAsia="en-US"/>
              </w:rPr>
            </w:pPr>
            <w:r w:rsidRPr="00E90874">
              <w:rPr>
                <w:rFonts w:ascii="Times New Roman" w:hAnsi="Times New Roman" w:cs="Times New Roman"/>
                <w:sz w:val="24"/>
                <w:szCs w:val="24"/>
                <w:lang w:eastAsia="en-US"/>
              </w:rPr>
              <w:t>Приложение</w:t>
            </w:r>
          </w:p>
          <w:p w:rsidR="008B10C8" w:rsidRPr="00E90874" w:rsidRDefault="008B10C8" w:rsidP="00E90874">
            <w:pPr>
              <w:pStyle w:val="11"/>
              <w:spacing w:line="276" w:lineRule="auto"/>
              <w:contextualSpacing/>
              <w:rPr>
                <w:rFonts w:ascii="Times New Roman" w:hAnsi="Times New Roman" w:cs="Times New Roman"/>
                <w:sz w:val="24"/>
                <w:szCs w:val="24"/>
                <w:lang w:eastAsia="en-US"/>
              </w:rPr>
            </w:pPr>
          </w:p>
        </w:tc>
        <w:tc>
          <w:tcPr>
            <w:tcW w:w="816" w:type="dxa"/>
          </w:tcPr>
          <w:p w:rsidR="008B10C8" w:rsidRPr="00E90874" w:rsidRDefault="008B10C8" w:rsidP="00E90874">
            <w:pPr>
              <w:pStyle w:val="11"/>
              <w:spacing w:line="276" w:lineRule="auto"/>
              <w:contextualSpacing/>
              <w:rPr>
                <w:rFonts w:ascii="Times New Roman" w:hAnsi="Times New Roman" w:cs="Times New Roman"/>
                <w:sz w:val="24"/>
                <w:szCs w:val="24"/>
                <w:lang w:eastAsia="en-US"/>
              </w:rPr>
            </w:pPr>
          </w:p>
        </w:tc>
      </w:tr>
    </w:tbl>
    <w:p w:rsidR="008B10C8" w:rsidRPr="00E90874" w:rsidRDefault="008B10C8" w:rsidP="00E90874">
      <w:pPr>
        <w:pStyle w:val="11"/>
        <w:spacing w:line="276" w:lineRule="auto"/>
        <w:contextualSpacing/>
        <w:jc w:val="center"/>
        <w:rPr>
          <w:rFonts w:ascii="Times New Roman" w:hAnsi="Times New Roman" w:cs="Times New Roman"/>
          <w:sz w:val="24"/>
          <w:szCs w:val="24"/>
        </w:rPr>
      </w:pPr>
    </w:p>
    <w:p w:rsidR="008B10C8" w:rsidRPr="00E90874" w:rsidRDefault="008B10C8" w:rsidP="00E90874">
      <w:pPr>
        <w:pStyle w:val="11"/>
        <w:spacing w:line="276" w:lineRule="auto"/>
        <w:contextualSpacing/>
        <w:jc w:val="center"/>
        <w:rPr>
          <w:rFonts w:ascii="Times New Roman" w:hAnsi="Times New Roman" w:cs="Times New Roman"/>
          <w:sz w:val="24"/>
          <w:szCs w:val="24"/>
        </w:rPr>
      </w:pPr>
    </w:p>
    <w:p w:rsidR="008B10C8" w:rsidRPr="00E90874" w:rsidRDefault="008B10C8" w:rsidP="00E90874">
      <w:pPr>
        <w:spacing w:after="0"/>
        <w:contextualSpacing/>
        <w:rPr>
          <w:rFonts w:ascii="Times New Roman" w:hAnsi="Times New Roman" w:cs="Times New Roman"/>
          <w:sz w:val="24"/>
          <w:szCs w:val="24"/>
        </w:rPr>
      </w:pPr>
    </w:p>
    <w:p w:rsidR="008B10C8" w:rsidRPr="00E90874" w:rsidRDefault="008B10C8" w:rsidP="00E90874">
      <w:pPr>
        <w:spacing w:after="0"/>
        <w:contextualSpacing/>
        <w:rPr>
          <w:rFonts w:ascii="Times New Roman" w:hAnsi="Times New Roman" w:cs="Times New Roman"/>
          <w:sz w:val="24"/>
          <w:szCs w:val="24"/>
        </w:rPr>
      </w:pPr>
    </w:p>
    <w:p w:rsidR="008B10C8" w:rsidRPr="00E90874" w:rsidRDefault="008B10C8" w:rsidP="00E90874">
      <w:pPr>
        <w:spacing w:after="0"/>
        <w:contextualSpacing/>
        <w:rPr>
          <w:rFonts w:ascii="Times New Roman" w:hAnsi="Times New Roman" w:cs="Times New Roman"/>
          <w:sz w:val="24"/>
          <w:szCs w:val="24"/>
        </w:rPr>
      </w:pPr>
    </w:p>
    <w:p w:rsidR="008B10C8" w:rsidRPr="00E90874" w:rsidRDefault="008B10C8" w:rsidP="00E90874">
      <w:pPr>
        <w:pStyle w:val="11"/>
        <w:spacing w:line="276" w:lineRule="auto"/>
        <w:contextualSpacing/>
        <w:jc w:val="center"/>
        <w:rPr>
          <w:rFonts w:ascii="Times New Roman" w:hAnsi="Times New Roman" w:cs="Times New Roman"/>
          <w:b/>
          <w:sz w:val="24"/>
          <w:szCs w:val="24"/>
        </w:rPr>
      </w:pPr>
      <w:r w:rsidRPr="00E90874">
        <w:rPr>
          <w:rFonts w:ascii="Times New Roman" w:hAnsi="Times New Roman" w:cs="Times New Roman"/>
          <w:sz w:val="24"/>
          <w:szCs w:val="24"/>
        </w:rPr>
        <w:br w:type="page"/>
      </w:r>
      <w:r w:rsidRPr="00E90874">
        <w:rPr>
          <w:rFonts w:ascii="Times New Roman" w:hAnsi="Times New Roman" w:cs="Times New Roman"/>
          <w:b/>
          <w:sz w:val="24"/>
          <w:szCs w:val="24"/>
        </w:rPr>
        <w:lastRenderedPageBreak/>
        <w:t>Пояснительная записка</w:t>
      </w:r>
    </w:p>
    <w:p w:rsidR="008B10C8" w:rsidRPr="00E90874" w:rsidRDefault="008B10C8" w:rsidP="00E90874">
      <w:pPr>
        <w:pStyle w:val="11"/>
        <w:spacing w:line="276" w:lineRule="auto"/>
        <w:contextualSpacing/>
        <w:jc w:val="center"/>
        <w:rPr>
          <w:rFonts w:ascii="Times New Roman" w:hAnsi="Times New Roman" w:cs="Times New Roman"/>
          <w:sz w:val="24"/>
          <w:szCs w:val="24"/>
        </w:rPr>
      </w:pPr>
      <w:r w:rsidRPr="00E90874">
        <w:rPr>
          <w:rFonts w:ascii="Times New Roman" w:hAnsi="Times New Roman" w:cs="Times New Roman"/>
          <w:sz w:val="24"/>
          <w:szCs w:val="24"/>
        </w:rPr>
        <w:t xml:space="preserve">Программа текущего контроля и промежуточной аттестации (далее – Программа)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18.02.01 Аналитический контроль качества химических соединений. </w:t>
      </w:r>
    </w:p>
    <w:p w:rsidR="008B10C8" w:rsidRPr="00E90874" w:rsidRDefault="008B10C8" w:rsidP="00E90874">
      <w:pPr>
        <w:pStyle w:val="11"/>
        <w:spacing w:line="276" w:lineRule="auto"/>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 xml:space="preserve">Организация разработчик: ГАПОУ НГРТ г. Оренбурга. </w:t>
      </w:r>
    </w:p>
    <w:p w:rsidR="008B10C8" w:rsidRPr="00E90874" w:rsidRDefault="008B10C8" w:rsidP="00E90874">
      <w:pPr>
        <w:pStyle w:val="11"/>
        <w:spacing w:line="276" w:lineRule="auto"/>
        <w:ind w:firstLine="709"/>
        <w:contextualSpacing/>
        <w:jc w:val="both"/>
        <w:rPr>
          <w:rFonts w:ascii="Times New Roman" w:hAnsi="Times New Roman" w:cs="Times New Roman"/>
          <w:bCs/>
          <w:sz w:val="24"/>
          <w:szCs w:val="24"/>
        </w:rPr>
      </w:pPr>
      <w:r w:rsidRPr="00E90874">
        <w:rPr>
          <w:rFonts w:ascii="Times New Roman" w:hAnsi="Times New Roman" w:cs="Times New Roman"/>
          <w:bCs/>
          <w:sz w:val="24"/>
          <w:szCs w:val="24"/>
        </w:rPr>
        <w:t>Разработчики: преподаватель специальных дисциплин ГАПОУ</w:t>
      </w:r>
      <w:r w:rsidRPr="00E90874">
        <w:rPr>
          <w:rFonts w:ascii="Times New Roman" w:hAnsi="Times New Roman" w:cs="Times New Roman"/>
          <w:sz w:val="24"/>
          <w:szCs w:val="24"/>
        </w:rPr>
        <w:t xml:space="preserve"> НГРТ г. Оренбурга Левина М.В</w:t>
      </w:r>
      <w:r w:rsidRPr="00E90874">
        <w:rPr>
          <w:rFonts w:ascii="Times New Roman" w:hAnsi="Times New Roman" w:cs="Times New Roman"/>
          <w:bCs/>
          <w:sz w:val="24"/>
          <w:szCs w:val="24"/>
        </w:rPr>
        <w:t>.</w:t>
      </w:r>
    </w:p>
    <w:p w:rsidR="008B10C8" w:rsidRPr="00E90874" w:rsidRDefault="008B10C8" w:rsidP="00E90874">
      <w:pPr>
        <w:pStyle w:val="11"/>
        <w:tabs>
          <w:tab w:val="left" w:pos="709"/>
        </w:tabs>
        <w:spacing w:line="276" w:lineRule="auto"/>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Настоящая программа разработана в соответствии с требованиями следующих нормативных документов:</w:t>
      </w:r>
    </w:p>
    <w:p w:rsidR="008B10C8" w:rsidRPr="00E90874" w:rsidRDefault="008B10C8" w:rsidP="00E90874">
      <w:pPr>
        <w:pStyle w:val="11"/>
        <w:tabs>
          <w:tab w:val="left" w:pos="709"/>
        </w:tabs>
        <w:spacing w:line="276" w:lineRule="auto"/>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 федеральный закон «Об образовании в РФ» от 21 декабря 2012 года №273;</w:t>
      </w:r>
    </w:p>
    <w:p w:rsidR="008B10C8" w:rsidRPr="00E90874" w:rsidRDefault="008B10C8" w:rsidP="00E90874">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 федеральный государственный образовательный стандарт (далее – ФГОС СПО) по специальности среднего профессионального образования 18.02.01 Аналитический контроль качества химических соединений - «Положение о текущем контроле и промежуточной аттестации обучающихся в ГАПОУ НГРТ г. Оренбурга;</w:t>
      </w:r>
    </w:p>
    <w:p w:rsidR="008B10C8" w:rsidRPr="00E90874" w:rsidRDefault="008B10C8" w:rsidP="00E90874">
      <w:pPr>
        <w:pStyle w:val="11"/>
        <w:spacing w:line="276" w:lineRule="auto"/>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 рабочая программа ГАПОУ НГРТ г. Оренбурга по дисциплине ОП. 0</w:t>
      </w:r>
      <w:r w:rsidR="00170F1B" w:rsidRPr="00E90874">
        <w:rPr>
          <w:rFonts w:ascii="Times New Roman" w:hAnsi="Times New Roman" w:cs="Times New Roman"/>
          <w:sz w:val="24"/>
          <w:szCs w:val="24"/>
        </w:rPr>
        <w:t>2</w:t>
      </w:r>
      <w:r w:rsidRPr="00E90874">
        <w:rPr>
          <w:rFonts w:ascii="Times New Roman" w:hAnsi="Times New Roman" w:cs="Times New Roman"/>
          <w:sz w:val="24"/>
          <w:szCs w:val="24"/>
        </w:rPr>
        <w:t xml:space="preserve"> </w:t>
      </w:r>
      <w:r w:rsidR="00170F1B" w:rsidRPr="00E90874">
        <w:rPr>
          <w:rFonts w:ascii="Times New Roman" w:hAnsi="Times New Roman" w:cs="Times New Roman"/>
          <w:sz w:val="24"/>
          <w:szCs w:val="24"/>
        </w:rPr>
        <w:t>Органическая химия</w:t>
      </w:r>
      <w:r w:rsidRPr="00E90874">
        <w:rPr>
          <w:rFonts w:ascii="Times New Roman" w:hAnsi="Times New Roman" w:cs="Times New Roman"/>
          <w:sz w:val="24"/>
          <w:szCs w:val="24"/>
        </w:rPr>
        <w:t>;</w:t>
      </w:r>
    </w:p>
    <w:p w:rsidR="008B10C8" w:rsidRPr="00E90874" w:rsidRDefault="008B10C8" w:rsidP="00E90874">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 учебный план ГАПОУ НГРТ г. Оренбурга по 18.02.01 Аналитический контроль качества химических соединений;</w:t>
      </w:r>
    </w:p>
    <w:p w:rsidR="008B10C8" w:rsidRPr="00E90874" w:rsidRDefault="008B10C8" w:rsidP="00E90874">
      <w:pPr>
        <w:pStyle w:val="11"/>
        <w:spacing w:line="276" w:lineRule="auto"/>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 xml:space="preserve">- календарный график учебного процесса по специальности 18.02.01 Аналитический контроль качества химических соединений. </w:t>
      </w:r>
    </w:p>
    <w:p w:rsidR="008B10C8" w:rsidRPr="00E90874" w:rsidRDefault="008B10C8" w:rsidP="00E90874">
      <w:pPr>
        <w:pStyle w:val="11"/>
        <w:spacing w:line="276" w:lineRule="auto"/>
        <w:ind w:firstLine="709"/>
        <w:contextualSpacing/>
        <w:jc w:val="both"/>
        <w:rPr>
          <w:rFonts w:ascii="Times New Roman" w:hAnsi="Times New Roman" w:cs="Times New Roman"/>
          <w:sz w:val="24"/>
          <w:szCs w:val="24"/>
        </w:rPr>
      </w:pPr>
    </w:p>
    <w:p w:rsidR="008B10C8" w:rsidRPr="00E90874" w:rsidRDefault="008B10C8" w:rsidP="00E90874">
      <w:pPr>
        <w:pStyle w:val="11"/>
        <w:spacing w:line="276" w:lineRule="auto"/>
        <w:contextualSpacing/>
        <w:jc w:val="center"/>
        <w:rPr>
          <w:rFonts w:ascii="Times New Roman" w:hAnsi="Times New Roman" w:cs="Times New Roman"/>
          <w:sz w:val="24"/>
          <w:szCs w:val="24"/>
        </w:rPr>
      </w:pPr>
    </w:p>
    <w:p w:rsidR="008B10C8" w:rsidRPr="00E90874" w:rsidRDefault="008B10C8" w:rsidP="00E90874">
      <w:pPr>
        <w:pStyle w:val="11"/>
        <w:spacing w:line="276" w:lineRule="auto"/>
        <w:contextualSpacing/>
        <w:jc w:val="center"/>
        <w:rPr>
          <w:rFonts w:ascii="Times New Roman" w:hAnsi="Times New Roman" w:cs="Times New Roman"/>
          <w:sz w:val="24"/>
          <w:szCs w:val="24"/>
        </w:rPr>
      </w:pPr>
    </w:p>
    <w:p w:rsidR="008B10C8" w:rsidRPr="00E90874" w:rsidRDefault="008B10C8" w:rsidP="00E90874">
      <w:pPr>
        <w:pStyle w:val="11"/>
        <w:spacing w:line="276" w:lineRule="auto"/>
        <w:contextualSpacing/>
        <w:jc w:val="center"/>
        <w:rPr>
          <w:rFonts w:ascii="Times New Roman" w:hAnsi="Times New Roman" w:cs="Times New Roman"/>
          <w:sz w:val="24"/>
          <w:szCs w:val="24"/>
        </w:rPr>
      </w:pPr>
    </w:p>
    <w:p w:rsidR="008B10C8" w:rsidRPr="00E90874" w:rsidRDefault="008B10C8" w:rsidP="00E90874">
      <w:pPr>
        <w:pStyle w:val="11"/>
        <w:spacing w:line="276" w:lineRule="auto"/>
        <w:contextualSpacing/>
        <w:jc w:val="center"/>
        <w:rPr>
          <w:rFonts w:ascii="Times New Roman" w:hAnsi="Times New Roman" w:cs="Times New Roman"/>
          <w:sz w:val="24"/>
          <w:szCs w:val="24"/>
        </w:rPr>
      </w:pPr>
    </w:p>
    <w:p w:rsidR="008B10C8" w:rsidRPr="00E90874" w:rsidRDefault="008B10C8" w:rsidP="00E90874">
      <w:pPr>
        <w:pStyle w:val="11"/>
        <w:spacing w:line="276" w:lineRule="auto"/>
        <w:contextualSpacing/>
        <w:jc w:val="center"/>
        <w:rPr>
          <w:rFonts w:ascii="Times New Roman" w:hAnsi="Times New Roman" w:cs="Times New Roman"/>
          <w:sz w:val="24"/>
          <w:szCs w:val="24"/>
        </w:rPr>
      </w:pPr>
    </w:p>
    <w:p w:rsidR="008B10C8" w:rsidRPr="00E90874" w:rsidRDefault="008B10C8" w:rsidP="00E90874">
      <w:pPr>
        <w:pStyle w:val="11"/>
        <w:spacing w:line="276" w:lineRule="auto"/>
        <w:contextualSpacing/>
        <w:jc w:val="center"/>
        <w:rPr>
          <w:rFonts w:ascii="Times New Roman" w:hAnsi="Times New Roman" w:cs="Times New Roman"/>
          <w:sz w:val="24"/>
          <w:szCs w:val="24"/>
        </w:rPr>
      </w:pPr>
    </w:p>
    <w:p w:rsidR="008B10C8" w:rsidRPr="00E90874" w:rsidRDefault="008B10C8" w:rsidP="00E90874">
      <w:pPr>
        <w:pStyle w:val="11"/>
        <w:spacing w:line="276" w:lineRule="auto"/>
        <w:contextualSpacing/>
        <w:jc w:val="center"/>
        <w:rPr>
          <w:rFonts w:ascii="Times New Roman" w:hAnsi="Times New Roman" w:cs="Times New Roman"/>
          <w:sz w:val="24"/>
          <w:szCs w:val="24"/>
        </w:rPr>
      </w:pPr>
    </w:p>
    <w:p w:rsidR="008B10C8" w:rsidRPr="00E90874" w:rsidRDefault="008B10C8" w:rsidP="00E90874">
      <w:pPr>
        <w:pStyle w:val="11"/>
        <w:spacing w:line="276" w:lineRule="auto"/>
        <w:contextualSpacing/>
        <w:jc w:val="center"/>
        <w:rPr>
          <w:rFonts w:ascii="Times New Roman" w:hAnsi="Times New Roman" w:cs="Times New Roman"/>
          <w:sz w:val="24"/>
          <w:szCs w:val="24"/>
        </w:rPr>
      </w:pPr>
    </w:p>
    <w:p w:rsidR="008B10C8" w:rsidRPr="00E90874" w:rsidRDefault="008B10C8" w:rsidP="00E90874">
      <w:pPr>
        <w:pStyle w:val="11"/>
        <w:spacing w:line="276" w:lineRule="auto"/>
        <w:contextualSpacing/>
        <w:jc w:val="center"/>
        <w:rPr>
          <w:rFonts w:ascii="Times New Roman" w:hAnsi="Times New Roman" w:cs="Times New Roman"/>
          <w:sz w:val="24"/>
          <w:szCs w:val="24"/>
        </w:rPr>
      </w:pPr>
    </w:p>
    <w:p w:rsidR="008B10C8" w:rsidRPr="00E90874" w:rsidRDefault="008B10C8" w:rsidP="00E90874">
      <w:pPr>
        <w:pStyle w:val="11"/>
        <w:spacing w:line="276" w:lineRule="auto"/>
        <w:contextualSpacing/>
        <w:jc w:val="center"/>
        <w:rPr>
          <w:rFonts w:ascii="Times New Roman" w:hAnsi="Times New Roman" w:cs="Times New Roman"/>
          <w:sz w:val="24"/>
          <w:szCs w:val="24"/>
        </w:rPr>
      </w:pPr>
    </w:p>
    <w:p w:rsidR="008B10C8" w:rsidRPr="00E90874" w:rsidRDefault="008B10C8" w:rsidP="00E90874">
      <w:pPr>
        <w:pStyle w:val="11"/>
        <w:spacing w:line="276" w:lineRule="auto"/>
        <w:contextualSpacing/>
        <w:jc w:val="center"/>
        <w:rPr>
          <w:rFonts w:ascii="Times New Roman" w:hAnsi="Times New Roman" w:cs="Times New Roman"/>
          <w:sz w:val="24"/>
          <w:szCs w:val="24"/>
        </w:rPr>
      </w:pPr>
    </w:p>
    <w:p w:rsidR="008B10C8" w:rsidRPr="00E90874" w:rsidRDefault="008B10C8" w:rsidP="00E90874">
      <w:pPr>
        <w:pStyle w:val="11"/>
        <w:spacing w:line="276" w:lineRule="auto"/>
        <w:contextualSpacing/>
        <w:jc w:val="center"/>
        <w:rPr>
          <w:rFonts w:ascii="Times New Roman" w:hAnsi="Times New Roman" w:cs="Times New Roman"/>
          <w:sz w:val="24"/>
          <w:szCs w:val="24"/>
        </w:rPr>
      </w:pPr>
    </w:p>
    <w:p w:rsidR="008B10C8" w:rsidRPr="00E90874" w:rsidRDefault="008B10C8" w:rsidP="00E90874">
      <w:pPr>
        <w:pStyle w:val="11"/>
        <w:spacing w:line="276" w:lineRule="auto"/>
        <w:contextualSpacing/>
        <w:jc w:val="center"/>
        <w:rPr>
          <w:rFonts w:ascii="Times New Roman" w:hAnsi="Times New Roman" w:cs="Times New Roman"/>
          <w:sz w:val="24"/>
          <w:szCs w:val="24"/>
        </w:rPr>
      </w:pPr>
    </w:p>
    <w:p w:rsidR="008B10C8" w:rsidRPr="00E90874" w:rsidRDefault="008B10C8" w:rsidP="00E90874">
      <w:pPr>
        <w:pStyle w:val="11"/>
        <w:spacing w:line="276" w:lineRule="auto"/>
        <w:contextualSpacing/>
        <w:jc w:val="center"/>
        <w:rPr>
          <w:rFonts w:ascii="Times New Roman" w:hAnsi="Times New Roman" w:cs="Times New Roman"/>
          <w:sz w:val="24"/>
          <w:szCs w:val="24"/>
        </w:rPr>
      </w:pPr>
    </w:p>
    <w:p w:rsidR="008B10C8" w:rsidRPr="00E90874" w:rsidRDefault="008B10C8" w:rsidP="00E90874">
      <w:pPr>
        <w:pStyle w:val="11"/>
        <w:spacing w:line="276" w:lineRule="auto"/>
        <w:contextualSpacing/>
        <w:jc w:val="center"/>
        <w:rPr>
          <w:rFonts w:ascii="Times New Roman" w:hAnsi="Times New Roman" w:cs="Times New Roman"/>
          <w:sz w:val="24"/>
          <w:szCs w:val="24"/>
        </w:rPr>
      </w:pPr>
    </w:p>
    <w:p w:rsidR="008B10C8" w:rsidRPr="00E90874" w:rsidRDefault="008B10C8" w:rsidP="00E90874">
      <w:pPr>
        <w:pStyle w:val="11"/>
        <w:spacing w:line="276" w:lineRule="auto"/>
        <w:contextualSpacing/>
        <w:jc w:val="center"/>
        <w:rPr>
          <w:rFonts w:ascii="Times New Roman" w:hAnsi="Times New Roman" w:cs="Times New Roman"/>
          <w:sz w:val="24"/>
          <w:szCs w:val="24"/>
        </w:rPr>
      </w:pPr>
    </w:p>
    <w:p w:rsidR="008B10C8" w:rsidRPr="00E90874" w:rsidRDefault="008B10C8" w:rsidP="00E90874">
      <w:pPr>
        <w:pStyle w:val="11"/>
        <w:spacing w:line="276" w:lineRule="auto"/>
        <w:contextualSpacing/>
        <w:jc w:val="center"/>
        <w:rPr>
          <w:rFonts w:ascii="Times New Roman" w:hAnsi="Times New Roman" w:cs="Times New Roman"/>
          <w:sz w:val="24"/>
          <w:szCs w:val="24"/>
        </w:rPr>
      </w:pPr>
    </w:p>
    <w:p w:rsidR="008B10C8" w:rsidRPr="00E90874" w:rsidRDefault="008B10C8" w:rsidP="00E90874">
      <w:pPr>
        <w:pStyle w:val="11"/>
        <w:spacing w:line="276" w:lineRule="auto"/>
        <w:contextualSpacing/>
        <w:jc w:val="center"/>
        <w:rPr>
          <w:rFonts w:ascii="Times New Roman" w:hAnsi="Times New Roman" w:cs="Times New Roman"/>
          <w:sz w:val="24"/>
          <w:szCs w:val="24"/>
        </w:rPr>
      </w:pPr>
    </w:p>
    <w:p w:rsidR="008B10C8" w:rsidRPr="00E90874" w:rsidRDefault="008B10C8" w:rsidP="00E90874">
      <w:pPr>
        <w:pStyle w:val="11"/>
        <w:spacing w:line="276" w:lineRule="auto"/>
        <w:contextualSpacing/>
        <w:jc w:val="center"/>
        <w:rPr>
          <w:rFonts w:ascii="Times New Roman" w:hAnsi="Times New Roman" w:cs="Times New Roman"/>
          <w:sz w:val="24"/>
          <w:szCs w:val="24"/>
        </w:rPr>
      </w:pPr>
    </w:p>
    <w:p w:rsidR="008B10C8" w:rsidRPr="00E90874" w:rsidRDefault="008B10C8" w:rsidP="00E90874">
      <w:pPr>
        <w:pStyle w:val="11"/>
        <w:spacing w:line="276" w:lineRule="auto"/>
        <w:contextualSpacing/>
        <w:jc w:val="center"/>
        <w:rPr>
          <w:rFonts w:ascii="Times New Roman" w:hAnsi="Times New Roman" w:cs="Times New Roman"/>
          <w:sz w:val="24"/>
          <w:szCs w:val="24"/>
        </w:rPr>
      </w:pPr>
    </w:p>
    <w:p w:rsidR="008B10C8" w:rsidRPr="00E90874" w:rsidRDefault="008B10C8" w:rsidP="00E90874">
      <w:pPr>
        <w:pStyle w:val="11"/>
        <w:spacing w:line="276" w:lineRule="auto"/>
        <w:contextualSpacing/>
        <w:jc w:val="center"/>
        <w:rPr>
          <w:rFonts w:ascii="Times New Roman" w:hAnsi="Times New Roman" w:cs="Times New Roman"/>
          <w:sz w:val="24"/>
          <w:szCs w:val="24"/>
        </w:rPr>
      </w:pPr>
    </w:p>
    <w:p w:rsidR="008B10C8" w:rsidRPr="00E90874" w:rsidRDefault="008B10C8" w:rsidP="00E90874">
      <w:pPr>
        <w:pStyle w:val="11"/>
        <w:spacing w:line="276" w:lineRule="auto"/>
        <w:contextualSpacing/>
        <w:jc w:val="center"/>
        <w:rPr>
          <w:rFonts w:ascii="Times New Roman" w:hAnsi="Times New Roman" w:cs="Times New Roman"/>
          <w:sz w:val="24"/>
          <w:szCs w:val="24"/>
        </w:rPr>
      </w:pPr>
    </w:p>
    <w:p w:rsidR="008B10C8" w:rsidRPr="00E90874" w:rsidRDefault="008B10C8" w:rsidP="00E90874">
      <w:pPr>
        <w:pStyle w:val="11"/>
        <w:spacing w:line="276" w:lineRule="auto"/>
        <w:contextualSpacing/>
        <w:jc w:val="center"/>
        <w:rPr>
          <w:rFonts w:ascii="Times New Roman" w:hAnsi="Times New Roman" w:cs="Times New Roman"/>
          <w:sz w:val="24"/>
          <w:szCs w:val="24"/>
        </w:rPr>
      </w:pPr>
    </w:p>
    <w:p w:rsidR="008B10C8" w:rsidRPr="00E90874" w:rsidRDefault="008B10C8" w:rsidP="009D0881">
      <w:pPr>
        <w:pStyle w:val="11"/>
        <w:spacing w:line="276" w:lineRule="auto"/>
        <w:contextualSpacing/>
        <w:rPr>
          <w:rFonts w:ascii="Times New Roman" w:hAnsi="Times New Roman" w:cs="Times New Roman"/>
          <w:sz w:val="24"/>
          <w:szCs w:val="24"/>
        </w:rPr>
      </w:pPr>
    </w:p>
    <w:p w:rsidR="008B10C8" w:rsidRPr="00E90874" w:rsidRDefault="008B10C8" w:rsidP="00E90874">
      <w:pPr>
        <w:pStyle w:val="11"/>
        <w:spacing w:line="276" w:lineRule="auto"/>
        <w:contextualSpacing/>
        <w:jc w:val="center"/>
        <w:rPr>
          <w:rFonts w:ascii="Times New Roman" w:hAnsi="Times New Roman" w:cs="Times New Roman"/>
          <w:b/>
          <w:sz w:val="24"/>
          <w:szCs w:val="24"/>
        </w:rPr>
      </w:pPr>
      <w:r w:rsidRPr="00E90874">
        <w:rPr>
          <w:rFonts w:ascii="Times New Roman" w:hAnsi="Times New Roman" w:cs="Times New Roman"/>
          <w:b/>
          <w:sz w:val="24"/>
          <w:szCs w:val="24"/>
        </w:rPr>
        <w:lastRenderedPageBreak/>
        <w:t>Требования к результатам освоения основной профессиональной образовательной программы</w:t>
      </w:r>
    </w:p>
    <w:p w:rsidR="00170F1B" w:rsidRPr="00E90874" w:rsidRDefault="00170F1B" w:rsidP="00E90874">
      <w:pPr>
        <w:pStyle w:val="11"/>
        <w:spacing w:line="276" w:lineRule="auto"/>
        <w:ind w:firstLine="709"/>
        <w:contextualSpacing/>
        <w:rPr>
          <w:rFonts w:ascii="Times New Roman" w:hAnsi="Times New Roman" w:cs="Times New Roman"/>
          <w:sz w:val="24"/>
          <w:szCs w:val="24"/>
        </w:rPr>
      </w:pPr>
      <w:r w:rsidRPr="00E90874">
        <w:rPr>
          <w:rFonts w:ascii="Times New Roman" w:hAnsi="Times New Roman" w:cs="Times New Roman"/>
          <w:sz w:val="24"/>
          <w:szCs w:val="24"/>
        </w:rPr>
        <w:t>1.1. Область применения программы.</w:t>
      </w:r>
    </w:p>
    <w:p w:rsidR="00170F1B" w:rsidRPr="00E90874" w:rsidRDefault="00170F1B" w:rsidP="00E90874">
      <w:pPr>
        <w:pStyle w:val="11"/>
        <w:spacing w:line="276" w:lineRule="auto"/>
        <w:ind w:firstLine="709"/>
        <w:contextualSpacing/>
        <w:rPr>
          <w:rFonts w:ascii="Times New Roman" w:hAnsi="Times New Roman" w:cs="Times New Roman"/>
          <w:sz w:val="24"/>
          <w:szCs w:val="24"/>
        </w:rPr>
      </w:pPr>
      <w:r w:rsidRPr="00E90874">
        <w:rPr>
          <w:rFonts w:ascii="Times New Roman" w:hAnsi="Times New Roman" w:cs="Times New Roman"/>
          <w:sz w:val="24"/>
          <w:szCs w:val="24"/>
        </w:rPr>
        <w:t xml:space="preserve">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СПО 240138 «Аналитический контроль качества химических соединений».  </w:t>
      </w:r>
    </w:p>
    <w:p w:rsidR="00170F1B" w:rsidRPr="00E90874" w:rsidRDefault="00170F1B" w:rsidP="00E90874">
      <w:pPr>
        <w:pStyle w:val="11"/>
        <w:spacing w:line="276" w:lineRule="auto"/>
        <w:ind w:firstLine="709"/>
        <w:contextualSpacing/>
        <w:rPr>
          <w:rFonts w:ascii="Times New Roman" w:hAnsi="Times New Roman" w:cs="Times New Roman"/>
          <w:sz w:val="24"/>
          <w:szCs w:val="24"/>
        </w:rPr>
      </w:pPr>
      <w:r w:rsidRPr="00E90874">
        <w:rPr>
          <w:rFonts w:ascii="Times New Roman" w:hAnsi="Times New Roman" w:cs="Times New Roman"/>
          <w:sz w:val="24"/>
          <w:szCs w:val="24"/>
        </w:rPr>
        <w:t>Рабочая программа учебной дисциплины может быть использована при освоении программ в дополнительном профессиональном образовании, в повышении квалификации и профессиональной переподготовке по специальности 240138 «Аналитический контроль качества химических соединений».</w:t>
      </w:r>
    </w:p>
    <w:p w:rsidR="00170F1B" w:rsidRPr="00E90874" w:rsidRDefault="00170F1B" w:rsidP="00E90874">
      <w:pPr>
        <w:pStyle w:val="11"/>
        <w:spacing w:line="276" w:lineRule="auto"/>
        <w:ind w:firstLine="709"/>
        <w:contextualSpacing/>
        <w:rPr>
          <w:rFonts w:ascii="Times New Roman" w:hAnsi="Times New Roman" w:cs="Times New Roman"/>
          <w:sz w:val="24"/>
          <w:szCs w:val="24"/>
        </w:rPr>
      </w:pPr>
    </w:p>
    <w:p w:rsidR="00170F1B" w:rsidRPr="00E90874" w:rsidRDefault="00170F1B" w:rsidP="00E90874">
      <w:pPr>
        <w:pStyle w:val="11"/>
        <w:spacing w:line="276" w:lineRule="auto"/>
        <w:ind w:firstLine="709"/>
        <w:contextualSpacing/>
        <w:rPr>
          <w:rFonts w:ascii="Times New Roman" w:hAnsi="Times New Roman" w:cs="Times New Roman"/>
          <w:sz w:val="24"/>
          <w:szCs w:val="24"/>
        </w:rPr>
      </w:pPr>
      <w:r w:rsidRPr="00E90874">
        <w:rPr>
          <w:rFonts w:ascii="Times New Roman" w:hAnsi="Times New Roman" w:cs="Times New Roman"/>
          <w:sz w:val="24"/>
          <w:szCs w:val="24"/>
        </w:rPr>
        <w:t xml:space="preserve">1.2. Место дисциплины в структуре основной профессиональной образовательной программы: </w:t>
      </w:r>
      <w:proofErr w:type="gramStart"/>
      <w:r w:rsidRPr="00E90874">
        <w:rPr>
          <w:rFonts w:ascii="Times New Roman" w:hAnsi="Times New Roman" w:cs="Times New Roman"/>
          <w:sz w:val="24"/>
          <w:szCs w:val="24"/>
        </w:rPr>
        <w:t>общепрофессиональная  дисциплина</w:t>
      </w:r>
      <w:proofErr w:type="gramEnd"/>
      <w:r w:rsidRPr="00E90874">
        <w:rPr>
          <w:rFonts w:ascii="Times New Roman" w:hAnsi="Times New Roman" w:cs="Times New Roman"/>
          <w:sz w:val="24"/>
          <w:szCs w:val="24"/>
        </w:rPr>
        <w:t>.</w:t>
      </w:r>
    </w:p>
    <w:p w:rsidR="00170F1B" w:rsidRPr="00E90874" w:rsidRDefault="00170F1B" w:rsidP="00E90874">
      <w:pPr>
        <w:pStyle w:val="11"/>
        <w:spacing w:line="276" w:lineRule="auto"/>
        <w:ind w:firstLine="709"/>
        <w:contextualSpacing/>
        <w:rPr>
          <w:rFonts w:ascii="Times New Roman" w:hAnsi="Times New Roman" w:cs="Times New Roman"/>
          <w:sz w:val="24"/>
          <w:szCs w:val="24"/>
        </w:rPr>
      </w:pPr>
    </w:p>
    <w:p w:rsidR="00170F1B" w:rsidRPr="00E90874" w:rsidRDefault="00170F1B" w:rsidP="00E90874">
      <w:pPr>
        <w:pStyle w:val="11"/>
        <w:spacing w:line="276" w:lineRule="auto"/>
        <w:ind w:firstLine="709"/>
        <w:contextualSpacing/>
        <w:rPr>
          <w:rFonts w:ascii="Times New Roman" w:hAnsi="Times New Roman" w:cs="Times New Roman"/>
          <w:sz w:val="24"/>
          <w:szCs w:val="24"/>
        </w:rPr>
      </w:pPr>
      <w:r w:rsidRPr="00E90874">
        <w:rPr>
          <w:rFonts w:ascii="Times New Roman" w:hAnsi="Times New Roman" w:cs="Times New Roman"/>
          <w:sz w:val="24"/>
          <w:szCs w:val="24"/>
        </w:rPr>
        <w:t>1.3. Цели и задачи дисциплины – требования к результатам освоения дисциплины:</w:t>
      </w:r>
    </w:p>
    <w:p w:rsidR="00170F1B" w:rsidRPr="00E90874" w:rsidRDefault="00170F1B" w:rsidP="00E90874">
      <w:pPr>
        <w:pStyle w:val="11"/>
        <w:spacing w:line="276" w:lineRule="auto"/>
        <w:ind w:firstLine="709"/>
        <w:contextualSpacing/>
        <w:rPr>
          <w:rFonts w:ascii="Times New Roman" w:hAnsi="Times New Roman" w:cs="Times New Roman"/>
          <w:sz w:val="24"/>
          <w:szCs w:val="24"/>
        </w:rPr>
      </w:pPr>
      <w:r w:rsidRPr="00E90874">
        <w:rPr>
          <w:rFonts w:ascii="Times New Roman" w:hAnsi="Times New Roman" w:cs="Times New Roman"/>
          <w:sz w:val="24"/>
          <w:szCs w:val="24"/>
        </w:rPr>
        <w:t>В результате основания дисциплины студент должен уметь:</w:t>
      </w:r>
    </w:p>
    <w:p w:rsidR="00170F1B" w:rsidRPr="00E90874" w:rsidRDefault="00170F1B" w:rsidP="00E90874">
      <w:pPr>
        <w:pStyle w:val="11"/>
        <w:spacing w:line="276" w:lineRule="auto"/>
        <w:ind w:firstLine="709"/>
        <w:contextualSpacing/>
        <w:rPr>
          <w:rFonts w:ascii="Times New Roman" w:hAnsi="Times New Roman" w:cs="Times New Roman"/>
          <w:sz w:val="24"/>
          <w:szCs w:val="24"/>
        </w:rPr>
      </w:pPr>
      <w:r w:rsidRPr="00E90874">
        <w:rPr>
          <w:rFonts w:ascii="Times New Roman" w:hAnsi="Times New Roman" w:cs="Times New Roman"/>
          <w:sz w:val="24"/>
          <w:szCs w:val="24"/>
        </w:rPr>
        <w:t>составлять и изображать структурные полные и сокращенные формулы органических веществ и соединений;</w:t>
      </w:r>
    </w:p>
    <w:p w:rsidR="00170F1B" w:rsidRPr="00E90874" w:rsidRDefault="00170F1B" w:rsidP="00E90874">
      <w:pPr>
        <w:pStyle w:val="11"/>
        <w:spacing w:line="276" w:lineRule="auto"/>
        <w:ind w:firstLine="709"/>
        <w:contextualSpacing/>
        <w:rPr>
          <w:rFonts w:ascii="Times New Roman" w:hAnsi="Times New Roman" w:cs="Times New Roman"/>
          <w:sz w:val="24"/>
          <w:szCs w:val="24"/>
        </w:rPr>
      </w:pPr>
      <w:r w:rsidRPr="00E90874">
        <w:rPr>
          <w:rFonts w:ascii="Times New Roman" w:hAnsi="Times New Roman" w:cs="Times New Roman"/>
          <w:sz w:val="24"/>
          <w:szCs w:val="24"/>
        </w:rPr>
        <w:t>определять свойства органических соединений для выбора методов синтеза углеводородов при разработке технологических процессов;</w:t>
      </w:r>
    </w:p>
    <w:p w:rsidR="00170F1B" w:rsidRPr="00E90874" w:rsidRDefault="00170F1B" w:rsidP="00E90874">
      <w:pPr>
        <w:pStyle w:val="11"/>
        <w:spacing w:line="276" w:lineRule="auto"/>
        <w:ind w:firstLine="709"/>
        <w:contextualSpacing/>
        <w:rPr>
          <w:rFonts w:ascii="Times New Roman" w:hAnsi="Times New Roman" w:cs="Times New Roman"/>
          <w:sz w:val="24"/>
          <w:szCs w:val="24"/>
        </w:rPr>
      </w:pPr>
      <w:r w:rsidRPr="00E90874">
        <w:rPr>
          <w:rFonts w:ascii="Times New Roman" w:hAnsi="Times New Roman" w:cs="Times New Roman"/>
          <w:sz w:val="24"/>
          <w:szCs w:val="24"/>
        </w:rPr>
        <w:t>описывать механизм химических реакций с участием органических соединений;</w:t>
      </w:r>
    </w:p>
    <w:p w:rsidR="00170F1B" w:rsidRPr="00E90874" w:rsidRDefault="00170F1B" w:rsidP="00E90874">
      <w:pPr>
        <w:pStyle w:val="11"/>
        <w:spacing w:line="276" w:lineRule="auto"/>
        <w:ind w:firstLine="709"/>
        <w:contextualSpacing/>
        <w:rPr>
          <w:rFonts w:ascii="Times New Roman" w:hAnsi="Times New Roman" w:cs="Times New Roman"/>
          <w:sz w:val="24"/>
          <w:szCs w:val="24"/>
        </w:rPr>
      </w:pPr>
      <w:r w:rsidRPr="00E90874">
        <w:rPr>
          <w:rFonts w:ascii="Times New Roman" w:hAnsi="Times New Roman" w:cs="Times New Roman"/>
          <w:sz w:val="24"/>
          <w:szCs w:val="24"/>
        </w:rPr>
        <w:t xml:space="preserve"> составлять качественные химические реакции, характерные для различных классов органических веществ;</w:t>
      </w:r>
    </w:p>
    <w:p w:rsidR="00170F1B" w:rsidRPr="00E90874" w:rsidRDefault="00170F1B" w:rsidP="00E90874">
      <w:pPr>
        <w:pStyle w:val="11"/>
        <w:spacing w:line="276" w:lineRule="auto"/>
        <w:ind w:firstLine="709"/>
        <w:contextualSpacing/>
        <w:rPr>
          <w:rFonts w:ascii="Times New Roman" w:hAnsi="Times New Roman" w:cs="Times New Roman"/>
          <w:sz w:val="24"/>
          <w:szCs w:val="24"/>
        </w:rPr>
      </w:pPr>
      <w:r w:rsidRPr="00E90874">
        <w:rPr>
          <w:rFonts w:ascii="Times New Roman" w:hAnsi="Times New Roman" w:cs="Times New Roman"/>
          <w:sz w:val="24"/>
          <w:szCs w:val="24"/>
        </w:rPr>
        <w:t>прогнозировать свойства органических соединений в зависимости от строения молекул;</w:t>
      </w:r>
    </w:p>
    <w:p w:rsidR="00170F1B" w:rsidRPr="00E90874" w:rsidRDefault="00170F1B" w:rsidP="00E90874">
      <w:pPr>
        <w:pStyle w:val="11"/>
        <w:spacing w:line="276" w:lineRule="auto"/>
        <w:ind w:firstLine="709"/>
        <w:contextualSpacing/>
        <w:rPr>
          <w:rFonts w:ascii="Times New Roman" w:hAnsi="Times New Roman" w:cs="Times New Roman"/>
          <w:sz w:val="24"/>
          <w:szCs w:val="24"/>
        </w:rPr>
      </w:pPr>
      <w:r w:rsidRPr="00E90874">
        <w:rPr>
          <w:rFonts w:ascii="Times New Roman" w:hAnsi="Times New Roman" w:cs="Times New Roman"/>
          <w:sz w:val="24"/>
          <w:szCs w:val="24"/>
        </w:rPr>
        <w:t>решать задачи и упражнения по генетической связи между разными классами органических соединений;</w:t>
      </w:r>
    </w:p>
    <w:p w:rsidR="00170F1B" w:rsidRPr="00E90874" w:rsidRDefault="00170F1B" w:rsidP="00E90874">
      <w:pPr>
        <w:pStyle w:val="11"/>
        <w:spacing w:line="276" w:lineRule="auto"/>
        <w:ind w:firstLine="709"/>
        <w:contextualSpacing/>
        <w:rPr>
          <w:rFonts w:ascii="Times New Roman" w:hAnsi="Times New Roman" w:cs="Times New Roman"/>
          <w:sz w:val="24"/>
          <w:szCs w:val="24"/>
        </w:rPr>
      </w:pPr>
      <w:r w:rsidRPr="00E90874">
        <w:rPr>
          <w:rFonts w:ascii="Times New Roman" w:hAnsi="Times New Roman" w:cs="Times New Roman"/>
          <w:sz w:val="24"/>
          <w:szCs w:val="24"/>
        </w:rPr>
        <w:t>определять с помощью качественных реакций органические вещества, проводить количественные расчеты состава веществ;</w:t>
      </w:r>
    </w:p>
    <w:p w:rsidR="00170F1B" w:rsidRPr="00E90874" w:rsidRDefault="00170F1B" w:rsidP="00E90874">
      <w:pPr>
        <w:pStyle w:val="11"/>
        <w:spacing w:line="276" w:lineRule="auto"/>
        <w:ind w:firstLine="709"/>
        <w:contextualSpacing/>
        <w:rPr>
          <w:rFonts w:ascii="Times New Roman" w:hAnsi="Times New Roman" w:cs="Times New Roman"/>
          <w:sz w:val="24"/>
          <w:szCs w:val="24"/>
        </w:rPr>
      </w:pPr>
      <w:r w:rsidRPr="00E90874">
        <w:rPr>
          <w:rFonts w:ascii="Times New Roman" w:hAnsi="Times New Roman" w:cs="Times New Roman"/>
          <w:sz w:val="24"/>
          <w:szCs w:val="24"/>
        </w:rPr>
        <w:t>применять безопасные приемы при работе с органическими реактивами и химическими приборами;</w:t>
      </w:r>
    </w:p>
    <w:p w:rsidR="00170F1B" w:rsidRPr="00E90874" w:rsidRDefault="00170F1B" w:rsidP="00E90874">
      <w:pPr>
        <w:pStyle w:val="11"/>
        <w:spacing w:line="276" w:lineRule="auto"/>
        <w:ind w:firstLine="709"/>
        <w:contextualSpacing/>
        <w:rPr>
          <w:rFonts w:ascii="Times New Roman" w:hAnsi="Times New Roman" w:cs="Times New Roman"/>
          <w:sz w:val="24"/>
          <w:szCs w:val="24"/>
        </w:rPr>
      </w:pPr>
      <w:r w:rsidRPr="00E90874">
        <w:rPr>
          <w:rFonts w:ascii="Times New Roman" w:hAnsi="Times New Roman" w:cs="Times New Roman"/>
          <w:sz w:val="24"/>
          <w:szCs w:val="24"/>
        </w:rPr>
        <w:t>проводить реакции с участием органических веществ в лабораторных условиях;</w:t>
      </w:r>
    </w:p>
    <w:p w:rsidR="00170F1B" w:rsidRPr="00E90874" w:rsidRDefault="00170F1B" w:rsidP="00E90874">
      <w:pPr>
        <w:pStyle w:val="11"/>
        <w:spacing w:line="276" w:lineRule="auto"/>
        <w:ind w:firstLine="709"/>
        <w:contextualSpacing/>
        <w:rPr>
          <w:rFonts w:ascii="Times New Roman" w:hAnsi="Times New Roman" w:cs="Times New Roman"/>
          <w:sz w:val="24"/>
          <w:szCs w:val="24"/>
        </w:rPr>
      </w:pPr>
      <w:r w:rsidRPr="00E90874">
        <w:rPr>
          <w:rFonts w:ascii="Times New Roman" w:hAnsi="Times New Roman" w:cs="Times New Roman"/>
          <w:sz w:val="24"/>
          <w:szCs w:val="24"/>
        </w:rPr>
        <w:t xml:space="preserve">проводить химический анализ органических веществ и оценивать его результат. </w:t>
      </w:r>
    </w:p>
    <w:p w:rsidR="00170F1B" w:rsidRPr="00E90874" w:rsidRDefault="00170F1B" w:rsidP="00E90874">
      <w:pPr>
        <w:pStyle w:val="11"/>
        <w:spacing w:line="276" w:lineRule="auto"/>
        <w:ind w:firstLine="709"/>
        <w:contextualSpacing/>
        <w:rPr>
          <w:rFonts w:ascii="Times New Roman" w:hAnsi="Times New Roman" w:cs="Times New Roman"/>
          <w:sz w:val="24"/>
          <w:szCs w:val="24"/>
        </w:rPr>
      </w:pPr>
      <w:r w:rsidRPr="00E90874">
        <w:rPr>
          <w:rFonts w:ascii="Times New Roman" w:hAnsi="Times New Roman" w:cs="Times New Roman"/>
          <w:sz w:val="24"/>
          <w:szCs w:val="24"/>
        </w:rPr>
        <w:t>В результате основания дисциплины студент должен знать:</w:t>
      </w:r>
    </w:p>
    <w:p w:rsidR="00170F1B" w:rsidRPr="00E90874" w:rsidRDefault="00170F1B" w:rsidP="00E90874">
      <w:pPr>
        <w:pStyle w:val="11"/>
        <w:spacing w:line="276" w:lineRule="auto"/>
        <w:ind w:firstLine="709"/>
        <w:contextualSpacing/>
        <w:rPr>
          <w:rFonts w:ascii="Times New Roman" w:hAnsi="Times New Roman" w:cs="Times New Roman"/>
          <w:sz w:val="24"/>
          <w:szCs w:val="24"/>
        </w:rPr>
      </w:pPr>
      <w:r w:rsidRPr="00E90874">
        <w:rPr>
          <w:rFonts w:ascii="Times New Roman" w:hAnsi="Times New Roman" w:cs="Times New Roman"/>
          <w:sz w:val="24"/>
          <w:szCs w:val="24"/>
        </w:rPr>
        <w:t>влияние строения молекул на химические свойства органических веществ;</w:t>
      </w:r>
    </w:p>
    <w:p w:rsidR="00170F1B" w:rsidRPr="00E90874" w:rsidRDefault="00170F1B" w:rsidP="00E90874">
      <w:pPr>
        <w:pStyle w:val="11"/>
        <w:spacing w:line="276" w:lineRule="auto"/>
        <w:ind w:firstLine="709"/>
        <w:contextualSpacing/>
        <w:rPr>
          <w:rFonts w:ascii="Times New Roman" w:hAnsi="Times New Roman" w:cs="Times New Roman"/>
          <w:sz w:val="24"/>
          <w:szCs w:val="24"/>
        </w:rPr>
      </w:pPr>
      <w:r w:rsidRPr="00E90874">
        <w:rPr>
          <w:rFonts w:ascii="Times New Roman" w:hAnsi="Times New Roman" w:cs="Times New Roman"/>
          <w:sz w:val="24"/>
          <w:szCs w:val="24"/>
        </w:rPr>
        <w:t>влияние функциональных групп на свойства органических веществ;</w:t>
      </w:r>
    </w:p>
    <w:p w:rsidR="00170F1B" w:rsidRPr="00E90874" w:rsidRDefault="00170F1B" w:rsidP="00E90874">
      <w:pPr>
        <w:pStyle w:val="11"/>
        <w:spacing w:line="276" w:lineRule="auto"/>
        <w:ind w:firstLine="709"/>
        <w:contextualSpacing/>
        <w:rPr>
          <w:rFonts w:ascii="Times New Roman" w:hAnsi="Times New Roman" w:cs="Times New Roman"/>
          <w:sz w:val="24"/>
          <w:szCs w:val="24"/>
        </w:rPr>
      </w:pPr>
      <w:r w:rsidRPr="00E90874">
        <w:rPr>
          <w:rFonts w:ascii="Times New Roman" w:hAnsi="Times New Roman" w:cs="Times New Roman"/>
          <w:sz w:val="24"/>
          <w:szCs w:val="24"/>
        </w:rPr>
        <w:t>изомерию как источник многообразия органических веществ;</w:t>
      </w:r>
    </w:p>
    <w:p w:rsidR="00170F1B" w:rsidRPr="00E90874" w:rsidRDefault="00170F1B" w:rsidP="00E90874">
      <w:pPr>
        <w:pStyle w:val="11"/>
        <w:spacing w:line="276" w:lineRule="auto"/>
        <w:ind w:firstLine="709"/>
        <w:contextualSpacing/>
        <w:rPr>
          <w:rFonts w:ascii="Times New Roman" w:hAnsi="Times New Roman" w:cs="Times New Roman"/>
          <w:sz w:val="24"/>
          <w:szCs w:val="24"/>
        </w:rPr>
      </w:pPr>
      <w:r w:rsidRPr="00E90874">
        <w:rPr>
          <w:rFonts w:ascii="Times New Roman" w:hAnsi="Times New Roman" w:cs="Times New Roman"/>
          <w:sz w:val="24"/>
          <w:szCs w:val="24"/>
        </w:rPr>
        <w:t>методы получения органических соединений;</w:t>
      </w:r>
    </w:p>
    <w:p w:rsidR="00170F1B" w:rsidRPr="00E90874" w:rsidRDefault="00170F1B" w:rsidP="00E90874">
      <w:pPr>
        <w:pStyle w:val="11"/>
        <w:spacing w:line="276" w:lineRule="auto"/>
        <w:ind w:firstLine="709"/>
        <w:contextualSpacing/>
        <w:rPr>
          <w:rFonts w:ascii="Times New Roman" w:hAnsi="Times New Roman" w:cs="Times New Roman"/>
          <w:sz w:val="24"/>
          <w:szCs w:val="24"/>
        </w:rPr>
      </w:pPr>
      <w:r w:rsidRPr="00E90874">
        <w:rPr>
          <w:rFonts w:ascii="Times New Roman" w:hAnsi="Times New Roman" w:cs="Times New Roman"/>
          <w:sz w:val="24"/>
          <w:szCs w:val="24"/>
        </w:rPr>
        <w:t>особенности строения и свойства органических веществ, содержащих в своем составе атомы серы, азота, галогенов и металлов;</w:t>
      </w:r>
    </w:p>
    <w:p w:rsidR="00170F1B" w:rsidRPr="00E90874" w:rsidRDefault="00170F1B" w:rsidP="00E90874">
      <w:pPr>
        <w:pStyle w:val="11"/>
        <w:spacing w:line="276" w:lineRule="auto"/>
        <w:ind w:firstLine="709"/>
        <w:contextualSpacing/>
        <w:rPr>
          <w:rFonts w:ascii="Times New Roman" w:hAnsi="Times New Roman" w:cs="Times New Roman"/>
          <w:sz w:val="24"/>
          <w:szCs w:val="24"/>
        </w:rPr>
      </w:pPr>
      <w:r w:rsidRPr="00E90874">
        <w:rPr>
          <w:rFonts w:ascii="Times New Roman" w:hAnsi="Times New Roman" w:cs="Times New Roman"/>
          <w:sz w:val="24"/>
          <w:szCs w:val="24"/>
        </w:rPr>
        <w:t>особенности строения и свойства органических соединений с большой молекулярной массой;</w:t>
      </w:r>
    </w:p>
    <w:p w:rsidR="00170F1B" w:rsidRPr="00E90874" w:rsidRDefault="00170F1B" w:rsidP="00E90874">
      <w:pPr>
        <w:pStyle w:val="11"/>
        <w:spacing w:line="276" w:lineRule="auto"/>
        <w:ind w:firstLine="709"/>
        <w:contextualSpacing/>
        <w:rPr>
          <w:rFonts w:ascii="Times New Roman" w:hAnsi="Times New Roman" w:cs="Times New Roman"/>
          <w:sz w:val="24"/>
          <w:szCs w:val="24"/>
        </w:rPr>
      </w:pPr>
      <w:r w:rsidRPr="00E90874">
        <w:rPr>
          <w:rFonts w:ascii="Times New Roman" w:hAnsi="Times New Roman" w:cs="Times New Roman"/>
          <w:sz w:val="24"/>
          <w:szCs w:val="24"/>
        </w:rPr>
        <w:t>элементы биоорганической химии;</w:t>
      </w:r>
    </w:p>
    <w:p w:rsidR="00170F1B" w:rsidRPr="00E90874" w:rsidRDefault="00170F1B" w:rsidP="00E90874">
      <w:pPr>
        <w:pStyle w:val="11"/>
        <w:spacing w:line="276" w:lineRule="auto"/>
        <w:ind w:firstLine="709"/>
        <w:contextualSpacing/>
        <w:rPr>
          <w:rFonts w:ascii="Times New Roman" w:hAnsi="Times New Roman" w:cs="Times New Roman"/>
          <w:sz w:val="24"/>
          <w:szCs w:val="24"/>
        </w:rPr>
      </w:pPr>
      <w:r w:rsidRPr="00E90874">
        <w:rPr>
          <w:rFonts w:ascii="Times New Roman" w:hAnsi="Times New Roman" w:cs="Times New Roman"/>
          <w:sz w:val="24"/>
          <w:szCs w:val="24"/>
        </w:rPr>
        <w:t>природные источники и области применения органических веществ;</w:t>
      </w:r>
    </w:p>
    <w:p w:rsidR="00170F1B" w:rsidRPr="00E90874" w:rsidRDefault="00170F1B" w:rsidP="00E90874">
      <w:pPr>
        <w:pStyle w:val="11"/>
        <w:spacing w:line="276" w:lineRule="auto"/>
        <w:ind w:firstLine="709"/>
        <w:contextualSpacing/>
        <w:rPr>
          <w:rFonts w:ascii="Times New Roman" w:hAnsi="Times New Roman" w:cs="Times New Roman"/>
          <w:sz w:val="24"/>
          <w:szCs w:val="24"/>
        </w:rPr>
      </w:pPr>
      <w:r w:rsidRPr="00E90874">
        <w:rPr>
          <w:rFonts w:ascii="Times New Roman" w:hAnsi="Times New Roman" w:cs="Times New Roman"/>
          <w:sz w:val="24"/>
          <w:szCs w:val="24"/>
        </w:rPr>
        <w:t>теоретические основы строения органических веществ, их номенклатуру и классификацию;</w:t>
      </w:r>
    </w:p>
    <w:p w:rsidR="00170F1B" w:rsidRPr="00E90874" w:rsidRDefault="00170F1B" w:rsidP="00E90874">
      <w:pPr>
        <w:pStyle w:val="11"/>
        <w:spacing w:line="276" w:lineRule="auto"/>
        <w:ind w:firstLine="709"/>
        <w:contextualSpacing/>
        <w:rPr>
          <w:rFonts w:ascii="Times New Roman" w:hAnsi="Times New Roman" w:cs="Times New Roman"/>
          <w:sz w:val="24"/>
          <w:szCs w:val="24"/>
        </w:rPr>
      </w:pPr>
      <w:r w:rsidRPr="00E90874">
        <w:rPr>
          <w:rFonts w:ascii="Times New Roman" w:hAnsi="Times New Roman" w:cs="Times New Roman"/>
          <w:sz w:val="24"/>
          <w:szCs w:val="24"/>
        </w:rPr>
        <w:lastRenderedPageBreak/>
        <w:t>типы связей в молекулах органических веществ.</w:t>
      </w:r>
    </w:p>
    <w:p w:rsidR="00170F1B" w:rsidRPr="00E90874" w:rsidRDefault="00170F1B" w:rsidP="00E90874">
      <w:pPr>
        <w:pStyle w:val="11"/>
        <w:spacing w:line="276" w:lineRule="auto"/>
        <w:ind w:firstLine="709"/>
        <w:contextualSpacing/>
        <w:rPr>
          <w:rFonts w:ascii="Times New Roman" w:hAnsi="Times New Roman" w:cs="Times New Roman"/>
          <w:sz w:val="24"/>
          <w:szCs w:val="24"/>
        </w:rPr>
      </w:pPr>
    </w:p>
    <w:p w:rsidR="00170F1B" w:rsidRPr="00E90874" w:rsidRDefault="00170F1B" w:rsidP="00E90874">
      <w:pPr>
        <w:pStyle w:val="11"/>
        <w:spacing w:line="276" w:lineRule="auto"/>
        <w:ind w:firstLine="709"/>
        <w:contextualSpacing/>
        <w:rPr>
          <w:rFonts w:ascii="Times New Roman" w:hAnsi="Times New Roman" w:cs="Times New Roman"/>
          <w:sz w:val="24"/>
          <w:szCs w:val="24"/>
        </w:rPr>
      </w:pPr>
      <w:r w:rsidRPr="00E90874">
        <w:rPr>
          <w:rFonts w:ascii="Times New Roman" w:hAnsi="Times New Roman" w:cs="Times New Roman"/>
          <w:sz w:val="24"/>
          <w:szCs w:val="24"/>
        </w:rPr>
        <w:t xml:space="preserve"> В процессе обучения у студента формируются следующие общие компетенции:</w:t>
      </w:r>
    </w:p>
    <w:p w:rsidR="00170F1B" w:rsidRPr="00E90874" w:rsidRDefault="00170F1B" w:rsidP="00E90874">
      <w:pPr>
        <w:pStyle w:val="11"/>
        <w:spacing w:line="276" w:lineRule="auto"/>
        <w:ind w:firstLine="709"/>
        <w:contextualSpacing/>
        <w:rPr>
          <w:rFonts w:ascii="Times New Roman" w:hAnsi="Times New Roman" w:cs="Times New Roman"/>
          <w:sz w:val="24"/>
          <w:szCs w:val="24"/>
        </w:rPr>
      </w:pPr>
    </w:p>
    <w:p w:rsidR="00170F1B" w:rsidRPr="00E90874" w:rsidRDefault="00170F1B" w:rsidP="00E90874">
      <w:pPr>
        <w:pStyle w:val="11"/>
        <w:spacing w:line="276" w:lineRule="auto"/>
        <w:ind w:firstLine="709"/>
        <w:contextualSpacing/>
        <w:rPr>
          <w:rFonts w:ascii="Times New Roman" w:hAnsi="Times New Roman" w:cs="Times New Roman"/>
          <w:sz w:val="24"/>
          <w:szCs w:val="24"/>
        </w:rPr>
      </w:pPr>
      <w:r w:rsidRPr="00E90874">
        <w:rPr>
          <w:rFonts w:ascii="Times New Roman" w:hAnsi="Times New Roman" w:cs="Times New Roman"/>
          <w:sz w:val="24"/>
          <w:szCs w:val="24"/>
        </w:rPr>
        <w:t xml:space="preserve"> 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70F1B" w:rsidRPr="00E90874" w:rsidRDefault="00170F1B" w:rsidP="00E90874">
      <w:pPr>
        <w:pStyle w:val="11"/>
        <w:spacing w:line="276" w:lineRule="auto"/>
        <w:ind w:firstLine="709"/>
        <w:contextualSpacing/>
        <w:rPr>
          <w:rFonts w:ascii="Times New Roman" w:hAnsi="Times New Roman" w:cs="Times New Roman"/>
          <w:sz w:val="24"/>
          <w:szCs w:val="24"/>
        </w:rPr>
      </w:pPr>
      <w:r w:rsidRPr="00E90874">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170F1B" w:rsidRPr="00E90874" w:rsidRDefault="00170F1B" w:rsidP="00E90874">
      <w:pPr>
        <w:pStyle w:val="11"/>
        <w:spacing w:line="276" w:lineRule="auto"/>
        <w:ind w:firstLine="709"/>
        <w:contextualSpacing/>
        <w:rPr>
          <w:rFonts w:ascii="Times New Roman" w:hAnsi="Times New Roman" w:cs="Times New Roman"/>
          <w:sz w:val="24"/>
          <w:szCs w:val="24"/>
        </w:rPr>
      </w:pPr>
      <w:r w:rsidRPr="00E90874">
        <w:rPr>
          <w:rFonts w:ascii="Times New Roman" w:hAnsi="Times New Roman" w:cs="Times New Roman"/>
          <w:sz w:val="24"/>
          <w:szCs w:val="24"/>
        </w:rPr>
        <w:t xml:space="preserve"> 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70F1B" w:rsidRPr="00E90874" w:rsidRDefault="00170F1B" w:rsidP="00E90874">
      <w:pPr>
        <w:pStyle w:val="11"/>
        <w:spacing w:line="276" w:lineRule="auto"/>
        <w:ind w:firstLine="709"/>
        <w:contextualSpacing/>
        <w:rPr>
          <w:rFonts w:ascii="Times New Roman" w:hAnsi="Times New Roman" w:cs="Times New Roman"/>
          <w:sz w:val="24"/>
          <w:szCs w:val="24"/>
        </w:rPr>
      </w:pPr>
      <w:r w:rsidRPr="00E90874">
        <w:rPr>
          <w:rFonts w:ascii="Times New Roman" w:hAnsi="Times New Roman" w:cs="Times New Roman"/>
          <w:sz w:val="24"/>
          <w:szCs w:val="24"/>
        </w:rPr>
        <w:t xml:space="preserve"> ОК 5. Использовать информационно-коммуникационные технологии в профессиональной деятельности.</w:t>
      </w:r>
    </w:p>
    <w:p w:rsidR="00170F1B" w:rsidRPr="00E90874" w:rsidRDefault="00170F1B" w:rsidP="00E90874">
      <w:pPr>
        <w:pStyle w:val="11"/>
        <w:spacing w:line="276" w:lineRule="auto"/>
        <w:ind w:firstLine="709"/>
        <w:contextualSpacing/>
        <w:rPr>
          <w:rFonts w:ascii="Times New Roman" w:hAnsi="Times New Roman" w:cs="Times New Roman"/>
          <w:sz w:val="24"/>
          <w:szCs w:val="24"/>
        </w:rPr>
      </w:pPr>
      <w:r w:rsidRPr="00E90874">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170F1B" w:rsidRPr="00E90874" w:rsidRDefault="00170F1B" w:rsidP="00E90874">
      <w:pPr>
        <w:pStyle w:val="11"/>
        <w:spacing w:line="276" w:lineRule="auto"/>
        <w:ind w:firstLine="709"/>
        <w:contextualSpacing/>
        <w:rPr>
          <w:rFonts w:ascii="Times New Roman" w:hAnsi="Times New Roman" w:cs="Times New Roman"/>
          <w:sz w:val="24"/>
          <w:szCs w:val="24"/>
        </w:rPr>
      </w:pPr>
      <w:r w:rsidRPr="00E90874">
        <w:rPr>
          <w:rFonts w:ascii="Times New Roman" w:hAnsi="Times New Roman" w:cs="Times New Roman"/>
          <w:sz w:val="24"/>
          <w:szCs w:val="24"/>
        </w:rPr>
        <w:t xml:space="preserve"> ОК 7.  Брать на себя ответственность за работу членов команды (подчиненных), результат выполнения заданий.</w:t>
      </w:r>
    </w:p>
    <w:p w:rsidR="00170F1B" w:rsidRPr="00E90874" w:rsidRDefault="00170F1B" w:rsidP="00E90874">
      <w:pPr>
        <w:pStyle w:val="11"/>
        <w:spacing w:line="276" w:lineRule="auto"/>
        <w:ind w:firstLine="709"/>
        <w:contextualSpacing/>
        <w:rPr>
          <w:rFonts w:ascii="Times New Roman" w:hAnsi="Times New Roman" w:cs="Times New Roman"/>
          <w:sz w:val="24"/>
          <w:szCs w:val="24"/>
        </w:rPr>
      </w:pPr>
      <w:r w:rsidRPr="00E90874">
        <w:rPr>
          <w:rFonts w:ascii="Times New Roman" w:hAnsi="Times New Roman" w:cs="Times New Roman"/>
          <w:sz w:val="24"/>
          <w:szCs w:val="24"/>
        </w:rPr>
        <w:t xml:space="preserve"> 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70F1B" w:rsidRPr="00E90874" w:rsidRDefault="00170F1B" w:rsidP="00E90874">
      <w:pPr>
        <w:pStyle w:val="11"/>
        <w:spacing w:line="276" w:lineRule="auto"/>
        <w:ind w:firstLine="709"/>
        <w:contextualSpacing/>
        <w:rPr>
          <w:rFonts w:ascii="Times New Roman" w:hAnsi="Times New Roman" w:cs="Times New Roman"/>
          <w:sz w:val="24"/>
          <w:szCs w:val="24"/>
        </w:rPr>
      </w:pPr>
      <w:r w:rsidRPr="00E90874">
        <w:rPr>
          <w:rFonts w:ascii="Times New Roman" w:hAnsi="Times New Roman" w:cs="Times New Roman"/>
          <w:sz w:val="24"/>
          <w:szCs w:val="24"/>
        </w:rPr>
        <w:t xml:space="preserve"> ОК 9. Ориентироваться в условиях частой смены технологий в профессиональной деятельности.</w:t>
      </w:r>
    </w:p>
    <w:p w:rsidR="00170F1B" w:rsidRPr="00E90874" w:rsidRDefault="00170F1B" w:rsidP="00E90874">
      <w:pPr>
        <w:pStyle w:val="11"/>
        <w:spacing w:line="276" w:lineRule="auto"/>
        <w:ind w:firstLine="709"/>
        <w:contextualSpacing/>
        <w:rPr>
          <w:rFonts w:ascii="Times New Roman" w:hAnsi="Times New Roman" w:cs="Times New Roman"/>
          <w:sz w:val="24"/>
          <w:szCs w:val="24"/>
        </w:rPr>
      </w:pPr>
      <w:r w:rsidRPr="00E90874">
        <w:rPr>
          <w:rFonts w:ascii="Times New Roman" w:hAnsi="Times New Roman" w:cs="Times New Roman"/>
          <w:sz w:val="24"/>
          <w:szCs w:val="24"/>
        </w:rPr>
        <w:t>В процессе обучения у студента формируются знания о следующих профессиональных компетенциях:</w:t>
      </w:r>
    </w:p>
    <w:p w:rsidR="00170F1B" w:rsidRPr="00E90874" w:rsidRDefault="00170F1B" w:rsidP="00E90874">
      <w:pPr>
        <w:pStyle w:val="11"/>
        <w:spacing w:line="276" w:lineRule="auto"/>
        <w:ind w:firstLine="709"/>
        <w:contextualSpacing/>
        <w:rPr>
          <w:rFonts w:ascii="Times New Roman" w:hAnsi="Times New Roman" w:cs="Times New Roman"/>
          <w:sz w:val="24"/>
          <w:szCs w:val="24"/>
        </w:rPr>
      </w:pPr>
    </w:p>
    <w:p w:rsidR="00170F1B" w:rsidRPr="00E90874" w:rsidRDefault="00170F1B" w:rsidP="00E90874">
      <w:pPr>
        <w:pStyle w:val="11"/>
        <w:spacing w:line="276" w:lineRule="auto"/>
        <w:ind w:firstLine="709"/>
        <w:contextualSpacing/>
        <w:rPr>
          <w:rFonts w:ascii="Times New Roman" w:hAnsi="Times New Roman" w:cs="Times New Roman"/>
          <w:sz w:val="24"/>
          <w:szCs w:val="24"/>
        </w:rPr>
      </w:pPr>
      <w:r w:rsidRPr="00E90874">
        <w:rPr>
          <w:rFonts w:ascii="Times New Roman" w:hAnsi="Times New Roman" w:cs="Times New Roman"/>
          <w:sz w:val="24"/>
          <w:szCs w:val="24"/>
        </w:rPr>
        <w:t>ПК 2.4. проводить качественный и количественный анализ органических веществ химическими методами;</w:t>
      </w:r>
    </w:p>
    <w:p w:rsidR="00170F1B" w:rsidRPr="00E90874" w:rsidRDefault="00170F1B" w:rsidP="00E90874">
      <w:pPr>
        <w:pStyle w:val="11"/>
        <w:spacing w:line="276" w:lineRule="auto"/>
        <w:ind w:firstLine="709"/>
        <w:contextualSpacing/>
        <w:rPr>
          <w:rFonts w:ascii="Times New Roman" w:hAnsi="Times New Roman" w:cs="Times New Roman"/>
          <w:sz w:val="24"/>
          <w:szCs w:val="24"/>
        </w:rPr>
      </w:pPr>
      <w:r w:rsidRPr="00E90874">
        <w:rPr>
          <w:rFonts w:ascii="Times New Roman" w:hAnsi="Times New Roman" w:cs="Times New Roman"/>
          <w:sz w:val="24"/>
          <w:szCs w:val="24"/>
        </w:rPr>
        <w:t>ПК 2.7. Работать с химическими веществами и оборудованием с соблюдением Т.Б. и экологической безопасности.</w:t>
      </w:r>
    </w:p>
    <w:p w:rsidR="00170F1B" w:rsidRPr="00E90874" w:rsidRDefault="00170F1B" w:rsidP="00E90874">
      <w:pPr>
        <w:pStyle w:val="11"/>
        <w:spacing w:line="276" w:lineRule="auto"/>
        <w:ind w:firstLine="709"/>
        <w:contextualSpacing/>
        <w:rPr>
          <w:rFonts w:ascii="Times New Roman" w:hAnsi="Times New Roman" w:cs="Times New Roman"/>
          <w:sz w:val="24"/>
          <w:szCs w:val="24"/>
        </w:rPr>
      </w:pPr>
      <w:r w:rsidRPr="00E90874">
        <w:rPr>
          <w:rFonts w:ascii="Times New Roman" w:hAnsi="Times New Roman" w:cs="Times New Roman"/>
          <w:sz w:val="24"/>
          <w:szCs w:val="24"/>
        </w:rPr>
        <w:t>А также формируются элементы следующих ПК:</w:t>
      </w:r>
    </w:p>
    <w:p w:rsidR="00170F1B" w:rsidRPr="00E90874" w:rsidRDefault="00170F1B" w:rsidP="00E90874">
      <w:pPr>
        <w:pStyle w:val="11"/>
        <w:spacing w:line="276" w:lineRule="auto"/>
        <w:ind w:firstLine="709"/>
        <w:contextualSpacing/>
        <w:rPr>
          <w:rFonts w:ascii="Times New Roman" w:hAnsi="Times New Roman" w:cs="Times New Roman"/>
          <w:sz w:val="24"/>
          <w:szCs w:val="24"/>
        </w:rPr>
      </w:pPr>
      <w:r w:rsidRPr="00E90874">
        <w:rPr>
          <w:rFonts w:ascii="Times New Roman" w:hAnsi="Times New Roman" w:cs="Times New Roman"/>
          <w:sz w:val="24"/>
          <w:szCs w:val="24"/>
        </w:rPr>
        <w:t xml:space="preserve">ПК 3.2. Организовывать безопасные условия труда и контролировать выполнение правил техники безопасности, производственной и трудовой дисциплины, правил внутреннего трудового распорядка.  </w:t>
      </w:r>
    </w:p>
    <w:p w:rsidR="00170F1B" w:rsidRPr="00E90874" w:rsidRDefault="00170F1B" w:rsidP="00E90874">
      <w:pPr>
        <w:pStyle w:val="11"/>
        <w:spacing w:line="276" w:lineRule="auto"/>
        <w:contextualSpacing/>
        <w:jc w:val="center"/>
        <w:rPr>
          <w:rFonts w:ascii="Times New Roman" w:hAnsi="Times New Roman" w:cs="Times New Roman"/>
          <w:sz w:val="24"/>
          <w:szCs w:val="24"/>
        </w:rPr>
      </w:pPr>
    </w:p>
    <w:p w:rsidR="00170F1B" w:rsidRPr="00E90874" w:rsidRDefault="00170F1B" w:rsidP="00E90874">
      <w:pPr>
        <w:pStyle w:val="11"/>
        <w:spacing w:line="276" w:lineRule="auto"/>
        <w:contextualSpacing/>
        <w:jc w:val="center"/>
        <w:rPr>
          <w:rFonts w:ascii="Times New Roman" w:hAnsi="Times New Roman" w:cs="Times New Roman"/>
          <w:sz w:val="24"/>
          <w:szCs w:val="24"/>
        </w:rPr>
      </w:pPr>
    </w:p>
    <w:p w:rsidR="00170F1B" w:rsidRPr="00E90874" w:rsidRDefault="00170F1B" w:rsidP="00E90874">
      <w:pPr>
        <w:spacing w:after="0"/>
        <w:contextualSpacing/>
        <w:rPr>
          <w:rFonts w:ascii="Times New Roman" w:hAnsi="Times New Roman" w:cs="Times New Roman"/>
          <w:sz w:val="24"/>
          <w:szCs w:val="24"/>
        </w:rPr>
      </w:pPr>
      <w:r w:rsidRPr="00E90874">
        <w:rPr>
          <w:rFonts w:ascii="Times New Roman" w:hAnsi="Times New Roman" w:cs="Times New Roman"/>
          <w:sz w:val="24"/>
          <w:szCs w:val="24"/>
        </w:rPr>
        <w:br w:type="page"/>
      </w:r>
    </w:p>
    <w:p w:rsidR="008B10C8" w:rsidRPr="00E90874" w:rsidRDefault="008B10C8" w:rsidP="00E90874">
      <w:pPr>
        <w:pStyle w:val="11"/>
        <w:spacing w:line="276" w:lineRule="auto"/>
        <w:contextualSpacing/>
        <w:jc w:val="center"/>
        <w:rPr>
          <w:rFonts w:ascii="Times New Roman" w:hAnsi="Times New Roman" w:cs="Times New Roman"/>
          <w:sz w:val="24"/>
          <w:szCs w:val="24"/>
        </w:rPr>
      </w:pPr>
      <w:r w:rsidRPr="00E90874">
        <w:rPr>
          <w:rFonts w:ascii="Times New Roman" w:hAnsi="Times New Roman" w:cs="Times New Roman"/>
          <w:sz w:val="24"/>
          <w:szCs w:val="24"/>
        </w:rPr>
        <w:lastRenderedPageBreak/>
        <w:t>Выписка из учебного плана</w:t>
      </w:r>
    </w:p>
    <w:p w:rsidR="008B10C8" w:rsidRPr="00E90874" w:rsidRDefault="008B10C8" w:rsidP="00E90874">
      <w:pPr>
        <w:pStyle w:val="11"/>
        <w:spacing w:line="276" w:lineRule="auto"/>
        <w:ind w:firstLine="540"/>
        <w:contextualSpacing/>
        <w:rPr>
          <w:rFonts w:ascii="Times New Roman"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701"/>
        <w:gridCol w:w="1134"/>
        <w:gridCol w:w="1134"/>
        <w:gridCol w:w="852"/>
        <w:gridCol w:w="867"/>
        <w:gridCol w:w="1048"/>
        <w:gridCol w:w="776"/>
        <w:gridCol w:w="880"/>
      </w:tblGrid>
      <w:tr w:rsidR="008B10C8" w:rsidRPr="00E90874" w:rsidTr="00170F1B">
        <w:trPr>
          <w:cantSplit/>
          <w:trHeight w:val="936"/>
        </w:trPr>
        <w:tc>
          <w:tcPr>
            <w:tcW w:w="1242" w:type="dxa"/>
            <w:vMerge w:val="restart"/>
            <w:tcBorders>
              <w:top w:val="single" w:sz="4" w:space="0" w:color="auto"/>
              <w:left w:val="single" w:sz="4" w:space="0" w:color="auto"/>
              <w:bottom w:val="single" w:sz="4" w:space="0" w:color="auto"/>
              <w:right w:val="single" w:sz="4" w:space="0" w:color="auto"/>
            </w:tcBorders>
            <w:hideMark/>
          </w:tcPr>
          <w:p w:rsidR="008B10C8" w:rsidRPr="00E90874" w:rsidRDefault="008B10C8" w:rsidP="00E90874">
            <w:pPr>
              <w:pStyle w:val="11"/>
              <w:spacing w:line="276" w:lineRule="auto"/>
              <w:contextualSpacing/>
              <w:jc w:val="center"/>
              <w:rPr>
                <w:rFonts w:ascii="Times New Roman" w:hAnsi="Times New Roman" w:cs="Times New Roman"/>
                <w:sz w:val="24"/>
                <w:szCs w:val="24"/>
                <w:lang w:eastAsia="en-US"/>
              </w:rPr>
            </w:pPr>
            <w:r w:rsidRPr="00E90874">
              <w:rPr>
                <w:rFonts w:ascii="Times New Roman" w:hAnsi="Times New Roman" w:cs="Times New Roman"/>
                <w:sz w:val="24"/>
                <w:szCs w:val="24"/>
                <w:lang w:eastAsia="en-US"/>
              </w:rPr>
              <w:t>Индекс дисциплины и курсов</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B10C8" w:rsidRPr="00E90874" w:rsidRDefault="008B10C8" w:rsidP="00E90874">
            <w:pPr>
              <w:pStyle w:val="11"/>
              <w:spacing w:line="276" w:lineRule="auto"/>
              <w:contextualSpacing/>
              <w:jc w:val="center"/>
              <w:rPr>
                <w:rFonts w:ascii="Times New Roman" w:hAnsi="Times New Roman" w:cs="Times New Roman"/>
                <w:sz w:val="24"/>
                <w:szCs w:val="24"/>
                <w:lang w:eastAsia="en-US"/>
              </w:rPr>
            </w:pPr>
            <w:r w:rsidRPr="00E90874">
              <w:rPr>
                <w:rFonts w:ascii="Times New Roman" w:hAnsi="Times New Roman" w:cs="Times New Roman"/>
                <w:sz w:val="24"/>
                <w:szCs w:val="24"/>
                <w:lang w:eastAsia="en-US"/>
              </w:rPr>
              <w:t>Наименование дисциплины и курсов</w:t>
            </w: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8B10C8" w:rsidRPr="00E90874" w:rsidRDefault="008B10C8" w:rsidP="00E90874">
            <w:pPr>
              <w:pStyle w:val="11"/>
              <w:spacing w:line="276" w:lineRule="auto"/>
              <w:contextualSpacing/>
              <w:jc w:val="center"/>
              <w:rPr>
                <w:rFonts w:ascii="Times New Roman" w:hAnsi="Times New Roman" w:cs="Times New Roman"/>
                <w:sz w:val="24"/>
                <w:szCs w:val="24"/>
                <w:lang w:eastAsia="en-US"/>
              </w:rPr>
            </w:pPr>
            <w:r w:rsidRPr="00E90874">
              <w:rPr>
                <w:rFonts w:ascii="Times New Roman" w:hAnsi="Times New Roman" w:cs="Times New Roman"/>
                <w:sz w:val="24"/>
                <w:szCs w:val="24"/>
                <w:lang w:eastAsia="en-US"/>
              </w:rPr>
              <w:t>Форма промежуточной аттестации</w:t>
            </w:r>
          </w:p>
        </w:tc>
        <w:tc>
          <w:tcPr>
            <w:tcW w:w="3901" w:type="dxa"/>
            <w:gridSpan w:val="4"/>
            <w:tcBorders>
              <w:top w:val="single" w:sz="4" w:space="0" w:color="auto"/>
              <w:left w:val="single" w:sz="4" w:space="0" w:color="auto"/>
              <w:bottom w:val="single" w:sz="4" w:space="0" w:color="auto"/>
              <w:right w:val="single" w:sz="4" w:space="0" w:color="auto"/>
            </w:tcBorders>
            <w:hideMark/>
          </w:tcPr>
          <w:p w:rsidR="008B10C8" w:rsidRPr="00E90874" w:rsidRDefault="008B10C8" w:rsidP="00E90874">
            <w:pPr>
              <w:pStyle w:val="11"/>
              <w:spacing w:line="276" w:lineRule="auto"/>
              <w:contextualSpacing/>
              <w:jc w:val="center"/>
              <w:rPr>
                <w:rFonts w:ascii="Times New Roman" w:hAnsi="Times New Roman" w:cs="Times New Roman"/>
                <w:sz w:val="24"/>
                <w:szCs w:val="24"/>
                <w:lang w:eastAsia="en-US"/>
              </w:rPr>
            </w:pPr>
            <w:r w:rsidRPr="00E90874">
              <w:rPr>
                <w:rFonts w:ascii="Times New Roman" w:hAnsi="Times New Roman" w:cs="Times New Roman"/>
                <w:sz w:val="24"/>
                <w:szCs w:val="24"/>
                <w:lang w:eastAsia="en-US"/>
              </w:rPr>
              <w:t>Учебная нагрузка обучающихся</w:t>
            </w:r>
          </w:p>
          <w:p w:rsidR="008B10C8" w:rsidRPr="00E90874" w:rsidRDefault="008B10C8" w:rsidP="00E90874">
            <w:pPr>
              <w:pStyle w:val="11"/>
              <w:spacing w:line="276" w:lineRule="auto"/>
              <w:contextualSpacing/>
              <w:jc w:val="center"/>
              <w:rPr>
                <w:rFonts w:ascii="Times New Roman" w:hAnsi="Times New Roman" w:cs="Times New Roman"/>
                <w:sz w:val="24"/>
                <w:szCs w:val="24"/>
                <w:lang w:eastAsia="en-US"/>
              </w:rPr>
            </w:pPr>
            <w:r w:rsidRPr="00E90874">
              <w:rPr>
                <w:rFonts w:ascii="Times New Roman" w:hAnsi="Times New Roman" w:cs="Times New Roman"/>
                <w:sz w:val="24"/>
                <w:szCs w:val="24"/>
                <w:lang w:eastAsia="en-US"/>
              </w:rPr>
              <w:t>(час)</w:t>
            </w:r>
          </w:p>
        </w:tc>
        <w:tc>
          <w:tcPr>
            <w:tcW w:w="1656" w:type="dxa"/>
            <w:gridSpan w:val="2"/>
            <w:tcBorders>
              <w:top w:val="single" w:sz="4" w:space="0" w:color="auto"/>
              <w:left w:val="single" w:sz="4" w:space="0" w:color="auto"/>
              <w:bottom w:val="single" w:sz="4" w:space="0" w:color="auto"/>
              <w:right w:val="single" w:sz="4" w:space="0" w:color="auto"/>
            </w:tcBorders>
            <w:hideMark/>
          </w:tcPr>
          <w:p w:rsidR="008B10C8" w:rsidRPr="00E90874" w:rsidRDefault="008B10C8" w:rsidP="00E90874">
            <w:pPr>
              <w:pStyle w:val="11"/>
              <w:spacing w:line="276" w:lineRule="auto"/>
              <w:contextualSpacing/>
              <w:jc w:val="center"/>
              <w:rPr>
                <w:rFonts w:ascii="Times New Roman" w:hAnsi="Times New Roman" w:cs="Times New Roman"/>
                <w:sz w:val="24"/>
                <w:szCs w:val="24"/>
                <w:lang w:eastAsia="en-US"/>
              </w:rPr>
            </w:pPr>
            <w:r w:rsidRPr="00E90874">
              <w:rPr>
                <w:rFonts w:ascii="Times New Roman" w:hAnsi="Times New Roman" w:cs="Times New Roman"/>
                <w:sz w:val="24"/>
                <w:szCs w:val="24"/>
                <w:lang w:eastAsia="en-US"/>
              </w:rPr>
              <w:t xml:space="preserve">Курс </w:t>
            </w:r>
          </w:p>
          <w:p w:rsidR="008B10C8" w:rsidRPr="00E90874" w:rsidRDefault="008B10C8" w:rsidP="00E90874">
            <w:pPr>
              <w:pStyle w:val="11"/>
              <w:spacing w:line="276" w:lineRule="auto"/>
              <w:contextualSpacing/>
              <w:jc w:val="center"/>
              <w:rPr>
                <w:rFonts w:ascii="Times New Roman" w:hAnsi="Times New Roman" w:cs="Times New Roman"/>
                <w:sz w:val="24"/>
                <w:szCs w:val="24"/>
                <w:lang w:eastAsia="en-US"/>
              </w:rPr>
            </w:pPr>
            <w:r w:rsidRPr="00E90874">
              <w:rPr>
                <w:rFonts w:ascii="Times New Roman" w:hAnsi="Times New Roman" w:cs="Times New Roman"/>
                <w:sz w:val="24"/>
                <w:szCs w:val="24"/>
                <w:lang w:eastAsia="en-US"/>
              </w:rPr>
              <w:t>2</w:t>
            </w:r>
          </w:p>
        </w:tc>
      </w:tr>
      <w:tr w:rsidR="008B10C8" w:rsidRPr="00E90874" w:rsidTr="00170F1B">
        <w:trPr>
          <w:cantSplit/>
          <w:trHeight w:val="778"/>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8B10C8" w:rsidRPr="00E90874" w:rsidRDefault="008B10C8" w:rsidP="00E90874">
            <w:pPr>
              <w:spacing w:after="0"/>
              <w:contextualSpacing/>
              <w:rPr>
                <w:rFonts w:ascii="Times New Roman" w:hAnsi="Times New Roman" w:cs="Times New Roman"/>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B10C8" w:rsidRPr="00E90874" w:rsidRDefault="008B10C8" w:rsidP="00E90874">
            <w:pPr>
              <w:spacing w:after="0"/>
              <w:contextualSpacing/>
              <w:rPr>
                <w:rFonts w:ascii="Times New Roman" w:hAnsi="Times New Roman" w:cs="Times New Roman"/>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10C8" w:rsidRPr="00E90874" w:rsidRDefault="008B10C8" w:rsidP="00E90874">
            <w:pPr>
              <w:spacing w:after="0"/>
              <w:contextualSpacing/>
              <w:rPr>
                <w:rFonts w:ascii="Times New Roman" w:hAnsi="Times New Roman" w:cs="Times New Roman"/>
                <w:sz w:val="24"/>
                <w:szCs w:val="24"/>
                <w:lang w:eastAsia="en-US"/>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8B10C8" w:rsidRPr="00E90874" w:rsidRDefault="008B10C8" w:rsidP="00E90874">
            <w:pPr>
              <w:pStyle w:val="11"/>
              <w:spacing w:line="276" w:lineRule="auto"/>
              <w:ind w:left="113" w:right="113"/>
              <w:contextualSpacing/>
              <w:jc w:val="center"/>
              <w:rPr>
                <w:rFonts w:ascii="Times New Roman" w:hAnsi="Times New Roman" w:cs="Times New Roman"/>
                <w:sz w:val="24"/>
                <w:szCs w:val="24"/>
                <w:lang w:eastAsia="en-US"/>
              </w:rPr>
            </w:pPr>
            <w:r w:rsidRPr="00E90874">
              <w:rPr>
                <w:rFonts w:ascii="Times New Roman" w:hAnsi="Times New Roman" w:cs="Times New Roman"/>
                <w:sz w:val="24"/>
                <w:szCs w:val="24"/>
                <w:lang w:eastAsia="en-US"/>
              </w:rPr>
              <w:t>Самостоятельная работа</w:t>
            </w:r>
          </w:p>
        </w:tc>
        <w:tc>
          <w:tcPr>
            <w:tcW w:w="852" w:type="dxa"/>
            <w:vMerge w:val="restart"/>
            <w:tcBorders>
              <w:top w:val="single" w:sz="4" w:space="0" w:color="auto"/>
              <w:left w:val="single" w:sz="4" w:space="0" w:color="auto"/>
              <w:bottom w:val="single" w:sz="4" w:space="0" w:color="auto"/>
              <w:right w:val="single" w:sz="4" w:space="0" w:color="auto"/>
            </w:tcBorders>
            <w:hideMark/>
          </w:tcPr>
          <w:p w:rsidR="008B10C8" w:rsidRPr="00E90874" w:rsidRDefault="008B10C8" w:rsidP="00E90874">
            <w:pPr>
              <w:pStyle w:val="11"/>
              <w:spacing w:line="276" w:lineRule="auto"/>
              <w:contextualSpacing/>
              <w:jc w:val="center"/>
              <w:rPr>
                <w:rFonts w:ascii="Times New Roman" w:hAnsi="Times New Roman" w:cs="Times New Roman"/>
                <w:sz w:val="24"/>
                <w:szCs w:val="24"/>
                <w:lang w:eastAsia="en-US"/>
              </w:rPr>
            </w:pPr>
            <w:r w:rsidRPr="00E90874">
              <w:rPr>
                <w:rFonts w:ascii="Times New Roman" w:hAnsi="Times New Roman" w:cs="Times New Roman"/>
                <w:sz w:val="24"/>
                <w:szCs w:val="24"/>
                <w:lang w:eastAsia="en-US"/>
              </w:rPr>
              <w:t>Всего занятий</w:t>
            </w:r>
          </w:p>
        </w:tc>
        <w:tc>
          <w:tcPr>
            <w:tcW w:w="1915" w:type="dxa"/>
            <w:gridSpan w:val="2"/>
            <w:tcBorders>
              <w:top w:val="single" w:sz="4" w:space="0" w:color="auto"/>
              <w:left w:val="single" w:sz="4" w:space="0" w:color="auto"/>
              <w:bottom w:val="single" w:sz="4" w:space="0" w:color="auto"/>
              <w:right w:val="single" w:sz="4" w:space="0" w:color="auto"/>
            </w:tcBorders>
            <w:hideMark/>
          </w:tcPr>
          <w:p w:rsidR="008B10C8" w:rsidRPr="00E90874" w:rsidRDefault="008B10C8" w:rsidP="00E90874">
            <w:pPr>
              <w:pStyle w:val="11"/>
              <w:spacing w:line="276" w:lineRule="auto"/>
              <w:contextualSpacing/>
              <w:jc w:val="center"/>
              <w:rPr>
                <w:rFonts w:ascii="Times New Roman" w:hAnsi="Times New Roman" w:cs="Times New Roman"/>
                <w:sz w:val="24"/>
                <w:szCs w:val="24"/>
                <w:lang w:eastAsia="en-US"/>
              </w:rPr>
            </w:pPr>
            <w:r w:rsidRPr="00E90874">
              <w:rPr>
                <w:rFonts w:ascii="Times New Roman" w:hAnsi="Times New Roman" w:cs="Times New Roman"/>
                <w:sz w:val="24"/>
                <w:szCs w:val="24"/>
                <w:lang w:eastAsia="en-US"/>
              </w:rPr>
              <w:t>в том числе</w:t>
            </w:r>
          </w:p>
        </w:tc>
        <w:tc>
          <w:tcPr>
            <w:tcW w:w="1656" w:type="dxa"/>
            <w:gridSpan w:val="2"/>
            <w:tcBorders>
              <w:top w:val="single" w:sz="4" w:space="0" w:color="auto"/>
              <w:left w:val="single" w:sz="4" w:space="0" w:color="auto"/>
              <w:bottom w:val="single" w:sz="4" w:space="0" w:color="auto"/>
              <w:right w:val="single" w:sz="4" w:space="0" w:color="auto"/>
            </w:tcBorders>
            <w:hideMark/>
          </w:tcPr>
          <w:p w:rsidR="008B10C8" w:rsidRPr="00E90874" w:rsidRDefault="008B10C8" w:rsidP="00E90874">
            <w:pPr>
              <w:pStyle w:val="11"/>
              <w:spacing w:line="276" w:lineRule="auto"/>
              <w:contextualSpacing/>
              <w:jc w:val="center"/>
              <w:rPr>
                <w:rFonts w:ascii="Times New Roman" w:hAnsi="Times New Roman" w:cs="Times New Roman"/>
                <w:sz w:val="24"/>
                <w:szCs w:val="24"/>
                <w:lang w:eastAsia="en-US"/>
              </w:rPr>
            </w:pPr>
            <w:r w:rsidRPr="00E90874">
              <w:rPr>
                <w:rFonts w:ascii="Times New Roman" w:hAnsi="Times New Roman" w:cs="Times New Roman"/>
                <w:sz w:val="24"/>
                <w:szCs w:val="24"/>
                <w:lang w:eastAsia="en-US"/>
              </w:rPr>
              <w:t>Семестр</w:t>
            </w:r>
          </w:p>
        </w:tc>
      </w:tr>
      <w:tr w:rsidR="008B10C8" w:rsidRPr="00E90874" w:rsidTr="00170F1B">
        <w:tc>
          <w:tcPr>
            <w:tcW w:w="1242" w:type="dxa"/>
            <w:vMerge/>
            <w:tcBorders>
              <w:top w:val="single" w:sz="4" w:space="0" w:color="auto"/>
              <w:left w:val="single" w:sz="4" w:space="0" w:color="auto"/>
              <w:bottom w:val="single" w:sz="4" w:space="0" w:color="auto"/>
              <w:right w:val="single" w:sz="4" w:space="0" w:color="auto"/>
            </w:tcBorders>
            <w:vAlign w:val="center"/>
            <w:hideMark/>
          </w:tcPr>
          <w:p w:rsidR="008B10C8" w:rsidRPr="00E90874" w:rsidRDefault="008B10C8" w:rsidP="00E90874">
            <w:pPr>
              <w:spacing w:after="0"/>
              <w:contextualSpacing/>
              <w:rPr>
                <w:rFonts w:ascii="Times New Roman" w:hAnsi="Times New Roman" w:cs="Times New Roman"/>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B10C8" w:rsidRPr="00E90874" w:rsidRDefault="008B10C8" w:rsidP="00E90874">
            <w:pPr>
              <w:spacing w:after="0"/>
              <w:contextualSpacing/>
              <w:rPr>
                <w:rFonts w:ascii="Times New Roman" w:hAnsi="Times New Roman" w:cs="Times New Roman"/>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10C8" w:rsidRPr="00E90874" w:rsidRDefault="008B10C8" w:rsidP="00E90874">
            <w:pPr>
              <w:spacing w:after="0"/>
              <w:contextualSpacing/>
              <w:rPr>
                <w:rFonts w:ascii="Times New Roman" w:hAnsi="Times New Roman" w:cs="Times New Roman"/>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10C8" w:rsidRPr="00E90874" w:rsidRDefault="008B10C8" w:rsidP="00E90874">
            <w:pPr>
              <w:spacing w:after="0"/>
              <w:contextualSpacing/>
              <w:rPr>
                <w:rFonts w:ascii="Times New Roman" w:hAnsi="Times New Roman" w:cs="Times New Roman"/>
                <w:sz w:val="24"/>
                <w:szCs w:val="24"/>
                <w:lang w:eastAsia="en-US"/>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8B10C8" w:rsidRPr="00E90874" w:rsidRDefault="008B10C8" w:rsidP="00E90874">
            <w:pPr>
              <w:spacing w:after="0"/>
              <w:contextualSpacing/>
              <w:rPr>
                <w:rFonts w:ascii="Times New Roman" w:hAnsi="Times New Roman" w:cs="Times New Roman"/>
                <w:sz w:val="24"/>
                <w:szCs w:val="24"/>
                <w:lang w:eastAsia="en-US"/>
              </w:rPr>
            </w:pPr>
          </w:p>
        </w:tc>
        <w:tc>
          <w:tcPr>
            <w:tcW w:w="867" w:type="dxa"/>
            <w:tcBorders>
              <w:top w:val="single" w:sz="4" w:space="0" w:color="auto"/>
              <w:left w:val="single" w:sz="4" w:space="0" w:color="auto"/>
              <w:bottom w:val="single" w:sz="4" w:space="0" w:color="auto"/>
              <w:right w:val="single" w:sz="4" w:space="0" w:color="auto"/>
            </w:tcBorders>
            <w:hideMark/>
          </w:tcPr>
          <w:p w:rsidR="008B10C8" w:rsidRPr="00E90874" w:rsidRDefault="008B10C8" w:rsidP="00E90874">
            <w:pPr>
              <w:pStyle w:val="11"/>
              <w:spacing w:line="276" w:lineRule="auto"/>
              <w:contextualSpacing/>
              <w:jc w:val="center"/>
              <w:rPr>
                <w:rFonts w:ascii="Times New Roman" w:hAnsi="Times New Roman" w:cs="Times New Roman"/>
                <w:sz w:val="24"/>
                <w:szCs w:val="24"/>
                <w:vertAlign w:val="superscript"/>
                <w:lang w:eastAsia="en-US"/>
              </w:rPr>
            </w:pPr>
            <w:r w:rsidRPr="00E90874">
              <w:rPr>
                <w:rFonts w:ascii="Times New Roman" w:hAnsi="Times New Roman" w:cs="Times New Roman"/>
                <w:sz w:val="24"/>
                <w:szCs w:val="24"/>
                <w:lang w:eastAsia="en-US"/>
              </w:rPr>
              <w:t>ЛПЗ</w:t>
            </w:r>
            <w:r w:rsidRPr="00E90874">
              <w:rPr>
                <w:rFonts w:ascii="Times New Roman" w:hAnsi="Times New Roman" w:cs="Times New Roman"/>
                <w:sz w:val="24"/>
                <w:szCs w:val="24"/>
                <w:vertAlign w:val="superscript"/>
                <w:lang w:eastAsia="en-US"/>
              </w:rPr>
              <w:t>**</w:t>
            </w:r>
          </w:p>
        </w:tc>
        <w:tc>
          <w:tcPr>
            <w:tcW w:w="1048" w:type="dxa"/>
            <w:tcBorders>
              <w:top w:val="single" w:sz="4" w:space="0" w:color="auto"/>
              <w:left w:val="single" w:sz="4" w:space="0" w:color="auto"/>
              <w:bottom w:val="single" w:sz="4" w:space="0" w:color="auto"/>
              <w:right w:val="single" w:sz="4" w:space="0" w:color="auto"/>
            </w:tcBorders>
            <w:hideMark/>
          </w:tcPr>
          <w:p w:rsidR="008B10C8" w:rsidRPr="00E90874" w:rsidRDefault="008B10C8" w:rsidP="00E90874">
            <w:pPr>
              <w:pStyle w:val="11"/>
              <w:spacing w:line="276" w:lineRule="auto"/>
              <w:contextualSpacing/>
              <w:jc w:val="center"/>
              <w:rPr>
                <w:rFonts w:ascii="Times New Roman" w:hAnsi="Times New Roman" w:cs="Times New Roman"/>
                <w:sz w:val="24"/>
                <w:szCs w:val="24"/>
                <w:lang w:eastAsia="en-US"/>
              </w:rPr>
            </w:pPr>
            <w:r w:rsidRPr="00E90874">
              <w:rPr>
                <w:rFonts w:ascii="Times New Roman" w:hAnsi="Times New Roman" w:cs="Times New Roman"/>
                <w:sz w:val="24"/>
                <w:szCs w:val="24"/>
                <w:lang w:eastAsia="en-US"/>
              </w:rPr>
              <w:t>Лекций, уроков</w:t>
            </w:r>
          </w:p>
        </w:tc>
        <w:tc>
          <w:tcPr>
            <w:tcW w:w="776" w:type="dxa"/>
            <w:tcBorders>
              <w:top w:val="single" w:sz="4" w:space="0" w:color="auto"/>
              <w:left w:val="single" w:sz="4" w:space="0" w:color="auto"/>
              <w:bottom w:val="single" w:sz="4" w:space="0" w:color="auto"/>
              <w:right w:val="single" w:sz="4" w:space="0" w:color="auto"/>
            </w:tcBorders>
            <w:hideMark/>
          </w:tcPr>
          <w:p w:rsidR="008B10C8" w:rsidRPr="00E90874" w:rsidRDefault="008B10C8" w:rsidP="00E90874">
            <w:pPr>
              <w:pStyle w:val="11"/>
              <w:spacing w:line="276" w:lineRule="auto"/>
              <w:contextualSpacing/>
              <w:jc w:val="center"/>
              <w:rPr>
                <w:rFonts w:ascii="Times New Roman" w:hAnsi="Times New Roman" w:cs="Times New Roman"/>
                <w:sz w:val="24"/>
                <w:szCs w:val="24"/>
                <w:lang w:eastAsia="en-US"/>
              </w:rPr>
            </w:pPr>
            <w:r w:rsidRPr="00E90874">
              <w:rPr>
                <w:rFonts w:ascii="Times New Roman" w:hAnsi="Times New Roman" w:cs="Times New Roman"/>
                <w:sz w:val="24"/>
                <w:szCs w:val="24"/>
                <w:lang w:eastAsia="en-US"/>
              </w:rPr>
              <w:t>3</w:t>
            </w:r>
          </w:p>
        </w:tc>
        <w:tc>
          <w:tcPr>
            <w:tcW w:w="880" w:type="dxa"/>
            <w:tcBorders>
              <w:top w:val="single" w:sz="4" w:space="0" w:color="auto"/>
              <w:left w:val="single" w:sz="4" w:space="0" w:color="auto"/>
              <w:bottom w:val="single" w:sz="4" w:space="0" w:color="auto"/>
              <w:right w:val="single" w:sz="4" w:space="0" w:color="auto"/>
            </w:tcBorders>
            <w:hideMark/>
          </w:tcPr>
          <w:p w:rsidR="008B10C8" w:rsidRPr="00E90874" w:rsidRDefault="008B10C8" w:rsidP="00E90874">
            <w:pPr>
              <w:pStyle w:val="11"/>
              <w:spacing w:line="276" w:lineRule="auto"/>
              <w:contextualSpacing/>
              <w:jc w:val="center"/>
              <w:rPr>
                <w:rFonts w:ascii="Times New Roman" w:hAnsi="Times New Roman" w:cs="Times New Roman"/>
                <w:sz w:val="24"/>
                <w:szCs w:val="24"/>
                <w:lang w:eastAsia="en-US"/>
              </w:rPr>
            </w:pPr>
            <w:r w:rsidRPr="00E90874">
              <w:rPr>
                <w:rFonts w:ascii="Times New Roman" w:hAnsi="Times New Roman" w:cs="Times New Roman"/>
                <w:sz w:val="24"/>
                <w:szCs w:val="24"/>
                <w:lang w:eastAsia="en-US"/>
              </w:rPr>
              <w:t>4</w:t>
            </w:r>
          </w:p>
        </w:tc>
      </w:tr>
      <w:tr w:rsidR="008B10C8" w:rsidRPr="00E90874" w:rsidTr="00170F1B">
        <w:trPr>
          <w:trHeight w:val="512"/>
        </w:trPr>
        <w:tc>
          <w:tcPr>
            <w:tcW w:w="1242" w:type="dxa"/>
            <w:tcBorders>
              <w:top w:val="single" w:sz="4" w:space="0" w:color="auto"/>
              <w:left w:val="single" w:sz="4" w:space="0" w:color="auto"/>
              <w:bottom w:val="single" w:sz="4" w:space="0" w:color="auto"/>
              <w:right w:val="single" w:sz="4" w:space="0" w:color="auto"/>
            </w:tcBorders>
            <w:hideMark/>
          </w:tcPr>
          <w:p w:rsidR="008B10C8" w:rsidRPr="00E90874" w:rsidRDefault="008B10C8" w:rsidP="00E90874">
            <w:pPr>
              <w:pStyle w:val="11"/>
              <w:spacing w:line="276" w:lineRule="auto"/>
              <w:contextualSpacing/>
              <w:jc w:val="center"/>
              <w:rPr>
                <w:rFonts w:ascii="Times New Roman" w:hAnsi="Times New Roman" w:cs="Times New Roman"/>
                <w:sz w:val="24"/>
                <w:szCs w:val="24"/>
                <w:lang w:eastAsia="en-US"/>
              </w:rPr>
            </w:pPr>
            <w:r w:rsidRPr="00E90874">
              <w:rPr>
                <w:rFonts w:ascii="Times New Roman" w:hAnsi="Times New Roman" w:cs="Times New Roman"/>
                <w:sz w:val="24"/>
                <w:szCs w:val="24"/>
                <w:lang w:eastAsia="en-US"/>
              </w:rPr>
              <w:t>ОП. 0</w:t>
            </w:r>
            <w:r w:rsidR="00170F1B" w:rsidRPr="00E90874">
              <w:rPr>
                <w:rFonts w:ascii="Times New Roman" w:hAnsi="Times New Roman" w:cs="Times New Roman"/>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8B10C8" w:rsidRPr="00E90874" w:rsidRDefault="00170F1B" w:rsidP="00E90874">
            <w:pPr>
              <w:pStyle w:val="11"/>
              <w:spacing w:line="276" w:lineRule="auto"/>
              <w:contextualSpacing/>
              <w:jc w:val="center"/>
              <w:rPr>
                <w:rFonts w:ascii="Times New Roman" w:hAnsi="Times New Roman" w:cs="Times New Roman"/>
                <w:sz w:val="24"/>
                <w:szCs w:val="24"/>
                <w:lang w:eastAsia="en-US"/>
              </w:rPr>
            </w:pPr>
            <w:r w:rsidRPr="00E90874">
              <w:rPr>
                <w:rFonts w:ascii="Times New Roman" w:hAnsi="Times New Roman" w:cs="Times New Roman"/>
                <w:sz w:val="24"/>
                <w:szCs w:val="24"/>
                <w:lang w:eastAsia="en-US"/>
              </w:rPr>
              <w:t>Органическая химия</w:t>
            </w:r>
          </w:p>
        </w:tc>
        <w:tc>
          <w:tcPr>
            <w:tcW w:w="1134" w:type="dxa"/>
            <w:tcBorders>
              <w:top w:val="single" w:sz="4" w:space="0" w:color="auto"/>
              <w:left w:val="single" w:sz="4" w:space="0" w:color="auto"/>
              <w:bottom w:val="single" w:sz="4" w:space="0" w:color="auto"/>
              <w:right w:val="single" w:sz="4" w:space="0" w:color="auto"/>
            </w:tcBorders>
            <w:hideMark/>
          </w:tcPr>
          <w:p w:rsidR="008B10C8" w:rsidRPr="00E90874" w:rsidRDefault="00170F1B" w:rsidP="00E90874">
            <w:pPr>
              <w:pStyle w:val="11"/>
              <w:spacing w:line="276" w:lineRule="auto"/>
              <w:contextualSpacing/>
              <w:jc w:val="center"/>
              <w:rPr>
                <w:rFonts w:ascii="Times New Roman" w:hAnsi="Times New Roman" w:cs="Times New Roman"/>
                <w:sz w:val="24"/>
                <w:szCs w:val="24"/>
                <w:vertAlign w:val="superscript"/>
                <w:lang w:eastAsia="en-US"/>
              </w:rPr>
            </w:pPr>
            <w:proofErr w:type="spellStart"/>
            <w:r w:rsidRPr="00E90874">
              <w:rPr>
                <w:rFonts w:ascii="Times New Roman" w:hAnsi="Times New Roman" w:cs="Times New Roman"/>
                <w:sz w:val="24"/>
                <w:szCs w:val="24"/>
                <w:lang w:eastAsia="en-US"/>
              </w:rPr>
              <w:t>Дз</w:t>
            </w:r>
            <w:proofErr w:type="spellEnd"/>
            <w:r w:rsidR="008B10C8" w:rsidRPr="00E90874">
              <w:rPr>
                <w:rFonts w:ascii="Times New Roman"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B10C8" w:rsidRPr="00E90874" w:rsidRDefault="00170F1B" w:rsidP="00E90874">
            <w:pPr>
              <w:pStyle w:val="11"/>
              <w:spacing w:line="276" w:lineRule="auto"/>
              <w:contextualSpacing/>
              <w:jc w:val="center"/>
              <w:rPr>
                <w:rFonts w:ascii="Times New Roman" w:hAnsi="Times New Roman" w:cs="Times New Roman"/>
                <w:sz w:val="24"/>
                <w:szCs w:val="24"/>
                <w:lang w:eastAsia="en-US"/>
              </w:rPr>
            </w:pPr>
            <w:r w:rsidRPr="00E90874">
              <w:rPr>
                <w:rFonts w:ascii="Times New Roman" w:hAnsi="Times New Roman" w:cs="Times New Roman"/>
                <w:sz w:val="24"/>
                <w:szCs w:val="24"/>
                <w:lang w:eastAsia="en-US"/>
              </w:rPr>
              <w:t>25</w:t>
            </w:r>
          </w:p>
        </w:tc>
        <w:tc>
          <w:tcPr>
            <w:tcW w:w="852" w:type="dxa"/>
            <w:tcBorders>
              <w:top w:val="single" w:sz="4" w:space="0" w:color="auto"/>
              <w:left w:val="single" w:sz="4" w:space="0" w:color="auto"/>
              <w:bottom w:val="single" w:sz="4" w:space="0" w:color="auto"/>
              <w:right w:val="single" w:sz="4" w:space="0" w:color="auto"/>
            </w:tcBorders>
            <w:hideMark/>
          </w:tcPr>
          <w:p w:rsidR="008B10C8" w:rsidRPr="00E90874" w:rsidRDefault="00170F1B" w:rsidP="00E90874">
            <w:pPr>
              <w:pStyle w:val="11"/>
              <w:spacing w:line="276" w:lineRule="auto"/>
              <w:contextualSpacing/>
              <w:jc w:val="center"/>
              <w:rPr>
                <w:rFonts w:ascii="Times New Roman" w:hAnsi="Times New Roman" w:cs="Times New Roman"/>
                <w:sz w:val="24"/>
                <w:szCs w:val="24"/>
                <w:lang w:eastAsia="en-US"/>
              </w:rPr>
            </w:pPr>
            <w:r w:rsidRPr="00E90874">
              <w:rPr>
                <w:rFonts w:ascii="Times New Roman" w:hAnsi="Times New Roman" w:cs="Times New Roman"/>
                <w:sz w:val="24"/>
                <w:szCs w:val="24"/>
                <w:lang w:eastAsia="en-US"/>
              </w:rPr>
              <w:t>50</w:t>
            </w:r>
          </w:p>
        </w:tc>
        <w:tc>
          <w:tcPr>
            <w:tcW w:w="867" w:type="dxa"/>
            <w:tcBorders>
              <w:top w:val="single" w:sz="4" w:space="0" w:color="auto"/>
              <w:left w:val="single" w:sz="4" w:space="0" w:color="auto"/>
              <w:bottom w:val="single" w:sz="4" w:space="0" w:color="auto"/>
              <w:right w:val="single" w:sz="4" w:space="0" w:color="auto"/>
            </w:tcBorders>
            <w:hideMark/>
          </w:tcPr>
          <w:p w:rsidR="008B10C8" w:rsidRPr="00E90874" w:rsidRDefault="00170F1B" w:rsidP="00E90874">
            <w:pPr>
              <w:pStyle w:val="11"/>
              <w:spacing w:line="276" w:lineRule="auto"/>
              <w:contextualSpacing/>
              <w:jc w:val="center"/>
              <w:rPr>
                <w:rFonts w:ascii="Times New Roman" w:hAnsi="Times New Roman" w:cs="Times New Roman"/>
                <w:sz w:val="24"/>
                <w:szCs w:val="24"/>
                <w:lang w:eastAsia="en-US"/>
              </w:rPr>
            </w:pPr>
            <w:r w:rsidRPr="00E90874">
              <w:rPr>
                <w:rFonts w:ascii="Times New Roman" w:hAnsi="Times New Roman" w:cs="Times New Roman"/>
                <w:sz w:val="24"/>
                <w:szCs w:val="24"/>
                <w:lang w:eastAsia="en-US"/>
              </w:rPr>
              <w:t>20</w:t>
            </w:r>
          </w:p>
        </w:tc>
        <w:tc>
          <w:tcPr>
            <w:tcW w:w="1048" w:type="dxa"/>
            <w:tcBorders>
              <w:top w:val="single" w:sz="4" w:space="0" w:color="auto"/>
              <w:left w:val="single" w:sz="4" w:space="0" w:color="auto"/>
              <w:bottom w:val="single" w:sz="4" w:space="0" w:color="auto"/>
              <w:right w:val="single" w:sz="4" w:space="0" w:color="auto"/>
            </w:tcBorders>
            <w:hideMark/>
          </w:tcPr>
          <w:p w:rsidR="008B10C8" w:rsidRPr="00E90874" w:rsidRDefault="00170F1B" w:rsidP="00E90874">
            <w:pPr>
              <w:pStyle w:val="11"/>
              <w:spacing w:line="276" w:lineRule="auto"/>
              <w:contextualSpacing/>
              <w:jc w:val="center"/>
              <w:rPr>
                <w:rFonts w:ascii="Times New Roman" w:hAnsi="Times New Roman" w:cs="Times New Roman"/>
                <w:sz w:val="24"/>
                <w:szCs w:val="24"/>
                <w:lang w:eastAsia="en-US"/>
              </w:rPr>
            </w:pPr>
            <w:r w:rsidRPr="00E90874">
              <w:rPr>
                <w:rFonts w:ascii="Times New Roman" w:hAnsi="Times New Roman" w:cs="Times New Roman"/>
                <w:sz w:val="24"/>
                <w:szCs w:val="24"/>
                <w:lang w:eastAsia="en-US"/>
              </w:rPr>
              <w:t>30</w:t>
            </w:r>
          </w:p>
        </w:tc>
        <w:tc>
          <w:tcPr>
            <w:tcW w:w="776" w:type="dxa"/>
            <w:tcBorders>
              <w:top w:val="single" w:sz="4" w:space="0" w:color="auto"/>
              <w:left w:val="single" w:sz="4" w:space="0" w:color="auto"/>
              <w:bottom w:val="single" w:sz="4" w:space="0" w:color="auto"/>
              <w:right w:val="single" w:sz="4" w:space="0" w:color="auto"/>
            </w:tcBorders>
            <w:hideMark/>
          </w:tcPr>
          <w:p w:rsidR="008B10C8" w:rsidRPr="00E90874" w:rsidRDefault="008B10C8" w:rsidP="00E90874">
            <w:pPr>
              <w:pStyle w:val="11"/>
              <w:spacing w:line="276" w:lineRule="auto"/>
              <w:contextualSpacing/>
              <w:jc w:val="center"/>
              <w:rPr>
                <w:rFonts w:ascii="Times New Roman" w:hAnsi="Times New Roman" w:cs="Times New Roman"/>
                <w:sz w:val="24"/>
                <w:szCs w:val="24"/>
                <w:lang w:eastAsia="en-US"/>
              </w:rPr>
            </w:pPr>
          </w:p>
        </w:tc>
        <w:tc>
          <w:tcPr>
            <w:tcW w:w="880" w:type="dxa"/>
            <w:tcBorders>
              <w:top w:val="single" w:sz="4" w:space="0" w:color="auto"/>
              <w:left w:val="single" w:sz="4" w:space="0" w:color="auto"/>
              <w:bottom w:val="single" w:sz="4" w:space="0" w:color="auto"/>
              <w:right w:val="single" w:sz="4" w:space="0" w:color="auto"/>
            </w:tcBorders>
            <w:hideMark/>
          </w:tcPr>
          <w:p w:rsidR="008B10C8" w:rsidRPr="00E90874" w:rsidRDefault="00170F1B" w:rsidP="00E90874">
            <w:pPr>
              <w:pStyle w:val="11"/>
              <w:spacing w:line="276" w:lineRule="auto"/>
              <w:contextualSpacing/>
              <w:jc w:val="center"/>
              <w:rPr>
                <w:rFonts w:ascii="Times New Roman" w:hAnsi="Times New Roman" w:cs="Times New Roman"/>
                <w:sz w:val="24"/>
                <w:szCs w:val="24"/>
                <w:lang w:eastAsia="en-US"/>
              </w:rPr>
            </w:pPr>
            <w:r w:rsidRPr="00E90874">
              <w:rPr>
                <w:rFonts w:ascii="Times New Roman" w:hAnsi="Times New Roman" w:cs="Times New Roman"/>
                <w:sz w:val="24"/>
                <w:szCs w:val="24"/>
                <w:lang w:eastAsia="en-US"/>
              </w:rPr>
              <w:t>50</w:t>
            </w:r>
            <w:r w:rsidR="008B10C8" w:rsidRPr="00E90874">
              <w:rPr>
                <w:rFonts w:ascii="Times New Roman" w:hAnsi="Times New Roman" w:cs="Times New Roman"/>
                <w:sz w:val="24"/>
                <w:szCs w:val="24"/>
                <w:lang w:eastAsia="en-US"/>
              </w:rPr>
              <w:t>(</w:t>
            </w:r>
            <w:proofErr w:type="spellStart"/>
            <w:r w:rsidRPr="00E90874">
              <w:rPr>
                <w:rFonts w:ascii="Times New Roman" w:hAnsi="Times New Roman" w:cs="Times New Roman"/>
                <w:sz w:val="24"/>
                <w:szCs w:val="24"/>
                <w:lang w:eastAsia="en-US"/>
              </w:rPr>
              <w:t>дз</w:t>
            </w:r>
            <w:proofErr w:type="spellEnd"/>
            <w:r w:rsidR="008B10C8" w:rsidRPr="00E90874">
              <w:rPr>
                <w:rFonts w:ascii="Times New Roman" w:hAnsi="Times New Roman" w:cs="Times New Roman"/>
                <w:sz w:val="24"/>
                <w:szCs w:val="24"/>
                <w:lang w:eastAsia="en-US"/>
              </w:rPr>
              <w:t>)</w:t>
            </w:r>
          </w:p>
        </w:tc>
      </w:tr>
    </w:tbl>
    <w:p w:rsidR="008B10C8" w:rsidRPr="00E90874" w:rsidRDefault="008B10C8" w:rsidP="00E90874">
      <w:pPr>
        <w:pStyle w:val="11"/>
        <w:spacing w:line="276" w:lineRule="auto"/>
        <w:ind w:left="540"/>
        <w:contextualSpacing/>
        <w:rPr>
          <w:rFonts w:ascii="Times New Roman" w:hAnsi="Times New Roman" w:cs="Times New Roman"/>
          <w:sz w:val="24"/>
          <w:szCs w:val="24"/>
        </w:rPr>
      </w:pPr>
      <w:r w:rsidRPr="00E90874">
        <w:rPr>
          <w:rFonts w:ascii="Times New Roman" w:hAnsi="Times New Roman" w:cs="Times New Roman"/>
          <w:sz w:val="24"/>
          <w:szCs w:val="24"/>
        </w:rPr>
        <w:t>* -</w:t>
      </w:r>
      <w:r w:rsidR="00170F1B" w:rsidRPr="00E90874">
        <w:rPr>
          <w:rFonts w:ascii="Times New Roman" w:hAnsi="Times New Roman" w:cs="Times New Roman"/>
          <w:sz w:val="24"/>
          <w:szCs w:val="24"/>
        </w:rPr>
        <w:t xml:space="preserve"> дифференцированный зачёт</w:t>
      </w:r>
      <w:r w:rsidRPr="00E90874">
        <w:rPr>
          <w:rFonts w:ascii="Times New Roman" w:hAnsi="Times New Roman" w:cs="Times New Roman"/>
          <w:sz w:val="24"/>
          <w:szCs w:val="24"/>
        </w:rPr>
        <w:t>;</w:t>
      </w:r>
    </w:p>
    <w:p w:rsidR="008B10C8" w:rsidRPr="00E90874" w:rsidRDefault="008B10C8" w:rsidP="00E90874">
      <w:pPr>
        <w:pStyle w:val="11"/>
        <w:spacing w:line="276" w:lineRule="auto"/>
        <w:ind w:firstLine="540"/>
        <w:contextualSpacing/>
        <w:rPr>
          <w:rFonts w:ascii="Times New Roman" w:hAnsi="Times New Roman" w:cs="Times New Roman"/>
          <w:sz w:val="24"/>
          <w:szCs w:val="24"/>
        </w:rPr>
      </w:pPr>
      <w:r w:rsidRPr="00E90874">
        <w:rPr>
          <w:rFonts w:ascii="Times New Roman" w:hAnsi="Times New Roman" w:cs="Times New Roman"/>
          <w:sz w:val="24"/>
          <w:szCs w:val="24"/>
        </w:rPr>
        <w:t>** - лабораторные и практические занятия.</w:t>
      </w:r>
    </w:p>
    <w:p w:rsidR="008B10C8" w:rsidRPr="00E90874" w:rsidRDefault="008B10C8" w:rsidP="00E90874">
      <w:pPr>
        <w:pStyle w:val="11"/>
        <w:spacing w:line="276" w:lineRule="auto"/>
        <w:ind w:firstLine="540"/>
        <w:contextualSpacing/>
        <w:rPr>
          <w:rFonts w:ascii="Times New Roman" w:hAnsi="Times New Roman" w:cs="Times New Roman"/>
          <w:sz w:val="24"/>
          <w:szCs w:val="24"/>
        </w:rPr>
      </w:pPr>
    </w:p>
    <w:p w:rsidR="008B10C8" w:rsidRPr="00E90874" w:rsidRDefault="008B10C8" w:rsidP="00E90874">
      <w:pPr>
        <w:pStyle w:val="11"/>
        <w:spacing w:line="276" w:lineRule="auto"/>
        <w:contextualSpacing/>
        <w:rPr>
          <w:rFonts w:ascii="Times New Roman" w:hAnsi="Times New Roman" w:cs="Times New Roman"/>
          <w:sz w:val="24"/>
          <w:szCs w:val="24"/>
        </w:rPr>
      </w:pPr>
    </w:p>
    <w:p w:rsidR="008B10C8" w:rsidRPr="00E90874" w:rsidRDefault="008B10C8" w:rsidP="00E90874">
      <w:pPr>
        <w:pStyle w:val="11"/>
        <w:spacing w:line="276" w:lineRule="auto"/>
        <w:contextualSpacing/>
        <w:jc w:val="center"/>
        <w:rPr>
          <w:rFonts w:ascii="Times New Roman" w:hAnsi="Times New Roman" w:cs="Times New Roman"/>
          <w:sz w:val="24"/>
          <w:szCs w:val="24"/>
        </w:rPr>
      </w:pPr>
      <w:r w:rsidRPr="00E90874">
        <w:rPr>
          <w:rFonts w:ascii="Times New Roman" w:hAnsi="Times New Roman" w:cs="Times New Roman"/>
          <w:sz w:val="24"/>
          <w:szCs w:val="24"/>
        </w:rPr>
        <w:t>Планирование текущего контроля и промежуточной аттестации</w:t>
      </w:r>
    </w:p>
    <w:p w:rsidR="008B10C8" w:rsidRPr="00E90874" w:rsidRDefault="008B10C8" w:rsidP="00E90874">
      <w:pPr>
        <w:pStyle w:val="11"/>
        <w:spacing w:line="276" w:lineRule="auto"/>
        <w:ind w:firstLine="540"/>
        <w:contextualSpacing/>
        <w:jc w:val="center"/>
        <w:rPr>
          <w:rFonts w:ascii="Times New Roman" w:hAnsi="Times New Roman" w:cs="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467"/>
        <w:gridCol w:w="3418"/>
        <w:gridCol w:w="3214"/>
      </w:tblGrid>
      <w:tr w:rsidR="008B10C8" w:rsidRPr="00E90874" w:rsidTr="00003E35">
        <w:tc>
          <w:tcPr>
            <w:tcW w:w="540" w:type="dxa"/>
            <w:vMerge w:val="restart"/>
            <w:tcBorders>
              <w:top w:val="single" w:sz="4" w:space="0" w:color="auto"/>
              <w:left w:val="single" w:sz="4" w:space="0" w:color="auto"/>
              <w:bottom w:val="single" w:sz="4" w:space="0" w:color="auto"/>
              <w:right w:val="single" w:sz="4" w:space="0" w:color="auto"/>
            </w:tcBorders>
            <w:hideMark/>
          </w:tcPr>
          <w:p w:rsidR="008B10C8" w:rsidRPr="00E90874" w:rsidRDefault="008B10C8" w:rsidP="00E90874">
            <w:pPr>
              <w:pStyle w:val="11"/>
              <w:spacing w:line="276" w:lineRule="auto"/>
              <w:contextualSpacing/>
              <w:jc w:val="center"/>
              <w:rPr>
                <w:rFonts w:ascii="Times New Roman" w:hAnsi="Times New Roman" w:cs="Times New Roman"/>
                <w:sz w:val="24"/>
                <w:szCs w:val="24"/>
                <w:lang w:eastAsia="en-US"/>
              </w:rPr>
            </w:pPr>
            <w:r w:rsidRPr="00E90874">
              <w:rPr>
                <w:rFonts w:ascii="Times New Roman" w:hAnsi="Times New Roman" w:cs="Times New Roman"/>
                <w:sz w:val="24"/>
                <w:szCs w:val="24"/>
                <w:lang w:eastAsia="en-US"/>
              </w:rPr>
              <w:t>№ п/п</w:t>
            </w:r>
          </w:p>
        </w:tc>
        <w:tc>
          <w:tcPr>
            <w:tcW w:w="2467" w:type="dxa"/>
            <w:vMerge w:val="restart"/>
            <w:tcBorders>
              <w:top w:val="single" w:sz="4" w:space="0" w:color="auto"/>
              <w:left w:val="single" w:sz="4" w:space="0" w:color="auto"/>
              <w:bottom w:val="single" w:sz="4" w:space="0" w:color="auto"/>
              <w:right w:val="single" w:sz="4" w:space="0" w:color="auto"/>
            </w:tcBorders>
            <w:hideMark/>
          </w:tcPr>
          <w:p w:rsidR="008B10C8" w:rsidRPr="00E90874" w:rsidRDefault="008B10C8" w:rsidP="00E90874">
            <w:pPr>
              <w:pStyle w:val="11"/>
              <w:spacing w:line="276" w:lineRule="auto"/>
              <w:contextualSpacing/>
              <w:jc w:val="center"/>
              <w:rPr>
                <w:rFonts w:ascii="Times New Roman" w:hAnsi="Times New Roman" w:cs="Times New Roman"/>
                <w:sz w:val="24"/>
                <w:szCs w:val="24"/>
                <w:lang w:eastAsia="en-US"/>
              </w:rPr>
            </w:pPr>
            <w:r w:rsidRPr="00E90874">
              <w:rPr>
                <w:rFonts w:ascii="Times New Roman" w:hAnsi="Times New Roman" w:cs="Times New Roman"/>
                <w:sz w:val="24"/>
                <w:szCs w:val="24"/>
                <w:lang w:eastAsia="en-US"/>
              </w:rPr>
              <w:t>Наименование раздела дисциплины</w:t>
            </w:r>
          </w:p>
        </w:tc>
        <w:tc>
          <w:tcPr>
            <w:tcW w:w="3418" w:type="dxa"/>
            <w:tcBorders>
              <w:top w:val="single" w:sz="4" w:space="0" w:color="auto"/>
              <w:left w:val="single" w:sz="4" w:space="0" w:color="auto"/>
              <w:bottom w:val="single" w:sz="4" w:space="0" w:color="auto"/>
              <w:right w:val="single" w:sz="4" w:space="0" w:color="auto"/>
            </w:tcBorders>
            <w:hideMark/>
          </w:tcPr>
          <w:p w:rsidR="008B10C8" w:rsidRPr="00E90874" w:rsidRDefault="008B10C8" w:rsidP="00E90874">
            <w:pPr>
              <w:pStyle w:val="11"/>
              <w:spacing w:line="276" w:lineRule="auto"/>
              <w:contextualSpacing/>
              <w:jc w:val="center"/>
              <w:rPr>
                <w:rFonts w:ascii="Times New Roman" w:hAnsi="Times New Roman" w:cs="Times New Roman"/>
                <w:sz w:val="24"/>
                <w:szCs w:val="24"/>
                <w:lang w:eastAsia="en-US"/>
              </w:rPr>
            </w:pPr>
            <w:r w:rsidRPr="00E90874">
              <w:rPr>
                <w:rFonts w:ascii="Times New Roman" w:hAnsi="Times New Roman" w:cs="Times New Roman"/>
                <w:sz w:val="24"/>
                <w:szCs w:val="24"/>
                <w:lang w:eastAsia="en-US"/>
              </w:rPr>
              <w:t>Текущий контроль</w:t>
            </w:r>
          </w:p>
        </w:tc>
        <w:tc>
          <w:tcPr>
            <w:tcW w:w="3214" w:type="dxa"/>
            <w:tcBorders>
              <w:top w:val="single" w:sz="4" w:space="0" w:color="auto"/>
              <w:left w:val="single" w:sz="4" w:space="0" w:color="auto"/>
              <w:bottom w:val="single" w:sz="4" w:space="0" w:color="auto"/>
              <w:right w:val="single" w:sz="4" w:space="0" w:color="auto"/>
            </w:tcBorders>
            <w:hideMark/>
          </w:tcPr>
          <w:p w:rsidR="008B10C8" w:rsidRPr="00E90874" w:rsidRDefault="008B10C8" w:rsidP="00E90874">
            <w:pPr>
              <w:pStyle w:val="11"/>
              <w:spacing w:line="276" w:lineRule="auto"/>
              <w:contextualSpacing/>
              <w:jc w:val="center"/>
              <w:rPr>
                <w:rFonts w:ascii="Times New Roman" w:hAnsi="Times New Roman" w:cs="Times New Roman"/>
                <w:sz w:val="24"/>
                <w:szCs w:val="24"/>
                <w:lang w:eastAsia="en-US"/>
              </w:rPr>
            </w:pPr>
            <w:r w:rsidRPr="00E90874">
              <w:rPr>
                <w:rFonts w:ascii="Times New Roman" w:hAnsi="Times New Roman" w:cs="Times New Roman"/>
                <w:sz w:val="24"/>
                <w:szCs w:val="24"/>
                <w:lang w:eastAsia="en-US"/>
              </w:rPr>
              <w:t>Промежуточная аттестация</w:t>
            </w:r>
          </w:p>
        </w:tc>
      </w:tr>
      <w:tr w:rsidR="00003E35" w:rsidRPr="00E90874" w:rsidTr="00003E35">
        <w:trPr>
          <w:trHeight w:val="7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003E35" w:rsidRPr="00E90874" w:rsidRDefault="00003E35" w:rsidP="00E90874">
            <w:pPr>
              <w:spacing w:after="0"/>
              <w:contextualSpacing/>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3E35" w:rsidRPr="00E90874" w:rsidRDefault="00003E35" w:rsidP="00E90874">
            <w:pPr>
              <w:spacing w:after="0"/>
              <w:contextualSpacing/>
              <w:rPr>
                <w:rFonts w:ascii="Times New Roman" w:hAnsi="Times New Roman" w:cs="Times New Roman"/>
                <w:sz w:val="24"/>
                <w:szCs w:val="24"/>
                <w:lang w:eastAsia="en-US"/>
              </w:rPr>
            </w:pPr>
          </w:p>
        </w:tc>
        <w:tc>
          <w:tcPr>
            <w:tcW w:w="3418" w:type="dxa"/>
            <w:tcBorders>
              <w:top w:val="single" w:sz="4" w:space="0" w:color="auto"/>
              <w:left w:val="single" w:sz="4" w:space="0" w:color="auto"/>
              <w:bottom w:val="single" w:sz="4" w:space="0" w:color="auto"/>
              <w:right w:val="single" w:sz="4" w:space="0" w:color="auto"/>
            </w:tcBorders>
            <w:hideMark/>
          </w:tcPr>
          <w:p w:rsidR="00003E35" w:rsidRPr="00E90874" w:rsidRDefault="00003E35" w:rsidP="00E90874">
            <w:pPr>
              <w:pStyle w:val="11"/>
              <w:spacing w:line="276" w:lineRule="auto"/>
              <w:contextualSpacing/>
              <w:jc w:val="center"/>
              <w:rPr>
                <w:rFonts w:ascii="Times New Roman" w:hAnsi="Times New Roman" w:cs="Times New Roman"/>
                <w:sz w:val="24"/>
                <w:szCs w:val="24"/>
                <w:lang w:eastAsia="en-US"/>
              </w:rPr>
            </w:pPr>
            <w:r w:rsidRPr="00E90874">
              <w:rPr>
                <w:rFonts w:ascii="Times New Roman" w:hAnsi="Times New Roman" w:cs="Times New Roman"/>
                <w:sz w:val="24"/>
                <w:szCs w:val="24"/>
                <w:lang w:eastAsia="en-US"/>
              </w:rPr>
              <w:t>Методы текущего контроля и оценки результатов</w:t>
            </w:r>
          </w:p>
        </w:tc>
        <w:tc>
          <w:tcPr>
            <w:tcW w:w="3214" w:type="dxa"/>
            <w:vMerge w:val="restart"/>
            <w:tcBorders>
              <w:top w:val="single" w:sz="4" w:space="0" w:color="auto"/>
              <w:left w:val="single" w:sz="4" w:space="0" w:color="auto"/>
              <w:right w:val="single" w:sz="4" w:space="0" w:color="auto"/>
            </w:tcBorders>
          </w:tcPr>
          <w:p w:rsidR="00003E35" w:rsidRPr="00E90874" w:rsidRDefault="00003E35" w:rsidP="00E90874">
            <w:pPr>
              <w:pStyle w:val="11"/>
              <w:spacing w:line="276" w:lineRule="auto"/>
              <w:contextualSpacing/>
              <w:jc w:val="center"/>
              <w:rPr>
                <w:rFonts w:ascii="Times New Roman" w:hAnsi="Times New Roman" w:cs="Times New Roman"/>
                <w:sz w:val="24"/>
                <w:szCs w:val="24"/>
                <w:lang w:eastAsia="en-US"/>
              </w:rPr>
            </w:pPr>
          </w:p>
          <w:p w:rsidR="00003E35" w:rsidRPr="00E90874" w:rsidRDefault="00003E35" w:rsidP="00E90874">
            <w:pPr>
              <w:pStyle w:val="11"/>
              <w:spacing w:line="276" w:lineRule="auto"/>
              <w:contextualSpacing/>
              <w:rPr>
                <w:rFonts w:ascii="Times New Roman" w:hAnsi="Times New Roman" w:cs="Times New Roman"/>
                <w:sz w:val="24"/>
                <w:szCs w:val="24"/>
                <w:lang w:eastAsia="en-US"/>
              </w:rPr>
            </w:pPr>
          </w:p>
          <w:p w:rsidR="00003E35" w:rsidRPr="00E90874" w:rsidRDefault="00003E35" w:rsidP="00E90874">
            <w:pPr>
              <w:pStyle w:val="11"/>
              <w:spacing w:line="276" w:lineRule="auto"/>
              <w:contextualSpacing/>
              <w:jc w:val="center"/>
              <w:rPr>
                <w:rFonts w:ascii="Times New Roman" w:hAnsi="Times New Roman" w:cs="Times New Roman"/>
                <w:sz w:val="24"/>
                <w:szCs w:val="24"/>
                <w:lang w:eastAsia="en-US"/>
              </w:rPr>
            </w:pPr>
          </w:p>
          <w:p w:rsidR="00003E35" w:rsidRPr="00E90874" w:rsidRDefault="00003E35" w:rsidP="00E90874">
            <w:pPr>
              <w:pStyle w:val="11"/>
              <w:spacing w:line="276" w:lineRule="auto"/>
              <w:contextualSpacing/>
              <w:jc w:val="center"/>
              <w:rPr>
                <w:rFonts w:ascii="Times New Roman" w:hAnsi="Times New Roman" w:cs="Times New Roman"/>
                <w:sz w:val="24"/>
                <w:szCs w:val="24"/>
              </w:rPr>
            </w:pPr>
          </w:p>
          <w:p w:rsidR="00003E35" w:rsidRPr="00E90874" w:rsidRDefault="00003E35" w:rsidP="00E90874">
            <w:pPr>
              <w:pStyle w:val="11"/>
              <w:spacing w:line="276" w:lineRule="auto"/>
              <w:contextualSpacing/>
              <w:jc w:val="center"/>
              <w:rPr>
                <w:rFonts w:ascii="Times New Roman" w:hAnsi="Times New Roman" w:cs="Times New Roman"/>
                <w:sz w:val="24"/>
                <w:szCs w:val="24"/>
              </w:rPr>
            </w:pPr>
          </w:p>
          <w:p w:rsidR="00003E35" w:rsidRPr="00E90874" w:rsidRDefault="00003E35" w:rsidP="00E90874">
            <w:pPr>
              <w:pStyle w:val="11"/>
              <w:spacing w:line="276" w:lineRule="auto"/>
              <w:contextualSpacing/>
              <w:rPr>
                <w:rFonts w:ascii="Times New Roman" w:hAnsi="Times New Roman" w:cs="Times New Roman"/>
                <w:sz w:val="24"/>
                <w:szCs w:val="24"/>
                <w:lang w:eastAsia="en-US"/>
              </w:rPr>
            </w:pPr>
            <w:r w:rsidRPr="00E90874">
              <w:rPr>
                <w:rFonts w:ascii="Times New Roman" w:hAnsi="Times New Roman" w:cs="Times New Roman"/>
                <w:sz w:val="24"/>
                <w:szCs w:val="24"/>
              </w:rPr>
              <w:t>Дифференцированный зачёт</w:t>
            </w:r>
          </w:p>
        </w:tc>
      </w:tr>
      <w:tr w:rsidR="00003E35" w:rsidRPr="00E90874" w:rsidTr="00003E35">
        <w:tc>
          <w:tcPr>
            <w:tcW w:w="540" w:type="dxa"/>
            <w:tcBorders>
              <w:top w:val="single" w:sz="4" w:space="0" w:color="auto"/>
              <w:left w:val="single" w:sz="4" w:space="0" w:color="auto"/>
              <w:bottom w:val="single" w:sz="4" w:space="0" w:color="auto"/>
              <w:right w:val="single" w:sz="4" w:space="0" w:color="auto"/>
            </w:tcBorders>
            <w:hideMark/>
          </w:tcPr>
          <w:p w:rsidR="00003E35" w:rsidRPr="00E90874" w:rsidRDefault="00003E35" w:rsidP="00E90874">
            <w:pPr>
              <w:pStyle w:val="11"/>
              <w:spacing w:line="276" w:lineRule="auto"/>
              <w:contextualSpacing/>
              <w:jc w:val="center"/>
              <w:rPr>
                <w:rFonts w:ascii="Times New Roman" w:hAnsi="Times New Roman" w:cs="Times New Roman"/>
                <w:sz w:val="24"/>
                <w:szCs w:val="24"/>
                <w:lang w:eastAsia="en-US"/>
              </w:rPr>
            </w:pPr>
            <w:r w:rsidRPr="00E90874">
              <w:rPr>
                <w:rFonts w:ascii="Times New Roman" w:hAnsi="Times New Roman" w:cs="Times New Roman"/>
                <w:sz w:val="24"/>
                <w:szCs w:val="24"/>
                <w:lang w:eastAsia="en-US"/>
              </w:rPr>
              <w:t>1</w:t>
            </w:r>
          </w:p>
        </w:tc>
        <w:tc>
          <w:tcPr>
            <w:tcW w:w="2467" w:type="dxa"/>
            <w:tcBorders>
              <w:top w:val="single" w:sz="4" w:space="0" w:color="auto"/>
              <w:left w:val="single" w:sz="4" w:space="0" w:color="auto"/>
              <w:bottom w:val="single" w:sz="4" w:space="0" w:color="auto"/>
              <w:right w:val="single" w:sz="4" w:space="0" w:color="auto"/>
            </w:tcBorders>
            <w:hideMark/>
          </w:tcPr>
          <w:p w:rsidR="00003E35" w:rsidRPr="00E90874" w:rsidRDefault="00003E35" w:rsidP="00E90874">
            <w:pPr>
              <w:pStyle w:val="11"/>
              <w:spacing w:line="276" w:lineRule="auto"/>
              <w:contextualSpacing/>
              <w:rPr>
                <w:rFonts w:ascii="Times New Roman" w:hAnsi="Times New Roman" w:cs="Times New Roman"/>
                <w:sz w:val="24"/>
                <w:szCs w:val="24"/>
                <w:lang w:eastAsia="en-US"/>
              </w:rPr>
            </w:pPr>
            <w:r w:rsidRPr="00E90874">
              <w:rPr>
                <w:rFonts w:ascii="Times New Roman" w:hAnsi="Times New Roman" w:cs="Times New Roman"/>
                <w:sz w:val="24"/>
                <w:szCs w:val="24"/>
                <w:lang w:eastAsia="en-US"/>
              </w:rPr>
              <w:t>Раздел 1</w:t>
            </w:r>
          </w:p>
        </w:tc>
        <w:tc>
          <w:tcPr>
            <w:tcW w:w="3418" w:type="dxa"/>
            <w:tcBorders>
              <w:top w:val="single" w:sz="4" w:space="0" w:color="auto"/>
              <w:left w:val="single" w:sz="4" w:space="0" w:color="auto"/>
              <w:bottom w:val="single" w:sz="4" w:space="0" w:color="auto"/>
              <w:right w:val="single" w:sz="4" w:space="0" w:color="auto"/>
            </w:tcBorders>
            <w:hideMark/>
          </w:tcPr>
          <w:p w:rsidR="00003E35" w:rsidRPr="00E90874" w:rsidRDefault="00003E35" w:rsidP="00E90874">
            <w:pPr>
              <w:pStyle w:val="11"/>
              <w:spacing w:line="276" w:lineRule="auto"/>
              <w:contextualSpacing/>
              <w:rPr>
                <w:rFonts w:ascii="Times New Roman" w:hAnsi="Times New Roman" w:cs="Times New Roman"/>
                <w:sz w:val="24"/>
                <w:szCs w:val="24"/>
                <w:lang w:eastAsia="en-US"/>
              </w:rPr>
            </w:pPr>
            <w:r w:rsidRPr="00E90874">
              <w:rPr>
                <w:rFonts w:ascii="Times New Roman" w:hAnsi="Times New Roman" w:cs="Times New Roman"/>
                <w:sz w:val="24"/>
                <w:szCs w:val="24"/>
                <w:lang w:eastAsia="en-US"/>
              </w:rPr>
              <w:t>Устный опрос, письменный опрос (карточки заданий), тестирование по темам раздела, а/з ситуаций</w:t>
            </w:r>
          </w:p>
        </w:tc>
        <w:tc>
          <w:tcPr>
            <w:tcW w:w="3214" w:type="dxa"/>
            <w:vMerge/>
            <w:tcBorders>
              <w:left w:val="single" w:sz="4" w:space="0" w:color="auto"/>
              <w:right w:val="single" w:sz="4" w:space="0" w:color="auto"/>
            </w:tcBorders>
            <w:vAlign w:val="center"/>
            <w:hideMark/>
          </w:tcPr>
          <w:p w:rsidR="00003E35" w:rsidRPr="00E90874" w:rsidRDefault="00003E35" w:rsidP="00E90874">
            <w:pPr>
              <w:spacing w:after="0"/>
              <w:contextualSpacing/>
              <w:rPr>
                <w:rFonts w:ascii="Times New Roman" w:hAnsi="Times New Roman" w:cs="Times New Roman"/>
                <w:sz w:val="24"/>
                <w:szCs w:val="24"/>
                <w:lang w:eastAsia="en-US"/>
              </w:rPr>
            </w:pPr>
          </w:p>
        </w:tc>
      </w:tr>
      <w:tr w:rsidR="00003E35" w:rsidRPr="00E90874" w:rsidTr="00003E35">
        <w:tc>
          <w:tcPr>
            <w:tcW w:w="540" w:type="dxa"/>
            <w:tcBorders>
              <w:top w:val="single" w:sz="4" w:space="0" w:color="auto"/>
              <w:left w:val="single" w:sz="4" w:space="0" w:color="auto"/>
              <w:bottom w:val="single" w:sz="4" w:space="0" w:color="auto"/>
              <w:right w:val="single" w:sz="4" w:space="0" w:color="auto"/>
            </w:tcBorders>
            <w:hideMark/>
          </w:tcPr>
          <w:p w:rsidR="00003E35" w:rsidRPr="00E90874" w:rsidRDefault="00003E35" w:rsidP="00E90874">
            <w:pPr>
              <w:pStyle w:val="11"/>
              <w:spacing w:line="276" w:lineRule="auto"/>
              <w:contextualSpacing/>
              <w:jc w:val="center"/>
              <w:rPr>
                <w:rFonts w:ascii="Times New Roman" w:hAnsi="Times New Roman" w:cs="Times New Roman"/>
                <w:sz w:val="24"/>
                <w:szCs w:val="24"/>
                <w:lang w:eastAsia="en-US"/>
              </w:rPr>
            </w:pPr>
            <w:r w:rsidRPr="00E90874">
              <w:rPr>
                <w:rFonts w:ascii="Times New Roman" w:hAnsi="Times New Roman" w:cs="Times New Roman"/>
                <w:sz w:val="24"/>
                <w:szCs w:val="24"/>
                <w:lang w:eastAsia="en-US"/>
              </w:rPr>
              <w:t>2</w:t>
            </w:r>
          </w:p>
        </w:tc>
        <w:tc>
          <w:tcPr>
            <w:tcW w:w="2467" w:type="dxa"/>
            <w:tcBorders>
              <w:top w:val="single" w:sz="4" w:space="0" w:color="auto"/>
              <w:left w:val="single" w:sz="4" w:space="0" w:color="auto"/>
              <w:bottom w:val="single" w:sz="4" w:space="0" w:color="auto"/>
              <w:right w:val="single" w:sz="4" w:space="0" w:color="auto"/>
            </w:tcBorders>
          </w:tcPr>
          <w:p w:rsidR="00003E35" w:rsidRPr="00E90874" w:rsidRDefault="00003E35" w:rsidP="00E90874">
            <w:pPr>
              <w:pStyle w:val="11"/>
              <w:spacing w:line="276" w:lineRule="auto"/>
              <w:contextualSpacing/>
              <w:rPr>
                <w:rFonts w:ascii="Times New Roman" w:hAnsi="Times New Roman" w:cs="Times New Roman"/>
                <w:sz w:val="24"/>
                <w:szCs w:val="24"/>
                <w:lang w:eastAsia="en-US"/>
              </w:rPr>
            </w:pPr>
            <w:r w:rsidRPr="00E90874">
              <w:rPr>
                <w:rFonts w:ascii="Times New Roman" w:hAnsi="Times New Roman" w:cs="Times New Roman"/>
                <w:sz w:val="24"/>
                <w:szCs w:val="24"/>
                <w:lang w:eastAsia="en-US"/>
              </w:rPr>
              <w:t>Раздел 2</w:t>
            </w:r>
          </w:p>
          <w:p w:rsidR="00003E35" w:rsidRPr="00E90874" w:rsidRDefault="00003E35" w:rsidP="00E90874">
            <w:pPr>
              <w:pStyle w:val="11"/>
              <w:spacing w:line="276" w:lineRule="auto"/>
              <w:contextualSpacing/>
              <w:rPr>
                <w:rFonts w:ascii="Times New Roman" w:hAnsi="Times New Roman" w:cs="Times New Roman"/>
                <w:sz w:val="24"/>
                <w:szCs w:val="24"/>
                <w:lang w:eastAsia="en-US"/>
              </w:rPr>
            </w:pPr>
          </w:p>
        </w:tc>
        <w:tc>
          <w:tcPr>
            <w:tcW w:w="3418" w:type="dxa"/>
            <w:tcBorders>
              <w:top w:val="single" w:sz="4" w:space="0" w:color="auto"/>
              <w:left w:val="single" w:sz="4" w:space="0" w:color="auto"/>
              <w:bottom w:val="single" w:sz="4" w:space="0" w:color="auto"/>
              <w:right w:val="single" w:sz="4" w:space="0" w:color="auto"/>
            </w:tcBorders>
            <w:hideMark/>
          </w:tcPr>
          <w:p w:rsidR="00003E35" w:rsidRPr="00E90874" w:rsidRDefault="00003E35" w:rsidP="00E90874">
            <w:pPr>
              <w:pStyle w:val="11"/>
              <w:spacing w:line="276" w:lineRule="auto"/>
              <w:contextualSpacing/>
              <w:rPr>
                <w:rFonts w:ascii="Times New Roman" w:hAnsi="Times New Roman" w:cs="Times New Roman"/>
                <w:sz w:val="24"/>
                <w:szCs w:val="24"/>
                <w:lang w:eastAsia="en-US"/>
              </w:rPr>
            </w:pPr>
            <w:r w:rsidRPr="00E90874">
              <w:rPr>
                <w:rFonts w:ascii="Times New Roman" w:hAnsi="Times New Roman" w:cs="Times New Roman"/>
                <w:sz w:val="24"/>
                <w:szCs w:val="24"/>
                <w:lang w:eastAsia="en-US"/>
              </w:rPr>
              <w:t xml:space="preserve">Устный опрос, письменный опрос (карточки заданий), тестирование по темам раздела </w:t>
            </w:r>
          </w:p>
        </w:tc>
        <w:tc>
          <w:tcPr>
            <w:tcW w:w="3214" w:type="dxa"/>
            <w:vMerge/>
            <w:tcBorders>
              <w:left w:val="single" w:sz="4" w:space="0" w:color="auto"/>
              <w:right w:val="single" w:sz="4" w:space="0" w:color="auto"/>
            </w:tcBorders>
            <w:vAlign w:val="center"/>
            <w:hideMark/>
          </w:tcPr>
          <w:p w:rsidR="00003E35" w:rsidRPr="00E90874" w:rsidRDefault="00003E35" w:rsidP="00E90874">
            <w:pPr>
              <w:spacing w:after="0"/>
              <w:contextualSpacing/>
              <w:rPr>
                <w:rFonts w:ascii="Times New Roman" w:hAnsi="Times New Roman" w:cs="Times New Roman"/>
                <w:sz w:val="24"/>
                <w:szCs w:val="24"/>
                <w:lang w:eastAsia="en-US"/>
              </w:rPr>
            </w:pPr>
          </w:p>
        </w:tc>
      </w:tr>
      <w:tr w:rsidR="00003E35" w:rsidRPr="00E90874" w:rsidTr="00003E35">
        <w:tc>
          <w:tcPr>
            <w:tcW w:w="540" w:type="dxa"/>
            <w:tcBorders>
              <w:top w:val="single" w:sz="4" w:space="0" w:color="auto"/>
              <w:left w:val="single" w:sz="4" w:space="0" w:color="auto"/>
              <w:bottom w:val="single" w:sz="4" w:space="0" w:color="auto"/>
              <w:right w:val="single" w:sz="4" w:space="0" w:color="auto"/>
            </w:tcBorders>
          </w:tcPr>
          <w:p w:rsidR="00003E35" w:rsidRPr="00E90874" w:rsidRDefault="00003E35" w:rsidP="00E90874">
            <w:pPr>
              <w:pStyle w:val="11"/>
              <w:spacing w:line="276" w:lineRule="auto"/>
              <w:contextualSpacing/>
              <w:jc w:val="center"/>
              <w:rPr>
                <w:rFonts w:ascii="Times New Roman" w:hAnsi="Times New Roman" w:cs="Times New Roman"/>
                <w:sz w:val="24"/>
                <w:szCs w:val="24"/>
                <w:lang w:eastAsia="en-US"/>
              </w:rPr>
            </w:pPr>
            <w:r w:rsidRPr="00E90874">
              <w:rPr>
                <w:rFonts w:ascii="Times New Roman" w:hAnsi="Times New Roman" w:cs="Times New Roman"/>
                <w:sz w:val="24"/>
                <w:szCs w:val="24"/>
                <w:lang w:eastAsia="en-US"/>
              </w:rPr>
              <w:t>3</w:t>
            </w:r>
          </w:p>
        </w:tc>
        <w:tc>
          <w:tcPr>
            <w:tcW w:w="2467" w:type="dxa"/>
            <w:tcBorders>
              <w:top w:val="single" w:sz="4" w:space="0" w:color="auto"/>
              <w:left w:val="single" w:sz="4" w:space="0" w:color="auto"/>
              <w:bottom w:val="single" w:sz="4" w:space="0" w:color="auto"/>
              <w:right w:val="single" w:sz="4" w:space="0" w:color="auto"/>
            </w:tcBorders>
          </w:tcPr>
          <w:p w:rsidR="00003E35" w:rsidRPr="00E90874" w:rsidRDefault="00003E35" w:rsidP="00E90874">
            <w:pPr>
              <w:pStyle w:val="11"/>
              <w:spacing w:line="276" w:lineRule="auto"/>
              <w:contextualSpacing/>
              <w:rPr>
                <w:rFonts w:ascii="Times New Roman" w:hAnsi="Times New Roman" w:cs="Times New Roman"/>
                <w:sz w:val="24"/>
                <w:szCs w:val="24"/>
                <w:lang w:eastAsia="en-US"/>
              </w:rPr>
            </w:pPr>
            <w:r w:rsidRPr="00E90874">
              <w:rPr>
                <w:rFonts w:ascii="Times New Roman" w:hAnsi="Times New Roman" w:cs="Times New Roman"/>
                <w:sz w:val="24"/>
                <w:szCs w:val="24"/>
                <w:lang w:eastAsia="en-US"/>
              </w:rPr>
              <w:t>Раздел 3</w:t>
            </w:r>
          </w:p>
        </w:tc>
        <w:tc>
          <w:tcPr>
            <w:tcW w:w="3418" w:type="dxa"/>
            <w:tcBorders>
              <w:top w:val="single" w:sz="4" w:space="0" w:color="auto"/>
              <w:left w:val="single" w:sz="4" w:space="0" w:color="auto"/>
              <w:bottom w:val="single" w:sz="4" w:space="0" w:color="auto"/>
              <w:right w:val="single" w:sz="4" w:space="0" w:color="auto"/>
            </w:tcBorders>
          </w:tcPr>
          <w:p w:rsidR="00003E35" w:rsidRPr="00E90874" w:rsidRDefault="00003E35" w:rsidP="00E90874">
            <w:pPr>
              <w:pStyle w:val="11"/>
              <w:spacing w:line="276" w:lineRule="auto"/>
              <w:contextualSpacing/>
              <w:rPr>
                <w:rFonts w:ascii="Times New Roman" w:hAnsi="Times New Roman" w:cs="Times New Roman"/>
                <w:sz w:val="24"/>
                <w:szCs w:val="24"/>
                <w:lang w:eastAsia="en-US"/>
              </w:rPr>
            </w:pPr>
            <w:r w:rsidRPr="00E90874">
              <w:rPr>
                <w:rFonts w:ascii="Times New Roman" w:hAnsi="Times New Roman" w:cs="Times New Roman"/>
                <w:sz w:val="24"/>
                <w:szCs w:val="24"/>
                <w:lang w:eastAsia="en-US"/>
              </w:rPr>
              <w:t>Устный опрос, письменный опрос (карточки заданий), тестирование по темам раздела</w:t>
            </w:r>
          </w:p>
        </w:tc>
        <w:tc>
          <w:tcPr>
            <w:tcW w:w="3214" w:type="dxa"/>
            <w:vMerge/>
            <w:tcBorders>
              <w:left w:val="single" w:sz="4" w:space="0" w:color="auto"/>
              <w:bottom w:val="single" w:sz="4" w:space="0" w:color="auto"/>
              <w:right w:val="single" w:sz="4" w:space="0" w:color="auto"/>
            </w:tcBorders>
            <w:vAlign w:val="center"/>
          </w:tcPr>
          <w:p w:rsidR="00003E35" w:rsidRPr="00E90874" w:rsidRDefault="00003E35" w:rsidP="00E90874">
            <w:pPr>
              <w:spacing w:after="0"/>
              <w:contextualSpacing/>
              <w:rPr>
                <w:rFonts w:ascii="Times New Roman" w:hAnsi="Times New Roman" w:cs="Times New Roman"/>
                <w:sz w:val="24"/>
                <w:szCs w:val="24"/>
                <w:lang w:eastAsia="en-US"/>
              </w:rPr>
            </w:pPr>
          </w:p>
        </w:tc>
      </w:tr>
    </w:tbl>
    <w:p w:rsidR="008B10C8" w:rsidRPr="00E90874" w:rsidRDefault="008B10C8" w:rsidP="00E90874">
      <w:pPr>
        <w:pStyle w:val="11"/>
        <w:spacing w:line="276" w:lineRule="auto"/>
        <w:ind w:firstLine="540"/>
        <w:contextualSpacing/>
        <w:rPr>
          <w:rFonts w:ascii="Times New Roman" w:hAnsi="Times New Roman" w:cs="Times New Roman"/>
          <w:sz w:val="24"/>
          <w:szCs w:val="24"/>
        </w:rPr>
      </w:pPr>
    </w:p>
    <w:p w:rsidR="008B10C8" w:rsidRPr="00E90874" w:rsidRDefault="008B10C8" w:rsidP="00E90874">
      <w:pPr>
        <w:pStyle w:val="11"/>
        <w:spacing w:line="276" w:lineRule="auto"/>
        <w:ind w:firstLine="540"/>
        <w:contextualSpacing/>
        <w:rPr>
          <w:rFonts w:ascii="Times New Roman" w:hAnsi="Times New Roman" w:cs="Times New Roman"/>
          <w:sz w:val="24"/>
          <w:szCs w:val="24"/>
        </w:rPr>
      </w:pPr>
    </w:p>
    <w:p w:rsidR="008B10C8" w:rsidRPr="00E90874" w:rsidRDefault="008B10C8" w:rsidP="00E90874">
      <w:pPr>
        <w:pStyle w:val="11"/>
        <w:spacing w:line="276" w:lineRule="auto"/>
        <w:ind w:firstLine="540"/>
        <w:contextualSpacing/>
        <w:rPr>
          <w:rFonts w:ascii="Times New Roman" w:hAnsi="Times New Roman" w:cs="Times New Roman"/>
          <w:sz w:val="24"/>
          <w:szCs w:val="24"/>
        </w:rPr>
      </w:pPr>
    </w:p>
    <w:p w:rsidR="008B10C8" w:rsidRPr="00E90874" w:rsidRDefault="008B10C8" w:rsidP="00E90874">
      <w:pPr>
        <w:pStyle w:val="11"/>
        <w:spacing w:line="276" w:lineRule="auto"/>
        <w:ind w:firstLine="540"/>
        <w:contextualSpacing/>
        <w:rPr>
          <w:rFonts w:ascii="Times New Roman" w:hAnsi="Times New Roman" w:cs="Times New Roman"/>
          <w:sz w:val="24"/>
          <w:szCs w:val="24"/>
        </w:rPr>
      </w:pPr>
    </w:p>
    <w:p w:rsidR="00167863" w:rsidRPr="00E90874" w:rsidRDefault="00167863" w:rsidP="00E90874">
      <w:pPr>
        <w:spacing w:after="0"/>
        <w:contextualSpacing/>
        <w:rPr>
          <w:rFonts w:ascii="Times New Roman" w:hAnsi="Times New Roman" w:cs="Times New Roman"/>
          <w:sz w:val="24"/>
          <w:szCs w:val="24"/>
        </w:rPr>
      </w:pPr>
    </w:p>
    <w:p w:rsidR="00167863" w:rsidRPr="00E90874" w:rsidRDefault="00167863" w:rsidP="00E90874">
      <w:pPr>
        <w:spacing w:after="0"/>
        <w:contextualSpacing/>
        <w:rPr>
          <w:rFonts w:ascii="Times New Roman" w:hAnsi="Times New Roman" w:cs="Times New Roman"/>
          <w:sz w:val="24"/>
          <w:szCs w:val="24"/>
        </w:rPr>
      </w:pPr>
    </w:p>
    <w:p w:rsidR="00167863" w:rsidRPr="00E90874" w:rsidRDefault="00167863" w:rsidP="00E90874">
      <w:pPr>
        <w:spacing w:after="0"/>
        <w:contextualSpacing/>
        <w:rPr>
          <w:rFonts w:ascii="Times New Roman" w:hAnsi="Times New Roman" w:cs="Times New Roman"/>
          <w:sz w:val="24"/>
          <w:szCs w:val="24"/>
        </w:rPr>
      </w:pPr>
      <w:r w:rsidRPr="00E90874">
        <w:rPr>
          <w:rFonts w:ascii="Times New Roman" w:hAnsi="Times New Roman" w:cs="Times New Roman"/>
          <w:sz w:val="24"/>
          <w:szCs w:val="24"/>
        </w:rPr>
        <w:br w:type="page"/>
      </w:r>
    </w:p>
    <w:p w:rsidR="00226335" w:rsidRPr="00E90874" w:rsidRDefault="00167863" w:rsidP="00E90874">
      <w:pPr>
        <w:spacing w:after="0"/>
        <w:contextualSpacing/>
        <w:jc w:val="center"/>
        <w:rPr>
          <w:rFonts w:ascii="Times New Roman" w:hAnsi="Times New Roman" w:cs="Times New Roman"/>
          <w:b/>
          <w:sz w:val="24"/>
          <w:szCs w:val="24"/>
        </w:rPr>
      </w:pPr>
      <w:r w:rsidRPr="00E90874">
        <w:rPr>
          <w:rFonts w:ascii="Times New Roman" w:hAnsi="Times New Roman" w:cs="Times New Roman"/>
          <w:b/>
          <w:sz w:val="24"/>
          <w:szCs w:val="24"/>
        </w:rPr>
        <w:lastRenderedPageBreak/>
        <w:t>Содержание разделов дисциплины:</w:t>
      </w:r>
    </w:p>
    <w:p w:rsidR="00F4373F" w:rsidRPr="00E90874" w:rsidRDefault="00226335" w:rsidP="00E90874">
      <w:pPr>
        <w:spacing w:after="0"/>
        <w:ind w:firstLine="851"/>
        <w:contextualSpacing/>
        <w:jc w:val="both"/>
        <w:rPr>
          <w:rFonts w:ascii="Times New Roman" w:hAnsi="Times New Roman" w:cs="Times New Roman"/>
          <w:sz w:val="24"/>
          <w:szCs w:val="24"/>
        </w:rPr>
      </w:pPr>
      <w:r w:rsidRPr="00E90874">
        <w:rPr>
          <w:rFonts w:ascii="Times New Roman" w:hAnsi="Times New Roman" w:cs="Times New Roman"/>
          <w:b/>
          <w:sz w:val="24"/>
          <w:szCs w:val="24"/>
        </w:rPr>
        <w:t>Тема 1</w:t>
      </w:r>
      <w:r w:rsidR="001C5FEB" w:rsidRPr="00E90874">
        <w:rPr>
          <w:rFonts w:ascii="Times New Roman" w:hAnsi="Times New Roman" w:cs="Times New Roman"/>
          <w:b/>
          <w:sz w:val="24"/>
          <w:szCs w:val="24"/>
        </w:rPr>
        <w:t>. Введение в органическую химию</w:t>
      </w:r>
      <w:r w:rsidRPr="00E90874">
        <w:rPr>
          <w:rFonts w:ascii="Times New Roman" w:hAnsi="Times New Roman" w:cs="Times New Roman"/>
          <w:b/>
          <w:sz w:val="24"/>
          <w:szCs w:val="24"/>
        </w:rPr>
        <w:t xml:space="preserve">: </w:t>
      </w:r>
      <w:r w:rsidR="00F4373F" w:rsidRPr="00E90874">
        <w:rPr>
          <w:rFonts w:ascii="Times New Roman" w:hAnsi="Times New Roman" w:cs="Times New Roman"/>
          <w:sz w:val="24"/>
          <w:szCs w:val="24"/>
        </w:rPr>
        <w:t>Предмет органической химии. Многообразие органических соединений. Значение соединений углерода в жизни и практической деятельности человека. Основные виды природного сырья для промышленности органического синтеза. Принципы качественного и количественного анализа. Теория химического строения А.М. Бутлерова, ее основные положения и значение для развития органической химии.</w:t>
      </w:r>
    </w:p>
    <w:p w:rsidR="00F4373F" w:rsidRPr="00E90874" w:rsidRDefault="00F4373F" w:rsidP="00E90874">
      <w:pPr>
        <w:spacing w:after="0"/>
        <w:ind w:firstLine="851"/>
        <w:contextualSpacing/>
        <w:jc w:val="both"/>
        <w:rPr>
          <w:rFonts w:ascii="Times New Roman" w:hAnsi="Times New Roman" w:cs="Times New Roman"/>
          <w:sz w:val="24"/>
          <w:szCs w:val="24"/>
        </w:rPr>
      </w:pPr>
      <w:r w:rsidRPr="00E90874">
        <w:rPr>
          <w:rFonts w:ascii="Times New Roman" w:hAnsi="Times New Roman" w:cs="Times New Roman"/>
          <w:sz w:val="24"/>
          <w:szCs w:val="24"/>
        </w:rPr>
        <w:t>Структурные формулы органических веществ. Изомерия. Валентные состояния атома углерода, гибридизация. Природа химической связи.</w:t>
      </w:r>
    </w:p>
    <w:p w:rsidR="00F4373F" w:rsidRPr="00E90874" w:rsidRDefault="00F4373F" w:rsidP="00E90874">
      <w:pPr>
        <w:spacing w:after="0"/>
        <w:ind w:firstLine="851"/>
        <w:contextualSpacing/>
        <w:jc w:val="both"/>
        <w:rPr>
          <w:rFonts w:ascii="Times New Roman" w:hAnsi="Times New Roman" w:cs="Times New Roman"/>
          <w:sz w:val="24"/>
          <w:szCs w:val="24"/>
        </w:rPr>
      </w:pPr>
      <w:r w:rsidRPr="00E90874">
        <w:rPr>
          <w:rFonts w:ascii="Times New Roman" w:hAnsi="Times New Roman" w:cs="Times New Roman"/>
          <w:sz w:val="24"/>
          <w:szCs w:val="24"/>
        </w:rPr>
        <w:t>Ковалентная связь, ее характеристики, понятия о дробных и частичных зарядах.</w:t>
      </w:r>
    </w:p>
    <w:p w:rsidR="00F4373F" w:rsidRPr="00E90874" w:rsidRDefault="00F4373F" w:rsidP="00E90874">
      <w:pPr>
        <w:spacing w:after="0"/>
        <w:ind w:firstLine="851"/>
        <w:contextualSpacing/>
        <w:jc w:val="both"/>
        <w:rPr>
          <w:rFonts w:ascii="Times New Roman" w:hAnsi="Times New Roman" w:cs="Times New Roman"/>
          <w:sz w:val="24"/>
          <w:szCs w:val="24"/>
        </w:rPr>
      </w:pPr>
      <w:r w:rsidRPr="00E90874">
        <w:rPr>
          <w:rFonts w:ascii="Times New Roman" w:hAnsi="Times New Roman" w:cs="Times New Roman"/>
          <w:sz w:val="24"/>
          <w:szCs w:val="24"/>
        </w:rPr>
        <w:t xml:space="preserve">Типы органических реакций. Способы разрыва ковалентной связи. Свободные радикалы. </w:t>
      </w:r>
      <w:proofErr w:type="spellStart"/>
      <w:r w:rsidRPr="00E90874">
        <w:rPr>
          <w:rFonts w:ascii="Times New Roman" w:hAnsi="Times New Roman" w:cs="Times New Roman"/>
          <w:sz w:val="24"/>
          <w:szCs w:val="24"/>
        </w:rPr>
        <w:t>Карбкатионы</w:t>
      </w:r>
      <w:proofErr w:type="spellEnd"/>
      <w:r w:rsidRPr="00E90874">
        <w:rPr>
          <w:rFonts w:ascii="Times New Roman" w:hAnsi="Times New Roman" w:cs="Times New Roman"/>
          <w:sz w:val="24"/>
          <w:szCs w:val="24"/>
        </w:rPr>
        <w:t xml:space="preserve">. </w:t>
      </w:r>
      <w:proofErr w:type="spellStart"/>
      <w:r w:rsidRPr="00E90874">
        <w:rPr>
          <w:rFonts w:ascii="Times New Roman" w:hAnsi="Times New Roman" w:cs="Times New Roman"/>
          <w:sz w:val="24"/>
          <w:szCs w:val="24"/>
        </w:rPr>
        <w:t>Карбанионы</w:t>
      </w:r>
      <w:proofErr w:type="spellEnd"/>
      <w:r w:rsidRPr="00E90874">
        <w:rPr>
          <w:rFonts w:ascii="Times New Roman" w:hAnsi="Times New Roman" w:cs="Times New Roman"/>
          <w:sz w:val="24"/>
          <w:szCs w:val="24"/>
        </w:rPr>
        <w:t>. Типы углеродного скелета. Важнейшие классы органических соединений. Принципы классификации.</w:t>
      </w:r>
    </w:p>
    <w:p w:rsidR="00003E35" w:rsidRPr="00E90874" w:rsidRDefault="001C5FEB" w:rsidP="00E90874">
      <w:pPr>
        <w:spacing w:after="0"/>
        <w:ind w:firstLine="709"/>
        <w:contextualSpacing/>
        <w:jc w:val="both"/>
        <w:rPr>
          <w:rFonts w:ascii="Times New Roman" w:hAnsi="Times New Roman" w:cs="Times New Roman"/>
          <w:b/>
          <w:sz w:val="24"/>
          <w:szCs w:val="24"/>
        </w:rPr>
      </w:pPr>
      <w:r w:rsidRPr="00E90874">
        <w:rPr>
          <w:rFonts w:ascii="Times New Roman" w:hAnsi="Times New Roman" w:cs="Times New Roman"/>
          <w:b/>
          <w:sz w:val="24"/>
          <w:szCs w:val="24"/>
        </w:rPr>
        <w:t xml:space="preserve">Тема 2. </w:t>
      </w:r>
      <w:r w:rsidR="00BD5F04" w:rsidRPr="00E90874">
        <w:rPr>
          <w:rFonts w:ascii="Times New Roman" w:hAnsi="Times New Roman" w:cs="Times New Roman"/>
          <w:b/>
          <w:sz w:val="24"/>
          <w:szCs w:val="24"/>
        </w:rPr>
        <w:t>Углеводороды</w:t>
      </w:r>
      <w:r w:rsidRPr="00E90874">
        <w:rPr>
          <w:rFonts w:ascii="Times New Roman" w:hAnsi="Times New Roman" w:cs="Times New Roman"/>
          <w:sz w:val="24"/>
          <w:szCs w:val="24"/>
        </w:rPr>
        <w:t>: у</w:t>
      </w:r>
      <w:r w:rsidR="00226335" w:rsidRPr="00E90874">
        <w:rPr>
          <w:rFonts w:ascii="Times New Roman" w:hAnsi="Times New Roman" w:cs="Times New Roman"/>
          <w:sz w:val="24"/>
          <w:szCs w:val="24"/>
        </w:rPr>
        <w:t>глеводороды, их классификация.</w:t>
      </w:r>
      <w:r w:rsidRPr="00E90874">
        <w:rPr>
          <w:rFonts w:ascii="Times New Roman" w:hAnsi="Times New Roman" w:cs="Times New Roman"/>
          <w:sz w:val="24"/>
          <w:szCs w:val="24"/>
        </w:rPr>
        <w:t xml:space="preserve"> </w:t>
      </w:r>
      <w:r w:rsidR="00BD5F04" w:rsidRPr="00E90874">
        <w:rPr>
          <w:rFonts w:ascii="Times New Roman" w:hAnsi="Times New Roman" w:cs="Times New Roman"/>
          <w:sz w:val="24"/>
          <w:szCs w:val="24"/>
        </w:rPr>
        <w:t>Углеводороды, их классификация.</w:t>
      </w:r>
      <w:r w:rsidR="00BD5F04" w:rsidRPr="00E90874">
        <w:rPr>
          <w:rFonts w:ascii="Times New Roman" w:hAnsi="Times New Roman" w:cs="Times New Roman"/>
          <w:b/>
          <w:sz w:val="24"/>
          <w:szCs w:val="24"/>
        </w:rPr>
        <w:t xml:space="preserve"> </w:t>
      </w:r>
      <w:proofErr w:type="spellStart"/>
      <w:r w:rsidR="00BD5F04" w:rsidRPr="00E90874">
        <w:rPr>
          <w:rFonts w:ascii="Times New Roman" w:hAnsi="Times New Roman" w:cs="Times New Roman"/>
          <w:sz w:val="24"/>
          <w:szCs w:val="24"/>
        </w:rPr>
        <w:t>Алканы</w:t>
      </w:r>
      <w:proofErr w:type="spellEnd"/>
      <w:r w:rsidR="00BD5F04" w:rsidRPr="00E90874">
        <w:rPr>
          <w:rFonts w:ascii="Times New Roman" w:hAnsi="Times New Roman" w:cs="Times New Roman"/>
          <w:sz w:val="24"/>
          <w:szCs w:val="24"/>
        </w:rPr>
        <w:t>, гомологический ряд, строение, номенклатура: рациональная и заместительная (ИЮПАК).</w:t>
      </w:r>
      <w:r w:rsidR="00BD5F04" w:rsidRPr="00E90874">
        <w:rPr>
          <w:rFonts w:ascii="Times New Roman" w:hAnsi="Times New Roman" w:cs="Times New Roman"/>
          <w:b/>
          <w:sz w:val="24"/>
          <w:szCs w:val="24"/>
        </w:rPr>
        <w:t xml:space="preserve"> </w:t>
      </w:r>
      <w:r w:rsidR="00BD5F04" w:rsidRPr="00E90874">
        <w:rPr>
          <w:rFonts w:ascii="Times New Roman" w:hAnsi="Times New Roman" w:cs="Times New Roman"/>
          <w:sz w:val="24"/>
          <w:szCs w:val="24"/>
        </w:rPr>
        <w:t>Природные источники парафинов. Способы получения парафинов: восстановлением, крекингом, синтезом веществ.</w:t>
      </w:r>
      <w:r w:rsidR="00BD5F04" w:rsidRPr="00E90874">
        <w:rPr>
          <w:rFonts w:ascii="Times New Roman" w:hAnsi="Times New Roman" w:cs="Times New Roman"/>
          <w:b/>
          <w:sz w:val="24"/>
          <w:szCs w:val="24"/>
        </w:rPr>
        <w:t xml:space="preserve"> </w:t>
      </w:r>
      <w:r w:rsidR="00BD5F04" w:rsidRPr="00E90874">
        <w:rPr>
          <w:rFonts w:ascii="Times New Roman" w:hAnsi="Times New Roman" w:cs="Times New Roman"/>
          <w:sz w:val="24"/>
          <w:szCs w:val="24"/>
        </w:rPr>
        <w:t xml:space="preserve">Общая характеристика физических и химических свойств. </w:t>
      </w:r>
      <w:proofErr w:type="spellStart"/>
      <w:r w:rsidR="00BD5F04" w:rsidRPr="00E90874">
        <w:rPr>
          <w:rFonts w:ascii="Times New Roman" w:hAnsi="Times New Roman" w:cs="Times New Roman"/>
          <w:sz w:val="24"/>
          <w:szCs w:val="24"/>
        </w:rPr>
        <w:t>Циклопарафины</w:t>
      </w:r>
      <w:proofErr w:type="spellEnd"/>
      <w:r w:rsidR="00BD5F04" w:rsidRPr="00E90874">
        <w:rPr>
          <w:rFonts w:ascii="Times New Roman" w:hAnsi="Times New Roman" w:cs="Times New Roman"/>
          <w:sz w:val="24"/>
          <w:szCs w:val="24"/>
        </w:rPr>
        <w:t>, их строение, общая формула, гомологический ряд, изомерия, номенклатура.</w:t>
      </w:r>
      <w:r w:rsidR="00BD5F04" w:rsidRPr="00E90874">
        <w:rPr>
          <w:rFonts w:ascii="Times New Roman" w:hAnsi="Times New Roman" w:cs="Times New Roman"/>
          <w:b/>
          <w:sz w:val="24"/>
          <w:szCs w:val="24"/>
        </w:rPr>
        <w:t xml:space="preserve"> </w:t>
      </w:r>
      <w:r w:rsidR="00BD5F04" w:rsidRPr="00E90874">
        <w:rPr>
          <w:rFonts w:ascii="Times New Roman" w:hAnsi="Times New Roman" w:cs="Times New Roman"/>
          <w:sz w:val="24"/>
          <w:szCs w:val="24"/>
        </w:rPr>
        <w:t>Нахождение в природе, способы получения. Физические свойства. Непредельные углеводороды. Этиленовые углеводороды. Гомологический ряд, изомерия, номенклатура.</w:t>
      </w:r>
      <w:r w:rsidR="00BD5F04" w:rsidRPr="00E90874">
        <w:rPr>
          <w:rFonts w:ascii="Times New Roman" w:hAnsi="Times New Roman" w:cs="Times New Roman"/>
          <w:b/>
          <w:sz w:val="24"/>
          <w:szCs w:val="24"/>
        </w:rPr>
        <w:t xml:space="preserve"> </w:t>
      </w:r>
      <w:r w:rsidR="00BD5F04" w:rsidRPr="00E90874">
        <w:rPr>
          <w:rFonts w:ascii="Times New Roman" w:hAnsi="Times New Roman" w:cs="Times New Roman"/>
          <w:sz w:val="24"/>
          <w:szCs w:val="24"/>
        </w:rPr>
        <w:t xml:space="preserve">Строение </w:t>
      </w:r>
      <w:proofErr w:type="spellStart"/>
      <w:r w:rsidR="00BD5F04" w:rsidRPr="00E90874">
        <w:rPr>
          <w:rFonts w:ascii="Times New Roman" w:hAnsi="Times New Roman" w:cs="Times New Roman"/>
          <w:sz w:val="24"/>
          <w:szCs w:val="24"/>
        </w:rPr>
        <w:t>алкенов</w:t>
      </w:r>
      <w:proofErr w:type="spellEnd"/>
      <w:r w:rsidR="00BD5F04" w:rsidRPr="00E90874">
        <w:rPr>
          <w:rFonts w:ascii="Times New Roman" w:hAnsi="Times New Roman" w:cs="Times New Roman"/>
          <w:sz w:val="24"/>
          <w:szCs w:val="24"/>
        </w:rPr>
        <w:t>. Природа двойной связи.</w:t>
      </w:r>
      <w:r w:rsidR="00BD5F04" w:rsidRPr="00E90874">
        <w:rPr>
          <w:rFonts w:ascii="Times New Roman" w:hAnsi="Times New Roman" w:cs="Times New Roman"/>
          <w:b/>
          <w:sz w:val="24"/>
          <w:szCs w:val="24"/>
        </w:rPr>
        <w:t xml:space="preserve"> </w:t>
      </w:r>
      <w:r w:rsidR="00BD5F04" w:rsidRPr="00E90874">
        <w:rPr>
          <w:rFonts w:ascii="Times New Roman" w:hAnsi="Times New Roman" w:cs="Times New Roman"/>
          <w:sz w:val="24"/>
          <w:szCs w:val="24"/>
        </w:rPr>
        <w:t xml:space="preserve">Изомерия и номенклатура </w:t>
      </w:r>
      <w:proofErr w:type="spellStart"/>
      <w:r w:rsidR="00BD5F04" w:rsidRPr="00E90874">
        <w:rPr>
          <w:rFonts w:ascii="Times New Roman" w:hAnsi="Times New Roman" w:cs="Times New Roman"/>
          <w:sz w:val="24"/>
          <w:szCs w:val="24"/>
        </w:rPr>
        <w:t>алкенов</w:t>
      </w:r>
      <w:proofErr w:type="spellEnd"/>
      <w:r w:rsidR="00BD5F04" w:rsidRPr="00E90874">
        <w:rPr>
          <w:rFonts w:ascii="Times New Roman" w:hAnsi="Times New Roman" w:cs="Times New Roman"/>
          <w:sz w:val="24"/>
          <w:szCs w:val="24"/>
        </w:rPr>
        <w:t>.</w:t>
      </w:r>
      <w:r w:rsidR="00BD5F04" w:rsidRPr="00E90874">
        <w:rPr>
          <w:rFonts w:ascii="Times New Roman" w:hAnsi="Times New Roman" w:cs="Times New Roman"/>
          <w:b/>
          <w:sz w:val="24"/>
          <w:szCs w:val="24"/>
        </w:rPr>
        <w:t xml:space="preserve"> </w:t>
      </w:r>
      <w:r w:rsidR="00BD5F04" w:rsidRPr="00E90874">
        <w:rPr>
          <w:rFonts w:ascii="Times New Roman" w:hAnsi="Times New Roman" w:cs="Times New Roman"/>
          <w:sz w:val="24"/>
          <w:szCs w:val="24"/>
        </w:rPr>
        <w:t xml:space="preserve">Способы получения и свойства </w:t>
      </w:r>
      <w:proofErr w:type="spellStart"/>
      <w:r w:rsidR="00BD5F04" w:rsidRPr="00E90874">
        <w:rPr>
          <w:rFonts w:ascii="Times New Roman" w:hAnsi="Times New Roman" w:cs="Times New Roman"/>
          <w:sz w:val="24"/>
          <w:szCs w:val="24"/>
        </w:rPr>
        <w:t>алкенов</w:t>
      </w:r>
      <w:proofErr w:type="spellEnd"/>
      <w:r w:rsidR="00BD5F04" w:rsidRPr="00E90874">
        <w:rPr>
          <w:rFonts w:ascii="Times New Roman" w:hAnsi="Times New Roman" w:cs="Times New Roman"/>
          <w:sz w:val="24"/>
          <w:szCs w:val="24"/>
        </w:rPr>
        <w:t>.</w:t>
      </w:r>
      <w:r w:rsidR="00BD5F04" w:rsidRPr="00E90874">
        <w:rPr>
          <w:rFonts w:ascii="Times New Roman" w:hAnsi="Times New Roman" w:cs="Times New Roman"/>
          <w:b/>
          <w:sz w:val="24"/>
          <w:szCs w:val="24"/>
        </w:rPr>
        <w:t xml:space="preserve"> </w:t>
      </w:r>
    </w:p>
    <w:p w:rsidR="00003E35" w:rsidRPr="00E90874" w:rsidRDefault="00BD5F04" w:rsidP="00E90874">
      <w:pPr>
        <w:spacing w:after="0"/>
        <w:ind w:firstLine="709"/>
        <w:contextualSpacing/>
        <w:jc w:val="both"/>
        <w:rPr>
          <w:rFonts w:ascii="Times New Roman" w:hAnsi="Times New Roman" w:cs="Times New Roman"/>
          <w:sz w:val="24"/>
          <w:szCs w:val="24"/>
        </w:rPr>
      </w:pPr>
      <w:proofErr w:type="spellStart"/>
      <w:r w:rsidRPr="00E90874">
        <w:rPr>
          <w:rFonts w:ascii="Times New Roman" w:hAnsi="Times New Roman" w:cs="Times New Roman"/>
          <w:sz w:val="24"/>
          <w:szCs w:val="24"/>
        </w:rPr>
        <w:t>Алкины</w:t>
      </w:r>
      <w:proofErr w:type="spellEnd"/>
      <w:r w:rsidRPr="00E90874">
        <w:rPr>
          <w:rFonts w:ascii="Times New Roman" w:hAnsi="Times New Roman" w:cs="Times New Roman"/>
          <w:sz w:val="24"/>
          <w:szCs w:val="24"/>
        </w:rPr>
        <w:t xml:space="preserve"> (ацетиленовые углеводороды), общая формула, гомологический ряд, изомерия.</w:t>
      </w:r>
      <w:r w:rsidRPr="00E90874">
        <w:rPr>
          <w:rFonts w:ascii="Times New Roman" w:hAnsi="Times New Roman" w:cs="Times New Roman"/>
          <w:b/>
          <w:sz w:val="24"/>
          <w:szCs w:val="24"/>
        </w:rPr>
        <w:t xml:space="preserve"> </w:t>
      </w:r>
      <w:r w:rsidRPr="00E90874">
        <w:rPr>
          <w:rFonts w:ascii="Times New Roman" w:hAnsi="Times New Roman" w:cs="Times New Roman"/>
          <w:sz w:val="24"/>
          <w:szCs w:val="24"/>
        </w:rPr>
        <w:t xml:space="preserve">Строение </w:t>
      </w:r>
      <w:proofErr w:type="spellStart"/>
      <w:r w:rsidRPr="00E90874">
        <w:rPr>
          <w:rFonts w:ascii="Times New Roman" w:hAnsi="Times New Roman" w:cs="Times New Roman"/>
          <w:sz w:val="24"/>
          <w:szCs w:val="24"/>
        </w:rPr>
        <w:t>алкинов</w:t>
      </w:r>
      <w:proofErr w:type="spellEnd"/>
      <w:r w:rsidRPr="00E90874">
        <w:rPr>
          <w:rFonts w:ascii="Times New Roman" w:hAnsi="Times New Roman" w:cs="Times New Roman"/>
          <w:sz w:val="24"/>
          <w:szCs w:val="24"/>
        </w:rPr>
        <w:t>. Характеристика тройной связи.</w:t>
      </w:r>
      <w:r w:rsidRPr="00E90874">
        <w:rPr>
          <w:rFonts w:ascii="Times New Roman" w:hAnsi="Times New Roman" w:cs="Times New Roman"/>
          <w:b/>
          <w:sz w:val="24"/>
          <w:szCs w:val="24"/>
        </w:rPr>
        <w:t xml:space="preserve"> </w:t>
      </w:r>
      <w:r w:rsidRPr="00E90874">
        <w:rPr>
          <w:rFonts w:ascii="Times New Roman" w:hAnsi="Times New Roman" w:cs="Times New Roman"/>
          <w:sz w:val="24"/>
          <w:szCs w:val="24"/>
        </w:rPr>
        <w:t xml:space="preserve">Способы получения </w:t>
      </w:r>
      <w:proofErr w:type="spellStart"/>
      <w:r w:rsidRPr="00E90874">
        <w:rPr>
          <w:rFonts w:ascii="Times New Roman" w:hAnsi="Times New Roman" w:cs="Times New Roman"/>
          <w:sz w:val="24"/>
          <w:szCs w:val="24"/>
        </w:rPr>
        <w:t>алкинов</w:t>
      </w:r>
      <w:proofErr w:type="spellEnd"/>
      <w:r w:rsidRPr="00E90874">
        <w:rPr>
          <w:rFonts w:ascii="Times New Roman" w:hAnsi="Times New Roman" w:cs="Times New Roman"/>
          <w:sz w:val="24"/>
          <w:szCs w:val="24"/>
        </w:rPr>
        <w:t>, физические свойства.</w:t>
      </w:r>
      <w:r w:rsidRPr="00E90874">
        <w:rPr>
          <w:rFonts w:ascii="Times New Roman" w:hAnsi="Times New Roman" w:cs="Times New Roman"/>
          <w:b/>
          <w:sz w:val="24"/>
          <w:szCs w:val="24"/>
        </w:rPr>
        <w:t xml:space="preserve"> </w:t>
      </w:r>
      <w:r w:rsidRPr="00E90874">
        <w:rPr>
          <w:rFonts w:ascii="Times New Roman" w:hAnsi="Times New Roman" w:cs="Times New Roman"/>
          <w:sz w:val="24"/>
          <w:szCs w:val="24"/>
        </w:rPr>
        <w:t xml:space="preserve">Химические свойства </w:t>
      </w:r>
      <w:proofErr w:type="spellStart"/>
      <w:r w:rsidRPr="00E90874">
        <w:rPr>
          <w:rFonts w:ascii="Times New Roman" w:hAnsi="Times New Roman" w:cs="Times New Roman"/>
          <w:sz w:val="24"/>
          <w:szCs w:val="24"/>
        </w:rPr>
        <w:t>алкинов</w:t>
      </w:r>
      <w:proofErr w:type="spellEnd"/>
      <w:r w:rsidRPr="00E90874">
        <w:rPr>
          <w:rFonts w:ascii="Times New Roman" w:hAnsi="Times New Roman" w:cs="Times New Roman"/>
          <w:sz w:val="24"/>
          <w:szCs w:val="24"/>
        </w:rPr>
        <w:t xml:space="preserve">: реакции присоединения, полимеризации, качественная реакция на тройную связь. </w:t>
      </w:r>
    </w:p>
    <w:p w:rsidR="00003E35" w:rsidRPr="00E90874" w:rsidRDefault="00BD5F04" w:rsidP="00E90874">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 xml:space="preserve">Ацетилен, получение, применение. </w:t>
      </w:r>
      <w:proofErr w:type="spellStart"/>
      <w:r w:rsidRPr="00E90874">
        <w:rPr>
          <w:rFonts w:ascii="Times New Roman" w:hAnsi="Times New Roman" w:cs="Times New Roman"/>
          <w:sz w:val="24"/>
          <w:szCs w:val="24"/>
        </w:rPr>
        <w:t>Алкины</w:t>
      </w:r>
      <w:proofErr w:type="spellEnd"/>
      <w:r w:rsidRPr="00E90874">
        <w:rPr>
          <w:rFonts w:ascii="Times New Roman" w:hAnsi="Times New Roman" w:cs="Times New Roman"/>
          <w:sz w:val="24"/>
          <w:szCs w:val="24"/>
        </w:rPr>
        <w:t xml:space="preserve"> (ацетиленовые углеводороды), общая формула, гомологический ряд, изомерия. Строение </w:t>
      </w:r>
      <w:proofErr w:type="spellStart"/>
      <w:r w:rsidRPr="00E90874">
        <w:rPr>
          <w:rFonts w:ascii="Times New Roman" w:hAnsi="Times New Roman" w:cs="Times New Roman"/>
          <w:sz w:val="24"/>
          <w:szCs w:val="24"/>
        </w:rPr>
        <w:t>алкинов</w:t>
      </w:r>
      <w:proofErr w:type="spellEnd"/>
      <w:r w:rsidRPr="00E90874">
        <w:rPr>
          <w:rFonts w:ascii="Times New Roman" w:hAnsi="Times New Roman" w:cs="Times New Roman"/>
          <w:sz w:val="24"/>
          <w:szCs w:val="24"/>
        </w:rPr>
        <w:t xml:space="preserve">. Характеристика тройной связи. Способы получения </w:t>
      </w:r>
      <w:proofErr w:type="spellStart"/>
      <w:r w:rsidRPr="00E90874">
        <w:rPr>
          <w:rFonts w:ascii="Times New Roman" w:hAnsi="Times New Roman" w:cs="Times New Roman"/>
          <w:sz w:val="24"/>
          <w:szCs w:val="24"/>
        </w:rPr>
        <w:t>алкинов</w:t>
      </w:r>
      <w:proofErr w:type="spellEnd"/>
      <w:r w:rsidRPr="00E90874">
        <w:rPr>
          <w:rFonts w:ascii="Times New Roman" w:hAnsi="Times New Roman" w:cs="Times New Roman"/>
          <w:sz w:val="24"/>
          <w:szCs w:val="24"/>
        </w:rPr>
        <w:t>, физические свойства.</w:t>
      </w:r>
      <w:r w:rsidRPr="00E90874">
        <w:rPr>
          <w:rFonts w:ascii="Times New Roman" w:hAnsi="Times New Roman" w:cs="Times New Roman"/>
          <w:b/>
          <w:sz w:val="24"/>
          <w:szCs w:val="24"/>
        </w:rPr>
        <w:t xml:space="preserve"> </w:t>
      </w:r>
      <w:r w:rsidRPr="00E90874">
        <w:rPr>
          <w:rFonts w:ascii="Times New Roman" w:hAnsi="Times New Roman" w:cs="Times New Roman"/>
          <w:sz w:val="24"/>
          <w:szCs w:val="24"/>
        </w:rPr>
        <w:t xml:space="preserve">Химические свойства </w:t>
      </w:r>
      <w:proofErr w:type="spellStart"/>
      <w:r w:rsidRPr="00E90874">
        <w:rPr>
          <w:rFonts w:ascii="Times New Roman" w:hAnsi="Times New Roman" w:cs="Times New Roman"/>
          <w:sz w:val="24"/>
          <w:szCs w:val="24"/>
        </w:rPr>
        <w:t>алкинов</w:t>
      </w:r>
      <w:proofErr w:type="spellEnd"/>
      <w:r w:rsidRPr="00E90874">
        <w:rPr>
          <w:rFonts w:ascii="Times New Roman" w:hAnsi="Times New Roman" w:cs="Times New Roman"/>
          <w:sz w:val="24"/>
          <w:szCs w:val="24"/>
        </w:rPr>
        <w:t>: реакции присоединения, полимеризации, качественная реакция на тройную связь.</w:t>
      </w:r>
      <w:r w:rsidRPr="00E90874">
        <w:rPr>
          <w:rFonts w:ascii="Times New Roman" w:hAnsi="Times New Roman" w:cs="Times New Roman"/>
          <w:b/>
          <w:sz w:val="24"/>
          <w:szCs w:val="24"/>
        </w:rPr>
        <w:t xml:space="preserve"> </w:t>
      </w:r>
      <w:r w:rsidRPr="00E90874">
        <w:rPr>
          <w:rFonts w:ascii="Times New Roman" w:hAnsi="Times New Roman" w:cs="Times New Roman"/>
          <w:sz w:val="24"/>
          <w:szCs w:val="24"/>
        </w:rPr>
        <w:t xml:space="preserve">Ацетилен, получение, применение. Общая характеристика химических свойств. Устойчивость циклов. </w:t>
      </w:r>
      <w:r w:rsidR="001C5FEB" w:rsidRPr="00E90874">
        <w:rPr>
          <w:rFonts w:ascii="Times New Roman" w:hAnsi="Times New Roman" w:cs="Times New Roman"/>
          <w:sz w:val="24"/>
          <w:szCs w:val="24"/>
        </w:rPr>
        <w:t xml:space="preserve"> </w:t>
      </w:r>
    </w:p>
    <w:p w:rsidR="00003E35" w:rsidRPr="00E90874" w:rsidRDefault="001C5FEB" w:rsidP="00E90874">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 xml:space="preserve">Ароматические </w:t>
      </w:r>
      <w:r w:rsidR="00F25F67" w:rsidRPr="00E90874">
        <w:rPr>
          <w:rFonts w:ascii="Times New Roman" w:hAnsi="Times New Roman" w:cs="Times New Roman"/>
          <w:sz w:val="24"/>
          <w:szCs w:val="24"/>
        </w:rPr>
        <w:t xml:space="preserve">соединения: </w:t>
      </w:r>
      <w:proofErr w:type="spellStart"/>
      <w:r w:rsidR="00F25F67" w:rsidRPr="00E90874">
        <w:rPr>
          <w:rFonts w:ascii="Times New Roman" w:hAnsi="Times New Roman" w:cs="Times New Roman"/>
          <w:sz w:val="24"/>
          <w:szCs w:val="24"/>
        </w:rPr>
        <w:t>циклоалканы</w:t>
      </w:r>
      <w:proofErr w:type="spellEnd"/>
      <w:r w:rsidRPr="00E90874">
        <w:rPr>
          <w:rFonts w:ascii="Times New Roman" w:hAnsi="Times New Roman" w:cs="Times New Roman"/>
          <w:sz w:val="24"/>
          <w:szCs w:val="24"/>
        </w:rPr>
        <w:t xml:space="preserve">, их гомологический ряд, классификация, номенклатура, изомерия, получение и свойства. </w:t>
      </w:r>
      <w:r w:rsidR="00BD5F04" w:rsidRPr="00E90874">
        <w:rPr>
          <w:rFonts w:ascii="Times New Roman" w:hAnsi="Times New Roman" w:cs="Times New Roman"/>
          <w:sz w:val="24"/>
          <w:szCs w:val="24"/>
        </w:rPr>
        <w:t>Бензол, строение бензола. Природа ароматического состояния. Ароматическая система связей, ее характеристики.</w:t>
      </w:r>
      <w:r w:rsidR="00BD5F04" w:rsidRPr="00E90874">
        <w:rPr>
          <w:rFonts w:ascii="Times New Roman" w:hAnsi="Times New Roman" w:cs="Times New Roman"/>
          <w:b/>
          <w:sz w:val="24"/>
          <w:szCs w:val="24"/>
        </w:rPr>
        <w:t xml:space="preserve"> </w:t>
      </w:r>
      <w:r w:rsidR="00BD5F04" w:rsidRPr="00E90874">
        <w:rPr>
          <w:rFonts w:ascii="Times New Roman" w:hAnsi="Times New Roman" w:cs="Times New Roman"/>
          <w:sz w:val="24"/>
          <w:szCs w:val="24"/>
        </w:rPr>
        <w:t>Гомологи бензола, общая формула, изомерия, номенклатура. Ароматические радикалы.</w:t>
      </w:r>
      <w:r w:rsidR="00BD5F04" w:rsidRPr="00E90874">
        <w:rPr>
          <w:rFonts w:ascii="Times New Roman" w:hAnsi="Times New Roman" w:cs="Times New Roman"/>
          <w:b/>
          <w:sz w:val="24"/>
          <w:szCs w:val="24"/>
        </w:rPr>
        <w:t xml:space="preserve"> </w:t>
      </w:r>
      <w:r w:rsidR="00BD5F04" w:rsidRPr="00E90874">
        <w:rPr>
          <w:rFonts w:ascii="Times New Roman" w:hAnsi="Times New Roman" w:cs="Times New Roman"/>
          <w:sz w:val="24"/>
          <w:szCs w:val="24"/>
        </w:rPr>
        <w:t xml:space="preserve">Сырьевые источники </w:t>
      </w:r>
      <w:proofErr w:type="spellStart"/>
      <w:r w:rsidR="00BD5F04" w:rsidRPr="00E90874">
        <w:rPr>
          <w:rFonts w:ascii="Times New Roman" w:hAnsi="Times New Roman" w:cs="Times New Roman"/>
          <w:sz w:val="24"/>
          <w:szCs w:val="24"/>
        </w:rPr>
        <w:t>аренов</w:t>
      </w:r>
      <w:proofErr w:type="spellEnd"/>
      <w:r w:rsidR="00BD5F04" w:rsidRPr="00E90874">
        <w:rPr>
          <w:rFonts w:ascii="Times New Roman" w:hAnsi="Times New Roman" w:cs="Times New Roman"/>
          <w:sz w:val="24"/>
          <w:szCs w:val="24"/>
        </w:rPr>
        <w:t xml:space="preserve">. Способы получения бензола и его гомологов. Физические свойства. Химические свойства бензола. </w:t>
      </w:r>
    </w:p>
    <w:p w:rsidR="00226335" w:rsidRPr="00E90874" w:rsidRDefault="00BD5F04" w:rsidP="00E90874">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 xml:space="preserve">Реакции </w:t>
      </w:r>
      <w:proofErr w:type="spellStart"/>
      <w:r w:rsidRPr="00E90874">
        <w:rPr>
          <w:rFonts w:ascii="Times New Roman" w:hAnsi="Times New Roman" w:cs="Times New Roman"/>
          <w:sz w:val="24"/>
          <w:szCs w:val="24"/>
        </w:rPr>
        <w:t>электрофильного</w:t>
      </w:r>
      <w:proofErr w:type="spellEnd"/>
      <w:r w:rsidRPr="00E90874">
        <w:rPr>
          <w:rFonts w:ascii="Times New Roman" w:hAnsi="Times New Roman" w:cs="Times New Roman"/>
          <w:sz w:val="24"/>
          <w:szCs w:val="24"/>
        </w:rPr>
        <w:t xml:space="preserve"> замещения в </w:t>
      </w:r>
      <w:proofErr w:type="spellStart"/>
      <w:r w:rsidRPr="00E90874">
        <w:rPr>
          <w:rFonts w:ascii="Times New Roman" w:hAnsi="Times New Roman" w:cs="Times New Roman"/>
          <w:sz w:val="24"/>
          <w:szCs w:val="24"/>
        </w:rPr>
        <w:t>бензольном</w:t>
      </w:r>
      <w:proofErr w:type="spellEnd"/>
      <w:r w:rsidRPr="00E90874">
        <w:rPr>
          <w:rFonts w:ascii="Times New Roman" w:hAnsi="Times New Roman" w:cs="Times New Roman"/>
          <w:sz w:val="24"/>
          <w:szCs w:val="24"/>
        </w:rPr>
        <w:t xml:space="preserve"> ядре: нитрование, сульфирование, галогенирование, </w:t>
      </w:r>
      <w:proofErr w:type="spellStart"/>
      <w:r w:rsidRPr="00E90874">
        <w:rPr>
          <w:rFonts w:ascii="Times New Roman" w:hAnsi="Times New Roman" w:cs="Times New Roman"/>
          <w:sz w:val="24"/>
          <w:szCs w:val="24"/>
        </w:rPr>
        <w:t>алкилирование</w:t>
      </w:r>
      <w:proofErr w:type="spellEnd"/>
      <w:r w:rsidRPr="00E90874">
        <w:rPr>
          <w:rFonts w:ascii="Times New Roman" w:hAnsi="Times New Roman" w:cs="Times New Roman"/>
          <w:sz w:val="24"/>
          <w:szCs w:val="24"/>
        </w:rPr>
        <w:t>; реакции присоединения и окисления.</w:t>
      </w:r>
      <w:r w:rsidRPr="00E90874">
        <w:rPr>
          <w:rFonts w:ascii="Times New Roman" w:hAnsi="Times New Roman" w:cs="Times New Roman"/>
          <w:b/>
          <w:sz w:val="24"/>
          <w:szCs w:val="24"/>
        </w:rPr>
        <w:t xml:space="preserve"> </w:t>
      </w:r>
      <w:r w:rsidRPr="00E90874">
        <w:rPr>
          <w:rFonts w:ascii="Times New Roman" w:hAnsi="Times New Roman" w:cs="Times New Roman"/>
          <w:sz w:val="24"/>
          <w:szCs w:val="24"/>
        </w:rPr>
        <w:t xml:space="preserve">Ориентация при </w:t>
      </w:r>
      <w:proofErr w:type="spellStart"/>
      <w:r w:rsidRPr="00E90874">
        <w:rPr>
          <w:rFonts w:ascii="Times New Roman" w:hAnsi="Times New Roman" w:cs="Times New Roman"/>
          <w:sz w:val="24"/>
          <w:szCs w:val="24"/>
        </w:rPr>
        <w:t>электрофильном</w:t>
      </w:r>
      <w:proofErr w:type="spellEnd"/>
      <w:r w:rsidRPr="00E90874">
        <w:rPr>
          <w:rFonts w:ascii="Times New Roman" w:hAnsi="Times New Roman" w:cs="Times New Roman"/>
          <w:sz w:val="24"/>
          <w:szCs w:val="24"/>
        </w:rPr>
        <w:t xml:space="preserve"> замещении в </w:t>
      </w:r>
      <w:proofErr w:type="spellStart"/>
      <w:r w:rsidRPr="00E90874">
        <w:rPr>
          <w:rFonts w:ascii="Times New Roman" w:hAnsi="Times New Roman" w:cs="Times New Roman"/>
          <w:sz w:val="24"/>
          <w:szCs w:val="24"/>
        </w:rPr>
        <w:t>бензольное</w:t>
      </w:r>
      <w:proofErr w:type="spellEnd"/>
      <w:r w:rsidRPr="00E90874">
        <w:rPr>
          <w:rFonts w:ascii="Times New Roman" w:hAnsi="Times New Roman" w:cs="Times New Roman"/>
          <w:sz w:val="24"/>
          <w:szCs w:val="24"/>
        </w:rPr>
        <w:t xml:space="preserve"> ядро. Теория заместителей. Заместители 1 и 2 рода, их природа и влияние на активность </w:t>
      </w:r>
      <w:proofErr w:type="spellStart"/>
      <w:r w:rsidRPr="00E90874">
        <w:rPr>
          <w:rFonts w:ascii="Times New Roman" w:hAnsi="Times New Roman" w:cs="Times New Roman"/>
          <w:sz w:val="24"/>
          <w:szCs w:val="24"/>
        </w:rPr>
        <w:t>бензольного</w:t>
      </w:r>
      <w:proofErr w:type="spellEnd"/>
      <w:r w:rsidRPr="00E90874">
        <w:rPr>
          <w:rFonts w:ascii="Times New Roman" w:hAnsi="Times New Roman" w:cs="Times New Roman"/>
          <w:sz w:val="24"/>
          <w:szCs w:val="24"/>
        </w:rPr>
        <w:t xml:space="preserve"> ядра.</w:t>
      </w:r>
      <w:r w:rsidRPr="00E90874">
        <w:rPr>
          <w:rFonts w:ascii="Times New Roman" w:hAnsi="Times New Roman" w:cs="Times New Roman"/>
          <w:b/>
          <w:sz w:val="24"/>
          <w:szCs w:val="24"/>
        </w:rPr>
        <w:t xml:space="preserve"> </w:t>
      </w:r>
      <w:r w:rsidRPr="00E90874">
        <w:rPr>
          <w:rFonts w:ascii="Times New Roman" w:hAnsi="Times New Roman" w:cs="Times New Roman"/>
          <w:sz w:val="24"/>
          <w:szCs w:val="24"/>
        </w:rPr>
        <w:t>Отдельные представители ароматических углеводородов: бензол, толуол, ксилолы, их использование в промышленности.</w:t>
      </w:r>
      <w:r w:rsidRPr="00E90874">
        <w:rPr>
          <w:rFonts w:ascii="Times New Roman" w:hAnsi="Times New Roman" w:cs="Times New Roman"/>
          <w:b/>
          <w:sz w:val="24"/>
          <w:szCs w:val="24"/>
        </w:rPr>
        <w:t xml:space="preserve"> </w:t>
      </w:r>
      <w:r w:rsidRPr="00E90874">
        <w:rPr>
          <w:rFonts w:ascii="Times New Roman" w:hAnsi="Times New Roman" w:cs="Times New Roman"/>
          <w:sz w:val="24"/>
          <w:szCs w:val="24"/>
        </w:rPr>
        <w:t xml:space="preserve">Многоядерные арены, их классификация. Дифенил, нафталин: </w:t>
      </w:r>
      <w:r w:rsidRPr="00E90874">
        <w:rPr>
          <w:rFonts w:ascii="Times New Roman" w:hAnsi="Times New Roman" w:cs="Times New Roman"/>
          <w:sz w:val="24"/>
          <w:szCs w:val="24"/>
        </w:rPr>
        <w:lastRenderedPageBreak/>
        <w:t>строение, свойства, применение. Взаимные превращения углеводородов различных гомологических рядов.</w:t>
      </w:r>
    </w:p>
    <w:p w:rsidR="00003E35" w:rsidRPr="00E90874" w:rsidRDefault="00F4373F" w:rsidP="00E90874">
      <w:pPr>
        <w:tabs>
          <w:tab w:val="left" w:pos="851"/>
        </w:tabs>
        <w:spacing w:after="0"/>
        <w:ind w:firstLine="709"/>
        <w:contextualSpacing/>
        <w:jc w:val="both"/>
        <w:rPr>
          <w:rFonts w:ascii="Times New Roman" w:hAnsi="Times New Roman" w:cs="Times New Roman"/>
          <w:sz w:val="24"/>
          <w:szCs w:val="24"/>
        </w:rPr>
      </w:pPr>
      <w:r w:rsidRPr="00E90874">
        <w:rPr>
          <w:rFonts w:ascii="Times New Roman" w:hAnsi="Times New Roman" w:cs="Times New Roman"/>
          <w:b/>
          <w:sz w:val="24"/>
          <w:szCs w:val="24"/>
        </w:rPr>
        <w:t>Тема 3.</w:t>
      </w:r>
      <w:r w:rsidRPr="00E90874">
        <w:rPr>
          <w:rFonts w:ascii="Times New Roman" w:hAnsi="Times New Roman" w:cs="Times New Roman"/>
          <w:sz w:val="24"/>
          <w:szCs w:val="24"/>
        </w:rPr>
        <w:t xml:space="preserve"> </w:t>
      </w:r>
      <w:r w:rsidRPr="00E90874">
        <w:rPr>
          <w:rFonts w:ascii="Times New Roman" w:hAnsi="Times New Roman" w:cs="Times New Roman"/>
          <w:b/>
          <w:sz w:val="24"/>
          <w:szCs w:val="24"/>
        </w:rPr>
        <w:t>Соединения с однородными функциями:</w:t>
      </w:r>
      <w:r w:rsidRPr="00E90874">
        <w:rPr>
          <w:rFonts w:ascii="Times New Roman" w:hAnsi="Times New Roman" w:cs="Times New Roman"/>
          <w:sz w:val="24"/>
          <w:szCs w:val="24"/>
        </w:rPr>
        <w:t xml:space="preserve"> Галогенпроизводные углеводородов, их классификация, изомерия, номенклатура. Способы получения насыщенных и ненасыщенных галогенпроизводных. Условия проведения реакций галогенирования и присоединения галогенов к ароматическому ядру. Получение чисто ароматических и </w:t>
      </w:r>
      <w:proofErr w:type="spellStart"/>
      <w:r w:rsidRPr="00E90874">
        <w:rPr>
          <w:rFonts w:ascii="Times New Roman" w:hAnsi="Times New Roman" w:cs="Times New Roman"/>
          <w:sz w:val="24"/>
          <w:szCs w:val="24"/>
        </w:rPr>
        <w:t>жирноароматических</w:t>
      </w:r>
      <w:proofErr w:type="spellEnd"/>
      <w:r w:rsidRPr="00E90874">
        <w:rPr>
          <w:rFonts w:ascii="Times New Roman" w:hAnsi="Times New Roman" w:cs="Times New Roman"/>
          <w:sz w:val="24"/>
          <w:szCs w:val="24"/>
        </w:rPr>
        <w:t xml:space="preserve"> галогенпроизводных. Общая характеристика физических свойств. Химические свойства галогенпроизводных. </w:t>
      </w:r>
    </w:p>
    <w:p w:rsidR="00003E35" w:rsidRPr="00E90874" w:rsidRDefault="00F4373F" w:rsidP="00E90874">
      <w:pPr>
        <w:tabs>
          <w:tab w:val="left" w:pos="851"/>
        </w:tabs>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 xml:space="preserve">Реакции нуклеофильного замещения. Отдельные представители галогенпроизводных: хлорметан, </w:t>
      </w:r>
      <w:proofErr w:type="spellStart"/>
      <w:r w:rsidRPr="00E90874">
        <w:rPr>
          <w:rFonts w:ascii="Times New Roman" w:hAnsi="Times New Roman" w:cs="Times New Roman"/>
          <w:sz w:val="24"/>
          <w:szCs w:val="24"/>
        </w:rPr>
        <w:t>дихлорметан</w:t>
      </w:r>
      <w:proofErr w:type="spellEnd"/>
      <w:r w:rsidRPr="00E90874">
        <w:rPr>
          <w:rFonts w:ascii="Times New Roman" w:hAnsi="Times New Roman" w:cs="Times New Roman"/>
          <w:sz w:val="24"/>
          <w:szCs w:val="24"/>
        </w:rPr>
        <w:t xml:space="preserve">, хлорвинил, хлорбензол, их получение в промышленности, применение. Классификация гидроксильных производных. Одноатомные спирты, гомологический ряд, изомерия, номенклатура, физические и химические свойства, отдельные представители. Многоатомные спирты (этиленгликоль, глицерин). Фенолы. Классификация, изомерия, свойства, применение фенолов. </w:t>
      </w:r>
    </w:p>
    <w:p w:rsidR="00003E35" w:rsidRPr="00E90874" w:rsidRDefault="00F4373F" w:rsidP="00E90874">
      <w:pPr>
        <w:tabs>
          <w:tab w:val="left" w:pos="851"/>
        </w:tabs>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 xml:space="preserve">Простые эфиры. Изомерия, номенклатура, получение, свойства. Карбонильные соединения. Классификация. Альдегиды и кетоны, общие формулы, представители, изомерия и номенклатура. Общая характеристика физических и химических свойств альдегидов и </w:t>
      </w:r>
      <w:proofErr w:type="spellStart"/>
      <w:r w:rsidRPr="00E90874">
        <w:rPr>
          <w:rFonts w:ascii="Times New Roman" w:hAnsi="Times New Roman" w:cs="Times New Roman"/>
          <w:sz w:val="24"/>
          <w:szCs w:val="24"/>
        </w:rPr>
        <w:t>кетонов.Различие</w:t>
      </w:r>
      <w:proofErr w:type="spellEnd"/>
      <w:r w:rsidRPr="00E90874">
        <w:rPr>
          <w:rFonts w:ascii="Times New Roman" w:hAnsi="Times New Roman" w:cs="Times New Roman"/>
          <w:sz w:val="24"/>
          <w:szCs w:val="24"/>
        </w:rPr>
        <w:t xml:space="preserve"> в свойствах альдегидов и кетонов. Реакции окисления. Карбоновые кислоты, функциональная группа, классификация.</w:t>
      </w:r>
    </w:p>
    <w:p w:rsidR="00F4373F" w:rsidRPr="00E90874" w:rsidRDefault="00F4373F" w:rsidP="00E90874">
      <w:pPr>
        <w:tabs>
          <w:tab w:val="left" w:pos="851"/>
        </w:tabs>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 xml:space="preserve"> Одноосновные карбоновые кислоты, общая формула, гомологический ряд, изомерия, номенклатура. Способы получения и свойства карбоновых кислот. Способы получения и свойства производных карбоновых кислот, применение производных. Высшие жирные кислоты. Мыла. СМС. Липиды. Роль жиров, их техническая переработка. </w:t>
      </w:r>
      <w:proofErr w:type="spellStart"/>
      <w:r w:rsidRPr="00E90874">
        <w:rPr>
          <w:rFonts w:ascii="Times New Roman" w:hAnsi="Times New Roman" w:cs="Times New Roman"/>
          <w:sz w:val="24"/>
          <w:szCs w:val="24"/>
        </w:rPr>
        <w:t>Тиолы</w:t>
      </w:r>
      <w:proofErr w:type="spellEnd"/>
      <w:r w:rsidRPr="00E90874">
        <w:rPr>
          <w:rFonts w:ascii="Times New Roman" w:hAnsi="Times New Roman" w:cs="Times New Roman"/>
          <w:sz w:val="24"/>
          <w:szCs w:val="24"/>
        </w:rPr>
        <w:t xml:space="preserve"> и сульфиды. </w:t>
      </w:r>
      <w:proofErr w:type="spellStart"/>
      <w:r w:rsidRPr="00E90874">
        <w:rPr>
          <w:rFonts w:ascii="Times New Roman" w:hAnsi="Times New Roman" w:cs="Times New Roman"/>
          <w:sz w:val="24"/>
          <w:szCs w:val="24"/>
        </w:rPr>
        <w:t>Тиоэфиры</w:t>
      </w:r>
      <w:proofErr w:type="spellEnd"/>
      <w:r w:rsidRPr="00E90874">
        <w:rPr>
          <w:rFonts w:ascii="Times New Roman" w:hAnsi="Times New Roman" w:cs="Times New Roman"/>
          <w:sz w:val="24"/>
          <w:szCs w:val="24"/>
        </w:rPr>
        <w:t xml:space="preserve">, </w:t>
      </w:r>
      <w:proofErr w:type="spellStart"/>
      <w:r w:rsidRPr="00E90874">
        <w:rPr>
          <w:rFonts w:ascii="Times New Roman" w:hAnsi="Times New Roman" w:cs="Times New Roman"/>
          <w:sz w:val="24"/>
          <w:szCs w:val="24"/>
        </w:rPr>
        <w:t>сульфоксиды</w:t>
      </w:r>
      <w:proofErr w:type="spellEnd"/>
      <w:r w:rsidRPr="00E90874">
        <w:rPr>
          <w:rFonts w:ascii="Times New Roman" w:hAnsi="Times New Roman" w:cs="Times New Roman"/>
          <w:sz w:val="24"/>
          <w:szCs w:val="24"/>
        </w:rPr>
        <w:t xml:space="preserve">, </w:t>
      </w:r>
      <w:proofErr w:type="spellStart"/>
      <w:r w:rsidRPr="00E90874">
        <w:rPr>
          <w:rFonts w:ascii="Times New Roman" w:hAnsi="Times New Roman" w:cs="Times New Roman"/>
          <w:sz w:val="24"/>
          <w:szCs w:val="24"/>
        </w:rPr>
        <w:t>сульфоны</w:t>
      </w:r>
      <w:proofErr w:type="spellEnd"/>
      <w:r w:rsidRPr="00E90874">
        <w:rPr>
          <w:rFonts w:ascii="Times New Roman" w:hAnsi="Times New Roman" w:cs="Times New Roman"/>
          <w:sz w:val="24"/>
          <w:szCs w:val="24"/>
        </w:rPr>
        <w:t xml:space="preserve">. </w:t>
      </w:r>
      <w:proofErr w:type="spellStart"/>
      <w:r w:rsidRPr="00E90874">
        <w:rPr>
          <w:rFonts w:ascii="Times New Roman" w:hAnsi="Times New Roman" w:cs="Times New Roman"/>
          <w:sz w:val="24"/>
          <w:szCs w:val="24"/>
        </w:rPr>
        <w:t>Сульфоновые</w:t>
      </w:r>
      <w:proofErr w:type="spellEnd"/>
      <w:r w:rsidRPr="00E90874">
        <w:rPr>
          <w:rFonts w:ascii="Times New Roman" w:hAnsi="Times New Roman" w:cs="Times New Roman"/>
          <w:sz w:val="24"/>
          <w:szCs w:val="24"/>
        </w:rPr>
        <w:t xml:space="preserve"> кислоты и </w:t>
      </w:r>
      <w:proofErr w:type="spellStart"/>
      <w:r w:rsidRPr="00E90874">
        <w:rPr>
          <w:rFonts w:ascii="Times New Roman" w:hAnsi="Times New Roman" w:cs="Times New Roman"/>
          <w:sz w:val="24"/>
          <w:szCs w:val="24"/>
        </w:rPr>
        <w:t>сульфохлориды</w:t>
      </w:r>
      <w:proofErr w:type="spellEnd"/>
      <w:r w:rsidRPr="00E90874">
        <w:rPr>
          <w:rFonts w:ascii="Times New Roman" w:hAnsi="Times New Roman" w:cs="Times New Roman"/>
          <w:sz w:val="24"/>
          <w:szCs w:val="24"/>
        </w:rPr>
        <w:t xml:space="preserve">. Амины, их классификация, строение, изомерия, номенклатура аминов. Общая характеристика свойств аминов. Способы получения, сходство с аммиаком. Анилин, получение, свойства, применение. Ароматические </w:t>
      </w:r>
      <w:proofErr w:type="spellStart"/>
      <w:r w:rsidRPr="00E90874">
        <w:rPr>
          <w:rFonts w:ascii="Times New Roman" w:hAnsi="Times New Roman" w:cs="Times New Roman"/>
          <w:sz w:val="24"/>
          <w:szCs w:val="24"/>
        </w:rPr>
        <w:t>диазосоединения</w:t>
      </w:r>
      <w:proofErr w:type="spellEnd"/>
      <w:r w:rsidRPr="00E90874">
        <w:rPr>
          <w:rFonts w:ascii="Times New Roman" w:hAnsi="Times New Roman" w:cs="Times New Roman"/>
          <w:sz w:val="24"/>
          <w:szCs w:val="24"/>
        </w:rPr>
        <w:t xml:space="preserve">, их строение. Реакции </w:t>
      </w:r>
      <w:proofErr w:type="spellStart"/>
      <w:r w:rsidRPr="00E90874">
        <w:rPr>
          <w:rFonts w:ascii="Times New Roman" w:hAnsi="Times New Roman" w:cs="Times New Roman"/>
          <w:sz w:val="24"/>
          <w:szCs w:val="24"/>
        </w:rPr>
        <w:t>диазосоединений</w:t>
      </w:r>
      <w:proofErr w:type="spellEnd"/>
      <w:r w:rsidRPr="00E90874">
        <w:rPr>
          <w:rFonts w:ascii="Times New Roman" w:hAnsi="Times New Roman" w:cs="Times New Roman"/>
          <w:sz w:val="24"/>
          <w:szCs w:val="24"/>
        </w:rPr>
        <w:t xml:space="preserve"> с выделением и без выделения азота. </w:t>
      </w:r>
      <w:proofErr w:type="spellStart"/>
      <w:r w:rsidRPr="00E90874">
        <w:rPr>
          <w:rFonts w:ascii="Times New Roman" w:hAnsi="Times New Roman" w:cs="Times New Roman"/>
          <w:sz w:val="24"/>
          <w:szCs w:val="24"/>
        </w:rPr>
        <w:t>Азокрасители</w:t>
      </w:r>
      <w:proofErr w:type="spellEnd"/>
      <w:r w:rsidRPr="00E90874">
        <w:rPr>
          <w:rFonts w:ascii="Times New Roman" w:hAnsi="Times New Roman" w:cs="Times New Roman"/>
          <w:sz w:val="24"/>
          <w:szCs w:val="24"/>
        </w:rPr>
        <w:t xml:space="preserve">, реакции </w:t>
      </w:r>
      <w:proofErr w:type="spellStart"/>
      <w:r w:rsidRPr="00E90874">
        <w:rPr>
          <w:rFonts w:ascii="Times New Roman" w:hAnsi="Times New Roman" w:cs="Times New Roman"/>
          <w:sz w:val="24"/>
          <w:szCs w:val="24"/>
        </w:rPr>
        <w:t>азосочетания</w:t>
      </w:r>
      <w:proofErr w:type="spellEnd"/>
      <w:r w:rsidRPr="00E90874">
        <w:rPr>
          <w:rFonts w:ascii="Times New Roman" w:hAnsi="Times New Roman" w:cs="Times New Roman"/>
          <w:sz w:val="24"/>
          <w:szCs w:val="24"/>
        </w:rPr>
        <w:t xml:space="preserve">, условия их проведения. Магнийорганические соединения. Алюминийорганические соединения. Органические соединения щелочных металлов. </w:t>
      </w:r>
    </w:p>
    <w:p w:rsidR="00003E35" w:rsidRPr="00E90874" w:rsidRDefault="00F4373F" w:rsidP="00E90874">
      <w:pPr>
        <w:tabs>
          <w:tab w:val="left" w:pos="851"/>
        </w:tabs>
        <w:spacing w:after="0"/>
        <w:ind w:firstLine="709"/>
        <w:contextualSpacing/>
        <w:jc w:val="both"/>
        <w:rPr>
          <w:rFonts w:ascii="Times New Roman" w:hAnsi="Times New Roman" w:cs="Times New Roman"/>
          <w:sz w:val="24"/>
          <w:szCs w:val="24"/>
        </w:rPr>
      </w:pPr>
      <w:r w:rsidRPr="00E90874">
        <w:rPr>
          <w:rFonts w:ascii="Times New Roman" w:hAnsi="Times New Roman" w:cs="Times New Roman"/>
          <w:b/>
          <w:sz w:val="24"/>
          <w:szCs w:val="24"/>
        </w:rPr>
        <w:t>Тема 4</w:t>
      </w:r>
      <w:r w:rsidRPr="00E90874">
        <w:rPr>
          <w:rFonts w:ascii="Times New Roman" w:hAnsi="Times New Roman" w:cs="Times New Roman"/>
          <w:sz w:val="24"/>
          <w:szCs w:val="24"/>
        </w:rPr>
        <w:t xml:space="preserve">. </w:t>
      </w:r>
      <w:proofErr w:type="spellStart"/>
      <w:r w:rsidRPr="00E90874">
        <w:rPr>
          <w:rFonts w:ascii="Times New Roman" w:hAnsi="Times New Roman" w:cs="Times New Roman"/>
          <w:b/>
          <w:sz w:val="24"/>
          <w:szCs w:val="24"/>
        </w:rPr>
        <w:t>Гетерофункциональные</w:t>
      </w:r>
      <w:proofErr w:type="spellEnd"/>
      <w:r w:rsidRPr="00E90874">
        <w:rPr>
          <w:rFonts w:ascii="Times New Roman" w:hAnsi="Times New Roman" w:cs="Times New Roman"/>
          <w:b/>
          <w:sz w:val="24"/>
          <w:szCs w:val="24"/>
        </w:rPr>
        <w:t xml:space="preserve"> соединения:</w:t>
      </w:r>
      <w:r w:rsidRPr="00E90874">
        <w:rPr>
          <w:rFonts w:ascii="Times New Roman" w:hAnsi="Times New Roman" w:cs="Times New Roman"/>
          <w:sz w:val="24"/>
          <w:szCs w:val="24"/>
        </w:rPr>
        <w:t xml:space="preserve"> Понятие амфотерности в органических соединениях. Способы получения </w:t>
      </w:r>
      <w:proofErr w:type="spellStart"/>
      <w:r w:rsidRPr="00E90874">
        <w:rPr>
          <w:rFonts w:ascii="Times New Roman" w:hAnsi="Times New Roman" w:cs="Times New Roman"/>
          <w:sz w:val="24"/>
          <w:szCs w:val="24"/>
        </w:rPr>
        <w:t>аминоспиртов</w:t>
      </w:r>
      <w:proofErr w:type="spellEnd"/>
      <w:r w:rsidRPr="00E90874">
        <w:rPr>
          <w:rFonts w:ascii="Times New Roman" w:hAnsi="Times New Roman" w:cs="Times New Roman"/>
          <w:sz w:val="24"/>
          <w:szCs w:val="24"/>
        </w:rPr>
        <w:t xml:space="preserve">, </w:t>
      </w:r>
      <w:proofErr w:type="spellStart"/>
      <w:r w:rsidRPr="00E90874">
        <w:rPr>
          <w:rFonts w:ascii="Times New Roman" w:hAnsi="Times New Roman" w:cs="Times New Roman"/>
          <w:sz w:val="24"/>
          <w:szCs w:val="24"/>
        </w:rPr>
        <w:t>аминофенолов</w:t>
      </w:r>
      <w:proofErr w:type="spellEnd"/>
      <w:r w:rsidRPr="00E90874">
        <w:rPr>
          <w:rFonts w:ascii="Times New Roman" w:hAnsi="Times New Roman" w:cs="Times New Roman"/>
          <w:sz w:val="24"/>
          <w:szCs w:val="24"/>
        </w:rPr>
        <w:t xml:space="preserve"> и аминокислот. Специфические свойства </w:t>
      </w:r>
      <w:proofErr w:type="spellStart"/>
      <w:r w:rsidRPr="00E90874">
        <w:rPr>
          <w:rFonts w:ascii="Times New Roman" w:hAnsi="Times New Roman" w:cs="Times New Roman"/>
          <w:sz w:val="24"/>
          <w:szCs w:val="24"/>
        </w:rPr>
        <w:t>аминоспиртов</w:t>
      </w:r>
      <w:proofErr w:type="spellEnd"/>
      <w:r w:rsidRPr="00E90874">
        <w:rPr>
          <w:rFonts w:ascii="Times New Roman" w:hAnsi="Times New Roman" w:cs="Times New Roman"/>
          <w:sz w:val="24"/>
          <w:szCs w:val="24"/>
        </w:rPr>
        <w:t xml:space="preserve">, </w:t>
      </w:r>
      <w:proofErr w:type="spellStart"/>
      <w:r w:rsidRPr="00E90874">
        <w:rPr>
          <w:rFonts w:ascii="Times New Roman" w:hAnsi="Times New Roman" w:cs="Times New Roman"/>
          <w:sz w:val="24"/>
          <w:szCs w:val="24"/>
        </w:rPr>
        <w:t>аминофенолов</w:t>
      </w:r>
      <w:proofErr w:type="spellEnd"/>
      <w:r w:rsidRPr="00E90874">
        <w:rPr>
          <w:rFonts w:ascii="Times New Roman" w:hAnsi="Times New Roman" w:cs="Times New Roman"/>
          <w:sz w:val="24"/>
          <w:szCs w:val="24"/>
        </w:rPr>
        <w:t xml:space="preserve"> и аминокислот. </w:t>
      </w:r>
      <w:proofErr w:type="spellStart"/>
      <w:r w:rsidRPr="00E90874">
        <w:rPr>
          <w:rFonts w:ascii="Times New Roman" w:hAnsi="Times New Roman" w:cs="Times New Roman"/>
          <w:sz w:val="24"/>
          <w:szCs w:val="24"/>
        </w:rPr>
        <w:t>Галогензамещенные</w:t>
      </w:r>
      <w:proofErr w:type="spellEnd"/>
      <w:r w:rsidRPr="00E90874">
        <w:rPr>
          <w:rFonts w:ascii="Times New Roman" w:hAnsi="Times New Roman" w:cs="Times New Roman"/>
          <w:sz w:val="24"/>
          <w:szCs w:val="24"/>
        </w:rPr>
        <w:t xml:space="preserve"> кислоты. </w:t>
      </w:r>
      <w:proofErr w:type="spellStart"/>
      <w:r w:rsidRPr="00E90874">
        <w:rPr>
          <w:rFonts w:ascii="Times New Roman" w:hAnsi="Times New Roman" w:cs="Times New Roman"/>
          <w:sz w:val="24"/>
          <w:szCs w:val="24"/>
        </w:rPr>
        <w:t>Гидроксикислоты</w:t>
      </w:r>
      <w:proofErr w:type="spellEnd"/>
      <w:r w:rsidRPr="00E90874">
        <w:rPr>
          <w:rFonts w:ascii="Times New Roman" w:hAnsi="Times New Roman" w:cs="Times New Roman"/>
          <w:sz w:val="24"/>
          <w:szCs w:val="24"/>
        </w:rPr>
        <w:t xml:space="preserve">. </w:t>
      </w:r>
      <w:proofErr w:type="spellStart"/>
      <w:r w:rsidRPr="00E90874">
        <w:rPr>
          <w:rFonts w:ascii="Times New Roman" w:hAnsi="Times New Roman" w:cs="Times New Roman"/>
          <w:sz w:val="24"/>
          <w:szCs w:val="24"/>
        </w:rPr>
        <w:t>Оксокислоты</w:t>
      </w:r>
      <w:proofErr w:type="spellEnd"/>
      <w:r w:rsidRPr="00E90874">
        <w:rPr>
          <w:rFonts w:ascii="Times New Roman" w:hAnsi="Times New Roman" w:cs="Times New Roman"/>
          <w:sz w:val="24"/>
          <w:szCs w:val="24"/>
        </w:rPr>
        <w:t xml:space="preserve">. Классификация, строение углеводов. Формулы Фишера.  </w:t>
      </w:r>
      <w:proofErr w:type="spellStart"/>
      <w:r w:rsidRPr="00E90874">
        <w:rPr>
          <w:rFonts w:ascii="Times New Roman" w:hAnsi="Times New Roman" w:cs="Times New Roman"/>
          <w:sz w:val="24"/>
          <w:szCs w:val="24"/>
        </w:rPr>
        <w:t>Пиранозная</w:t>
      </w:r>
      <w:proofErr w:type="spellEnd"/>
      <w:r w:rsidRPr="00E90874">
        <w:rPr>
          <w:rFonts w:ascii="Times New Roman" w:hAnsi="Times New Roman" w:cs="Times New Roman"/>
          <w:sz w:val="24"/>
          <w:szCs w:val="24"/>
        </w:rPr>
        <w:t xml:space="preserve"> и </w:t>
      </w:r>
      <w:proofErr w:type="spellStart"/>
      <w:r w:rsidRPr="00E90874">
        <w:rPr>
          <w:rFonts w:ascii="Times New Roman" w:hAnsi="Times New Roman" w:cs="Times New Roman"/>
          <w:sz w:val="24"/>
          <w:szCs w:val="24"/>
        </w:rPr>
        <w:t>фуранозная</w:t>
      </w:r>
      <w:proofErr w:type="spellEnd"/>
      <w:r w:rsidRPr="00E90874">
        <w:rPr>
          <w:rFonts w:ascii="Times New Roman" w:hAnsi="Times New Roman" w:cs="Times New Roman"/>
          <w:sz w:val="24"/>
          <w:szCs w:val="24"/>
        </w:rPr>
        <w:t xml:space="preserve"> формы молекул моносахаридов. Химические свойства сонно-, олиго- и полисахаридов. </w:t>
      </w:r>
    </w:p>
    <w:p w:rsidR="00F4373F" w:rsidRPr="00E90874" w:rsidRDefault="00F4373F" w:rsidP="00E90874">
      <w:pPr>
        <w:tabs>
          <w:tab w:val="left" w:pos="851"/>
        </w:tabs>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 xml:space="preserve">Классификация и общая характеристика </w:t>
      </w:r>
      <w:proofErr w:type="spellStart"/>
      <w:r w:rsidRPr="00E90874">
        <w:rPr>
          <w:rFonts w:ascii="Times New Roman" w:hAnsi="Times New Roman" w:cs="Times New Roman"/>
          <w:sz w:val="24"/>
          <w:szCs w:val="24"/>
        </w:rPr>
        <w:t>гетероциклов</w:t>
      </w:r>
      <w:proofErr w:type="spellEnd"/>
      <w:r w:rsidRPr="00E90874">
        <w:rPr>
          <w:rFonts w:ascii="Times New Roman" w:hAnsi="Times New Roman" w:cs="Times New Roman"/>
          <w:sz w:val="24"/>
          <w:szCs w:val="24"/>
        </w:rPr>
        <w:t xml:space="preserve">. Пиридин, его строение и свойства. Пиррол, его строение и свойства. Белки. Состав, строение, свойства. Биологическая роль белков. Цветные реакции белков. </w:t>
      </w:r>
      <w:proofErr w:type="spellStart"/>
      <w:r w:rsidRPr="00E90874">
        <w:rPr>
          <w:rFonts w:ascii="Times New Roman" w:hAnsi="Times New Roman" w:cs="Times New Roman"/>
          <w:sz w:val="24"/>
          <w:szCs w:val="24"/>
        </w:rPr>
        <w:t>Полимеризационные</w:t>
      </w:r>
      <w:proofErr w:type="spellEnd"/>
      <w:r w:rsidRPr="00E90874">
        <w:rPr>
          <w:rFonts w:ascii="Times New Roman" w:hAnsi="Times New Roman" w:cs="Times New Roman"/>
          <w:sz w:val="24"/>
          <w:szCs w:val="24"/>
        </w:rPr>
        <w:t xml:space="preserve"> ВМС (пластмассы, каучук), получение, свойства, применение. Поликонденсационные соединения (синтетические смолы и волокна), получение, свойства, применение.</w:t>
      </w:r>
    </w:p>
    <w:p w:rsidR="00F4373F" w:rsidRPr="00E90874" w:rsidRDefault="00F4373F" w:rsidP="00E90874">
      <w:pPr>
        <w:spacing w:after="0"/>
        <w:contextualSpacing/>
        <w:rPr>
          <w:rFonts w:ascii="Times New Roman" w:hAnsi="Times New Roman" w:cs="Times New Roman"/>
          <w:sz w:val="24"/>
          <w:szCs w:val="24"/>
        </w:rPr>
      </w:pPr>
      <w:r w:rsidRPr="00E90874">
        <w:rPr>
          <w:rFonts w:ascii="Times New Roman" w:hAnsi="Times New Roman" w:cs="Times New Roman"/>
          <w:sz w:val="24"/>
          <w:szCs w:val="24"/>
        </w:rPr>
        <w:br w:type="page"/>
      </w:r>
    </w:p>
    <w:p w:rsidR="00167863" w:rsidRPr="00E90874" w:rsidRDefault="00167863" w:rsidP="00E90874">
      <w:pPr>
        <w:pStyle w:val="11"/>
        <w:spacing w:line="276" w:lineRule="auto"/>
        <w:contextualSpacing/>
        <w:jc w:val="center"/>
        <w:rPr>
          <w:rFonts w:ascii="Times New Roman" w:hAnsi="Times New Roman" w:cs="Times New Roman"/>
          <w:b/>
          <w:sz w:val="24"/>
          <w:szCs w:val="24"/>
        </w:rPr>
      </w:pPr>
      <w:r w:rsidRPr="00E90874">
        <w:rPr>
          <w:rFonts w:ascii="Times New Roman" w:hAnsi="Times New Roman" w:cs="Times New Roman"/>
          <w:b/>
          <w:sz w:val="24"/>
          <w:szCs w:val="24"/>
        </w:rPr>
        <w:lastRenderedPageBreak/>
        <w:t>Текущий контроль</w:t>
      </w:r>
    </w:p>
    <w:p w:rsidR="00167863" w:rsidRPr="00E90874" w:rsidRDefault="00167863" w:rsidP="00E90874">
      <w:pPr>
        <w:pStyle w:val="11"/>
        <w:spacing w:line="276" w:lineRule="auto"/>
        <w:ind w:firstLine="720"/>
        <w:contextualSpacing/>
        <w:jc w:val="center"/>
        <w:rPr>
          <w:rFonts w:ascii="Times New Roman" w:hAnsi="Times New Roman" w:cs="Times New Roman"/>
          <w:sz w:val="24"/>
          <w:szCs w:val="24"/>
        </w:rPr>
      </w:pPr>
    </w:p>
    <w:p w:rsidR="00167863" w:rsidRPr="00E90874" w:rsidRDefault="00167863" w:rsidP="00E90874">
      <w:pPr>
        <w:pStyle w:val="11"/>
        <w:spacing w:line="276" w:lineRule="auto"/>
        <w:ind w:firstLine="720"/>
        <w:contextualSpacing/>
        <w:jc w:val="both"/>
        <w:rPr>
          <w:rFonts w:ascii="Times New Roman" w:hAnsi="Times New Roman" w:cs="Times New Roman"/>
          <w:sz w:val="24"/>
          <w:szCs w:val="24"/>
        </w:rPr>
      </w:pPr>
      <w:r w:rsidRPr="00E90874">
        <w:rPr>
          <w:rFonts w:ascii="Times New Roman" w:hAnsi="Times New Roman" w:cs="Times New Roman"/>
          <w:sz w:val="24"/>
          <w:szCs w:val="24"/>
        </w:rPr>
        <w:t>Текущий контроль предназначен для проверки качества усвоения материала по изученной теме, стимулирования своевременной учебной работы студентов и получения обратной связи для планирования и осуществления корректирующих и предупреждающих действий, а также, при необходимости, и коррекции методики проведения занятий.</w:t>
      </w:r>
    </w:p>
    <w:p w:rsidR="00167863" w:rsidRPr="00E90874" w:rsidRDefault="00167863" w:rsidP="00E90874">
      <w:pPr>
        <w:pStyle w:val="11"/>
        <w:spacing w:line="276" w:lineRule="auto"/>
        <w:ind w:firstLine="720"/>
        <w:contextualSpacing/>
        <w:jc w:val="both"/>
        <w:rPr>
          <w:rFonts w:ascii="Times New Roman" w:hAnsi="Times New Roman" w:cs="Times New Roman"/>
          <w:sz w:val="24"/>
          <w:szCs w:val="24"/>
        </w:rPr>
      </w:pPr>
      <w:r w:rsidRPr="00E90874">
        <w:rPr>
          <w:rFonts w:ascii="Times New Roman" w:hAnsi="Times New Roman" w:cs="Times New Roman"/>
          <w:sz w:val="24"/>
          <w:szCs w:val="24"/>
        </w:rPr>
        <w:t>Текущий контроль проводится в форме: устного и письменного опроса; оценивания лабораторных и практических занятий, выполнение тестов.</w:t>
      </w:r>
    </w:p>
    <w:p w:rsidR="00167863" w:rsidRPr="00E90874" w:rsidRDefault="00167863" w:rsidP="00E90874">
      <w:pPr>
        <w:pStyle w:val="11"/>
        <w:spacing w:line="276" w:lineRule="auto"/>
        <w:ind w:firstLine="720"/>
        <w:contextualSpacing/>
        <w:jc w:val="both"/>
        <w:rPr>
          <w:rFonts w:ascii="Times New Roman" w:hAnsi="Times New Roman" w:cs="Times New Roman"/>
          <w:sz w:val="24"/>
          <w:szCs w:val="24"/>
        </w:rPr>
      </w:pPr>
      <w:r w:rsidRPr="00E90874">
        <w:rPr>
          <w:rFonts w:ascii="Times New Roman" w:hAnsi="Times New Roman" w:cs="Times New Roman"/>
          <w:sz w:val="24"/>
          <w:szCs w:val="24"/>
        </w:rPr>
        <w:t>Объектом оценки при текущем контроле могут выступать:</w:t>
      </w:r>
    </w:p>
    <w:p w:rsidR="00167863" w:rsidRPr="00E90874" w:rsidRDefault="00167863" w:rsidP="00E90874">
      <w:pPr>
        <w:pStyle w:val="11"/>
        <w:spacing w:line="276" w:lineRule="auto"/>
        <w:ind w:firstLine="720"/>
        <w:contextualSpacing/>
        <w:jc w:val="both"/>
        <w:rPr>
          <w:rFonts w:ascii="Times New Roman" w:hAnsi="Times New Roman" w:cs="Times New Roman"/>
          <w:sz w:val="24"/>
          <w:szCs w:val="24"/>
        </w:rPr>
      </w:pPr>
      <w:r w:rsidRPr="00E90874">
        <w:rPr>
          <w:rFonts w:ascii="Times New Roman" w:hAnsi="Times New Roman" w:cs="Times New Roman"/>
          <w:sz w:val="24"/>
          <w:szCs w:val="24"/>
        </w:rPr>
        <w:t>- письменные и устные ответы обучающихся;</w:t>
      </w:r>
    </w:p>
    <w:p w:rsidR="00167863" w:rsidRPr="00E90874" w:rsidRDefault="00167863" w:rsidP="00E90874">
      <w:pPr>
        <w:pStyle w:val="11"/>
        <w:spacing w:line="276" w:lineRule="auto"/>
        <w:ind w:firstLine="720"/>
        <w:contextualSpacing/>
        <w:jc w:val="both"/>
        <w:rPr>
          <w:rFonts w:ascii="Times New Roman" w:hAnsi="Times New Roman" w:cs="Times New Roman"/>
          <w:sz w:val="24"/>
          <w:szCs w:val="24"/>
        </w:rPr>
      </w:pPr>
      <w:r w:rsidRPr="00E90874">
        <w:rPr>
          <w:rFonts w:ascii="Times New Roman" w:hAnsi="Times New Roman" w:cs="Times New Roman"/>
          <w:sz w:val="24"/>
          <w:szCs w:val="24"/>
        </w:rPr>
        <w:t>- лабораторные и практические занятия;</w:t>
      </w:r>
    </w:p>
    <w:p w:rsidR="00167863" w:rsidRPr="00E90874" w:rsidRDefault="00167863" w:rsidP="00E90874">
      <w:pPr>
        <w:pStyle w:val="11"/>
        <w:spacing w:line="276" w:lineRule="auto"/>
        <w:ind w:firstLine="720"/>
        <w:contextualSpacing/>
        <w:jc w:val="both"/>
        <w:rPr>
          <w:rFonts w:ascii="Times New Roman" w:hAnsi="Times New Roman" w:cs="Times New Roman"/>
          <w:sz w:val="24"/>
          <w:szCs w:val="24"/>
        </w:rPr>
      </w:pPr>
      <w:r w:rsidRPr="00E90874">
        <w:rPr>
          <w:rFonts w:ascii="Times New Roman" w:hAnsi="Times New Roman" w:cs="Times New Roman"/>
          <w:sz w:val="24"/>
          <w:szCs w:val="24"/>
        </w:rPr>
        <w:t>- доклады, рефераты; сообщения.</w:t>
      </w:r>
    </w:p>
    <w:p w:rsidR="00167863" w:rsidRPr="00E90874" w:rsidRDefault="00167863" w:rsidP="00E90874">
      <w:pPr>
        <w:pStyle w:val="11"/>
        <w:spacing w:line="276" w:lineRule="auto"/>
        <w:ind w:firstLine="720"/>
        <w:contextualSpacing/>
        <w:jc w:val="both"/>
        <w:rPr>
          <w:rFonts w:ascii="Times New Roman" w:hAnsi="Times New Roman" w:cs="Times New Roman"/>
          <w:sz w:val="24"/>
          <w:szCs w:val="24"/>
        </w:rPr>
      </w:pPr>
      <w:r w:rsidRPr="00E90874">
        <w:rPr>
          <w:rFonts w:ascii="Times New Roman" w:hAnsi="Times New Roman" w:cs="Times New Roman"/>
          <w:sz w:val="24"/>
          <w:szCs w:val="24"/>
        </w:rPr>
        <w:t>Результаты текущего контроля оцениваются по стандартной шкале: отлично, хорошо, удовлетворительно, неудовлетворительно. И регистрируются в журнале учета теоретического обучения.</w:t>
      </w:r>
    </w:p>
    <w:p w:rsidR="00167863" w:rsidRPr="00E90874" w:rsidRDefault="00167863" w:rsidP="00E90874">
      <w:pPr>
        <w:pStyle w:val="11"/>
        <w:spacing w:line="276" w:lineRule="auto"/>
        <w:ind w:firstLine="720"/>
        <w:contextualSpacing/>
        <w:jc w:val="both"/>
        <w:rPr>
          <w:rFonts w:ascii="Times New Roman" w:hAnsi="Times New Roman" w:cs="Times New Roman"/>
          <w:sz w:val="24"/>
          <w:szCs w:val="24"/>
        </w:rPr>
      </w:pPr>
      <w:r w:rsidRPr="00E90874">
        <w:rPr>
          <w:rFonts w:ascii="Times New Roman" w:hAnsi="Times New Roman" w:cs="Times New Roman"/>
          <w:sz w:val="24"/>
          <w:szCs w:val="24"/>
        </w:rPr>
        <w:t xml:space="preserve">Положительная оценка («3», «4», «5») выставляется, когда студент показал владение основным программным материалом. Оценка «5» выставляется при условии безупречного ответа либо при наличии 1-2 мелких погрешностей, «4» - при наличии 1-2 недочетов. Неудовлетворительная оценка («1», «2») выставляется в том случае, когда студент показал </w:t>
      </w:r>
      <w:proofErr w:type="spellStart"/>
      <w:r w:rsidRPr="00E90874">
        <w:rPr>
          <w:rFonts w:ascii="Times New Roman" w:hAnsi="Times New Roman" w:cs="Times New Roman"/>
          <w:sz w:val="24"/>
          <w:szCs w:val="24"/>
        </w:rPr>
        <w:t>неусвоение</w:t>
      </w:r>
      <w:proofErr w:type="spellEnd"/>
      <w:r w:rsidRPr="00E90874">
        <w:rPr>
          <w:rFonts w:ascii="Times New Roman" w:hAnsi="Times New Roman" w:cs="Times New Roman"/>
          <w:sz w:val="24"/>
          <w:szCs w:val="24"/>
        </w:rPr>
        <w:t xml:space="preserve"> основного программного материала.</w:t>
      </w:r>
    </w:p>
    <w:p w:rsidR="00167863" w:rsidRPr="00E90874" w:rsidRDefault="00167863" w:rsidP="00E90874">
      <w:pPr>
        <w:pStyle w:val="11"/>
        <w:spacing w:line="276" w:lineRule="auto"/>
        <w:ind w:firstLine="720"/>
        <w:contextualSpacing/>
        <w:jc w:val="both"/>
        <w:rPr>
          <w:rFonts w:ascii="Times New Roman" w:hAnsi="Times New Roman" w:cs="Times New Roman"/>
          <w:sz w:val="24"/>
          <w:szCs w:val="24"/>
        </w:rPr>
      </w:pPr>
      <w:r w:rsidRPr="00E90874">
        <w:rPr>
          <w:rFonts w:ascii="Times New Roman" w:hAnsi="Times New Roman" w:cs="Times New Roman"/>
          <w:sz w:val="24"/>
          <w:szCs w:val="24"/>
        </w:rPr>
        <w:t>При оценке знаний необходимо учитывать основные качественные характеристики овладения учебным материалом: имеющиеся у студентов фактические знания и умения, их полноту, прочность, умение применять на практике в различных ситуациях, владение терминологией и специфическими способами обозначения и записи.</w:t>
      </w:r>
    </w:p>
    <w:p w:rsidR="00167863" w:rsidRPr="00E90874" w:rsidRDefault="00167863" w:rsidP="00E90874">
      <w:pPr>
        <w:pStyle w:val="11"/>
        <w:spacing w:line="276" w:lineRule="auto"/>
        <w:ind w:firstLine="720"/>
        <w:contextualSpacing/>
        <w:jc w:val="both"/>
        <w:rPr>
          <w:rFonts w:ascii="Times New Roman" w:hAnsi="Times New Roman" w:cs="Times New Roman"/>
          <w:sz w:val="24"/>
          <w:szCs w:val="24"/>
        </w:rPr>
      </w:pPr>
      <w:r w:rsidRPr="00E90874">
        <w:rPr>
          <w:rFonts w:ascii="Times New Roman" w:hAnsi="Times New Roman" w:cs="Times New Roman"/>
          <w:sz w:val="24"/>
          <w:szCs w:val="24"/>
        </w:rPr>
        <w:t>Результат оценки зависит от наличия и характера погрешностей, допущенных при устном ответе или в письменной работе. Среди погрешностей можно выделить ошибки, недочеты и мелкие погрешности.</w:t>
      </w:r>
    </w:p>
    <w:p w:rsidR="00167863" w:rsidRPr="00E90874" w:rsidRDefault="00167863" w:rsidP="00E90874">
      <w:pPr>
        <w:pStyle w:val="11"/>
        <w:spacing w:line="276" w:lineRule="auto"/>
        <w:ind w:firstLine="720"/>
        <w:contextualSpacing/>
        <w:jc w:val="both"/>
        <w:rPr>
          <w:rFonts w:ascii="Times New Roman" w:hAnsi="Times New Roman" w:cs="Times New Roman"/>
          <w:sz w:val="24"/>
          <w:szCs w:val="24"/>
        </w:rPr>
      </w:pPr>
      <w:r w:rsidRPr="00E90874">
        <w:rPr>
          <w:rFonts w:ascii="Times New Roman" w:hAnsi="Times New Roman" w:cs="Times New Roman"/>
          <w:iCs/>
          <w:sz w:val="24"/>
          <w:szCs w:val="24"/>
        </w:rPr>
        <w:t>Погрешность</w:t>
      </w:r>
      <w:r w:rsidRPr="00E90874">
        <w:rPr>
          <w:rFonts w:ascii="Times New Roman" w:hAnsi="Times New Roman" w:cs="Times New Roman"/>
          <w:sz w:val="24"/>
          <w:szCs w:val="24"/>
        </w:rPr>
        <w:t xml:space="preserve"> считается ошибкой, если она свидетельствует о том, что студент не овладел основными знаниями и умениями, и их применением.</w:t>
      </w:r>
    </w:p>
    <w:p w:rsidR="00167863" w:rsidRPr="00E90874" w:rsidRDefault="00167863" w:rsidP="00E90874">
      <w:pPr>
        <w:pStyle w:val="11"/>
        <w:spacing w:line="276" w:lineRule="auto"/>
        <w:ind w:firstLine="720"/>
        <w:contextualSpacing/>
        <w:jc w:val="both"/>
        <w:rPr>
          <w:rFonts w:ascii="Times New Roman" w:hAnsi="Times New Roman" w:cs="Times New Roman"/>
          <w:sz w:val="24"/>
          <w:szCs w:val="24"/>
        </w:rPr>
      </w:pPr>
      <w:r w:rsidRPr="00E90874">
        <w:rPr>
          <w:rFonts w:ascii="Times New Roman" w:hAnsi="Times New Roman" w:cs="Times New Roman"/>
          <w:sz w:val="24"/>
          <w:szCs w:val="24"/>
        </w:rPr>
        <w:t xml:space="preserve">К </w:t>
      </w:r>
      <w:r w:rsidRPr="00E90874">
        <w:rPr>
          <w:rFonts w:ascii="Times New Roman" w:hAnsi="Times New Roman" w:cs="Times New Roman"/>
          <w:iCs/>
          <w:sz w:val="24"/>
          <w:szCs w:val="24"/>
        </w:rPr>
        <w:t>недочетам</w:t>
      </w:r>
      <w:r w:rsidRPr="00E90874">
        <w:rPr>
          <w:rFonts w:ascii="Times New Roman" w:hAnsi="Times New Roman" w:cs="Times New Roman"/>
          <w:sz w:val="24"/>
          <w:szCs w:val="24"/>
        </w:rPr>
        <w:t xml:space="preserve"> относятся погрешности, свидетельствующие о недостаточно прочном усвоении основных знаний и умений или отсутствии знаний, которые в соответствии с программой не считаются основными. Недочетом также считается погрешность, которая могла бы расцениваться как ошибка, но допущена в одних случаях и не допущена в других аналогичных случаях. К недочетам относятся погрешности, объясняемые рассеянностью или недосмотром, небрежная запись.</w:t>
      </w:r>
    </w:p>
    <w:p w:rsidR="00167863" w:rsidRPr="00E90874" w:rsidRDefault="00167863" w:rsidP="00E90874">
      <w:pPr>
        <w:pStyle w:val="11"/>
        <w:spacing w:line="276" w:lineRule="auto"/>
        <w:ind w:firstLine="720"/>
        <w:contextualSpacing/>
        <w:jc w:val="both"/>
        <w:rPr>
          <w:rFonts w:ascii="Times New Roman" w:hAnsi="Times New Roman" w:cs="Times New Roman"/>
          <w:sz w:val="24"/>
          <w:szCs w:val="24"/>
        </w:rPr>
      </w:pPr>
      <w:r w:rsidRPr="00E90874">
        <w:rPr>
          <w:rFonts w:ascii="Times New Roman" w:hAnsi="Times New Roman" w:cs="Times New Roman"/>
          <w:sz w:val="24"/>
          <w:szCs w:val="24"/>
        </w:rPr>
        <w:t xml:space="preserve">К </w:t>
      </w:r>
      <w:r w:rsidRPr="00E90874">
        <w:rPr>
          <w:rFonts w:ascii="Times New Roman" w:hAnsi="Times New Roman" w:cs="Times New Roman"/>
          <w:iCs/>
          <w:sz w:val="24"/>
          <w:szCs w:val="24"/>
        </w:rPr>
        <w:t>мелким погрешностям</w:t>
      </w:r>
      <w:r w:rsidRPr="00E90874">
        <w:rPr>
          <w:rFonts w:ascii="Times New Roman" w:hAnsi="Times New Roman" w:cs="Times New Roman"/>
          <w:sz w:val="24"/>
          <w:szCs w:val="24"/>
        </w:rPr>
        <w:t xml:space="preserve"> относятся погрешности в устной и письменной речи, не искажающие смысла ответа или решения, случайные описки и т.п.</w:t>
      </w:r>
    </w:p>
    <w:p w:rsidR="00167863" w:rsidRPr="00E90874" w:rsidRDefault="00167863" w:rsidP="00E90874">
      <w:pPr>
        <w:pStyle w:val="11"/>
        <w:spacing w:line="276" w:lineRule="auto"/>
        <w:ind w:firstLine="720"/>
        <w:contextualSpacing/>
        <w:jc w:val="both"/>
        <w:rPr>
          <w:rFonts w:ascii="Times New Roman" w:hAnsi="Times New Roman" w:cs="Times New Roman"/>
          <w:sz w:val="24"/>
          <w:szCs w:val="24"/>
        </w:rPr>
      </w:pPr>
      <w:r w:rsidRPr="00E90874">
        <w:rPr>
          <w:rFonts w:ascii="Times New Roman" w:hAnsi="Times New Roman" w:cs="Times New Roman"/>
          <w:sz w:val="24"/>
          <w:szCs w:val="24"/>
        </w:rPr>
        <w:t>Вопрос об отнесении погрешности к ошибкам, недочетам или мелким погрешностям решается преподавателем в соответствии с требованиями к усвоению материала на данном этапе обучения.</w:t>
      </w:r>
    </w:p>
    <w:p w:rsidR="00167863" w:rsidRPr="00E90874" w:rsidRDefault="00167863" w:rsidP="00E90874">
      <w:pPr>
        <w:pStyle w:val="11"/>
        <w:spacing w:line="276" w:lineRule="auto"/>
        <w:ind w:firstLine="720"/>
        <w:contextualSpacing/>
        <w:jc w:val="both"/>
        <w:rPr>
          <w:rFonts w:ascii="Times New Roman" w:hAnsi="Times New Roman" w:cs="Times New Roman"/>
          <w:sz w:val="24"/>
          <w:szCs w:val="24"/>
        </w:rPr>
      </w:pPr>
      <w:r w:rsidRPr="00E90874">
        <w:rPr>
          <w:rFonts w:ascii="Times New Roman" w:hAnsi="Times New Roman" w:cs="Times New Roman"/>
          <w:sz w:val="24"/>
          <w:szCs w:val="24"/>
        </w:rPr>
        <w:t>Если одна и та же ошибка (недочет) встречается несколько раз, то это рассматривается как одна ошибка (один недочет). Зачеркивания и исправления ошибкой считать не следует.</w:t>
      </w:r>
    </w:p>
    <w:p w:rsidR="00167863" w:rsidRPr="00E90874" w:rsidRDefault="00167863" w:rsidP="00E90874">
      <w:pPr>
        <w:pStyle w:val="11"/>
        <w:spacing w:line="276" w:lineRule="auto"/>
        <w:ind w:firstLine="720"/>
        <w:contextualSpacing/>
        <w:jc w:val="center"/>
        <w:rPr>
          <w:rFonts w:ascii="Times New Roman" w:hAnsi="Times New Roman" w:cs="Times New Roman"/>
          <w:color w:val="0070C0"/>
          <w:sz w:val="24"/>
          <w:szCs w:val="24"/>
        </w:rPr>
      </w:pPr>
    </w:p>
    <w:p w:rsidR="00167863" w:rsidRPr="00E90874" w:rsidRDefault="00167863" w:rsidP="00E90874">
      <w:pPr>
        <w:pStyle w:val="11"/>
        <w:spacing w:line="276" w:lineRule="auto"/>
        <w:ind w:firstLine="720"/>
        <w:contextualSpacing/>
        <w:jc w:val="both"/>
        <w:rPr>
          <w:rFonts w:ascii="Times New Roman" w:hAnsi="Times New Roman" w:cs="Times New Roman"/>
          <w:sz w:val="24"/>
          <w:szCs w:val="24"/>
        </w:rPr>
      </w:pPr>
    </w:p>
    <w:p w:rsidR="00167863" w:rsidRPr="00E90874" w:rsidRDefault="00167863" w:rsidP="00E90874">
      <w:pPr>
        <w:pStyle w:val="11"/>
        <w:spacing w:line="276" w:lineRule="auto"/>
        <w:ind w:firstLine="720"/>
        <w:contextualSpacing/>
        <w:jc w:val="both"/>
        <w:rPr>
          <w:rFonts w:ascii="Times New Roman" w:hAnsi="Times New Roman" w:cs="Times New Roman"/>
          <w:sz w:val="24"/>
          <w:szCs w:val="24"/>
        </w:rPr>
      </w:pPr>
    </w:p>
    <w:p w:rsidR="00226335" w:rsidRPr="00E90874" w:rsidRDefault="00226335" w:rsidP="00E90874">
      <w:pPr>
        <w:pStyle w:val="11"/>
        <w:spacing w:line="276" w:lineRule="auto"/>
        <w:ind w:firstLine="720"/>
        <w:contextualSpacing/>
        <w:jc w:val="center"/>
        <w:rPr>
          <w:rFonts w:ascii="Times New Roman" w:hAnsi="Times New Roman" w:cs="Times New Roman"/>
          <w:b/>
          <w:sz w:val="24"/>
          <w:szCs w:val="24"/>
        </w:rPr>
      </w:pPr>
      <w:bookmarkStart w:id="0" w:name="_GoBack"/>
      <w:bookmarkEnd w:id="0"/>
      <w:r w:rsidRPr="00E90874">
        <w:rPr>
          <w:rFonts w:ascii="Times New Roman" w:hAnsi="Times New Roman" w:cs="Times New Roman"/>
          <w:b/>
          <w:sz w:val="24"/>
          <w:szCs w:val="24"/>
        </w:rPr>
        <w:lastRenderedPageBreak/>
        <w:t>Промежуточная аттестация</w:t>
      </w:r>
    </w:p>
    <w:p w:rsidR="00226335" w:rsidRPr="00E90874" w:rsidRDefault="00226335" w:rsidP="00E90874">
      <w:pPr>
        <w:pStyle w:val="11"/>
        <w:spacing w:line="276" w:lineRule="auto"/>
        <w:ind w:firstLine="720"/>
        <w:contextualSpacing/>
        <w:jc w:val="center"/>
        <w:rPr>
          <w:rFonts w:ascii="Times New Roman" w:hAnsi="Times New Roman" w:cs="Times New Roman"/>
          <w:sz w:val="24"/>
          <w:szCs w:val="24"/>
        </w:rPr>
      </w:pPr>
    </w:p>
    <w:p w:rsidR="00226335" w:rsidRPr="00E90874" w:rsidRDefault="00226335" w:rsidP="00E90874">
      <w:pPr>
        <w:pStyle w:val="11"/>
        <w:spacing w:line="276" w:lineRule="auto"/>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 xml:space="preserve">       Итоговый контроль обучающихся на соответствие их персональных достижений поэтапным требованиям, соответ</w:t>
      </w:r>
      <w:r w:rsidR="000F3A13" w:rsidRPr="00E90874">
        <w:rPr>
          <w:rFonts w:ascii="Times New Roman" w:hAnsi="Times New Roman" w:cs="Times New Roman"/>
          <w:sz w:val="24"/>
          <w:szCs w:val="24"/>
        </w:rPr>
        <w:t>ствующим ОПОП СПО дисциплины ОП.</w:t>
      </w:r>
      <w:r w:rsidRPr="00E90874">
        <w:rPr>
          <w:rFonts w:ascii="Times New Roman" w:hAnsi="Times New Roman" w:cs="Times New Roman"/>
          <w:sz w:val="24"/>
          <w:szCs w:val="24"/>
        </w:rPr>
        <w:t xml:space="preserve">02 </w:t>
      </w:r>
      <w:r w:rsidRPr="00E90874">
        <w:rPr>
          <w:rFonts w:ascii="Times New Roman" w:hAnsi="Times New Roman" w:cs="Times New Roman"/>
          <w:color w:val="000000"/>
          <w:sz w:val="24"/>
          <w:szCs w:val="24"/>
        </w:rPr>
        <w:t>«</w:t>
      </w:r>
      <w:r w:rsidRPr="00E90874">
        <w:rPr>
          <w:rFonts w:ascii="Times New Roman" w:hAnsi="Times New Roman" w:cs="Times New Roman"/>
          <w:sz w:val="24"/>
          <w:szCs w:val="24"/>
        </w:rPr>
        <w:t xml:space="preserve">Органическая химия» для специальности 18.02.01 «Аналитический контроль качества химических соединений» </w:t>
      </w:r>
      <w:r w:rsidRPr="00E90874">
        <w:rPr>
          <w:rFonts w:ascii="Times New Roman" w:hAnsi="Times New Roman" w:cs="Times New Roman"/>
          <w:color w:val="000000"/>
          <w:sz w:val="24"/>
          <w:szCs w:val="24"/>
        </w:rPr>
        <w:t>в виде экзамена</w:t>
      </w:r>
      <w:r w:rsidRPr="00E90874">
        <w:rPr>
          <w:rFonts w:ascii="Times New Roman" w:hAnsi="Times New Roman" w:cs="Times New Roman"/>
          <w:sz w:val="24"/>
          <w:szCs w:val="24"/>
        </w:rPr>
        <w:t>.</w:t>
      </w:r>
    </w:p>
    <w:p w:rsidR="00226335" w:rsidRPr="00E90874" w:rsidRDefault="00226335" w:rsidP="00E90874">
      <w:pPr>
        <w:pStyle w:val="11"/>
        <w:spacing w:line="276" w:lineRule="auto"/>
        <w:ind w:firstLine="709"/>
        <w:contextualSpacing/>
        <w:jc w:val="both"/>
        <w:rPr>
          <w:rFonts w:ascii="Times New Roman" w:hAnsi="Times New Roman" w:cs="Times New Roman"/>
          <w:sz w:val="24"/>
          <w:szCs w:val="24"/>
        </w:rPr>
      </w:pPr>
      <w:r w:rsidRPr="00E90874">
        <w:rPr>
          <w:rFonts w:ascii="Times New Roman" w:hAnsi="Times New Roman" w:cs="Times New Roman"/>
          <w:color w:val="FF0000"/>
          <w:sz w:val="24"/>
          <w:szCs w:val="24"/>
        </w:rPr>
        <w:t xml:space="preserve">      </w:t>
      </w:r>
      <w:r w:rsidRPr="00E90874">
        <w:rPr>
          <w:rFonts w:ascii="Times New Roman" w:hAnsi="Times New Roman" w:cs="Times New Roman"/>
          <w:color w:val="000000"/>
          <w:sz w:val="24"/>
          <w:szCs w:val="24"/>
        </w:rPr>
        <w:t>Билет</w:t>
      </w:r>
      <w:r w:rsidRPr="00E90874">
        <w:rPr>
          <w:rFonts w:ascii="Times New Roman" w:hAnsi="Times New Roman" w:cs="Times New Roman"/>
          <w:sz w:val="24"/>
          <w:szCs w:val="24"/>
        </w:rPr>
        <w:t xml:space="preserve"> содержит два теоретических и один практический (задача) вопросы. Данные вопросы являются основой для составления</w:t>
      </w:r>
      <w:r w:rsidRPr="00E90874">
        <w:rPr>
          <w:rFonts w:ascii="Times New Roman" w:eastAsia="Gulim" w:hAnsi="Times New Roman" w:cs="Times New Roman"/>
          <w:sz w:val="24"/>
          <w:szCs w:val="24"/>
        </w:rPr>
        <w:t xml:space="preserve"> контрольно-измерительных материалов учебной дисциплины.</w:t>
      </w:r>
    </w:p>
    <w:p w:rsidR="00226335" w:rsidRPr="00E90874" w:rsidRDefault="00226335" w:rsidP="00E90874">
      <w:pPr>
        <w:pStyle w:val="11"/>
        <w:spacing w:line="276" w:lineRule="auto"/>
        <w:ind w:firstLine="709"/>
        <w:contextualSpacing/>
        <w:jc w:val="both"/>
        <w:rPr>
          <w:rFonts w:ascii="Times New Roman" w:eastAsia="Gulim" w:hAnsi="Times New Roman" w:cs="Times New Roman"/>
          <w:sz w:val="24"/>
          <w:szCs w:val="24"/>
        </w:rPr>
      </w:pPr>
      <w:r w:rsidRPr="00E90874">
        <w:rPr>
          <w:rFonts w:ascii="Times New Roman" w:eastAsia="Gulim" w:hAnsi="Times New Roman" w:cs="Times New Roman"/>
          <w:sz w:val="24"/>
          <w:szCs w:val="24"/>
        </w:rPr>
        <w:t xml:space="preserve">        Контрольно-измерительные материалы ОП</w:t>
      </w:r>
      <w:r w:rsidR="000F3A13" w:rsidRPr="00E90874">
        <w:rPr>
          <w:rFonts w:ascii="Times New Roman" w:eastAsia="Gulim" w:hAnsi="Times New Roman" w:cs="Times New Roman"/>
          <w:sz w:val="24"/>
          <w:szCs w:val="24"/>
        </w:rPr>
        <w:t>.</w:t>
      </w:r>
      <w:r w:rsidRPr="00E90874">
        <w:rPr>
          <w:rFonts w:ascii="Times New Roman" w:eastAsia="Gulim" w:hAnsi="Times New Roman" w:cs="Times New Roman"/>
          <w:sz w:val="24"/>
          <w:szCs w:val="24"/>
        </w:rPr>
        <w:t>02 «Органическая химия» составлены в соответствии с требованиями Федерального государственного образовательного стандарта (далее - ФГОС) по специальности среднего профессионального образования (далее - СПО) 18.02.01</w:t>
      </w:r>
      <w:r w:rsidRPr="00E90874">
        <w:rPr>
          <w:rFonts w:ascii="Times New Roman" w:hAnsi="Times New Roman" w:cs="Times New Roman"/>
          <w:sz w:val="24"/>
          <w:szCs w:val="24"/>
        </w:rPr>
        <w:t xml:space="preserve"> «Аналитический контроль качества химических соединений».</w:t>
      </w:r>
    </w:p>
    <w:p w:rsidR="00226335" w:rsidRPr="00E90874" w:rsidRDefault="00226335" w:rsidP="00E90874">
      <w:pPr>
        <w:spacing w:after="0"/>
        <w:ind w:left="40" w:right="20" w:firstLine="709"/>
        <w:contextualSpacing/>
        <w:jc w:val="both"/>
        <w:rPr>
          <w:rFonts w:ascii="Times New Roman" w:eastAsia="Calibri" w:hAnsi="Times New Roman" w:cs="Times New Roman"/>
          <w:sz w:val="24"/>
          <w:szCs w:val="24"/>
          <w:lang w:eastAsia="en-US"/>
        </w:rPr>
      </w:pPr>
      <w:r w:rsidRPr="00E90874">
        <w:rPr>
          <w:rFonts w:ascii="Times New Roman" w:eastAsia="Calibri" w:hAnsi="Times New Roman" w:cs="Times New Roman"/>
          <w:bCs/>
          <w:sz w:val="24"/>
          <w:szCs w:val="24"/>
          <w:lang w:eastAsia="en-US"/>
        </w:rPr>
        <w:t xml:space="preserve">         Цель</w:t>
      </w:r>
      <w:r w:rsidRPr="00E90874">
        <w:rPr>
          <w:rFonts w:ascii="Times New Roman" w:eastAsia="Calibri" w:hAnsi="Times New Roman" w:cs="Times New Roman"/>
          <w:sz w:val="24"/>
          <w:szCs w:val="24"/>
          <w:lang w:eastAsia="en-US"/>
        </w:rPr>
        <w:t xml:space="preserve"> контрольно-измерительных материалов выявить полноту и глубину усвоения системы знаний, а также формирование познавательных умений студентов (компетенции).</w:t>
      </w:r>
      <w:r w:rsidRPr="00E90874">
        <w:rPr>
          <w:rFonts w:ascii="Times New Roman" w:eastAsia="Calibri" w:hAnsi="Times New Roman" w:cs="Times New Roman"/>
          <w:b/>
          <w:bCs/>
          <w:sz w:val="24"/>
          <w:szCs w:val="24"/>
          <w:lang w:eastAsia="en-US"/>
        </w:rPr>
        <w:t xml:space="preserve"> </w:t>
      </w:r>
    </w:p>
    <w:p w:rsidR="00226335" w:rsidRPr="00E90874" w:rsidRDefault="00226335" w:rsidP="00E9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cs="Times New Roman"/>
          <w:sz w:val="24"/>
          <w:szCs w:val="24"/>
        </w:rPr>
      </w:pPr>
      <w:r w:rsidRPr="00E90874">
        <w:rPr>
          <w:rFonts w:ascii="Times New Roman" w:hAnsi="Times New Roman" w:cs="Times New Roman"/>
          <w:b/>
          <w:sz w:val="24"/>
          <w:szCs w:val="24"/>
        </w:rPr>
        <w:t xml:space="preserve">        </w:t>
      </w:r>
      <w:r w:rsidRPr="00E90874">
        <w:rPr>
          <w:rFonts w:ascii="Times New Roman" w:hAnsi="Times New Roman" w:cs="Times New Roman"/>
          <w:sz w:val="24"/>
          <w:szCs w:val="24"/>
        </w:rPr>
        <w:t>Практико-ориентированный контрольно-измерительный материал для оценки качества освоения основной профессиональной образовательной программы за семестр представлен в приложении.</w:t>
      </w:r>
    </w:p>
    <w:p w:rsidR="00226335" w:rsidRPr="00E90874" w:rsidRDefault="00226335" w:rsidP="00E9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cs="Times New Roman"/>
          <w:sz w:val="24"/>
          <w:szCs w:val="24"/>
        </w:rPr>
      </w:pPr>
    </w:p>
    <w:p w:rsidR="00226335" w:rsidRPr="00E90874" w:rsidRDefault="00226335" w:rsidP="00E9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cs="Times New Roman"/>
          <w:sz w:val="24"/>
          <w:szCs w:val="24"/>
        </w:rPr>
      </w:pPr>
    </w:p>
    <w:p w:rsidR="00167863" w:rsidRPr="00E90874" w:rsidRDefault="00167863" w:rsidP="00E90874">
      <w:pPr>
        <w:spacing w:after="0"/>
        <w:contextualSpacing/>
        <w:rPr>
          <w:rFonts w:ascii="Times New Roman" w:hAnsi="Times New Roman" w:cs="Times New Roman"/>
          <w:sz w:val="24"/>
          <w:szCs w:val="24"/>
        </w:rPr>
      </w:pPr>
    </w:p>
    <w:p w:rsidR="00167863" w:rsidRPr="00E90874" w:rsidRDefault="00167863" w:rsidP="00E90874">
      <w:pPr>
        <w:spacing w:after="0"/>
        <w:contextualSpacing/>
        <w:jc w:val="center"/>
        <w:rPr>
          <w:rFonts w:ascii="Times New Roman" w:hAnsi="Times New Roman" w:cs="Times New Roman"/>
          <w:sz w:val="24"/>
          <w:szCs w:val="24"/>
        </w:rPr>
      </w:pPr>
    </w:p>
    <w:p w:rsidR="00167863" w:rsidRPr="00E90874" w:rsidRDefault="00167863" w:rsidP="00E90874">
      <w:pPr>
        <w:spacing w:after="0"/>
        <w:contextualSpacing/>
        <w:rPr>
          <w:rFonts w:ascii="Times New Roman" w:hAnsi="Times New Roman" w:cs="Times New Roman"/>
          <w:sz w:val="24"/>
          <w:szCs w:val="24"/>
        </w:rPr>
      </w:pPr>
      <w:r w:rsidRPr="00E90874">
        <w:rPr>
          <w:rFonts w:ascii="Times New Roman" w:hAnsi="Times New Roman" w:cs="Times New Roman"/>
          <w:sz w:val="24"/>
          <w:szCs w:val="24"/>
        </w:rPr>
        <w:br w:type="page"/>
      </w:r>
    </w:p>
    <w:p w:rsidR="00167863" w:rsidRPr="00E90874" w:rsidRDefault="00226335" w:rsidP="00E90874">
      <w:pPr>
        <w:pStyle w:val="11"/>
        <w:spacing w:line="276" w:lineRule="auto"/>
        <w:ind w:firstLine="720"/>
        <w:contextualSpacing/>
        <w:jc w:val="center"/>
        <w:rPr>
          <w:rFonts w:ascii="Times New Roman" w:hAnsi="Times New Roman" w:cs="Times New Roman"/>
          <w:b/>
          <w:sz w:val="24"/>
          <w:szCs w:val="24"/>
        </w:rPr>
      </w:pPr>
      <w:r w:rsidRPr="00E90874">
        <w:rPr>
          <w:rFonts w:ascii="Times New Roman" w:hAnsi="Times New Roman" w:cs="Times New Roman"/>
          <w:b/>
          <w:sz w:val="24"/>
          <w:szCs w:val="24"/>
        </w:rPr>
        <w:lastRenderedPageBreak/>
        <w:t>Контроль и оценка результатов освоения дисциплины</w:t>
      </w:r>
    </w:p>
    <w:p w:rsidR="00226335" w:rsidRPr="00E90874" w:rsidRDefault="00226335" w:rsidP="00E90874">
      <w:pPr>
        <w:pStyle w:val="11"/>
        <w:spacing w:line="276" w:lineRule="auto"/>
        <w:ind w:firstLine="720"/>
        <w:contextualSpacing/>
        <w:jc w:val="center"/>
        <w:rPr>
          <w:rFonts w:ascii="Times New Roman" w:hAnsi="Times New Roman" w:cs="Times New Roman"/>
          <w:b/>
          <w:caps/>
          <w:sz w:val="24"/>
          <w:szCs w:val="2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0"/>
        <w:gridCol w:w="4253"/>
      </w:tblGrid>
      <w:tr w:rsidR="00167863" w:rsidRPr="00E90874" w:rsidTr="00226335">
        <w:tc>
          <w:tcPr>
            <w:tcW w:w="5240" w:type="dxa"/>
          </w:tcPr>
          <w:p w:rsidR="00167863" w:rsidRPr="00E90874" w:rsidRDefault="00167863" w:rsidP="00E90874">
            <w:pPr>
              <w:spacing w:after="0"/>
              <w:contextualSpacing/>
              <w:jc w:val="center"/>
              <w:rPr>
                <w:rFonts w:ascii="Times New Roman" w:hAnsi="Times New Roman" w:cs="Times New Roman"/>
                <w:sz w:val="24"/>
                <w:szCs w:val="24"/>
              </w:rPr>
            </w:pPr>
            <w:r w:rsidRPr="00E90874">
              <w:rPr>
                <w:rFonts w:ascii="Times New Roman" w:hAnsi="Times New Roman" w:cs="Times New Roman"/>
                <w:sz w:val="24"/>
                <w:szCs w:val="24"/>
              </w:rPr>
              <w:t>Результаты обучения (освоенные умения, усвоенные знания)</w:t>
            </w:r>
          </w:p>
        </w:tc>
        <w:tc>
          <w:tcPr>
            <w:tcW w:w="4253" w:type="dxa"/>
            <w:tcBorders>
              <w:bottom w:val="single" w:sz="4" w:space="0" w:color="000000"/>
            </w:tcBorders>
          </w:tcPr>
          <w:p w:rsidR="00167863" w:rsidRPr="00E90874" w:rsidRDefault="00167863" w:rsidP="00E90874">
            <w:pPr>
              <w:spacing w:after="0"/>
              <w:contextualSpacing/>
              <w:jc w:val="center"/>
              <w:rPr>
                <w:rFonts w:ascii="Times New Roman" w:hAnsi="Times New Roman" w:cs="Times New Roman"/>
                <w:sz w:val="24"/>
                <w:szCs w:val="24"/>
              </w:rPr>
            </w:pPr>
            <w:r w:rsidRPr="00E90874">
              <w:rPr>
                <w:rFonts w:ascii="Times New Roman" w:hAnsi="Times New Roman" w:cs="Times New Roman"/>
                <w:sz w:val="24"/>
                <w:szCs w:val="24"/>
              </w:rPr>
              <w:t>Формы и методы контроля и оценки результатов обучения</w:t>
            </w:r>
          </w:p>
        </w:tc>
      </w:tr>
      <w:tr w:rsidR="00167863" w:rsidRPr="00E90874" w:rsidTr="00226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07"/>
        </w:trPr>
        <w:tc>
          <w:tcPr>
            <w:tcW w:w="5240" w:type="dxa"/>
            <w:tcBorders>
              <w:top w:val="single" w:sz="4" w:space="0" w:color="auto"/>
            </w:tcBorders>
          </w:tcPr>
          <w:p w:rsidR="00167863" w:rsidRPr="00E90874" w:rsidRDefault="00167863" w:rsidP="00E90874">
            <w:pPr>
              <w:spacing w:after="0"/>
              <w:contextualSpacing/>
              <w:rPr>
                <w:rFonts w:ascii="Times New Roman" w:hAnsi="Times New Roman" w:cs="Times New Roman"/>
                <w:sz w:val="24"/>
                <w:szCs w:val="24"/>
              </w:rPr>
            </w:pPr>
          </w:p>
          <w:p w:rsidR="00167863" w:rsidRPr="00E90874" w:rsidRDefault="00167863" w:rsidP="00E90874">
            <w:pPr>
              <w:spacing w:after="0"/>
              <w:contextualSpacing/>
              <w:rPr>
                <w:rFonts w:ascii="Times New Roman" w:hAnsi="Times New Roman" w:cs="Times New Roman"/>
                <w:sz w:val="24"/>
                <w:szCs w:val="24"/>
                <w:u w:val="single"/>
              </w:rPr>
            </w:pPr>
            <w:r w:rsidRPr="00E90874">
              <w:rPr>
                <w:rFonts w:ascii="Times New Roman" w:hAnsi="Times New Roman" w:cs="Times New Roman"/>
                <w:sz w:val="24"/>
                <w:szCs w:val="24"/>
                <w:u w:val="single"/>
              </w:rPr>
              <w:t xml:space="preserve">Знает: </w:t>
            </w:r>
          </w:p>
          <w:p w:rsidR="00167863" w:rsidRPr="00E90874" w:rsidRDefault="00167863" w:rsidP="00E90874">
            <w:pPr>
              <w:spacing w:after="0"/>
              <w:contextualSpacing/>
              <w:rPr>
                <w:rFonts w:ascii="Times New Roman" w:hAnsi="Times New Roman" w:cs="Times New Roman"/>
                <w:sz w:val="24"/>
                <w:szCs w:val="24"/>
              </w:rPr>
            </w:pPr>
            <w:r w:rsidRPr="00E90874">
              <w:rPr>
                <w:rFonts w:ascii="Times New Roman" w:hAnsi="Times New Roman" w:cs="Times New Roman"/>
                <w:sz w:val="24"/>
                <w:szCs w:val="24"/>
              </w:rPr>
              <w:t>структурные полные и сокращенные формулы органических веществ и соединений; свойства органических соединений для выбора методов синтеза углеводородов при разработке технологических процессов; механизм химических реакций получения органических соединений; качественные реакции, характерные для определения различных углеводородных соединений; влияние строения молекул на химические свойства органических веществ; влияние функциональных групп на свойства органических веществ;  изомерию, как источник многообразия органических веществ;  методы получения высокомолекулярных соединений;</w:t>
            </w:r>
          </w:p>
          <w:p w:rsidR="00167863" w:rsidRPr="00E90874" w:rsidRDefault="00167863" w:rsidP="00E90874">
            <w:pPr>
              <w:spacing w:after="0"/>
              <w:contextualSpacing/>
              <w:rPr>
                <w:rFonts w:ascii="Times New Roman" w:hAnsi="Times New Roman" w:cs="Times New Roman"/>
                <w:sz w:val="24"/>
                <w:szCs w:val="24"/>
              </w:rPr>
            </w:pPr>
            <w:r w:rsidRPr="00E90874">
              <w:rPr>
                <w:rFonts w:ascii="Times New Roman" w:hAnsi="Times New Roman" w:cs="Times New Roman"/>
                <w:sz w:val="24"/>
                <w:szCs w:val="24"/>
              </w:rPr>
              <w:t>особенности строения и свойства органических веществ, содержащих в составе атомы серы, азота, галогенов, металлов; особенности строения и свойства органических соединений с большой молекулярной массой; природные источники, способы получения и области применения органических соединений;</w:t>
            </w:r>
          </w:p>
          <w:p w:rsidR="00167863" w:rsidRPr="00E90874" w:rsidRDefault="00167863" w:rsidP="00E90874">
            <w:pPr>
              <w:spacing w:after="0"/>
              <w:contextualSpacing/>
              <w:rPr>
                <w:rFonts w:ascii="Times New Roman" w:hAnsi="Times New Roman" w:cs="Times New Roman"/>
                <w:sz w:val="24"/>
                <w:szCs w:val="24"/>
              </w:rPr>
            </w:pPr>
            <w:r w:rsidRPr="00E90874">
              <w:rPr>
                <w:rFonts w:ascii="Times New Roman" w:hAnsi="Times New Roman" w:cs="Times New Roman"/>
                <w:sz w:val="24"/>
                <w:szCs w:val="24"/>
              </w:rPr>
              <w:t>теоретические основы строения органических веществ, номенклатуру и классификацию органических соединений;</w:t>
            </w:r>
          </w:p>
          <w:p w:rsidR="00167863" w:rsidRPr="00E90874" w:rsidRDefault="00167863" w:rsidP="00E90874">
            <w:pPr>
              <w:spacing w:after="0"/>
              <w:contextualSpacing/>
              <w:rPr>
                <w:rFonts w:ascii="Times New Roman" w:hAnsi="Times New Roman" w:cs="Times New Roman"/>
                <w:sz w:val="24"/>
                <w:szCs w:val="24"/>
              </w:rPr>
            </w:pPr>
            <w:r w:rsidRPr="00E90874">
              <w:rPr>
                <w:rFonts w:ascii="Times New Roman" w:hAnsi="Times New Roman" w:cs="Times New Roman"/>
                <w:sz w:val="24"/>
                <w:szCs w:val="24"/>
              </w:rPr>
              <w:t>типы связей в молекулах органических веществ.</w:t>
            </w:r>
          </w:p>
          <w:p w:rsidR="00167863" w:rsidRPr="00E90874" w:rsidRDefault="00167863" w:rsidP="00E90874">
            <w:pPr>
              <w:spacing w:after="0"/>
              <w:contextualSpacing/>
              <w:rPr>
                <w:rFonts w:ascii="Times New Roman" w:hAnsi="Times New Roman" w:cs="Times New Roman"/>
                <w:sz w:val="24"/>
                <w:szCs w:val="24"/>
                <w:u w:val="single"/>
              </w:rPr>
            </w:pPr>
            <w:r w:rsidRPr="00E90874">
              <w:rPr>
                <w:rFonts w:ascii="Times New Roman" w:hAnsi="Times New Roman" w:cs="Times New Roman"/>
                <w:sz w:val="24"/>
                <w:szCs w:val="24"/>
                <w:u w:val="single"/>
              </w:rPr>
              <w:t>Умеет:</w:t>
            </w:r>
          </w:p>
          <w:p w:rsidR="00167863" w:rsidRPr="00E90874" w:rsidRDefault="00167863" w:rsidP="00E90874">
            <w:pPr>
              <w:spacing w:after="0"/>
              <w:contextualSpacing/>
              <w:rPr>
                <w:rFonts w:ascii="Times New Roman" w:hAnsi="Times New Roman" w:cs="Times New Roman"/>
                <w:sz w:val="24"/>
                <w:szCs w:val="24"/>
              </w:rPr>
            </w:pPr>
            <w:r w:rsidRPr="00E90874">
              <w:rPr>
                <w:rFonts w:ascii="Times New Roman" w:hAnsi="Times New Roman" w:cs="Times New Roman"/>
                <w:sz w:val="24"/>
                <w:szCs w:val="24"/>
              </w:rPr>
              <w:t>Прогнозировать свойства органических соединений в зависимости от строения молекул;</w:t>
            </w:r>
          </w:p>
          <w:p w:rsidR="00167863" w:rsidRPr="00E90874" w:rsidRDefault="00167863" w:rsidP="00E90874">
            <w:pPr>
              <w:spacing w:after="0"/>
              <w:contextualSpacing/>
              <w:rPr>
                <w:rFonts w:ascii="Times New Roman" w:hAnsi="Times New Roman" w:cs="Times New Roman"/>
                <w:sz w:val="24"/>
                <w:szCs w:val="24"/>
              </w:rPr>
            </w:pPr>
            <w:r w:rsidRPr="00E90874">
              <w:rPr>
                <w:rFonts w:ascii="Times New Roman" w:hAnsi="Times New Roman" w:cs="Times New Roman"/>
                <w:sz w:val="24"/>
                <w:szCs w:val="24"/>
              </w:rPr>
              <w:t>решать задачи и упражнения по генетической связи между различными классами органических соединений; определять качественными реакциями органические вещества, проводить количественные расчеты состава веществ;</w:t>
            </w:r>
          </w:p>
          <w:p w:rsidR="00167863" w:rsidRPr="00E90874" w:rsidRDefault="00167863" w:rsidP="00E90874">
            <w:pPr>
              <w:spacing w:after="0"/>
              <w:contextualSpacing/>
              <w:rPr>
                <w:rFonts w:ascii="Times New Roman" w:hAnsi="Times New Roman" w:cs="Times New Roman"/>
                <w:sz w:val="24"/>
                <w:szCs w:val="24"/>
              </w:rPr>
            </w:pPr>
            <w:r w:rsidRPr="00E90874">
              <w:rPr>
                <w:rFonts w:ascii="Times New Roman" w:hAnsi="Times New Roman" w:cs="Times New Roman"/>
                <w:sz w:val="24"/>
                <w:szCs w:val="24"/>
              </w:rPr>
              <w:t xml:space="preserve">применять безопасные приемы при работе с органическими реактивами и химическими приборами; проводить реакции с органическими веществами в лабораторных </w:t>
            </w:r>
            <w:proofErr w:type="gramStart"/>
            <w:r w:rsidRPr="00E90874">
              <w:rPr>
                <w:rFonts w:ascii="Times New Roman" w:hAnsi="Times New Roman" w:cs="Times New Roman"/>
                <w:sz w:val="24"/>
                <w:szCs w:val="24"/>
              </w:rPr>
              <w:t xml:space="preserve">условиях;  </w:t>
            </w:r>
            <w:r w:rsidRPr="00E90874">
              <w:rPr>
                <w:rFonts w:ascii="Times New Roman" w:hAnsi="Times New Roman" w:cs="Times New Roman"/>
                <w:sz w:val="24"/>
                <w:szCs w:val="24"/>
              </w:rPr>
              <w:lastRenderedPageBreak/>
              <w:t>проводить</w:t>
            </w:r>
            <w:proofErr w:type="gramEnd"/>
            <w:r w:rsidRPr="00E90874">
              <w:rPr>
                <w:rFonts w:ascii="Times New Roman" w:hAnsi="Times New Roman" w:cs="Times New Roman"/>
                <w:sz w:val="24"/>
                <w:szCs w:val="24"/>
              </w:rPr>
              <w:t xml:space="preserve"> химический анализ органических веществ и оценивать его результаты; использовать приобретенные знания и умения  в практической деятельности.</w:t>
            </w:r>
          </w:p>
        </w:tc>
        <w:tc>
          <w:tcPr>
            <w:tcW w:w="4253" w:type="dxa"/>
          </w:tcPr>
          <w:p w:rsidR="00167863" w:rsidRPr="00E90874" w:rsidRDefault="00167863" w:rsidP="00E90874">
            <w:pPr>
              <w:spacing w:after="0"/>
              <w:contextualSpacing/>
              <w:jc w:val="center"/>
              <w:rPr>
                <w:rFonts w:ascii="Times New Roman" w:hAnsi="Times New Roman" w:cs="Times New Roman"/>
                <w:sz w:val="24"/>
                <w:szCs w:val="24"/>
              </w:rPr>
            </w:pPr>
          </w:p>
          <w:p w:rsidR="00167863" w:rsidRPr="00E90874" w:rsidRDefault="00167863" w:rsidP="00E90874">
            <w:pPr>
              <w:spacing w:after="0"/>
              <w:contextualSpacing/>
              <w:rPr>
                <w:rFonts w:ascii="Times New Roman" w:hAnsi="Times New Roman" w:cs="Times New Roman"/>
                <w:sz w:val="24"/>
                <w:szCs w:val="24"/>
              </w:rPr>
            </w:pPr>
            <w:r w:rsidRPr="00E90874">
              <w:rPr>
                <w:rFonts w:ascii="Times New Roman" w:hAnsi="Times New Roman" w:cs="Times New Roman"/>
                <w:sz w:val="24"/>
                <w:szCs w:val="24"/>
              </w:rPr>
              <w:t xml:space="preserve">1. Интерпретация результатов наблюдений за деятельностью студента в процессе </w:t>
            </w:r>
            <w:proofErr w:type="gramStart"/>
            <w:r w:rsidRPr="00E90874">
              <w:rPr>
                <w:rFonts w:ascii="Times New Roman" w:hAnsi="Times New Roman" w:cs="Times New Roman"/>
                <w:sz w:val="24"/>
                <w:szCs w:val="24"/>
              </w:rPr>
              <w:t>освоения  программы</w:t>
            </w:r>
            <w:proofErr w:type="gramEnd"/>
            <w:r w:rsidRPr="00E90874">
              <w:rPr>
                <w:rFonts w:ascii="Times New Roman" w:hAnsi="Times New Roman" w:cs="Times New Roman"/>
                <w:sz w:val="24"/>
                <w:szCs w:val="24"/>
              </w:rPr>
              <w:t>.</w:t>
            </w:r>
          </w:p>
          <w:p w:rsidR="00167863" w:rsidRPr="00E90874" w:rsidRDefault="00167863" w:rsidP="00E90874">
            <w:pPr>
              <w:spacing w:after="0"/>
              <w:contextualSpacing/>
              <w:rPr>
                <w:rFonts w:ascii="Times New Roman" w:hAnsi="Times New Roman" w:cs="Times New Roman"/>
                <w:sz w:val="24"/>
                <w:szCs w:val="24"/>
              </w:rPr>
            </w:pPr>
          </w:p>
          <w:p w:rsidR="00167863" w:rsidRPr="00E90874" w:rsidRDefault="00167863" w:rsidP="00E90874">
            <w:pPr>
              <w:spacing w:after="0"/>
              <w:contextualSpacing/>
              <w:rPr>
                <w:rFonts w:ascii="Times New Roman" w:hAnsi="Times New Roman" w:cs="Times New Roman"/>
                <w:sz w:val="24"/>
                <w:szCs w:val="24"/>
              </w:rPr>
            </w:pPr>
            <w:r w:rsidRPr="00E90874">
              <w:rPr>
                <w:rFonts w:ascii="Times New Roman" w:hAnsi="Times New Roman" w:cs="Times New Roman"/>
                <w:sz w:val="24"/>
                <w:szCs w:val="24"/>
              </w:rPr>
              <w:t>2.Текущий контроль в форме:</w:t>
            </w:r>
          </w:p>
          <w:p w:rsidR="00167863" w:rsidRPr="00E90874" w:rsidRDefault="00167863" w:rsidP="00E90874">
            <w:pPr>
              <w:spacing w:after="0"/>
              <w:contextualSpacing/>
              <w:rPr>
                <w:rFonts w:ascii="Times New Roman" w:hAnsi="Times New Roman" w:cs="Times New Roman"/>
                <w:sz w:val="24"/>
                <w:szCs w:val="24"/>
              </w:rPr>
            </w:pPr>
            <w:r w:rsidRPr="00E90874">
              <w:rPr>
                <w:rFonts w:ascii="Times New Roman" w:hAnsi="Times New Roman" w:cs="Times New Roman"/>
                <w:sz w:val="24"/>
                <w:szCs w:val="24"/>
              </w:rPr>
              <w:t xml:space="preserve">-выполнения практической и </w:t>
            </w:r>
            <w:proofErr w:type="gramStart"/>
            <w:r w:rsidRPr="00E90874">
              <w:rPr>
                <w:rFonts w:ascii="Times New Roman" w:hAnsi="Times New Roman" w:cs="Times New Roman"/>
                <w:sz w:val="24"/>
                <w:szCs w:val="24"/>
              </w:rPr>
              <w:t>лабораторной  работы</w:t>
            </w:r>
            <w:proofErr w:type="gramEnd"/>
            <w:r w:rsidRPr="00E90874">
              <w:rPr>
                <w:rFonts w:ascii="Times New Roman" w:hAnsi="Times New Roman" w:cs="Times New Roman"/>
                <w:sz w:val="24"/>
                <w:szCs w:val="24"/>
              </w:rPr>
              <w:t>, отчета о работе;</w:t>
            </w:r>
          </w:p>
          <w:p w:rsidR="00167863" w:rsidRPr="00E90874" w:rsidRDefault="00167863" w:rsidP="00E90874">
            <w:pPr>
              <w:spacing w:after="0"/>
              <w:contextualSpacing/>
              <w:rPr>
                <w:rFonts w:ascii="Times New Roman" w:hAnsi="Times New Roman" w:cs="Times New Roman"/>
                <w:sz w:val="24"/>
                <w:szCs w:val="24"/>
              </w:rPr>
            </w:pPr>
            <w:r w:rsidRPr="00E90874">
              <w:rPr>
                <w:rFonts w:ascii="Times New Roman" w:hAnsi="Times New Roman" w:cs="Times New Roman"/>
                <w:sz w:val="24"/>
                <w:szCs w:val="24"/>
              </w:rPr>
              <w:t>- тестирования;</w:t>
            </w:r>
          </w:p>
          <w:p w:rsidR="00167863" w:rsidRPr="00E90874" w:rsidRDefault="00167863" w:rsidP="00E90874">
            <w:pPr>
              <w:spacing w:after="0"/>
              <w:contextualSpacing/>
              <w:rPr>
                <w:rFonts w:ascii="Times New Roman" w:hAnsi="Times New Roman" w:cs="Times New Roman"/>
                <w:sz w:val="24"/>
                <w:szCs w:val="24"/>
              </w:rPr>
            </w:pPr>
            <w:r w:rsidRPr="00E90874">
              <w:rPr>
                <w:rFonts w:ascii="Times New Roman" w:hAnsi="Times New Roman" w:cs="Times New Roman"/>
                <w:sz w:val="24"/>
                <w:szCs w:val="24"/>
              </w:rPr>
              <w:t>- контрольной работы;</w:t>
            </w:r>
          </w:p>
          <w:p w:rsidR="00167863" w:rsidRPr="00E90874" w:rsidRDefault="00167863" w:rsidP="00E90874">
            <w:pPr>
              <w:spacing w:after="0"/>
              <w:contextualSpacing/>
              <w:rPr>
                <w:rFonts w:ascii="Times New Roman" w:hAnsi="Times New Roman" w:cs="Times New Roman"/>
                <w:sz w:val="24"/>
                <w:szCs w:val="24"/>
              </w:rPr>
            </w:pPr>
            <w:r w:rsidRPr="00E90874">
              <w:rPr>
                <w:rFonts w:ascii="Times New Roman" w:hAnsi="Times New Roman" w:cs="Times New Roman"/>
                <w:sz w:val="24"/>
                <w:szCs w:val="24"/>
              </w:rPr>
              <w:t>- домашней работы;</w:t>
            </w:r>
          </w:p>
          <w:p w:rsidR="00167863" w:rsidRPr="00E90874" w:rsidRDefault="00167863" w:rsidP="00E90874">
            <w:pPr>
              <w:spacing w:after="0"/>
              <w:contextualSpacing/>
              <w:rPr>
                <w:rFonts w:ascii="Times New Roman" w:hAnsi="Times New Roman" w:cs="Times New Roman"/>
                <w:bCs/>
                <w:spacing w:val="-2"/>
                <w:sz w:val="24"/>
                <w:szCs w:val="24"/>
              </w:rPr>
            </w:pPr>
            <w:r w:rsidRPr="00E90874">
              <w:rPr>
                <w:rFonts w:ascii="Times New Roman" w:hAnsi="Times New Roman" w:cs="Times New Roman"/>
                <w:sz w:val="24"/>
                <w:szCs w:val="24"/>
              </w:rPr>
              <w:t xml:space="preserve">- </w:t>
            </w:r>
            <w:r w:rsidRPr="00E90874">
              <w:rPr>
                <w:rFonts w:ascii="Times New Roman" w:hAnsi="Times New Roman" w:cs="Times New Roman"/>
                <w:bCs/>
                <w:spacing w:val="-2"/>
                <w:sz w:val="24"/>
                <w:szCs w:val="24"/>
              </w:rPr>
              <w:t xml:space="preserve">решение задач, </w:t>
            </w:r>
          </w:p>
          <w:p w:rsidR="00167863" w:rsidRPr="00E90874" w:rsidRDefault="00167863" w:rsidP="00E90874">
            <w:pPr>
              <w:spacing w:after="0"/>
              <w:contextualSpacing/>
              <w:rPr>
                <w:rFonts w:ascii="Times New Roman" w:hAnsi="Times New Roman" w:cs="Times New Roman"/>
                <w:bCs/>
                <w:spacing w:val="-2"/>
                <w:sz w:val="24"/>
                <w:szCs w:val="24"/>
              </w:rPr>
            </w:pPr>
            <w:r w:rsidRPr="00E90874">
              <w:rPr>
                <w:rFonts w:ascii="Times New Roman" w:hAnsi="Times New Roman" w:cs="Times New Roman"/>
                <w:bCs/>
                <w:spacing w:val="-2"/>
                <w:sz w:val="24"/>
                <w:szCs w:val="24"/>
              </w:rPr>
              <w:t>-взаимоконтроля;</w:t>
            </w:r>
          </w:p>
          <w:p w:rsidR="00167863" w:rsidRPr="00E90874" w:rsidRDefault="00167863" w:rsidP="00E90874">
            <w:pPr>
              <w:spacing w:after="0"/>
              <w:contextualSpacing/>
              <w:rPr>
                <w:rFonts w:ascii="Times New Roman" w:hAnsi="Times New Roman" w:cs="Times New Roman"/>
                <w:bCs/>
                <w:spacing w:val="-2"/>
                <w:sz w:val="24"/>
                <w:szCs w:val="24"/>
              </w:rPr>
            </w:pPr>
            <w:r w:rsidRPr="00E90874">
              <w:rPr>
                <w:rFonts w:ascii="Times New Roman" w:hAnsi="Times New Roman" w:cs="Times New Roman"/>
                <w:bCs/>
                <w:spacing w:val="-2"/>
                <w:sz w:val="24"/>
                <w:szCs w:val="24"/>
              </w:rPr>
              <w:t>-</w:t>
            </w:r>
            <w:proofErr w:type="gramStart"/>
            <w:r w:rsidRPr="00E90874">
              <w:rPr>
                <w:rFonts w:ascii="Times New Roman" w:hAnsi="Times New Roman" w:cs="Times New Roman"/>
                <w:bCs/>
                <w:spacing w:val="-2"/>
                <w:sz w:val="24"/>
                <w:szCs w:val="24"/>
              </w:rPr>
              <w:t>устного  опроса</w:t>
            </w:r>
            <w:proofErr w:type="gramEnd"/>
            <w:r w:rsidRPr="00E90874">
              <w:rPr>
                <w:rFonts w:ascii="Times New Roman" w:hAnsi="Times New Roman" w:cs="Times New Roman"/>
                <w:bCs/>
                <w:spacing w:val="-2"/>
                <w:sz w:val="24"/>
                <w:szCs w:val="24"/>
              </w:rPr>
              <w:t>;</w:t>
            </w:r>
          </w:p>
          <w:p w:rsidR="00167863" w:rsidRPr="00E90874" w:rsidRDefault="00167863" w:rsidP="00E90874">
            <w:pPr>
              <w:spacing w:after="0"/>
              <w:contextualSpacing/>
              <w:rPr>
                <w:rFonts w:ascii="Times New Roman" w:hAnsi="Times New Roman" w:cs="Times New Roman"/>
                <w:bCs/>
                <w:spacing w:val="-2"/>
                <w:sz w:val="24"/>
                <w:szCs w:val="24"/>
              </w:rPr>
            </w:pPr>
            <w:r w:rsidRPr="00E90874">
              <w:rPr>
                <w:rFonts w:ascii="Times New Roman" w:hAnsi="Times New Roman" w:cs="Times New Roman"/>
                <w:bCs/>
                <w:spacing w:val="-2"/>
                <w:sz w:val="24"/>
                <w:szCs w:val="24"/>
              </w:rPr>
              <w:t xml:space="preserve">-отчета по </w:t>
            </w:r>
            <w:proofErr w:type="gramStart"/>
            <w:r w:rsidRPr="00E90874">
              <w:rPr>
                <w:rFonts w:ascii="Times New Roman" w:hAnsi="Times New Roman" w:cs="Times New Roman"/>
                <w:bCs/>
                <w:spacing w:val="-2"/>
                <w:sz w:val="24"/>
                <w:szCs w:val="24"/>
              </w:rPr>
              <w:t>проделанной  внеаудиторной</w:t>
            </w:r>
            <w:proofErr w:type="gramEnd"/>
            <w:r w:rsidRPr="00E90874">
              <w:rPr>
                <w:rFonts w:ascii="Times New Roman" w:hAnsi="Times New Roman" w:cs="Times New Roman"/>
                <w:bCs/>
                <w:spacing w:val="-2"/>
                <w:sz w:val="24"/>
                <w:szCs w:val="24"/>
              </w:rPr>
              <w:t xml:space="preserve"> самостоятельной работе согласно инструкции (представление  химического пособия, презентации, буклета, информационного сообщения, реферата, доклада).</w:t>
            </w:r>
          </w:p>
          <w:p w:rsidR="00167863" w:rsidRPr="00E90874" w:rsidRDefault="00167863" w:rsidP="00E90874">
            <w:pPr>
              <w:spacing w:after="0"/>
              <w:contextualSpacing/>
              <w:rPr>
                <w:rFonts w:ascii="Times New Roman" w:hAnsi="Times New Roman" w:cs="Times New Roman"/>
                <w:bCs/>
                <w:spacing w:val="-2"/>
                <w:sz w:val="24"/>
                <w:szCs w:val="24"/>
              </w:rPr>
            </w:pPr>
          </w:p>
          <w:p w:rsidR="00167863" w:rsidRPr="00E90874" w:rsidRDefault="00167863" w:rsidP="00E90874">
            <w:pPr>
              <w:spacing w:after="0"/>
              <w:contextualSpacing/>
              <w:rPr>
                <w:rFonts w:ascii="Times New Roman" w:hAnsi="Times New Roman" w:cs="Times New Roman"/>
                <w:bCs/>
                <w:spacing w:val="-2"/>
                <w:sz w:val="24"/>
                <w:szCs w:val="24"/>
              </w:rPr>
            </w:pPr>
          </w:p>
          <w:p w:rsidR="00167863" w:rsidRPr="00E90874" w:rsidRDefault="00167863" w:rsidP="00E90874">
            <w:pPr>
              <w:spacing w:after="0"/>
              <w:contextualSpacing/>
              <w:rPr>
                <w:rFonts w:ascii="Times New Roman" w:hAnsi="Times New Roman" w:cs="Times New Roman"/>
                <w:bCs/>
                <w:spacing w:val="-2"/>
                <w:sz w:val="24"/>
                <w:szCs w:val="24"/>
              </w:rPr>
            </w:pPr>
            <w:r w:rsidRPr="00E90874">
              <w:rPr>
                <w:rFonts w:ascii="Times New Roman" w:hAnsi="Times New Roman" w:cs="Times New Roman"/>
                <w:bCs/>
                <w:spacing w:val="-2"/>
                <w:sz w:val="24"/>
                <w:szCs w:val="24"/>
              </w:rPr>
              <w:t>3.Итоговая аттестация в форме дифференцированного зачета</w:t>
            </w:r>
          </w:p>
          <w:p w:rsidR="00167863" w:rsidRPr="00E90874" w:rsidRDefault="00167863" w:rsidP="00E90874">
            <w:pPr>
              <w:spacing w:after="0"/>
              <w:contextualSpacing/>
              <w:jc w:val="center"/>
              <w:rPr>
                <w:rFonts w:ascii="Times New Roman" w:hAnsi="Times New Roman" w:cs="Times New Roman"/>
                <w:sz w:val="24"/>
                <w:szCs w:val="24"/>
              </w:rPr>
            </w:pPr>
          </w:p>
        </w:tc>
      </w:tr>
    </w:tbl>
    <w:p w:rsidR="00226335" w:rsidRPr="00E90874" w:rsidRDefault="00226335" w:rsidP="00E90874">
      <w:pPr>
        <w:spacing w:after="0"/>
        <w:contextualSpacing/>
        <w:rPr>
          <w:rFonts w:ascii="Times New Roman" w:hAnsi="Times New Roman" w:cs="Times New Roman"/>
          <w:sz w:val="24"/>
          <w:szCs w:val="24"/>
        </w:rPr>
      </w:pPr>
    </w:p>
    <w:p w:rsidR="00226335" w:rsidRPr="00E90874" w:rsidRDefault="00226335" w:rsidP="00E90874">
      <w:pPr>
        <w:spacing w:after="0"/>
        <w:contextualSpacing/>
        <w:rPr>
          <w:rFonts w:ascii="Times New Roman" w:hAnsi="Times New Roman" w:cs="Times New Roman"/>
          <w:sz w:val="24"/>
          <w:szCs w:val="24"/>
        </w:rPr>
      </w:pPr>
      <w:r w:rsidRPr="00E90874">
        <w:rPr>
          <w:rFonts w:ascii="Times New Roman" w:hAnsi="Times New Roman" w:cs="Times New Roman"/>
          <w:sz w:val="24"/>
          <w:szCs w:val="24"/>
        </w:rPr>
        <w:br w:type="page"/>
      </w:r>
    </w:p>
    <w:p w:rsidR="00226335" w:rsidRPr="00E90874" w:rsidRDefault="00226335" w:rsidP="00E90874">
      <w:pPr>
        <w:pStyle w:val="11"/>
        <w:spacing w:line="276" w:lineRule="auto"/>
        <w:contextualSpacing/>
        <w:jc w:val="center"/>
        <w:rPr>
          <w:rFonts w:ascii="Times New Roman" w:hAnsi="Times New Roman" w:cs="Times New Roman"/>
          <w:b/>
          <w:bCs/>
          <w:sz w:val="24"/>
          <w:szCs w:val="24"/>
        </w:rPr>
      </w:pPr>
      <w:r w:rsidRPr="00E90874">
        <w:rPr>
          <w:rFonts w:ascii="Times New Roman" w:hAnsi="Times New Roman" w:cs="Times New Roman"/>
          <w:b/>
          <w:bCs/>
          <w:sz w:val="24"/>
          <w:szCs w:val="24"/>
        </w:rPr>
        <w:lastRenderedPageBreak/>
        <w:t>Перечень рекомендуемых учебных изданий, Интернет-ресурсов, дополнительной литературы</w:t>
      </w:r>
    </w:p>
    <w:p w:rsidR="00226335" w:rsidRPr="00E90874" w:rsidRDefault="00226335" w:rsidP="00E90874">
      <w:pPr>
        <w:pStyle w:val="11"/>
        <w:spacing w:line="276" w:lineRule="auto"/>
        <w:contextualSpacing/>
        <w:jc w:val="center"/>
        <w:rPr>
          <w:rFonts w:ascii="Times New Roman" w:hAnsi="Times New Roman" w:cs="Times New Roman"/>
          <w:b/>
          <w:bCs/>
          <w:sz w:val="24"/>
          <w:szCs w:val="24"/>
        </w:rPr>
      </w:pPr>
    </w:p>
    <w:p w:rsidR="00226335" w:rsidRPr="00E90874" w:rsidRDefault="00226335" w:rsidP="00E90874">
      <w:pPr>
        <w:pStyle w:val="11"/>
        <w:numPr>
          <w:ilvl w:val="0"/>
          <w:numId w:val="3"/>
        </w:numPr>
        <w:spacing w:line="276" w:lineRule="auto"/>
        <w:ind w:left="0" w:firstLine="709"/>
        <w:contextualSpacing/>
        <w:rPr>
          <w:rFonts w:ascii="Times New Roman" w:hAnsi="Times New Roman" w:cs="Times New Roman"/>
          <w:sz w:val="24"/>
          <w:szCs w:val="24"/>
        </w:rPr>
      </w:pPr>
      <w:r w:rsidRPr="00E90874">
        <w:rPr>
          <w:rFonts w:ascii="Times New Roman" w:hAnsi="Times New Roman" w:cs="Times New Roman"/>
          <w:sz w:val="24"/>
          <w:szCs w:val="24"/>
        </w:rPr>
        <w:t>Артеменко А.И. Органическая химия – М.: Высшая школа, 200</w:t>
      </w:r>
      <w:r w:rsidR="009A6151" w:rsidRPr="00E90874">
        <w:rPr>
          <w:rFonts w:ascii="Times New Roman" w:hAnsi="Times New Roman" w:cs="Times New Roman"/>
          <w:sz w:val="24"/>
          <w:szCs w:val="24"/>
        </w:rPr>
        <w:t>10.</w:t>
      </w:r>
    </w:p>
    <w:p w:rsidR="00226335" w:rsidRPr="00E90874" w:rsidRDefault="009A6151" w:rsidP="00E90874">
      <w:pPr>
        <w:numPr>
          <w:ilvl w:val="0"/>
          <w:numId w:val="3"/>
        </w:numPr>
        <w:spacing w:after="0"/>
        <w:ind w:left="0" w:firstLine="709"/>
        <w:contextualSpacing/>
        <w:rPr>
          <w:rFonts w:ascii="Times New Roman" w:hAnsi="Times New Roman" w:cs="Times New Roman"/>
          <w:sz w:val="24"/>
          <w:szCs w:val="24"/>
        </w:rPr>
      </w:pPr>
      <w:r w:rsidRPr="00E90874">
        <w:rPr>
          <w:rFonts w:ascii="Times New Roman" w:hAnsi="Times New Roman" w:cs="Times New Roman"/>
          <w:sz w:val="24"/>
          <w:szCs w:val="24"/>
        </w:rPr>
        <w:t xml:space="preserve">Реутов О.А., </w:t>
      </w:r>
      <w:proofErr w:type="spellStart"/>
      <w:r w:rsidRPr="00E90874">
        <w:rPr>
          <w:rFonts w:ascii="Times New Roman" w:hAnsi="Times New Roman" w:cs="Times New Roman"/>
          <w:sz w:val="24"/>
          <w:szCs w:val="24"/>
        </w:rPr>
        <w:t>Курц</w:t>
      </w:r>
      <w:proofErr w:type="spellEnd"/>
      <w:r w:rsidRPr="00E90874">
        <w:rPr>
          <w:rFonts w:ascii="Times New Roman" w:hAnsi="Times New Roman" w:cs="Times New Roman"/>
          <w:sz w:val="24"/>
          <w:szCs w:val="24"/>
        </w:rPr>
        <w:t xml:space="preserve"> А.Л., </w:t>
      </w:r>
      <w:proofErr w:type="spellStart"/>
      <w:r w:rsidRPr="00E90874">
        <w:rPr>
          <w:rFonts w:ascii="Times New Roman" w:hAnsi="Times New Roman" w:cs="Times New Roman"/>
          <w:sz w:val="24"/>
          <w:szCs w:val="24"/>
        </w:rPr>
        <w:t>Бутин</w:t>
      </w:r>
      <w:proofErr w:type="spellEnd"/>
      <w:r w:rsidRPr="00E90874">
        <w:rPr>
          <w:rFonts w:ascii="Times New Roman" w:hAnsi="Times New Roman" w:cs="Times New Roman"/>
          <w:sz w:val="24"/>
          <w:szCs w:val="24"/>
        </w:rPr>
        <w:t xml:space="preserve"> К.П. Органическая химия. М.: Бином, лаборатория базовых знаний, 2004, в 4ч </w:t>
      </w:r>
      <w:r w:rsidR="00226335" w:rsidRPr="00E90874">
        <w:rPr>
          <w:rFonts w:ascii="Times New Roman" w:hAnsi="Times New Roman" w:cs="Times New Roman"/>
          <w:sz w:val="24"/>
          <w:szCs w:val="24"/>
        </w:rPr>
        <w:t xml:space="preserve">Потапов В.М.; </w:t>
      </w:r>
      <w:proofErr w:type="spellStart"/>
      <w:r w:rsidR="00226335" w:rsidRPr="00E90874">
        <w:rPr>
          <w:rFonts w:ascii="Times New Roman" w:hAnsi="Times New Roman" w:cs="Times New Roman"/>
          <w:sz w:val="24"/>
          <w:szCs w:val="24"/>
        </w:rPr>
        <w:t>Татаринчик</w:t>
      </w:r>
      <w:proofErr w:type="spellEnd"/>
      <w:r w:rsidR="00226335" w:rsidRPr="00E90874">
        <w:rPr>
          <w:rFonts w:ascii="Times New Roman" w:hAnsi="Times New Roman" w:cs="Times New Roman"/>
          <w:sz w:val="24"/>
          <w:szCs w:val="24"/>
        </w:rPr>
        <w:t xml:space="preserve"> С.И.; Аверина А.В. Задачи и упражнения по органической химии – </w:t>
      </w:r>
      <w:proofErr w:type="gramStart"/>
      <w:r w:rsidR="00226335" w:rsidRPr="00E90874">
        <w:rPr>
          <w:rFonts w:ascii="Times New Roman" w:hAnsi="Times New Roman" w:cs="Times New Roman"/>
          <w:sz w:val="24"/>
          <w:szCs w:val="24"/>
        </w:rPr>
        <w:t>Л.:Химия</w:t>
      </w:r>
      <w:proofErr w:type="gramEnd"/>
      <w:r w:rsidR="00226335" w:rsidRPr="00E90874">
        <w:rPr>
          <w:rFonts w:ascii="Times New Roman" w:hAnsi="Times New Roman" w:cs="Times New Roman"/>
          <w:sz w:val="24"/>
          <w:szCs w:val="24"/>
        </w:rPr>
        <w:t xml:space="preserve">,1989 </w:t>
      </w:r>
    </w:p>
    <w:p w:rsidR="009A6151" w:rsidRPr="00E90874" w:rsidRDefault="009A6151" w:rsidP="00E90874">
      <w:pPr>
        <w:numPr>
          <w:ilvl w:val="0"/>
          <w:numId w:val="3"/>
        </w:numPr>
        <w:spacing w:after="0"/>
        <w:ind w:left="0" w:firstLine="709"/>
        <w:contextualSpacing/>
        <w:rPr>
          <w:rFonts w:ascii="Times New Roman" w:hAnsi="Times New Roman" w:cs="Times New Roman"/>
          <w:sz w:val="24"/>
          <w:szCs w:val="24"/>
        </w:rPr>
      </w:pPr>
      <w:r w:rsidRPr="00E90874">
        <w:rPr>
          <w:rFonts w:ascii="Times New Roman" w:hAnsi="Times New Roman" w:cs="Times New Roman"/>
          <w:sz w:val="24"/>
          <w:szCs w:val="24"/>
        </w:rPr>
        <w:t xml:space="preserve">Габриелян О.С. Химия: учеб. для студ. учреждений сред. Проф. образования/ О.С. Габриелян, И.Г. Остроумов. – 10-е изд., стер. – М.: Издательский центр «Академия», 2012. – 336 с. </w:t>
      </w:r>
    </w:p>
    <w:p w:rsidR="009A6151" w:rsidRPr="00E90874" w:rsidRDefault="009A6151" w:rsidP="00E90874">
      <w:pPr>
        <w:numPr>
          <w:ilvl w:val="0"/>
          <w:numId w:val="3"/>
        </w:numPr>
        <w:spacing w:after="0"/>
        <w:ind w:left="0" w:firstLine="709"/>
        <w:contextualSpacing/>
        <w:rPr>
          <w:rFonts w:ascii="Times New Roman" w:hAnsi="Times New Roman" w:cs="Times New Roman"/>
          <w:sz w:val="24"/>
          <w:szCs w:val="24"/>
        </w:rPr>
      </w:pPr>
      <w:r w:rsidRPr="00E90874">
        <w:rPr>
          <w:rFonts w:ascii="Times New Roman" w:hAnsi="Times New Roman" w:cs="Times New Roman"/>
          <w:sz w:val="24"/>
          <w:szCs w:val="24"/>
        </w:rPr>
        <w:t xml:space="preserve">Кузнецова Л.В., Горленко В.А., </w:t>
      </w:r>
      <w:proofErr w:type="spellStart"/>
      <w:r w:rsidRPr="00E90874">
        <w:rPr>
          <w:rFonts w:ascii="Times New Roman" w:hAnsi="Times New Roman" w:cs="Times New Roman"/>
          <w:sz w:val="24"/>
          <w:szCs w:val="24"/>
        </w:rPr>
        <w:t>Яныкина</w:t>
      </w:r>
      <w:proofErr w:type="spellEnd"/>
      <w:r w:rsidRPr="00E90874">
        <w:rPr>
          <w:rFonts w:ascii="Times New Roman" w:hAnsi="Times New Roman" w:cs="Times New Roman"/>
          <w:sz w:val="24"/>
          <w:szCs w:val="24"/>
        </w:rPr>
        <w:t xml:space="preserve"> </w:t>
      </w:r>
      <w:proofErr w:type="spellStart"/>
      <w:r w:rsidRPr="00E90874">
        <w:rPr>
          <w:rFonts w:ascii="Times New Roman" w:hAnsi="Times New Roman" w:cs="Times New Roman"/>
          <w:sz w:val="24"/>
          <w:szCs w:val="24"/>
        </w:rPr>
        <w:t>Е.А.Органическая</w:t>
      </w:r>
      <w:proofErr w:type="spellEnd"/>
      <w:r w:rsidRPr="00E90874">
        <w:rPr>
          <w:rFonts w:ascii="Times New Roman" w:hAnsi="Times New Roman" w:cs="Times New Roman"/>
          <w:sz w:val="24"/>
          <w:szCs w:val="24"/>
        </w:rPr>
        <w:t xml:space="preserve"> химия: Учебное пособие. Ч. I, II. Прометей. 2012.. - 294 с.</w:t>
      </w:r>
    </w:p>
    <w:p w:rsidR="00003E35" w:rsidRPr="00E90874" w:rsidRDefault="00003E35" w:rsidP="00E90874">
      <w:pPr>
        <w:spacing w:after="0"/>
        <w:ind w:firstLine="709"/>
        <w:contextualSpacing/>
        <w:rPr>
          <w:rFonts w:ascii="Times New Roman" w:hAnsi="Times New Roman" w:cs="Times New Roman"/>
          <w:sz w:val="24"/>
          <w:szCs w:val="24"/>
        </w:rPr>
      </w:pPr>
    </w:p>
    <w:p w:rsidR="00226335" w:rsidRPr="00E90874" w:rsidRDefault="00226335"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t>Интернет – ресурсы:</w:t>
      </w:r>
    </w:p>
    <w:p w:rsidR="00003E35" w:rsidRPr="00E90874" w:rsidRDefault="00E90874" w:rsidP="00E90874">
      <w:pPr>
        <w:numPr>
          <w:ilvl w:val="0"/>
          <w:numId w:val="4"/>
        </w:numPr>
        <w:spacing w:after="0"/>
        <w:ind w:left="0" w:firstLine="709"/>
        <w:contextualSpacing/>
        <w:rPr>
          <w:rFonts w:ascii="Times New Roman" w:hAnsi="Times New Roman" w:cs="Times New Roman"/>
          <w:sz w:val="24"/>
          <w:szCs w:val="24"/>
        </w:rPr>
      </w:pPr>
      <w:hyperlink r:id="rId5" w:history="1">
        <w:r w:rsidR="00003E35" w:rsidRPr="00E90874">
          <w:rPr>
            <w:rStyle w:val="a3"/>
            <w:rFonts w:ascii="Times New Roman" w:hAnsi="Times New Roman" w:cs="Times New Roman"/>
            <w:sz w:val="24"/>
            <w:szCs w:val="24"/>
            <w:lang w:val="en-US"/>
          </w:rPr>
          <w:t>http</w:t>
        </w:r>
        <w:r w:rsidR="00003E35" w:rsidRPr="00E90874">
          <w:rPr>
            <w:rStyle w:val="a3"/>
            <w:rFonts w:ascii="Times New Roman" w:hAnsi="Times New Roman" w:cs="Times New Roman"/>
            <w:sz w:val="24"/>
            <w:szCs w:val="24"/>
          </w:rPr>
          <w:t>://</w:t>
        </w:r>
        <w:proofErr w:type="spellStart"/>
        <w:r w:rsidR="00003E35" w:rsidRPr="00E90874">
          <w:rPr>
            <w:rStyle w:val="a3"/>
            <w:rFonts w:ascii="Times New Roman" w:hAnsi="Times New Roman" w:cs="Times New Roman"/>
            <w:sz w:val="24"/>
            <w:szCs w:val="24"/>
            <w:lang w:val="en-US"/>
          </w:rPr>
          <w:t>rushim</w:t>
        </w:r>
        <w:proofErr w:type="spellEnd"/>
        <w:r w:rsidR="00003E35" w:rsidRPr="00E90874">
          <w:rPr>
            <w:rStyle w:val="a3"/>
            <w:rFonts w:ascii="Times New Roman" w:hAnsi="Times New Roman" w:cs="Times New Roman"/>
            <w:sz w:val="24"/>
            <w:szCs w:val="24"/>
          </w:rPr>
          <w:t>.</w:t>
        </w:r>
        <w:proofErr w:type="spellStart"/>
        <w:r w:rsidR="00003E35" w:rsidRPr="00E90874">
          <w:rPr>
            <w:rStyle w:val="a3"/>
            <w:rFonts w:ascii="Times New Roman" w:hAnsi="Times New Roman" w:cs="Times New Roman"/>
            <w:sz w:val="24"/>
            <w:szCs w:val="24"/>
            <w:lang w:val="en-US"/>
          </w:rPr>
          <w:t>ru</w:t>
        </w:r>
        <w:proofErr w:type="spellEnd"/>
        <w:r w:rsidR="00003E35" w:rsidRPr="00E90874">
          <w:rPr>
            <w:rStyle w:val="a3"/>
            <w:rFonts w:ascii="Times New Roman" w:hAnsi="Times New Roman" w:cs="Times New Roman"/>
            <w:sz w:val="24"/>
            <w:szCs w:val="24"/>
          </w:rPr>
          <w:t>/</w:t>
        </w:r>
        <w:r w:rsidR="00003E35" w:rsidRPr="00E90874">
          <w:rPr>
            <w:rStyle w:val="a3"/>
            <w:rFonts w:ascii="Times New Roman" w:hAnsi="Times New Roman" w:cs="Times New Roman"/>
            <w:sz w:val="24"/>
            <w:szCs w:val="24"/>
            <w:lang w:val="en-US"/>
          </w:rPr>
          <w:t>books</w:t>
        </w:r>
        <w:r w:rsidR="00003E35" w:rsidRPr="00E90874">
          <w:rPr>
            <w:rStyle w:val="a3"/>
            <w:rFonts w:ascii="Times New Roman" w:hAnsi="Times New Roman" w:cs="Times New Roman"/>
            <w:sz w:val="24"/>
            <w:szCs w:val="24"/>
          </w:rPr>
          <w:t>/</w:t>
        </w:r>
        <w:proofErr w:type="spellStart"/>
        <w:r w:rsidR="00003E35" w:rsidRPr="00E90874">
          <w:rPr>
            <w:rStyle w:val="a3"/>
            <w:rFonts w:ascii="Times New Roman" w:hAnsi="Times New Roman" w:cs="Times New Roman"/>
            <w:sz w:val="24"/>
            <w:szCs w:val="24"/>
            <w:lang w:val="en-US"/>
          </w:rPr>
          <w:t>uchebnik</w:t>
        </w:r>
        <w:proofErr w:type="spellEnd"/>
      </w:hyperlink>
    </w:p>
    <w:p w:rsidR="00003E35" w:rsidRPr="00E90874" w:rsidRDefault="00E90874" w:rsidP="00E90874">
      <w:pPr>
        <w:numPr>
          <w:ilvl w:val="0"/>
          <w:numId w:val="4"/>
        </w:numPr>
        <w:spacing w:after="0"/>
        <w:ind w:left="0" w:firstLine="709"/>
        <w:contextualSpacing/>
        <w:rPr>
          <w:rFonts w:ascii="Times New Roman" w:hAnsi="Times New Roman" w:cs="Times New Roman"/>
          <w:sz w:val="24"/>
          <w:szCs w:val="24"/>
          <w:lang w:val="en-US"/>
        </w:rPr>
      </w:pPr>
      <w:hyperlink r:id="rId6" w:history="1">
        <w:r w:rsidR="00003E35" w:rsidRPr="00E90874">
          <w:rPr>
            <w:rStyle w:val="a3"/>
            <w:rFonts w:ascii="Times New Roman" w:hAnsi="Times New Roman" w:cs="Times New Roman"/>
            <w:sz w:val="24"/>
            <w:szCs w:val="24"/>
          </w:rPr>
          <w:t>http://orgchem.ru/</w:t>
        </w:r>
      </w:hyperlink>
    </w:p>
    <w:p w:rsidR="00003E35" w:rsidRPr="00E90874" w:rsidRDefault="00E90874" w:rsidP="00E90874">
      <w:pPr>
        <w:numPr>
          <w:ilvl w:val="0"/>
          <w:numId w:val="4"/>
        </w:numPr>
        <w:spacing w:after="0"/>
        <w:ind w:left="0" w:firstLine="709"/>
        <w:contextualSpacing/>
        <w:rPr>
          <w:rFonts w:ascii="Times New Roman" w:hAnsi="Times New Roman" w:cs="Times New Roman"/>
          <w:sz w:val="24"/>
          <w:szCs w:val="24"/>
          <w:lang w:val="en-US"/>
        </w:rPr>
      </w:pPr>
      <w:hyperlink r:id="rId7" w:history="1">
        <w:r w:rsidR="00003E35" w:rsidRPr="00E90874">
          <w:rPr>
            <w:rStyle w:val="a3"/>
            <w:rFonts w:ascii="Times New Roman" w:hAnsi="Times New Roman" w:cs="Times New Roman"/>
            <w:sz w:val="24"/>
            <w:szCs w:val="24"/>
            <w:lang w:val="en-US"/>
          </w:rPr>
          <w:t>http://www.alhimikov.net/organikbook</w:t>
        </w:r>
      </w:hyperlink>
    </w:p>
    <w:p w:rsidR="00003E35" w:rsidRPr="00E90874" w:rsidRDefault="00003E35" w:rsidP="00E90874">
      <w:pPr>
        <w:spacing w:after="0"/>
        <w:contextualSpacing/>
        <w:rPr>
          <w:rFonts w:ascii="Times New Roman" w:hAnsi="Times New Roman" w:cs="Times New Roman"/>
          <w:sz w:val="24"/>
          <w:szCs w:val="24"/>
          <w:lang w:val="en-US"/>
        </w:rPr>
      </w:pPr>
    </w:p>
    <w:p w:rsidR="00003E35" w:rsidRPr="00E90874" w:rsidRDefault="00003E35" w:rsidP="00E90874">
      <w:pPr>
        <w:spacing w:after="0"/>
        <w:contextualSpacing/>
        <w:rPr>
          <w:rFonts w:ascii="Times New Roman" w:hAnsi="Times New Roman" w:cs="Times New Roman"/>
          <w:sz w:val="24"/>
          <w:szCs w:val="24"/>
          <w:lang w:val="en-US"/>
        </w:rPr>
      </w:pPr>
      <w:r w:rsidRPr="00E90874">
        <w:rPr>
          <w:rFonts w:ascii="Times New Roman" w:hAnsi="Times New Roman" w:cs="Times New Roman"/>
          <w:sz w:val="24"/>
          <w:szCs w:val="24"/>
          <w:lang w:val="en-US"/>
        </w:rPr>
        <w:br w:type="page"/>
      </w:r>
    </w:p>
    <w:p w:rsidR="00226335" w:rsidRPr="00E90874" w:rsidRDefault="00226335" w:rsidP="00E90874">
      <w:pPr>
        <w:pStyle w:val="11"/>
        <w:spacing w:line="276" w:lineRule="auto"/>
        <w:contextualSpacing/>
        <w:jc w:val="center"/>
        <w:rPr>
          <w:rFonts w:ascii="Times New Roman" w:hAnsi="Times New Roman" w:cs="Times New Roman"/>
          <w:b/>
          <w:sz w:val="24"/>
          <w:szCs w:val="24"/>
        </w:rPr>
      </w:pPr>
      <w:r w:rsidRPr="00E90874">
        <w:rPr>
          <w:rFonts w:ascii="Times New Roman" w:hAnsi="Times New Roman" w:cs="Times New Roman"/>
          <w:b/>
          <w:sz w:val="24"/>
          <w:szCs w:val="24"/>
        </w:rPr>
        <w:lastRenderedPageBreak/>
        <w:t>Лист ознакомления обучающихся</w:t>
      </w:r>
    </w:p>
    <w:p w:rsidR="00226335" w:rsidRPr="00E90874" w:rsidRDefault="00226335" w:rsidP="00E90874">
      <w:pPr>
        <w:pStyle w:val="11"/>
        <w:spacing w:line="276" w:lineRule="auto"/>
        <w:contextualSpacing/>
        <w:jc w:val="both"/>
        <w:rPr>
          <w:rFonts w:ascii="Times New Roman" w:hAnsi="Times New Roman" w:cs="Times New Roman"/>
          <w:sz w:val="24"/>
          <w:szCs w:val="24"/>
        </w:rPr>
      </w:pPr>
      <w:r w:rsidRPr="00E90874">
        <w:rPr>
          <w:rFonts w:ascii="Times New Roman" w:hAnsi="Times New Roman" w:cs="Times New Roman"/>
          <w:sz w:val="24"/>
          <w:szCs w:val="24"/>
        </w:rPr>
        <w:t>с конкретными формами и процедурами текущего контроля знаний, промежуточной аттестации по дисциплине ОП.02 «Органическая химия»</w:t>
      </w:r>
    </w:p>
    <w:p w:rsidR="00226335" w:rsidRPr="00E90874" w:rsidRDefault="00226335" w:rsidP="00E90874">
      <w:pPr>
        <w:pStyle w:val="11"/>
        <w:spacing w:line="276" w:lineRule="auto"/>
        <w:ind w:firstLine="709"/>
        <w:contextualSpacing/>
        <w:rPr>
          <w:rFonts w:ascii="Times New Roman" w:hAnsi="Times New Roman" w:cs="Times New Roman"/>
          <w:sz w:val="24"/>
          <w:szCs w:val="24"/>
        </w:rPr>
      </w:pPr>
      <w:r w:rsidRPr="00E90874">
        <w:rPr>
          <w:rFonts w:ascii="Times New Roman" w:hAnsi="Times New Roman" w:cs="Times New Roman"/>
          <w:sz w:val="24"/>
          <w:szCs w:val="24"/>
        </w:rPr>
        <w:t>Специальность_____________________________________________________</w:t>
      </w:r>
    </w:p>
    <w:p w:rsidR="00226335" w:rsidRPr="00E90874" w:rsidRDefault="00226335" w:rsidP="00E90874">
      <w:pPr>
        <w:pStyle w:val="11"/>
        <w:spacing w:line="276" w:lineRule="auto"/>
        <w:ind w:firstLine="709"/>
        <w:contextualSpacing/>
        <w:rPr>
          <w:rFonts w:ascii="Times New Roman" w:hAnsi="Times New Roman" w:cs="Times New Roman"/>
          <w:sz w:val="24"/>
          <w:szCs w:val="24"/>
        </w:rPr>
      </w:pPr>
      <w:r w:rsidRPr="00E90874">
        <w:rPr>
          <w:rFonts w:ascii="Times New Roman" w:hAnsi="Times New Roman" w:cs="Times New Roman"/>
          <w:sz w:val="24"/>
          <w:szCs w:val="24"/>
        </w:rPr>
        <w:t>Группа ____________</w:t>
      </w:r>
    </w:p>
    <w:p w:rsidR="00226335" w:rsidRPr="00E90874" w:rsidRDefault="00226335" w:rsidP="00E90874">
      <w:pPr>
        <w:pStyle w:val="11"/>
        <w:spacing w:line="276" w:lineRule="auto"/>
        <w:ind w:firstLine="709"/>
        <w:contextualSpacing/>
        <w:rPr>
          <w:rFonts w:ascii="Times New Roman" w:hAnsi="Times New Roman" w:cs="Times New Roman"/>
          <w:sz w:val="24"/>
          <w:szCs w:val="24"/>
        </w:rPr>
      </w:pPr>
      <w:r w:rsidRPr="00E90874">
        <w:rPr>
          <w:rFonts w:ascii="Times New Roman" w:hAnsi="Times New Roman" w:cs="Times New Roman"/>
          <w:sz w:val="24"/>
          <w:szCs w:val="24"/>
        </w:rPr>
        <w:t>Дата ______________</w:t>
      </w:r>
    </w:p>
    <w:p w:rsidR="00226335" w:rsidRPr="00E90874" w:rsidRDefault="00226335" w:rsidP="00E90874">
      <w:pPr>
        <w:pStyle w:val="11"/>
        <w:spacing w:line="276" w:lineRule="auto"/>
        <w:contextualSpacing/>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840"/>
        <w:gridCol w:w="1980"/>
      </w:tblGrid>
      <w:tr w:rsidR="00226335" w:rsidRPr="00E90874" w:rsidTr="009507F4">
        <w:tc>
          <w:tcPr>
            <w:tcW w:w="648"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r w:rsidRPr="00E90874">
              <w:rPr>
                <w:rFonts w:ascii="Times New Roman" w:hAnsi="Times New Roman" w:cs="Times New Roman"/>
                <w:sz w:val="24"/>
                <w:szCs w:val="24"/>
              </w:rPr>
              <w:t>№ п/п</w:t>
            </w:r>
          </w:p>
        </w:tc>
        <w:tc>
          <w:tcPr>
            <w:tcW w:w="6840"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r w:rsidRPr="00E90874">
              <w:rPr>
                <w:rFonts w:ascii="Times New Roman" w:hAnsi="Times New Roman" w:cs="Times New Roman"/>
                <w:sz w:val="24"/>
                <w:szCs w:val="24"/>
              </w:rPr>
              <w:t>Ф.И.О. обучающихся</w:t>
            </w:r>
          </w:p>
        </w:tc>
        <w:tc>
          <w:tcPr>
            <w:tcW w:w="1980"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r w:rsidRPr="00E90874">
              <w:rPr>
                <w:rFonts w:ascii="Times New Roman" w:hAnsi="Times New Roman" w:cs="Times New Roman"/>
                <w:sz w:val="24"/>
                <w:szCs w:val="24"/>
              </w:rPr>
              <w:t>Роспись</w:t>
            </w:r>
          </w:p>
        </w:tc>
      </w:tr>
      <w:tr w:rsidR="00226335" w:rsidRPr="00E90874" w:rsidTr="009507F4">
        <w:tc>
          <w:tcPr>
            <w:tcW w:w="648"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r w:rsidRPr="00E90874">
              <w:rPr>
                <w:rFonts w:ascii="Times New Roman" w:hAnsi="Times New Roman" w:cs="Times New Roman"/>
                <w:sz w:val="24"/>
                <w:szCs w:val="24"/>
              </w:rPr>
              <w:t>1</w:t>
            </w:r>
          </w:p>
        </w:tc>
        <w:tc>
          <w:tcPr>
            <w:tcW w:w="6840"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p>
        </w:tc>
        <w:tc>
          <w:tcPr>
            <w:tcW w:w="1980"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p>
        </w:tc>
      </w:tr>
      <w:tr w:rsidR="00226335" w:rsidRPr="00E90874" w:rsidTr="009507F4">
        <w:tc>
          <w:tcPr>
            <w:tcW w:w="648"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r w:rsidRPr="00E90874">
              <w:rPr>
                <w:rFonts w:ascii="Times New Roman" w:hAnsi="Times New Roman" w:cs="Times New Roman"/>
                <w:sz w:val="24"/>
                <w:szCs w:val="24"/>
              </w:rPr>
              <w:t>2</w:t>
            </w:r>
          </w:p>
        </w:tc>
        <w:tc>
          <w:tcPr>
            <w:tcW w:w="6840"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p>
        </w:tc>
        <w:tc>
          <w:tcPr>
            <w:tcW w:w="1980"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p>
        </w:tc>
      </w:tr>
      <w:tr w:rsidR="00226335" w:rsidRPr="00E90874" w:rsidTr="009507F4">
        <w:tc>
          <w:tcPr>
            <w:tcW w:w="648"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r w:rsidRPr="00E90874">
              <w:rPr>
                <w:rFonts w:ascii="Times New Roman" w:hAnsi="Times New Roman" w:cs="Times New Roman"/>
                <w:sz w:val="24"/>
                <w:szCs w:val="24"/>
              </w:rPr>
              <w:t>3</w:t>
            </w:r>
          </w:p>
        </w:tc>
        <w:tc>
          <w:tcPr>
            <w:tcW w:w="6840"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p>
        </w:tc>
        <w:tc>
          <w:tcPr>
            <w:tcW w:w="1980"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p>
        </w:tc>
      </w:tr>
      <w:tr w:rsidR="00226335" w:rsidRPr="00E90874" w:rsidTr="009507F4">
        <w:tc>
          <w:tcPr>
            <w:tcW w:w="648"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r w:rsidRPr="00E90874">
              <w:rPr>
                <w:rFonts w:ascii="Times New Roman" w:hAnsi="Times New Roman" w:cs="Times New Roman"/>
                <w:sz w:val="24"/>
                <w:szCs w:val="24"/>
              </w:rPr>
              <w:t>4</w:t>
            </w:r>
          </w:p>
        </w:tc>
        <w:tc>
          <w:tcPr>
            <w:tcW w:w="6840"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p>
        </w:tc>
        <w:tc>
          <w:tcPr>
            <w:tcW w:w="1980"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p>
        </w:tc>
      </w:tr>
      <w:tr w:rsidR="00226335" w:rsidRPr="00E90874" w:rsidTr="009507F4">
        <w:tc>
          <w:tcPr>
            <w:tcW w:w="648"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r w:rsidRPr="00E90874">
              <w:rPr>
                <w:rFonts w:ascii="Times New Roman" w:hAnsi="Times New Roman" w:cs="Times New Roman"/>
                <w:sz w:val="24"/>
                <w:szCs w:val="24"/>
              </w:rPr>
              <w:t>5</w:t>
            </w:r>
          </w:p>
        </w:tc>
        <w:tc>
          <w:tcPr>
            <w:tcW w:w="6840"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p>
        </w:tc>
        <w:tc>
          <w:tcPr>
            <w:tcW w:w="1980"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p>
        </w:tc>
      </w:tr>
      <w:tr w:rsidR="00226335" w:rsidRPr="00E90874" w:rsidTr="009507F4">
        <w:tc>
          <w:tcPr>
            <w:tcW w:w="648"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r w:rsidRPr="00E90874">
              <w:rPr>
                <w:rFonts w:ascii="Times New Roman" w:hAnsi="Times New Roman" w:cs="Times New Roman"/>
                <w:sz w:val="24"/>
                <w:szCs w:val="24"/>
              </w:rPr>
              <w:t>6</w:t>
            </w:r>
          </w:p>
        </w:tc>
        <w:tc>
          <w:tcPr>
            <w:tcW w:w="6840"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p>
        </w:tc>
        <w:tc>
          <w:tcPr>
            <w:tcW w:w="1980"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p>
        </w:tc>
      </w:tr>
      <w:tr w:rsidR="00226335" w:rsidRPr="00E90874" w:rsidTr="009507F4">
        <w:tc>
          <w:tcPr>
            <w:tcW w:w="648"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r w:rsidRPr="00E90874">
              <w:rPr>
                <w:rFonts w:ascii="Times New Roman" w:hAnsi="Times New Roman" w:cs="Times New Roman"/>
                <w:sz w:val="24"/>
                <w:szCs w:val="24"/>
              </w:rPr>
              <w:t>7</w:t>
            </w:r>
          </w:p>
        </w:tc>
        <w:tc>
          <w:tcPr>
            <w:tcW w:w="6840"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p>
        </w:tc>
        <w:tc>
          <w:tcPr>
            <w:tcW w:w="1980"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p>
        </w:tc>
      </w:tr>
      <w:tr w:rsidR="00226335" w:rsidRPr="00E90874" w:rsidTr="009507F4">
        <w:tc>
          <w:tcPr>
            <w:tcW w:w="648"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r w:rsidRPr="00E90874">
              <w:rPr>
                <w:rFonts w:ascii="Times New Roman" w:hAnsi="Times New Roman" w:cs="Times New Roman"/>
                <w:sz w:val="24"/>
                <w:szCs w:val="24"/>
              </w:rPr>
              <w:t>8</w:t>
            </w:r>
          </w:p>
        </w:tc>
        <w:tc>
          <w:tcPr>
            <w:tcW w:w="6840"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p>
        </w:tc>
        <w:tc>
          <w:tcPr>
            <w:tcW w:w="1980"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p>
        </w:tc>
      </w:tr>
      <w:tr w:rsidR="00226335" w:rsidRPr="00E90874" w:rsidTr="009507F4">
        <w:tc>
          <w:tcPr>
            <w:tcW w:w="648"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r w:rsidRPr="00E90874">
              <w:rPr>
                <w:rFonts w:ascii="Times New Roman" w:hAnsi="Times New Roman" w:cs="Times New Roman"/>
                <w:sz w:val="24"/>
                <w:szCs w:val="24"/>
              </w:rPr>
              <w:t>9</w:t>
            </w:r>
          </w:p>
        </w:tc>
        <w:tc>
          <w:tcPr>
            <w:tcW w:w="6840"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p>
        </w:tc>
        <w:tc>
          <w:tcPr>
            <w:tcW w:w="1980"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p>
        </w:tc>
      </w:tr>
      <w:tr w:rsidR="00226335" w:rsidRPr="00E90874" w:rsidTr="009507F4">
        <w:tc>
          <w:tcPr>
            <w:tcW w:w="648"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r w:rsidRPr="00E90874">
              <w:rPr>
                <w:rFonts w:ascii="Times New Roman" w:hAnsi="Times New Roman" w:cs="Times New Roman"/>
                <w:sz w:val="24"/>
                <w:szCs w:val="24"/>
              </w:rPr>
              <w:t>10</w:t>
            </w:r>
          </w:p>
        </w:tc>
        <w:tc>
          <w:tcPr>
            <w:tcW w:w="6840"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p>
        </w:tc>
        <w:tc>
          <w:tcPr>
            <w:tcW w:w="1980"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p>
        </w:tc>
      </w:tr>
      <w:tr w:rsidR="00226335" w:rsidRPr="00E90874" w:rsidTr="009507F4">
        <w:tc>
          <w:tcPr>
            <w:tcW w:w="648"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r w:rsidRPr="00E90874">
              <w:rPr>
                <w:rFonts w:ascii="Times New Roman" w:hAnsi="Times New Roman" w:cs="Times New Roman"/>
                <w:sz w:val="24"/>
                <w:szCs w:val="24"/>
              </w:rPr>
              <w:t>11</w:t>
            </w:r>
          </w:p>
        </w:tc>
        <w:tc>
          <w:tcPr>
            <w:tcW w:w="6840"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p>
        </w:tc>
        <w:tc>
          <w:tcPr>
            <w:tcW w:w="1980"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p>
        </w:tc>
      </w:tr>
      <w:tr w:rsidR="00226335" w:rsidRPr="00E90874" w:rsidTr="009507F4">
        <w:tc>
          <w:tcPr>
            <w:tcW w:w="648"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r w:rsidRPr="00E90874">
              <w:rPr>
                <w:rFonts w:ascii="Times New Roman" w:hAnsi="Times New Roman" w:cs="Times New Roman"/>
                <w:sz w:val="24"/>
                <w:szCs w:val="24"/>
              </w:rPr>
              <w:t>12</w:t>
            </w:r>
          </w:p>
        </w:tc>
        <w:tc>
          <w:tcPr>
            <w:tcW w:w="6840"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p>
        </w:tc>
        <w:tc>
          <w:tcPr>
            <w:tcW w:w="1980"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p>
        </w:tc>
      </w:tr>
      <w:tr w:rsidR="00226335" w:rsidRPr="00E90874" w:rsidTr="009507F4">
        <w:tc>
          <w:tcPr>
            <w:tcW w:w="648"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r w:rsidRPr="00E90874">
              <w:rPr>
                <w:rFonts w:ascii="Times New Roman" w:hAnsi="Times New Roman" w:cs="Times New Roman"/>
                <w:sz w:val="24"/>
                <w:szCs w:val="24"/>
              </w:rPr>
              <w:t>13</w:t>
            </w:r>
          </w:p>
        </w:tc>
        <w:tc>
          <w:tcPr>
            <w:tcW w:w="6840"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p>
        </w:tc>
        <w:tc>
          <w:tcPr>
            <w:tcW w:w="1980"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p>
        </w:tc>
      </w:tr>
      <w:tr w:rsidR="00226335" w:rsidRPr="00E90874" w:rsidTr="009507F4">
        <w:tc>
          <w:tcPr>
            <w:tcW w:w="648"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r w:rsidRPr="00E90874">
              <w:rPr>
                <w:rFonts w:ascii="Times New Roman" w:hAnsi="Times New Roman" w:cs="Times New Roman"/>
                <w:sz w:val="24"/>
                <w:szCs w:val="24"/>
              </w:rPr>
              <w:t>14</w:t>
            </w:r>
          </w:p>
        </w:tc>
        <w:tc>
          <w:tcPr>
            <w:tcW w:w="6840"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p>
        </w:tc>
        <w:tc>
          <w:tcPr>
            <w:tcW w:w="1980"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p>
        </w:tc>
      </w:tr>
      <w:tr w:rsidR="00226335" w:rsidRPr="00E90874" w:rsidTr="009507F4">
        <w:tc>
          <w:tcPr>
            <w:tcW w:w="648"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r w:rsidRPr="00E90874">
              <w:rPr>
                <w:rFonts w:ascii="Times New Roman" w:hAnsi="Times New Roman" w:cs="Times New Roman"/>
                <w:sz w:val="24"/>
                <w:szCs w:val="24"/>
              </w:rPr>
              <w:t>15</w:t>
            </w:r>
          </w:p>
        </w:tc>
        <w:tc>
          <w:tcPr>
            <w:tcW w:w="6840"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p>
        </w:tc>
        <w:tc>
          <w:tcPr>
            <w:tcW w:w="1980"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p>
        </w:tc>
      </w:tr>
      <w:tr w:rsidR="00226335" w:rsidRPr="00E90874" w:rsidTr="009507F4">
        <w:tc>
          <w:tcPr>
            <w:tcW w:w="648"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r w:rsidRPr="00E90874">
              <w:rPr>
                <w:rFonts w:ascii="Times New Roman" w:hAnsi="Times New Roman" w:cs="Times New Roman"/>
                <w:sz w:val="24"/>
                <w:szCs w:val="24"/>
              </w:rPr>
              <w:t>16</w:t>
            </w:r>
          </w:p>
        </w:tc>
        <w:tc>
          <w:tcPr>
            <w:tcW w:w="6840"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p>
        </w:tc>
        <w:tc>
          <w:tcPr>
            <w:tcW w:w="1980"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p>
        </w:tc>
      </w:tr>
      <w:tr w:rsidR="00226335" w:rsidRPr="00E90874" w:rsidTr="009507F4">
        <w:tc>
          <w:tcPr>
            <w:tcW w:w="648"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r w:rsidRPr="00E90874">
              <w:rPr>
                <w:rFonts w:ascii="Times New Roman" w:hAnsi="Times New Roman" w:cs="Times New Roman"/>
                <w:sz w:val="24"/>
                <w:szCs w:val="24"/>
              </w:rPr>
              <w:t>17</w:t>
            </w:r>
          </w:p>
        </w:tc>
        <w:tc>
          <w:tcPr>
            <w:tcW w:w="6840"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p>
        </w:tc>
        <w:tc>
          <w:tcPr>
            <w:tcW w:w="1980"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p>
        </w:tc>
      </w:tr>
      <w:tr w:rsidR="00226335" w:rsidRPr="00E90874" w:rsidTr="009507F4">
        <w:tc>
          <w:tcPr>
            <w:tcW w:w="648"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r w:rsidRPr="00E90874">
              <w:rPr>
                <w:rFonts w:ascii="Times New Roman" w:hAnsi="Times New Roman" w:cs="Times New Roman"/>
                <w:sz w:val="24"/>
                <w:szCs w:val="24"/>
              </w:rPr>
              <w:t>18</w:t>
            </w:r>
          </w:p>
        </w:tc>
        <w:tc>
          <w:tcPr>
            <w:tcW w:w="6840"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p>
        </w:tc>
        <w:tc>
          <w:tcPr>
            <w:tcW w:w="1980"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p>
        </w:tc>
      </w:tr>
      <w:tr w:rsidR="00226335" w:rsidRPr="00E90874" w:rsidTr="009507F4">
        <w:tc>
          <w:tcPr>
            <w:tcW w:w="648"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r w:rsidRPr="00E90874">
              <w:rPr>
                <w:rFonts w:ascii="Times New Roman" w:hAnsi="Times New Roman" w:cs="Times New Roman"/>
                <w:sz w:val="24"/>
                <w:szCs w:val="24"/>
              </w:rPr>
              <w:t>19</w:t>
            </w:r>
          </w:p>
        </w:tc>
        <w:tc>
          <w:tcPr>
            <w:tcW w:w="6840"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p>
        </w:tc>
        <w:tc>
          <w:tcPr>
            <w:tcW w:w="1980"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p>
        </w:tc>
      </w:tr>
      <w:tr w:rsidR="00226335" w:rsidRPr="00E90874" w:rsidTr="009507F4">
        <w:tc>
          <w:tcPr>
            <w:tcW w:w="648"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r w:rsidRPr="00E90874">
              <w:rPr>
                <w:rFonts w:ascii="Times New Roman" w:hAnsi="Times New Roman" w:cs="Times New Roman"/>
                <w:sz w:val="24"/>
                <w:szCs w:val="24"/>
              </w:rPr>
              <w:t>20</w:t>
            </w:r>
          </w:p>
        </w:tc>
        <w:tc>
          <w:tcPr>
            <w:tcW w:w="6840"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p>
        </w:tc>
        <w:tc>
          <w:tcPr>
            <w:tcW w:w="1980"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p>
        </w:tc>
      </w:tr>
      <w:tr w:rsidR="00226335" w:rsidRPr="00E90874" w:rsidTr="009507F4">
        <w:tc>
          <w:tcPr>
            <w:tcW w:w="648"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r w:rsidRPr="00E90874">
              <w:rPr>
                <w:rFonts w:ascii="Times New Roman" w:hAnsi="Times New Roman" w:cs="Times New Roman"/>
                <w:sz w:val="24"/>
                <w:szCs w:val="24"/>
              </w:rPr>
              <w:t>21</w:t>
            </w:r>
          </w:p>
        </w:tc>
        <w:tc>
          <w:tcPr>
            <w:tcW w:w="6840"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p>
        </w:tc>
        <w:tc>
          <w:tcPr>
            <w:tcW w:w="1980"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p>
        </w:tc>
      </w:tr>
      <w:tr w:rsidR="00226335" w:rsidRPr="00E90874" w:rsidTr="009507F4">
        <w:tc>
          <w:tcPr>
            <w:tcW w:w="648"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r w:rsidRPr="00E90874">
              <w:rPr>
                <w:rFonts w:ascii="Times New Roman" w:hAnsi="Times New Roman" w:cs="Times New Roman"/>
                <w:sz w:val="24"/>
                <w:szCs w:val="24"/>
              </w:rPr>
              <w:t>22</w:t>
            </w:r>
          </w:p>
        </w:tc>
        <w:tc>
          <w:tcPr>
            <w:tcW w:w="6840"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p>
        </w:tc>
        <w:tc>
          <w:tcPr>
            <w:tcW w:w="1980"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p>
        </w:tc>
      </w:tr>
      <w:tr w:rsidR="00226335" w:rsidRPr="00E90874" w:rsidTr="009507F4">
        <w:tc>
          <w:tcPr>
            <w:tcW w:w="648"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r w:rsidRPr="00E90874">
              <w:rPr>
                <w:rFonts w:ascii="Times New Roman" w:hAnsi="Times New Roman" w:cs="Times New Roman"/>
                <w:sz w:val="24"/>
                <w:szCs w:val="24"/>
              </w:rPr>
              <w:t>23</w:t>
            </w:r>
          </w:p>
        </w:tc>
        <w:tc>
          <w:tcPr>
            <w:tcW w:w="6840"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p>
        </w:tc>
        <w:tc>
          <w:tcPr>
            <w:tcW w:w="1980"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p>
        </w:tc>
      </w:tr>
      <w:tr w:rsidR="00226335" w:rsidRPr="00E90874" w:rsidTr="009507F4">
        <w:tc>
          <w:tcPr>
            <w:tcW w:w="648"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r w:rsidRPr="00E90874">
              <w:rPr>
                <w:rFonts w:ascii="Times New Roman" w:hAnsi="Times New Roman" w:cs="Times New Roman"/>
                <w:sz w:val="24"/>
                <w:szCs w:val="24"/>
              </w:rPr>
              <w:t>24</w:t>
            </w:r>
          </w:p>
        </w:tc>
        <w:tc>
          <w:tcPr>
            <w:tcW w:w="6840"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p>
        </w:tc>
        <w:tc>
          <w:tcPr>
            <w:tcW w:w="1980"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p>
        </w:tc>
      </w:tr>
      <w:tr w:rsidR="00226335" w:rsidRPr="00E90874" w:rsidTr="009507F4">
        <w:tc>
          <w:tcPr>
            <w:tcW w:w="648"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r w:rsidRPr="00E90874">
              <w:rPr>
                <w:rFonts w:ascii="Times New Roman" w:hAnsi="Times New Roman" w:cs="Times New Roman"/>
                <w:sz w:val="24"/>
                <w:szCs w:val="24"/>
              </w:rPr>
              <w:t>25</w:t>
            </w:r>
          </w:p>
        </w:tc>
        <w:tc>
          <w:tcPr>
            <w:tcW w:w="6840"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p>
        </w:tc>
        <w:tc>
          <w:tcPr>
            <w:tcW w:w="1980"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p>
        </w:tc>
      </w:tr>
      <w:tr w:rsidR="00226335" w:rsidRPr="00E90874" w:rsidTr="009507F4">
        <w:tc>
          <w:tcPr>
            <w:tcW w:w="648"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r w:rsidRPr="00E90874">
              <w:rPr>
                <w:rFonts w:ascii="Times New Roman" w:hAnsi="Times New Roman" w:cs="Times New Roman"/>
                <w:sz w:val="24"/>
                <w:szCs w:val="24"/>
              </w:rPr>
              <w:t>26</w:t>
            </w:r>
          </w:p>
        </w:tc>
        <w:tc>
          <w:tcPr>
            <w:tcW w:w="6840"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p>
        </w:tc>
        <w:tc>
          <w:tcPr>
            <w:tcW w:w="1980"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p>
        </w:tc>
      </w:tr>
      <w:tr w:rsidR="00226335" w:rsidRPr="00E90874" w:rsidTr="009507F4">
        <w:tc>
          <w:tcPr>
            <w:tcW w:w="648"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r w:rsidRPr="00E90874">
              <w:rPr>
                <w:rFonts w:ascii="Times New Roman" w:hAnsi="Times New Roman" w:cs="Times New Roman"/>
                <w:sz w:val="24"/>
                <w:szCs w:val="24"/>
              </w:rPr>
              <w:t>27</w:t>
            </w:r>
          </w:p>
        </w:tc>
        <w:tc>
          <w:tcPr>
            <w:tcW w:w="6840"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p>
        </w:tc>
        <w:tc>
          <w:tcPr>
            <w:tcW w:w="1980"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p>
        </w:tc>
      </w:tr>
      <w:tr w:rsidR="00226335" w:rsidRPr="00E90874" w:rsidTr="009507F4">
        <w:tc>
          <w:tcPr>
            <w:tcW w:w="648"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r w:rsidRPr="00E90874">
              <w:rPr>
                <w:rFonts w:ascii="Times New Roman" w:hAnsi="Times New Roman" w:cs="Times New Roman"/>
                <w:sz w:val="24"/>
                <w:szCs w:val="24"/>
              </w:rPr>
              <w:t>28</w:t>
            </w:r>
          </w:p>
        </w:tc>
        <w:tc>
          <w:tcPr>
            <w:tcW w:w="6840"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p>
        </w:tc>
        <w:tc>
          <w:tcPr>
            <w:tcW w:w="1980"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p>
        </w:tc>
      </w:tr>
      <w:tr w:rsidR="00226335" w:rsidRPr="00E90874" w:rsidTr="009507F4">
        <w:tc>
          <w:tcPr>
            <w:tcW w:w="648"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r w:rsidRPr="00E90874">
              <w:rPr>
                <w:rFonts w:ascii="Times New Roman" w:hAnsi="Times New Roman" w:cs="Times New Roman"/>
                <w:sz w:val="24"/>
                <w:szCs w:val="24"/>
              </w:rPr>
              <w:t>29</w:t>
            </w:r>
          </w:p>
        </w:tc>
        <w:tc>
          <w:tcPr>
            <w:tcW w:w="6840"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p>
        </w:tc>
        <w:tc>
          <w:tcPr>
            <w:tcW w:w="1980"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p>
        </w:tc>
      </w:tr>
      <w:tr w:rsidR="00226335" w:rsidRPr="00E90874" w:rsidTr="009507F4">
        <w:tc>
          <w:tcPr>
            <w:tcW w:w="648"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r w:rsidRPr="00E90874">
              <w:rPr>
                <w:rFonts w:ascii="Times New Roman" w:hAnsi="Times New Roman" w:cs="Times New Roman"/>
                <w:sz w:val="24"/>
                <w:szCs w:val="24"/>
              </w:rPr>
              <w:t>30</w:t>
            </w:r>
          </w:p>
        </w:tc>
        <w:tc>
          <w:tcPr>
            <w:tcW w:w="6840"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p>
        </w:tc>
        <w:tc>
          <w:tcPr>
            <w:tcW w:w="1980" w:type="dxa"/>
          </w:tcPr>
          <w:p w:rsidR="00226335" w:rsidRPr="00E90874" w:rsidRDefault="00226335" w:rsidP="00E90874">
            <w:pPr>
              <w:pStyle w:val="11"/>
              <w:spacing w:line="276" w:lineRule="auto"/>
              <w:contextualSpacing/>
              <w:jc w:val="center"/>
              <w:rPr>
                <w:rFonts w:ascii="Times New Roman" w:hAnsi="Times New Roman" w:cs="Times New Roman"/>
                <w:sz w:val="24"/>
                <w:szCs w:val="24"/>
              </w:rPr>
            </w:pPr>
          </w:p>
        </w:tc>
      </w:tr>
    </w:tbl>
    <w:p w:rsidR="00226335" w:rsidRPr="00E90874" w:rsidRDefault="00226335" w:rsidP="00E90874">
      <w:pPr>
        <w:pStyle w:val="11"/>
        <w:spacing w:line="276" w:lineRule="auto"/>
        <w:contextualSpacing/>
        <w:jc w:val="center"/>
        <w:rPr>
          <w:rFonts w:ascii="Times New Roman" w:hAnsi="Times New Roman" w:cs="Times New Roman"/>
          <w:sz w:val="24"/>
          <w:szCs w:val="24"/>
        </w:rPr>
      </w:pPr>
    </w:p>
    <w:p w:rsidR="00226335" w:rsidRPr="00E90874" w:rsidRDefault="00226335" w:rsidP="00E9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cs="Times New Roman"/>
          <w:sz w:val="24"/>
          <w:szCs w:val="24"/>
          <w:lang w:val="en-US"/>
        </w:rPr>
      </w:pPr>
    </w:p>
    <w:p w:rsidR="00226335" w:rsidRPr="00E90874" w:rsidRDefault="00226335" w:rsidP="00E9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cs="Times New Roman"/>
          <w:sz w:val="24"/>
          <w:szCs w:val="24"/>
          <w:lang w:val="en-US"/>
        </w:rPr>
      </w:pPr>
    </w:p>
    <w:p w:rsidR="00226335" w:rsidRPr="00E90874" w:rsidRDefault="00226335" w:rsidP="00E9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cs="Times New Roman"/>
          <w:sz w:val="24"/>
          <w:szCs w:val="24"/>
          <w:lang w:val="en-US"/>
        </w:rPr>
      </w:pPr>
    </w:p>
    <w:p w:rsidR="00226335" w:rsidRPr="00E90874" w:rsidRDefault="00226335" w:rsidP="00E9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cs="Times New Roman"/>
          <w:sz w:val="24"/>
          <w:szCs w:val="24"/>
          <w:lang w:val="en-US"/>
        </w:rPr>
      </w:pPr>
    </w:p>
    <w:p w:rsidR="00226335" w:rsidRPr="00E90874" w:rsidRDefault="00226335" w:rsidP="00E9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cs="Times New Roman"/>
          <w:sz w:val="24"/>
          <w:szCs w:val="24"/>
        </w:rPr>
      </w:pPr>
    </w:p>
    <w:p w:rsidR="00226335" w:rsidRPr="00E90874" w:rsidRDefault="00226335" w:rsidP="00E9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right"/>
        <w:rPr>
          <w:rFonts w:ascii="Times New Roman" w:hAnsi="Times New Roman" w:cs="Times New Roman"/>
          <w:sz w:val="24"/>
          <w:szCs w:val="24"/>
        </w:rPr>
      </w:pPr>
      <w:r w:rsidRPr="00E90874">
        <w:rPr>
          <w:rFonts w:ascii="Times New Roman" w:hAnsi="Times New Roman" w:cs="Times New Roman"/>
          <w:sz w:val="24"/>
          <w:szCs w:val="24"/>
        </w:rPr>
        <w:lastRenderedPageBreak/>
        <w:t>Приложение</w:t>
      </w:r>
    </w:p>
    <w:p w:rsidR="00226335" w:rsidRPr="00E90874" w:rsidRDefault="00226335" w:rsidP="00E9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right"/>
        <w:rPr>
          <w:rFonts w:ascii="Times New Roman" w:hAnsi="Times New Roman" w:cs="Times New Roman"/>
          <w:sz w:val="24"/>
          <w:szCs w:val="24"/>
        </w:rPr>
      </w:pPr>
    </w:p>
    <w:p w:rsidR="00226335" w:rsidRPr="00E90874" w:rsidRDefault="00226335" w:rsidP="00E90874">
      <w:pPr>
        <w:pStyle w:val="11"/>
        <w:spacing w:line="276" w:lineRule="auto"/>
        <w:contextualSpacing/>
        <w:jc w:val="center"/>
        <w:rPr>
          <w:rFonts w:ascii="Times New Roman" w:hAnsi="Times New Roman" w:cs="Times New Roman"/>
          <w:b/>
          <w:sz w:val="24"/>
          <w:szCs w:val="24"/>
        </w:rPr>
      </w:pPr>
      <w:r w:rsidRPr="00E90874">
        <w:rPr>
          <w:rFonts w:ascii="Times New Roman" w:hAnsi="Times New Roman" w:cs="Times New Roman"/>
          <w:b/>
          <w:sz w:val="24"/>
          <w:szCs w:val="24"/>
        </w:rPr>
        <w:t xml:space="preserve">Контрольно-измерительный материал промежуточной аттестации по дисциплине ОП.02 </w:t>
      </w:r>
      <w:r w:rsidRPr="00E90874">
        <w:rPr>
          <w:rFonts w:ascii="Times New Roman" w:hAnsi="Times New Roman" w:cs="Times New Roman"/>
          <w:b/>
          <w:color w:val="000000"/>
          <w:sz w:val="24"/>
          <w:szCs w:val="24"/>
        </w:rPr>
        <w:t>«</w:t>
      </w:r>
      <w:r w:rsidRPr="00E90874">
        <w:rPr>
          <w:rFonts w:ascii="Times New Roman" w:hAnsi="Times New Roman" w:cs="Times New Roman"/>
          <w:b/>
          <w:sz w:val="24"/>
          <w:szCs w:val="24"/>
        </w:rPr>
        <w:t>Органическая химия»</w:t>
      </w:r>
    </w:p>
    <w:p w:rsidR="00226335" w:rsidRPr="00E90874" w:rsidRDefault="00226335" w:rsidP="00E90874">
      <w:pPr>
        <w:pStyle w:val="11"/>
        <w:spacing w:line="276" w:lineRule="auto"/>
        <w:contextualSpacing/>
        <w:jc w:val="center"/>
        <w:rPr>
          <w:rFonts w:ascii="Times New Roman" w:hAnsi="Times New Roman" w:cs="Times New Roman"/>
          <w:b/>
          <w:sz w:val="24"/>
          <w:szCs w:val="24"/>
        </w:rPr>
      </w:pPr>
    </w:p>
    <w:p w:rsidR="00226335" w:rsidRPr="00E90874" w:rsidRDefault="00226335" w:rsidP="00E90874">
      <w:pPr>
        <w:pStyle w:val="11"/>
        <w:spacing w:line="276" w:lineRule="auto"/>
        <w:contextualSpacing/>
        <w:jc w:val="both"/>
        <w:rPr>
          <w:rFonts w:ascii="Times New Roman" w:hAnsi="Times New Roman" w:cs="Times New Roman"/>
          <w:sz w:val="24"/>
          <w:szCs w:val="24"/>
        </w:rPr>
      </w:pPr>
      <w:r w:rsidRPr="00E90874">
        <w:rPr>
          <w:rFonts w:ascii="Times New Roman" w:hAnsi="Times New Roman" w:cs="Times New Roman"/>
          <w:sz w:val="24"/>
          <w:szCs w:val="24"/>
        </w:rPr>
        <w:t xml:space="preserve">        Билет содержит два теоретических и один практический (задача) вопросы. Данные вопросы являются основой для составления</w:t>
      </w:r>
      <w:r w:rsidRPr="00E90874">
        <w:rPr>
          <w:rFonts w:ascii="Times New Roman" w:eastAsia="Gulim" w:hAnsi="Times New Roman" w:cs="Times New Roman"/>
          <w:sz w:val="24"/>
          <w:szCs w:val="24"/>
        </w:rPr>
        <w:t xml:space="preserve">    контрольно-измерительных материалов учебной дисциплины.</w:t>
      </w:r>
    </w:p>
    <w:p w:rsidR="00226335" w:rsidRPr="00E90874" w:rsidRDefault="00226335" w:rsidP="00E90874">
      <w:pPr>
        <w:pStyle w:val="11"/>
        <w:spacing w:line="276" w:lineRule="auto"/>
        <w:contextualSpacing/>
        <w:jc w:val="both"/>
        <w:rPr>
          <w:rFonts w:ascii="Times New Roman" w:eastAsia="Gulim" w:hAnsi="Times New Roman" w:cs="Times New Roman"/>
          <w:sz w:val="24"/>
          <w:szCs w:val="24"/>
        </w:rPr>
      </w:pPr>
      <w:r w:rsidRPr="00E90874">
        <w:rPr>
          <w:rFonts w:ascii="Times New Roman" w:eastAsia="Gulim" w:hAnsi="Times New Roman" w:cs="Times New Roman"/>
          <w:sz w:val="24"/>
          <w:szCs w:val="24"/>
        </w:rPr>
        <w:t xml:space="preserve">        Контрольно-измерительные материалы ОП 02 «Органическая химия» составлены в соответствии с требованиями Федерального государственного образовательного стандарта (далее - ФГОС) по специальности   профессионального образования 18.02.01</w:t>
      </w:r>
      <w:r w:rsidRPr="00E90874">
        <w:rPr>
          <w:rFonts w:ascii="Times New Roman" w:hAnsi="Times New Roman" w:cs="Times New Roman"/>
          <w:sz w:val="24"/>
          <w:szCs w:val="24"/>
        </w:rPr>
        <w:t xml:space="preserve"> «Аналитический контроль качества химических соединений»</w:t>
      </w:r>
      <w:r w:rsidRPr="00E90874">
        <w:rPr>
          <w:rFonts w:ascii="Times New Roman" w:eastAsia="Gulim" w:hAnsi="Times New Roman" w:cs="Times New Roman"/>
          <w:color w:val="000000"/>
          <w:sz w:val="24"/>
          <w:szCs w:val="24"/>
        </w:rPr>
        <w:t>.</w:t>
      </w:r>
      <w:r w:rsidRPr="00E90874">
        <w:rPr>
          <w:rFonts w:ascii="Times New Roman" w:eastAsia="Gulim" w:hAnsi="Times New Roman" w:cs="Times New Roman"/>
          <w:sz w:val="24"/>
          <w:szCs w:val="24"/>
        </w:rPr>
        <w:t xml:space="preserve">                        </w:t>
      </w:r>
    </w:p>
    <w:p w:rsidR="00226335" w:rsidRPr="00E90874" w:rsidRDefault="00226335" w:rsidP="00E90874">
      <w:pPr>
        <w:spacing w:after="0"/>
        <w:ind w:left="40" w:right="20"/>
        <w:contextualSpacing/>
        <w:jc w:val="both"/>
        <w:rPr>
          <w:rFonts w:ascii="Times New Roman" w:eastAsia="Calibri" w:hAnsi="Times New Roman" w:cs="Times New Roman"/>
          <w:sz w:val="24"/>
          <w:szCs w:val="24"/>
          <w:lang w:eastAsia="en-US"/>
        </w:rPr>
      </w:pPr>
      <w:r w:rsidRPr="00E90874">
        <w:rPr>
          <w:rFonts w:ascii="Times New Roman" w:eastAsia="Calibri" w:hAnsi="Times New Roman" w:cs="Times New Roman"/>
          <w:bCs/>
          <w:sz w:val="24"/>
          <w:szCs w:val="24"/>
          <w:lang w:eastAsia="en-US"/>
        </w:rPr>
        <w:t xml:space="preserve">         Цель</w:t>
      </w:r>
      <w:r w:rsidRPr="00E90874">
        <w:rPr>
          <w:rFonts w:ascii="Times New Roman" w:eastAsia="Calibri" w:hAnsi="Times New Roman" w:cs="Times New Roman"/>
          <w:sz w:val="24"/>
          <w:szCs w:val="24"/>
          <w:lang w:eastAsia="en-US"/>
        </w:rPr>
        <w:t xml:space="preserve"> контрольно-измерительных материалов выявить полноту и глубину усвоения системы знаний, а также формирование познавательных умений студентов (компетенции).</w:t>
      </w:r>
      <w:r w:rsidRPr="00E90874">
        <w:rPr>
          <w:rFonts w:ascii="Times New Roman" w:eastAsia="Calibri" w:hAnsi="Times New Roman" w:cs="Times New Roman"/>
          <w:b/>
          <w:bCs/>
          <w:sz w:val="24"/>
          <w:szCs w:val="24"/>
          <w:lang w:eastAsia="en-US"/>
        </w:rPr>
        <w:t xml:space="preserve"> </w:t>
      </w:r>
    </w:p>
    <w:p w:rsidR="00226335" w:rsidRPr="00E90874" w:rsidRDefault="00226335" w:rsidP="00E9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cs="Times New Roman"/>
          <w:sz w:val="24"/>
          <w:szCs w:val="24"/>
        </w:rPr>
      </w:pPr>
      <w:r w:rsidRPr="00E90874">
        <w:rPr>
          <w:rFonts w:ascii="Times New Roman" w:hAnsi="Times New Roman" w:cs="Times New Roman"/>
          <w:b/>
          <w:sz w:val="24"/>
          <w:szCs w:val="24"/>
        </w:rPr>
        <w:t xml:space="preserve">        </w:t>
      </w:r>
      <w:r w:rsidRPr="00E90874">
        <w:rPr>
          <w:rFonts w:ascii="Times New Roman" w:hAnsi="Times New Roman" w:cs="Times New Roman"/>
          <w:sz w:val="24"/>
          <w:szCs w:val="24"/>
        </w:rPr>
        <w:t>Практико-ориентированный контрольно-измерительный материал для оценки качества освоения основной профессиональной образовательной программы за 4 семестр представлен в приложении.</w:t>
      </w:r>
    </w:p>
    <w:p w:rsidR="00226335" w:rsidRPr="00E90874" w:rsidRDefault="00226335" w:rsidP="00E9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cs="Times New Roman"/>
          <w:sz w:val="24"/>
          <w:szCs w:val="24"/>
        </w:rPr>
      </w:pPr>
    </w:p>
    <w:p w:rsidR="00226335" w:rsidRPr="00E90874" w:rsidRDefault="00226335" w:rsidP="00E90874">
      <w:pPr>
        <w:spacing w:after="0"/>
        <w:contextualSpacing/>
        <w:jc w:val="center"/>
        <w:rPr>
          <w:rFonts w:ascii="Times New Roman" w:hAnsi="Times New Roman" w:cs="Times New Roman"/>
          <w:sz w:val="24"/>
          <w:szCs w:val="24"/>
        </w:rPr>
      </w:pPr>
    </w:p>
    <w:p w:rsidR="00226335" w:rsidRPr="00E90874" w:rsidRDefault="00226335" w:rsidP="00E90874">
      <w:pPr>
        <w:spacing w:after="0"/>
        <w:contextualSpacing/>
        <w:jc w:val="center"/>
        <w:rPr>
          <w:rFonts w:ascii="Times New Roman" w:hAnsi="Times New Roman" w:cs="Times New Roman"/>
          <w:sz w:val="24"/>
          <w:szCs w:val="24"/>
        </w:rPr>
      </w:pPr>
    </w:p>
    <w:p w:rsidR="00226335" w:rsidRPr="00E90874" w:rsidRDefault="00226335" w:rsidP="00E90874">
      <w:pPr>
        <w:spacing w:after="0"/>
        <w:contextualSpacing/>
        <w:jc w:val="center"/>
        <w:rPr>
          <w:rFonts w:ascii="Times New Roman" w:hAnsi="Times New Roman" w:cs="Times New Roman"/>
          <w:sz w:val="24"/>
          <w:szCs w:val="24"/>
        </w:rPr>
      </w:pPr>
    </w:p>
    <w:p w:rsidR="00226335" w:rsidRPr="00E90874" w:rsidRDefault="00226335" w:rsidP="00E90874">
      <w:pPr>
        <w:spacing w:after="0"/>
        <w:contextualSpacing/>
        <w:jc w:val="center"/>
        <w:rPr>
          <w:rFonts w:ascii="Times New Roman" w:hAnsi="Times New Roman" w:cs="Times New Roman"/>
          <w:sz w:val="24"/>
          <w:szCs w:val="24"/>
        </w:rPr>
      </w:pPr>
    </w:p>
    <w:p w:rsidR="00226335" w:rsidRPr="00E90874" w:rsidRDefault="00226335" w:rsidP="00E90874">
      <w:pPr>
        <w:spacing w:after="0"/>
        <w:contextualSpacing/>
        <w:jc w:val="center"/>
        <w:rPr>
          <w:rFonts w:ascii="Times New Roman" w:hAnsi="Times New Roman" w:cs="Times New Roman"/>
          <w:sz w:val="24"/>
          <w:szCs w:val="24"/>
        </w:rPr>
      </w:pPr>
    </w:p>
    <w:p w:rsidR="00226335" w:rsidRPr="00E90874" w:rsidRDefault="00226335" w:rsidP="00E90874">
      <w:pPr>
        <w:spacing w:after="0"/>
        <w:contextualSpacing/>
        <w:jc w:val="center"/>
        <w:rPr>
          <w:rFonts w:ascii="Times New Roman" w:hAnsi="Times New Roman" w:cs="Times New Roman"/>
          <w:sz w:val="24"/>
          <w:szCs w:val="24"/>
        </w:rPr>
      </w:pPr>
    </w:p>
    <w:p w:rsidR="00226335" w:rsidRPr="00E90874" w:rsidRDefault="00226335" w:rsidP="00E90874">
      <w:pPr>
        <w:spacing w:after="0"/>
        <w:contextualSpacing/>
        <w:jc w:val="center"/>
        <w:rPr>
          <w:rFonts w:ascii="Times New Roman" w:hAnsi="Times New Roman" w:cs="Times New Roman"/>
          <w:sz w:val="24"/>
          <w:szCs w:val="24"/>
        </w:rPr>
      </w:pPr>
    </w:p>
    <w:p w:rsidR="00226335" w:rsidRPr="00E90874" w:rsidRDefault="00226335" w:rsidP="00E90874">
      <w:pPr>
        <w:spacing w:after="0"/>
        <w:contextualSpacing/>
        <w:jc w:val="center"/>
        <w:rPr>
          <w:rFonts w:ascii="Times New Roman" w:hAnsi="Times New Roman" w:cs="Times New Roman"/>
          <w:sz w:val="24"/>
          <w:szCs w:val="24"/>
        </w:rPr>
      </w:pPr>
    </w:p>
    <w:p w:rsidR="00226335" w:rsidRPr="00E90874" w:rsidRDefault="00226335" w:rsidP="00E90874">
      <w:pPr>
        <w:spacing w:after="0"/>
        <w:contextualSpacing/>
        <w:jc w:val="center"/>
        <w:rPr>
          <w:rFonts w:ascii="Times New Roman" w:hAnsi="Times New Roman" w:cs="Times New Roman"/>
          <w:sz w:val="24"/>
          <w:szCs w:val="24"/>
        </w:rPr>
      </w:pPr>
    </w:p>
    <w:p w:rsidR="00226335" w:rsidRPr="00E90874" w:rsidRDefault="00226335" w:rsidP="00E90874">
      <w:pPr>
        <w:spacing w:after="0"/>
        <w:contextualSpacing/>
        <w:jc w:val="center"/>
        <w:rPr>
          <w:rFonts w:ascii="Times New Roman" w:hAnsi="Times New Roman" w:cs="Times New Roman"/>
          <w:sz w:val="24"/>
          <w:szCs w:val="24"/>
        </w:rPr>
      </w:pPr>
    </w:p>
    <w:p w:rsidR="00226335" w:rsidRPr="00E90874" w:rsidRDefault="00226335" w:rsidP="00E90874">
      <w:pPr>
        <w:spacing w:after="0"/>
        <w:contextualSpacing/>
        <w:jc w:val="center"/>
        <w:rPr>
          <w:rFonts w:ascii="Times New Roman" w:hAnsi="Times New Roman" w:cs="Times New Roman"/>
          <w:sz w:val="24"/>
          <w:szCs w:val="24"/>
        </w:rPr>
      </w:pPr>
    </w:p>
    <w:p w:rsidR="00226335" w:rsidRPr="00E90874" w:rsidRDefault="00226335" w:rsidP="00E90874">
      <w:pPr>
        <w:spacing w:after="0"/>
        <w:contextualSpacing/>
        <w:jc w:val="center"/>
        <w:rPr>
          <w:rFonts w:ascii="Times New Roman" w:hAnsi="Times New Roman" w:cs="Times New Roman"/>
          <w:sz w:val="24"/>
          <w:szCs w:val="24"/>
        </w:rPr>
      </w:pPr>
    </w:p>
    <w:p w:rsidR="00226335" w:rsidRPr="00E90874" w:rsidRDefault="00226335" w:rsidP="00E90874">
      <w:pPr>
        <w:spacing w:after="0"/>
        <w:contextualSpacing/>
        <w:jc w:val="center"/>
        <w:rPr>
          <w:rFonts w:ascii="Times New Roman" w:hAnsi="Times New Roman" w:cs="Times New Roman"/>
          <w:sz w:val="24"/>
          <w:szCs w:val="24"/>
        </w:rPr>
      </w:pPr>
    </w:p>
    <w:p w:rsidR="00226335" w:rsidRPr="00E90874" w:rsidRDefault="00226335" w:rsidP="00E90874">
      <w:pPr>
        <w:spacing w:after="0"/>
        <w:contextualSpacing/>
        <w:jc w:val="center"/>
        <w:rPr>
          <w:rFonts w:ascii="Times New Roman" w:hAnsi="Times New Roman" w:cs="Times New Roman"/>
          <w:sz w:val="24"/>
          <w:szCs w:val="24"/>
        </w:rPr>
      </w:pPr>
    </w:p>
    <w:p w:rsidR="00226335" w:rsidRPr="00E90874" w:rsidRDefault="00226335" w:rsidP="00E90874">
      <w:pPr>
        <w:spacing w:after="0"/>
        <w:contextualSpacing/>
        <w:jc w:val="center"/>
        <w:rPr>
          <w:rFonts w:ascii="Times New Roman" w:hAnsi="Times New Roman" w:cs="Times New Roman"/>
          <w:sz w:val="24"/>
          <w:szCs w:val="24"/>
        </w:rPr>
      </w:pPr>
    </w:p>
    <w:p w:rsidR="00226335" w:rsidRPr="00E90874" w:rsidRDefault="00226335" w:rsidP="00E90874">
      <w:pPr>
        <w:spacing w:after="0"/>
        <w:contextualSpacing/>
        <w:jc w:val="center"/>
        <w:rPr>
          <w:rFonts w:ascii="Times New Roman" w:hAnsi="Times New Roman" w:cs="Times New Roman"/>
          <w:sz w:val="24"/>
          <w:szCs w:val="24"/>
        </w:rPr>
      </w:pPr>
    </w:p>
    <w:p w:rsidR="00226335" w:rsidRPr="00E90874" w:rsidRDefault="00226335" w:rsidP="00E90874">
      <w:pPr>
        <w:spacing w:after="0"/>
        <w:contextualSpacing/>
        <w:jc w:val="center"/>
        <w:rPr>
          <w:rFonts w:ascii="Times New Roman" w:hAnsi="Times New Roman" w:cs="Times New Roman"/>
          <w:sz w:val="24"/>
          <w:szCs w:val="24"/>
        </w:rPr>
      </w:pPr>
    </w:p>
    <w:p w:rsidR="00226335" w:rsidRPr="00E90874" w:rsidRDefault="00226335" w:rsidP="00E90874">
      <w:pPr>
        <w:spacing w:after="0"/>
        <w:contextualSpacing/>
        <w:jc w:val="center"/>
        <w:rPr>
          <w:rFonts w:ascii="Times New Roman" w:hAnsi="Times New Roman" w:cs="Times New Roman"/>
          <w:sz w:val="24"/>
          <w:szCs w:val="24"/>
        </w:rPr>
      </w:pPr>
    </w:p>
    <w:p w:rsidR="00226335" w:rsidRPr="00E90874" w:rsidRDefault="00226335" w:rsidP="00E90874">
      <w:pPr>
        <w:spacing w:after="0"/>
        <w:contextualSpacing/>
        <w:jc w:val="center"/>
        <w:rPr>
          <w:rFonts w:ascii="Times New Roman" w:hAnsi="Times New Roman" w:cs="Times New Roman"/>
          <w:sz w:val="24"/>
          <w:szCs w:val="24"/>
        </w:rPr>
      </w:pPr>
    </w:p>
    <w:p w:rsidR="00E90874" w:rsidRPr="00E90874" w:rsidRDefault="00E90874" w:rsidP="00E90874">
      <w:pPr>
        <w:spacing w:after="0"/>
        <w:contextualSpacing/>
        <w:jc w:val="center"/>
        <w:rPr>
          <w:rFonts w:ascii="Times New Roman" w:hAnsi="Times New Roman" w:cs="Times New Roman"/>
          <w:sz w:val="24"/>
          <w:szCs w:val="24"/>
        </w:rPr>
      </w:pPr>
    </w:p>
    <w:p w:rsidR="00E90874" w:rsidRPr="00E90874" w:rsidRDefault="00E90874" w:rsidP="00E90874">
      <w:pPr>
        <w:spacing w:after="0"/>
        <w:contextualSpacing/>
        <w:jc w:val="center"/>
        <w:rPr>
          <w:rFonts w:ascii="Times New Roman" w:hAnsi="Times New Roman" w:cs="Times New Roman"/>
          <w:sz w:val="24"/>
          <w:szCs w:val="24"/>
        </w:rPr>
      </w:pPr>
    </w:p>
    <w:p w:rsidR="00E90874" w:rsidRPr="00E90874" w:rsidRDefault="00E90874" w:rsidP="00E90874">
      <w:pPr>
        <w:spacing w:after="0"/>
        <w:contextualSpacing/>
        <w:jc w:val="center"/>
        <w:rPr>
          <w:rFonts w:ascii="Times New Roman" w:hAnsi="Times New Roman" w:cs="Times New Roman"/>
          <w:sz w:val="24"/>
          <w:szCs w:val="24"/>
        </w:rPr>
      </w:pPr>
    </w:p>
    <w:p w:rsidR="00E90874" w:rsidRPr="00E90874" w:rsidRDefault="00E90874" w:rsidP="00E90874">
      <w:pPr>
        <w:spacing w:after="0"/>
        <w:contextualSpacing/>
        <w:jc w:val="center"/>
        <w:rPr>
          <w:rFonts w:ascii="Times New Roman" w:hAnsi="Times New Roman" w:cs="Times New Roman"/>
          <w:sz w:val="24"/>
          <w:szCs w:val="24"/>
        </w:rPr>
      </w:pPr>
    </w:p>
    <w:p w:rsidR="00E90874" w:rsidRPr="00E90874" w:rsidRDefault="00E90874" w:rsidP="00E90874">
      <w:pPr>
        <w:spacing w:after="0"/>
        <w:contextualSpacing/>
        <w:jc w:val="center"/>
        <w:rPr>
          <w:rFonts w:ascii="Times New Roman" w:hAnsi="Times New Roman" w:cs="Times New Roman"/>
          <w:sz w:val="24"/>
          <w:szCs w:val="24"/>
        </w:rPr>
      </w:pPr>
    </w:p>
    <w:p w:rsidR="00E90874" w:rsidRPr="00E90874" w:rsidRDefault="00E90874" w:rsidP="00E90874">
      <w:pPr>
        <w:spacing w:after="0"/>
        <w:contextualSpacing/>
        <w:jc w:val="center"/>
        <w:rPr>
          <w:rFonts w:ascii="Times New Roman" w:hAnsi="Times New Roman" w:cs="Times New Roman"/>
          <w:sz w:val="24"/>
          <w:szCs w:val="24"/>
        </w:rPr>
      </w:pPr>
    </w:p>
    <w:p w:rsidR="00E90874" w:rsidRPr="00E90874" w:rsidRDefault="00E90874" w:rsidP="00E90874">
      <w:pPr>
        <w:spacing w:after="0"/>
        <w:contextualSpacing/>
        <w:jc w:val="center"/>
        <w:rPr>
          <w:rFonts w:ascii="Times New Roman" w:hAnsi="Times New Roman" w:cs="Times New Roman"/>
          <w:sz w:val="24"/>
          <w:szCs w:val="24"/>
        </w:rPr>
      </w:pPr>
    </w:p>
    <w:p w:rsidR="00E90874" w:rsidRPr="00E90874" w:rsidRDefault="00E90874" w:rsidP="00E90874">
      <w:pPr>
        <w:spacing w:after="0"/>
        <w:contextualSpacing/>
        <w:jc w:val="center"/>
        <w:rPr>
          <w:rFonts w:ascii="Times New Roman" w:hAnsi="Times New Roman" w:cs="Times New Roman"/>
          <w:sz w:val="24"/>
          <w:szCs w:val="24"/>
        </w:rPr>
      </w:pPr>
    </w:p>
    <w:p w:rsidR="00226335" w:rsidRPr="00E90874" w:rsidRDefault="00226335" w:rsidP="00E90874">
      <w:pPr>
        <w:spacing w:after="0"/>
        <w:contextualSpacing/>
        <w:jc w:val="center"/>
        <w:rPr>
          <w:rFonts w:ascii="Times New Roman" w:hAnsi="Times New Roman" w:cs="Times New Roman"/>
          <w:sz w:val="24"/>
          <w:szCs w:val="24"/>
        </w:rPr>
      </w:pPr>
      <w:proofErr w:type="gramStart"/>
      <w:r w:rsidRPr="00E90874">
        <w:rPr>
          <w:rFonts w:ascii="Times New Roman" w:hAnsi="Times New Roman" w:cs="Times New Roman"/>
          <w:sz w:val="24"/>
          <w:szCs w:val="24"/>
        </w:rPr>
        <w:lastRenderedPageBreak/>
        <w:t>ГАПОУ  «</w:t>
      </w:r>
      <w:proofErr w:type="spellStart"/>
      <w:proofErr w:type="gramEnd"/>
      <w:r w:rsidRPr="00E90874">
        <w:rPr>
          <w:rFonts w:ascii="Times New Roman" w:hAnsi="Times New Roman" w:cs="Times New Roman"/>
          <w:sz w:val="24"/>
          <w:szCs w:val="24"/>
        </w:rPr>
        <w:t>Нефтегазоразведочный</w:t>
      </w:r>
      <w:proofErr w:type="spellEnd"/>
      <w:r w:rsidRPr="00E90874">
        <w:rPr>
          <w:rFonts w:ascii="Times New Roman" w:hAnsi="Times New Roman" w:cs="Times New Roman"/>
          <w:sz w:val="24"/>
          <w:szCs w:val="24"/>
        </w:rPr>
        <w:t xml:space="preserve"> техникум»  г. Оренбург.</w:t>
      </w:r>
    </w:p>
    <w:p w:rsidR="00226335" w:rsidRPr="00E90874" w:rsidRDefault="00226335" w:rsidP="00E90874">
      <w:pPr>
        <w:spacing w:after="0"/>
        <w:contextualSpacing/>
        <w:jc w:val="center"/>
        <w:rPr>
          <w:rFonts w:ascii="Times New Roman" w:hAnsi="Times New Roman" w:cs="Times New Roman"/>
          <w:sz w:val="24"/>
          <w:szCs w:val="24"/>
        </w:rPr>
      </w:pPr>
    </w:p>
    <w:p w:rsidR="00226335" w:rsidRPr="00E90874" w:rsidRDefault="00226335" w:rsidP="00E90874">
      <w:pPr>
        <w:tabs>
          <w:tab w:val="right" w:pos="9355"/>
        </w:tabs>
        <w:spacing w:after="0"/>
        <w:contextualSpacing/>
        <w:rPr>
          <w:rFonts w:ascii="Times New Roman" w:hAnsi="Times New Roman" w:cs="Times New Roman"/>
          <w:sz w:val="24"/>
          <w:szCs w:val="24"/>
        </w:rPr>
      </w:pPr>
      <w:r w:rsidRPr="00E90874">
        <w:rPr>
          <w:rFonts w:ascii="Times New Roman" w:hAnsi="Times New Roman" w:cs="Times New Roman"/>
          <w:sz w:val="24"/>
          <w:szCs w:val="24"/>
        </w:rPr>
        <w:t xml:space="preserve">Рассмотрено на заседании МК                                               Утверждаю:                  </w:t>
      </w:r>
    </w:p>
    <w:p w:rsidR="00226335" w:rsidRPr="00E90874" w:rsidRDefault="00226335" w:rsidP="00E90874">
      <w:pPr>
        <w:spacing w:after="0"/>
        <w:contextualSpacing/>
        <w:rPr>
          <w:rFonts w:ascii="Times New Roman" w:hAnsi="Times New Roman" w:cs="Times New Roman"/>
          <w:sz w:val="24"/>
          <w:szCs w:val="24"/>
        </w:rPr>
      </w:pPr>
      <w:r w:rsidRPr="00E90874">
        <w:rPr>
          <w:rFonts w:ascii="Times New Roman" w:hAnsi="Times New Roman" w:cs="Times New Roman"/>
          <w:sz w:val="24"/>
          <w:szCs w:val="24"/>
        </w:rPr>
        <w:t xml:space="preserve">преподавателей профессиональных                                     Директор ГАОУ ПО </w:t>
      </w:r>
    </w:p>
    <w:p w:rsidR="00226335" w:rsidRPr="00E90874" w:rsidRDefault="00226335" w:rsidP="00E90874">
      <w:pPr>
        <w:spacing w:after="0"/>
        <w:contextualSpacing/>
        <w:rPr>
          <w:rFonts w:ascii="Times New Roman" w:hAnsi="Times New Roman" w:cs="Times New Roman"/>
          <w:sz w:val="24"/>
          <w:szCs w:val="24"/>
        </w:rPr>
      </w:pPr>
      <w:r w:rsidRPr="00E90874">
        <w:rPr>
          <w:rFonts w:ascii="Times New Roman" w:hAnsi="Times New Roman" w:cs="Times New Roman"/>
          <w:sz w:val="24"/>
          <w:szCs w:val="24"/>
        </w:rPr>
        <w:t xml:space="preserve">и общепрофессиональных дисциплин                    </w:t>
      </w:r>
      <w:proofErr w:type="gramStart"/>
      <w:r w:rsidRPr="00E90874">
        <w:rPr>
          <w:rFonts w:ascii="Times New Roman" w:hAnsi="Times New Roman" w:cs="Times New Roman"/>
          <w:sz w:val="24"/>
          <w:szCs w:val="24"/>
        </w:rPr>
        <w:t xml:space="preserve">   «</w:t>
      </w:r>
      <w:proofErr w:type="spellStart"/>
      <w:proofErr w:type="gramEnd"/>
      <w:r w:rsidRPr="00E90874">
        <w:rPr>
          <w:rFonts w:ascii="Times New Roman" w:hAnsi="Times New Roman" w:cs="Times New Roman"/>
          <w:sz w:val="24"/>
          <w:szCs w:val="24"/>
        </w:rPr>
        <w:t>Нефтегазоразведочный</w:t>
      </w:r>
      <w:proofErr w:type="spellEnd"/>
      <w:r w:rsidRPr="00E90874">
        <w:rPr>
          <w:rFonts w:ascii="Times New Roman" w:hAnsi="Times New Roman" w:cs="Times New Roman"/>
          <w:sz w:val="24"/>
          <w:szCs w:val="24"/>
        </w:rPr>
        <w:t xml:space="preserve">                                                               Протокол № ___от_______2015г.                                  </w:t>
      </w:r>
      <w:proofErr w:type="gramStart"/>
      <w:r w:rsidRPr="00E90874">
        <w:rPr>
          <w:rFonts w:ascii="Times New Roman" w:hAnsi="Times New Roman" w:cs="Times New Roman"/>
          <w:sz w:val="24"/>
          <w:szCs w:val="24"/>
        </w:rPr>
        <w:t>техникум»  г.Оренбург</w:t>
      </w:r>
      <w:proofErr w:type="gramEnd"/>
      <w:r w:rsidRPr="00E90874">
        <w:rPr>
          <w:rFonts w:ascii="Times New Roman" w:hAnsi="Times New Roman" w:cs="Times New Roman"/>
          <w:sz w:val="24"/>
          <w:szCs w:val="24"/>
        </w:rPr>
        <w:t xml:space="preserve">.                           </w:t>
      </w:r>
    </w:p>
    <w:p w:rsidR="00226335" w:rsidRPr="00E90874" w:rsidRDefault="00226335" w:rsidP="00E90874">
      <w:pPr>
        <w:spacing w:after="0"/>
        <w:contextualSpacing/>
        <w:rPr>
          <w:rFonts w:ascii="Times New Roman" w:hAnsi="Times New Roman" w:cs="Times New Roman"/>
          <w:sz w:val="24"/>
          <w:szCs w:val="24"/>
        </w:rPr>
      </w:pPr>
      <w:r w:rsidRPr="00E90874">
        <w:rPr>
          <w:rFonts w:ascii="Times New Roman" w:hAnsi="Times New Roman" w:cs="Times New Roman"/>
          <w:sz w:val="24"/>
          <w:szCs w:val="24"/>
        </w:rPr>
        <w:t>Председатель   МК_________                                        ________</w:t>
      </w:r>
      <w:proofErr w:type="spellStart"/>
      <w:r w:rsidRPr="00E90874">
        <w:rPr>
          <w:rFonts w:ascii="Times New Roman" w:hAnsi="Times New Roman" w:cs="Times New Roman"/>
          <w:sz w:val="24"/>
          <w:szCs w:val="24"/>
        </w:rPr>
        <w:t>А.Н.Садчиков</w:t>
      </w:r>
      <w:proofErr w:type="spellEnd"/>
      <w:r w:rsidRPr="00E90874">
        <w:rPr>
          <w:rFonts w:ascii="Times New Roman" w:hAnsi="Times New Roman" w:cs="Times New Roman"/>
          <w:sz w:val="24"/>
          <w:szCs w:val="24"/>
        </w:rPr>
        <w:t xml:space="preserve"> Методист_________________                                        </w:t>
      </w:r>
      <w:proofErr w:type="gramStart"/>
      <w:r w:rsidRPr="00E90874">
        <w:rPr>
          <w:rFonts w:ascii="Times New Roman" w:hAnsi="Times New Roman" w:cs="Times New Roman"/>
          <w:sz w:val="24"/>
          <w:szCs w:val="24"/>
        </w:rPr>
        <w:t xml:space="preserve">   «</w:t>
      </w:r>
      <w:proofErr w:type="gramEnd"/>
      <w:r w:rsidRPr="00E90874">
        <w:rPr>
          <w:rFonts w:ascii="Times New Roman" w:hAnsi="Times New Roman" w:cs="Times New Roman"/>
          <w:sz w:val="24"/>
          <w:szCs w:val="24"/>
        </w:rPr>
        <w:t xml:space="preserve">__» ________ </w:t>
      </w:r>
      <w:smartTag w:uri="urn:schemas-microsoft-com:office:smarttags" w:element="metricconverter">
        <w:smartTagPr>
          <w:attr w:name="ProductID" w:val="2015 г"/>
        </w:smartTagPr>
        <w:r w:rsidRPr="00E90874">
          <w:rPr>
            <w:rFonts w:ascii="Times New Roman" w:hAnsi="Times New Roman" w:cs="Times New Roman"/>
            <w:sz w:val="24"/>
            <w:szCs w:val="24"/>
          </w:rPr>
          <w:t>2015 г</w:t>
        </w:r>
      </w:smartTag>
      <w:r w:rsidRPr="00E90874">
        <w:rPr>
          <w:rFonts w:ascii="Times New Roman" w:hAnsi="Times New Roman" w:cs="Times New Roman"/>
          <w:sz w:val="24"/>
          <w:szCs w:val="24"/>
        </w:rPr>
        <w:t xml:space="preserve">.                        </w:t>
      </w:r>
    </w:p>
    <w:p w:rsidR="00226335" w:rsidRPr="00E90874" w:rsidRDefault="00226335" w:rsidP="00E90874">
      <w:pPr>
        <w:spacing w:after="0"/>
        <w:contextualSpacing/>
        <w:jc w:val="center"/>
        <w:rPr>
          <w:rFonts w:ascii="Times New Roman" w:hAnsi="Times New Roman" w:cs="Times New Roman"/>
          <w:sz w:val="24"/>
          <w:szCs w:val="24"/>
        </w:rPr>
      </w:pPr>
    </w:p>
    <w:p w:rsidR="00226335" w:rsidRPr="00E90874" w:rsidRDefault="00226335" w:rsidP="00E90874">
      <w:pPr>
        <w:spacing w:after="0"/>
        <w:contextualSpacing/>
        <w:jc w:val="center"/>
        <w:rPr>
          <w:rFonts w:ascii="Times New Roman" w:hAnsi="Times New Roman" w:cs="Times New Roman"/>
          <w:sz w:val="24"/>
          <w:szCs w:val="24"/>
        </w:rPr>
      </w:pPr>
      <w:r w:rsidRPr="00E90874">
        <w:rPr>
          <w:rFonts w:ascii="Times New Roman" w:hAnsi="Times New Roman" w:cs="Times New Roman"/>
          <w:sz w:val="24"/>
          <w:szCs w:val="24"/>
        </w:rPr>
        <w:t>Экзаменационные билеты по предмету «Органическая химия»</w:t>
      </w:r>
    </w:p>
    <w:p w:rsidR="00226335" w:rsidRPr="00E90874" w:rsidRDefault="00226335" w:rsidP="00E90874">
      <w:pPr>
        <w:spacing w:after="0"/>
        <w:contextualSpacing/>
        <w:jc w:val="center"/>
        <w:rPr>
          <w:rFonts w:ascii="Times New Roman" w:hAnsi="Times New Roman" w:cs="Times New Roman"/>
          <w:sz w:val="24"/>
          <w:szCs w:val="24"/>
        </w:rPr>
      </w:pPr>
      <w:r w:rsidRPr="00E90874">
        <w:rPr>
          <w:rFonts w:ascii="Times New Roman" w:hAnsi="Times New Roman" w:cs="Times New Roman"/>
          <w:sz w:val="24"/>
          <w:szCs w:val="24"/>
        </w:rPr>
        <w:t>Специальность: 18.02.01 Аналитический контроль качества химических соединений</w:t>
      </w:r>
    </w:p>
    <w:p w:rsidR="00226335" w:rsidRPr="00E90874" w:rsidRDefault="00226335" w:rsidP="00E90874">
      <w:pPr>
        <w:spacing w:after="0"/>
        <w:ind w:firstLine="426"/>
        <w:contextualSpacing/>
        <w:jc w:val="center"/>
        <w:rPr>
          <w:rFonts w:ascii="Times New Roman" w:hAnsi="Times New Roman" w:cs="Times New Roman"/>
          <w:sz w:val="24"/>
          <w:szCs w:val="24"/>
        </w:rPr>
      </w:pPr>
      <w:r w:rsidRPr="00E90874">
        <w:rPr>
          <w:rFonts w:ascii="Times New Roman" w:hAnsi="Times New Roman" w:cs="Times New Roman"/>
          <w:sz w:val="24"/>
          <w:szCs w:val="24"/>
        </w:rPr>
        <w:t>2 курс</w:t>
      </w:r>
    </w:p>
    <w:p w:rsidR="009507F4" w:rsidRPr="00E90874" w:rsidRDefault="00226335" w:rsidP="00E90874">
      <w:pPr>
        <w:spacing w:after="0"/>
        <w:ind w:firstLine="709"/>
        <w:contextualSpacing/>
        <w:jc w:val="center"/>
        <w:rPr>
          <w:rFonts w:ascii="Times New Roman" w:hAnsi="Times New Roman" w:cs="Times New Roman"/>
          <w:sz w:val="24"/>
          <w:szCs w:val="24"/>
        </w:rPr>
      </w:pPr>
      <w:r w:rsidRPr="00E90874">
        <w:rPr>
          <w:rFonts w:ascii="Times New Roman" w:hAnsi="Times New Roman" w:cs="Times New Roman"/>
          <w:sz w:val="24"/>
          <w:szCs w:val="24"/>
        </w:rPr>
        <w:t>Билет№1</w:t>
      </w:r>
    </w:p>
    <w:p w:rsidR="009507F4"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1. Предмет органической химии. Многообразие органических соединений. Значение соединений углерода в жизни и практической деятельности человека.</w:t>
      </w:r>
    </w:p>
    <w:p w:rsidR="009507F4"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 xml:space="preserve">2. Условия проведения реакций </w:t>
      </w:r>
      <w:proofErr w:type="spellStart"/>
      <w:r w:rsidRPr="00E90874">
        <w:rPr>
          <w:rFonts w:ascii="Times New Roman" w:hAnsi="Times New Roman" w:cs="Times New Roman"/>
          <w:sz w:val="24"/>
          <w:szCs w:val="24"/>
        </w:rPr>
        <w:t>галогенированияи</w:t>
      </w:r>
      <w:proofErr w:type="spellEnd"/>
      <w:r w:rsidRPr="00E90874">
        <w:rPr>
          <w:rFonts w:ascii="Times New Roman" w:hAnsi="Times New Roman" w:cs="Times New Roman"/>
          <w:sz w:val="24"/>
          <w:szCs w:val="24"/>
        </w:rPr>
        <w:t xml:space="preserve"> присоединения галогенов к ароматическому ядру. Получение чисто ароматических и </w:t>
      </w:r>
      <w:proofErr w:type="spellStart"/>
      <w:r w:rsidRPr="00E90874">
        <w:rPr>
          <w:rFonts w:ascii="Times New Roman" w:hAnsi="Times New Roman" w:cs="Times New Roman"/>
          <w:sz w:val="24"/>
          <w:szCs w:val="24"/>
        </w:rPr>
        <w:t>жирноароматических</w:t>
      </w:r>
      <w:proofErr w:type="spellEnd"/>
      <w:r w:rsidRPr="00E90874">
        <w:rPr>
          <w:rFonts w:ascii="Times New Roman" w:hAnsi="Times New Roman" w:cs="Times New Roman"/>
          <w:sz w:val="24"/>
          <w:szCs w:val="24"/>
        </w:rPr>
        <w:t xml:space="preserve"> галогенпроизводных.</w:t>
      </w:r>
    </w:p>
    <w:p w:rsidR="009507F4"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3.</w:t>
      </w:r>
      <w:r w:rsidR="00E24643" w:rsidRPr="00E90874">
        <w:rPr>
          <w:rFonts w:ascii="Times New Roman" w:hAnsi="Times New Roman" w:cs="Times New Roman"/>
          <w:color w:val="000000" w:themeColor="text1"/>
          <w:sz w:val="24"/>
          <w:szCs w:val="24"/>
        </w:rPr>
        <w:t xml:space="preserve"> Определите молекулярную формулу </w:t>
      </w:r>
      <w:proofErr w:type="spellStart"/>
      <w:r w:rsidR="00E24643" w:rsidRPr="00E90874">
        <w:rPr>
          <w:rFonts w:ascii="Times New Roman" w:hAnsi="Times New Roman" w:cs="Times New Roman"/>
          <w:color w:val="000000" w:themeColor="text1"/>
          <w:sz w:val="24"/>
          <w:szCs w:val="24"/>
        </w:rPr>
        <w:t>алкана</w:t>
      </w:r>
      <w:proofErr w:type="spellEnd"/>
      <w:r w:rsidR="00E24643" w:rsidRPr="00E90874">
        <w:rPr>
          <w:rFonts w:ascii="Times New Roman" w:hAnsi="Times New Roman" w:cs="Times New Roman"/>
          <w:color w:val="000000" w:themeColor="text1"/>
          <w:sz w:val="24"/>
          <w:szCs w:val="24"/>
        </w:rPr>
        <w:t>, массовая доля водорода, в котором равно 16, 67%.</w:t>
      </w:r>
    </w:p>
    <w:p w:rsidR="00F26A74" w:rsidRPr="00E90874" w:rsidRDefault="00F26A74" w:rsidP="009D0881">
      <w:pPr>
        <w:spacing w:after="0"/>
        <w:ind w:firstLine="709"/>
        <w:contextualSpacing/>
        <w:jc w:val="both"/>
        <w:rPr>
          <w:rFonts w:ascii="Times New Roman" w:hAnsi="Times New Roman" w:cs="Times New Roman"/>
          <w:sz w:val="24"/>
          <w:szCs w:val="24"/>
        </w:rPr>
      </w:pPr>
    </w:p>
    <w:p w:rsidR="009507F4" w:rsidRPr="00E90874" w:rsidRDefault="009507F4" w:rsidP="009D0881">
      <w:pPr>
        <w:spacing w:after="0"/>
        <w:ind w:firstLine="709"/>
        <w:contextualSpacing/>
        <w:jc w:val="center"/>
        <w:rPr>
          <w:rFonts w:ascii="Times New Roman" w:hAnsi="Times New Roman" w:cs="Times New Roman"/>
          <w:sz w:val="24"/>
          <w:szCs w:val="24"/>
        </w:rPr>
      </w:pPr>
      <w:r w:rsidRPr="00E90874">
        <w:rPr>
          <w:rFonts w:ascii="Times New Roman" w:hAnsi="Times New Roman" w:cs="Times New Roman"/>
          <w:bCs/>
          <w:sz w:val="24"/>
          <w:szCs w:val="24"/>
        </w:rPr>
        <w:t>Билет №2</w:t>
      </w:r>
    </w:p>
    <w:p w:rsidR="009507F4"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1. Основные виды природного сырья для промышленности органического синтеза.</w:t>
      </w:r>
    </w:p>
    <w:p w:rsidR="009507F4"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2. Общая характеристика физических свойств. Химические свойства галогенпроизводных. Реакции нуклеофильного замещения.</w:t>
      </w:r>
    </w:p>
    <w:p w:rsidR="00F26A74"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 xml:space="preserve">3. </w:t>
      </w:r>
      <w:r w:rsidR="00E24643" w:rsidRPr="00E90874">
        <w:rPr>
          <w:rFonts w:ascii="Times New Roman" w:hAnsi="Times New Roman" w:cs="Times New Roman"/>
          <w:color w:val="000000" w:themeColor="text1"/>
          <w:sz w:val="24"/>
          <w:szCs w:val="24"/>
        </w:rPr>
        <w:t xml:space="preserve">Определите молекулярную формулу </w:t>
      </w:r>
      <w:proofErr w:type="spellStart"/>
      <w:r w:rsidR="00E24643" w:rsidRPr="00E90874">
        <w:rPr>
          <w:rFonts w:ascii="Times New Roman" w:hAnsi="Times New Roman" w:cs="Times New Roman"/>
          <w:color w:val="000000" w:themeColor="text1"/>
          <w:sz w:val="24"/>
          <w:szCs w:val="24"/>
        </w:rPr>
        <w:t>алкана</w:t>
      </w:r>
      <w:proofErr w:type="spellEnd"/>
      <w:r w:rsidR="00E24643" w:rsidRPr="00E90874">
        <w:rPr>
          <w:rFonts w:ascii="Times New Roman" w:hAnsi="Times New Roman" w:cs="Times New Roman"/>
          <w:color w:val="000000" w:themeColor="text1"/>
          <w:sz w:val="24"/>
          <w:szCs w:val="24"/>
        </w:rPr>
        <w:t>, если известно, что для сжигания 6 л этого вещества потребовалось 39 литров кислорода. Сколько литров углекислого газа при этом образовалось?</w:t>
      </w:r>
    </w:p>
    <w:p w:rsidR="009507F4" w:rsidRPr="00E90874" w:rsidRDefault="009507F4" w:rsidP="009D0881">
      <w:pPr>
        <w:spacing w:after="0"/>
        <w:ind w:firstLine="709"/>
        <w:contextualSpacing/>
        <w:jc w:val="center"/>
        <w:rPr>
          <w:rFonts w:ascii="Times New Roman" w:hAnsi="Times New Roman" w:cs="Times New Roman"/>
          <w:sz w:val="24"/>
          <w:szCs w:val="24"/>
        </w:rPr>
      </w:pPr>
      <w:r w:rsidRPr="00E90874">
        <w:rPr>
          <w:rFonts w:ascii="Times New Roman" w:hAnsi="Times New Roman" w:cs="Times New Roman"/>
          <w:bCs/>
          <w:sz w:val="24"/>
          <w:szCs w:val="24"/>
        </w:rPr>
        <w:t>Билет №3</w:t>
      </w:r>
    </w:p>
    <w:p w:rsidR="009507F4"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1. Принципы качественного и количественного анализа.</w:t>
      </w:r>
    </w:p>
    <w:p w:rsidR="009507F4"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 xml:space="preserve">2. Отдельные представители галогенпроизводных: хлорметан, </w:t>
      </w:r>
      <w:proofErr w:type="spellStart"/>
      <w:r w:rsidRPr="00E90874">
        <w:rPr>
          <w:rFonts w:ascii="Times New Roman" w:hAnsi="Times New Roman" w:cs="Times New Roman"/>
          <w:sz w:val="24"/>
          <w:szCs w:val="24"/>
        </w:rPr>
        <w:t>дихлорметан</w:t>
      </w:r>
      <w:proofErr w:type="spellEnd"/>
      <w:r w:rsidRPr="00E90874">
        <w:rPr>
          <w:rFonts w:ascii="Times New Roman" w:hAnsi="Times New Roman" w:cs="Times New Roman"/>
          <w:sz w:val="24"/>
          <w:szCs w:val="24"/>
        </w:rPr>
        <w:t xml:space="preserve">, хлорвинил, хлорбензол, их получение в промышленности, применение. </w:t>
      </w:r>
    </w:p>
    <w:p w:rsidR="00E24643" w:rsidRPr="00E90874" w:rsidRDefault="009507F4" w:rsidP="009D0881">
      <w:pPr>
        <w:spacing w:after="0"/>
        <w:ind w:firstLine="709"/>
        <w:contextualSpacing/>
        <w:jc w:val="both"/>
        <w:rPr>
          <w:rFonts w:ascii="Times New Roman" w:hAnsi="Times New Roman" w:cs="Times New Roman"/>
          <w:color w:val="000000" w:themeColor="text1"/>
          <w:sz w:val="24"/>
          <w:szCs w:val="24"/>
        </w:rPr>
      </w:pPr>
      <w:r w:rsidRPr="00E90874">
        <w:rPr>
          <w:rFonts w:ascii="Times New Roman" w:hAnsi="Times New Roman" w:cs="Times New Roman"/>
          <w:sz w:val="24"/>
          <w:szCs w:val="24"/>
        </w:rPr>
        <w:t xml:space="preserve">3. </w:t>
      </w:r>
      <w:r w:rsidR="00E24643" w:rsidRPr="00E90874">
        <w:rPr>
          <w:rFonts w:ascii="Times New Roman" w:hAnsi="Times New Roman" w:cs="Times New Roman"/>
          <w:color w:val="000000" w:themeColor="text1"/>
          <w:sz w:val="24"/>
          <w:szCs w:val="24"/>
        </w:rPr>
        <w:t xml:space="preserve">Напишите структурные формулы всех </w:t>
      </w:r>
      <w:proofErr w:type="spellStart"/>
      <w:r w:rsidR="00E24643" w:rsidRPr="00E90874">
        <w:rPr>
          <w:rFonts w:ascii="Times New Roman" w:hAnsi="Times New Roman" w:cs="Times New Roman"/>
          <w:color w:val="000000" w:themeColor="text1"/>
          <w:sz w:val="24"/>
          <w:szCs w:val="24"/>
        </w:rPr>
        <w:t>алканов</w:t>
      </w:r>
      <w:proofErr w:type="spellEnd"/>
      <w:r w:rsidR="00E24643" w:rsidRPr="00E90874">
        <w:rPr>
          <w:rFonts w:ascii="Times New Roman" w:hAnsi="Times New Roman" w:cs="Times New Roman"/>
          <w:color w:val="000000" w:themeColor="text1"/>
          <w:sz w:val="24"/>
          <w:szCs w:val="24"/>
        </w:rPr>
        <w:t xml:space="preserve"> с пятью атомами углерода в главной цепи, плотность паров которых по водороду равна 50. Назовите их по систематической номенклатуре.</w:t>
      </w:r>
    </w:p>
    <w:p w:rsidR="00F26A74" w:rsidRPr="00E90874" w:rsidRDefault="00F26A74" w:rsidP="009D0881">
      <w:pPr>
        <w:spacing w:after="0"/>
        <w:contextualSpacing/>
        <w:jc w:val="both"/>
        <w:rPr>
          <w:rFonts w:ascii="Times New Roman" w:hAnsi="Times New Roman" w:cs="Times New Roman"/>
          <w:sz w:val="24"/>
          <w:szCs w:val="24"/>
        </w:rPr>
      </w:pPr>
    </w:p>
    <w:p w:rsidR="009507F4" w:rsidRPr="00E90874" w:rsidRDefault="009507F4" w:rsidP="009D0881">
      <w:pPr>
        <w:spacing w:after="0"/>
        <w:ind w:firstLine="709"/>
        <w:contextualSpacing/>
        <w:jc w:val="center"/>
        <w:rPr>
          <w:rFonts w:ascii="Times New Roman" w:hAnsi="Times New Roman" w:cs="Times New Roman"/>
          <w:sz w:val="24"/>
          <w:szCs w:val="24"/>
        </w:rPr>
      </w:pPr>
      <w:r w:rsidRPr="00E90874">
        <w:rPr>
          <w:rFonts w:ascii="Times New Roman" w:hAnsi="Times New Roman" w:cs="Times New Roman"/>
          <w:bCs/>
          <w:sz w:val="24"/>
          <w:szCs w:val="24"/>
        </w:rPr>
        <w:t>Билет №4</w:t>
      </w:r>
    </w:p>
    <w:p w:rsidR="009507F4"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1. Теория химического строения А. М. Бутлерова, ее основные положения и значение для развития органической химии.</w:t>
      </w:r>
    </w:p>
    <w:p w:rsidR="009507F4"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2. Классификация гидроксильных производных.</w:t>
      </w:r>
    </w:p>
    <w:p w:rsidR="00E24643" w:rsidRPr="00E90874" w:rsidRDefault="009507F4" w:rsidP="009D0881">
      <w:pPr>
        <w:spacing w:after="0"/>
        <w:ind w:firstLine="709"/>
        <w:contextualSpacing/>
        <w:jc w:val="both"/>
        <w:rPr>
          <w:rFonts w:ascii="Times New Roman" w:hAnsi="Times New Roman" w:cs="Times New Roman"/>
          <w:color w:val="000000" w:themeColor="text1"/>
          <w:sz w:val="24"/>
          <w:szCs w:val="24"/>
        </w:rPr>
      </w:pPr>
      <w:r w:rsidRPr="00E90874">
        <w:rPr>
          <w:rFonts w:ascii="Times New Roman" w:hAnsi="Times New Roman" w:cs="Times New Roman"/>
          <w:sz w:val="24"/>
          <w:szCs w:val="24"/>
        </w:rPr>
        <w:t xml:space="preserve">3. </w:t>
      </w:r>
      <w:r w:rsidR="00E24643" w:rsidRPr="00E90874">
        <w:rPr>
          <w:rFonts w:ascii="Times New Roman" w:hAnsi="Times New Roman" w:cs="Times New Roman"/>
          <w:color w:val="000000" w:themeColor="text1"/>
          <w:sz w:val="24"/>
          <w:szCs w:val="24"/>
        </w:rPr>
        <w:t xml:space="preserve">Напишите структурную формулу 2,2,5,5-тетраметилгексана. Напишите формулу его изомера, имеющего в качестве заместителей при основной цепи только </w:t>
      </w:r>
      <w:proofErr w:type="spellStart"/>
      <w:r w:rsidR="00E24643" w:rsidRPr="00E90874">
        <w:rPr>
          <w:rFonts w:ascii="Times New Roman" w:hAnsi="Times New Roman" w:cs="Times New Roman"/>
          <w:color w:val="000000" w:themeColor="text1"/>
          <w:sz w:val="24"/>
          <w:szCs w:val="24"/>
        </w:rPr>
        <w:t>этильные</w:t>
      </w:r>
      <w:proofErr w:type="spellEnd"/>
      <w:r w:rsidR="00E24643" w:rsidRPr="00E90874">
        <w:rPr>
          <w:rFonts w:ascii="Times New Roman" w:hAnsi="Times New Roman" w:cs="Times New Roman"/>
          <w:color w:val="000000" w:themeColor="text1"/>
          <w:sz w:val="24"/>
          <w:szCs w:val="24"/>
        </w:rPr>
        <w:t xml:space="preserve"> радикалы.</w:t>
      </w:r>
    </w:p>
    <w:p w:rsidR="00F26A74" w:rsidRPr="00E90874" w:rsidRDefault="00F26A74" w:rsidP="009D0881">
      <w:pPr>
        <w:spacing w:after="0"/>
        <w:ind w:firstLine="709"/>
        <w:contextualSpacing/>
        <w:jc w:val="both"/>
        <w:rPr>
          <w:rFonts w:ascii="Times New Roman" w:hAnsi="Times New Roman" w:cs="Times New Roman"/>
          <w:sz w:val="24"/>
          <w:szCs w:val="24"/>
        </w:rPr>
      </w:pPr>
    </w:p>
    <w:p w:rsidR="009D0881" w:rsidRDefault="009D0881" w:rsidP="009D0881">
      <w:pPr>
        <w:spacing w:after="0"/>
        <w:ind w:firstLine="709"/>
        <w:contextualSpacing/>
        <w:jc w:val="center"/>
        <w:rPr>
          <w:rFonts w:ascii="Times New Roman" w:hAnsi="Times New Roman" w:cs="Times New Roman"/>
          <w:bCs/>
          <w:sz w:val="24"/>
          <w:szCs w:val="24"/>
        </w:rPr>
      </w:pPr>
    </w:p>
    <w:p w:rsidR="009D0881" w:rsidRDefault="009D0881" w:rsidP="009D0881">
      <w:pPr>
        <w:spacing w:after="0"/>
        <w:ind w:firstLine="709"/>
        <w:contextualSpacing/>
        <w:jc w:val="center"/>
        <w:rPr>
          <w:rFonts w:ascii="Times New Roman" w:hAnsi="Times New Roman" w:cs="Times New Roman"/>
          <w:bCs/>
          <w:sz w:val="24"/>
          <w:szCs w:val="24"/>
        </w:rPr>
      </w:pPr>
    </w:p>
    <w:p w:rsidR="009507F4" w:rsidRPr="00E90874" w:rsidRDefault="009507F4" w:rsidP="009D0881">
      <w:pPr>
        <w:spacing w:after="0"/>
        <w:ind w:firstLine="709"/>
        <w:contextualSpacing/>
        <w:jc w:val="center"/>
        <w:rPr>
          <w:rFonts w:ascii="Times New Roman" w:hAnsi="Times New Roman" w:cs="Times New Roman"/>
          <w:sz w:val="24"/>
          <w:szCs w:val="24"/>
        </w:rPr>
      </w:pPr>
      <w:r w:rsidRPr="00E90874">
        <w:rPr>
          <w:rFonts w:ascii="Times New Roman" w:hAnsi="Times New Roman" w:cs="Times New Roman"/>
          <w:bCs/>
          <w:sz w:val="24"/>
          <w:szCs w:val="24"/>
        </w:rPr>
        <w:lastRenderedPageBreak/>
        <w:t>Билет №5</w:t>
      </w:r>
    </w:p>
    <w:p w:rsidR="009507F4"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 xml:space="preserve">1. Структурные формулы органических веществ. Изомерия. Валентные состояния углерода, гибридизация. Природа химической связи. </w:t>
      </w:r>
    </w:p>
    <w:p w:rsidR="000F3A13"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 xml:space="preserve">2. </w:t>
      </w:r>
      <w:r w:rsidR="000F3A13" w:rsidRPr="00E90874">
        <w:rPr>
          <w:rFonts w:ascii="Times New Roman" w:hAnsi="Times New Roman" w:cs="Times New Roman"/>
          <w:sz w:val="24"/>
          <w:szCs w:val="24"/>
        </w:rPr>
        <w:t>Типы углеродного скелета. Важнейшие классы органических соединений. Принципы классификации.</w:t>
      </w:r>
    </w:p>
    <w:p w:rsidR="00E24643" w:rsidRPr="00E90874" w:rsidRDefault="009507F4" w:rsidP="009D0881">
      <w:pPr>
        <w:spacing w:after="0"/>
        <w:ind w:firstLine="709"/>
        <w:contextualSpacing/>
        <w:jc w:val="both"/>
        <w:rPr>
          <w:rFonts w:ascii="Times New Roman" w:hAnsi="Times New Roman" w:cs="Times New Roman"/>
          <w:color w:val="000000" w:themeColor="text1"/>
          <w:sz w:val="24"/>
          <w:szCs w:val="24"/>
        </w:rPr>
      </w:pPr>
      <w:r w:rsidRPr="00E90874">
        <w:rPr>
          <w:rFonts w:ascii="Times New Roman" w:hAnsi="Times New Roman" w:cs="Times New Roman"/>
          <w:sz w:val="24"/>
          <w:szCs w:val="24"/>
        </w:rPr>
        <w:t xml:space="preserve">3. </w:t>
      </w:r>
      <w:r w:rsidR="00E24643" w:rsidRPr="00E90874">
        <w:rPr>
          <w:rFonts w:ascii="Times New Roman" w:hAnsi="Times New Roman" w:cs="Times New Roman"/>
          <w:color w:val="000000" w:themeColor="text1"/>
          <w:sz w:val="24"/>
          <w:szCs w:val="24"/>
        </w:rPr>
        <w:t>Напишите уравнения реакций, соответствующие схеме:</w:t>
      </w:r>
    </w:p>
    <w:p w:rsidR="00E24643" w:rsidRPr="00E90874" w:rsidRDefault="00E24643" w:rsidP="009D0881">
      <w:pPr>
        <w:spacing w:after="0"/>
        <w:ind w:firstLine="709"/>
        <w:contextualSpacing/>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 xml:space="preserve">     отщепление           присоединение            восстановление</w:t>
      </w:r>
    </w:p>
    <w:p w:rsidR="00E24643" w:rsidRPr="00E90874" w:rsidRDefault="00E90874" w:rsidP="009D0881">
      <w:pPr>
        <w:spacing w:after="0"/>
        <w:ind w:firstLine="709"/>
        <w:contextualSpacing/>
        <w:jc w:val="both"/>
        <w:rPr>
          <w:rFonts w:ascii="Times New Roman" w:hAnsi="Times New Roman" w:cs="Times New Roman"/>
          <w:color w:val="000000" w:themeColor="text1"/>
          <w:sz w:val="24"/>
          <w:szCs w:val="24"/>
        </w:rPr>
      </w:pPr>
      <w:r w:rsidRPr="00E90874">
        <w:rPr>
          <w:rFonts w:ascii="Times New Roman" w:hAnsi="Times New Roman" w:cs="Times New Roman"/>
          <w:noProof/>
          <w:color w:val="000000" w:themeColor="text1"/>
          <w:sz w:val="24"/>
          <w:szCs w:val="24"/>
        </w:rPr>
        <w:pict>
          <v:shapetype id="_x0000_t32" coordsize="21600,21600" o:spt="32" o:oned="t" path="m,l21600,21600e" filled="f">
            <v:path arrowok="t" fillok="f" o:connecttype="none"/>
            <o:lock v:ext="edit" shapetype="t"/>
          </v:shapetype>
          <v:shape id="_x0000_s1111" type="#_x0000_t32" style="position:absolute;left:0;text-align:left;margin-left:229.2pt;margin-top:7.4pt;width:69pt;height:.05pt;z-index:251703296" o:connectortype="straight">
            <v:stroke endarrow="block"/>
          </v:shape>
        </w:pict>
      </w:r>
      <w:r w:rsidRPr="00E90874">
        <w:rPr>
          <w:rFonts w:ascii="Times New Roman" w:hAnsi="Times New Roman" w:cs="Times New Roman"/>
          <w:noProof/>
          <w:color w:val="000000" w:themeColor="text1"/>
          <w:sz w:val="24"/>
          <w:szCs w:val="24"/>
        </w:rPr>
        <w:pict>
          <v:shape id="_x0000_s1110" type="#_x0000_t32" style="position:absolute;left:0;text-align:left;margin-left:138.45pt;margin-top:7.4pt;width:69pt;height:0;z-index:251702272" o:connectortype="straight">
            <v:stroke endarrow="block"/>
          </v:shape>
        </w:pict>
      </w:r>
      <w:r w:rsidRPr="00E90874">
        <w:rPr>
          <w:rFonts w:ascii="Times New Roman" w:hAnsi="Times New Roman" w:cs="Times New Roman"/>
          <w:noProof/>
          <w:color w:val="000000" w:themeColor="text1"/>
          <w:sz w:val="24"/>
          <w:szCs w:val="24"/>
        </w:rPr>
        <w:pict>
          <v:shape id="_x0000_s1109" type="#_x0000_t32" style="position:absolute;left:0;text-align:left;margin-left:49.2pt;margin-top:7.4pt;width:69pt;height:0;z-index:251701248" o:connectortype="straight">
            <v:stroke endarrow="block"/>
          </v:shape>
        </w:pict>
      </w:r>
      <w:r w:rsidR="00E24643" w:rsidRPr="00E90874">
        <w:rPr>
          <w:rFonts w:ascii="Times New Roman" w:hAnsi="Times New Roman" w:cs="Times New Roman"/>
          <w:color w:val="000000" w:themeColor="text1"/>
          <w:sz w:val="24"/>
          <w:szCs w:val="24"/>
        </w:rPr>
        <w:t>X                           Y                            Z                          пропанол-2</w:t>
      </w:r>
    </w:p>
    <w:p w:rsidR="00E24643" w:rsidRPr="00E90874" w:rsidRDefault="00E24643" w:rsidP="009D0881">
      <w:pPr>
        <w:spacing w:after="0"/>
        <w:ind w:firstLine="709"/>
        <w:contextualSpacing/>
        <w:jc w:val="both"/>
        <w:rPr>
          <w:rFonts w:ascii="Times New Roman" w:hAnsi="Times New Roman" w:cs="Times New Roman"/>
          <w:color w:val="000000" w:themeColor="text1"/>
          <w:sz w:val="24"/>
          <w:szCs w:val="24"/>
        </w:rPr>
      </w:pPr>
    </w:p>
    <w:p w:rsidR="00F26A74" w:rsidRPr="00E90874" w:rsidRDefault="00F26A74" w:rsidP="009D0881">
      <w:pPr>
        <w:spacing w:after="0"/>
        <w:ind w:firstLine="709"/>
        <w:contextualSpacing/>
        <w:jc w:val="both"/>
        <w:rPr>
          <w:rFonts w:ascii="Times New Roman" w:hAnsi="Times New Roman" w:cs="Times New Roman"/>
          <w:sz w:val="24"/>
          <w:szCs w:val="24"/>
        </w:rPr>
      </w:pPr>
    </w:p>
    <w:p w:rsidR="009507F4" w:rsidRPr="00E90874" w:rsidRDefault="009507F4" w:rsidP="009D0881">
      <w:pPr>
        <w:spacing w:after="0"/>
        <w:ind w:firstLine="709"/>
        <w:contextualSpacing/>
        <w:jc w:val="center"/>
        <w:rPr>
          <w:rFonts w:ascii="Times New Roman" w:hAnsi="Times New Roman" w:cs="Times New Roman"/>
          <w:sz w:val="24"/>
          <w:szCs w:val="24"/>
        </w:rPr>
      </w:pPr>
      <w:r w:rsidRPr="00E90874">
        <w:rPr>
          <w:rFonts w:ascii="Times New Roman" w:hAnsi="Times New Roman" w:cs="Times New Roman"/>
          <w:bCs/>
          <w:sz w:val="24"/>
          <w:szCs w:val="24"/>
        </w:rPr>
        <w:t>Билет №6</w:t>
      </w:r>
    </w:p>
    <w:p w:rsidR="009507F4"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1. Ковалентная связь, ее характеристики, понятия о дробных и частичных зарядах.</w:t>
      </w:r>
    </w:p>
    <w:p w:rsidR="009507F4"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2.Одноатомные спирты, гомологический ряд, изомерия, номенклатура, физические и химические свойства, отдельные представители.</w:t>
      </w:r>
    </w:p>
    <w:p w:rsidR="00E24643" w:rsidRPr="00E90874" w:rsidRDefault="009507F4" w:rsidP="009D0881">
      <w:pPr>
        <w:spacing w:after="0"/>
        <w:ind w:firstLine="709"/>
        <w:contextualSpacing/>
        <w:jc w:val="both"/>
        <w:rPr>
          <w:rFonts w:ascii="Times New Roman" w:hAnsi="Times New Roman" w:cs="Times New Roman"/>
          <w:color w:val="000000" w:themeColor="text1"/>
          <w:sz w:val="24"/>
          <w:szCs w:val="24"/>
        </w:rPr>
      </w:pPr>
      <w:r w:rsidRPr="00E90874">
        <w:rPr>
          <w:rFonts w:ascii="Times New Roman" w:hAnsi="Times New Roman" w:cs="Times New Roman"/>
          <w:sz w:val="24"/>
          <w:szCs w:val="24"/>
        </w:rPr>
        <w:t>3.</w:t>
      </w:r>
      <w:r w:rsidR="00E24643" w:rsidRPr="00E90874">
        <w:rPr>
          <w:rFonts w:ascii="Times New Roman" w:hAnsi="Times New Roman" w:cs="Times New Roman"/>
          <w:color w:val="000000" w:themeColor="text1"/>
          <w:sz w:val="24"/>
          <w:szCs w:val="24"/>
        </w:rPr>
        <w:t xml:space="preserve"> Напишите формулы всех непредельных углеводородов состава С</w:t>
      </w:r>
      <w:r w:rsidR="00E24643" w:rsidRPr="00E90874">
        <w:rPr>
          <w:rFonts w:ascii="Times New Roman" w:hAnsi="Times New Roman" w:cs="Times New Roman"/>
          <w:color w:val="000000" w:themeColor="text1"/>
          <w:sz w:val="24"/>
          <w:szCs w:val="24"/>
          <w:vertAlign w:val="subscript"/>
        </w:rPr>
        <w:t>4</w:t>
      </w:r>
      <w:r w:rsidR="00E24643" w:rsidRPr="00E90874">
        <w:rPr>
          <w:rFonts w:ascii="Times New Roman" w:hAnsi="Times New Roman" w:cs="Times New Roman"/>
          <w:color w:val="000000" w:themeColor="text1"/>
          <w:sz w:val="24"/>
          <w:szCs w:val="24"/>
        </w:rPr>
        <w:t>H</w:t>
      </w:r>
      <w:r w:rsidR="00E24643" w:rsidRPr="00E90874">
        <w:rPr>
          <w:rFonts w:ascii="Times New Roman" w:hAnsi="Times New Roman" w:cs="Times New Roman"/>
          <w:color w:val="000000" w:themeColor="text1"/>
          <w:sz w:val="24"/>
          <w:szCs w:val="24"/>
          <w:vertAlign w:val="subscript"/>
        </w:rPr>
        <w:t>8</w:t>
      </w:r>
      <w:r w:rsidR="00E24643" w:rsidRPr="00E90874">
        <w:rPr>
          <w:rFonts w:ascii="Times New Roman" w:hAnsi="Times New Roman" w:cs="Times New Roman"/>
          <w:color w:val="000000" w:themeColor="text1"/>
          <w:sz w:val="24"/>
          <w:szCs w:val="24"/>
        </w:rPr>
        <w:t>.</w:t>
      </w:r>
    </w:p>
    <w:p w:rsidR="00E24643" w:rsidRPr="00E90874" w:rsidRDefault="00E24643" w:rsidP="009D0881">
      <w:pPr>
        <w:spacing w:after="0"/>
        <w:ind w:firstLine="709"/>
        <w:contextualSpacing/>
        <w:jc w:val="both"/>
        <w:rPr>
          <w:rFonts w:ascii="Times New Roman" w:hAnsi="Times New Roman" w:cs="Times New Roman"/>
          <w:color w:val="000000" w:themeColor="text1"/>
          <w:sz w:val="24"/>
          <w:szCs w:val="24"/>
        </w:rPr>
      </w:pPr>
    </w:p>
    <w:p w:rsidR="009507F4" w:rsidRPr="00E90874" w:rsidRDefault="009507F4" w:rsidP="009D0881">
      <w:pPr>
        <w:spacing w:after="0"/>
        <w:ind w:firstLine="709"/>
        <w:contextualSpacing/>
        <w:jc w:val="center"/>
        <w:rPr>
          <w:rFonts w:ascii="Times New Roman" w:hAnsi="Times New Roman" w:cs="Times New Roman"/>
          <w:sz w:val="24"/>
          <w:szCs w:val="24"/>
        </w:rPr>
      </w:pPr>
      <w:r w:rsidRPr="00E90874">
        <w:rPr>
          <w:rFonts w:ascii="Times New Roman" w:hAnsi="Times New Roman" w:cs="Times New Roman"/>
          <w:bCs/>
          <w:sz w:val="24"/>
          <w:szCs w:val="24"/>
        </w:rPr>
        <w:t>Билет №7</w:t>
      </w:r>
    </w:p>
    <w:p w:rsidR="000F3A13"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 xml:space="preserve">1. Типы органических реакций. Способы разрыва ковалентной связи. Свободные радикалы. </w:t>
      </w:r>
      <w:proofErr w:type="spellStart"/>
      <w:r w:rsidRPr="00E90874">
        <w:rPr>
          <w:rFonts w:ascii="Times New Roman" w:hAnsi="Times New Roman" w:cs="Times New Roman"/>
          <w:sz w:val="24"/>
          <w:szCs w:val="24"/>
        </w:rPr>
        <w:t>Карбкатионы</w:t>
      </w:r>
      <w:proofErr w:type="spellEnd"/>
      <w:r w:rsidRPr="00E90874">
        <w:rPr>
          <w:rFonts w:ascii="Times New Roman" w:hAnsi="Times New Roman" w:cs="Times New Roman"/>
          <w:sz w:val="24"/>
          <w:szCs w:val="24"/>
        </w:rPr>
        <w:t xml:space="preserve">. </w:t>
      </w:r>
      <w:proofErr w:type="spellStart"/>
      <w:r w:rsidRPr="00E90874">
        <w:rPr>
          <w:rFonts w:ascii="Times New Roman" w:hAnsi="Times New Roman" w:cs="Times New Roman"/>
          <w:sz w:val="24"/>
          <w:szCs w:val="24"/>
        </w:rPr>
        <w:t>Карбанионы</w:t>
      </w:r>
      <w:proofErr w:type="spellEnd"/>
      <w:r w:rsidRPr="00E90874">
        <w:rPr>
          <w:rFonts w:ascii="Times New Roman" w:hAnsi="Times New Roman" w:cs="Times New Roman"/>
          <w:sz w:val="24"/>
          <w:szCs w:val="24"/>
        </w:rPr>
        <w:t xml:space="preserve">. </w:t>
      </w:r>
    </w:p>
    <w:p w:rsidR="009507F4"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2.Многоатомные спирты (этиленгликоль, глицерин).</w:t>
      </w:r>
    </w:p>
    <w:p w:rsidR="00E24643" w:rsidRPr="00E90874" w:rsidRDefault="009507F4" w:rsidP="009D0881">
      <w:pPr>
        <w:spacing w:after="0"/>
        <w:ind w:firstLine="709"/>
        <w:contextualSpacing/>
        <w:jc w:val="both"/>
        <w:rPr>
          <w:rFonts w:ascii="Times New Roman" w:hAnsi="Times New Roman" w:cs="Times New Roman"/>
          <w:color w:val="000000" w:themeColor="text1"/>
          <w:sz w:val="24"/>
          <w:szCs w:val="24"/>
        </w:rPr>
      </w:pPr>
      <w:r w:rsidRPr="00E90874">
        <w:rPr>
          <w:rFonts w:ascii="Times New Roman" w:hAnsi="Times New Roman" w:cs="Times New Roman"/>
          <w:sz w:val="24"/>
          <w:szCs w:val="24"/>
        </w:rPr>
        <w:t xml:space="preserve">3. </w:t>
      </w:r>
      <w:r w:rsidR="00E24643" w:rsidRPr="00E90874">
        <w:rPr>
          <w:rFonts w:ascii="Times New Roman" w:hAnsi="Times New Roman" w:cs="Times New Roman"/>
          <w:color w:val="000000" w:themeColor="text1"/>
          <w:sz w:val="24"/>
          <w:szCs w:val="24"/>
        </w:rPr>
        <w:t xml:space="preserve">При нагревании некоторого углеводорода с катализатором образовалось 100 </w:t>
      </w:r>
      <w:proofErr w:type="spellStart"/>
      <w:r w:rsidR="00E24643" w:rsidRPr="00E90874">
        <w:rPr>
          <w:rFonts w:ascii="Times New Roman" w:hAnsi="Times New Roman" w:cs="Times New Roman"/>
          <w:color w:val="000000" w:themeColor="text1"/>
          <w:sz w:val="24"/>
          <w:szCs w:val="24"/>
        </w:rPr>
        <w:t>гр</w:t>
      </w:r>
      <w:proofErr w:type="spellEnd"/>
      <w:r w:rsidR="00E24643" w:rsidRPr="00E90874">
        <w:rPr>
          <w:rFonts w:ascii="Times New Roman" w:hAnsi="Times New Roman" w:cs="Times New Roman"/>
          <w:color w:val="000000" w:themeColor="text1"/>
          <w:sz w:val="24"/>
          <w:szCs w:val="24"/>
        </w:rPr>
        <w:t xml:space="preserve"> толуола и 6,5 </w:t>
      </w:r>
      <w:proofErr w:type="spellStart"/>
      <w:r w:rsidR="00E24643" w:rsidRPr="00E90874">
        <w:rPr>
          <w:rFonts w:ascii="Times New Roman" w:hAnsi="Times New Roman" w:cs="Times New Roman"/>
          <w:color w:val="000000" w:themeColor="text1"/>
          <w:sz w:val="24"/>
          <w:szCs w:val="24"/>
        </w:rPr>
        <w:t>гр</w:t>
      </w:r>
      <w:proofErr w:type="spellEnd"/>
      <w:r w:rsidR="00E24643" w:rsidRPr="00E90874">
        <w:rPr>
          <w:rFonts w:ascii="Times New Roman" w:hAnsi="Times New Roman" w:cs="Times New Roman"/>
          <w:color w:val="000000" w:themeColor="text1"/>
          <w:sz w:val="24"/>
          <w:szCs w:val="24"/>
        </w:rPr>
        <w:t xml:space="preserve"> водорода. Установите формулу исходного углеводорода.</w:t>
      </w:r>
    </w:p>
    <w:p w:rsidR="00F26A74" w:rsidRPr="00E90874" w:rsidRDefault="00F26A74" w:rsidP="009D0881">
      <w:pPr>
        <w:spacing w:after="0"/>
        <w:ind w:firstLine="709"/>
        <w:contextualSpacing/>
        <w:jc w:val="center"/>
        <w:rPr>
          <w:rFonts w:ascii="Times New Roman" w:hAnsi="Times New Roman" w:cs="Times New Roman"/>
          <w:sz w:val="24"/>
          <w:szCs w:val="24"/>
        </w:rPr>
      </w:pPr>
    </w:p>
    <w:p w:rsidR="009507F4" w:rsidRPr="00E90874" w:rsidRDefault="009507F4" w:rsidP="009D0881">
      <w:pPr>
        <w:spacing w:after="0"/>
        <w:ind w:firstLine="709"/>
        <w:contextualSpacing/>
        <w:jc w:val="center"/>
        <w:rPr>
          <w:rFonts w:ascii="Times New Roman" w:hAnsi="Times New Roman" w:cs="Times New Roman"/>
          <w:sz w:val="24"/>
          <w:szCs w:val="24"/>
        </w:rPr>
      </w:pPr>
      <w:r w:rsidRPr="00E90874">
        <w:rPr>
          <w:rFonts w:ascii="Times New Roman" w:hAnsi="Times New Roman" w:cs="Times New Roman"/>
          <w:bCs/>
          <w:sz w:val="24"/>
          <w:szCs w:val="24"/>
        </w:rPr>
        <w:t>Билет №8</w:t>
      </w:r>
    </w:p>
    <w:p w:rsidR="009507F4"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1. Углеводороды, их классификация.</w:t>
      </w:r>
    </w:p>
    <w:p w:rsidR="009507F4"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2. Фенолы. Классификация, изомерия, свойства, применение фенолов.</w:t>
      </w:r>
    </w:p>
    <w:p w:rsidR="00E24643" w:rsidRPr="00E90874" w:rsidRDefault="009507F4" w:rsidP="009D0881">
      <w:pPr>
        <w:spacing w:after="0"/>
        <w:ind w:firstLine="709"/>
        <w:contextualSpacing/>
        <w:jc w:val="both"/>
        <w:rPr>
          <w:rFonts w:ascii="Times New Roman" w:hAnsi="Times New Roman" w:cs="Times New Roman"/>
          <w:color w:val="000000" w:themeColor="text1"/>
          <w:sz w:val="24"/>
          <w:szCs w:val="24"/>
        </w:rPr>
      </w:pPr>
      <w:r w:rsidRPr="00E90874">
        <w:rPr>
          <w:rFonts w:ascii="Times New Roman" w:hAnsi="Times New Roman" w:cs="Times New Roman"/>
          <w:sz w:val="24"/>
          <w:szCs w:val="24"/>
        </w:rPr>
        <w:t xml:space="preserve">3. </w:t>
      </w:r>
      <w:r w:rsidR="00E24643" w:rsidRPr="00E90874">
        <w:rPr>
          <w:rFonts w:ascii="Times New Roman" w:hAnsi="Times New Roman" w:cs="Times New Roman"/>
          <w:color w:val="000000" w:themeColor="text1"/>
          <w:sz w:val="24"/>
          <w:szCs w:val="24"/>
        </w:rPr>
        <w:t>Определить формулу вещества, если оно содержит 84,21% углерода и 15,79% водорода, и имеет относительную плотность по воздуху, равную 3,93.</w:t>
      </w:r>
    </w:p>
    <w:p w:rsidR="00F26A74" w:rsidRPr="00E90874" w:rsidRDefault="00F26A74" w:rsidP="009D0881">
      <w:pPr>
        <w:spacing w:after="0"/>
        <w:ind w:firstLine="709"/>
        <w:contextualSpacing/>
        <w:jc w:val="both"/>
        <w:rPr>
          <w:rFonts w:ascii="Times New Roman" w:hAnsi="Times New Roman" w:cs="Times New Roman"/>
          <w:sz w:val="24"/>
          <w:szCs w:val="24"/>
        </w:rPr>
      </w:pPr>
    </w:p>
    <w:p w:rsidR="009507F4" w:rsidRPr="00E90874" w:rsidRDefault="009507F4" w:rsidP="009D0881">
      <w:pPr>
        <w:spacing w:after="0"/>
        <w:ind w:firstLine="709"/>
        <w:contextualSpacing/>
        <w:jc w:val="center"/>
        <w:rPr>
          <w:rFonts w:ascii="Times New Roman" w:hAnsi="Times New Roman" w:cs="Times New Roman"/>
          <w:sz w:val="24"/>
          <w:szCs w:val="24"/>
        </w:rPr>
      </w:pPr>
      <w:r w:rsidRPr="00E90874">
        <w:rPr>
          <w:rFonts w:ascii="Times New Roman" w:hAnsi="Times New Roman" w:cs="Times New Roman"/>
          <w:bCs/>
          <w:sz w:val="24"/>
          <w:szCs w:val="24"/>
        </w:rPr>
        <w:t>Билет №9</w:t>
      </w:r>
    </w:p>
    <w:p w:rsidR="009507F4"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 xml:space="preserve">1. </w:t>
      </w:r>
      <w:proofErr w:type="spellStart"/>
      <w:r w:rsidRPr="00E90874">
        <w:rPr>
          <w:rFonts w:ascii="Times New Roman" w:hAnsi="Times New Roman" w:cs="Times New Roman"/>
          <w:sz w:val="24"/>
          <w:szCs w:val="24"/>
        </w:rPr>
        <w:t>Алканы</w:t>
      </w:r>
      <w:proofErr w:type="spellEnd"/>
      <w:r w:rsidRPr="00E90874">
        <w:rPr>
          <w:rFonts w:ascii="Times New Roman" w:hAnsi="Times New Roman" w:cs="Times New Roman"/>
          <w:sz w:val="24"/>
          <w:szCs w:val="24"/>
        </w:rPr>
        <w:t>, гомологический ряд, строение, номенклатура: рациональная и заместительная (ИЮПАК).</w:t>
      </w:r>
    </w:p>
    <w:p w:rsidR="009507F4"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2.Простые эфиры. Изомерия, номенклатура, получение, свойства.</w:t>
      </w:r>
    </w:p>
    <w:p w:rsidR="00E24643" w:rsidRPr="00E90874" w:rsidRDefault="009507F4" w:rsidP="009D0881">
      <w:pPr>
        <w:spacing w:after="0"/>
        <w:ind w:firstLine="709"/>
        <w:contextualSpacing/>
        <w:jc w:val="both"/>
        <w:rPr>
          <w:rFonts w:ascii="Times New Roman" w:hAnsi="Times New Roman" w:cs="Times New Roman"/>
          <w:color w:val="000000" w:themeColor="text1"/>
          <w:sz w:val="24"/>
          <w:szCs w:val="24"/>
        </w:rPr>
      </w:pPr>
      <w:r w:rsidRPr="00E90874">
        <w:rPr>
          <w:rFonts w:ascii="Times New Roman" w:hAnsi="Times New Roman" w:cs="Times New Roman"/>
          <w:sz w:val="24"/>
          <w:szCs w:val="24"/>
        </w:rPr>
        <w:t xml:space="preserve">3. </w:t>
      </w:r>
      <w:r w:rsidR="00E24643" w:rsidRPr="00E90874">
        <w:rPr>
          <w:rFonts w:ascii="Times New Roman" w:hAnsi="Times New Roman" w:cs="Times New Roman"/>
          <w:color w:val="000000" w:themeColor="text1"/>
          <w:sz w:val="24"/>
          <w:szCs w:val="24"/>
        </w:rPr>
        <w:t xml:space="preserve">Определить формулу </w:t>
      </w:r>
      <w:proofErr w:type="spellStart"/>
      <w:r w:rsidR="00E24643" w:rsidRPr="00E90874">
        <w:rPr>
          <w:rFonts w:ascii="Times New Roman" w:hAnsi="Times New Roman" w:cs="Times New Roman"/>
          <w:color w:val="000000" w:themeColor="text1"/>
          <w:sz w:val="24"/>
          <w:szCs w:val="24"/>
        </w:rPr>
        <w:t>алкина</w:t>
      </w:r>
      <w:proofErr w:type="spellEnd"/>
      <w:r w:rsidR="00E24643" w:rsidRPr="00E90874">
        <w:rPr>
          <w:rFonts w:ascii="Times New Roman" w:hAnsi="Times New Roman" w:cs="Times New Roman"/>
          <w:color w:val="000000" w:themeColor="text1"/>
          <w:sz w:val="24"/>
          <w:szCs w:val="24"/>
        </w:rPr>
        <w:t xml:space="preserve"> с плотностью 2,41 г/л при нормальных условиях.</w:t>
      </w:r>
    </w:p>
    <w:p w:rsidR="009507F4" w:rsidRPr="00E90874" w:rsidRDefault="009507F4" w:rsidP="009D0881">
      <w:pPr>
        <w:spacing w:after="0"/>
        <w:ind w:firstLine="709"/>
        <w:contextualSpacing/>
        <w:jc w:val="both"/>
        <w:rPr>
          <w:rFonts w:ascii="Times New Roman" w:hAnsi="Times New Roman" w:cs="Times New Roman"/>
          <w:sz w:val="24"/>
          <w:szCs w:val="24"/>
        </w:rPr>
      </w:pPr>
    </w:p>
    <w:p w:rsidR="00F26A74" w:rsidRPr="00E90874" w:rsidRDefault="00F26A74" w:rsidP="009D0881">
      <w:pPr>
        <w:spacing w:after="0"/>
        <w:ind w:firstLine="709"/>
        <w:contextualSpacing/>
        <w:jc w:val="both"/>
        <w:rPr>
          <w:rFonts w:ascii="Times New Roman" w:hAnsi="Times New Roman" w:cs="Times New Roman"/>
          <w:sz w:val="24"/>
          <w:szCs w:val="24"/>
        </w:rPr>
      </w:pPr>
    </w:p>
    <w:p w:rsidR="009507F4" w:rsidRPr="00E90874" w:rsidRDefault="009507F4" w:rsidP="009D0881">
      <w:pPr>
        <w:spacing w:after="0"/>
        <w:ind w:firstLine="709"/>
        <w:contextualSpacing/>
        <w:jc w:val="center"/>
        <w:rPr>
          <w:rFonts w:ascii="Times New Roman" w:hAnsi="Times New Roman" w:cs="Times New Roman"/>
          <w:sz w:val="24"/>
          <w:szCs w:val="24"/>
        </w:rPr>
      </w:pPr>
      <w:r w:rsidRPr="00E90874">
        <w:rPr>
          <w:rFonts w:ascii="Times New Roman" w:hAnsi="Times New Roman" w:cs="Times New Roman"/>
          <w:bCs/>
          <w:sz w:val="24"/>
          <w:szCs w:val="24"/>
        </w:rPr>
        <w:t>Билет №10</w:t>
      </w:r>
    </w:p>
    <w:p w:rsidR="009507F4"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1. Природные источники парафинов. Способы получения парафинов: восстановлением, крекингом, синтезом веществ. Общая характеристика физических и химических свойств.</w:t>
      </w:r>
    </w:p>
    <w:p w:rsidR="009507F4"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 xml:space="preserve">2.Карбонильные соединения. Классификация. Альдегиды и кетоны, общие формулы, представители, изомерия и номенклатура.  </w:t>
      </w:r>
    </w:p>
    <w:p w:rsidR="00844478" w:rsidRPr="00E90874" w:rsidRDefault="009507F4" w:rsidP="009D0881">
      <w:pPr>
        <w:pStyle w:val="2"/>
        <w:spacing w:before="0" w:beforeAutospacing="0" w:after="0" w:afterAutospacing="0" w:line="276" w:lineRule="auto"/>
        <w:ind w:firstLine="709"/>
        <w:contextualSpacing/>
        <w:jc w:val="both"/>
        <w:rPr>
          <w:sz w:val="24"/>
          <w:szCs w:val="24"/>
        </w:rPr>
      </w:pPr>
      <w:r w:rsidRPr="00E90874">
        <w:rPr>
          <w:b w:val="0"/>
          <w:sz w:val="24"/>
          <w:szCs w:val="24"/>
        </w:rPr>
        <w:t>3.</w:t>
      </w:r>
      <w:r w:rsidRPr="00E90874">
        <w:rPr>
          <w:sz w:val="24"/>
          <w:szCs w:val="24"/>
        </w:rPr>
        <w:t xml:space="preserve"> </w:t>
      </w:r>
      <w:r w:rsidR="00844478" w:rsidRPr="00E90874">
        <w:rPr>
          <w:b w:val="0"/>
          <w:color w:val="000000" w:themeColor="text1"/>
          <w:sz w:val="24"/>
          <w:szCs w:val="24"/>
        </w:rPr>
        <w:t>Напишите структурные формулы веществ: а) сероуглерода CS</w:t>
      </w:r>
      <w:r w:rsidR="00844478" w:rsidRPr="00E90874">
        <w:rPr>
          <w:b w:val="0"/>
          <w:color w:val="000000" w:themeColor="text1"/>
          <w:sz w:val="24"/>
          <w:szCs w:val="24"/>
          <w:vertAlign w:val="subscript"/>
        </w:rPr>
        <w:t>2</w:t>
      </w:r>
      <w:r w:rsidR="00844478" w:rsidRPr="00E90874">
        <w:rPr>
          <w:b w:val="0"/>
          <w:color w:val="000000" w:themeColor="text1"/>
          <w:sz w:val="24"/>
          <w:szCs w:val="24"/>
        </w:rPr>
        <w:t xml:space="preserve">; б) </w:t>
      </w:r>
      <w:proofErr w:type="spellStart"/>
      <w:r w:rsidR="00844478" w:rsidRPr="00E90874">
        <w:rPr>
          <w:b w:val="0"/>
          <w:color w:val="000000" w:themeColor="text1"/>
          <w:sz w:val="24"/>
          <w:szCs w:val="24"/>
        </w:rPr>
        <w:t>трихлорметана</w:t>
      </w:r>
      <w:proofErr w:type="spellEnd"/>
      <w:r w:rsidR="00844478" w:rsidRPr="00E90874">
        <w:rPr>
          <w:b w:val="0"/>
          <w:color w:val="000000" w:themeColor="text1"/>
          <w:sz w:val="24"/>
          <w:szCs w:val="24"/>
        </w:rPr>
        <w:t xml:space="preserve"> CHCl</w:t>
      </w:r>
      <w:r w:rsidR="00844478" w:rsidRPr="00E90874">
        <w:rPr>
          <w:b w:val="0"/>
          <w:color w:val="000000" w:themeColor="text1"/>
          <w:sz w:val="24"/>
          <w:szCs w:val="24"/>
          <w:vertAlign w:val="subscript"/>
        </w:rPr>
        <w:t>3</w:t>
      </w:r>
      <w:r w:rsidR="00844478" w:rsidRPr="00E90874">
        <w:rPr>
          <w:b w:val="0"/>
          <w:color w:val="000000" w:themeColor="text1"/>
          <w:sz w:val="24"/>
          <w:szCs w:val="24"/>
        </w:rPr>
        <w:t>; в) пропана С</w:t>
      </w:r>
      <w:r w:rsidR="00844478" w:rsidRPr="00E90874">
        <w:rPr>
          <w:b w:val="0"/>
          <w:color w:val="000000" w:themeColor="text1"/>
          <w:sz w:val="24"/>
          <w:szCs w:val="24"/>
          <w:vertAlign w:val="subscript"/>
        </w:rPr>
        <w:t>3</w:t>
      </w:r>
      <w:r w:rsidR="00844478" w:rsidRPr="00E90874">
        <w:rPr>
          <w:b w:val="0"/>
          <w:color w:val="000000" w:themeColor="text1"/>
          <w:sz w:val="24"/>
          <w:szCs w:val="24"/>
        </w:rPr>
        <w:t>Н</w:t>
      </w:r>
      <w:r w:rsidR="00844478" w:rsidRPr="00E90874">
        <w:rPr>
          <w:b w:val="0"/>
          <w:color w:val="000000" w:themeColor="text1"/>
          <w:sz w:val="24"/>
          <w:szCs w:val="24"/>
          <w:vertAlign w:val="subscript"/>
        </w:rPr>
        <w:t>8</w:t>
      </w:r>
      <w:r w:rsidR="00844478" w:rsidRPr="00E90874">
        <w:rPr>
          <w:b w:val="0"/>
          <w:color w:val="000000" w:themeColor="text1"/>
          <w:sz w:val="24"/>
          <w:szCs w:val="24"/>
        </w:rPr>
        <w:t>; г) бутана С</w:t>
      </w:r>
      <w:r w:rsidR="00844478" w:rsidRPr="00E90874">
        <w:rPr>
          <w:b w:val="0"/>
          <w:color w:val="000000" w:themeColor="text1"/>
          <w:sz w:val="24"/>
          <w:szCs w:val="24"/>
          <w:vertAlign w:val="subscript"/>
        </w:rPr>
        <w:t>4</w:t>
      </w:r>
      <w:r w:rsidR="00844478" w:rsidRPr="00E90874">
        <w:rPr>
          <w:b w:val="0"/>
          <w:color w:val="000000" w:themeColor="text1"/>
          <w:sz w:val="24"/>
          <w:szCs w:val="24"/>
        </w:rPr>
        <w:t>Н</w:t>
      </w:r>
      <w:r w:rsidR="00844478" w:rsidRPr="00E90874">
        <w:rPr>
          <w:b w:val="0"/>
          <w:color w:val="000000" w:themeColor="text1"/>
          <w:sz w:val="24"/>
          <w:szCs w:val="24"/>
          <w:vertAlign w:val="subscript"/>
        </w:rPr>
        <w:t>10</w:t>
      </w:r>
      <w:r w:rsidR="00844478" w:rsidRPr="00E90874">
        <w:rPr>
          <w:b w:val="0"/>
          <w:color w:val="000000" w:themeColor="text1"/>
          <w:sz w:val="24"/>
          <w:szCs w:val="24"/>
        </w:rPr>
        <w:t xml:space="preserve"> (для двух последних веществ — полные и сокращенные).</w:t>
      </w:r>
    </w:p>
    <w:p w:rsidR="009D0881" w:rsidRDefault="009D0881" w:rsidP="009D0881">
      <w:pPr>
        <w:spacing w:after="0"/>
        <w:ind w:firstLine="709"/>
        <w:contextualSpacing/>
        <w:jc w:val="center"/>
        <w:rPr>
          <w:rFonts w:ascii="Times New Roman" w:hAnsi="Times New Roman" w:cs="Times New Roman"/>
          <w:bCs/>
          <w:sz w:val="24"/>
          <w:szCs w:val="24"/>
        </w:rPr>
      </w:pPr>
    </w:p>
    <w:p w:rsidR="009507F4" w:rsidRPr="00E90874" w:rsidRDefault="009507F4" w:rsidP="009D0881">
      <w:pPr>
        <w:spacing w:after="0"/>
        <w:ind w:firstLine="709"/>
        <w:contextualSpacing/>
        <w:jc w:val="center"/>
        <w:rPr>
          <w:rFonts w:ascii="Times New Roman" w:hAnsi="Times New Roman" w:cs="Times New Roman"/>
          <w:sz w:val="24"/>
          <w:szCs w:val="24"/>
        </w:rPr>
      </w:pPr>
      <w:r w:rsidRPr="00E90874">
        <w:rPr>
          <w:rFonts w:ascii="Times New Roman" w:hAnsi="Times New Roman" w:cs="Times New Roman"/>
          <w:bCs/>
          <w:sz w:val="24"/>
          <w:szCs w:val="24"/>
        </w:rPr>
        <w:lastRenderedPageBreak/>
        <w:t>Билет №11</w:t>
      </w:r>
    </w:p>
    <w:p w:rsidR="009507F4"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 xml:space="preserve">1. Реакции парафинов: галогенирование, как пример реакций радикального замещения, нитрование, </w:t>
      </w:r>
      <w:proofErr w:type="spellStart"/>
      <w:r w:rsidRPr="00E90874">
        <w:rPr>
          <w:rFonts w:ascii="Times New Roman" w:hAnsi="Times New Roman" w:cs="Times New Roman"/>
          <w:sz w:val="24"/>
          <w:szCs w:val="24"/>
        </w:rPr>
        <w:t>сульфохлорирование</w:t>
      </w:r>
      <w:proofErr w:type="spellEnd"/>
      <w:r w:rsidRPr="00E90874">
        <w:rPr>
          <w:rFonts w:ascii="Times New Roman" w:hAnsi="Times New Roman" w:cs="Times New Roman"/>
          <w:sz w:val="24"/>
          <w:szCs w:val="24"/>
        </w:rPr>
        <w:t>, крекинг, окисление.</w:t>
      </w:r>
    </w:p>
    <w:p w:rsidR="009507F4"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2.Общая характеристика физических и химических свойств альдегидов и кетонов.</w:t>
      </w:r>
    </w:p>
    <w:p w:rsidR="00844478" w:rsidRPr="00E90874" w:rsidRDefault="009507F4" w:rsidP="009D0881">
      <w:pPr>
        <w:spacing w:after="0"/>
        <w:ind w:firstLine="709"/>
        <w:contextualSpacing/>
        <w:jc w:val="both"/>
        <w:rPr>
          <w:rFonts w:ascii="Times New Roman" w:hAnsi="Times New Roman" w:cs="Times New Roman"/>
          <w:color w:val="000000" w:themeColor="text1"/>
          <w:sz w:val="24"/>
          <w:szCs w:val="24"/>
        </w:rPr>
      </w:pPr>
      <w:r w:rsidRPr="00E90874">
        <w:rPr>
          <w:rFonts w:ascii="Times New Roman" w:hAnsi="Times New Roman" w:cs="Times New Roman"/>
          <w:sz w:val="24"/>
          <w:szCs w:val="24"/>
        </w:rPr>
        <w:t xml:space="preserve">3. </w:t>
      </w:r>
      <w:r w:rsidR="00844478" w:rsidRPr="00E90874">
        <w:rPr>
          <w:rFonts w:ascii="Times New Roman" w:hAnsi="Times New Roman" w:cs="Times New Roman"/>
          <w:color w:val="000000" w:themeColor="text1"/>
          <w:sz w:val="24"/>
          <w:szCs w:val="24"/>
        </w:rPr>
        <w:t>При взаимодействии 25,5 г предельной одноосновной кислоты с избытком раствора гидрокарбоната натрия выделилось 5,6 л (н.у.) газа. Определите молекулярную формулу кислоты.</w:t>
      </w:r>
    </w:p>
    <w:p w:rsidR="00F26A74" w:rsidRPr="00E90874" w:rsidRDefault="00F26A74" w:rsidP="009D0881">
      <w:pPr>
        <w:spacing w:after="0"/>
        <w:ind w:firstLine="709"/>
        <w:contextualSpacing/>
        <w:jc w:val="both"/>
        <w:rPr>
          <w:rFonts w:ascii="Times New Roman" w:hAnsi="Times New Roman" w:cs="Times New Roman"/>
          <w:sz w:val="24"/>
          <w:szCs w:val="24"/>
        </w:rPr>
      </w:pPr>
    </w:p>
    <w:p w:rsidR="009507F4" w:rsidRPr="00E90874" w:rsidRDefault="009507F4" w:rsidP="009D0881">
      <w:pPr>
        <w:spacing w:after="0"/>
        <w:ind w:firstLine="709"/>
        <w:contextualSpacing/>
        <w:jc w:val="center"/>
        <w:rPr>
          <w:rFonts w:ascii="Times New Roman" w:hAnsi="Times New Roman" w:cs="Times New Roman"/>
          <w:sz w:val="24"/>
          <w:szCs w:val="24"/>
        </w:rPr>
      </w:pPr>
      <w:r w:rsidRPr="00E90874">
        <w:rPr>
          <w:rFonts w:ascii="Times New Roman" w:hAnsi="Times New Roman" w:cs="Times New Roman"/>
          <w:bCs/>
          <w:sz w:val="24"/>
          <w:szCs w:val="24"/>
        </w:rPr>
        <w:t>Билет №12</w:t>
      </w:r>
    </w:p>
    <w:p w:rsidR="009507F4"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 xml:space="preserve">1. </w:t>
      </w:r>
      <w:proofErr w:type="spellStart"/>
      <w:r w:rsidRPr="00E90874">
        <w:rPr>
          <w:rFonts w:ascii="Times New Roman" w:hAnsi="Times New Roman" w:cs="Times New Roman"/>
          <w:sz w:val="24"/>
          <w:szCs w:val="24"/>
        </w:rPr>
        <w:t>Циклопарафины</w:t>
      </w:r>
      <w:proofErr w:type="spellEnd"/>
      <w:r w:rsidRPr="00E90874">
        <w:rPr>
          <w:rFonts w:ascii="Times New Roman" w:hAnsi="Times New Roman" w:cs="Times New Roman"/>
          <w:sz w:val="24"/>
          <w:szCs w:val="24"/>
        </w:rPr>
        <w:t>, их строение, общая формула, гомологический ряд, изомерия, номенклатура.</w:t>
      </w:r>
    </w:p>
    <w:p w:rsidR="009507F4"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2.Различие в свойствах альдегидов и кетонов. Реакции окисления. Составление формул изомеров и их названий.</w:t>
      </w:r>
    </w:p>
    <w:p w:rsidR="00844478" w:rsidRPr="00E90874" w:rsidRDefault="009507F4" w:rsidP="009D0881">
      <w:pPr>
        <w:spacing w:after="0"/>
        <w:ind w:firstLine="709"/>
        <w:contextualSpacing/>
        <w:jc w:val="both"/>
        <w:rPr>
          <w:rFonts w:ascii="Times New Roman" w:hAnsi="Times New Roman" w:cs="Times New Roman"/>
          <w:color w:val="000000" w:themeColor="text1"/>
          <w:sz w:val="24"/>
          <w:szCs w:val="24"/>
        </w:rPr>
      </w:pPr>
      <w:r w:rsidRPr="00E90874">
        <w:rPr>
          <w:rFonts w:ascii="Times New Roman" w:hAnsi="Times New Roman" w:cs="Times New Roman"/>
          <w:sz w:val="24"/>
          <w:szCs w:val="24"/>
        </w:rPr>
        <w:t xml:space="preserve">3. </w:t>
      </w:r>
      <w:r w:rsidR="00844478" w:rsidRPr="00E90874">
        <w:rPr>
          <w:rFonts w:ascii="Times New Roman" w:hAnsi="Times New Roman" w:cs="Times New Roman"/>
          <w:color w:val="000000" w:themeColor="text1"/>
          <w:sz w:val="24"/>
          <w:szCs w:val="24"/>
        </w:rPr>
        <w:t>Какой объем этилена(н.у.) можно получить, если в реакцию дегидратации вступило 184г этанола?</w:t>
      </w:r>
    </w:p>
    <w:p w:rsidR="00F26A74" w:rsidRPr="00E90874" w:rsidRDefault="00F26A74" w:rsidP="009D0881">
      <w:pPr>
        <w:spacing w:after="0"/>
        <w:ind w:firstLine="709"/>
        <w:contextualSpacing/>
        <w:jc w:val="both"/>
        <w:rPr>
          <w:rFonts w:ascii="Times New Roman" w:hAnsi="Times New Roman" w:cs="Times New Roman"/>
          <w:sz w:val="24"/>
          <w:szCs w:val="24"/>
        </w:rPr>
      </w:pPr>
    </w:p>
    <w:p w:rsidR="009507F4" w:rsidRPr="00E90874" w:rsidRDefault="009507F4" w:rsidP="009D0881">
      <w:pPr>
        <w:spacing w:after="0"/>
        <w:ind w:firstLine="709"/>
        <w:contextualSpacing/>
        <w:jc w:val="center"/>
        <w:rPr>
          <w:rFonts w:ascii="Times New Roman" w:hAnsi="Times New Roman" w:cs="Times New Roman"/>
          <w:sz w:val="24"/>
          <w:szCs w:val="24"/>
        </w:rPr>
      </w:pPr>
      <w:r w:rsidRPr="00E90874">
        <w:rPr>
          <w:rFonts w:ascii="Times New Roman" w:hAnsi="Times New Roman" w:cs="Times New Roman"/>
          <w:bCs/>
          <w:sz w:val="24"/>
          <w:szCs w:val="24"/>
        </w:rPr>
        <w:t>Билет №13</w:t>
      </w:r>
    </w:p>
    <w:p w:rsidR="009507F4"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 xml:space="preserve">1. Нахождение в природе </w:t>
      </w:r>
      <w:proofErr w:type="spellStart"/>
      <w:r w:rsidRPr="00E90874">
        <w:rPr>
          <w:rFonts w:ascii="Times New Roman" w:hAnsi="Times New Roman" w:cs="Times New Roman"/>
          <w:sz w:val="24"/>
          <w:szCs w:val="24"/>
        </w:rPr>
        <w:t>циклопарафинов</w:t>
      </w:r>
      <w:proofErr w:type="spellEnd"/>
      <w:r w:rsidRPr="00E90874">
        <w:rPr>
          <w:rFonts w:ascii="Times New Roman" w:hAnsi="Times New Roman" w:cs="Times New Roman"/>
          <w:sz w:val="24"/>
          <w:szCs w:val="24"/>
        </w:rPr>
        <w:t>, способы получения. Физические свойства. Общая характеристика химических свойств. Устойчивость циклов.</w:t>
      </w:r>
    </w:p>
    <w:p w:rsidR="009507F4"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 xml:space="preserve">2.Карбоновые кислоты, функциональная группа, </w:t>
      </w:r>
      <w:proofErr w:type="spellStart"/>
      <w:r w:rsidRPr="00E90874">
        <w:rPr>
          <w:rFonts w:ascii="Times New Roman" w:hAnsi="Times New Roman" w:cs="Times New Roman"/>
          <w:sz w:val="24"/>
          <w:szCs w:val="24"/>
        </w:rPr>
        <w:t>классификация.Одноосновные</w:t>
      </w:r>
      <w:proofErr w:type="spellEnd"/>
      <w:r w:rsidRPr="00E90874">
        <w:rPr>
          <w:rFonts w:ascii="Times New Roman" w:hAnsi="Times New Roman" w:cs="Times New Roman"/>
          <w:sz w:val="24"/>
          <w:szCs w:val="24"/>
        </w:rPr>
        <w:t xml:space="preserve"> карбоновые кислоты, общая формула, гомологический ряд, изомерия, номенклатура.</w:t>
      </w:r>
    </w:p>
    <w:p w:rsidR="00844478" w:rsidRPr="00E90874" w:rsidRDefault="009507F4" w:rsidP="009D0881">
      <w:pPr>
        <w:spacing w:after="0"/>
        <w:ind w:firstLine="709"/>
        <w:contextualSpacing/>
        <w:jc w:val="both"/>
        <w:rPr>
          <w:rFonts w:ascii="Times New Roman" w:hAnsi="Times New Roman" w:cs="Times New Roman"/>
          <w:color w:val="000000" w:themeColor="text1"/>
          <w:sz w:val="24"/>
          <w:szCs w:val="24"/>
        </w:rPr>
      </w:pPr>
      <w:r w:rsidRPr="00E90874">
        <w:rPr>
          <w:rFonts w:ascii="Times New Roman" w:hAnsi="Times New Roman" w:cs="Times New Roman"/>
          <w:sz w:val="24"/>
          <w:szCs w:val="24"/>
        </w:rPr>
        <w:t xml:space="preserve">3. </w:t>
      </w:r>
      <w:r w:rsidR="00844478" w:rsidRPr="00E90874">
        <w:rPr>
          <w:rFonts w:ascii="Times New Roman" w:hAnsi="Times New Roman" w:cs="Times New Roman"/>
          <w:color w:val="000000" w:themeColor="text1"/>
          <w:sz w:val="24"/>
          <w:szCs w:val="24"/>
        </w:rPr>
        <w:t xml:space="preserve">Определить формулу </w:t>
      </w:r>
      <w:proofErr w:type="spellStart"/>
      <w:r w:rsidR="00844478" w:rsidRPr="00E90874">
        <w:rPr>
          <w:rFonts w:ascii="Times New Roman" w:hAnsi="Times New Roman" w:cs="Times New Roman"/>
          <w:color w:val="000000" w:themeColor="text1"/>
          <w:sz w:val="24"/>
          <w:szCs w:val="24"/>
        </w:rPr>
        <w:t>дихлоралкана</w:t>
      </w:r>
      <w:proofErr w:type="spellEnd"/>
      <w:r w:rsidR="00844478" w:rsidRPr="00E90874">
        <w:rPr>
          <w:rFonts w:ascii="Times New Roman" w:hAnsi="Times New Roman" w:cs="Times New Roman"/>
          <w:color w:val="000000" w:themeColor="text1"/>
          <w:sz w:val="24"/>
          <w:szCs w:val="24"/>
        </w:rPr>
        <w:t>, содержащего 31,86 % углерода.</w:t>
      </w:r>
    </w:p>
    <w:p w:rsidR="00F26A74" w:rsidRPr="00E90874" w:rsidRDefault="00F26A74" w:rsidP="009D0881">
      <w:pPr>
        <w:spacing w:after="0"/>
        <w:ind w:firstLine="709"/>
        <w:contextualSpacing/>
        <w:jc w:val="both"/>
        <w:rPr>
          <w:rFonts w:ascii="Times New Roman" w:hAnsi="Times New Roman" w:cs="Times New Roman"/>
          <w:sz w:val="24"/>
          <w:szCs w:val="24"/>
        </w:rPr>
      </w:pPr>
    </w:p>
    <w:p w:rsidR="009507F4" w:rsidRPr="00E90874" w:rsidRDefault="009507F4" w:rsidP="009D0881">
      <w:pPr>
        <w:spacing w:after="0"/>
        <w:ind w:firstLine="709"/>
        <w:contextualSpacing/>
        <w:jc w:val="center"/>
        <w:rPr>
          <w:rFonts w:ascii="Times New Roman" w:hAnsi="Times New Roman" w:cs="Times New Roman"/>
          <w:sz w:val="24"/>
          <w:szCs w:val="24"/>
        </w:rPr>
      </w:pPr>
      <w:r w:rsidRPr="00E90874">
        <w:rPr>
          <w:rFonts w:ascii="Times New Roman" w:hAnsi="Times New Roman" w:cs="Times New Roman"/>
          <w:bCs/>
          <w:sz w:val="24"/>
          <w:szCs w:val="24"/>
        </w:rPr>
        <w:t>Билет №14</w:t>
      </w:r>
    </w:p>
    <w:p w:rsidR="009507F4"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1. Непредельные углеводороды. Этиленовые углеводороды. Гомологический ряд, изомерия, номенклатура</w:t>
      </w:r>
    </w:p>
    <w:p w:rsidR="009507F4"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2. Способы получения и свойства карбоновых кислот.</w:t>
      </w:r>
    </w:p>
    <w:p w:rsidR="00844478" w:rsidRPr="00E90874" w:rsidRDefault="009507F4" w:rsidP="009D0881">
      <w:pPr>
        <w:spacing w:after="0"/>
        <w:ind w:firstLine="709"/>
        <w:contextualSpacing/>
        <w:jc w:val="both"/>
        <w:rPr>
          <w:rFonts w:ascii="Times New Roman" w:hAnsi="Times New Roman" w:cs="Times New Roman"/>
          <w:color w:val="000000" w:themeColor="text1"/>
          <w:sz w:val="24"/>
          <w:szCs w:val="24"/>
        </w:rPr>
      </w:pPr>
      <w:r w:rsidRPr="00E90874">
        <w:rPr>
          <w:rFonts w:ascii="Times New Roman" w:hAnsi="Times New Roman" w:cs="Times New Roman"/>
          <w:sz w:val="24"/>
          <w:szCs w:val="24"/>
        </w:rPr>
        <w:t xml:space="preserve">3. </w:t>
      </w:r>
      <w:r w:rsidR="00844478" w:rsidRPr="00E90874">
        <w:rPr>
          <w:rFonts w:ascii="Times New Roman" w:hAnsi="Times New Roman" w:cs="Times New Roman"/>
          <w:color w:val="000000" w:themeColor="text1"/>
          <w:sz w:val="24"/>
          <w:szCs w:val="24"/>
        </w:rPr>
        <w:t>Определить формулу вещества, если оно содержит 84,21% С и 15,79% Н и имеет относительную плотность по воздуху, равную 3,93.</w:t>
      </w:r>
    </w:p>
    <w:p w:rsidR="00844478" w:rsidRPr="00E90874" w:rsidRDefault="00844478" w:rsidP="009D0881">
      <w:pPr>
        <w:spacing w:after="0"/>
        <w:contextualSpacing/>
        <w:jc w:val="both"/>
        <w:rPr>
          <w:rFonts w:ascii="Times New Roman" w:hAnsi="Times New Roman" w:cs="Times New Roman"/>
          <w:color w:val="000000" w:themeColor="text1"/>
          <w:sz w:val="24"/>
          <w:szCs w:val="24"/>
        </w:rPr>
      </w:pPr>
    </w:p>
    <w:p w:rsidR="009507F4" w:rsidRPr="00E90874" w:rsidRDefault="009507F4" w:rsidP="009D0881">
      <w:pPr>
        <w:spacing w:after="0"/>
        <w:ind w:firstLine="709"/>
        <w:contextualSpacing/>
        <w:jc w:val="center"/>
        <w:rPr>
          <w:rFonts w:ascii="Times New Roman" w:hAnsi="Times New Roman" w:cs="Times New Roman"/>
          <w:sz w:val="24"/>
          <w:szCs w:val="24"/>
        </w:rPr>
      </w:pPr>
      <w:r w:rsidRPr="00E90874">
        <w:rPr>
          <w:rFonts w:ascii="Times New Roman" w:hAnsi="Times New Roman" w:cs="Times New Roman"/>
          <w:bCs/>
          <w:sz w:val="24"/>
          <w:szCs w:val="24"/>
        </w:rPr>
        <w:t>Билет №15</w:t>
      </w:r>
    </w:p>
    <w:p w:rsidR="009507F4"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 xml:space="preserve">1. Строение </w:t>
      </w:r>
      <w:proofErr w:type="spellStart"/>
      <w:r w:rsidRPr="00E90874">
        <w:rPr>
          <w:rFonts w:ascii="Times New Roman" w:hAnsi="Times New Roman" w:cs="Times New Roman"/>
          <w:sz w:val="24"/>
          <w:szCs w:val="24"/>
        </w:rPr>
        <w:t>алкенов</w:t>
      </w:r>
      <w:proofErr w:type="spellEnd"/>
      <w:r w:rsidRPr="00E90874">
        <w:rPr>
          <w:rFonts w:ascii="Times New Roman" w:hAnsi="Times New Roman" w:cs="Times New Roman"/>
          <w:sz w:val="24"/>
          <w:szCs w:val="24"/>
        </w:rPr>
        <w:t xml:space="preserve">. Природа двойной связи. Изомерия и номенклатура </w:t>
      </w:r>
      <w:proofErr w:type="spellStart"/>
      <w:r w:rsidRPr="00E90874">
        <w:rPr>
          <w:rFonts w:ascii="Times New Roman" w:hAnsi="Times New Roman" w:cs="Times New Roman"/>
          <w:sz w:val="24"/>
          <w:szCs w:val="24"/>
        </w:rPr>
        <w:t>алкенов</w:t>
      </w:r>
      <w:proofErr w:type="spellEnd"/>
      <w:r w:rsidRPr="00E90874">
        <w:rPr>
          <w:rFonts w:ascii="Times New Roman" w:hAnsi="Times New Roman" w:cs="Times New Roman"/>
          <w:sz w:val="24"/>
          <w:szCs w:val="24"/>
        </w:rPr>
        <w:t xml:space="preserve">. Способы получения и свойства </w:t>
      </w:r>
      <w:proofErr w:type="spellStart"/>
      <w:r w:rsidRPr="00E90874">
        <w:rPr>
          <w:rFonts w:ascii="Times New Roman" w:hAnsi="Times New Roman" w:cs="Times New Roman"/>
          <w:sz w:val="24"/>
          <w:szCs w:val="24"/>
        </w:rPr>
        <w:t>алкенов</w:t>
      </w:r>
      <w:proofErr w:type="spellEnd"/>
      <w:r w:rsidRPr="00E90874">
        <w:rPr>
          <w:rFonts w:ascii="Times New Roman" w:hAnsi="Times New Roman" w:cs="Times New Roman"/>
          <w:sz w:val="24"/>
          <w:szCs w:val="24"/>
        </w:rPr>
        <w:t>.</w:t>
      </w:r>
    </w:p>
    <w:p w:rsidR="009507F4"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2.Способы получения и свойства производных карбоновых кислот, применение производных.</w:t>
      </w:r>
    </w:p>
    <w:p w:rsidR="00844478" w:rsidRPr="00E90874" w:rsidRDefault="00E90874" w:rsidP="009D0881">
      <w:pPr>
        <w:spacing w:after="0"/>
        <w:ind w:firstLine="709"/>
        <w:contextualSpacing/>
        <w:jc w:val="both"/>
        <w:rPr>
          <w:rFonts w:ascii="Times New Roman" w:hAnsi="Times New Roman" w:cs="Times New Roman"/>
          <w:color w:val="000000" w:themeColor="text1"/>
          <w:sz w:val="24"/>
          <w:szCs w:val="24"/>
        </w:rPr>
      </w:pPr>
      <w:r w:rsidRPr="00E90874">
        <w:rPr>
          <w:rFonts w:ascii="Times New Roman" w:hAnsi="Times New Roman" w:cs="Times New Roman"/>
          <w:noProof/>
          <w:color w:val="000000" w:themeColor="text1"/>
          <w:sz w:val="24"/>
          <w:szCs w:val="24"/>
        </w:rPr>
        <w:pict>
          <v:shape id="_x0000_s1114" type="#_x0000_t32" style="position:absolute;left:0;text-align:left;margin-left:225.45pt;margin-top:5.25pt;width:29.25pt;height:0;z-index:251707392" o:connectortype="straight">
            <v:stroke endarrow="block"/>
          </v:shape>
        </w:pict>
      </w:r>
      <w:r w:rsidRPr="00E90874">
        <w:rPr>
          <w:rFonts w:ascii="Times New Roman" w:hAnsi="Times New Roman" w:cs="Times New Roman"/>
          <w:noProof/>
          <w:color w:val="000000" w:themeColor="text1"/>
          <w:sz w:val="24"/>
          <w:szCs w:val="24"/>
        </w:rPr>
        <w:pict>
          <v:shape id="_x0000_s1112" type="#_x0000_t32" style="position:absolute;left:0;text-align:left;margin-left:77.7pt;margin-top:5.25pt;width:29.25pt;height:0;z-index:251705344" o:connectortype="straight">
            <v:stroke endarrow="block"/>
          </v:shape>
        </w:pict>
      </w:r>
      <w:r w:rsidRPr="00E90874">
        <w:rPr>
          <w:rFonts w:ascii="Times New Roman" w:hAnsi="Times New Roman" w:cs="Times New Roman"/>
          <w:noProof/>
          <w:color w:val="000000" w:themeColor="text1"/>
          <w:sz w:val="24"/>
          <w:szCs w:val="24"/>
        </w:rPr>
        <w:pict>
          <v:shape id="_x0000_s1113" type="#_x0000_t32" style="position:absolute;left:0;text-align:left;margin-left:151.2pt;margin-top:5.25pt;width:28.5pt;height:0;z-index:251706368" o:connectortype="straight">
            <v:stroke endarrow="block"/>
          </v:shape>
        </w:pict>
      </w:r>
      <w:r w:rsidR="009507F4" w:rsidRPr="00E90874">
        <w:rPr>
          <w:rFonts w:ascii="Times New Roman" w:hAnsi="Times New Roman" w:cs="Times New Roman"/>
          <w:sz w:val="24"/>
          <w:szCs w:val="24"/>
        </w:rPr>
        <w:t>3.</w:t>
      </w:r>
      <w:r w:rsidR="00844478" w:rsidRPr="00E90874">
        <w:rPr>
          <w:rFonts w:ascii="Times New Roman" w:hAnsi="Times New Roman" w:cs="Times New Roman"/>
          <w:color w:val="000000" w:themeColor="text1"/>
          <w:sz w:val="24"/>
          <w:szCs w:val="24"/>
        </w:rPr>
        <w:t xml:space="preserve"> С</w:t>
      </w:r>
      <w:r w:rsidR="00844478" w:rsidRPr="00E90874">
        <w:rPr>
          <w:rFonts w:ascii="Times New Roman" w:hAnsi="Times New Roman" w:cs="Times New Roman"/>
          <w:color w:val="000000" w:themeColor="text1"/>
          <w:sz w:val="24"/>
          <w:szCs w:val="24"/>
          <w:vertAlign w:val="subscript"/>
        </w:rPr>
        <w:t>4</w:t>
      </w:r>
      <w:r w:rsidR="00844478" w:rsidRPr="00E90874">
        <w:rPr>
          <w:rFonts w:ascii="Times New Roman" w:hAnsi="Times New Roman" w:cs="Times New Roman"/>
          <w:color w:val="000000" w:themeColor="text1"/>
          <w:sz w:val="24"/>
          <w:szCs w:val="24"/>
        </w:rPr>
        <w:t>Н</w:t>
      </w:r>
      <w:r w:rsidR="00844478" w:rsidRPr="00E90874">
        <w:rPr>
          <w:rFonts w:ascii="Times New Roman" w:hAnsi="Times New Roman" w:cs="Times New Roman"/>
          <w:color w:val="000000" w:themeColor="text1"/>
          <w:sz w:val="24"/>
          <w:szCs w:val="24"/>
          <w:vertAlign w:val="subscript"/>
        </w:rPr>
        <w:t>10</w:t>
      </w:r>
      <w:r w:rsidR="00844478" w:rsidRPr="00E90874">
        <w:rPr>
          <w:rFonts w:ascii="Times New Roman" w:hAnsi="Times New Roman" w:cs="Times New Roman"/>
          <w:color w:val="000000" w:themeColor="text1"/>
          <w:sz w:val="24"/>
          <w:szCs w:val="24"/>
        </w:rPr>
        <w:t xml:space="preserve">            C</w:t>
      </w:r>
      <w:r w:rsidR="00844478" w:rsidRPr="00E90874">
        <w:rPr>
          <w:rFonts w:ascii="Times New Roman" w:hAnsi="Times New Roman" w:cs="Times New Roman"/>
          <w:color w:val="000000" w:themeColor="text1"/>
          <w:sz w:val="24"/>
          <w:szCs w:val="24"/>
          <w:vertAlign w:val="subscript"/>
        </w:rPr>
        <w:t>4</w:t>
      </w:r>
      <w:r w:rsidR="00844478" w:rsidRPr="00E90874">
        <w:rPr>
          <w:rFonts w:ascii="Times New Roman" w:hAnsi="Times New Roman" w:cs="Times New Roman"/>
          <w:color w:val="000000" w:themeColor="text1"/>
          <w:sz w:val="24"/>
          <w:szCs w:val="24"/>
        </w:rPr>
        <w:t>H</w:t>
      </w:r>
      <w:r w:rsidR="00844478" w:rsidRPr="00E90874">
        <w:rPr>
          <w:rFonts w:ascii="Times New Roman" w:hAnsi="Times New Roman" w:cs="Times New Roman"/>
          <w:color w:val="000000" w:themeColor="text1"/>
          <w:sz w:val="24"/>
          <w:szCs w:val="24"/>
          <w:vertAlign w:val="subscript"/>
        </w:rPr>
        <w:t>8</w:t>
      </w:r>
      <w:r w:rsidR="00844478" w:rsidRPr="00E90874">
        <w:rPr>
          <w:rFonts w:ascii="Times New Roman" w:hAnsi="Times New Roman" w:cs="Times New Roman"/>
          <w:color w:val="000000" w:themeColor="text1"/>
          <w:sz w:val="24"/>
          <w:szCs w:val="24"/>
        </w:rPr>
        <w:t>O            C</w:t>
      </w:r>
      <w:r w:rsidR="00844478" w:rsidRPr="00E90874">
        <w:rPr>
          <w:rFonts w:ascii="Times New Roman" w:hAnsi="Times New Roman" w:cs="Times New Roman"/>
          <w:color w:val="000000" w:themeColor="text1"/>
          <w:sz w:val="24"/>
          <w:szCs w:val="24"/>
          <w:vertAlign w:val="subscript"/>
        </w:rPr>
        <w:t>5</w:t>
      </w:r>
      <w:r w:rsidR="00844478" w:rsidRPr="00E90874">
        <w:rPr>
          <w:rFonts w:ascii="Times New Roman" w:hAnsi="Times New Roman" w:cs="Times New Roman"/>
          <w:color w:val="000000" w:themeColor="text1"/>
          <w:sz w:val="24"/>
          <w:szCs w:val="24"/>
        </w:rPr>
        <w:t>H</w:t>
      </w:r>
      <w:r w:rsidR="00844478" w:rsidRPr="00E90874">
        <w:rPr>
          <w:rFonts w:ascii="Times New Roman" w:hAnsi="Times New Roman" w:cs="Times New Roman"/>
          <w:color w:val="000000" w:themeColor="text1"/>
          <w:sz w:val="24"/>
          <w:szCs w:val="24"/>
          <w:vertAlign w:val="subscript"/>
        </w:rPr>
        <w:t>9</w:t>
      </w:r>
      <w:r w:rsidR="00844478" w:rsidRPr="00E90874">
        <w:rPr>
          <w:rFonts w:ascii="Times New Roman" w:hAnsi="Times New Roman" w:cs="Times New Roman"/>
          <w:color w:val="000000" w:themeColor="text1"/>
          <w:sz w:val="24"/>
          <w:szCs w:val="24"/>
        </w:rPr>
        <w:t>ON            C</w:t>
      </w:r>
      <w:r w:rsidR="00844478" w:rsidRPr="00E90874">
        <w:rPr>
          <w:rFonts w:ascii="Times New Roman" w:hAnsi="Times New Roman" w:cs="Times New Roman"/>
          <w:color w:val="000000" w:themeColor="text1"/>
          <w:sz w:val="24"/>
          <w:szCs w:val="24"/>
          <w:vertAlign w:val="subscript"/>
        </w:rPr>
        <w:t>5</w:t>
      </w:r>
      <w:r w:rsidR="00844478" w:rsidRPr="00E90874">
        <w:rPr>
          <w:rFonts w:ascii="Times New Roman" w:hAnsi="Times New Roman" w:cs="Times New Roman"/>
          <w:color w:val="000000" w:themeColor="text1"/>
          <w:sz w:val="24"/>
          <w:szCs w:val="24"/>
        </w:rPr>
        <w:t>H</w:t>
      </w:r>
      <w:r w:rsidR="00844478" w:rsidRPr="00E90874">
        <w:rPr>
          <w:rFonts w:ascii="Times New Roman" w:hAnsi="Times New Roman" w:cs="Times New Roman"/>
          <w:color w:val="000000" w:themeColor="text1"/>
          <w:sz w:val="24"/>
          <w:szCs w:val="24"/>
          <w:vertAlign w:val="subscript"/>
        </w:rPr>
        <w:t>13</w:t>
      </w:r>
      <w:r w:rsidR="00844478" w:rsidRPr="00E90874">
        <w:rPr>
          <w:rFonts w:ascii="Times New Roman" w:hAnsi="Times New Roman" w:cs="Times New Roman"/>
          <w:color w:val="000000" w:themeColor="text1"/>
          <w:sz w:val="24"/>
          <w:szCs w:val="24"/>
        </w:rPr>
        <w:t>O</w:t>
      </w:r>
      <w:r w:rsidR="00844478" w:rsidRPr="00E90874">
        <w:rPr>
          <w:rFonts w:ascii="Times New Roman" w:hAnsi="Times New Roman" w:cs="Times New Roman"/>
          <w:color w:val="000000" w:themeColor="text1"/>
          <w:sz w:val="24"/>
          <w:szCs w:val="24"/>
          <w:vertAlign w:val="subscript"/>
        </w:rPr>
        <w:t>3</w:t>
      </w:r>
      <w:r w:rsidR="00844478" w:rsidRPr="00E90874">
        <w:rPr>
          <w:rFonts w:ascii="Times New Roman" w:hAnsi="Times New Roman" w:cs="Times New Roman"/>
          <w:color w:val="000000" w:themeColor="text1"/>
          <w:sz w:val="24"/>
          <w:szCs w:val="24"/>
        </w:rPr>
        <w:t>N</w:t>
      </w:r>
    </w:p>
    <w:p w:rsidR="00F26A74" w:rsidRPr="00E90874" w:rsidRDefault="00F26A74" w:rsidP="009D0881">
      <w:pPr>
        <w:spacing w:after="0"/>
        <w:ind w:firstLine="709"/>
        <w:contextualSpacing/>
        <w:jc w:val="center"/>
        <w:rPr>
          <w:rFonts w:ascii="Times New Roman" w:hAnsi="Times New Roman" w:cs="Times New Roman"/>
          <w:bCs/>
          <w:sz w:val="24"/>
          <w:szCs w:val="24"/>
        </w:rPr>
      </w:pPr>
    </w:p>
    <w:p w:rsidR="009507F4" w:rsidRPr="00E90874" w:rsidRDefault="009507F4" w:rsidP="009D0881">
      <w:pPr>
        <w:spacing w:after="0"/>
        <w:ind w:firstLine="709"/>
        <w:contextualSpacing/>
        <w:jc w:val="center"/>
        <w:rPr>
          <w:rFonts w:ascii="Times New Roman" w:hAnsi="Times New Roman" w:cs="Times New Roman"/>
          <w:sz w:val="24"/>
          <w:szCs w:val="24"/>
        </w:rPr>
      </w:pPr>
      <w:r w:rsidRPr="00E90874">
        <w:rPr>
          <w:rFonts w:ascii="Times New Roman" w:hAnsi="Times New Roman" w:cs="Times New Roman"/>
          <w:bCs/>
          <w:sz w:val="24"/>
          <w:szCs w:val="24"/>
        </w:rPr>
        <w:t>Билет №16</w:t>
      </w:r>
    </w:p>
    <w:p w:rsidR="009507F4"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 xml:space="preserve">1. </w:t>
      </w:r>
      <w:proofErr w:type="spellStart"/>
      <w:r w:rsidRPr="00E90874">
        <w:rPr>
          <w:rFonts w:ascii="Times New Roman" w:hAnsi="Times New Roman" w:cs="Times New Roman"/>
          <w:sz w:val="24"/>
          <w:szCs w:val="24"/>
        </w:rPr>
        <w:t>Алкины</w:t>
      </w:r>
      <w:proofErr w:type="spellEnd"/>
      <w:r w:rsidRPr="00E90874">
        <w:rPr>
          <w:rFonts w:ascii="Times New Roman" w:hAnsi="Times New Roman" w:cs="Times New Roman"/>
          <w:sz w:val="24"/>
          <w:szCs w:val="24"/>
        </w:rPr>
        <w:t xml:space="preserve"> (ацетиленовые углеводороды), общая формула, гомологический ряд, изомерия. Строение </w:t>
      </w:r>
      <w:proofErr w:type="spellStart"/>
      <w:r w:rsidRPr="00E90874">
        <w:rPr>
          <w:rFonts w:ascii="Times New Roman" w:hAnsi="Times New Roman" w:cs="Times New Roman"/>
          <w:sz w:val="24"/>
          <w:szCs w:val="24"/>
        </w:rPr>
        <w:t>алкинов</w:t>
      </w:r>
      <w:proofErr w:type="spellEnd"/>
      <w:r w:rsidRPr="00E90874">
        <w:rPr>
          <w:rFonts w:ascii="Times New Roman" w:hAnsi="Times New Roman" w:cs="Times New Roman"/>
          <w:sz w:val="24"/>
          <w:szCs w:val="24"/>
        </w:rPr>
        <w:t>. Характеристика тройной связи.</w:t>
      </w:r>
    </w:p>
    <w:p w:rsidR="009507F4"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2.Высшие жирные кислоты. Мыла. СМС.</w:t>
      </w:r>
    </w:p>
    <w:p w:rsidR="00844478" w:rsidRPr="00E90874" w:rsidRDefault="009507F4" w:rsidP="009D0881">
      <w:pPr>
        <w:spacing w:after="0"/>
        <w:ind w:firstLine="709"/>
        <w:contextualSpacing/>
        <w:jc w:val="both"/>
        <w:rPr>
          <w:rFonts w:ascii="Times New Roman" w:hAnsi="Times New Roman" w:cs="Times New Roman"/>
          <w:color w:val="000000" w:themeColor="text1"/>
          <w:sz w:val="24"/>
          <w:szCs w:val="24"/>
        </w:rPr>
      </w:pPr>
      <w:r w:rsidRPr="00E90874">
        <w:rPr>
          <w:rFonts w:ascii="Times New Roman" w:hAnsi="Times New Roman" w:cs="Times New Roman"/>
          <w:sz w:val="24"/>
          <w:szCs w:val="24"/>
        </w:rPr>
        <w:t xml:space="preserve">3. </w:t>
      </w:r>
      <w:r w:rsidR="00844478" w:rsidRPr="00E90874">
        <w:rPr>
          <w:rFonts w:ascii="Times New Roman" w:hAnsi="Times New Roman" w:cs="Times New Roman"/>
          <w:color w:val="000000" w:themeColor="text1"/>
          <w:sz w:val="24"/>
          <w:szCs w:val="24"/>
        </w:rPr>
        <w:t>Напишите структурные формулы шести органических соединений состава С</w:t>
      </w:r>
      <w:r w:rsidR="00844478" w:rsidRPr="00E90874">
        <w:rPr>
          <w:rFonts w:ascii="Times New Roman" w:hAnsi="Times New Roman" w:cs="Times New Roman"/>
          <w:color w:val="000000" w:themeColor="text1"/>
          <w:sz w:val="24"/>
          <w:szCs w:val="24"/>
          <w:vertAlign w:val="subscript"/>
        </w:rPr>
        <w:t>4</w:t>
      </w:r>
      <w:r w:rsidR="00844478" w:rsidRPr="00E90874">
        <w:rPr>
          <w:rFonts w:ascii="Times New Roman" w:hAnsi="Times New Roman" w:cs="Times New Roman"/>
          <w:color w:val="000000" w:themeColor="text1"/>
          <w:sz w:val="24"/>
          <w:szCs w:val="24"/>
        </w:rPr>
        <w:t>H</w:t>
      </w:r>
      <w:r w:rsidR="00844478" w:rsidRPr="00E90874">
        <w:rPr>
          <w:rFonts w:ascii="Times New Roman" w:hAnsi="Times New Roman" w:cs="Times New Roman"/>
          <w:color w:val="000000" w:themeColor="text1"/>
          <w:sz w:val="24"/>
          <w:szCs w:val="24"/>
          <w:vertAlign w:val="subscript"/>
        </w:rPr>
        <w:t>8</w:t>
      </w:r>
      <w:r w:rsidR="00844478" w:rsidRPr="00E90874">
        <w:rPr>
          <w:rFonts w:ascii="Times New Roman" w:hAnsi="Times New Roman" w:cs="Times New Roman"/>
          <w:color w:val="000000" w:themeColor="text1"/>
          <w:sz w:val="24"/>
          <w:szCs w:val="24"/>
        </w:rPr>
        <w:t>O</w:t>
      </w:r>
      <w:r w:rsidR="00844478" w:rsidRPr="00E90874">
        <w:rPr>
          <w:rFonts w:ascii="Times New Roman" w:hAnsi="Times New Roman" w:cs="Times New Roman"/>
          <w:color w:val="000000" w:themeColor="text1"/>
          <w:sz w:val="24"/>
          <w:szCs w:val="24"/>
          <w:vertAlign w:val="subscript"/>
        </w:rPr>
        <w:t>2</w:t>
      </w:r>
    </w:p>
    <w:p w:rsidR="009507F4" w:rsidRPr="00E90874" w:rsidRDefault="009507F4" w:rsidP="009D0881">
      <w:pPr>
        <w:spacing w:after="0"/>
        <w:ind w:firstLine="709"/>
        <w:contextualSpacing/>
        <w:jc w:val="center"/>
        <w:rPr>
          <w:rFonts w:ascii="Times New Roman" w:hAnsi="Times New Roman" w:cs="Times New Roman"/>
          <w:sz w:val="24"/>
          <w:szCs w:val="24"/>
        </w:rPr>
      </w:pPr>
      <w:r w:rsidRPr="00E90874">
        <w:rPr>
          <w:rFonts w:ascii="Times New Roman" w:hAnsi="Times New Roman" w:cs="Times New Roman"/>
          <w:sz w:val="24"/>
          <w:szCs w:val="24"/>
        </w:rPr>
        <w:br/>
      </w:r>
      <w:r w:rsidRPr="00E90874">
        <w:rPr>
          <w:rFonts w:ascii="Times New Roman" w:hAnsi="Times New Roman" w:cs="Times New Roman"/>
          <w:bCs/>
          <w:sz w:val="24"/>
          <w:szCs w:val="24"/>
        </w:rPr>
        <w:t>Билет №17</w:t>
      </w:r>
    </w:p>
    <w:p w:rsidR="009507F4"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 xml:space="preserve">1. Способы получения </w:t>
      </w:r>
      <w:proofErr w:type="spellStart"/>
      <w:r w:rsidRPr="00E90874">
        <w:rPr>
          <w:rFonts w:ascii="Times New Roman" w:hAnsi="Times New Roman" w:cs="Times New Roman"/>
          <w:sz w:val="24"/>
          <w:szCs w:val="24"/>
        </w:rPr>
        <w:t>алкинов</w:t>
      </w:r>
      <w:proofErr w:type="spellEnd"/>
      <w:r w:rsidRPr="00E90874">
        <w:rPr>
          <w:rFonts w:ascii="Times New Roman" w:hAnsi="Times New Roman" w:cs="Times New Roman"/>
          <w:sz w:val="24"/>
          <w:szCs w:val="24"/>
        </w:rPr>
        <w:t xml:space="preserve">, физические свойства. </w:t>
      </w:r>
    </w:p>
    <w:p w:rsidR="009507F4"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lastRenderedPageBreak/>
        <w:t>2.Липиды. Роль жиров, их техническая переработка.</w:t>
      </w:r>
    </w:p>
    <w:p w:rsidR="00844478" w:rsidRPr="00E90874" w:rsidRDefault="009507F4" w:rsidP="009D0881">
      <w:pPr>
        <w:spacing w:after="0"/>
        <w:ind w:firstLine="709"/>
        <w:contextualSpacing/>
        <w:jc w:val="both"/>
        <w:rPr>
          <w:rFonts w:ascii="Times New Roman" w:hAnsi="Times New Roman" w:cs="Times New Roman"/>
          <w:color w:val="000000" w:themeColor="text1"/>
          <w:sz w:val="24"/>
          <w:szCs w:val="24"/>
        </w:rPr>
      </w:pPr>
      <w:r w:rsidRPr="00E90874">
        <w:rPr>
          <w:rFonts w:ascii="Times New Roman" w:hAnsi="Times New Roman" w:cs="Times New Roman"/>
          <w:sz w:val="24"/>
          <w:szCs w:val="24"/>
        </w:rPr>
        <w:t xml:space="preserve">3. </w:t>
      </w:r>
      <w:r w:rsidR="00844478" w:rsidRPr="00E90874">
        <w:rPr>
          <w:rFonts w:ascii="Times New Roman" w:hAnsi="Times New Roman" w:cs="Times New Roman"/>
          <w:color w:val="000000" w:themeColor="text1"/>
          <w:sz w:val="24"/>
          <w:szCs w:val="24"/>
        </w:rPr>
        <w:t>Как можно осуществить реакции:</w:t>
      </w:r>
    </w:p>
    <w:p w:rsidR="00844478" w:rsidRPr="00E90874" w:rsidRDefault="00E90874" w:rsidP="009D0881">
      <w:pPr>
        <w:spacing w:after="0"/>
        <w:ind w:firstLine="709"/>
        <w:contextualSpacing/>
        <w:jc w:val="both"/>
        <w:rPr>
          <w:rFonts w:ascii="Times New Roman" w:hAnsi="Times New Roman" w:cs="Times New Roman"/>
          <w:color w:val="000000" w:themeColor="text1"/>
          <w:sz w:val="24"/>
          <w:szCs w:val="24"/>
        </w:rPr>
      </w:pPr>
      <w:r w:rsidRPr="00E90874">
        <w:rPr>
          <w:rFonts w:ascii="Times New Roman" w:hAnsi="Times New Roman" w:cs="Times New Roman"/>
          <w:noProof/>
          <w:color w:val="000000" w:themeColor="text1"/>
          <w:sz w:val="24"/>
          <w:szCs w:val="24"/>
        </w:rPr>
        <w:pict>
          <v:shape id="_x0000_s1116" type="#_x0000_t32" style="position:absolute;left:0;text-align:left;margin-left:242.7pt;margin-top:8.1pt;width:40.5pt;height:0;z-index:251710464" o:connectortype="straight">
            <v:stroke endarrow="block"/>
          </v:shape>
        </w:pict>
      </w:r>
      <w:r w:rsidRPr="00E90874">
        <w:rPr>
          <w:rFonts w:ascii="Times New Roman" w:hAnsi="Times New Roman" w:cs="Times New Roman"/>
          <w:noProof/>
          <w:color w:val="000000" w:themeColor="text1"/>
          <w:sz w:val="24"/>
          <w:szCs w:val="24"/>
        </w:rPr>
        <w:pict>
          <v:shape id="_x0000_s1115" type="#_x0000_t32" style="position:absolute;left:0;text-align:left;margin-left:108.45pt;margin-top:8.1pt;width:39pt;height:0;z-index:251709440" o:connectortype="straight">
            <v:stroke endarrow="block"/>
          </v:shape>
        </w:pict>
      </w:r>
      <w:r w:rsidR="00844478" w:rsidRPr="00E90874">
        <w:rPr>
          <w:rFonts w:ascii="Times New Roman" w:hAnsi="Times New Roman" w:cs="Times New Roman"/>
          <w:color w:val="000000" w:themeColor="text1"/>
          <w:sz w:val="24"/>
          <w:szCs w:val="24"/>
        </w:rPr>
        <w:t xml:space="preserve">ацетат натрия                уксусная кислота               хлоруксусная кислота </w:t>
      </w:r>
    </w:p>
    <w:p w:rsidR="00844478" w:rsidRPr="00E90874" w:rsidRDefault="00844478" w:rsidP="009D0881">
      <w:pPr>
        <w:spacing w:after="0"/>
        <w:ind w:firstLine="709"/>
        <w:contextualSpacing/>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Напишите уравнения реакций.</w:t>
      </w:r>
    </w:p>
    <w:p w:rsidR="00F26A74" w:rsidRPr="00E90874" w:rsidRDefault="00F26A74" w:rsidP="009D0881">
      <w:pPr>
        <w:spacing w:after="0"/>
        <w:ind w:firstLine="709"/>
        <w:contextualSpacing/>
        <w:jc w:val="both"/>
        <w:rPr>
          <w:rFonts w:ascii="Times New Roman" w:hAnsi="Times New Roman" w:cs="Times New Roman"/>
          <w:bCs/>
          <w:sz w:val="24"/>
          <w:szCs w:val="24"/>
        </w:rPr>
      </w:pPr>
    </w:p>
    <w:p w:rsidR="009507F4" w:rsidRPr="00E90874" w:rsidRDefault="009507F4" w:rsidP="009D0881">
      <w:pPr>
        <w:spacing w:after="0"/>
        <w:ind w:firstLine="709"/>
        <w:contextualSpacing/>
        <w:jc w:val="center"/>
        <w:rPr>
          <w:rFonts w:ascii="Times New Roman" w:hAnsi="Times New Roman" w:cs="Times New Roman"/>
          <w:sz w:val="24"/>
          <w:szCs w:val="24"/>
        </w:rPr>
      </w:pPr>
      <w:r w:rsidRPr="00E90874">
        <w:rPr>
          <w:rFonts w:ascii="Times New Roman" w:hAnsi="Times New Roman" w:cs="Times New Roman"/>
          <w:bCs/>
          <w:sz w:val="24"/>
          <w:szCs w:val="24"/>
        </w:rPr>
        <w:t>Билет №18</w:t>
      </w:r>
    </w:p>
    <w:p w:rsidR="009507F4"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 xml:space="preserve">1. Химические свойства </w:t>
      </w:r>
      <w:proofErr w:type="spellStart"/>
      <w:r w:rsidRPr="00E90874">
        <w:rPr>
          <w:rFonts w:ascii="Times New Roman" w:hAnsi="Times New Roman" w:cs="Times New Roman"/>
          <w:sz w:val="24"/>
          <w:szCs w:val="24"/>
        </w:rPr>
        <w:t>алкинов</w:t>
      </w:r>
      <w:proofErr w:type="spellEnd"/>
      <w:r w:rsidRPr="00E90874">
        <w:rPr>
          <w:rFonts w:ascii="Times New Roman" w:hAnsi="Times New Roman" w:cs="Times New Roman"/>
          <w:sz w:val="24"/>
          <w:szCs w:val="24"/>
        </w:rPr>
        <w:t>: реакции присоединения, полимеризации, качественная реакция на тройную связь.</w:t>
      </w:r>
    </w:p>
    <w:p w:rsidR="009507F4"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 xml:space="preserve">2.Тиолы и </w:t>
      </w:r>
      <w:proofErr w:type="spellStart"/>
      <w:r w:rsidRPr="00E90874">
        <w:rPr>
          <w:rFonts w:ascii="Times New Roman" w:hAnsi="Times New Roman" w:cs="Times New Roman"/>
          <w:sz w:val="24"/>
          <w:szCs w:val="24"/>
        </w:rPr>
        <w:t>сульфиды.Тиоэфиры</w:t>
      </w:r>
      <w:proofErr w:type="spellEnd"/>
      <w:r w:rsidRPr="00E90874">
        <w:rPr>
          <w:rFonts w:ascii="Times New Roman" w:hAnsi="Times New Roman" w:cs="Times New Roman"/>
          <w:sz w:val="24"/>
          <w:szCs w:val="24"/>
        </w:rPr>
        <w:t xml:space="preserve">, </w:t>
      </w:r>
      <w:proofErr w:type="spellStart"/>
      <w:r w:rsidRPr="00E90874">
        <w:rPr>
          <w:rFonts w:ascii="Times New Roman" w:hAnsi="Times New Roman" w:cs="Times New Roman"/>
          <w:sz w:val="24"/>
          <w:szCs w:val="24"/>
        </w:rPr>
        <w:t>сульфоксиды</w:t>
      </w:r>
      <w:proofErr w:type="spellEnd"/>
      <w:r w:rsidRPr="00E90874">
        <w:rPr>
          <w:rFonts w:ascii="Times New Roman" w:hAnsi="Times New Roman" w:cs="Times New Roman"/>
          <w:sz w:val="24"/>
          <w:szCs w:val="24"/>
        </w:rPr>
        <w:t xml:space="preserve">, </w:t>
      </w:r>
      <w:proofErr w:type="spellStart"/>
      <w:r w:rsidRPr="00E90874">
        <w:rPr>
          <w:rFonts w:ascii="Times New Roman" w:hAnsi="Times New Roman" w:cs="Times New Roman"/>
          <w:sz w:val="24"/>
          <w:szCs w:val="24"/>
        </w:rPr>
        <w:t>сульфоны</w:t>
      </w:r>
      <w:proofErr w:type="spellEnd"/>
      <w:r w:rsidRPr="00E90874">
        <w:rPr>
          <w:rFonts w:ascii="Times New Roman" w:hAnsi="Times New Roman" w:cs="Times New Roman"/>
          <w:sz w:val="24"/>
          <w:szCs w:val="24"/>
        </w:rPr>
        <w:t>.</w:t>
      </w:r>
    </w:p>
    <w:p w:rsidR="009507F4" w:rsidRPr="00E90874" w:rsidRDefault="009507F4" w:rsidP="009D0881">
      <w:pPr>
        <w:spacing w:after="0"/>
        <w:ind w:firstLine="709"/>
        <w:contextualSpacing/>
        <w:jc w:val="both"/>
        <w:rPr>
          <w:rFonts w:ascii="Times New Roman" w:hAnsi="Times New Roman" w:cs="Times New Roman"/>
          <w:sz w:val="24"/>
          <w:szCs w:val="24"/>
        </w:rPr>
      </w:pPr>
      <w:proofErr w:type="spellStart"/>
      <w:r w:rsidRPr="00E90874">
        <w:rPr>
          <w:rFonts w:ascii="Times New Roman" w:hAnsi="Times New Roman" w:cs="Times New Roman"/>
          <w:sz w:val="24"/>
          <w:szCs w:val="24"/>
        </w:rPr>
        <w:t>Сульфоновые</w:t>
      </w:r>
      <w:proofErr w:type="spellEnd"/>
      <w:r w:rsidRPr="00E90874">
        <w:rPr>
          <w:rFonts w:ascii="Times New Roman" w:hAnsi="Times New Roman" w:cs="Times New Roman"/>
          <w:sz w:val="24"/>
          <w:szCs w:val="24"/>
        </w:rPr>
        <w:t xml:space="preserve"> кислоты и </w:t>
      </w:r>
      <w:proofErr w:type="spellStart"/>
      <w:r w:rsidRPr="00E90874">
        <w:rPr>
          <w:rFonts w:ascii="Times New Roman" w:hAnsi="Times New Roman" w:cs="Times New Roman"/>
          <w:sz w:val="24"/>
          <w:szCs w:val="24"/>
        </w:rPr>
        <w:t>сульфохлориды</w:t>
      </w:r>
      <w:proofErr w:type="spellEnd"/>
      <w:r w:rsidRPr="00E90874">
        <w:rPr>
          <w:rFonts w:ascii="Times New Roman" w:hAnsi="Times New Roman" w:cs="Times New Roman"/>
          <w:sz w:val="24"/>
          <w:szCs w:val="24"/>
        </w:rPr>
        <w:t>.</w:t>
      </w:r>
    </w:p>
    <w:p w:rsidR="00844478" w:rsidRPr="00E90874" w:rsidRDefault="009507F4" w:rsidP="009D0881">
      <w:pPr>
        <w:spacing w:after="0"/>
        <w:ind w:firstLine="709"/>
        <w:contextualSpacing/>
        <w:jc w:val="both"/>
        <w:rPr>
          <w:rFonts w:ascii="Times New Roman" w:hAnsi="Times New Roman" w:cs="Times New Roman"/>
          <w:color w:val="000000" w:themeColor="text1"/>
          <w:sz w:val="24"/>
          <w:szCs w:val="24"/>
        </w:rPr>
      </w:pPr>
      <w:r w:rsidRPr="00E90874">
        <w:rPr>
          <w:rFonts w:ascii="Times New Roman" w:hAnsi="Times New Roman" w:cs="Times New Roman"/>
          <w:sz w:val="24"/>
          <w:szCs w:val="24"/>
        </w:rPr>
        <w:t xml:space="preserve">3. </w:t>
      </w:r>
      <w:r w:rsidR="00844478" w:rsidRPr="00E90874">
        <w:rPr>
          <w:rFonts w:ascii="Times New Roman" w:hAnsi="Times New Roman" w:cs="Times New Roman"/>
          <w:color w:val="000000" w:themeColor="text1"/>
          <w:sz w:val="24"/>
          <w:szCs w:val="24"/>
        </w:rPr>
        <w:t xml:space="preserve">Газообразные продукты горения </w:t>
      </w:r>
      <w:proofErr w:type="spellStart"/>
      <w:r w:rsidR="00844478" w:rsidRPr="00E90874">
        <w:rPr>
          <w:rFonts w:ascii="Times New Roman" w:hAnsi="Times New Roman" w:cs="Times New Roman"/>
          <w:color w:val="000000" w:themeColor="text1"/>
          <w:sz w:val="24"/>
          <w:szCs w:val="24"/>
        </w:rPr>
        <w:t>этиламина</w:t>
      </w:r>
      <w:proofErr w:type="spellEnd"/>
      <w:r w:rsidR="00844478" w:rsidRPr="00E90874">
        <w:rPr>
          <w:rFonts w:ascii="Times New Roman" w:hAnsi="Times New Roman" w:cs="Times New Roman"/>
          <w:color w:val="000000" w:themeColor="text1"/>
          <w:sz w:val="24"/>
          <w:szCs w:val="24"/>
        </w:rPr>
        <w:t xml:space="preserve"> заняли объем 5,6 л (н.у.). Вычислите массу сгоревшего </w:t>
      </w:r>
      <w:proofErr w:type="spellStart"/>
      <w:r w:rsidR="00844478" w:rsidRPr="00E90874">
        <w:rPr>
          <w:rFonts w:ascii="Times New Roman" w:hAnsi="Times New Roman" w:cs="Times New Roman"/>
          <w:color w:val="000000" w:themeColor="text1"/>
          <w:sz w:val="24"/>
          <w:szCs w:val="24"/>
        </w:rPr>
        <w:t>этиламина</w:t>
      </w:r>
      <w:proofErr w:type="spellEnd"/>
      <w:r w:rsidR="00844478" w:rsidRPr="00E90874">
        <w:rPr>
          <w:rFonts w:ascii="Times New Roman" w:hAnsi="Times New Roman" w:cs="Times New Roman"/>
          <w:color w:val="000000" w:themeColor="text1"/>
          <w:sz w:val="24"/>
          <w:szCs w:val="24"/>
        </w:rPr>
        <w:t xml:space="preserve">. </w:t>
      </w:r>
    </w:p>
    <w:p w:rsidR="00F26A74" w:rsidRPr="00E90874" w:rsidRDefault="00F26A74" w:rsidP="009D0881">
      <w:pPr>
        <w:spacing w:after="0"/>
        <w:ind w:firstLine="709"/>
        <w:contextualSpacing/>
        <w:jc w:val="both"/>
        <w:rPr>
          <w:rFonts w:ascii="Times New Roman" w:hAnsi="Times New Roman" w:cs="Times New Roman"/>
          <w:bCs/>
          <w:sz w:val="24"/>
          <w:szCs w:val="24"/>
        </w:rPr>
      </w:pPr>
    </w:p>
    <w:p w:rsidR="009507F4" w:rsidRPr="00E90874" w:rsidRDefault="009507F4" w:rsidP="009D0881">
      <w:pPr>
        <w:spacing w:after="0"/>
        <w:ind w:firstLine="709"/>
        <w:contextualSpacing/>
        <w:jc w:val="center"/>
        <w:rPr>
          <w:rFonts w:ascii="Times New Roman" w:hAnsi="Times New Roman" w:cs="Times New Roman"/>
          <w:sz w:val="24"/>
          <w:szCs w:val="24"/>
        </w:rPr>
      </w:pPr>
      <w:r w:rsidRPr="00E90874">
        <w:rPr>
          <w:rFonts w:ascii="Times New Roman" w:hAnsi="Times New Roman" w:cs="Times New Roman"/>
          <w:bCs/>
          <w:sz w:val="24"/>
          <w:szCs w:val="24"/>
        </w:rPr>
        <w:t>Билет №19</w:t>
      </w:r>
    </w:p>
    <w:p w:rsidR="009507F4"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1.Ацетилен, получение, применение.</w:t>
      </w:r>
    </w:p>
    <w:p w:rsidR="009507F4"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 xml:space="preserve">2.Нитросоединения, нитрогруппа, ее строение, классификация </w:t>
      </w:r>
      <w:proofErr w:type="spellStart"/>
      <w:r w:rsidRPr="00E90874">
        <w:rPr>
          <w:rFonts w:ascii="Times New Roman" w:hAnsi="Times New Roman" w:cs="Times New Roman"/>
          <w:sz w:val="24"/>
          <w:szCs w:val="24"/>
        </w:rPr>
        <w:t>нитросоединений</w:t>
      </w:r>
      <w:proofErr w:type="spellEnd"/>
      <w:r w:rsidRPr="00E90874">
        <w:rPr>
          <w:rFonts w:ascii="Times New Roman" w:hAnsi="Times New Roman" w:cs="Times New Roman"/>
          <w:sz w:val="24"/>
          <w:szCs w:val="24"/>
        </w:rPr>
        <w:t>.</w:t>
      </w:r>
      <w:r w:rsidR="00F26A74" w:rsidRPr="00E90874">
        <w:rPr>
          <w:rFonts w:ascii="Times New Roman" w:hAnsi="Times New Roman" w:cs="Times New Roman"/>
          <w:sz w:val="24"/>
          <w:szCs w:val="24"/>
        </w:rPr>
        <w:t xml:space="preserve"> </w:t>
      </w:r>
      <w:r w:rsidRPr="00E90874">
        <w:rPr>
          <w:rFonts w:ascii="Times New Roman" w:hAnsi="Times New Roman" w:cs="Times New Roman"/>
          <w:sz w:val="24"/>
          <w:szCs w:val="24"/>
        </w:rPr>
        <w:t>Влияние нитрогруппы на свойства вещества.</w:t>
      </w:r>
      <w:r w:rsidR="00F26A74" w:rsidRPr="00E90874">
        <w:rPr>
          <w:rFonts w:ascii="Times New Roman" w:hAnsi="Times New Roman" w:cs="Times New Roman"/>
          <w:sz w:val="24"/>
          <w:szCs w:val="24"/>
        </w:rPr>
        <w:t xml:space="preserve"> </w:t>
      </w:r>
      <w:proofErr w:type="spellStart"/>
      <w:r w:rsidRPr="00E90874">
        <w:rPr>
          <w:rFonts w:ascii="Times New Roman" w:hAnsi="Times New Roman" w:cs="Times New Roman"/>
          <w:sz w:val="24"/>
          <w:szCs w:val="24"/>
        </w:rPr>
        <w:t>Таутометрия</w:t>
      </w:r>
      <w:proofErr w:type="spellEnd"/>
      <w:r w:rsidRPr="00E90874">
        <w:rPr>
          <w:rFonts w:ascii="Times New Roman" w:hAnsi="Times New Roman" w:cs="Times New Roman"/>
          <w:sz w:val="24"/>
          <w:szCs w:val="24"/>
        </w:rPr>
        <w:t xml:space="preserve"> </w:t>
      </w:r>
      <w:proofErr w:type="spellStart"/>
      <w:r w:rsidRPr="00E90874">
        <w:rPr>
          <w:rFonts w:ascii="Times New Roman" w:hAnsi="Times New Roman" w:cs="Times New Roman"/>
          <w:sz w:val="24"/>
          <w:szCs w:val="24"/>
        </w:rPr>
        <w:t>нитросоединений</w:t>
      </w:r>
      <w:proofErr w:type="spellEnd"/>
      <w:r w:rsidRPr="00E90874">
        <w:rPr>
          <w:rFonts w:ascii="Times New Roman" w:hAnsi="Times New Roman" w:cs="Times New Roman"/>
          <w:sz w:val="24"/>
          <w:szCs w:val="24"/>
        </w:rPr>
        <w:t xml:space="preserve">. </w:t>
      </w:r>
    </w:p>
    <w:p w:rsidR="00844478" w:rsidRPr="00E90874" w:rsidRDefault="009507F4" w:rsidP="009D0881">
      <w:pPr>
        <w:spacing w:after="0"/>
        <w:ind w:firstLine="709"/>
        <w:contextualSpacing/>
        <w:jc w:val="both"/>
        <w:rPr>
          <w:rFonts w:ascii="Times New Roman" w:hAnsi="Times New Roman" w:cs="Times New Roman"/>
          <w:color w:val="000000" w:themeColor="text1"/>
          <w:sz w:val="24"/>
          <w:szCs w:val="24"/>
        </w:rPr>
      </w:pPr>
      <w:r w:rsidRPr="00E90874">
        <w:rPr>
          <w:rFonts w:ascii="Times New Roman" w:hAnsi="Times New Roman" w:cs="Times New Roman"/>
          <w:sz w:val="24"/>
          <w:szCs w:val="24"/>
        </w:rPr>
        <w:t xml:space="preserve">3. </w:t>
      </w:r>
      <w:r w:rsidR="00844478" w:rsidRPr="00E90874">
        <w:rPr>
          <w:rFonts w:ascii="Times New Roman" w:hAnsi="Times New Roman" w:cs="Times New Roman"/>
          <w:color w:val="000000" w:themeColor="text1"/>
          <w:sz w:val="24"/>
          <w:szCs w:val="24"/>
        </w:rPr>
        <w:t>Какой объем 10%-</w:t>
      </w:r>
      <w:proofErr w:type="spellStart"/>
      <w:r w:rsidR="00844478" w:rsidRPr="00E90874">
        <w:rPr>
          <w:rFonts w:ascii="Times New Roman" w:hAnsi="Times New Roman" w:cs="Times New Roman"/>
          <w:color w:val="000000" w:themeColor="text1"/>
          <w:sz w:val="24"/>
          <w:szCs w:val="24"/>
        </w:rPr>
        <w:t>го</w:t>
      </w:r>
      <w:proofErr w:type="spellEnd"/>
      <w:r w:rsidR="00844478" w:rsidRPr="00E90874">
        <w:rPr>
          <w:rFonts w:ascii="Times New Roman" w:hAnsi="Times New Roman" w:cs="Times New Roman"/>
          <w:color w:val="000000" w:themeColor="text1"/>
          <w:sz w:val="24"/>
          <w:szCs w:val="24"/>
        </w:rPr>
        <w:t xml:space="preserve"> раствора гидроксида натрия (плотность 1,1 г/мл) может прореагировать с глицином, полученным из 32 г карбида кальция?</w:t>
      </w:r>
    </w:p>
    <w:p w:rsidR="00F26A74" w:rsidRPr="00E90874" w:rsidRDefault="00F26A74" w:rsidP="009D0881">
      <w:pPr>
        <w:spacing w:after="0"/>
        <w:contextualSpacing/>
        <w:jc w:val="both"/>
        <w:rPr>
          <w:rFonts w:ascii="Times New Roman" w:hAnsi="Times New Roman" w:cs="Times New Roman"/>
          <w:bCs/>
          <w:sz w:val="24"/>
          <w:szCs w:val="24"/>
        </w:rPr>
      </w:pPr>
    </w:p>
    <w:p w:rsidR="009507F4" w:rsidRPr="00E90874" w:rsidRDefault="009507F4" w:rsidP="009D0881">
      <w:pPr>
        <w:spacing w:after="0"/>
        <w:ind w:firstLine="709"/>
        <w:contextualSpacing/>
        <w:jc w:val="center"/>
        <w:rPr>
          <w:rFonts w:ascii="Times New Roman" w:hAnsi="Times New Roman" w:cs="Times New Roman"/>
          <w:sz w:val="24"/>
          <w:szCs w:val="24"/>
        </w:rPr>
      </w:pPr>
      <w:r w:rsidRPr="00E90874">
        <w:rPr>
          <w:rFonts w:ascii="Times New Roman" w:hAnsi="Times New Roman" w:cs="Times New Roman"/>
          <w:bCs/>
          <w:sz w:val="24"/>
          <w:szCs w:val="24"/>
        </w:rPr>
        <w:t>Билет №20</w:t>
      </w:r>
    </w:p>
    <w:p w:rsidR="009507F4"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 xml:space="preserve">1. </w:t>
      </w:r>
      <w:r w:rsidR="003621BD" w:rsidRPr="00E90874">
        <w:rPr>
          <w:rFonts w:ascii="Times New Roman" w:hAnsi="Times New Roman" w:cs="Times New Roman"/>
          <w:sz w:val="24"/>
          <w:szCs w:val="24"/>
        </w:rPr>
        <w:t xml:space="preserve">Классификация диенов, номенклатура. </w:t>
      </w:r>
      <w:r w:rsidRPr="00E90874">
        <w:rPr>
          <w:rFonts w:ascii="Times New Roman" w:hAnsi="Times New Roman" w:cs="Times New Roman"/>
          <w:sz w:val="24"/>
          <w:szCs w:val="24"/>
        </w:rPr>
        <w:t xml:space="preserve">2.Способы получения и свойства </w:t>
      </w:r>
      <w:proofErr w:type="spellStart"/>
      <w:r w:rsidRPr="00E90874">
        <w:rPr>
          <w:rFonts w:ascii="Times New Roman" w:hAnsi="Times New Roman" w:cs="Times New Roman"/>
          <w:sz w:val="24"/>
          <w:szCs w:val="24"/>
        </w:rPr>
        <w:t>нитросоединений</w:t>
      </w:r>
      <w:proofErr w:type="spellEnd"/>
      <w:r w:rsidRPr="00E90874">
        <w:rPr>
          <w:rFonts w:ascii="Times New Roman" w:hAnsi="Times New Roman" w:cs="Times New Roman"/>
          <w:sz w:val="24"/>
          <w:szCs w:val="24"/>
        </w:rPr>
        <w:t>. Важнейшие представители, их применение.</w:t>
      </w:r>
    </w:p>
    <w:p w:rsidR="009507F4"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 xml:space="preserve">3. </w:t>
      </w:r>
      <w:r w:rsidR="00844478" w:rsidRPr="00E90874">
        <w:rPr>
          <w:rFonts w:ascii="Times New Roman" w:hAnsi="Times New Roman" w:cs="Times New Roman"/>
          <w:sz w:val="24"/>
          <w:szCs w:val="24"/>
        </w:rPr>
        <w:t xml:space="preserve">Напишите изомеры </w:t>
      </w:r>
      <w:proofErr w:type="spellStart"/>
      <w:r w:rsidR="00844478" w:rsidRPr="00E90874">
        <w:rPr>
          <w:rFonts w:ascii="Times New Roman" w:hAnsi="Times New Roman" w:cs="Times New Roman"/>
          <w:sz w:val="24"/>
          <w:szCs w:val="24"/>
        </w:rPr>
        <w:t>гексана</w:t>
      </w:r>
      <w:proofErr w:type="spellEnd"/>
      <w:r w:rsidR="00844478" w:rsidRPr="00E90874">
        <w:rPr>
          <w:rFonts w:ascii="Times New Roman" w:hAnsi="Times New Roman" w:cs="Times New Roman"/>
          <w:sz w:val="24"/>
          <w:szCs w:val="24"/>
        </w:rPr>
        <w:t xml:space="preserve"> С</w:t>
      </w:r>
      <w:r w:rsidR="00844478" w:rsidRPr="00E90874">
        <w:rPr>
          <w:rFonts w:ascii="Times New Roman" w:hAnsi="Times New Roman" w:cs="Times New Roman"/>
          <w:sz w:val="24"/>
          <w:szCs w:val="24"/>
          <w:vertAlign w:val="subscript"/>
        </w:rPr>
        <w:t>6</w:t>
      </w:r>
      <w:r w:rsidR="00844478" w:rsidRPr="00E90874">
        <w:rPr>
          <w:rFonts w:ascii="Times New Roman" w:hAnsi="Times New Roman" w:cs="Times New Roman"/>
          <w:sz w:val="24"/>
          <w:szCs w:val="24"/>
        </w:rPr>
        <w:t>Н</w:t>
      </w:r>
      <w:r w:rsidR="00844478" w:rsidRPr="00E90874">
        <w:rPr>
          <w:rFonts w:ascii="Times New Roman" w:hAnsi="Times New Roman" w:cs="Times New Roman"/>
          <w:sz w:val="24"/>
          <w:szCs w:val="24"/>
          <w:vertAlign w:val="subscript"/>
        </w:rPr>
        <w:t>14</w:t>
      </w:r>
      <w:r w:rsidR="00844478" w:rsidRPr="00E90874">
        <w:rPr>
          <w:rFonts w:ascii="Times New Roman" w:hAnsi="Times New Roman" w:cs="Times New Roman"/>
          <w:sz w:val="24"/>
          <w:szCs w:val="24"/>
        </w:rPr>
        <w:t>.</w:t>
      </w:r>
    </w:p>
    <w:p w:rsidR="00F26A74" w:rsidRPr="00E90874" w:rsidRDefault="00F26A74" w:rsidP="009D0881">
      <w:pPr>
        <w:spacing w:after="0"/>
        <w:ind w:firstLine="709"/>
        <w:contextualSpacing/>
        <w:jc w:val="center"/>
        <w:rPr>
          <w:rFonts w:ascii="Times New Roman" w:hAnsi="Times New Roman" w:cs="Times New Roman"/>
          <w:bCs/>
          <w:sz w:val="24"/>
          <w:szCs w:val="24"/>
        </w:rPr>
      </w:pPr>
    </w:p>
    <w:p w:rsidR="009507F4" w:rsidRPr="00E90874" w:rsidRDefault="009507F4" w:rsidP="009D0881">
      <w:pPr>
        <w:spacing w:after="0"/>
        <w:ind w:firstLine="709"/>
        <w:contextualSpacing/>
        <w:jc w:val="center"/>
        <w:rPr>
          <w:rFonts w:ascii="Times New Roman" w:hAnsi="Times New Roman" w:cs="Times New Roman"/>
          <w:sz w:val="24"/>
          <w:szCs w:val="24"/>
        </w:rPr>
      </w:pPr>
      <w:r w:rsidRPr="00E90874">
        <w:rPr>
          <w:rFonts w:ascii="Times New Roman" w:hAnsi="Times New Roman" w:cs="Times New Roman"/>
          <w:bCs/>
          <w:sz w:val="24"/>
          <w:szCs w:val="24"/>
        </w:rPr>
        <w:t>Билет №21</w:t>
      </w:r>
    </w:p>
    <w:p w:rsidR="003621BD"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 xml:space="preserve">1. </w:t>
      </w:r>
      <w:r w:rsidR="003621BD" w:rsidRPr="00E90874">
        <w:rPr>
          <w:rFonts w:ascii="Times New Roman" w:hAnsi="Times New Roman" w:cs="Times New Roman"/>
          <w:sz w:val="24"/>
          <w:szCs w:val="24"/>
        </w:rPr>
        <w:t>Диеновые углеводороды (</w:t>
      </w:r>
      <w:proofErr w:type="spellStart"/>
      <w:r w:rsidR="003621BD" w:rsidRPr="00E90874">
        <w:rPr>
          <w:rFonts w:ascii="Times New Roman" w:hAnsi="Times New Roman" w:cs="Times New Roman"/>
          <w:sz w:val="24"/>
          <w:szCs w:val="24"/>
        </w:rPr>
        <w:t>алкадиены</w:t>
      </w:r>
      <w:proofErr w:type="spellEnd"/>
      <w:r w:rsidR="003621BD" w:rsidRPr="00E90874">
        <w:rPr>
          <w:rFonts w:ascii="Times New Roman" w:hAnsi="Times New Roman" w:cs="Times New Roman"/>
          <w:sz w:val="24"/>
          <w:szCs w:val="24"/>
        </w:rPr>
        <w:t>), общая формула, химические свойства.</w:t>
      </w:r>
    </w:p>
    <w:p w:rsidR="009507F4"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2.Амины, их классификация, строение, изомерия, номенклатура аминов.</w:t>
      </w:r>
      <w:r w:rsidR="00F26A74" w:rsidRPr="00E90874">
        <w:rPr>
          <w:rFonts w:ascii="Times New Roman" w:hAnsi="Times New Roman" w:cs="Times New Roman"/>
          <w:sz w:val="24"/>
          <w:szCs w:val="24"/>
        </w:rPr>
        <w:t xml:space="preserve"> </w:t>
      </w:r>
      <w:r w:rsidRPr="00E90874">
        <w:rPr>
          <w:rFonts w:ascii="Times New Roman" w:hAnsi="Times New Roman" w:cs="Times New Roman"/>
          <w:sz w:val="24"/>
          <w:szCs w:val="24"/>
        </w:rPr>
        <w:t>Общая характеристика свойств аминов. Способы получения, сходство с аммиаком.</w:t>
      </w:r>
    </w:p>
    <w:p w:rsidR="009507F4"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3.</w:t>
      </w:r>
      <w:r w:rsidR="00844478" w:rsidRPr="00E90874">
        <w:rPr>
          <w:rFonts w:ascii="Times New Roman" w:hAnsi="Times New Roman" w:cs="Times New Roman"/>
          <w:color w:val="000000" w:themeColor="text1"/>
          <w:sz w:val="24"/>
          <w:szCs w:val="24"/>
        </w:rPr>
        <w:t xml:space="preserve"> Ацетальдегид</w:t>
      </w:r>
      <w:r w:rsidR="00844478" w:rsidRPr="00E90874">
        <w:rPr>
          <w:rFonts w:ascii="Times New Roman" w:hAnsi="Times New Roman" w:cs="Times New Roman"/>
          <w:color w:val="000000" w:themeColor="text1"/>
          <w:sz w:val="24"/>
          <w:szCs w:val="24"/>
          <w:lang w:val="en-US"/>
        </w:rPr>
        <w:t> </w:t>
      </w:r>
      <w:r w:rsidR="00844478" w:rsidRPr="00E90874">
        <w:rPr>
          <w:rFonts w:ascii="Times New Roman" w:hAnsi="Times New Roman" w:cs="Times New Roman"/>
          <w:color w:val="000000" w:themeColor="text1"/>
          <w:sz w:val="24"/>
          <w:szCs w:val="24"/>
        </w:rPr>
        <w:t>→</w:t>
      </w:r>
      <w:r w:rsidR="00844478" w:rsidRPr="00E90874">
        <w:rPr>
          <w:rFonts w:ascii="Times New Roman" w:hAnsi="Times New Roman" w:cs="Times New Roman"/>
          <w:color w:val="000000" w:themeColor="text1"/>
          <w:sz w:val="24"/>
          <w:szCs w:val="24"/>
          <w:lang w:val="en-US"/>
        </w:rPr>
        <w:t> </w:t>
      </w:r>
      <w:r w:rsidR="00844478" w:rsidRPr="00E90874">
        <w:rPr>
          <w:rFonts w:ascii="Times New Roman" w:hAnsi="Times New Roman" w:cs="Times New Roman"/>
          <w:color w:val="000000" w:themeColor="text1"/>
          <w:sz w:val="24"/>
          <w:szCs w:val="24"/>
        </w:rPr>
        <w:t>ацетат калия</w:t>
      </w:r>
      <w:r w:rsidR="00844478" w:rsidRPr="00E90874">
        <w:rPr>
          <w:rFonts w:ascii="Times New Roman" w:hAnsi="Times New Roman" w:cs="Times New Roman"/>
          <w:color w:val="000000" w:themeColor="text1"/>
          <w:sz w:val="24"/>
          <w:szCs w:val="24"/>
          <w:lang w:val="en-US"/>
        </w:rPr>
        <w:t> </w:t>
      </w:r>
      <w:r w:rsidR="00844478" w:rsidRPr="00E90874">
        <w:rPr>
          <w:rFonts w:ascii="Times New Roman" w:hAnsi="Times New Roman" w:cs="Times New Roman"/>
          <w:color w:val="000000" w:themeColor="text1"/>
          <w:sz w:val="24"/>
          <w:szCs w:val="24"/>
        </w:rPr>
        <w:t>→</w:t>
      </w:r>
      <w:r w:rsidR="00844478" w:rsidRPr="00E90874">
        <w:rPr>
          <w:rFonts w:ascii="Times New Roman" w:hAnsi="Times New Roman" w:cs="Times New Roman"/>
          <w:color w:val="000000" w:themeColor="text1"/>
          <w:sz w:val="24"/>
          <w:szCs w:val="24"/>
          <w:lang w:val="en-US"/>
        </w:rPr>
        <w:t> </w:t>
      </w:r>
      <w:proofErr w:type="spellStart"/>
      <w:r w:rsidR="00844478" w:rsidRPr="00E90874">
        <w:rPr>
          <w:rFonts w:ascii="Times New Roman" w:hAnsi="Times New Roman" w:cs="Times New Roman"/>
          <w:color w:val="000000" w:themeColor="text1"/>
          <w:sz w:val="24"/>
          <w:szCs w:val="24"/>
        </w:rPr>
        <w:t>этановая</w:t>
      </w:r>
      <w:proofErr w:type="spellEnd"/>
      <w:r w:rsidR="00844478" w:rsidRPr="00E90874">
        <w:rPr>
          <w:rFonts w:ascii="Times New Roman" w:hAnsi="Times New Roman" w:cs="Times New Roman"/>
          <w:color w:val="000000" w:themeColor="text1"/>
          <w:sz w:val="24"/>
          <w:szCs w:val="24"/>
        </w:rPr>
        <w:t xml:space="preserve"> кислота</w:t>
      </w:r>
      <w:r w:rsidR="00844478" w:rsidRPr="00E90874">
        <w:rPr>
          <w:rFonts w:ascii="Times New Roman" w:hAnsi="Times New Roman" w:cs="Times New Roman"/>
          <w:color w:val="000000" w:themeColor="text1"/>
          <w:sz w:val="24"/>
          <w:szCs w:val="24"/>
          <w:lang w:val="en-US"/>
        </w:rPr>
        <w:t> </w:t>
      </w:r>
      <w:r w:rsidR="00844478" w:rsidRPr="00E90874">
        <w:rPr>
          <w:rFonts w:ascii="Times New Roman" w:hAnsi="Times New Roman" w:cs="Times New Roman"/>
          <w:color w:val="000000" w:themeColor="text1"/>
          <w:sz w:val="24"/>
          <w:szCs w:val="24"/>
        </w:rPr>
        <w:t>→</w:t>
      </w:r>
      <w:r w:rsidR="00844478" w:rsidRPr="00E90874">
        <w:rPr>
          <w:rFonts w:ascii="Times New Roman" w:hAnsi="Times New Roman" w:cs="Times New Roman"/>
          <w:color w:val="000000" w:themeColor="text1"/>
          <w:sz w:val="24"/>
          <w:szCs w:val="24"/>
          <w:lang w:val="en-US"/>
        </w:rPr>
        <w:t> </w:t>
      </w:r>
      <w:r w:rsidR="00844478" w:rsidRPr="00E90874">
        <w:rPr>
          <w:rFonts w:ascii="Times New Roman" w:hAnsi="Times New Roman" w:cs="Times New Roman"/>
          <w:color w:val="000000" w:themeColor="text1"/>
          <w:sz w:val="24"/>
          <w:szCs w:val="24"/>
        </w:rPr>
        <w:t>этилацетат</w:t>
      </w:r>
      <w:r w:rsidR="00844478" w:rsidRPr="00E90874">
        <w:rPr>
          <w:rFonts w:ascii="Times New Roman" w:hAnsi="Times New Roman" w:cs="Times New Roman"/>
          <w:color w:val="000000" w:themeColor="text1"/>
          <w:sz w:val="24"/>
          <w:szCs w:val="24"/>
          <w:lang w:val="en-US"/>
        </w:rPr>
        <w:t> </w:t>
      </w:r>
      <w:r w:rsidR="00844478" w:rsidRPr="00E90874">
        <w:rPr>
          <w:rFonts w:ascii="Times New Roman" w:hAnsi="Times New Roman" w:cs="Times New Roman"/>
          <w:color w:val="000000" w:themeColor="text1"/>
          <w:sz w:val="24"/>
          <w:szCs w:val="24"/>
        </w:rPr>
        <w:t>→</w:t>
      </w:r>
      <w:r w:rsidR="00844478" w:rsidRPr="00E90874">
        <w:rPr>
          <w:rFonts w:ascii="Times New Roman" w:hAnsi="Times New Roman" w:cs="Times New Roman"/>
          <w:color w:val="000000" w:themeColor="text1"/>
          <w:sz w:val="24"/>
          <w:szCs w:val="24"/>
          <w:lang w:val="en-US"/>
        </w:rPr>
        <w:t> </w:t>
      </w:r>
      <w:r w:rsidR="00844478" w:rsidRPr="00E90874">
        <w:rPr>
          <w:rFonts w:ascii="Times New Roman" w:hAnsi="Times New Roman" w:cs="Times New Roman"/>
          <w:color w:val="000000" w:themeColor="text1"/>
          <w:sz w:val="24"/>
          <w:szCs w:val="24"/>
        </w:rPr>
        <w:t>ацетат кальция</w:t>
      </w:r>
      <w:r w:rsidR="00844478" w:rsidRPr="00E90874">
        <w:rPr>
          <w:rFonts w:ascii="Times New Roman" w:hAnsi="Times New Roman" w:cs="Times New Roman"/>
          <w:color w:val="000000" w:themeColor="text1"/>
          <w:sz w:val="24"/>
          <w:szCs w:val="24"/>
          <w:lang w:val="en-US"/>
        </w:rPr>
        <w:t> </w:t>
      </w:r>
      <w:r w:rsidR="00844478" w:rsidRPr="00E90874">
        <w:rPr>
          <w:rFonts w:ascii="Times New Roman" w:hAnsi="Times New Roman" w:cs="Times New Roman"/>
          <w:color w:val="000000" w:themeColor="text1"/>
          <w:sz w:val="24"/>
          <w:szCs w:val="24"/>
        </w:rPr>
        <w:t>→</w:t>
      </w:r>
      <w:r w:rsidR="00844478" w:rsidRPr="00E90874">
        <w:rPr>
          <w:rFonts w:ascii="Times New Roman" w:hAnsi="Times New Roman" w:cs="Times New Roman"/>
          <w:color w:val="000000" w:themeColor="text1"/>
          <w:sz w:val="24"/>
          <w:szCs w:val="24"/>
          <w:lang w:val="en-US"/>
        </w:rPr>
        <w:t> </w:t>
      </w:r>
      <w:r w:rsidR="00844478" w:rsidRPr="00E90874">
        <w:rPr>
          <w:rFonts w:ascii="Times New Roman" w:hAnsi="Times New Roman" w:cs="Times New Roman"/>
          <w:color w:val="000000" w:themeColor="text1"/>
          <w:sz w:val="24"/>
          <w:szCs w:val="24"/>
        </w:rPr>
        <w:t>ацетон</w:t>
      </w:r>
    </w:p>
    <w:p w:rsidR="00F26A74" w:rsidRPr="00E90874" w:rsidRDefault="00F26A74" w:rsidP="009D0881">
      <w:pPr>
        <w:spacing w:after="0"/>
        <w:ind w:firstLine="709"/>
        <w:contextualSpacing/>
        <w:jc w:val="both"/>
        <w:rPr>
          <w:rFonts w:ascii="Times New Roman" w:hAnsi="Times New Roman" w:cs="Times New Roman"/>
          <w:bCs/>
          <w:sz w:val="24"/>
          <w:szCs w:val="24"/>
        </w:rPr>
      </w:pPr>
    </w:p>
    <w:p w:rsidR="009507F4" w:rsidRPr="00E90874" w:rsidRDefault="009507F4" w:rsidP="009D0881">
      <w:pPr>
        <w:spacing w:after="0"/>
        <w:ind w:firstLine="709"/>
        <w:contextualSpacing/>
        <w:jc w:val="center"/>
        <w:rPr>
          <w:rFonts w:ascii="Times New Roman" w:hAnsi="Times New Roman" w:cs="Times New Roman"/>
          <w:sz w:val="24"/>
          <w:szCs w:val="24"/>
        </w:rPr>
      </w:pPr>
      <w:r w:rsidRPr="00E90874">
        <w:rPr>
          <w:rFonts w:ascii="Times New Roman" w:hAnsi="Times New Roman" w:cs="Times New Roman"/>
          <w:bCs/>
          <w:sz w:val="24"/>
          <w:szCs w:val="24"/>
        </w:rPr>
        <w:t>Билет №22</w:t>
      </w:r>
    </w:p>
    <w:p w:rsidR="009507F4"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1. Бензол, строение бензола. Природа ароматического состояния. Ароматическая система связей, ее характеристики.</w:t>
      </w:r>
    </w:p>
    <w:p w:rsidR="009507F4"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2.Анилин, получение, свойства, применение.</w:t>
      </w:r>
    </w:p>
    <w:p w:rsidR="00F26A74" w:rsidRPr="00E90874" w:rsidRDefault="009507F4" w:rsidP="009D0881">
      <w:pPr>
        <w:spacing w:after="0"/>
        <w:ind w:firstLine="709"/>
        <w:contextualSpacing/>
        <w:jc w:val="both"/>
        <w:rPr>
          <w:rFonts w:ascii="Times New Roman" w:hAnsi="Times New Roman" w:cs="Times New Roman"/>
          <w:color w:val="000000" w:themeColor="text1"/>
          <w:sz w:val="24"/>
          <w:szCs w:val="24"/>
          <w:vertAlign w:val="subscript"/>
        </w:rPr>
      </w:pPr>
      <w:r w:rsidRPr="00E90874">
        <w:rPr>
          <w:rFonts w:ascii="Times New Roman" w:hAnsi="Times New Roman" w:cs="Times New Roman"/>
          <w:sz w:val="24"/>
          <w:szCs w:val="24"/>
        </w:rPr>
        <w:t xml:space="preserve">3. </w:t>
      </w:r>
      <w:r w:rsidR="00844478" w:rsidRPr="00E90874">
        <w:rPr>
          <w:rFonts w:ascii="Times New Roman" w:hAnsi="Times New Roman" w:cs="Times New Roman"/>
          <w:color w:val="000000" w:themeColor="text1"/>
          <w:sz w:val="24"/>
          <w:szCs w:val="24"/>
        </w:rPr>
        <w:t xml:space="preserve">Напишите </w:t>
      </w:r>
      <w:r w:rsidR="009D0881" w:rsidRPr="00E90874">
        <w:rPr>
          <w:rFonts w:ascii="Times New Roman" w:hAnsi="Times New Roman" w:cs="Times New Roman"/>
          <w:color w:val="000000" w:themeColor="text1"/>
          <w:sz w:val="24"/>
          <w:szCs w:val="24"/>
        </w:rPr>
        <w:t>изомеры углеводорода</w:t>
      </w:r>
      <w:r w:rsidR="00844478" w:rsidRPr="00E90874">
        <w:rPr>
          <w:rFonts w:ascii="Times New Roman" w:hAnsi="Times New Roman" w:cs="Times New Roman"/>
          <w:color w:val="000000" w:themeColor="text1"/>
          <w:sz w:val="24"/>
          <w:szCs w:val="24"/>
        </w:rPr>
        <w:t xml:space="preserve"> с формулой C</w:t>
      </w:r>
      <w:r w:rsidR="00844478" w:rsidRPr="00E90874">
        <w:rPr>
          <w:rFonts w:ascii="Times New Roman" w:hAnsi="Times New Roman" w:cs="Times New Roman"/>
          <w:color w:val="000000" w:themeColor="text1"/>
          <w:sz w:val="24"/>
          <w:szCs w:val="24"/>
          <w:vertAlign w:val="subscript"/>
        </w:rPr>
        <w:t>7</w:t>
      </w:r>
      <w:r w:rsidR="00844478" w:rsidRPr="00E90874">
        <w:rPr>
          <w:rFonts w:ascii="Times New Roman" w:hAnsi="Times New Roman" w:cs="Times New Roman"/>
          <w:color w:val="000000" w:themeColor="text1"/>
          <w:sz w:val="24"/>
          <w:szCs w:val="24"/>
        </w:rPr>
        <w:t>H</w:t>
      </w:r>
      <w:r w:rsidR="00844478" w:rsidRPr="00E90874">
        <w:rPr>
          <w:rFonts w:ascii="Times New Roman" w:hAnsi="Times New Roman" w:cs="Times New Roman"/>
          <w:color w:val="000000" w:themeColor="text1"/>
          <w:sz w:val="24"/>
          <w:szCs w:val="24"/>
          <w:vertAlign w:val="subscript"/>
        </w:rPr>
        <w:t>12.</w:t>
      </w:r>
    </w:p>
    <w:p w:rsidR="00844478" w:rsidRPr="00E90874" w:rsidRDefault="00844478" w:rsidP="009D0881">
      <w:pPr>
        <w:spacing w:after="0"/>
        <w:ind w:firstLine="709"/>
        <w:contextualSpacing/>
        <w:jc w:val="both"/>
        <w:rPr>
          <w:rFonts w:ascii="Times New Roman" w:hAnsi="Times New Roman" w:cs="Times New Roman"/>
          <w:color w:val="000000" w:themeColor="text1"/>
          <w:sz w:val="24"/>
          <w:szCs w:val="24"/>
          <w:vertAlign w:val="subscript"/>
        </w:rPr>
      </w:pPr>
    </w:p>
    <w:p w:rsidR="00844478" w:rsidRPr="00E90874" w:rsidRDefault="00844478" w:rsidP="009D0881">
      <w:pPr>
        <w:spacing w:after="0"/>
        <w:ind w:firstLine="709"/>
        <w:contextualSpacing/>
        <w:jc w:val="center"/>
        <w:rPr>
          <w:rFonts w:ascii="Times New Roman" w:hAnsi="Times New Roman" w:cs="Times New Roman"/>
          <w:bCs/>
          <w:sz w:val="24"/>
          <w:szCs w:val="24"/>
        </w:rPr>
      </w:pPr>
    </w:p>
    <w:p w:rsidR="009507F4" w:rsidRPr="00E90874" w:rsidRDefault="009507F4" w:rsidP="009D0881">
      <w:pPr>
        <w:spacing w:after="0"/>
        <w:ind w:firstLine="709"/>
        <w:contextualSpacing/>
        <w:jc w:val="center"/>
        <w:rPr>
          <w:rFonts w:ascii="Times New Roman" w:hAnsi="Times New Roman" w:cs="Times New Roman"/>
          <w:sz w:val="24"/>
          <w:szCs w:val="24"/>
        </w:rPr>
      </w:pPr>
      <w:r w:rsidRPr="00E90874">
        <w:rPr>
          <w:rFonts w:ascii="Times New Roman" w:hAnsi="Times New Roman" w:cs="Times New Roman"/>
          <w:bCs/>
          <w:sz w:val="24"/>
          <w:szCs w:val="24"/>
        </w:rPr>
        <w:t>Билет №23</w:t>
      </w:r>
    </w:p>
    <w:p w:rsidR="009507F4"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1.Гомологи бензола, общая формула, изомерия, номенклатура. Ароматические радикалы.</w:t>
      </w:r>
      <w:r w:rsidR="00F26A74" w:rsidRPr="00E90874">
        <w:rPr>
          <w:rFonts w:ascii="Times New Roman" w:hAnsi="Times New Roman" w:cs="Times New Roman"/>
          <w:sz w:val="24"/>
          <w:szCs w:val="24"/>
        </w:rPr>
        <w:t xml:space="preserve"> </w:t>
      </w:r>
      <w:r w:rsidRPr="00E90874">
        <w:rPr>
          <w:rFonts w:ascii="Times New Roman" w:hAnsi="Times New Roman" w:cs="Times New Roman"/>
          <w:sz w:val="24"/>
          <w:szCs w:val="24"/>
        </w:rPr>
        <w:t xml:space="preserve">Сырьевые источники </w:t>
      </w:r>
      <w:proofErr w:type="spellStart"/>
      <w:r w:rsidRPr="00E90874">
        <w:rPr>
          <w:rFonts w:ascii="Times New Roman" w:hAnsi="Times New Roman" w:cs="Times New Roman"/>
          <w:sz w:val="24"/>
          <w:szCs w:val="24"/>
        </w:rPr>
        <w:t>аренов</w:t>
      </w:r>
      <w:proofErr w:type="spellEnd"/>
      <w:r w:rsidRPr="00E90874">
        <w:rPr>
          <w:rFonts w:ascii="Times New Roman" w:hAnsi="Times New Roman" w:cs="Times New Roman"/>
          <w:sz w:val="24"/>
          <w:szCs w:val="24"/>
        </w:rPr>
        <w:t>. Способы получения бензола и его гомологов.</w:t>
      </w:r>
    </w:p>
    <w:p w:rsidR="009507F4"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 xml:space="preserve">2.Ароматические </w:t>
      </w:r>
      <w:proofErr w:type="spellStart"/>
      <w:r w:rsidRPr="00E90874">
        <w:rPr>
          <w:rFonts w:ascii="Times New Roman" w:hAnsi="Times New Roman" w:cs="Times New Roman"/>
          <w:sz w:val="24"/>
          <w:szCs w:val="24"/>
        </w:rPr>
        <w:t>диазосоединения</w:t>
      </w:r>
      <w:proofErr w:type="spellEnd"/>
      <w:r w:rsidRPr="00E90874">
        <w:rPr>
          <w:rFonts w:ascii="Times New Roman" w:hAnsi="Times New Roman" w:cs="Times New Roman"/>
          <w:sz w:val="24"/>
          <w:szCs w:val="24"/>
        </w:rPr>
        <w:t xml:space="preserve">, их строение. Реакции </w:t>
      </w:r>
      <w:proofErr w:type="spellStart"/>
      <w:r w:rsidRPr="00E90874">
        <w:rPr>
          <w:rFonts w:ascii="Times New Roman" w:hAnsi="Times New Roman" w:cs="Times New Roman"/>
          <w:sz w:val="24"/>
          <w:szCs w:val="24"/>
        </w:rPr>
        <w:t>диазосоединений</w:t>
      </w:r>
      <w:proofErr w:type="spellEnd"/>
      <w:r w:rsidRPr="00E90874">
        <w:rPr>
          <w:rFonts w:ascii="Times New Roman" w:hAnsi="Times New Roman" w:cs="Times New Roman"/>
          <w:sz w:val="24"/>
          <w:szCs w:val="24"/>
        </w:rPr>
        <w:t xml:space="preserve"> с выделением и без выделения азота.</w:t>
      </w:r>
    </w:p>
    <w:p w:rsidR="009507F4"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 xml:space="preserve"> 3. </w:t>
      </w:r>
      <w:r w:rsidR="00844478" w:rsidRPr="00E90874">
        <w:rPr>
          <w:rFonts w:ascii="Times New Roman" w:hAnsi="Times New Roman" w:cs="Times New Roman"/>
          <w:color w:val="000000" w:themeColor="text1"/>
          <w:sz w:val="24"/>
          <w:szCs w:val="24"/>
        </w:rPr>
        <w:t xml:space="preserve">Напишите изомеры </w:t>
      </w:r>
      <w:proofErr w:type="spellStart"/>
      <w:r w:rsidR="00844478" w:rsidRPr="00E90874">
        <w:rPr>
          <w:rFonts w:ascii="Times New Roman" w:hAnsi="Times New Roman" w:cs="Times New Roman"/>
          <w:color w:val="000000" w:themeColor="text1"/>
          <w:sz w:val="24"/>
          <w:szCs w:val="24"/>
        </w:rPr>
        <w:t>гексана</w:t>
      </w:r>
      <w:proofErr w:type="spellEnd"/>
      <w:r w:rsidR="00844478" w:rsidRPr="00E90874">
        <w:rPr>
          <w:rFonts w:ascii="Times New Roman" w:hAnsi="Times New Roman" w:cs="Times New Roman"/>
          <w:color w:val="000000" w:themeColor="text1"/>
          <w:sz w:val="24"/>
          <w:szCs w:val="24"/>
        </w:rPr>
        <w:t>.</w:t>
      </w:r>
    </w:p>
    <w:p w:rsidR="00F26A74" w:rsidRPr="00E90874" w:rsidRDefault="00F26A74" w:rsidP="009D0881">
      <w:pPr>
        <w:spacing w:after="0"/>
        <w:ind w:firstLine="709"/>
        <w:contextualSpacing/>
        <w:jc w:val="both"/>
        <w:rPr>
          <w:rFonts w:ascii="Times New Roman" w:hAnsi="Times New Roman" w:cs="Times New Roman"/>
          <w:bCs/>
          <w:sz w:val="24"/>
          <w:szCs w:val="24"/>
        </w:rPr>
      </w:pPr>
    </w:p>
    <w:p w:rsidR="009507F4" w:rsidRPr="00E90874" w:rsidRDefault="009507F4" w:rsidP="009D0881">
      <w:pPr>
        <w:spacing w:after="0"/>
        <w:ind w:firstLine="709"/>
        <w:contextualSpacing/>
        <w:jc w:val="center"/>
        <w:rPr>
          <w:rFonts w:ascii="Times New Roman" w:hAnsi="Times New Roman" w:cs="Times New Roman"/>
          <w:sz w:val="24"/>
          <w:szCs w:val="24"/>
        </w:rPr>
      </w:pPr>
      <w:r w:rsidRPr="00E90874">
        <w:rPr>
          <w:rFonts w:ascii="Times New Roman" w:hAnsi="Times New Roman" w:cs="Times New Roman"/>
          <w:bCs/>
          <w:sz w:val="24"/>
          <w:szCs w:val="24"/>
        </w:rPr>
        <w:lastRenderedPageBreak/>
        <w:t>Билет №24</w:t>
      </w:r>
    </w:p>
    <w:p w:rsidR="009507F4"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1. Физические свойства бензола.</w:t>
      </w:r>
      <w:r w:rsidR="00F26A74" w:rsidRPr="00E90874">
        <w:rPr>
          <w:rFonts w:ascii="Times New Roman" w:hAnsi="Times New Roman" w:cs="Times New Roman"/>
          <w:sz w:val="24"/>
          <w:szCs w:val="24"/>
        </w:rPr>
        <w:t xml:space="preserve"> </w:t>
      </w:r>
      <w:r w:rsidRPr="00E90874">
        <w:rPr>
          <w:rFonts w:ascii="Times New Roman" w:hAnsi="Times New Roman" w:cs="Times New Roman"/>
          <w:sz w:val="24"/>
          <w:szCs w:val="24"/>
        </w:rPr>
        <w:t xml:space="preserve">Химические свойства бензола. Реакции </w:t>
      </w:r>
      <w:proofErr w:type="spellStart"/>
      <w:r w:rsidRPr="00E90874">
        <w:rPr>
          <w:rFonts w:ascii="Times New Roman" w:hAnsi="Times New Roman" w:cs="Times New Roman"/>
          <w:sz w:val="24"/>
          <w:szCs w:val="24"/>
        </w:rPr>
        <w:t>электрофильного</w:t>
      </w:r>
      <w:proofErr w:type="spellEnd"/>
      <w:r w:rsidRPr="00E90874">
        <w:rPr>
          <w:rFonts w:ascii="Times New Roman" w:hAnsi="Times New Roman" w:cs="Times New Roman"/>
          <w:sz w:val="24"/>
          <w:szCs w:val="24"/>
        </w:rPr>
        <w:t xml:space="preserve"> замещения в </w:t>
      </w:r>
      <w:proofErr w:type="spellStart"/>
      <w:r w:rsidRPr="00E90874">
        <w:rPr>
          <w:rFonts w:ascii="Times New Roman" w:hAnsi="Times New Roman" w:cs="Times New Roman"/>
          <w:sz w:val="24"/>
          <w:szCs w:val="24"/>
        </w:rPr>
        <w:t>бензольном</w:t>
      </w:r>
      <w:proofErr w:type="spellEnd"/>
      <w:r w:rsidRPr="00E90874">
        <w:rPr>
          <w:rFonts w:ascii="Times New Roman" w:hAnsi="Times New Roman" w:cs="Times New Roman"/>
          <w:sz w:val="24"/>
          <w:szCs w:val="24"/>
        </w:rPr>
        <w:t xml:space="preserve"> ядре: нитрование, сульфирование, галогенирование, </w:t>
      </w:r>
      <w:proofErr w:type="spellStart"/>
      <w:r w:rsidRPr="00E90874">
        <w:rPr>
          <w:rFonts w:ascii="Times New Roman" w:hAnsi="Times New Roman" w:cs="Times New Roman"/>
          <w:sz w:val="24"/>
          <w:szCs w:val="24"/>
        </w:rPr>
        <w:t>алкилирование</w:t>
      </w:r>
      <w:proofErr w:type="spellEnd"/>
      <w:r w:rsidRPr="00E90874">
        <w:rPr>
          <w:rFonts w:ascii="Times New Roman" w:hAnsi="Times New Roman" w:cs="Times New Roman"/>
          <w:sz w:val="24"/>
          <w:szCs w:val="24"/>
        </w:rPr>
        <w:t xml:space="preserve">; реакции присоединения и окисления. </w:t>
      </w:r>
    </w:p>
    <w:p w:rsidR="00844478"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 xml:space="preserve">2.Азокрасители, реакции </w:t>
      </w:r>
      <w:proofErr w:type="spellStart"/>
      <w:r w:rsidRPr="00E90874">
        <w:rPr>
          <w:rFonts w:ascii="Times New Roman" w:hAnsi="Times New Roman" w:cs="Times New Roman"/>
          <w:sz w:val="24"/>
          <w:szCs w:val="24"/>
        </w:rPr>
        <w:t>азосочетания</w:t>
      </w:r>
      <w:proofErr w:type="spellEnd"/>
      <w:r w:rsidRPr="00E90874">
        <w:rPr>
          <w:rFonts w:ascii="Times New Roman" w:hAnsi="Times New Roman" w:cs="Times New Roman"/>
          <w:sz w:val="24"/>
          <w:szCs w:val="24"/>
        </w:rPr>
        <w:t xml:space="preserve">, условия их проведения. </w:t>
      </w:r>
    </w:p>
    <w:p w:rsidR="00F26A74"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3.</w:t>
      </w:r>
      <w:r w:rsidR="00844478" w:rsidRPr="00E90874">
        <w:rPr>
          <w:rFonts w:ascii="Times New Roman" w:hAnsi="Times New Roman" w:cs="Times New Roman"/>
          <w:color w:val="000000" w:themeColor="text1"/>
          <w:kern w:val="36"/>
          <w:sz w:val="24"/>
          <w:szCs w:val="24"/>
        </w:rPr>
        <w:t xml:space="preserve"> Какую массу 2-метилбутадиена-1,3 можно получить из 180т 2-метилбутана, если </w:t>
      </w:r>
      <w:r w:rsidR="00844478" w:rsidRPr="00E90874">
        <w:rPr>
          <w:rFonts w:ascii="Times New Roman" w:hAnsi="Times New Roman" w:cs="Times New Roman"/>
          <w:color w:val="000000"/>
          <w:sz w:val="24"/>
          <w:szCs w:val="24"/>
          <w:shd w:val="clear" w:color="auto" w:fill="FFFFFF"/>
        </w:rPr>
        <w:t>массовая доля выхода продукта реакции составляет 0,89 от теоретического?</w:t>
      </w:r>
      <w:r w:rsidR="00844478" w:rsidRPr="00E90874">
        <w:rPr>
          <w:rFonts w:ascii="Times New Roman" w:hAnsi="Times New Roman" w:cs="Times New Roman"/>
          <w:color w:val="000000"/>
          <w:sz w:val="24"/>
          <w:szCs w:val="24"/>
        </w:rPr>
        <w:br/>
      </w:r>
    </w:p>
    <w:p w:rsidR="009507F4" w:rsidRPr="00E90874" w:rsidRDefault="009507F4" w:rsidP="009D0881">
      <w:pPr>
        <w:spacing w:after="0"/>
        <w:ind w:firstLine="709"/>
        <w:contextualSpacing/>
        <w:jc w:val="center"/>
        <w:rPr>
          <w:rFonts w:ascii="Times New Roman" w:hAnsi="Times New Roman" w:cs="Times New Roman"/>
          <w:sz w:val="24"/>
          <w:szCs w:val="24"/>
        </w:rPr>
      </w:pPr>
      <w:r w:rsidRPr="00E90874">
        <w:rPr>
          <w:rFonts w:ascii="Times New Roman" w:hAnsi="Times New Roman" w:cs="Times New Roman"/>
          <w:bCs/>
          <w:sz w:val="24"/>
          <w:szCs w:val="24"/>
        </w:rPr>
        <w:t>Билет №25</w:t>
      </w:r>
    </w:p>
    <w:p w:rsidR="009507F4"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 xml:space="preserve">1. Ориентация при </w:t>
      </w:r>
      <w:proofErr w:type="spellStart"/>
      <w:r w:rsidRPr="00E90874">
        <w:rPr>
          <w:rFonts w:ascii="Times New Roman" w:hAnsi="Times New Roman" w:cs="Times New Roman"/>
          <w:sz w:val="24"/>
          <w:szCs w:val="24"/>
        </w:rPr>
        <w:t>электрофильном</w:t>
      </w:r>
      <w:proofErr w:type="spellEnd"/>
      <w:r w:rsidRPr="00E90874">
        <w:rPr>
          <w:rFonts w:ascii="Times New Roman" w:hAnsi="Times New Roman" w:cs="Times New Roman"/>
          <w:sz w:val="24"/>
          <w:szCs w:val="24"/>
        </w:rPr>
        <w:t xml:space="preserve"> замещении в </w:t>
      </w:r>
      <w:proofErr w:type="spellStart"/>
      <w:r w:rsidRPr="00E90874">
        <w:rPr>
          <w:rFonts w:ascii="Times New Roman" w:hAnsi="Times New Roman" w:cs="Times New Roman"/>
          <w:sz w:val="24"/>
          <w:szCs w:val="24"/>
        </w:rPr>
        <w:t>бензольное</w:t>
      </w:r>
      <w:proofErr w:type="spellEnd"/>
      <w:r w:rsidRPr="00E90874">
        <w:rPr>
          <w:rFonts w:ascii="Times New Roman" w:hAnsi="Times New Roman" w:cs="Times New Roman"/>
          <w:sz w:val="24"/>
          <w:szCs w:val="24"/>
        </w:rPr>
        <w:t xml:space="preserve"> ядро. Теория заместителей. Заместители 1 и 2 рода, их природа и влияние на активность </w:t>
      </w:r>
      <w:proofErr w:type="spellStart"/>
      <w:r w:rsidRPr="00E90874">
        <w:rPr>
          <w:rFonts w:ascii="Times New Roman" w:hAnsi="Times New Roman" w:cs="Times New Roman"/>
          <w:sz w:val="24"/>
          <w:szCs w:val="24"/>
        </w:rPr>
        <w:t>бензольного</w:t>
      </w:r>
      <w:proofErr w:type="spellEnd"/>
      <w:r w:rsidRPr="00E90874">
        <w:rPr>
          <w:rFonts w:ascii="Times New Roman" w:hAnsi="Times New Roman" w:cs="Times New Roman"/>
          <w:sz w:val="24"/>
          <w:szCs w:val="24"/>
        </w:rPr>
        <w:t xml:space="preserve"> ядра. </w:t>
      </w:r>
    </w:p>
    <w:p w:rsidR="009507F4"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 xml:space="preserve">2. Понятие амфотерности в органических </w:t>
      </w:r>
      <w:proofErr w:type="spellStart"/>
      <w:r w:rsidRPr="00E90874">
        <w:rPr>
          <w:rFonts w:ascii="Times New Roman" w:hAnsi="Times New Roman" w:cs="Times New Roman"/>
          <w:sz w:val="24"/>
          <w:szCs w:val="24"/>
        </w:rPr>
        <w:t>соединениях.Способы</w:t>
      </w:r>
      <w:proofErr w:type="spellEnd"/>
      <w:r w:rsidRPr="00E90874">
        <w:rPr>
          <w:rFonts w:ascii="Times New Roman" w:hAnsi="Times New Roman" w:cs="Times New Roman"/>
          <w:sz w:val="24"/>
          <w:szCs w:val="24"/>
        </w:rPr>
        <w:t xml:space="preserve"> получения </w:t>
      </w:r>
      <w:proofErr w:type="spellStart"/>
      <w:r w:rsidRPr="00E90874">
        <w:rPr>
          <w:rFonts w:ascii="Times New Roman" w:hAnsi="Times New Roman" w:cs="Times New Roman"/>
          <w:sz w:val="24"/>
          <w:szCs w:val="24"/>
        </w:rPr>
        <w:t>аминоспиртов</w:t>
      </w:r>
      <w:proofErr w:type="spellEnd"/>
      <w:r w:rsidRPr="00E90874">
        <w:rPr>
          <w:rFonts w:ascii="Times New Roman" w:hAnsi="Times New Roman" w:cs="Times New Roman"/>
          <w:sz w:val="24"/>
          <w:szCs w:val="24"/>
        </w:rPr>
        <w:t xml:space="preserve">, </w:t>
      </w:r>
      <w:proofErr w:type="spellStart"/>
      <w:r w:rsidRPr="00E90874">
        <w:rPr>
          <w:rFonts w:ascii="Times New Roman" w:hAnsi="Times New Roman" w:cs="Times New Roman"/>
          <w:sz w:val="24"/>
          <w:szCs w:val="24"/>
        </w:rPr>
        <w:t>аминфенолов</w:t>
      </w:r>
      <w:proofErr w:type="spellEnd"/>
      <w:r w:rsidRPr="00E90874">
        <w:rPr>
          <w:rFonts w:ascii="Times New Roman" w:hAnsi="Times New Roman" w:cs="Times New Roman"/>
          <w:sz w:val="24"/>
          <w:szCs w:val="24"/>
        </w:rPr>
        <w:t xml:space="preserve"> и аминокислот.</w:t>
      </w:r>
    </w:p>
    <w:p w:rsidR="009507F4"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 xml:space="preserve">Специфические свойства </w:t>
      </w:r>
      <w:proofErr w:type="spellStart"/>
      <w:r w:rsidRPr="00E90874">
        <w:rPr>
          <w:rFonts w:ascii="Times New Roman" w:hAnsi="Times New Roman" w:cs="Times New Roman"/>
          <w:sz w:val="24"/>
          <w:szCs w:val="24"/>
        </w:rPr>
        <w:t>аминоспиртов</w:t>
      </w:r>
      <w:proofErr w:type="spellEnd"/>
      <w:r w:rsidRPr="00E90874">
        <w:rPr>
          <w:rFonts w:ascii="Times New Roman" w:hAnsi="Times New Roman" w:cs="Times New Roman"/>
          <w:sz w:val="24"/>
          <w:szCs w:val="24"/>
        </w:rPr>
        <w:t xml:space="preserve">, </w:t>
      </w:r>
      <w:proofErr w:type="spellStart"/>
      <w:r w:rsidRPr="00E90874">
        <w:rPr>
          <w:rFonts w:ascii="Times New Roman" w:hAnsi="Times New Roman" w:cs="Times New Roman"/>
          <w:sz w:val="24"/>
          <w:szCs w:val="24"/>
        </w:rPr>
        <w:t>аминфенолов</w:t>
      </w:r>
      <w:proofErr w:type="spellEnd"/>
      <w:r w:rsidRPr="00E90874">
        <w:rPr>
          <w:rFonts w:ascii="Times New Roman" w:hAnsi="Times New Roman" w:cs="Times New Roman"/>
          <w:sz w:val="24"/>
          <w:szCs w:val="24"/>
        </w:rPr>
        <w:t xml:space="preserve"> и аминокислот.</w:t>
      </w:r>
    </w:p>
    <w:p w:rsidR="00844478" w:rsidRPr="00E90874" w:rsidRDefault="009507F4" w:rsidP="009D0881">
      <w:pPr>
        <w:shd w:val="clear" w:color="auto" w:fill="FFFFFF"/>
        <w:spacing w:after="0"/>
        <w:ind w:firstLine="709"/>
        <w:contextualSpacing/>
        <w:jc w:val="both"/>
        <w:rPr>
          <w:rFonts w:ascii="Times New Roman" w:hAnsi="Times New Roman" w:cs="Times New Roman"/>
          <w:color w:val="000000" w:themeColor="text1"/>
          <w:sz w:val="24"/>
          <w:szCs w:val="24"/>
        </w:rPr>
      </w:pPr>
      <w:r w:rsidRPr="00E90874">
        <w:rPr>
          <w:rFonts w:ascii="Times New Roman" w:hAnsi="Times New Roman" w:cs="Times New Roman"/>
          <w:sz w:val="24"/>
          <w:szCs w:val="24"/>
        </w:rPr>
        <w:t xml:space="preserve">3. </w:t>
      </w:r>
      <w:r w:rsidR="00844478" w:rsidRPr="00E90874">
        <w:rPr>
          <w:rFonts w:ascii="Times New Roman" w:hAnsi="Times New Roman" w:cs="Times New Roman"/>
          <w:color w:val="000000" w:themeColor="text1"/>
          <w:sz w:val="24"/>
          <w:szCs w:val="24"/>
        </w:rPr>
        <w:t>Массовая доля углерода в углеводороде равна 0,8889. Его плотность по воздуху равна 1,862. Найдите молекулярную формулу этого углеводорода, напишите формулы и названия возможных его изомеров.</w:t>
      </w:r>
    </w:p>
    <w:p w:rsidR="00F26A74" w:rsidRPr="00E90874" w:rsidRDefault="00F26A74" w:rsidP="009D0881">
      <w:pPr>
        <w:spacing w:after="0"/>
        <w:ind w:firstLine="709"/>
        <w:contextualSpacing/>
        <w:jc w:val="both"/>
        <w:rPr>
          <w:rFonts w:ascii="Times New Roman" w:hAnsi="Times New Roman" w:cs="Times New Roman"/>
          <w:bCs/>
          <w:sz w:val="24"/>
          <w:szCs w:val="24"/>
        </w:rPr>
      </w:pPr>
    </w:p>
    <w:p w:rsidR="009507F4" w:rsidRPr="00E90874" w:rsidRDefault="009507F4" w:rsidP="009D0881">
      <w:pPr>
        <w:spacing w:after="0"/>
        <w:ind w:firstLine="709"/>
        <w:contextualSpacing/>
        <w:jc w:val="center"/>
        <w:rPr>
          <w:rFonts w:ascii="Times New Roman" w:hAnsi="Times New Roman" w:cs="Times New Roman"/>
          <w:sz w:val="24"/>
          <w:szCs w:val="24"/>
        </w:rPr>
      </w:pPr>
      <w:r w:rsidRPr="00E90874">
        <w:rPr>
          <w:rFonts w:ascii="Times New Roman" w:hAnsi="Times New Roman" w:cs="Times New Roman"/>
          <w:bCs/>
          <w:sz w:val="24"/>
          <w:szCs w:val="24"/>
        </w:rPr>
        <w:t>Билет№26</w:t>
      </w:r>
    </w:p>
    <w:p w:rsidR="009507F4"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 xml:space="preserve">1. Отдельные представители ароматических углеводородов: бензол, </w:t>
      </w:r>
      <w:proofErr w:type="spellStart"/>
      <w:r w:rsidRPr="00E90874">
        <w:rPr>
          <w:rFonts w:ascii="Times New Roman" w:hAnsi="Times New Roman" w:cs="Times New Roman"/>
          <w:sz w:val="24"/>
          <w:szCs w:val="24"/>
        </w:rPr>
        <w:t>тоол</w:t>
      </w:r>
      <w:proofErr w:type="spellEnd"/>
      <w:r w:rsidRPr="00E90874">
        <w:rPr>
          <w:rFonts w:ascii="Times New Roman" w:hAnsi="Times New Roman" w:cs="Times New Roman"/>
          <w:sz w:val="24"/>
          <w:szCs w:val="24"/>
        </w:rPr>
        <w:t>, ксилолы, их применение в промышленности.</w:t>
      </w:r>
    </w:p>
    <w:p w:rsidR="00844478"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2.Галогензамещенные кислоты.</w:t>
      </w:r>
      <w:r w:rsidR="00F26A74" w:rsidRPr="00E90874">
        <w:rPr>
          <w:rFonts w:ascii="Times New Roman" w:hAnsi="Times New Roman" w:cs="Times New Roman"/>
          <w:sz w:val="24"/>
          <w:szCs w:val="24"/>
        </w:rPr>
        <w:t xml:space="preserve"> </w:t>
      </w:r>
      <w:proofErr w:type="spellStart"/>
      <w:r w:rsidRPr="00E90874">
        <w:rPr>
          <w:rFonts w:ascii="Times New Roman" w:hAnsi="Times New Roman" w:cs="Times New Roman"/>
          <w:sz w:val="24"/>
          <w:szCs w:val="24"/>
        </w:rPr>
        <w:t>Гидроксикислоты</w:t>
      </w:r>
      <w:proofErr w:type="spellEnd"/>
      <w:r w:rsidRPr="00E90874">
        <w:rPr>
          <w:rFonts w:ascii="Times New Roman" w:hAnsi="Times New Roman" w:cs="Times New Roman"/>
          <w:sz w:val="24"/>
          <w:szCs w:val="24"/>
        </w:rPr>
        <w:t>.</w:t>
      </w:r>
      <w:r w:rsidR="00F26A74" w:rsidRPr="00E90874">
        <w:rPr>
          <w:rFonts w:ascii="Times New Roman" w:hAnsi="Times New Roman" w:cs="Times New Roman"/>
          <w:sz w:val="24"/>
          <w:szCs w:val="24"/>
        </w:rPr>
        <w:t xml:space="preserve"> </w:t>
      </w:r>
      <w:proofErr w:type="spellStart"/>
      <w:r w:rsidRPr="00E90874">
        <w:rPr>
          <w:rFonts w:ascii="Times New Roman" w:hAnsi="Times New Roman" w:cs="Times New Roman"/>
          <w:sz w:val="24"/>
          <w:szCs w:val="24"/>
        </w:rPr>
        <w:t>Оксокислоты</w:t>
      </w:r>
      <w:proofErr w:type="spellEnd"/>
      <w:r w:rsidRPr="00E90874">
        <w:rPr>
          <w:rFonts w:ascii="Times New Roman" w:hAnsi="Times New Roman" w:cs="Times New Roman"/>
          <w:sz w:val="24"/>
          <w:szCs w:val="24"/>
        </w:rPr>
        <w:t>.</w:t>
      </w:r>
    </w:p>
    <w:p w:rsidR="00844478" w:rsidRPr="00E90874" w:rsidRDefault="00844478"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 xml:space="preserve">3. </w:t>
      </w:r>
      <w:r w:rsidRPr="00E90874">
        <w:rPr>
          <w:rFonts w:ascii="Times New Roman" w:hAnsi="Times New Roman" w:cs="Times New Roman"/>
          <w:bCs/>
          <w:color w:val="000000" w:themeColor="text1"/>
          <w:sz w:val="24"/>
          <w:szCs w:val="24"/>
        </w:rPr>
        <w:t>Сколько по объему воздуха при нормальных условиях потребуется, чтобы сжечь 1 л бензола, плотность которого 0,88 г/см3?</w:t>
      </w:r>
    </w:p>
    <w:p w:rsidR="00F26A74" w:rsidRPr="00E90874" w:rsidRDefault="00F26A74" w:rsidP="009D0881">
      <w:pPr>
        <w:spacing w:after="0"/>
        <w:ind w:firstLine="709"/>
        <w:contextualSpacing/>
        <w:jc w:val="both"/>
        <w:rPr>
          <w:rFonts w:ascii="Times New Roman" w:hAnsi="Times New Roman" w:cs="Times New Roman"/>
          <w:bCs/>
          <w:sz w:val="24"/>
          <w:szCs w:val="24"/>
        </w:rPr>
      </w:pPr>
    </w:p>
    <w:p w:rsidR="009507F4" w:rsidRPr="00E90874" w:rsidRDefault="009507F4" w:rsidP="009D0881">
      <w:pPr>
        <w:spacing w:after="0"/>
        <w:ind w:firstLine="709"/>
        <w:contextualSpacing/>
        <w:jc w:val="center"/>
        <w:rPr>
          <w:rFonts w:ascii="Times New Roman" w:hAnsi="Times New Roman" w:cs="Times New Roman"/>
          <w:sz w:val="24"/>
          <w:szCs w:val="24"/>
        </w:rPr>
      </w:pPr>
      <w:r w:rsidRPr="00E90874">
        <w:rPr>
          <w:rFonts w:ascii="Times New Roman" w:hAnsi="Times New Roman" w:cs="Times New Roman"/>
          <w:bCs/>
          <w:sz w:val="24"/>
          <w:szCs w:val="24"/>
        </w:rPr>
        <w:t>Билет №27</w:t>
      </w:r>
    </w:p>
    <w:p w:rsidR="009507F4"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1. Многоядерные арены, их классификации. Дифенил, нафталин: строение, свойства, применение.</w:t>
      </w:r>
    </w:p>
    <w:p w:rsidR="00844478"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2. Классификация, строение углеводов.</w:t>
      </w:r>
      <w:r w:rsidR="006548BA">
        <w:rPr>
          <w:rFonts w:ascii="Times New Roman" w:hAnsi="Times New Roman" w:cs="Times New Roman"/>
          <w:sz w:val="24"/>
          <w:szCs w:val="24"/>
        </w:rPr>
        <w:t xml:space="preserve"> </w:t>
      </w:r>
      <w:r w:rsidRPr="00E90874">
        <w:rPr>
          <w:rFonts w:ascii="Times New Roman" w:hAnsi="Times New Roman" w:cs="Times New Roman"/>
          <w:sz w:val="24"/>
          <w:szCs w:val="24"/>
        </w:rPr>
        <w:t xml:space="preserve">Формулы Фишера. </w:t>
      </w:r>
      <w:proofErr w:type="spellStart"/>
      <w:r w:rsidRPr="00E90874">
        <w:rPr>
          <w:rFonts w:ascii="Times New Roman" w:hAnsi="Times New Roman" w:cs="Times New Roman"/>
          <w:sz w:val="24"/>
          <w:szCs w:val="24"/>
        </w:rPr>
        <w:t>Пиранозная</w:t>
      </w:r>
      <w:proofErr w:type="spellEnd"/>
      <w:r w:rsidRPr="00E90874">
        <w:rPr>
          <w:rFonts w:ascii="Times New Roman" w:hAnsi="Times New Roman" w:cs="Times New Roman"/>
          <w:sz w:val="24"/>
          <w:szCs w:val="24"/>
        </w:rPr>
        <w:t xml:space="preserve"> и </w:t>
      </w:r>
      <w:proofErr w:type="spellStart"/>
      <w:r w:rsidRPr="00E90874">
        <w:rPr>
          <w:rFonts w:ascii="Times New Roman" w:hAnsi="Times New Roman" w:cs="Times New Roman"/>
          <w:sz w:val="24"/>
          <w:szCs w:val="24"/>
        </w:rPr>
        <w:t>фуранозная</w:t>
      </w:r>
      <w:proofErr w:type="spellEnd"/>
      <w:r w:rsidRPr="00E90874">
        <w:rPr>
          <w:rFonts w:ascii="Times New Roman" w:hAnsi="Times New Roman" w:cs="Times New Roman"/>
          <w:sz w:val="24"/>
          <w:szCs w:val="24"/>
        </w:rPr>
        <w:t xml:space="preserve"> формы молекул моносахаридов. Химические свойства сонно-, олиго-, полисахаридов.</w:t>
      </w:r>
    </w:p>
    <w:p w:rsidR="00844478" w:rsidRPr="00E90874" w:rsidRDefault="00844478"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 xml:space="preserve">3. </w:t>
      </w:r>
      <w:r w:rsidRPr="00E90874">
        <w:rPr>
          <w:rFonts w:ascii="Times New Roman" w:hAnsi="Times New Roman" w:cs="Times New Roman"/>
          <w:bCs/>
          <w:color w:val="000000" w:themeColor="text1"/>
          <w:sz w:val="24"/>
          <w:szCs w:val="24"/>
        </w:rPr>
        <w:t>Какой объем кислорода и воздуха потребуется для сжигания 67,2 м3 бутана?</w:t>
      </w:r>
    </w:p>
    <w:p w:rsidR="00F26A74" w:rsidRPr="00E90874" w:rsidRDefault="00F26A74" w:rsidP="009D0881">
      <w:pPr>
        <w:spacing w:after="0"/>
        <w:ind w:firstLine="709"/>
        <w:contextualSpacing/>
        <w:jc w:val="both"/>
        <w:rPr>
          <w:rFonts w:ascii="Times New Roman" w:hAnsi="Times New Roman" w:cs="Times New Roman"/>
          <w:bCs/>
          <w:sz w:val="24"/>
          <w:szCs w:val="24"/>
        </w:rPr>
      </w:pPr>
    </w:p>
    <w:p w:rsidR="009507F4" w:rsidRPr="00E90874" w:rsidRDefault="009507F4" w:rsidP="009D0881">
      <w:pPr>
        <w:spacing w:after="0"/>
        <w:ind w:firstLine="709"/>
        <w:contextualSpacing/>
        <w:jc w:val="center"/>
        <w:rPr>
          <w:rFonts w:ascii="Times New Roman" w:hAnsi="Times New Roman" w:cs="Times New Roman"/>
          <w:sz w:val="24"/>
          <w:szCs w:val="24"/>
        </w:rPr>
      </w:pPr>
      <w:r w:rsidRPr="00E90874">
        <w:rPr>
          <w:rFonts w:ascii="Times New Roman" w:hAnsi="Times New Roman" w:cs="Times New Roman"/>
          <w:bCs/>
          <w:sz w:val="24"/>
          <w:szCs w:val="24"/>
        </w:rPr>
        <w:t>Билет №28</w:t>
      </w:r>
    </w:p>
    <w:p w:rsidR="009507F4"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1. Взаимные превращения углеводородов различных гомологических рядов.</w:t>
      </w:r>
    </w:p>
    <w:p w:rsidR="009507F4"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 xml:space="preserve">2.Классификация и общая характеристика </w:t>
      </w:r>
      <w:proofErr w:type="spellStart"/>
      <w:r w:rsidRPr="00E90874">
        <w:rPr>
          <w:rFonts w:ascii="Times New Roman" w:hAnsi="Times New Roman" w:cs="Times New Roman"/>
          <w:sz w:val="24"/>
          <w:szCs w:val="24"/>
        </w:rPr>
        <w:t>гетероциклов</w:t>
      </w:r>
      <w:proofErr w:type="spellEnd"/>
      <w:r w:rsidRPr="00E90874">
        <w:rPr>
          <w:rFonts w:ascii="Times New Roman" w:hAnsi="Times New Roman" w:cs="Times New Roman"/>
          <w:sz w:val="24"/>
          <w:szCs w:val="24"/>
        </w:rPr>
        <w:t>.</w:t>
      </w:r>
    </w:p>
    <w:p w:rsidR="00844478" w:rsidRPr="00E90874" w:rsidRDefault="009507F4" w:rsidP="009D0881">
      <w:pPr>
        <w:spacing w:after="0"/>
        <w:ind w:firstLine="709"/>
        <w:contextualSpacing/>
        <w:jc w:val="both"/>
        <w:rPr>
          <w:rFonts w:ascii="Times New Roman" w:hAnsi="Times New Roman" w:cs="Times New Roman"/>
          <w:color w:val="333333"/>
          <w:sz w:val="24"/>
          <w:szCs w:val="24"/>
          <w:shd w:val="clear" w:color="auto" w:fill="F8F8F8"/>
        </w:rPr>
      </w:pPr>
      <w:r w:rsidRPr="00E90874">
        <w:rPr>
          <w:rFonts w:ascii="Times New Roman" w:hAnsi="Times New Roman" w:cs="Times New Roman"/>
          <w:sz w:val="24"/>
          <w:szCs w:val="24"/>
        </w:rPr>
        <w:t xml:space="preserve">3. </w:t>
      </w:r>
      <w:r w:rsidR="00844478" w:rsidRPr="00E90874">
        <w:rPr>
          <w:rFonts w:ascii="Times New Roman" w:hAnsi="Times New Roman" w:cs="Times New Roman"/>
          <w:color w:val="000000" w:themeColor="text1"/>
          <w:sz w:val="24"/>
          <w:szCs w:val="24"/>
        </w:rPr>
        <w:t>В</w:t>
      </w:r>
      <w:r w:rsidR="00844478" w:rsidRPr="00E90874">
        <w:rPr>
          <w:rFonts w:ascii="Times New Roman" w:hAnsi="Times New Roman" w:cs="Times New Roman"/>
          <w:color w:val="333333"/>
          <w:sz w:val="24"/>
          <w:szCs w:val="24"/>
          <w:shd w:val="clear" w:color="auto" w:fill="F8F8F8"/>
        </w:rPr>
        <w:t>ычислите, сколько хлора в литрах и в граммах потребуется, чтобы получить 202 г хлорметана.</w:t>
      </w:r>
    </w:p>
    <w:p w:rsidR="009507F4" w:rsidRPr="00E90874" w:rsidRDefault="009507F4" w:rsidP="009D0881">
      <w:pPr>
        <w:spacing w:after="0"/>
        <w:ind w:firstLine="709"/>
        <w:contextualSpacing/>
        <w:jc w:val="center"/>
        <w:rPr>
          <w:rFonts w:ascii="Times New Roman" w:hAnsi="Times New Roman" w:cs="Times New Roman"/>
          <w:sz w:val="24"/>
          <w:szCs w:val="24"/>
        </w:rPr>
      </w:pPr>
      <w:r w:rsidRPr="00E90874">
        <w:rPr>
          <w:rFonts w:ascii="Times New Roman" w:hAnsi="Times New Roman" w:cs="Times New Roman"/>
          <w:bCs/>
          <w:sz w:val="24"/>
          <w:szCs w:val="24"/>
        </w:rPr>
        <w:t>Билет №29</w:t>
      </w:r>
    </w:p>
    <w:p w:rsidR="009507F4"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 xml:space="preserve">1. Галогенопроизводные углеводородов, их классификация, изомерия, </w:t>
      </w:r>
      <w:proofErr w:type="spellStart"/>
      <w:r w:rsidRPr="00E90874">
        <w:rPr>
          <w:rFonts w:ascii="Times New Roman" w:hAnsi="Times New Roman" w:cs="Times New Roman"/>
          <w:sz w:val="24"/>
          <w:szCs w:val="24"/>
        </w:rPr>
        <w:t>номенклатура.Способы</w:t>
      </w:r>
      <w:proofErr w:type="spellEnd"/>
      <w:r w:rsidRPr="00E90874">
        <w:rPr>
          <w:rFonts w:ascii="Times New Roman" w:hAnsi="Times New Roman" w:cs="Times New Roman"/>
          <w:sz w:val="24"/>
          <w:szCs w:val="24"/>
        </w:rPr>
        <w:t xml:space="preserve"> получения насыщенных и ненасыщенных галогенпроизводных.</w:t>
      </w:r>
    </w:p>
    <w:p w:rsidR="00844478"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 xml:space="preserve">2. Пиридин, его строение и </w:t>
      </w:r>
      <w:proofErr w:type="spellStart"/>
      <w:r w:rsidRPr="00E90874">
        <w:rPr>
          <w:rFonts w:ascii="Times New Roman" w:hAnsi="Times New Roman" w:cs="Times New Roman"/>
          <w:sz w:val="24"/>
          <w:szCs w:val="24"/>
        </w:rPr>
        <w:t>свойства.Пиррол</w:t>
      </w:r>
      <w:proofErr w:type="spellEnd"/>
      <w:r w:rsidRPr="00E90874">
        <w:rPr>
          <w:rFonts w:ascii="Times New Roman" w:hAnsi="Times New Roman" w:cs="Times New Roman"/>
          <w:sz w:val="24"/>
          <w:szCs w:val="24"/>
        </w:rPr>
        <w:t>, его строение и свойства.</w:t>
      </w:r>
    </w:p>
    <w:p w:rsidR="00844478" w:rsidRPr="00E90874" w:rsidRDefault="00844478"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 xml:space="preserve">3. </w:t>
      </w:r>
      <w:r w:rsidRPr="00E90874">
        <w:rPr>
          <w:rFonts w:ascii="Times New Roman" w:hAnsi="Times New Roman" w:cs="Times New Roman"/>
          <w:bCs/>
          <w:color w:val="333333"/>
          <w:sz w:val="24"/>
          <w:szCs w:val="24"/>
        </w:rPr>
        <w:t>Вычислите, какой объем (в л) оксида углерода (IV) образуется при окислении 0,25 моль сахарозы (н.у.).</w:t>
      </w:r>
    </w:p>
    <w:p w:rsidR="00F26A74" w:rsidRPr="00E90874" w:rsidRDefault="00F26A74" w:rsidP="009D0881">
      <w:pPr>
        <w:spacing w:after="0"/>
        <w:ind w:firstLine="709"/>
        <w:contextualSpacing/>
        <w:jc w:val="both"/>
        <w:rPr>
          <w:rFonts w:ascii="Times New Roman" w:hAnsi="Times New Roman" w:cs="Times New Roman"/>
          <w:bCs/>
          <w:sz w:val="24"/>
          <w:szCs w:val="24"/>
        </w:rPr>
      </w:pPr>
    </w:p>
    <w:p w:rsidR="009507F4" w:rsidRPr="00E90874" w:rsidRDefault="009507F4" w:rsidP="009D0881">
      <w:pPr>
        <w:spacing w:after="0"/>
        <w:ind w:firstLine="709"/>
        <w:contextualSpacing/>
        <w:jc w:val="center"/>
        <w:rPr>
          <w:rFonts w:ascii="Times New Roman" w:hAnsi="Times New Roman" w:cs="Times New Roman"/>
          <w:sz w:val="24"/>
          <w:szCs w:val="24"/>
        </w:rPr>
      </w:pPr>
      <w:r w:rsidRPr="00E90874">
        <w:rPr>
          <w:rFonts w:ascii="Times New Roman" w:hAnsi="Times New Roman" w:cs="Times New Roman"/>
          <w:bCs/>
          <w:sz w:val="24"/>
          <w:szCs w:val="24"/>
        </w:rPr>
        <w:lastRenderedPageBreak/>
        <w:t>Билет №30</w:t>
      </w:r>
    </w:p>
    <w:p w:rsidR="009507F4"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 xml:space="preserve">1.Условия проведения реакций </w:t>
      </w:r>
      <w:proofErr w:type="spellStart"/>
      <w:r w:rsidRPr="00E90874">
        <w:rPr>
          <w:rFonts w:ascii="Times New Roman" w:hAnsi="Times New Roman" w:cs="Times New Roman"/>
          <w:sz w:val="24"/>
          <w:szCs w:val="24"/>
        </w:rPr>
        <w:t>галогенированияи</w:t>
      </w:r>
      <w:proofErr w:type="spellEnd"/>
      <w:r w:rsidRPr="00E90874">
        <w:rPr>
          <w:rFonts w:ascii="Times New Roman" w:hAnsi="Times New Roman" w:cs="Times New Roman"/>
          <w:sz w:val="24"/>
          <w:szCs w:val="24"/>
        </w:rPr>
        <w:t xml:space="preserve"> присоединения галогенов к ароматическому ядру. Получение чисто ароматических и </w:t>
      </w:r>
      <w:proofErr w:type="spellStart"/>
      <w:r w:rsidRPr="00E90874">
        <w:rPr>
          <w:rFonts w:ascii="Times New Roman" w:hAnsi="Times New Roman" w:cs="Times New Roman"/>
          <w:sz w:val="24"/>
          <w:szCs w:val="24"/>
        </w:rPr>
        <w:t>жирноароматических</w:t>
      </w:r>
      <w:proofErr w:type="spellEnd"/>
      <w:r w:rsidRPr="00E90874">
        <w:rPr>
          <w:rFonts w:ascii="Times New Roman" w:hAnsi="Times New Roman" w:cs="Times New Roman"/>
          <w:sz w:val="24"/>
          <w:szCs w:val="24"/>
        </w:rPr>
        <w:t xml:space="preserve"> галогенпроизводных.</w:t>
      </w:r>
    </w:p>
    <w:p w:rsidR="009507F4" w:rsidRPr="00E90874" w:rsidRDefault="009507F4" w:rsidP="009D0881">
      <w:pPr>
        <w:spacing w:after="0"/>
        <w:ind w:firstLine="709"/>
        <w:contextualSpacing/>
        <w:jc w:val="both"/>
        <w:rPr>
          <w:rFonts w:ascii="Times New Roman" w:hAnsi="Times New Roman" w:cs="Times New Roman"/>
          <w:sz w:val="24"/>
          <w:szCs w:val="24"/>
        </w:rPr>
      </w:pPr>
      <w:r w:rsidRPr="00E90874">
        <w:rPr>
          <w:rFonts w:ascii="Times New Roman" w:hAnsi="Times New Roman" w:cs="Times New Roman"/>
          <w:sz w:val="24"/>
          <w:szCs w:val="24"/>
        </w:rPr>
        <w:t xml:space="preserve">2.Белки. Состав, строение и </w:t>
      </w:r>
      <w:proofErr w:type="spellStart"/>
      <w:r w:rsidRPr="00E90874">
        <w:rPr>
          <w:rFonts w:ascii="Times New Roman" w:hAnsi="Times New Roman" w:cs="Times New Roman"/>
          <w:sz w:val="24"/>
          <w:szCs w:val="24"/>
        </w:rPr>
        <w:t>свойства.Биологическая</w:t>
      </w:r>
      <w:proofErr w:type="spellEnd"/>
      <w:r w:rsidRPr="00E90874">
        <w:rPr>
          <w:rFonts w:ascii="Times New Roman" w:hAnsi="Times New Roman" w:cs="Times New Roman"/>
          <w:sz w:val="24"/>
          <w:szCs w:val="24"/>
        </w:rPr>
        <w:t xml:space="preserve"> роль белков. Цветные реакции белков</w:t>
      </w:r>
    </w:p>
    <w:p w:rsidR="009507F4" w:rsidRPr="00E90874" w:rsidRDefault="009507F4" w:rsidP="009D0881">
      <w:pPr>
        <w:spacing w:after="0"/>
        <w:ind w:firstLine="709"/>
        <w:contextualSpacing/>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3.</w:t>
      </w:r>
      <w:r w:rsidR="00844478" w:rsidRPr="00E90874">
        <w:rPr>
          <w:rFonts w:ascii="Times New Roman" w:hAnsi="Times New Roman" w:cs="Times New Roman"/>
          <w:bCs/>
          <w:color w:val="000000" w:themeColor="text1"/>
          <w:sz w:val="24"/>
          <w:szCs w:val="24"/>
        </w:rPr>
        <w:t>Сколько по объему воздуха необходимо, чтобы сжечь 1 кг гептана?</w:t>
      </w:r>
      <w:r w:rsidRPr="00E90874">
        <w:rPr>
          <w:rFonts w:ascii="Times New Roman" w:hAnsi="Times New Roman" w:cs="Times New Roman"/>
          <w:color w:val="000000" w:themeColor="text1"/>
          <w:sz w:val="24"/>
          <w:szCs w:val="24"/>
        </w:rPr>
        <w:br/>
      </w:r>
    </w:p>
    <w:p w:rsidR="00226335" w:rsidRPr="00E90874" w:rsidRDefault="00226335" w:rsidP="00E90874">
      <w:pPr>
        <w:spacing w:after="0"/>
        <w:ind w:firstLine="426"/>
        <w:contextualSpacing/>
        <w:jc w:val="center"/>
        <w:rPr>
          <w:rFonts w:ascii="Times New Roman" w:hAnsi="Times New Roman" w:cs="Times New Roman"/>
          <w:sz w:val="24"/>
          <w:szCs w:val="24"/>
        </w:rPr>
      </w:pPr>
    </w:p>
    <w:p w:rsidR="00F26A74" w:rsidRPr="00E90874" w:rsidRDefault="00F26A74" w:rsidP="00E90874">
      <w:pPr>
        <w:spacing w:after="0"/>
        <w:contextualSpacing/>
        <w:rPr>
          <w:rFonts w:ascii="Times New Roman" w:hAnsi="Times New Roman" w:cs="Times New Roman"/>
          <w:sz w:val="24"/>
          <w:szCs w:val="24"/>
        </w:rPr>
      </w:pPr>
      <w:r w:rsidRPr="00E90874">
        <w:rPr>
          <w:rFonts w:ascii="Times New Roman" w:hAnsi="Times New Roman" w:cs="Times New Roman"/>
          <w:sz w:val="24"/>
          <w:szCs w:val="24"/>
        </w:rPr>
        <w:br w:type="page"/>
      </w:r>
    </w:p>
    <w:p w:rsidR="00F26A74" w:rsidRPr="00E90874" w:rsidRDefault="00F26A74" w:rsidP="00E90874">
      <w:pPr>
        <w:spacing w:after="0"/>
        <w:contextualSpacing/>
        <w:jc w:val="center"/>
        <w:rPr>
          <w:rFonts w:ascii="Times New Roman" w:hAnsi="Times New Roman" w:cs="Times New Roman"/>
          <w:b/>
          <w:sz w:val="24"/>
          <w:szCs w:val="24"/>
        </w:rPr>
      </w:pPr>
      <w:r w:rsidRPr="00E90874">
        <w:rPr>
          <w:rFonts w:ascii="Times New Roman" w:hAnsi="Times New Roman" w:cs="Times New Roman"/>
          <w:b/>
          <w:sz w:val="24"/>
          <w:szCs w:val="24"/>
        </w:rPr>
        <w:lastRenderedPageBreak/>
        <w:t>Вопросы к экзамену по органической химии</w:t>
      </w:r>
    </w:p>
    <w:p w:rsidR="00F26A74" w:rsidRPr="00E90874" w:rsidRDefault="00F26A74"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t>1. Предмет органической химии. Многообразие органических соединений. Значение соединений углерода в жизни и практической деятельности человека.</w:t>
      </w:r>
    </w:p>
    <w:p w:rsidR="00F26A74" w:rsidRPr="00E90874" w:rsidRDefault="00F26A74"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t>2. Основные виды природного сырья для промышленности органического синтеза.</w:t>
      </w:r>
    </w:p>
    <w:p w:rsidR="00F26A74" w:rsidRPr="00E90874" w:rsidRDefault="00F26A74"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t>3. Принципы качественного и количественного анализа.</w:t>
      </w:r>
    </w:p>
    <w:p w:rsidR="00F26A74" w:rsidRPr="00E90874" w:rsidRDefault="00F26A74"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t>4. Теория химического строения А. М. Бутлерова, ее основные положения и значение для развития органической химии.</w:t>
      </w:r>
    </w:p>
    <w:p w:rsidR="00F26A74" w:rsidRPr="00E90874" w:rsidRDefault="00F26A74"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t xml:space="preserve">5. Структурные формулы органических веществ. Изомерия. Валентные состояния углерода, гибридизация. Природа химической связи. </w:t>
      </w:r>
    </w:p>
    <w:p w:rsidR="00F26A74" w:rsidRPr="00E90874" w:rsidRDefault="00F26A74"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t>6. Ковалентная связь, ее характеристики, понятия о дробных и частичных зарядах.</w:t>
      </w:r>
    </w:p>
    <w:p w:rsidR="00F26A74" w:rsidRPr="00E90874" w:rsidRDefault="00F26A74"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t xml:space="preserve">7. Типы органических реакций. Способы разрыва ковалентной связи. Свободные радикалы. </w:t>
      </w:r>
      <w:proofErr w:type="spellStart"/>
      <w:r w:rsidRPr="00E90874">
        <w:rPr>
          <w:rFonts w:ascii="Times New Roman" w:hAnsi="Times New Roman" w:cs="Times New Roman"/>
          <w:sz w:val="24"/>
          <w:szCs w:val="24"/>
        </w:rPr>
        <w:t>Карбкатионы</w:t>
      </w:r>
      <w:proofErr w:type="spellEnd"/>
      <w:r w:rsidRPr="00E90874">
        <w:rPr>
          <w:rFonts w:ascii="Times New Roman" w:hAnsi="Times New Roman" w:cs="Times New Roman"/>
          <w:sz w:val="24"/>
          <w:szCs w:val="24"/>
        </w:rPr>
        <w:t xml:space="preserve">. </w:t>
      </w:r>
      <w:proofErr w:type="spellStart"/>
      <w:r w:rsidRPr="00E90874">
        <w:rPr>
          <w:rFonts w:ascii="Times New Roman" w:hAnsi="Times New Roman" w:cs="Times New Roman"/>
          <w:sz w:val="24"/>
          <w:szCs w:val="24"/>
        </w:rPr>
        <w:t>Карбанионы</w:t>
      </w:r>
      <w:proofErr w:type="spellEnd"/>
      <w:r w:rsidRPr="00E90874">
        <w:rPr>
          <w:rFonts w:ascii="Times New Roman" w:hAnsi="Times New Roman" w:cs="Times New Roman"/>
          <w:sz w:val="24"/>
          <w:szCs w:val="24"/>
        </w:rPr>
        <w:t>. Типы углеродного скелета. Важнейшие классы органических соединений. Принципы классификации.</w:t>
      </w:r>
    </w:p>
    <w:p w:rsidR="00F26A74" w:rsidRPr="00E90874" w:rsidRDefault="00F26A74"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t>8. Углеводороды, их классификация.</w:t>
      </w:r>
    </w:p>
    <w:p w:rsidR="00F26A74" w:rsidRPr="00E90874" w:rsidRDefault="00F26A74"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t xml:space="preserve">9. </w:t>
      </w:r>
      <w:proofErr w:type="spellStart"/>
      <w:r w:rsidRPr="00E90874">
        <w:rPr>
          <w:rFonts w:ascii="Times New Roman" w:hAnsi="Times New Roman" w:cs="Times New Roman"/>
          <w:sz w:val="24"/>
          <w:szCs w:val="24"/>
        </w:rPr>
        <w:t>Алканы</w:t>
      </w:r>
      <w:proofErr w:type="spellEnd"/>
      <w:r w:rsidRPr="00E90874">
        <w:rPr>
          <w:rFonts w:ascii="Times New Roman" w:hAnsi="Times New Roman" w:cs="Times New Roman"/>
          <w:sz w:val="24"/>
          <w:szCs w:val="24"/>
        </w:rPr>
        <w:t>, гомологический ряд, строение, номенклатура: рациональная и заместительная (ИЮПАК).</w:t>
      </w:r>
    </w:p>
    <w:p w:rsidR="00F26A74" w:rsidRPr="00E90874" w:rsidRDefault="00F26A74"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t>10. Природные источники парафинов. Способы получения парафинов: восстановлением, крекингом, синтезом веществ. Общая характеристика физических и химических свойств.</w:t>
      </w:r>
    </w:p>
    <w:p w:rsidR="00F26A74" w:rsidRPr="00E90874" w:rsidRDefault="00F26A74"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t xml:space="preserve">11. Реакции парафинов: галогенирование, как пример реакций радикального замещения, нитрование, </w:t>
      </w:r>
      <w:proofErr w:type="spellStart"/>
      <w:r w:rsidRPr="00E90874">
        <w:rPr>
          <w:rFonts w:ascii="Times New Roman" w:hAnsi="Times New Roman" w:cs="Times New Roman"/>
          <w:sz w:val="24"/>
          <w:szCs w:val="24"/>
        </w:rPr>
        <w:t>сульфохлорирование</w:t>
      </w:r>
      <w:proofErr w:type="spellEnd"/>
      <w:r w:rsidRPr="00E90874">
        <w:rPr>
          <w:rFonts w:ascii="Times New Roman" w:hAnsi="Times New Roman" w:cs="Times New Roman"/>
          <w:sz w:val="24"/>
          <w:szCs w:val="24"/>
        </w:rPr>
        <w:t>, крекинг, окисление.</w:t>
      </w:r>
    </w:p>
    <w:p w:rsidR="00F26A74" w:rsidRPr="00E90874" w:rsidRDefault="00F26A74"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t xml:space="preserve">12. </w:t>
      </w:r>
      <w:proofErr w:type="spellStart"/>
      <w:r w:rsidRPr="00E90874">
        <w:rPr>
          <w:rFonts w:ascii="Times New Roman" w:hAnsi="Times New Roman" w:cs="Times New Roman"/>
          <w:sz w:val="24"/>
          <w:szCs w:val="24"/>
        </w:rPr>
        <w:t>Циклопарафины</w:t>
      </w:r>
      <w:proofErr w:type="spellEnd"/>
      <w:r w:rsidRPr="00E90874">
        <w:rPr>
          <w:rFonts w:ascii="Times New Roman" w:hAnsi="Times New Roman" w:cs="Times New Roman"/>
          <w:sz w:val="24"/>
          <w:szCs w:val="24"/>
        </w:rPr>
        <w:t>, их строение, общая формула, гомологический ряд, изомерия, номенклатура.</w:t>
      </w:r>
    </w:p>
    <w:p w:rsidR="00F26A74" w:rsidRPr="00E90874" w:rsidRDefault="00F26A74"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t xml:space="preserve">13. Нахождение в природе </w:t>
      </w:r>
      <w:proofErr w:type="spellStart"/>
      <w:r w:rsidRPr="00E90874">
        <w:rPr>
          <w:rFonts w:ascii="Times New Roman" w:hAnsi="Times New Roman" w:cs="Times New Roman"/>
          <w:sz w:val="24"/>
          <w:szCs w:val="24"/>
        </w:rPr>
        <w:t>циклопарафинов</w:t>
      </w:r>
      <w:proofErr w:type="spellEnd"/>
      <w:r w:rsidRPr="00E90874">
        <w:rPr>
          <w:rFonts w:ascii="Times New Roman" w:hAnsi="Times New Roman" w:cs="Times New Roman"/>
          <w:sz w:val="24"/>
          <w:szCs w:val="24"/>
        </w:rPr>
        <w:t>, способы получения. Физические свойства. Общая характеристика химических свойств. Устойчивость циклов.</w:t>
      </w:r>
    </w:p>
    <w:p w:rsidR="00F26A74" w:rsidRPr="00E90874" w:rsidRDefault="00F26A74"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t>14. Непредельные углеводороды. Этиленовые углеводороды. Гомологический ряд, изомерия, номенклатура.</w:t>
      </w:r>
    </w:p>
    <w:p w:rsidR="00F26A74" w:rsidRPr="00E90874" w:rsidRDefault="00F26A74"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t xml:space="preserve">15. Строение </w:t>
      </w:r>
      <w:proofErr w:type="spellStart"/>
      <w:r w:rsidRPr="00E90874">
        <w:rPr>
          <w:rFonts w:ascii="Times New Roman" w:hAnsi="Times New Roman" w:cs="Times New Roman"/>
          <w:sz w:val="24"/>
          <w:szCs w:val="24"/>
        </w:rPr>
        <w:t>алкенов</w:t>
      </w:r>
      <w:proofErr w:type="spellEnd"/>
      <w:r w:rsidRPr="00E90874">
        <w:rPr>
          <w:rFonts w:ascii="Times New Roman" w:hAnsi="Times New Roman" w:cs="Times New Roman"/>
          <w:sz w:val="24"/>
          <w:szCs w:val="24"/>
        </w:rPr>
        <w:t xml:space="preserve">. Природа двойной связи. Изомерия и номенклатура </w:t>
      </w:r>
      <w:proofErr w:type="spellStart"/>
      <w:r w:rsidRPr="00E90874">
        <w:rPr>
          <w:rFonts w:ascii="Times New Roman" w:hAnsi="Times New Roman" w:cs="Times New Roman"/>
          <w:sz w:val="24"/>
          <w:szCs w:val="24"/>
        </w:rPr>
        <w:t>алкенов</w:t>
      </w:r>
      <w:proofErr w:type="spellEnd"/>
      <w:r w:rsidRPr="00E90874">
        <w:rPr>
          <w:rFonts w:ascii="Times New Roman" w:hAnsi="Times New Roman" w:cs="Times New Roman"/>
          <w:sz w:val="24"/>
          <w:szCs w:val="24"/>
        </w:rPr>
        <w:t xml:space="preserve">. Способы получения и свойства </w:t>
      </w:r>
      <w:proofErr w:type="spellStart"/>
      <w:r w:rsidRPr="00E90874">
        <w:rPr>
          <w:rFonts w:ascii="Times New Roman" w:hAnsi="Times New Roman" w:cs="Times New Roman"/>
          <w:sz w:val="24"/>
          <w:szCs w:val="24"/>
        </w:rPr>
        <w:t>алкенов</w:t>
      </w:r>
      <w:proofErr w:type="spellEnd"/>
      <w:r w:rsidRPr="00E90874">
        <w:rPr>
          <w:rFonts w:ascii="Times New Roman" w:hAnsi="Times New Roman" w:cs="Times New Roman"/>
          <w:sz w:val="24"/>
          <w:szCs w:val="24"/>
        </w:rPr>
        <w:t>.</w:t>
      </w:r>
    </w:p>
    <w:p w:rsidR="00F26A74" w:rsidRPr="00E90874" w:rsidRDefault="00F26A74"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t xml:space="preserve">16. </w:t>
      </w:r>
      <w:proofErr w:type="spellStart"/>
      <w:r w:rsidRPr="00E90874">
        <w:rPr>
          <w:rFonts w:ascii="Times New Roman" w:hAnsi="Times New Roman" w:cs="Times New Roman"/>
          <w:sz w:val="24"/>
          <w:szCs w:val="24"/>
        </w:rPr>
        <w:t>Алкины</w:t>
      </w:r>
      <w:proofErr w:type="spellEnd"/>
      <w:r w:rsidRPr="00E90874">
        <w:rPr>
          <w:rFonts w:ascii="Times New Roman" w:hAnsi="Times New Roman" w:cs="Times New Roman"/>
          <w:sz w:val="24"/>
          <w:szCs w:val="24"/>
        </w:rPr>
        <w:t xml:space="preserve"> (ацетиленовые углеводороды), общая формула, гомологический ряд, изомерия. Строение </w:t>
      </w:r>
      <w:proofErr w:type="spellStart"/>
      <w:r w:rsidRPr="00E90874">
        <w:rPr>
          <w:rFonts w:ascii="Times New Roman" w:hAnsi="Times New Roman" w:cs="Times New Roman"/>
          <w:sz w:val="24"/>
          <w:szCs w:val="24"/>
        </w:rPr>
        <w:t>алкинов</w:t>
      </w:r>
      <w:proofErr w:type="spellEnd"/>
      <w:r w:rsidRPr="00E90874">
        <w:rPr>
          <w:rFonts w:ascii="Times New Roman" w:hAnsi="Times New Roman" w:cs="Times New Roman"/>
          <w:sz w:val="24"/>
          <w:szCs w:val="24"/>
        </w:rPr>
        <w:t>. Характеристика тройной связи.</w:t>
      </w:r>
    </w:p>
    <w:p w:rsidR="00F26A74" w:rsidRPr="00E90874" w:rsidRDefault="00F26A74"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t xml:space="preserve">17. Способы получения </w:t>
      </w:r>
      <w:proofErr w:type="spellStart"/>
      <w:r w:rsidRPr="00E90874">
        <w:rPr>
          <w:rFonts w:ascii="Times New Roman" w:hAnsi="Times New Roman" w:cs="Times New Roman"/>
          <w:sz w:val="24"/>
          <w:szCs w:val="24"/>
        </w:rPr>
        <w:t>алкинов</w:t>
      </w:r>
      <w:proofErr w:type="spellEnd"/>
      <w:r w:rsidRPr="00E90874">
        <w:rPr>
          <w:rFonts w:ascii="Times New Roman" w:hAnsi="Times New Roman" w:cs="Times New Roman"/>
          <w:sz w:val="24"/>
          <w:szCs w:val="24"/>
        </w:rPr>
        <w:t>, физические свойства.</w:t>
      </w:r>
    </w:p>
    <w:p w:rsidR="00F26A74" w:rsidRPr="00E90874" w:rsidRDefault="00F26A74"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t xml:space="preserve">18. Химические свойства </w:t>
      </w:r>
      <w:proofErr w:type="spellStart"/>
      <w:r w:rsidRPr="00E90874">
        <w:rPr>
          <w:rFonts w:ascii="Times New Roman" w:hAnsi="Times New Roman" w:cs="Times New Roman"/>
          <w:sz w:val="24"/>
          <w:szCs w:val="24"/>
        </w:rPr>
        <w:t>алкинов</w:t>
      </w:r>
      <w:proofErr w:type="spellEnd"/>
      <w:r w:rsidRPr="00E90874">
        <w:rPr>
          <w:rFonts w:ascii="Times New Roman" w:hAnsi="Times New Roman" w:cs="Times New Roman"/>
          <w:sz w:val="24"/>
          <w:szCs w:val="24"/>
        </w:rPr>
        <w:t>: реакции присоединения, полимеризации, качественная реакция на тройную связь.</w:t>
      </w:r>
    </w:p>
    <w:p w:rsidR="00F26A74" w:rsidRPr="00E90874" w:rsidRDefault="00F26A74"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t>19. Ацетилен, получение, применение.</w:t>
      </w:r>
    </w:p>
    <w:p w:rsidR="00F26A74" w:rsidRPr="00E90874" w:rsidRDefault="00F26A74"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t>20. Диеновые углеводороды (</w:t>
      </w:r>
      <w:proofErr w:type="spellStart"/>
      <w:r w:rsidRPr="00E90874">
        <w:rPr>
          <w:rFonts w:ascii="Times New Roman" w:hAnsi="Times New Roman" w:cs="Times New Roman"/>
          <w:sz w:val="24"/>
          <w:szCs w:val="24"/>
        </w:rPr>
        <w:t>алкадиены</w:t>
      </w:r>
      <w:proofErr w:type="spellEnd"/>
      <w:r w:rsidRPr="00E90874">
        <w:rPr>
          <w:rFonts w:ascii="Times New Roman" w:hAnsi="Times New Roman" w:cs="Times New Roman"/>
          <w:sz w:val="24"/>
          <w:szCs w:val="24"/>
        </w:rPr>
        <w:t>), общая формула.</w:t>
      </w:r>
    </w:p>
    <w:p w:rsidR="00F26A74" w:rsidRPr="00E90874" w:rsidRDefault="00F26A74"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t>21. Классификация диенов, номенклатура. Природа и химические особенности сопряженных двойных углеродных связей.</w:t>
      </w:r>
    </w:p>
    <w:p w:rsidR="00F26A74" w:rsidRPr="00E90874" w:rsidRDefault="00F26A74"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t>22. Бензол, строение бензола. Природа ароматического состояния. Ароматическая система связей, ее характеристики.</w:t>
      </w:r>
    </w:p>
    <w:p w:rsidR="00F26A74" w:rsidRPr="00E90874" w:rsidRDefault="00F26A74"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t xml:space="preserve">23. Гомологи бензола, общая формула, изомерия, номенклатура. Ароматические </w:t>
      </w:r>
      <w:proofErr w:type="spellStart"/>
      <w:r w:rsidRPr="00E90874">
        <w:rPr>
          <w:rFonts w:ascii="Times New Roman" w:hAnsi="Times New Roman" w:cs="Times New Roman"/>
          <w:sz w:val="24"/>
          <w:szCs w:val="24"/>
        </w:rPr>
        <w:t>радикалы.Сырьевые</w:t>
      </w:r>
      <w:proofErr w:type="spellEnd"/>
      <w:r w:rsidRPr="00E90874">
        <w:rPr>
          <w:rFonts w:ascii="Times New Roman" w:hAnsi="Times New Roman" w:cs="Times New Roman"/>
          <w:sz w:val="24"/>
          <w:szCs w:val="24"/>
        </w:rPr>
        <w:t xml:space="preserve"> источники </w:t>
      </w:r>
      <w:proofErr w:type="spellStart"/>
      <w:r w:rsidRPr="00E90874">
        <w:rPr>
          <w:rFonts w:ascii="Times New Roman" w:hAnsi="Times New Roman" w:cs="Times New Roman"/>
          <w:sz w:val="24"/>
          <w:szCs w:val="24"/>
        </w:rPr>
        <w:t>аренов</w:t>
      </w:r>
      <w:proofErr w:type="spellEnd"/>
      <w:r w:rsidRPr="00E90874">
        <w:rPr>
          <w:rFonts w:ascii="Times New Roman" w:hAnsi="Times New Roman" w:cs="Times New Roman"/>
          <w:sz w:val="24"/>
          <w:szCs w:val="24"/>
        </w:rPr>
        <w:t>. Способы получения бензола и его гомологов.</w:t>
      </w:r>
    </w:p>
    <w:p w:rsidR="00F26A74" w:rsidRPr="00E90874" w:rsidRDefault="00F26A74"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t xml:space="preserve">24. Физические свойства </w:t>
      </w:r>
      <w:proofErr w:type="spellStart"/>
      <w:r w:rsidRPr="00E90874">
        <w:rPr>
          <w:rFonts w:ascii="Times New Roman" w:hAnsi="Times New Roman" w:cs="Times New Roman"/>
          <w:sz w:val="24"/>
          <w:szCs w:val="24"/>
        </w:rPr>
        <w:t>бензола.Химические</w:t>
      </w:r>
      <w:proofErr w:type="spellEnd"/>
      <w:r w:rsidRPr="00E90874">
        <w:rPr>
          <w:rFonts w:ascii="Times New Roman" w:hAnsi="Times New Roman" w:cs="Times New Roman"/>
          <w:sz w:val="24"/>
          <w:szCs w:val="24"/>
        </w:rPr>
        <w:t xml:space="preserve"> свойства бензола. Реакции </w:t>
      </w:r>
      <w:proofErr w:type="spellStart"/>
      <w:r w:rsidRPr="00E90874">
        <w:rPr>
          <w:rFonts w:ascii="Times New Roman" w:hAnsi="Times New Roman" w:cs="Times New Roman"/>
          <w:sz w:val="24"/>
          <w:szCs w:val="24"/>
        </w:rPr>
        <w:t>электрофильного</w:t>
      </w:r>
      <w:proofErr w:type="spellEnd"/>
      <w:r w:rsidRPr="00E90874">
        <w:rPr>
          <w:rFonts w:ascii="Times New Roman" w:hAnsi="Times New Roman" w:cs="Times New Roman"/>
          <w:sz w:val="24"/>
          <w:szCs w:val="24"/>
        </w:rPr>
        <w:t xml:space="preserve"> замещения в </w:t>
      </w:r>
      <w:proofErr w:type="spellStart"/>
      <w:r w:rsidRPr="00E90874">
        <w:rPr>
          <w:rFonts w:ascii="Times New Roman" w:hAnsi="Times New Roman" w:cs="Times New Roman"/>
          <w:sz w:val="24"/>
          <w:szCs w:val="24"/>
        </w:rPr>
        <w:t>бензольном</w:t>
      </w:r>
      <w:proofErr w:type="spellEnd"/>
      <w:r w:rsidRPr="00E90874">
        <w:rPr>
          <w:rFonts w:ascii="Times New Roman" w:hAnsi="Times New Roman" w:cs="Times New Roman"/>
          <w:sz w:val="24"/>
          <w:szCs w:val="24"/>
        </w:rPr>
        <w:t xml:space="preserve"> ядре: нитрование, сульфирование, галогенирование, </w:t>
      </w:r>
      <w:proofErr w:type="spellStart"/>
      <w:r w:rsidRPr="00E90874">
        <w:rPr>
          <w:rFonts w:ascii="Times New Roman" w:hAnsi="Times New Roman" w:cs="Times New Roman"/>
          <w:sz w:val="24"/>
          <w:szCs w:val="24"/>
        </w:rPr>
        <w:t>алкилирование</w:t>
      </w:r>
      <w:proofErr w:type="spellEnd"/>
      <w:r w:rsidRPr="00E90874">
        <w:rPr>
          <w:rFonts w:ascii="Times New Roman" w:hAnsi="Times New Roman" w:cs="Times New Roman"/>
          <w:sz w:val="24"/>
          <w:szCs w:val="24"/>
        </w:rPr>
        <w:t xml:space="preserve">; реакции присоединения и окисления. </w:t>
      </w:r>
    </w:p>
    <w:p w:rsidR="00F26A74" w:rsidRPr="00E90874" w:rsidRDefault="00F26A74"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lastRenderedPageBreak/>
        <w:t xml:space="preserve">25. Ориентация при </w:t>
      </w:r>
      <w:proofErr w:type="spellStart"/>
      <w:r w:rsidRPr="00E90874">
        <w:rPr>
          <w:rFonts w:ascii="Times New Roman" w:hAnsi="Times New Roman" w:cs="Times New Roman"/>
          <w:sz w:val="24"/>
          <w:szCs w:val="24"/>
        </w:rPr>
        <w:t>электрофильном</w:t>
      </w:r>
      <w:proofErr w:type="spellEnd"/>
      <w:r w:rsidRPr="00E90874">
        <w:rPr>
          <w:rFonts w:ascii="Times New Roman" w:hAnsi="Times New Roman" w:cs="Times New Roman"/>
          <w:sz w:val="24"/>
          <w:szCs w:val="24"/>
        </w:rPr>
        <w:t xml:space="preserve"> замещении в </w:t>
      </w:r>
      <w:proofErr w:type="spellStart"/>
      <w:r w:rsidRPr="00E90874">
        <w:rPr>
          <w:rFonts w:ascii="Times New Roman" w:hAnsi="Times New Roman" w:cs="Times New Roman"/>
          <w:sz w:val="24"/>
          <w:szCs w:val="24"/>
        </w:rPr>
        <w:t>бензольное</w:t>
      </w:r>
      <w:proofErr w:type="spellEnd"/>
      <w:r w:rsidRPr="00E90874">
        <w:rPr>
          <w:rFonts w:ascii="Times New Roman" w:hAnsi="Times New Roman" w:cs="Times New Roman"/>
          <w:sz w:val="24"/>
          <w:szCs w:val="24"/>
        </w:rPr>
        <w:t xml:space="preserve"> ядро. Теория заместителей. Заместители 1 и 2 рода, их природа и влияние на активность </w:t>
      </w:r>
      <w:proofErr w:type="spellStart"/>
      <w:r w:rsidRPr="00E90874">
        <w:rPr>
          <w:rFonts w:ascii="Times New Roman" w:hAnsi="Times New Roman" w:cs="Times New Roman"/>
          <w:sz w:val="24"/>
          <w:szCs w:val="24"/>
        </w:rPr>
        <w:t>бензольного</w:t>
      </w:r>
      <w:proofErr w:type="spellEnd"/>
      <w:r w:rsidRPr="00E90874">
        <w:rPr>
          <w:rFonts w:ascii="Times New Roman" w:hAnsi="Times New Roman" w:cs="Times New Roman"/>
          <w:sz w:val="24"/>
          <w:szCs w:val="24"/>
        </w:rPr>
        <w:t xml:space="preserve"> ядра. </w:t>
      </w:r>
    </w:p>
    <w:p w:rsidR="00F26A74" w:rsidRPr="00E90874" w:rsidRDefault="00F26A74"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t>26. Отдельные представители ароматических углеводородов: бензол, толуол, ксилолы, их применение в промышленности.</w:t>
      </w:r>
    </w:p>
    <w:p w:rsidR="00F26A74" w:rsidRPr="00E90874" w:rsidRDefault="00F26A74"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t>27. Многоядерные арены, их классификации. Дифенил, нафталин: строение, свойства, применение.</w:t>
      </w:r>
    </w:p>
    <w:p w:rsidR="00F26A74" w:rsidRPr="00E90874" w:rsidRDefault="00F26A74"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t>28. Взаимные превращения углеводородов различных гомологических рядов.</w:t>
      </w:r>
    </w:p>
    <w:p w:rsidR="00F26A74" w:rsidRPr="00E90874" w:rsidRDefault="00F26A74"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t>29. Галогенопроизводные углеводородов, их классификация, изомерия, номенклатура. Способы получения насыщенных и ненасыщенных галогенпроизводных.</w:t>
      </w:r>
    </w:p>
    <w:p w:rsidR="00F26A74" w:rsidRPr="00E90874" w:rsidRDefault="00F26A74"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t xml:space="preserve">30. Условия проведения реакций галогенирования и присоединения галогенов к ароматическому ядру. Получение чисто ароматических и </w:t>
      </w:r>
      <w:proofErr w:type="spellStart"/>
      <w:r w:rsidRPr="00E90874">
        <w:rPr>
          <w:rFonts w:ascii="Times New Roman" w:hAnsi="Times New Roman" w:cs="Times New Roman"/>
          <w:sz w:val="24"/>
          <w:szCs w:val="24"/>
        </w:rPr>
        <w:t>жирноароматических</w:t>
      </w:r>
      <w:proofErr w:type="spellEnd"/>
      <w:r w:rsidRPr="00E90874">
        <w:rPr>
          <w:rFonts w:ascii="Times New Roman" w:hAnsi="Times New Roman" w:cs="Times New Roman"/>
          <w:sz w:val="24"/>
          <w:szCs w:val="24"/>
        </w:rPr>
        <w:t xml:space="preserve"> галогенпроизводных.</w:t>
      </w:r>
    </w:p>
    <w:p w:rsidR="00F26A74" w:rsidRPr="00E90874" w:rsidRDefault="00F26A74"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t>31. Общая характеристика физических свойств. Химические свойства галогенпроизводных. Реакции нуклеофильного замещения.</w:t>
      </w:r>
    </w:p>
    <w:p w:rsidR="00F26A74" w:rsidRPr="00E90874" w:rsidRDefault="00F26A74"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t xml:space="preserve">32. Отдельные представители галогенпроизводных: хлорметан, </w:t>
      </w:r>
      <w:proofErr w:type="spellStart"/>
      <w:r w:rsidRPr="00E90874">
        <w:rPr>
          <w:rFonts w:ascii="Times New Roman" w:hAnsi="Times New Roman" w:cs="Times New Roman"/>
          <w:sz w:val="24"/>
          <w:szCs w:val="24"/>
        </w:rPr>
        <w:t>дихлорметан</w:t>
      </w:r>
      <w:proofErr w:type="spellEnd"/>
      <w:r w:rsidRPr="00E90874">
        <w:rPr>
          <w:rFonts w:ascii="Times New Roman" w:hAnsi="Times New Roman" w:cs="Times New Roman"/>
          <w:sz w:val="24"/>
          <w:szCs w:val="24"/>
        </w:rPr>
        <w:t xml:space="preserve">, хлорвинил, хлорбензол, их получение в промышленности, применение. </w:t>
      </w:r>
    </w:p>
    <w:p w:rsidR="00F26A74" w:rsidRPr="00E90874" w:rsidRDefault="00F26A74"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t>33. Классификация гидроксильных производных.</w:t>
      </w:r>
    </w:p>
    <w:p w:rsidR="00F26A74" w:rsidRPr="00E90874" w:rsidRDefault="00F26A74"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t>34. Одноатомные спирты, гомологический ряд, изомерия, номенклатура, физические и химические свойства, отдельные представители.</w:t>
      </w:r>
    </w:p>
    <w:p w:rsidR="00F26A74" w:rsidRPr="00E90874" w:rsidRDefault="00F26A74"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t>35. Многоатомные спирты (этиленгликоль, глицерин).</w:t>
      </w:r>
    </w:p>
    <w:p w:rsidR="00F26A74" w:rsidRPr="00E90874" w:rsidRDefault="00F26A74"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t>36. Фенолы. Классификация, изомерия, свойства, применение фенолов.</w:t>
      </w:r>
    </w:p>
    <w:p w:rsidR="00F26A74" w:rsidRPr="00E90874" w:rsidRDefault="00F26A74"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t>37. Простые эфиры. Изомерия, номенклатура, получение, свойства.</w:t>
      </w:r>
    </w:p>
    <w:p w:rsidR="00F26A74" w:rsidRPr="00E90874" w:rsidRDefault="00F26A74"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t xml:space="preserve">38. Карбонильные соединения. Классификация. Альдегиды и кетоны, общие формулы, представители, изомерия и номенклатура.  </w:t>
      </w:r>
    </w:p>
    <w:p w:rsidR="00F26A74" w:rsidRPr="00E90874" w:rsidRDefault="00F26A74"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t>39. Общая характеристика физических и химических свойств альдегидов и кетонов.</w:t>
      </w:r>
    </w:p>
    <w:p w:rsidR="00F26A74" w:rsidRPr="00E90874" w:rsidRDefault="00F26A74"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t>40. Различие в свойствах альдегидов и кетонов. Реакции окисления. Составление формул изомеров и их названий.</w:t>
      </w:r>
    </w:p>
    <w:p w:rsidR="00F26A74" w:rsidRPr="00E90874" w:rsidRDefault="00F26A74"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t>41. Карбоновые кислоты, функциональная группа, классификация. Одноосновные карбоновые кислоты, общая формула, гомологический ряд, изомерия, номенклатура.</w:t>
      </w:r>
    </w:p>
    <w:p w:rsidR="00F26A74" w:rsidRPr="00E90874" w:rsidRDefault="00F26A74"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t>42. Способы получения и свойства карбоновых кислот.</w:t>
      </w:r>
    </w:p>
    <w:p w:rsidR="00F26A74" w:rsidRPr="00E90874" w:rsidRDefault="00F26A74"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t>43. Способы получения и свойства производных карбоновых кислот, применение производных.</w:t>
      </w:r>
    </w:p>
    <w:p w:rsidR="00F26A74" w:rsidRPr="00E90874" w:rsidRDefault="00F26A74"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t>44. Высшие жирные кислоты. Мыла. СМС.</w:t>
      </w:r>
    </w:p>
    <w:p w:rsidR="00F26A74" w:rsidRPr="00E90874" w:rsidRDefault="00F26A74"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t>45. Липиды. Роль жиров, их техническая переработка.</w:t>
      </w:r>
    </w:p>
    <w:p w:rsidR="00F26A74" w:rsidRPr="00E90874" w:rsidRDefault="00F26A74"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t xml:space="preserve">46. </w:t>
      </w:r>
      <w:proofErr w:type="spellStart"/>
      <w:r w:rsidRPr="00E90874">
        <w:rPr>
          <w:rFonts w:ascii="Times New Roman" w:hAnsi="Times New Roman" w:cs="Times New Roman"/>
          <w:sz w:val="24"/>
          <w:szCs w:val="24"/>
        </w:rPr>
        <w:t>Тиолы</w:t>
      </w:r>
      <w:proofErr w:type="spellEnd"/>
      <w:r w:rsidRPr="00E90874">
        <w:rPr>
          <w:rFonts w:ascii="Times New Roman" w:hAnsi="Times New Roman" w:cs="Times New Roman"/>
          <w:sz w:val="24"/>
          <w:szCs w:val="24"/>
        </w:rPr>
        <w:t xml:space="preserve"> и </w:t>
      </w:r>
      <w:proofErr w:type="spellStart"/>
      <w:r w:rsidRPr="00E90874">
        <w:rPr>
          <w:rFonts w:ascii="Times New Roman" w:hAnsi="Times New Roman" w:cs="Times New Roman"/>
          <w:sz w:val="24"/>
          <w:szCs w:val="24"/>
        </w:rPr>
        <w:t>сульфиды.Тиоэфиры</w:t>
      </w:r>
      <w:proofErr w:type="spellEnd"/>
      <w:r w:rsidRPr="00E90874">
        <w:rPr>
          <w:rFonts w:ascii="Times New Roman" w:hAnsi="Times New Roman" w:cs="Times New Roman"/>
          <w:sz w:val="24"/>
          <w:szCs w:val="24"/>
        </w:rPr>
        <w:t xml:space="preserve">, </w:t>
      </w:r>
      <w:proofErr w:type="spellStart"/>
      <w:r w:rsidRPr="00E90874">
        <w:rPr>
          <w:rFonts w:ascii="Times New Roman" w:hAnsi="Times New Roman" w:cs="Times New Roman"/>
          <w:sz w:val="24"/>
          <w:szCs w:val="24"/>
        </w:rPr>
        <w:t>сульфоксиды</w:t>
      </w:r>
      <w:proofErr w:type="spellEnd"/>
      <w:r w:rsidRPr="00E90874">
        <w:rPr>
          <w:rFonts w:ascii="Times New Roman" w:hAnsi="Times New Roman" w:cs="Times New Roman"/>
          <w:sz w:val="24"/>
          <w:szCs w:val="24"/>
        </w:rPr>
        <w:t xml:space="preserve">, </w:t>
      </w:r>
      <w:proofErr w:type="spellStart"/>
      <w:r w:rsidRPr="00E90874">
        <w:rPr>
          <w:rFonts w:ascii="Times New Roman" w:hAnsi="Times New Roman" w:cs="Times New Roman"/>
          <w:sz w:val="24"/>
          <w:szCs w:val="24"/>
        </w:rPr>
        <w:t>сульфоны</w:t>
      </w:r>
      <w:proofErr w:type="spellEnd"/>
      <w:r w:rsidRPr="00E90874">
        <w:rPr>
          <w:rFonts w:ascii="Times New Roman" w:hAnsi="Times New Roman" w:cs="Times New Roman"/>
          <w:sz w:val="24"/>
          <w:szCs w:val="24"/>
        </w:rPr>
        <w:t>.</w:t>
      </w:r>
    </w:p>
    <w:p w:rsidR="00F26A74" w:rsidRPr="00E90874" w:rsidRDefault="00F26A74" w:rsidP="00E90874">
      <w:pPr>
        <w:spacing w:after="0"/>
        <w:ind w:firstLine="709"/>
        <w:contextualSpacing/>
        <w:rPr>
          <w:rFonts w:ascii="Times New Roman" w:hAnsi="Times New Roman" w:cs="Times New Roman"/>
          <w:sz w:val="24"/>
          <w:szCs w:val="24"/>
        </w:rPr>
      </w:pPr>
      <w:proofErr w:type="spellStart"/>
      <w:r w:rsidRPr="00E90874">
        <w:rPr>
          <w:rFonts w:ascii="Times New Roman" w:hAnsi="Times New Roman" w:cs="Times New Roman"/>
          <w:sz w:val="24"/>
          <w:szCs w:val="24"/>
        </w:rPr>
        <w:t>Сульфоновые</w:t>
      </w:r>
      <w:proofErr w:type="spellEnd"/>
      <w:r w:rsidRPr="00E90874">
        <w:rPr>
          <w:rFonts w:ascii="Times New Roman" w:hAnsi="Times New Roman" w:cs="Times New Roman"/>
          <w:sz w:val="24"/>
          <w:szCs w:val="24"/>
        </w:rPr>
        <w:t xml:space="preserve"> кислоты и </w:t>
      </w:r>
      <w:proofErr w:type="spellStart"/>
      <w:r w:rsidRPr="00E90874">
        <w:rPr>
          <w:rFonts w:ascii="Times New Roman" w:hAnsi="Times New Roman" w:cs="Times New Roman"/>
          <w:sz w:val="24"/>
          <w:szCs w:val="24"/>
        </w:rPr>
        <w:t>сульфохлориды</w:t>
      </w:r>
      <w:proofErr w:type="spellEnd"/>
      <w:r w:rsidRPr="00E90874">
        <w:rPr>
          <w:rFonts w:ascii="Times New Roman" w:hAnsi="Times New Roman" w:cs="Times New Roman"/>
          <w:sz w:val="24"/>
          <w:szCs w:val="24"/>
        </w:rPr>
        <w:t>.</w:t>
      </w:r>
    </w:p>
    <w:p w:rsidR="00F26A74" w:rsidRPr="00E90874" w:rsidRDefault="00F26A74"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t xml:space="preserve">47. </w:t>
      </w:r>
      <w:proofErr w:type="spellStart"/>
      <w:r w:rsidRPr="00E90874">
        <w:rPr>
          <w:rFonts w:ascii="Times New Roman" w:hAnsi="Times New Roman" w:cs="Times New Roman"/>
          <w:sz w:val="24"/>
          <w:szCs w:val="24"/>
        </w:rPr>
        <w:t>Нитросоединения</w:t>
      </w:r>
      <w:proofErr w:type="spellEnd"/>
      <w:r w:rsidRPr="00E90874">
        <w:rPr>
          <w:rFonts w:ascii="Times New Roman" w:hAnsi="Times New Roman" w:cs="Times New Roman"/>
          <w:sz w:val="24"/>
          <w:szCs w:val="24"/>
        </w:rPr>
        <w:t xml:space="preserve">, нитрогруппа, ее строение, классификация </w:t>
      </w:r>
      <w:proofErr w:type="spellStart"/>
      <w:r w:rsidRPr="00E90874">
        <w:rPr>
          <w:rFonts w:ascii="Times New Roman" w:hAnsi="Times New Roman" w:cs="Times New Roman"/>
          <w:sz w:val="24"/>
          <w:szCs w:val="24"/>
        </w:rPr>
        <w:t>нитросоединений</w:t>
      </w:r>
      <w:proofErr w:type="spellEnd"/>
      <w:r w:rsidRPr="00E90874">
        <w:rPr>
          <w:rFonts w:ascii="Times New Roman" w:hAnsi="Times New Roman" w:cs="Times New Roman"/>
          <w:sz w:val="24"/>
          <w:szCs w:val="24"/>
        </w:rPr>
        <w:t xml:space="preserve">. Влияние нитрогруппы на свойства вещества. </w:t>
      </w:r>
      <w:proofErr w:type="spellStart"/>
      <w:r w:rsidRPr="00E90874">
        <w:rPr>
          <w:rFonts w:ascii="Times New Roman" w:hAnsi="Times New Roman" w:cs="Times New Roman"/>
          <w:sz w:val="24"/>
          <w:szCs w:val="24"/>
        </w:rPr>
        <w:t>Таутометрия</w:t>
      </w:r>
      <w:proofErr w:type="spellEnd"/>
      <w:r w:rsidRPr="00E90874">
        <w:rPr>
          <w:rFonts w:ascii="Times New Roman" w:hAnsi="Times New Roman" w:cs="Times New Roman"/>
          <w:sz w:val="24"/>
          <w:szCs w:val="24"/>
        </w:rPr>
        <w:t xml:space="preserve"> </w:t>
      </w:r>
      <w:proofErr w:type="spellStart"/>
      <w:r w:rsidRPr="00E90874">
        <w:rPr>
          <w:rFonts w:ascii="Times New Roman" w:hAnsi="Times New Roman" w:cs="Times New Roman"/>
          <w:sz w:val="24"/>
          <w:szCs w:val="24"/>
        </w:rPr>
        <w:t>нитросоединений</w:t>
      </w:r>
      <w:proofErr w:type="spellEnd"/>
      <w:r w:rsidRPr="00E90874">
        <w:rPr>
          <w:rFonts w:ascii="Times New Roman" w:hAnsi="Times New Roman" w:cs="Times New Roman"/>
          <w:sz w:val="24"/>
          <w:szCs w:val="24"/>
        </w:rPr>
        <w:t xml:space="preserve">. </w:t>
      </w:r>
    </w:p>
    <w:p w:rsidR="00F26A74" w:rsidRPr="00E90874" w:rsidRDefault="00F26A74"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t xml:space="preserve">48. Способы получения и свойства </w:t>
      </w:r>
      <w:proofErr w:type="spellStart"/>
      <w:r w:rsidRPr="00E90874">
        <w:rPr>
          <w:rFonts w:ascii="Times New Roman" w:hAnsi="Times New Roman" w:cs="Times New Roman"/>
          <w:sz w:val="24"/>
          <w:szCs w:val="24"/>
        </w:rPr>
        <w:t>нитросоединений</w:t>
      </w:r>
      <w:proofErr w:type="spellEnd"/>
      <w:r w:rsidRPr="00E90874">
        <w:rPr>
          <w:rFonts w:ascii="Times New Roman" w:hAnsi="Times New Roman" w:cs="Times New Roman"/>
          <w:sz w:val="24"/>
          <w:szCs w:val="24"/>
        </w:rPr>
        <w:t>. Важнейшие представители, их применение.</w:t>
      </w:r>
    </w:p>
    <w:p w:rsidR="00F26A74" w:rsidRPr="00E90874" w:rsidRDefault="00F26A74"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t>49. Амины, их классификация, строение, изомерия, номенклатура аминов. Общая характеристика свойств аминов. Способы получения, сходство с аммиаком.</w:t>
      </w:r>
    </w:p>
    <w:p w:rsidR="00F26A74" w:rsidRPr="00E90874" w:rsidRDefault="00F26A74"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t>50. Анилин, получение, свойства, применение.</w:t>
      </w:r>
    </w:p>
    <w:p w:rsidR="00F26A74" w:rsidRPr="00E90874" w:rsidRDefault="00F26A74"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t xml:space="preserve">51. Ароматические </w:t>
      </w:r>
      <w:proofErr w:type="spellStart"/>
      <w:r w:rsidRPr="00E90874">
        <w:rPr>
          <w:rFonts w:ascii="Times New Roman" w:hAnsi="Times New Roman" w:cs="Times New Roman"/>
          <w:sz w:val="24"/>
          <w:szCs w:val="24"/>
        </w:rPr>
        <w:t>диазосоединения</w:t>
      </w:r>
      <w:proofErr w:type="spellEnd"/>
      <w:r w:rsidRPr="00E90874">
        <w:rPr>
          <w:rFonts w:ascii="Times New Roman" w:hAnsi="Times New Roman" w:cs="Times New Roman"/>
          <w:sz w:val="24"/>
          <w:szCs w:val="24"/>
        </w:rPr>
        <w:t xml:space="preserve">, их строение. Реакции </w:t>
      </w:r>
      <w:proofErr w:type="spellStart"/>
      <w:r w:rsidRPr="00E90874">
        <w:rPr>
          <w:rFonts w:ascii="Times New Roman" w:hAnsi="Times New Roman" w:cs="Times New Roman"/>
          <w:sz w:val="24"/>
          <w:szCs w:val="24"/>
        </w:rPr>
        <w:t>диазосоединений</w:t>
      </w:r>
      <w:proofErr w:type="spellEnd"/>
      <w:r w:rsidRPr="00E90874">
        <w:rPr>
          <w:rFonts w:ascii="Times New Roman" w:hAnsi="Times New Roman" w:cs="Times New Roman"/>
          <w:sz w:val="24"/>
          <w:szCs w:val="24"/>
        </w:rPr>
        <w:t xml:space="preserve"> с выделением и без выделения азота.</w:t>
      </w:r>
    </w:p>
    <w:p w:rsidR="00F26A74" w:rsidRPr="00E90874" w:rsidRDefault="00F26A74"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lastRenderedPageBreak/>
        <w:t xml:space="preserve">52. </w:t>
      </w:r>
      <w:proofErr w:type="spellStart"/>
      <w:r w:rsidRPr="00E90874">
        <w:rPr>
          <w:rFonts w:ascii="Times New Roman" w:hAnsi="Times New Roman" w:cs="Times New Roman"/>
          <w:sz w:val="24"/>
          <w:szCs w:val="24"/>
        </w:rPr>
        <w:t>Азокрасители</w:t>
      </w:r>
      <w:proofErr w:type="spellEnd"/>
      <w:r w:rsidRPr="00E90874">
        <w:rPr>
          <w:rFonts w:ascii="Times New Roman" w:hAnsi="Times New Roman" w:cs="Times New Roman"/>
          <w:sz w:val="24"/>
          <w:szCs w:val="24"/>
        </w:rPr>
        <w:t xml:space="preserve">, реакции </w:t>
      </w:r>
      <w:proofErr w:type="spellStart"/>
      <w:r w:rsidRPr="00E90874">
        <w:rPr>
          <w:rFonts w:ascii="Times New Roman" w:hAnsi="Times New Roman" w:cs="Times New Roman"/>
          <w:sz w:val="24"/>
          <w:szCs w:val="24"/>
        </w:rPr>
        <w:t>азосочетания</w:t>
      </w:r>
      <w:proofErr w:type="spellEnd"/>
      <w:r w:rsidRPr="00E90874">
        <w:rPr>
          <w:rFonts w:ascii="Times New Roman" w:hAnsi="Times New Roman" w:cs="Times New Roman"/>
          <w:sz w:val="24"/>
          <w:szCs w:val="24"/>
        </w:rPr>
        <w:t xml:space="preserve">, условия их проведения. </w:t>
      </w:r>
    </w:p>
    <w:p w:rsidR="00F26A74" w:rsidRPr="00E90874" w:rsidRDefault="00F26A74"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t xml:space="preserve">53. Понятие амфотерности в органических </w:t>
      </w:r>
      <w:proofErr w:type="spellStart"/>
      <w:r w:rsidRPr="00E90874">
        <w:rPr>
          <w:rFonts w:ascii="Times New Roman" w:hAnsi="Times New Roman" w:cs="Times New Roman"/>
          <w:sz w:val="24"/>
          <w:szCs w:val="24"/>
        </w:rPr>
        <w:t>соединениях.Способы</w:t>
      </w:r>
      <w:proofErr w:type="spellEnd"/>
      <w:r w:rsidRPr="00E90874">
        <w:rPr>
          <w:rFonts w:ascii="Times New Roman" w:hAnsi="Times New Roman" w:cs="Times New Roman"/>
          <w:sz w:val="24"/>
          <w:szCs w:val="24"/>
        </w:rPr>
        <w:t xml:space="preserve"> получения </w:t>
      </w:r>
      <w:proofErr w:type="spellStart"/>
      <w:r w:rsidRPr="00E90874">
        <w:rPr>
          <w:rFonts w:ascii="Times New Roman" w:hAnsi="Times New Roman" w:cs="Times New Roman"/>
          <w:sz w:val="24"/>
          <w:szCs w:val="24"/>
        </w:rPr>
        <w:t>аминоспиртов</w:t>
      </w:r>
      <w:proofErr w:type="spellEnd"/>
      <w:r w:rsidRPr="00E90874">
        <w:rPr>
          <w:rFonts w:ascii="Times New Roman" w:hAnsi="Times New Roman" w:cs="Times New Roman"/>
          <w:sz w:val="24"/>
          <w:szCs w:val="24"/>
        </w:rPr>
        <w:t xml:space="preserve">, </w:t>
      </w:r>
      <w:proofErr w:type="spellStart"/>
      <w:r w:rsidRPr="00E90874">
        <w:rPr>
          <w:rFonts w:ascii="Times New Roman" w:hAnsi="Times New Roman" w:cs="Times New Roman"/>
          <w:sz w:val="24"/>
          <w:szCs w:val="24"/>
        </w:rPr>
        <w:t>аминфенолов</w:t>
      </w:r>
      <w:proofErr w:type="spellEnd"/>
      <w:r w:rsidRPr="00E90874">
        <w:rPr>
          <w:rFonts w:ascii="Times New Roman" w:hAnsi="Times New Roman" w:cs="Times New Roman"/>
          <w:sz w:val="24"/>
          <w:szCs w:val="24"/>
        </w:rPr>
        <w:t xml:space="preserve"> и аминокислот.</w:t>
      </w:r>
    </w:p>
    <w:p w:rsidR="00F26A74" w:rsidRPr="00E90874" w:rsidRDefault="00F26A74"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t xml:space="preserve">Специфические свойства </w:t>
      </w:r>
      <w:proofErr w:type="spellStart"/>
      <w:r w:rsidRPr="00E90874">
        <w:rPr>
          <w:rFonts w:ascii="Times New Roman" w:hAnsi="Times New Roman" w:cs="Times New Roman"/>
          <w:sz w:val="24"/>
          <w:szCs w:val="24"/>
        </w:rPr>
        <w:t>аминоспиртов</w:t>
      </w:r>
      <w:proofErr w:type="spellEnd"/>
      <w:r w:rsidRPr="00E90874">
        <w:rPr>
          <w:rFonts w:ascii="Times New Roman" w:hAnsi="Times New Roman" w:cs="Times New Roman"/>
          <w:sz w:val="24"/>
          <w:szCs w:val="24"/>
        </w:rPr>
        <w:t xml:space="preserve">, </w:t>
      </w:r>
      <w:proofErr w:type="spellStart"/>
      <w:r w:rsidRPr="00E90874">
        <w:rPr>
          <w:rFonts w:ascii="Times New Roman" w:hAnsi="Times New Roman" w:cs="Times New Roman"/>
          <w:sz w:val="24"/>
          <w:szCs w:val="24"/>
        </w:rPr>
        <w:t>аминфенолов</w:t>
      </w:r>
      <w:proofErr w:type="spellEnd"/>
      <w:r w:rsidRPr="00E90874">
        <w:rPr>
          <w:rFonts w:ascii="Times New Roman" w:hAnsi="Times New Roman" w:cs="Times New Roman"/>
          <w:sz w:val="24"/>
          <w:szCs w:val="24"/>
        </w:rPr>
        <w:t xml:space="preserve"> и аминокислот.</w:t>
      </w:r>
    </w:p>
    <w:p w:rsidR="00F26A74" w:rsidRPr="00E90874" w:rsidRDefault="00F26A74"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t xml:space="preserve">54. </w:t>
      </w:r>
      <w:proofErr w:type="spellStart"/>
      <w:r w:rsidRPr="00E90874">
        <w:rPr>
          <w:rFonts w:ascii="Times New Roman" w:hAnsi="Times New Roman" w:cs="Times New Roman"/>
          <w:sz w:val="24"/>
          <w:szCs w:val="24"/>
        </w:rPr>
        <w:t>Галогензамещенные</w:t>
      </w:r>
      <w:proofErr w:type="spellEnd"/>
      <w:r w:rsidRPr="00E90874">
        <w:rPr>
          <w:rFonts w:ascii="Times New Roman" w:hAnsi="Times New Roman" w:cs="Times New Roman"/>
          <w:sz w:val="24"/>
          <w:szCs w:val="24"/>
        </w:rPr>
        <w:t xml:space="preserve"> кислоты. </w:t>
      </w:r>
      <w:proofErr w:type="spellStart"/>
      <w:r w:rsidRPr="00E90874">
        <w:rPr>
          <w:rFonts w:ascii="Times New Roman" w:hAnsi="Times New Roman" w:cs="Times New Roman"/>
          <w:sz w:val="24"/>
          <w:szCs w:val="24"/>
        </w:rPr>
        <w:t>Гидроксикислоты.Оксокислоты</w:t>
      </w:r>
      <w:proofErr w:type="spellEnd"/>
      <w:r w:rsidRPr="00E90874">
        <w:rPr>
          <w:rFonts w:ascii="Times New Roman" w:hAnsi="Times New Roman" w:cs="Times New Roman"/>
          <w:sz w:val="24"/>
          <w:szCs w:val="24"/>
        </w:rPr>
        <w:t>.</w:t>
      </w:r>
    </w:p>
    <w:p w:rsidR="00F26A74" w:rsidRPr="00E90874" w:rsidRDefault="00F26A74"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t xml:space="preserve">55. Классификация, строение углеводов. Формулы Фишера. </w:t>
      </w:r>
      <w:proofErr w:type="spellStart"/>
      <w:r w:rsidRPr="00E90874">
        <w:rPr>
          <w:rFonts w:ascii="Times New Roman" w:hAnsi="Times New Roman" w:cs="Times New Roman"/>
          <w:sz w:val="24"/>
          <w:szCs w:val="24"/>
        </w:rPr>
        <w:t>Пиранозная</w:t>
      </w:r>
      <w:proofErr w:type="spellEnd"/>
      <w:r w:rsidRPr="00E90874">
        <w:rPr>
          <w:rFonts w:ascii="Times New Roman" w:hAnsi="Times New Roman" w:cs="Times New Roman"/>
          <w:sz w:val="24"/>
          <w:szCs w:val="24"/>
        </w:rPr>
        <w:t xml:space="preserve"> и </w:t>
      </w:r>
      <w:proofErr w:type="spellStart"/>
      <w:r w:rsidRPr="00E90874">
        <w:rPr>
          <w:rFonts w:ascii="Times New Roman" w:hAnsi="Times New Roman" w:cs="Times New Roman"/>
          <w:sz w:val="24"/>
          <w:szCs w:val="24"/>
        </w:rPr>
        <w:t>фуранозная</w:t>
      </w:r>
      <w:proofErr w:type="spellEnd"/>
      <w:r w:rsidRPr="00E90874">
        <w:rPr>
          <w:rFonts w:ascii="Times New Roman" w:hAnsi="Times New Roman" w:cs="Times New Roman"/>
          <w:sz w:val="24"/>
          <w:szCs w:val="24"/>
        </w:rPr>
        <w:t xml:space="preserve"> формы молекул моносахаридов.</w:t>
      </w:r>
    </w:p>
    <w:p w:rsidR="00F26A74" w:rsidRPr="00E90874" w:rsidRDefault="00F26A74"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t>Химические свойства сонно-, олиго-, полисахаридов.</w:t>
      </w:r>
    </w:p>
    <w:p w:rsidR="00F26A74" w:rsidRPr="00E90874" w:rsidRDefault="00F26A74"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t xml:space="preserve">56. Классификация и общая характеристика </w:t>
      </w:r>
      <w:proofErr w:type="spellStart"/>
      <w:r w:rsidRPr="00E90874">
        <w:rPr>
          <w:rFonts w:ascii="Times New Roman" w:hAnsi="Times New Roman" w:cs="Times New Roman"/>
          <w:sz w:val="24"/>
          <w:szCs w:val="24"/>
        </w:rPr>
        <w:t>гетероциклов</w:t>
      </w:r>
      <w:proofErr w:type="spellEnd"/>
      <w:r w:rsidRPr="00E90874">
        <w:rPr>
          <w:rFonts w:ascii="Times New Roman" w:hAnsi="Times New Roman" w:cs="Times New Roman"/>
          <w:sz w:val="24"/>
          <w:szCs w:val="24"/>
        </w:rPr>
        <w:t>.</w:t>
      </w:r>
    </w:p>
    <w:p w:rsidR="00F26A74" w:rsidRPr="00E90874" w:rsidRDefault="00F26A74"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t xml:space="preserve">57. Пиридин, его строение и </w:t>
      </w:r>
      <w:proofErr w:type="spellStart"/>
      <w:r w:rsidRPr="00E90874">
        <w:rPr>
          <w:rFonts w:ascii="Times New Roman" w:hAnsi="Times New Roman" w:cs="Times New Roman"/>
          <w:sz w:val="24"/>
          <w:szCs w:val="24"/>
        </w:rPr>
        <w:t>свойства.Пиррол</w:t>
      </w:r>
      <w:proofErr w:type="spellEnd"/>
      <w:r w:rsidRPr="00E90874">
        <w:rPr>
          <w:rFonts w:ascii="Times New Roman" w:hAnsi="Times New Roman" w:cs="Times New Roman"/>
          <w:sz w:val="24"/>
          <w:szCs w:val="24"/>
        </w:rPr>
        <w:t>, его строение и свойства.</w:t>
      </w:r>
    </w:p>
    <w:p w:rsidR="00F26A74" w:rsidRPr="00E90874" w:rsidRDefault="00F26A74"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t>58. Белки. Состав, строение и свойства. Биологическая роль белков. Цветные реакции белков</w:t>
      </w:r>
    </w:p>
    <w:p w:rsidR="00F26A74" w:rsidRPr="00E90874" w:rsidRDefault="00F26A74"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t xml:space="preserve">59. </w:t>
      </w:r>
      <w:proofErr w:type="spellStart"/>
      <w:r w:rsidRPr="00E90874">
        <w:rPr>
          <w:rFonts w:ascii="Times New Roman" w:hAnsi="Times New Roman" w:cs="Times New Roman"/>
          <w:sz w:val="24"/>
          <w:szCs w:val="24"/>
        </w:rPr>
        <w:t>Полимеризационные</w:t>
      </w:r>
      <w:proofErr w:type="spellEnd"/>
      <w:r w:rsidRPr="00E90874">
        <w:rPr>
          <w:rFonts w:ascii="Times New Roman" w:hAnsi="Times New Roman" w:cs="Times New Roman"/>
          <w:sz w:val="24"/>
          <w:szCs w:val="24"/>
        </w:rPr>
        <w:t xml:space="preserve"> ВМС (пластмассы, каучук), получение, свойства, применение.</w:t>
      </w:r>
    </w:p>
    <w:p w:rsidR="00F26A74" w:rsidRPr="00E90874" w:rsidRDefault="00F26A74"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t xml:space="preserve">60. </w:t>
      </w:r>
      <w:proofErr w:type="spellStart"/>
      <w:r w:rsidRPr="00E90874">
        <w:rPr>
          <w:rFonts w:ascii="Times New Roman" w:hAnsi="Times New Roman" w:cs="Times New Roman"/>
          <w:sz w:val="24"/>
          <w:szCs w:val="24"/>
        </w:rPr>
        <w:t>Поликонденсационнные</w:t>
      </w:r>
      <w:proofErr w:type="spellEnd"/>
      <w:r w:rsidRPr="00E90874">
        <w:rPr>
          <w:rFonts w:ascii="Times New Roman" w:hAnsi="Times New Roman" w:cs="Times New Roman"/>
          <w:sz w:val="24"/>
          <w:szCs w:val="24"/>
        </w:rPr>
        <w:t xml:space="preserve"> соединения (синтетические смолы и волокна), получение, свойства, применение.</w:t>
      </w:r>
    </w:p>
    <w:p w:rsidR="00F26A74" w:rsidRPr="00E90874" w:rsidRDefault="00F26A74" w:rsidP="00E90874">
      <w:pPr>
        <w:spacing w:after="0"/>
        <w:ind w:firstLine="709"/>
        <w:contextualSpacing/>
        <w:jc w:val="center"/>
        <w:rPr>
          <w:rFonts w:ascii="Times New Roman" w:hAnsi="Times New Roman" w:cs="Times New Roman"/>
          <w:b/>
          <w:sz w:val="24"/>
          <w:szCs w:val="24"/>
        </w:rPr>
      </w:pPr>
      <w:r w:rsidRPr="00E90874">
        <w:rPr>
          <w:rFonts w:ascii="Times New Roman" w:hAnsi="Times New Roman" w:cs="Times New Roman"/>
          <w:sz w:val="24"/>
          <w:szCs w:val="24"/>
        </w:rPr>
        <w:br w:type="page"/>
      </w:r>
      <w:r w:rsidRPr="00E90874">
        <w:rPr>
          <w:rFonts w:ascii="Times New Roman" w:hAnsi="Times New Roman" w:cs="Times New Roman"/>
          <w:b/>
          <w:sz w:val="24"/>
          <w:szCs w:val="24"/>
        </w:rPr>
        <w:lastRenderedPageBreak/>
        <w:t>Ответы к билетам:</w:t>
      </w:r>
    </w:p>
    <w:p w:rsidR="00F26A74" w:rsidRPr="00E90874" w:rsidRDefault="00F26A74" w:rsidP="00E90874">
      <w:pPr>
        <w:spacing w:after="0"/>
        <w:ind w:firstLine="709"/>
        <w:contextualSpacing/>
        <w:jc w:val="center"/>
        <w:rPr>
          <w:rFonts w:ascii="Times New Roman" w:hAnsi="Times New Roman" w:cs="Times New Roman"/>
          <w:b/>
          <w:color w:val="000000"/>
          <w:sz w:val="24"/>
          <w:szCs w:val="24"/>
        </w:rPr>
      </w:pPr>
      <w:r w:rsidRPr="00E90874">
        <w:rPr>
          <w:rFonts w:ascii="Times New Roman" w:hAnsi="Times New Roman" w:cs="Times New Roman"/>
          <w:b/>
          <w:color w:val="000000"/>
          <w:sz w:val="24"/>
          <w:szCs w:val="24"/>
        </w:rPr>
        <w:t>Билет №1</w:t>
      </w:r>
    </w:p>
    <w:p w:rsidR="00F26A74" w:rsidRPr="00E90874" w:rsidRDefault="00F26A74" w:rsidP="00E90874">
      <w:pPr>
        <w:spacing w:after="0"/>
        <w:ind w:firstLine="709"/>
        <w:contextualSpacing/>
        <w:jc w:val="both"/>
        <w:rPr>
          <w:rFonts w:ascii="Times New Roman" w:hAnsi="Times New Roman" w:cs="Times New Roman"/>
          <w:color w:val="000000"/>
          <w:sz w:val="24"/>
          <w:szCs w:val="24"/>
        </w:rPr>
      </w:pPr>
    </w:p>
    <w:p w:rsidR="00F26A74" w:rsidRPr="00E90874" w:rsidRDefault="00F26A74" w:rsidP="00E90874">
      <w:pPr>
        <w:spacing w:after="0"/>
        <w:ind w:firstLine="709"/>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 xml:space="preserve">1.Органи́ческая </w:t>
      </w:r>
      <w:proofErr w:type="spellStart"/>
      <w:r w:rsidRPr="00E90874">
        <w:rPr>
          <w:rFonts w:ascii="Times New Roman" w:hAnsi="Times New Roman" w:cs="Times New Roman"/>
          <w:color w:val="000000"/>
          <w:sz w:val="24"/>
          <w:szCs w:val="24"/>
        </w:rPr>
        <w:t>хи́мия</w:t>
      </w:r>
      <w:proofErr w:type="spellEnd"/>
      <w:r w:rsidRPr="00E90874">
        <w:rPr>
          <w:rFonts w:ascii="Times New Roman" w:hAnsi="Times New Roman" w:cs="Times New Roman"/>
          <w:color w:val="000000"/>
          <w:sz w:val="24"/>
          <w:szCs w:val="24"/>
        </w:rPr>
        <w:t xml:space="preserve"> — раздел химии, изучающий соединения углерода, их структуру, свойства, методы синтеза. Органическими называют соединения углерода с другими элементами. Наибольшее количество соединений углерод образует с так называемыми элементами-органогенами: H, N, O, S, P. Способность углерода соединяться с большинством элементов и образовывать молекулы различного состава и строения обусловливает многообразие органических соединений. 24 мая 1999 года число известных химических соединений превышало 19 млн., из них 12 млн были органическими, ко 2 мая 2014 года общее число известных неорганических и органических соединений превысило 87 млн. Органические соединения играют ключевую роль в существовании живых организмов.</w:t>
      </w:r>
    </w:p>
    <w:p w:rsidR="00F26A74" w:rsidRPr="00E90874" w:rsidRDefault="00F26A74" w:rsidP="00E90874">
      <w:pPr>
        <w:spacing w:after="0"/>
        <w:ind w:firstLine="709"/>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К органическим веществам относят углеродсодержащие вещества, преимущественно образующиеся в живых организмах. На сегодня, многие органические вещества могут быть получены искусственно в лаборатории. Синтезировано большое количество органических соединений, не встречающихся в природе.</w:t>
      </w:r>
    </w:p>
    <w:p w:rsidR="00F26A74" w:rsidRPr="00E90874" w:rsidRDefault="00F26A74" w:rsidP="00E90874">
      <w:pPr>
        <w:spacing w:after="0"/>
        <w:ind w:firstLine="709"/>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 xml:space="preserve">Общее число известных органических веществ превышает 10 миллионов, в то время как неорганических — около 100 тысяч. Такое многообразие органических соединений связано со способностью атомов углерода соединяться в цепи различной длины. Связи между атомами углерода могут быть одинарными и кратными: двойными, тройными. При этом вещества могут иметь одинаковую молекулярную формулу, но разное строение и свойства (это явление получило название </w:t>
      </w:r>
      <w:proofErr w:type="spellStart"/>
      <w:r w:rsidRPr="00E90874">
        <w:rPr>
          <w:rFonts w:ascii="Times New Roman" w:hAnsi="Times New Roman" w:cs="Times New Roman"/>
          <w:color w:val="000000"/>
          <w:sz w:val="24"/>
          <w:szCs w:val="24"/>
        </w:rPr>
        <w:t>изомери́и</w:t>
      </w:r>
      <w:proofErr w:type="spellEnd"/>
      <w:r w:rsidRPr="00E90874">
        <w:rPr>
          <w:rFonts w:ascii="Times New Roman" w:hAnsi="Times New Roman" w:cs="Times New Roman"/>
          <w:color w:val="000000"/>
          <w:sz w:val="24"/>
          <w:szCs w:val="24"/>
        </w:rPr>
        <w:t>).</w:t>
      </w:r>
    </w:p>
    <w:p w:rsidR="00F26A74" w:rsidRPr="00E90874" w:rsidRDefault="00F26A74" w:rsidP="00E90874">
      <w:pPr>
        <w:spacing w:after="0"/>
        <w:ind w:firstLine="709"/>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В состав органических веществ входят углерод, водород, кислород, а также азот, фосфор, сера. Кроме того, могут входить практически любые элементы.</w:t>
      </w:r>
    </w:p>
    <w:p w:rsidR="00F26A74" w:rsidRPr="00E90874" w:rsidRDefault="00F26A74" w:rsidP="00E90874">
      <w:pPr>
        <w:spacing w:after="0"/>
        <w:ind w:firstLine="709"/>
        <w:contextualSpacing/>
        <w:jc w:val="both"/>
        <w:rPr>
          <w:rFonts w:ascii="Times New Roman" w:hAnsi="Times New Roman" w:cs="Times New Roman"/>
          <w:color w:val="000000"/>
          <w:sz w:val="24"/>
          <w:szCs w:val="24"/>
        </w:rPr>
      </w:pPr>
      <w:proofErr w:type="spellStart"/>
      <w:r w:rsidRPr="00E90874">
        <w:rPr>
          <w:rFonts w:ascii="Times New Roman" w:hAnsi="Times New Roman" w:cs="Times New Roman"/>
          <w:color w:val="000000"/>
          <w:sz w:val="24"/>
          <w:szCs w:val="24"/>
        </w:rPr>
        <w:t>Углеро́д</w:t>
      </w:r>
      <w:proofErr w:type="spellEnd"/>
      <w:r w:rsidRPr="00E90874">
        <w:rPr>
          <w:rFonts w:ascii="Times New Roman" w:hAnsi="Times New Roman" w:cs="Times New Roman"/>
          <w:color w:val="000000"/>
          <w:sz w:val="24"/>
          <w:szCs w:val="24"/>
        </w:rPr>
        <w:t xml:space="preserve"> (химический символ — C, лат. </w:t>
      </w:r>
      <w:proofErr w:type="spellStart"/>
      <w:r w:rsidRPr="00E90874">
        <w:rPr>
          <w:rFonts w:ascii="Times New Roman" w:hAnsi="Times New Roman" w:cs="Times New Roman"/>
          <w:color w:val="000000"/>
          <w:sz w:val="24"/>
          <w:szCs w:val="24"/>
        </w:rPr>
        <w:t>Carboneum</w:t>
      </w:r>
      <w:proofErr w:type="spellEnd"/>
      <w:r w:rsidRPr="00E90874">
        <w:rPr>
          <w:rFonts w:ascii="Times New Roman" w:hAnsi="Times New Roman" w:cs="Times New Roman"/>
          <w:color w:val="000000"/>
          <w:sz w:val="24"/>
          <w:szCs w:val="24"/>
        </w:rPr>
        <w:t xml:space="preserve">) — химический элемент четырнадцатой группы (по устаревшей классификации — главной подгруппы четвёртой группы), 2-го периода периодической системы химических элементов. порядковый номер 6, атомная масса — 12,0107. Иногда говорят, что основу жизни на нашей планете составляет углерод. Этот элемент обнаружен во всех органических молекулах. Понятие «органический» в смысле «живой» употреблялось первоначально потому, что в то время только живым существам приписывалась способность образовывать органические соединения. Убеждение это опроверг немецкий химик </w:t>
      </w:r>
      <w:proofErr w:type="spellStart"/>
      <w:r w:rsidRPr="00E90874">
        <w:rPr>
          <w:rFonts w:ascii="Times New Roman" w:hAnsi="Times New Roman" w:cs="Times New Roman"/>
          <w:color w:val="000000"/>
          <w:sz w:val="24"/>
          <w:szCs w:val="24"/>
        </w:rPr>
        <w:t>Велер</w:t>
      </w:r>
      <w:proofErr w:type="spellEnd"/>
      <w:r w:rsidRPr="00E90874">
        <w:rPr>
          <w:rFonts w:ascii="Times New Roman" w:hAnsi="Times New Roman" w:cs="Times New Roman"/>
          <w:color w:val="000000"/>
          <w:sz w:val="24"/>
          <w:szCs w:val="24"/>
        </w:rPr>
        <w:t xml:space="preserve">, синтезировавший в </w:t>
      </w:r>
      <w:smartTag w:uri="urn:schemas-microsoft-com:office:smarttags" w:element="metricconverter">
        <w:smartTagPr>
          <w:attr w:name="ProductID" w:val="1828 г"/>
        </w:smartTagPr>
        <w:r w:rsidRPr="00E90874">
          <w:rPr>
            <w:rFonts w:ascii="Times New Roman" w:hAnsi="Times New Roman" w:cs="Times New Roman"/>
            <w:color w:val="000000"/>
            <w:sz w:val="24"/>
            <w:szCs w:val="24"/>
          </w:rPr>
          <w:t>1828 г</w:t>
        </w:r>
      </w:smartTag>
      <w:r w:rsidRPr="00E90874">
        <w:rPr>
          <w:rFonts w:ascii="Times New Roman" w:hAnsi="Times New Roman" w:cs="Times New Roman"/>
          <w:color w:val="000000"/>
          <w:sz w:val="24"/>
          <w:szCs w:val="24"/>
        </w:rPr>
        <w:t>. органическое вещество мочевину из неорганических исходных веществ. Это вынудило ученых признать, что для синтеза химических компонентов живого не требуется никакой магии, никакой особой «жизненной силы». Теоретически в наше время мы готовы к тому, чтобы синтезировать из неорганических исходных веществ даже ДНК, т. е. генетический материал, а значит, готовы уже «создать» жизнь.</w:t>
      </w:r>
    </w:p>
    <w:p w:rsidR="00F26A74" w:rsidRPr="00E90874" w:rsidRDefault="00F26A74" w:rsidP="00E90874">
      <w:pPr>
        <w:spacing w:after="0"/>
        <w:ind w:firstLine="709"/>
        <w:contextualSpacing/>
        <w:jc w:val="both"/>
        <w:rPr>
          <w:rFonts w:ascii="Times New Roman" w:hAnsi="Times New Roman" w:cs="Times New Roman"/>
          <w:color w:val="000000"/>
          <w:sz w:val="24"/>
          <w:szCs w:val="24"/>
        </w:rPr>
      </w:pPr>
      <w:r w:rsidRPr="00E90874">
        <w:rPr>
          <w:rFonts w:ascii="Times New Roman" w:hAnsi="Times New Roman" w:cs="Times New Roman"/>
          <w:b/>
          <w:color w:val="000000"/>
          <w:sz w:val="24"/>
          <w:szCs w:val="24"/>
        </w:rPr>
        <w:t>2.</w:t>
      </w:r>
      <w:r w:rsidRPr="00E90874">
        <w:rPr>
          <w:rFonts w:ascii="Times New Roman" w:hAnsi="Times New Roman" w:cs="Times New Roman"/>
          <w:color w:val="000000"/>
          <w:sz w:val="24"/>
          <w:szCs w:val="24"/>
        </w:rPr>
        <w:t xml:space="preserve"> Галогенирование (галоидирование), введение галогена в молекулу органического соединения. Осуществляют путем реакций замещения (заместительное галогенирование) или присоединения (присоединительное галогенирование).</w:t>
      </w:r>
    </w:p>
    <w:p w:rsidR="00F26A74" w:rsidRPr="00E90874" w:rsidRDefault="00F26A74" w:rsidP="00E90874">
      <w:pPr>
        <w:spacing w:after="0"/>
        <w:ind w:firstLine="709"/>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Заместительное галогенирование. При действии галогенов на насыщенные углеводороды (</w:t>
      </w:r>
      <w:proofErr w:type="spellStart"/>
      <w:r w:rsidRPr="00E90874">
        <w:rPr>
          <w:rFonts w:ascii="Times New Roman" w:hAnsi="Times New Roman" w:cs="Times New Roman"/>
          <w:color w:val="000000"/>
          <w:sz w:val="24"/>
          <w:szCs w:val="24"/>
        </w:rPr>
        <w:t>металепсия</w:t>
      </w:r>
      <w:proofErr w:type="spellEnd"/>
      <w:r w:rsidRPr="00E90874">
        <w:rPr>
          <w:rFonts w:ascii="Times New Roman" w:hAnsi="Times New Roman" w:cs="Times New Roman"/>
          <w:color w:val="000000"/>
          <w:sz w:val="24"/>
          <w:szCs w:val="24"/>
        </w:rPr>
        <w:t xml:space="preserve">) процесс протекает при инициировании светом по </w:t>
      </w:r>
      <w:proofErr w:type="spellStart"/>
      <w:r w:rsidRPr="00E90874">
        <w:rPr>
          <w:rFonts w:ascii="Times New Roman" w:hAnsi="Times New Roman" w:cs="Times New Roman"/>
          <w:color w:val="000000"/>
          <w:sz w:val="24"/>
          <w:szCs w:val="24"/>
        </w:rPr>
        <w:t>свободнорадикальному</w:t>
      </w:r>
      <w:proofErr w:type="spellEnd"/>
      <w:r w:rsidRPr="00E90874">
        <w:rPr>
          <w:rFonts w:ascii="Times New Roman" w:hAnsi="Times New Roman" w:cs="Times New Roman"/>
          <w:color w:val="000000"/>
          <w:sz w:val="24"/>
          <w:szCs w:val="24"/>
        </w:rPr>
        <w:t xml:space="preserve"> цепному механизму, </w:t>
      </w:r>
      <w:proofErr w:type="gramStart"/>
      <w:r w:rsidRPr="00E90874">
        <w:rPr>
          <w:rFonts w:ascii="Times New Roman" w:hAnsi="Times New Roman" w:cs="Times New Roman"/>
          <w:color w:val="000000"/>
          <w:sz w:val="24"/>
          <w:szCs w:val="24"/>
        </w:rPr>
        <w:t>например</w:t>
      </w:r>
      <w:proofErr w:type="gramEnd"/>
      <w:r w:rsidRPr="00E90874">
        <w:rPr>
          <w:rFonts w:ascii="Times New Roman" w:hAnsi="Times New Roman" w:cs="Times New Roman"/>
          <w:color w:val="000000"/>
          <w:sz w:val="24"/>
          <w:szCs w:val="24"/>
        </w:rPr>
        <w:t>:</w:t>
      </w:r>
    </w:p>
    <w:p w:rsidR="00F26A74" w:rsidRPr="00E90874" w:rsidRDefault="00014244" w:rsidP="00E90874">
      <w:pPr>
        <w:spacing w:after="0"/>
        <w:ind w:firstLine="709"/>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lastRenderedPageBreak/>
        <w:fldChar w:fldCharType="begin"/>
      </w:r>
      <w:r w:rsidR="00F26A74" w:rsidRPr="00E90874">
        <w:rPr>
          <w:rFonts w:ascii="Times New Roman" w:hAnsi="Times New Roman" w:cs="Times New Roman"/>
          <w:color w:val="000000"/>
          <w:sz w:val="24"/>
          <w:szCs w:val="24"/>
        </w:rPr>
        <w:instrText xml:space="preserve"> INCLUDEPICTURE "http://chemport.ru/data/chemipedia/imgs/1096-13.jpg" \* MERGEFORMATINET </w:instrText>
      </w:r>
      <w:r w:rsidRPr="00E90874">
        <w:rPr>
          <w:rFonts w:ascii="Times New Roman" w:hAnsi="Times New Roman" w:cs="Times New Roman"/>
          <w:color w:val="000000"/>
          <w:sz w:val="24"/>
          <w:szCs w:val="24"/>
        </w:rPr>
        <w:fldChar w:fldCharType="separate"/>
      </w:r>
      <w:r w:rsidR="00E90874" w:rsidRPr="00E90874">
        <w:rPr>
          <w:rFonts w:ascii="Times New Roman" w:hAnsi="Times New Roman" w:cs="Times New Roman"/>
          <w:color w:val="000000"/>
          <w:sz w:val="24"/>
          <w:szCs w:val="24"/>
        </w:rPr>
        <w:fldChar w:fldCharType="begin"/>
      </w:r>
      <w:r w:rsidR="00E90874" w:rsidRPr="00E90874">
        <w:rPr>
          <w:rFonts w:ascii="Times New Roman" w:hAnsi="Times New Roman" w:cs="Times New Roman"/>
          <w:color w:val="000000"/>
          <w:sz w:val="24"/>
          <w:szCs w:val="24"/>
        </w:rPr>
        <w:instrText xml:space="preserve"> INCLUDEPICTURE  "http://chemport.ru/data/chemipedia/imgs/1096-13.jpg" \* MERGEFORMATINET </w:instrText>
      </w:r>
      <w:r w:rsidR="00E90874" w:rsidRPr="00E90874">
        <w:rPr>
          <w:rFonts w:ascii="Times New Roman" w:hAnsi="Times New Roman" w:cs="Times New Roman"/>
          <w:color w:val="000000"/>
          <w:sz w:val="24"/>
          <w:szCs w:val="24"/>
        </w:rPr>
        <w:fldChar w:fldCharType="separate"/>
      </w:r>
      <w:r w:rsidR="00E90874" w:rsidRPr="00E90874">
        <w:rPr>
          <w:rFonts w:ascii="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73" type="#_x0000_t75" style="width:278.25pt;height:1in">
            <v:imagedata r:id="rId8" r:href="rId9"/>
          </v:shape>
        </w:pict>
      </w:r>
      <w:r w:rsidR="00E90874" w:rsidRPr="00E90874">
        <w:rPr>
          <w:rFonts w:ascii="Times New Roman" w:hAnsi="Times New Roman" w:cs="Times New Roman"/>
          <w:color w:val="000000"/>
          <w:sz w:val="24"/>
          <w:szCs w:val="24"/>
        </w:rPr>
        <w:fldChar w:fldCharType="end"/>
      </w:r>
      <w:r w:rsidRPr="00E90874">
        <w:rPr>
          <w:rFonts w:ascii="Times New Roman" w:hAnsi="Times New Roman" w:cs="Times New Roman"/>
          <w:color w:val="000000"/>
          <w:sz w:val="24"/>
          <w:szCs w:val="24"/>
        </w:rPr>
        <w:fldChar w:fldCharType="end"/>
      </w:r>
    </w:p>
    <w:p w:rsidR="00F26A74" w:rsidRPr="00E90874" w:rsidRDefault="00F26A74" w:rsidP="00E90874">
      <w:pPr>
        <w:spacing w:after="0"/>
        <w:ind w:firstLine="709"/>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 xml:space="preserve">Если в ядре этих соединений присутствуют </w:t>
      </w:r>
      <w:proofErr w:type="spellStart"/>
      <w:r w:rsidRPr="00E90874">
        <w:rPr>
          <w:rFonts w:ascii="Times New Roman" w:hAnsi="Times New Roman" w:cs="Times New Roman"/>
          <w:color w:val="000000"/>
          <w:sz w:val="24"/>
          <w:szCs w:val="24"/>
        </w:rPr>
        <w:t>пассивирующие</w:t>
      </w:r>
      <w:proofErr w:type="spellEnd"/>
      <w:r w:rsidRPr="00E90874">
        <w:rPr>
          <w:rFonts w:ascii="Times New Roman" w:hAnsi="Times New Roman" w:cs="Times New Roman"/>
          <w:color w:val="000000"/>
          <w:sz w:val="24"/>
          <w:szCs w:val="24"/>
        </w:rPr>
        <w:t xml:space="preserve"> заместители, процесс можно проводить действием катиона галогена, образующегося из молекулярного галогена и соли </w:t>
      </w:r>
      <w:proofErr w:type="spellStart"/>
      <w:r w:rsidRPr="00E90874">
        <w:rPr>
          <w:rFonts w:ascii="Times New Roman" w:hAnsi="Times New Roman" w:cs="Times New Roman"/>
          <w:color w:val="000000"/>
          <w:sz w:val="24"/>
          <w:szCs w:val="24"/>
        </w:rPr>
        <w:t>Ag</w:t>
      </w:r>
      <w:proofErr w:type="spellEnd"/>
      <w:r w:rsidRPr="00E90874">
        <w:rPr>
          <w:rFonts w:ascii="Times New Roman" w:hAnsi="Times New Roman" w:cs="Times New Roman"/>
          <w:color w:val="000000"/>
          <w:sz w:val="24"/>
          <w:szCs w:val="24"/>
        </w:rPr>
        <w:t xml:space="preserve"> в среде сильной протонной кислоты (реакция </w:t>
      </w:r>
      <w:proofErr w:type="spellStart"/>
      <w:r w:rsidRPr="00E90874">
        <w:rPr>
          <w:rFonts w:ascii="Times New Roman" w:hAnsi="Times New Roman" w:cs="Times New Roman"/>
          <w:color w:val="000000"/>
          <w:sz w:val="24"/>
          <w:szCs w:val="24"/>
        </w:rPr>
        <w:t>Биркенбаха-Губо-Уотерса</w:t>
      </w:r>
      <w:proofErr w:type="spellEnd"/>
      <w:r w:rsidRPr="00E90874">
        <w:rPr>
          <w:rFonts w:ascii="Times New Roman" w:hAnsi="Times New Roman" w:cs="Times New Roman"/>
          <w:color w:val="000000"/>
          <w:sz w:val="24"/>
          <w:szCs w:val="24"/>
        </w:rPr>
        <w:t xml:space="preserve">), </w:t>
      </w:r>
      <w:proofErr w:type="gramStart"/>
      <w:r w:rsidRPr="00E90874">
        <w:rPr>
          <w:rFonts w:ascii="Times New Roman" w:hAnsi="Times New Roman" w:cs="Times New Roman"/>
          <w:color w:val="000000"/>
          <w:sz w:val="24"/>
          <w:szCs w:val="24"/>
        </w:rPr>
        <w:t>например</w:t>
      </w:r>
      <w:proofErr w:type="gramEnd"/>
      <w:r w:rsidRPr="00E90874">
        <w:rPr>
          <w:rFonts w:ascii="Times New Roman" w:hAnsi="Times New Roman" w:cs="Times New Roman"/>
          <w:color w:val="000000"/>
          <w:sz w:val="24"/>
          <w:szCs w:val="24"/>
        </w:rPr>
        <w:t>:</w:t>
      </w:r>
    </w:p>
    <w:p w:rsidR="00F26A74" w:rsidRPr="00E90874" w:rsidRDefault="00014244" w:rsidP="00E90874">
      <w:pPr>
        <w:spacing w:after="0"/>
        <w:ind w:firstLine="709"/>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fldChar w:fldCharType="begin"/>
      </w:r>
      <w:r w:rsidR="00F26A74" w:rsidRPr="00E90874">
        <w:rPr>
          <w:rFonts w:ascii="Times New Roman" w:hAnsi="Times New Roman" w:cs="Times New Roman"/>
          <w:color w:val="000000"/>
          <w:sz w:val="24"/>
          <w:szCs w:val="24"/>
        </w:rPr>
        <w:instrText xml:space="preserve"> INCLUDEPICTURE "http://chemport.ru/data/chemipedia/imgs/1096-19.jpg" \* MERGEFORMATINET </w:instrText>
      </w:r>
      <w:r w:rsidRPr="00E90874">
        <w:rPr>
          <w:rFonts w:ascii="Times New Roman" w:hAnsi="Times New Roman" w:cs="Times New Roman"/>
          <w:color w:val="000000"/>
          <w:sz w:val="24"/>
          <w:szCs w:val="24"/>
        </w:rPr>
        <w:fldChar w:fldCharType="separate"/>
      </w:r>
      <w:r w:rsidR="00E90874" w:rsidRPr="00E90874">
        <w:rPr>
          <w:rFonts w:ascii="Times New Roman" w:hAnsi="Times New Roman" w:cs="Times New Roman"/>
          <w:color w:val="000000"/>
          <w:sz w:val="24"/>
          <w:szCs w:val="24"/>
        </w:rPr>
        <w:fldChar w:fldCharType="begin"/>
      </w:r>
      <w:r w:rsidR="00E90874" w:rsidRPr="00E90874">
        <w:rPr>
          <w:rFonts w:ascii="Times New Roman" w:hAnsi="Times New Roman" w:cs="Times New Roman"/>
          <w:color w:val="000000"/>
          <w:sz w:val="24"/>
          <w:szCs w:val="24"/>
        </w:rPr>
        <w:instrText xml:space="preserve"> INCLUDEPICTURE  "http://chemport.ru/data/chemipedia/imgs/1096-19.jpg" \* MERGEFORMATINET </w:instrText>
      </w:r>
      <w:r w:rsidR="00E90874" w:rsidRPr="00E90874">
        <w:rPr>
          <w:rFonts w:ascii="Times New Roman" w:hAnsi="Times New Roman" w:cs="Times New Roman"/>
          <w:color w:val="000000"/>
          <w:sz w:val="24"/>
          <w:szCs w:val="24"/>
        </w:rPr>
        <w:fldChar w:fldCharType="separate"/>
      </w:r>
      <w:r w:rsidR="00E90874" w:rsidRPr="00E90874">
        <w:rPr>
          <w:rFonts w:ascii="Times New Roman" w:hAnsi="Times New Roman" w:cs="Times New Roman"/>
          <w:color w:val="000000"/>
          <w:sz w:val="24"/>
          <w:szCs w:val="24"/>
        </w:rPr>
        <w:pict>
          <v:shape id="_x0000_i1474" type="#_x0000_t75" style="width:334.5pt;height:38.25pt">
            <v:imagedata r:id="rId10" r:href="rId11"/>
          </v:shape>
        </w:pict>
      </w:r>
      <w:r w:rsidR="00E90874" w:rsidRPr="00E90874">
        <w:rPr>
          <w:rFonts w:ascii="Times New Roman" w:hAnsi="Times New Roman" w:cs="Times New Roman"/>
          <w:color w:val="000000"/>
          <w:sz w:val="24"/>
          <w:szCs w:val="24"/>
        </w:rPr>
        <w:fldChar w:fldCharType="end"/>
      </w:r>
      <w:r w:rsidRPr="00E90874">
        <w:rPr>
          <w:rFonts w:ascii="Times New Roman" w:hAnsi="Times New Roman" w:cs="Times New Roman"/>
          <w:color w:val="000000"/>
          <w:sz w:val="24"/>
          <w:szCs w:val="24"/>
        </w:rPr>
        <w:fldChar w:fldCharType="end"/>
      </w:r>
    </w:p>
    <w:p w:rsidR="00F26A74" w:rsidRPr="00E90874" w:rsidRDefault="00F26A74" w:rsidP="00E90874">
      <w:pPr>
        <w:spacing w:after="0"/>
        <w:ind w:firstLine="709"/>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 xml:space="preserve">По </w:t>
      </w:r>
      <w:proofErr w:type="spellStart"/>
      <w:r w:rsidRPr="00E90874">
        <w:rPr>
          <w:rFonts w:ascii="Times New Roman" w:hAnsi="Times New Roman" w:cs="Times New Roman"/>
          <w:color w:val="000000"/>
          <w:sz w:val="24"/>
          <w:szCs w:val="24"/>
        </w:rPr>
        <w:t>свободнорадикальному</w:t>
      </w:r>
      <w:proofErr w:type="spellEnd"/>
      <w:r w:rsidRPr="00E90874">
        <w:rPr>
          <w:rFonts w:ascii="Times New Roman" w:hAnsi="Times New Roman" w:cs="Times New Roman"/>
          <w:color w:val="000000"/>
          <w:sz w:val="24"/>
          <w:szCs w:val="24"/>
        </w:rPr>
        <w:t xml:space="preserve"> механизму идет также галогенирование углеводородных цепей </w:t>
      </w:r>
      <w:proofErr w:type="spellStart"/>
      <w:r w:rsidRPr="00E90874">
        <w:rPr>
          <w:rFonts w:ascii="Times New Roman" w:hAnsi="Times New Roman" w:cs="Times New Roman"/>
          <w:color w:val="000000"/>
          <w:sz w:val="24"/>
          <w:szCs w:val="24"/>
        </w:rPr>
        <w:t>жирноароматических</w:t>
      </w:r>
      <w:proofErr w:type="spellEnd"/>
      <w:r w:rsidRPr="00E90874">
        <w:rPr>
          <w:rFonts w:ascii="Times New Roman" w:hAnsi="Times New Roman" w:cs="Times New Roman"/>
          <w:color w:val="000000"/>
          <w:sz w:val="24"/>
          <w:szCs w:val="24"/>
        </w:rPr>
        <w:t xml:space="preserve"> соединений. В присутствии кислот Льюиса реакция протекает по </w:t>
      </w:r>
      <w:proofErr w:type="spellStart"/>
      <w:r w:rsidRPr="00E90874">
        <w:rPr>
          <w:rFonts w:ascii="Times New Roman" w:hAnsi="Times New Roman" w:cs="Times New Roman"/>
          <w:color w:val="000000"/>
          <w:sz w:val="24"/>
          <w:szCs w:val="24"/>
        </w:rPr>
        <w:t>электрофильному</w:t>
      </w:r>
      <w:proofErr w:type="spellEnd"/>
      <w:r w:rsidRPr="00E90874">
        <w:rPr>
          <w:rFonts w:ascii="Times New Roman" w:hAnsi="Times New Roman" w:cs="Times New Roman"/>
          <w:color w:val="000000"/>
          <w:sz w:val="24"/>
          <w:szCs w:val="24"/>
        </w:rPr>
        <w:t xml:space="preserve"> механизму, </w:t>
      </w:r>
      <w:proofErr w:type="gramStart"/>
      <w:r w:rsidRPr="00E90874">
        <w:rPr>
          <w:rFonts w:ascii="Times New Roman" w:hAnsi="Times New Roman" w:cs="Times New Roman"/>
          <w:color w:val="000000"/>
          <w:sz w:val="24"/>
          <w:szCs w:val="24"/>
        </w:rPr>
        <w:t>например</w:t>
      </w:r>
      <w:proofErr w:type="gramEnd"/>
      <w:r w:rsidRPr="00E90874">
        <w:rPr>
          <w:rFonts w:ascii="Times New Roman" w:hAnsi="Times New Roman" w:cs="Times New Roman"/>
          <w:color w:val="000000"/>
          <w:sz w:val="24"/>
          <w:szCs w:val="24"/>
        </w:rPr>
        <w:t>:</w:t>
      </w:r>
    </w:p>
    <w:p w:rsidR="00F26A74" w:rsidRPr="00E90874" w:rsidRDefault="00014244" w:rsidP="00E90874">
      <w:pPr>
        <w:spacing w:after="0"/>
        <w:ind w:firstLine="709"/>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fldChar w:fldCharType="begin"/>
      </w:r>
      <w:r w:rsidR="00F26A74" w:rsidRPr="00E90874">
        <w:rPr>
          <w:rFonts w:ascii="Times New Roman" w:hAnsi="Times New Roman" w:cs="Times New Roman"/>
          <w:color w:val="000000"/>
          <w:sz w:val="24"/>
          <w:szCs w:val="24"/>
        </w:rPr>
        <w:instrText xml:space="preserve"> INCLUDEPICTURE "http://chemport.ru/data/chemipedia/imgs/1096-14.jpg" \* MERGEFORMATINET </w:instrText>
      </w:r>
      <w:r w:rsidRPr="00E90874">
        <w:rPr>
          <w:rFonts w:ascii="Times New Roman" w:hAnsi="Times New Roman" w:cs="Times New Roman"/>
          <w:color w:val="000000"/>
          <w:sz w:val="24"/>
          <w:szCs w:val="24"/>
        </w:rPr>
        <w:fldChar w:fldCharType="separate"/>
      </w:r>
      <w:r w:rsidR="00E90874" w:rsidRPr="00E90874">
        <w:rPr>
          <w:rFonts w:ascii="Times New Roman" w:hAnsi="Times New Roman" w:cs="Times New Roman"/>
          <w:color w:val="000000"/>
          <w:sz w:val="24"/>
          <w:szCs w:val="24"/>
        </w:rPr>
        <w:fldChar w:fldCharType="begin"/>
      </w:r>
      <w:r w:rsidR="00E90874" w:rsidRPr="00E90874">
        <w:rPr>
          <w:rFonts w:ascii="Times New Roman" w:hAnsi="Times New Roman" w:cs="Times New Roman"/>
          <w:color w:val="000000"/>
          <w:sz w:val="24"/>
          <w:szCs w:val="24"/>
        </w:rPr>
        <w:instrText xml:space="preserve"> INCLUDEPICTURE  "http://chemport.ru/data/chemipedia/imgs/1096-14.jpg" \* MERGEFORMATINET </w:instrText>
      </w:r>
      <w:r w:rsidR="00E90874" w:rsidRPr="00E90874">
        <w:rPr>
          <w:rFonts w:ascii="Times New Roman" w:hAnsi="Times New Roman" w:cs="Times New Roman"/>
          <w:color w:val="000000"/>
          <w:sz w:val="24"/>
          <w:szCs w:val="24"/>
        </w:rPr>
        <w:fldChar w:fldCharType="separate"/>
      </w:r>
      <w:r w:rsidR="00E90874" w:rsidRPr="00E90874">
        <w:rPr>
          <w:rFonts w:ascii="Times New Roman" w:hAnsi="Times New Roman" w:cs="Times New Roman"/>
          <w:color w:val="000000"/>
          <w:sz w:val="24"/>
          <w:szCs w:val="24"/>
        </w:rPr>
        <w:pict>
          <v:shape id="_x0000_i1475" type="#_x0000_t75" style="width:347.25pt;height:54.75pt">
            <v:imagedata r:id="rId12" r:href="rId13"/>
          </v:shape>
        </w:pict>
      </w:r>
      <w:r w:rsidR="00E90874" w:rsidRPr="00E90874">
        <w:rPr>
          <w:rFonts w:ascii="Times New Roman" w:hAnsi="Times New Roman" w:cs="Times New Roman"/>
          <w:color w:val="000000"/>
          <w:sz w:val="24"/>
          <w:szCs w:val="24"/>
        </w:rPr>
        <w:fldChar w:fldCharType="end"/>
      </w:r>
      <w:r w:rsidRPr="00E90874">
        <w:rPr>
          <w:rFonts w:ascii="Times New Roman" w:hAnsi="Times New Roman" w:cs="Times New Roman"/>
          <w:color w:val="000000"/>
          <w:sz w:val="24"/>
          <w:szCs w:val="24"/>
        </w:rPr>
        <w:fldChar w:fldCharType="end"/>
      </w:r>
    </w:p>
    <w:p w:rsidR="00F26A74" w:rsidRPr="00E90874" w:rsidRDefault="00F26A74" w:rsidP="00E90874">
      <w:pPr>
        <w:pStyle w:val="a4"/>
        <w:spacing w:before="0" w:beforeAutospacing="0" w:after="0" w:afterAutospacing="0" w:line="276" w:lineRule="auto"/>
        <w:ind w:firstLine="709"/>
        <w:contextualSpacing/>
        <w:jc w:val="center"/>
        <w:rPr>
          <w:b/>
          <w:color w:val="000000"/>
        </w:rPr>
      </w:pPr>
      <w:r w:rsidRPr="00E90874">
        <w:rPr>
          <w:b/>
          <w:color w:val="000000"/>
        </w:rPr>
        <w:t>Билет №2</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 xml:space="preserve">1.Основно́й </w:t>
      </w:r>
      <w:proofErr w:type="spellStart"/>
      <w:r w:rsidRPr="00E90874">
        <w:rPr>
          <w:color w:val="000000"/>
        </w:rPr>
        <w:t>органи́ческий</w:t>
      </w:r>
      <w:proofErr w:type="spellEnd"/>
      <w:r w:rsidRPr="00E90874">
        <w:rPr>
          <w:color w:val="000000"/>
        </w:rPr>
        <w:t xml:space="preserve"> </w:t>
      </w:r>
      <w:proofErr w:type="spellStart"/>
      <w:r w:rsidRPr="00E90874">
        <w:rPr>
          <w:color w:val="000000"/>
        </w:rPr>
        <w:t>си́нтез</w:t>
      </w:r>
      <w:proofErr w:type="spellEnd"/>
      <w:r w:rsidRPr="00E90874">
        <w:rPr>
          <w:color w:val="000000"/>
        </w:rPr>
        <w:t xml:space="preserve"> (тяжёлый органический синтез) — </w:t>
      </w:r>
      <w:proofErr w:type="spellStart"/>
      <w:r w:rsidRPr="00E90874">
        <w:rPr>
          <w:color w:val="000000"/>
        </w:rPr>
        <w:t>многотоннажное</w:t>
      </w:r>
      <w:proofErr w:type="spellEnd"/>
      <w:r w:rsidRPr="00E90874">
        <w:rPr>
          <w:color w:val="000000"/>
        </w:rPr>
        <w:t xml:space="preserve"> </w:t>
      </w:r>
      <w:proofErr w:type="spellStart"/>
      <w:r w:rsidRPr="00E90874">
        <w:rPr>
          <w:color w:val="000000"/>
        </w:rPr>
        <w:t>малостадийное</w:t>
      </w:r>
      <w:proofErr w:type="spellEnd"/>
      <w:r w:rsidRPr="00E90874">
        <w:rPr>
          <w:color w:val="000000"/>
        </w:rPr>
        <w:t xml:space="preserve"> промышленное производство органических соединений на основе углеводородного сырья (нефть, газ, уголь) и продуктов его переработки. В отличие от тонкого органического синтеза, производство продукции основного органического синтеза, как правило, представляет собой непрерывный процесс, реализованный на крупных производственных комплексах с агрегатами большой единичной мощности (до 1000 тыс. тонн в год</w:t>
      </w:r>
      <w:proofErr w:type="gramStart"/>
      <w:r w:rsidRPr="00E90874">
        <w:rPr>
          <w:color w:val="000000"/>
        </w:rPr>
        <w:t>).Использование</w:t>
      </w:r>
      <w:proofErr w:type="gramEnd"/>
      <w:r w:rsidRPr="00E90874">
        <w:rPr>
          <w:color w:val="000000"/>
        </w:rPr>
        <w:t xml:space="preserve"> природных богатств является важнейшим условием жизни и прогресса общества. Исследованные, разведанные и добытые природные богатства становятся сырьем (или сырьевым материалом</w:t>
      </w:r>
      <w:proofErr w:type="gramStart"/>
      <w:r w:rsidRPr="00E90874">
        <w:rPr>
          <w:color w:val="000000"/>
        </w:rPr>
        <w:t>).Обычно</w:t>
      </w:r>
      <w:proofErr w:type="gramEnd"/>
      <w:r w:rsidRPr="00E90874">
        <w:rPr>
          <w:color w:val="000000"/>
        </w:rPr>
        <w:t xml:space="preserve"> под сырьем понимают лишь продукты добывающей промышленности и сельского хозяйства. В более широком плане понятие «сырье» объединяет материалы, непосредственно добываемые из окружающей среды (нефть, руды) и полуфабрикаты, т.е. материалы, подвергшиеся обработке, но не потребляемые как готовые продукты, а выступающие, в свою очередь, сырьем для производства готовой продукции (металлы, химические товары, пряжа).</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b/>
          <w:color w:val="000000"/>
        </w:rPr>
        <w:t>2.</w:t>
      </w:r>
      <w:r w:rsidRPr="00E90874">
        <w:rPr>
          <w:color w:val="000000"/>
        </w:rPr>
        <w:t xml:space="preserve"> Галогенпроизводные содержат два основных реакционных центра – связь С-</w:t>
      </w:r>
      <w:proofErr w:type="spellStart"/>
      <w:r w:rsidRPr="00E90874">
        <w:rPr>
          <w:color w:val="000000"/>
        </w:rPr>
        <w:t>Hal</w:t>
      </w:r>
      <w:proofErr w:type="spellEnd"/>
      <w:r w:rsidRPr="00E90874">
        <w:rPr>
          <w:color w:val="000000"/>
        </w:rPr>
        <w:t xml:space="preserve"> и связь С-Н в b -положении к атому галогена. Атом углерода, связанный с атомом галогена несет частичный положительный заряд и может атаковаться </w:t>
      </w:r>
      <w:proofErr w:type="spellStart"/>
      <w:r w:rsidRPr="00E90874">
        <w:rPr>
          <w:color w:val="000000"/>
        </w:rPr>
        <w:t>нуклеофилами</w:t>
      </w:r>
      <w:proofErr w:type="spellEnd"/>
      <w:r w:rsidRPr="00E90874">
        <w:rPr>
          <w:color w:val="000000"/>
        </w:rPr>
        <w:t>. Атом водорода в b -положении обладает слабыми кислотными свойствами и может отщепляться под действием оснований.</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 xml:space="preserve">Таким образом, основные типы реакций, характерные для галогенпроизводных, – это реакции нуклеофильного замещения (SN) и элиминирования (E), причем различие в реакционной способности галогенпроизводных, содержащих связи в этих реакциях очень велико. Галогенпроизводные, содержащие кратные связи или </w:t>
      </w:r>
      <w:proofErr w:type="spellStart"/>
      <w:r w:rsidRPr="00E90874">
        <w:rPr>
          <w:color w:val="000000"/>
        </w:rPr>
        <w:t>бензольное</w:t>
      </w:r>
      <w:proofErr w:type="spellEnd"/>
      <w:r w:rsidRPr="00E90874">
        <w:rPr>
          <w:color w:val="000000"/>
        </w:rPr>
        <w:t xml:space="preserve"> кольцо, вступают также в реакции, характерные для ненасыщенных и ароматических углеводородов, с учетом влияния на эти реакционные центры атома галогена, что было </w:t>
      </w:r>
      <w:r w:rsidRPr="00E90874">
        <w:rPr>
          <w:color w:val="000000"/>
        </w:rPr>
        <w:lastRenderedPageBreak/>
        <w:t xml:space="preserve">рассмотрено ранее (присоединение </w:t>
      </w:r>
      <w:proofErr w:type="spellStart"/>
      <w:r w:rsidRPr="00E90874">
        <w:rPr>
          <w:color w:val="000000"/>
        </w:rPr>
        <w:t>галогеноводородов</w:t>
      </w:r>
      <w:proofErr w:type="spellEnd"/>
      <w:r w:rsidRPr="00E90874">
        <w:rPr>
          <w:color w:val="000000"/>
        </w:rPr>
        <w:t xml:space="preserve"> к винилхлориду, </w:t>
      </w:r>
      <w:proofErr w:type="spellStart"/>
      <w:r w:rsidRPr="00E90874">
        <w:rPr>
          <w:color w:val="000000"/>
        </w:rPr>
        <w:t>электрофильное</w:t>
      </w:r>
      <w:proofErr w:type="spellEnd"/>
      <w:r w:rsidRPr="00E90874">
        <w:rPr>
          <w:color w:val="000000"/>
        </w:rPr>
        <w:t xml:space="preserve"> замещение в </w:t>
      </w:r>
      <w:proofErr w:type="spellStart"/>
      <w:r w:rsidRPr="00E90874">
        <w:rPr>
          <w:color w:val="000000"/>
        </w:rPr>
        <w:t>галогенаренах</w:t>
      </w:r>
      <w:proofErr w:type="spellEnd"/>
      <w:r w:rsidRPr="00E90874">
        <w:rPr>
          <w:color w:val="000000"/>
        </w:rPr>
        <w:t>).</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 xml:space="preserve">Реакции нуклеофильного замещения (англ. </w:t>
      </w:r>
      <w:proofErr w:type="spellStart"/>
      <w:r w:rsidRPr="00E90874">
        <w:rPr>
          <w:color w:val="000000"/>
        </w:rPr>
        <w:t>nucleophilic</w:t>
      </w:r>
      <w:proofErr w:type="spellEnd"/>
      <w:r w:rsidRPr="00E90874">
        <w:rPr>
          <w:color w:val="000000"/>
        </w:rPr>
        <w:t xml:space="preserve"> </w:t>
      </w:r>
      <w:proofErr w:type="spellStart"/>
      <w:r w:rsidRPr="00E90874">
        <w:rPr>
          <w:color w:val="000000"/>
        </w:rPr>
        <w:t>substitution</w:t>
      </w:r>
      <w:proofErr w:type="spellEnd"/>
      <w:r w:rsidRPr="00E90874">
        <w:rPr>
          <w:color w:val="000000"/>
        </w:rPr>
        <w:t xml:space="preserve"> </w:t>
      </w:r>
      <w:proofErr w:type="spellStart"/>
      <w:r w:rsidRPr="00E90874">
        <w:rPr>
          <w:color w:val="000000"/>
        </w:rPr>
        <w:t>reaction</w:t>
      </w:r>
      <w:proofErr w:type="spellEnd"/>
      <w:r w:rsidRPr="00E90874">
        <w:rPr>
          <w:color w:val="000000"/>
        </w:rPr>
        <w:t xml:space="preserve">) — реакции замещения, в которых атаку осуществляет </w:t>
      </w:r>
      <w:proofErr w:type="spellStart"/>
      <w:r w:rsidRPr="00E90874">
        <w:rPr>
          <w:color w:val="000000"/>
        </w:rPr>
        <w:t>нуклеофил</w:t>
      </w:r>
      <w:proofErr w:type="spellEnd"/>
      <w:r w:rsidRPr="00E90874">
        <w:rPr>
          <w:color w:val="000000"/>
        </w:rPr>
        <w:t xml:space="preserve"> — реагент, несущий </w:t>
      </w:r>
      <w:proofErr w:type="spellStart"/>
      <w:r w:rsidRPr="00E90874">
        <w:rPr>
          <w:color w:val="000000"/>
        </w:rPr>
        <w:t>неподеленную</w:t>
      </w:r>
      <w:proofErr w:type="spellEnd"/>
      <w:r w:rsidRPr="00E90874">
        <w:rPr>
          <w:color w:val="000000"/>
        </w:rPr>
        <w:t xml:space="preserve"> электронную </w:t>
      </w:r>
      <w:proofErr w:type="gramStart"/>
      <w:r w:rsidRPr="00E90874">
        <w:rPr>
          <w:color w:val="000000"/>
        </w:rPr>
        <w:t>пару.[</w:t>
      </w:r>
      <w:proofErr w:type="gramEnd"/>
      <w:r w:rsidRPr="00E90874">
        <w:rPr>
          <w:color w:val="000000"/>
        </w:rPr>
        <w:t xml:space="preserve">1] Уходящая группа в реакциях нуклеофильного замещения называется </w:t>
      </w:r>
      <w:proofErr w:type="spellStart"/>
      <w:r w:rsidRPr="00E90874">
        <w:rPr>
          <w:color w:val="000000"/>
        </w:rPr>
        <w:t>нуклеофуг</w:t>
      </w:r>
      <w:proofErr w:type="spellEnd"/>
      <w:r w:rsidRPr="00E90874">
        <w:rPr>
          <w:color w:val="000000"/>
        </w:rPr>
        <w:t>.</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 xml:space="preserve">Все </w:t>
      </w:r>
      <w:proofErr w:type="spellStart"/>
      <w:r w:rsidRPr="00E90874">
        <w:rPr>
          <w:color w:val="000000"/>
        </w:rPr>
        <w:t>нуклеофилы</w:t>
      </w:r>
      <w:proofErr w:type="spellEnd"/>
      <w:r w:rsidRPr="00E90874">
        <w:rPr>
          <w:color w:val="000000"/>
        </w:rPr>
        <w:t xml:space="preserve"> являются основаниями Льюиса. Общий вид реакций нуклеофильного замещения:</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 xml:space="preserve">R−X + Y− → R−Y + X− (где Y− анионный </w:t>
      </w:r>
      <w:proofErr w:type="spellStart"/>
      <w:r w:rsidRPr="00E90874">
        <w:rPr>
          <w:color w:val="000000"/>
        </w:rPr>
        <w:t>нуклеофил</w:t>
      </w:r>
      <w:proofErr w:type="spellEnd"/>
      <w:r w:rsidRPr="00E90874">
        <w:rPr>
          <w:color w:val="000000"/>
        </w:rPr>
        <w:t>)</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 xml:space="preserve">R−X + Y−Z → R−Y + X−Z (где Y−Z нейтральный </w:t>
      </w:r>
      <w:proofErr w:type="spellStart"/>
      <w:r w:rsidRPr="00E90874">
        <w:rPr>
          <w:color w:val="000000"/>
        </w:rPr>
        <w:t>нуклеофил</w:t>
      </w:r>
      <w:proofErr w:type="spellEnd"/>
      <w:r w:rsidRPr="00E90874">
        <w:rPr>
          <w:color w:val="000000"/>
        </w:rPr>
        <w:t>)</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Выделяют реакции алифатического (широко распространены) и ароматического (мало распространены) нуклеофильного замещения. Реакции алифатического нуклеофильного замещения играют крайне важную роль в органическом синтезе и широко используются как в лабораторной практике, так и промышленности.</w:t>
      </w:r>
    </w:p>
    <w:p w:rsidR="00F26A74" w:rsidRPr="00E90874" w:rsidRDefault="00F26A74" w:rsidP="00E90874">
      <w:pPr>
        <w:pStyle w:val="a4"/>
        <w:spacing w:before="0" w:beforeAutospacing="0" w:after="0" w:afterAutospacing="0" w:line="276" w:lineRule="auto"/>
        <w:ind w:firstLine="709"/>
        <w:contextualSpacing/>
        <w:jc w:val="both"/>
        <w:rPr>
          <w:color w:val="000000"/>
        </w:rPr>
      </w:pPr>
    </w:p>
    <w:p w:rsidR="00F26A74" w:rsidRPr="00E90874" w:rsidRDefault="00F26A74" w:rsidP="00E90874">
      <w:pPr>
        <w:pStyle w:val="a4"/>
        <w:spacing w:before="0" w:beforeAutospacing="0" w:after="0" w:afterAutospacing="0" w:line="276" w:lineRule="auto"/>
        <w:ind w:firstLine="709"/>
        <w:contextualSpacing/>
        <w:jc w:val="center"/>
        <w:rPr>
          <w:b/>
          <w:color w:val="000000"/>
        </w:rPr>
      </w:pPr>
      <w:r w:rsidRPr="00E90874">
        <w:rPr>
          <w:b/>
          <w:color w:val="000000"/>
        </w:rPr>
        <w:t>Билет №3</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b/>
          <w:color w:val="000000"/>
        </w:rPr>
        <w:t>1.</w:t>
      </w:r>
      <w:r w:rsidRPr="00E90874">
        <w:rPr>
          <w:color w:val="000000"/>
        </w:rPr>
        <w:t xml:space="preserve"> Качественный анализ — совокупность химических, физико-химических и физических методов, применяемых для обнаружения элементов, радикалов и соединений, входящих в состав анализируемого вещества или смеси веществ. В качественном анализе используют легко выполнимые, характерные химические реакции, при которых наблюдается появление или исчезновение окрашивания, выделение или растворение осадка, образование газа и др. Реакции должны быть как можно более </w:t>
      </w:r>
      <w:proofErr w:type="spellStart"/>
      <w:r w:rsidRPr="00E90874">
        <w:rPr>
          <w:color w:val="000000"/>
        </w:rPr>
        <w:t>селективны</w:t>
      </w:r>
      <w:proofErr w:type="spellEnd"/>
      <w:r w:rsidRPr="00E90874">
        <w:rPr>
          <w:color w:val="000000"/>
        </w:rPr>
        <w:t xml:space="preserve"> и высокочувствительны. Качественный анализ в водных растворах основан на ионных реакциях и позволяет обнаружить катионы или анионы. Основоположником качественного анализа считается Р. Бойль, который ввёл это представление о химических элементах как о </w:t>
      </w:r>
      <w:proofErr w:type="spellStart"/>
      <w:r w:rsidRPr="00E90874">
        <w:rPr>
          <w:color w:val="000000"/>
        </w:rPr>
        <w:t>неразлагаемых</w:t>
      </w:r>
      <w:proofErr w:type="spellEnd"/>
      <w:r w:rsidRPr="00E90874">
        <w:rPr>
          <w:color w:val="000000"/>
        </w:rPr>
        <w:t xml:space="preserve"> основных частях сложных веществ и систематизировал все известные в его время качественные реакции. Для определения присутствия веществ, анионов, катионов используются качественные реакции. Проведя их можно подтвердить однозначно их наличие. Эти реакции широко используются при проведении качественного анализа, целью которого является определение наличия веществ или ионов в растворах или смесях.</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 xml:space="preserve">Количественный анализ бывает - гравиметрический </w:t>
      </w:r>
      <w:proofErr w:type="gramStart"/>
      <w:r w:rsidRPr="00E90874">
        <w:rPr>
          <w:color w:val="000000"/>
        </w:rPr>
        <w:t>( весовой</w:t>
      </w:r>
      <w:proofErr w:type="gramEnd"/>
      <w:r w:rsidRPr="00E90874">
        <w:rPr>
          <w:color w:val="000000"/>
        </w:rPr>
        <w:t>) - титриметрический (объемный). Титриметрический метод анализа основан на определении вещества, после взаимодействия с раствором вещества в ходе химической реакции. Объемный метод анализа основан на законе эквивалентов. Классическими методами количественного анализа являются гравиметрический (весовой) анализ и титриметрический (объемный) анализ.</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b/>
          <w:color w:val="000000"/>
        </w:rPr>
        <w:t>2.</w:t>
      </w:r>
      <w:r w:rsidRPr="00E90874">
        <w:rPr>
          <w:color w:val="000000"/>
        </w:rPr>
        <w:t xml:space="preserve"> Хлорметан (</w:t>
      </w:r>
      <w:proofErr w:type="spellStart"/>
      <w:r w:rsidRPr="00E90874">
        <w:rPr>
          <w:color w:val="000000"/>
        </w:rPr>
        <w:t>метилхлорид</w:t>
      </w:r>
      <w:proofErr w:type="spellEnd"/>
      <w:r w:rsidRPr="00E90874">
        <w:rPr>
          <w:color w:val="000000"/>
        </w:rPr>
        <w:t xml:space="preserve">) — органическое вещество, принадлежащее к группе </w:t>
      </w:r>
      <w:proofErr w:type="spellStart"/>
      <w:r w:rsidRPr="00E90874">
        <w:rPr>
          <w:color w:val="000000"/>
        </w:rPr>
        <w:t>галогеналканов</w:t>
      </w:r>
      <w:proofErr w:type="spellEnd"/>
      <w:r w:rsidRPr="00E90874">
        <w:rPr>
          <w:color w:val="000000"/>
        </w:rPr>
        <w:t xml:space="preserve">. Впервые был получен французскими химиками Жаном Батистом Дюма и </w:t>
      </w:r>
      <w:proofErr w:type="spellStart"/>
      <w:r w:rsidRPr="00E90874">
        <w:rPr>
          <w:color w:val="000000"/>
        </w:rPr>
        <w:t>Эженом</w:t>
      </w:r>
      <w:proofErr w:type="spellEnd"/>
      <w:r w:rsidRPr="00E90874">
        <w:rPr>
          <w:color w:val="000000"/>
        </w:rPr>
        <w:t xml:space="preserve"> </w:t>
      </w:r>
      <w:proofErr w:type="spellStart"/>
      <w:r w:rsidRPr="00E90874">
        <w:rPr>
          <w:color w:val="000000"/>
        </w:rPr>
        <w:t>Пелиго</w:t>
      </w:r>
      <w:proofErr w:type="spellEnd"/>
      <w:r w:rsidRPr="00E90874">
        <w:rPr>
          <w:color w:val="000000"/>
        </w:rPr>
        <w:t xml:space="preserve"> в 1835 году кипячением смеси метанола, серной кислоты и хлорида натрия. Аналогичный способ используется и в наши дни. Хлорметан — бесцветный легколетучий газ со сладковатым запахом. Из-за слабого запаха можно легко не заметить токсичной или взрывоопасной концентрации.</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 xml:space="preserve"> </w:t>
      </w:r>
      <w:proofErr w:type="spellStart"/>
      <w:r w:rsidRPr="00E90874">
        <w:rPr>
          <w:color w:val="000000"/>
        </w:rPr>
        <w:t>Дихлормета́н</w:t>
      </w:r>
      <w:proofErr w:type="spellEnd"/>
      <w:r w:rsidRPr="00E90874">
        <w:rPr>
          <w:color w:val="000000"/>
        </w:rPr>
        <w:t xml:space="preserve"> (хлористый метилен, ДХМ, CH2Cl2) — прозрачная легкоподвижная и легколетучая жидкость с характерным </w:t>
      </w:r>
      <w:proofErr w:type="gramStart"/>
      <w:r w:rsidRPr="00E90874">
        <w:rPr>
          <w:color w:val="000000"/>
        </w:rPr>
        <w:t>для галогенпроизводных запахом</w:t>
      </w:r>
      <w:proofErr w:type="gramEnd"/>
      <w:r w:rsidRPr="00E90874">
        <w:rPr>
          <w:color w:val="000000"/>
        </w:rPr>
        <w:t xml:space="preserve">. Впервые был синтезирован в 1840 году выдерживанием смеси хлора с хлористым метилом на свету. В </w:t>
      </w:r>
      <w:r w:rsidRPr="00E90874">
        <w:rPr>
          <w:color w:val="000000"/>
        </w:rPr>
        <w:lastRenderedPageBreak/>
        <w:t xml:space="preserve">целом наиболее безопасен среди </w:t>
      </w:r>
      <w:proofErr w:type="spellStart"/>
      <w:r w:rsidRPr="00E90874">
        <w:rPr>
          <w:color w:val="000000"/>
        </w:rPr>
        <w:t>галогеналканов</w:t>
      </w:r>
      <w:proofErr w:type="spellEnd"/>
      <w:r w:rsidRPr="00E90874">
        <w:rPr>
          <w:color w:val="000000"/>
        </w:rPr>
        <w:t xml:space="preserve">. Используют в смесях для снятия лака, обезжиривания поверхностей. В пищевой промышленности используют для приготовления быстрорастворимого кофе, экстракта хмеля и других пищевых препаратов. Для растворения смол, жиров, битума. Его высокая летучесть используется для вспенивания </w:t>
      </w:r>
      <w:proofErr w:type="spellStart"/>
      <w:r w:rsidRPr="00E90874">
        <w:rPr>
          <w:color w:val="000000"/>
        </w:rPr>
        <w:t>полиуретанов.Также</w:t>
      </w:r>
      <w:proofErr w:type="spellEnd"/>
      <w:r w:rsidRPr="00E90874">
        <w:rPr>
          <w:color w:val="000000"/>
        </w:rPr>
        <w:t xml:space="preserve"> используется в хроматографии.</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 xml:space="preserve">Из хлорвинила реакцией полимеризации получают полихлорвинил (искусственная кожа) или </w:t>
      </w:r>
      <w:proofErr w:type="spellStart"/>
      <w:r w:rsidRPr="00E90874">
        <w:rPr>
          <w:color w:val="000000"/>
        </w:rPr>
        <w:t>поливинил</w:t>
      </w:r>
      <w:proofErr w:type="spellEnd"/>
      <w:r w:rsidRPr="00E90874">
        <w:rPr>
          <w:color w:val="000000"/>
        </w:rPr>
        <w:t xml:space="preserve"> хлорид (ПВХ)</w:t>
      </w:r>
    </w:p>
    <w:p w:rsidR="00F26A74" w:rsidRPr="00E90874" w:rsidRDefault="00F26A74" w:rsidP="00E90874">
      <w:pPr>
        <w:pStyle w:val="a4"/>
        <w:spacing w:before="0" w:beforeAutospacing="0" w:after="0" w:afterAutospacing="0" w:line="276" w:lineRule="auto"/>
        <w:ind w:firstLine="709"/>
        <w:contextualSpacing/>
        <w:jc w:val="both"/>
        <w:rPr>
          <w:color w:val="000000"/>
          <w:lang w:val="en-US"/>
        </w:rPr>
      </w:pPr>
      <w:proofErr w:type="gramStart"/>
      <w:r w:rsidRPr="00E90874">
        <w:rPr>
          <w:color w:val="000000"/>
          <w:lang w:val="en-US"/>
        </w:rPr>
        <w:t>n</w:t>
      </w:r>
      <w:proofErr w:type="gramEnd"/>
      <w:r w:rsidRPr="00E90874">
        <w:rPr>
          <w:color w:val="000000"/>
          <w:lang w:val="en-US"/>
        </w:rPr>
        <w:t xml:space="preserve"> CH</w:t>
      </w:r>
      <w:r w:rsidRPr="00E90874">
        <w:rPr>
          <w:color w:val="000000"/>
          <w:vertAlign w:val="subscript"/>
          <w:lang w:val="en-US"/>
        </w:rPr>
        <w:t>2</w:t>
      </w:r>
      <w:r w:rsidRPr="00E90874">
        <w:rPr>
          <w:color w:val="000000"/>
          <w:lang w:val="en-US"/>
        </w:rPr>
        <w:t>=</w:t>
      </w:r>
      <w:proofErr w:type="spellStart"/>
      <w:r w:rsidRPr="00E90874">
        <w:rPr>
          <w:color w:val="000000"/>
          <w:lang w:val="en-US"/>
        </w:rPr>
        <w:t>CHCl</w:t>
      </w:r>
      <w:proofErr w:type="spellEnd"/>
      <w:r w:rsidRPr="00E90874">
        <w:rPr>
          <w:color w:val="000000"/>
          <w:lang w:val="en-US"/>
        </w:rPr>
        <w:t xml:space="preserve"> → (-CH</w:t>
      </w:r>
      <w:r w:rsidRPr="00E90874">
        <w:rPr>
          <w:color w:val="000000"/>
          <w:vertAlign w:val="subscript"/>
          <w:lang w:val="en-US"/>
        </w:rPr>
        <w:t>2</w:t>
      </w:r>
      <w:r w:rsidRPr="00E90874">
        <w:rPr>
          <w:color w:val="000000"/>
          <w:lang w:val="en-US"/>
        </w:rPr>
        <w:t>-CHCl-)n</w:t>
      </w:r>
    </w:p>
    <w:p w:rsidR="00F26A74" w:rsidRPr="00E90874" w:rsidRDefault="00F26A74" w:rsidP="00E90874">
      <w:pPr>
        <w:pStyle w:val="a4"/>
        <w:shd w:val="clear" w:color="auto" w:fill="FFFFFF"/>
        <w:spacing w:before="0" w:beforeAutospacing="0" w:after="0" w:afterAutospacing="0" w:line="276" w:lineRule="auto"/>
        <w:ind w:firstLine="709"/>
        <w:contextualSpacing/>
        <w:jc w:val="both"/>
        <w:rPr>
          <w:color w:val="000000"/>
        </w:rPr>
      </w:pPr>
      <w:r w:rsidRPr="00E90874">
        <w:rPr>
          <w:color w:val="000000"/>
        </w:rPr>
        <w:t>Хлорбензол (</w:t>
      </w:r>
      <w:proofErr w:type="spellStart"/>
      <w:r w:rsidRPr="00E90874">
        <w:rPr>
          <w:color w:val="000000"/>
        </w:rPr>
        <w:t>фенилхлорид</w:t>
      </w:r>
      <w:proofErr w:type="spellEnd"/>
      <w:r w:rsidRPr="00E90874">
        <w:rPr>
          <w:color w:val="000000"/>
        </w:rPr>
        <w:t>) — ароматическое органическое соединение, имеющее формулу C6H5Cl, бесцветная горючая жидкость с характерным запахом. В промышленности хлорбензол получают хлорированием бензола при 80-</w:t>
      </w:r>
      <w:smartTag w:uri="urn:schemas-microsoft-com:office:smarttags" w:element="metricconverter">
        <w:smartTagPr>
          <w:attr w:name="ProductID" w:val="85 ﾰC"/>
        </w:smartTagPr>
        <w:r w:rsidRPr="00E90874">
          <w:rPr>
            <w:color w:val="000000"/>
          </w:rPr>
          <w:t>85 °C</w:t>
        </w:r>
      </w:smartTag>
      <w:r w:rsidRPr="00E90874">
        <w:rPr>
          <w:color w:val="000000"/>
        </w:rPr>
        <w:t xml:space="preserve"> в реакторах колонного типа, заполненных железными кольцами. </w:t>
      </w:r>
    </w:p>
    <w:p w:rsidR="00F26A74" w:rsidRPr="00E90874" w:rsidRDefault="00E90874" w:rsidP="00E90874">
      <w:pPr>
        <w:shd w:val="clear" w:color="auto" w:fill="FFFFFF"/>
        <w:spacing w:after="0"/>
        <w:ind w:firstLine="709"/>
        <w:contextualSpacing/>
        <w:jc w:val="both"/>
        <w:rPr>
          <w:rFonts w:ascii="Times New Roman" w:hAnsi="Times New Roman" w:cs="Times New Roman"/>
          <w:color w:val="000000"/>
          <w:sz w:val="24"/>
          <w:szCs w:val="24"/>
        </w:rPr>
      </w:pPr>
      <w:hyperlink r:id="rId14" w:history="1">
        <w:r w:rsidR="00014244" w:rsidRPr="00E90874">
          <w:rPr>
            <w:rFonts w:ascii="Times New Roman" w:hAnsi="Times New Roman" w:cs="Times New Roman"/>
            <w:color w:val="000000"/>
            <w:sz w:val="24"/>
            <w:szCs w:val="24"/>
          </w:rPr>
          <w:fldChar w:fldCharType="begin"/>
        </w:r>
        <w:r w:rsidR="00F26A74" w:rsidRPr="00E90874">
          <w:rPr>
            <w:rFonts w:ascii="Times New Roman" w:hAnsi="Times New Roman" w:cs="Times New Roman"/>
            <w:color w:val="000000"/>
            <w:sz w:val="24"/>
            <w:szCs w:val="24"/>
          </w:rPr>
          <w:instrText xml:space="preserve"> INCLUDEPICTURE "https://upload.wikimedia.org/wikipedia/commons/thumb/2/2d/Chlorination_benzene.svg/300px-Chlorination_benzene.svg.png" \* MERGEFORMATINET </w:instrText>
        </w:r>
        <w:r w:rsidR="00014244" w:rsidRPr="00E90874">
          <w:rPr>
            <w:rFonts w:ascii="Times New Roman" w:hAnsi="Times New Roman" w:cs="Times New Roman"/>
            <w:color w:val="000000"/>
            <w:sz w:val="24"/>
            <w:szCs w:val="24"/>
          </w:rPr>
          <w:fldChar w:fldCharType="separate"/>
        </w:r>
        <w:r w:rsidRPr="00E90874">
          <w:rPr>
            <w:rFonts w:ascii="Times New Roman" w:hAnsi="Times New Roman" w:cs="Times New Roman"/>
            <w:color w:val="000000"/>
            <w:sz w:val="24"/>
            <w:szCs w:val="24"/>
          </w:rPr>
          <w:fldChar w:fldCharType="begin"/>
        </w:r>
        <w:r w:rsidRPr="00E90874">
          <w:rPr>
            <w:rFonts w:ascii="Times New Roman" w:hAnsi="Times New Roman" w:cs="Times New Roman"/>
            <w:color w:val="000000"/>
            <w:sz w:val="24"/>
            <w:szCs w:val="24"/>
          </w:rPr>
          <w:instrText xml:space="preserve"> INCLUDEPICTURE  "https://upload.wikimedia.org/wikipedia/commons/thumb/2/2d/Chlorination_benzene.svg/300px-Chlorination_benzene.svg.png" \* MERGEFORMATINET </w:instrText>
        </w:r>
        <w:r w:rsidRPr="00E90874">
          <w:rPr>
            <w:rFonts w:ascii="Times New Roman" w:hAnsi="Times New Roman" w:cs="Times New Roman"/>
            <w:color w:val="000000"/>
            <w:sz w:val="24"/>
            <w:szCs w:val="24"/>
          </w:rPr>
          <w:fldChar w:fldCharType="separate"/>
        </w:r>
        <w:r w:rsidRPr="00E90874">
          <w:rPr>
            <w:rFonts w:ascii="Times New Roman" w:hAnsi="Times New Roman" w:cs="Times New Roman"/>
            <w:color w:val="000000"/>
            <w:sz w:val="24"/>
            <w:szCs w:val="24"/>
          </w:rPr>
          <w:pict>
            <v:shape id="_x0000_i1476" type="#_x0000_t75" alt="Chlorination benzene.svg" style="width:204pt;height:63pt" o:button="t">
              <v:imagedata r:id="rId15" r:href="rId16"/>
            </v:shape>
          </w:pict>
        </w:r>
        <w:r w:rsidRPr="00E90874">
          <w:rPr>
            <w:rFonts w:ascii="Times New Roman" w:hAnsi="Times New Roman" w:cs="Times New Roman"/>
            <w:color w:val="000000"/>
            <w:sz w:val="24"/>
            <w:szCs w:val="24"/>
          </w:rPr>
          <w:fldChar w:fldCharType="end"/>
        </w:r>
        <w:r w:rsidR="00014244" w:rsidRPr="00E90874">
          <w:rPr>
            <w:rFonts w:ascii="Times New Roman" w:hAnsi="Times New Roman" w:cs="Times New Roman"/>
            <w:color w:val="000000"/>
            <w:sz w:val="24"/>
            <w:szCs w:val="24"/>
          </w:rPr>
          <w:fldChar w:fldCharType="end"/>
        </w:r>
      </w:hyperlink>
    </w:p>
    <w:p w:rsidR="00F26A74" w:rsidRPr="00E90874" w:rsidRDefault="00F26A74" w:rsidP="00E90874">
      <w:pPr>
        <w:shd w:val="clear" w:color="auto" w:fill="FFFFFF"/>
        <w:spacing w:after="0"/>
        <w:ind w:firstLine="709"/>
        <w:contextualSpacing/>
        <w:jc w:val="both"/>
        <w:rPr>
          <w:rFonts w:ascii="Times New Roman" w:hAnsi="Times New Roman" w:cs="Times New Roman"/>
          <w:color w:val="000000"/>
          <w:sz w:val="24"/>
          <w:szCs w:val="24"/>
        </w:rPr>
      </w:pP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 xml:space="preserve">Хлорбензол является важным органическим растворителем, кроме того он применяется в органическом синтезе, </w:t>
      </w:r>
      <w:proofErr w:type="gramStart"/>
      <w:r w:rsidRPr="00E90874">
        <w:rPr>
          <w:color w:val="000000"/>
        </w:rPr>
        <w:t>например</w:t>
      </w:r>
      <w:proofErr w:type="gramEnd"/>
      <w:r w:rsidRPr="00E90874">
        <w:rPr>
          <w:color w:val="000000"/>
        </w:rPr>
        <w:t xml:space="preserve"> он применяется в синтезе пестицидов (например ДДТ может быть получен реакцией его с </w:t>
      </w:r>
      <w:proofErr w:type="spellStart"/>
      <w:r w:rsidRPr="00E90874">
        <w:rPr>
          <w:color w:val="000000"/>
        </w:rPr>
        <w:t>хлоралем</w:t>
      </w:r>
      <w:proofErr w:type="spellEnd"/>
      <w:r w:rsidRPr="00E90874">
        <w:rPr>
          <w:color w:val="000000"/>
        </w:rPr>
        <w:t xml:space="preserve"> (</w:t>
      </w:r>
      <w:proofErr w:type="spellStart"/>
      <w:r w:rsidRPr="00E90874">
        <w:rPr>
          <w:color w:val="000000"/>
        </w:rPr>
        <w:t>трихлорацетальдегидом</w:t>
      </w:r>
      <w:proofErr w:type="spellEnd"/>
      <w:r w:rsidRPr="00E90874">
        <w:rPr>
          <w:color w:val="000000"/>
        </w:rPr>
        <w:t>)). Также применяется в производстве фенола:</w:t>
      </w:r>
    </w:p>
    <w:p w:rsidR="00F26A74" w:rsidRPr="00E90874" w:rsidRDefault="00014244" w:rsidP="00E90874">
      <w:pPr>
        <w:pStyle w:val="a4"/>
        <w:spacing w:before="0" w:beforeAutospacing="0" w:after="0" w:afterAutospacing="0" w:line="276" w:lineRule="auto"/>
        <w:ind w:firstLine="709"/>
        <w:contextualSpacing/>
        <w:jc w:val="both"/>
        <w:rPr>
          <w:color w:val="000000"/>
        </w:rPr>
      </w:pPr>
      <w:r w:rsidRPr="00E90874">
        <w:rPr>
          <w:color w:val="000000"/>
        </w:rPr>
        <w:fldChar w:fldCharType="begin"/>
      </w:r>
      <w:r w:rsidR="00F26A74" w:rsidRPr="00E90874">
        <w:rPr>
          <w:color w:val="000000"/>
        </w:rPr>
        <w:instrText xml:space="preserve"> INCLUDEPICTURE "https://upload.wikimedia.org/math/6/0/e/60e425efadec60a0dc844d6f25e865c8.png" \* MERGEFORMATINET </w:instrText>
      </w:r>
      <w:r w:rsidRPr="00E90874">
        <w:rPr>
          <w:color w:val="000000"/>
        </w:rPr>
        <w:fldChar w:fldCharType="separate"/>
      </w:r>
      <w:r w:rsidR="00E90874" w:rsidRPr="00E90874">
        <w:rPr>
          <w:color w:val="000000"/>
        </w:rPr>
        <w:fldChar w:fldCharType="begin"/>
      </w:r>
      <w:r w:rsidR="00E90874" w:rsidRPr="00E90874">
        <w:rPr>
          <w:color w:val="000000"/>
        </w:rPr>
        <w:instrText xml:space="preserve"> INCLUDEPICTURE  "https://upload.wikimedia.org/math/6/0/e/60e425efadec60a0dc844d6f25e865c8.png" \* MERGEFORMATINET </w:instrText>
      </w:r>
      <w:r w:rsidR="00E90874" w:rsidRPr="00E90874">
        <w:rPr>
          <w:color w:val="000000"/>
        </w:rPr>
        <w:fldChar w:fldCharType="separate"/>
      </w:r>
      <w:r w:rsidR="00E90874" w:rsidRPr="00E90874">
        <w:rPr>
          <w:color w:val="000000"/>
        </w:rPr>
        <w:pict>
          <v:shape id="_x0000_i1477" type="#_x0000_t75" alt="\mathsf{C_6H_5Cl + NaOH \rightarrow C_6H_5OH + NaCl}" style="width:213.75pt;height:12pt">
            <v:imagedata r:id="rId17" r:href="rId18"/>
          </v:shape>
        </w:pict>
      </w:r>
      <w:r w:rsidR="00E90874" w:rsidRPr="00E90874">
        <w:rPr>
          <w:color w:val="000000"/>
        </w:rPr>
        <w:fldChar w:fldCharType="end"/>
      </w:r>
      <w:r w:rsidRPr="00E90874">
        <w:rPr>
          <w:color w:val="000000"/>
        </w:rPr>
        <w:fldChar w:fldCharType="end"/>
      </w:r>
    </w:p>
    <w:p w:rsidR="00E90874" w:rsidRPr="00E90874" w:rsidRDefault="00E90874" w:rsidP="00E90874">
      <w:pPr>
        <w:shd w:val="clear" w:color="auto" w:fill="FFFFFF"/>
        <w:spacing w:after="0"/>
        <w:ind w:firstLine="709"/>
        <w:contextualSpacing/>
        <w:jc w:val="center"/>
        <w:rPr>
          <w:rFonts w:ascii="Times New Roman" w:hAnsi="Times New Roman" w:cs="Times New Roman"/>
          <w:b/>
          <w:color w:val="000000"/>
          <w:sz w:val="24"/>
          <w:szCs w:val="24"/>
        </w:rPr>
      </w:pPr>
    </w:p>
    <w:p w:rsidR="00F26A74" w:rsidRPr="00E90874" w:rsidRDefault="00F26A74" w:rsidP="00E90874">
      <w:pPr>
        <w:shd w:val="clear" w:color="auto" w:fill="FFFFFF"/>
        <w:spacing w:after="0"/>
        <w:ind w:firstLine="709"/>
        <w:contextualSpacing/>
        <w:jc w:val="center"/>
        <w:rPr>
          <w:rFonts w:ascii="Times New Roman" w:hAnsi="Times New Roman" w:cs="Times New Roman"/>
          <w:b/>
          <w:color w:val="000000"/>
          <w:sz w:val="24"/>
          <w:szCs w:val="24"/>
        </w:rPr>
      </w:pPr>
      <w:r w:rsidRPr="00E90874">
        <w:rPr>
          <w:rFonts w:ascii="Times New Roman" w:hAnsi="Times New Roman" w:cs="Times New Roman"/>
          <w:b/>
          <w:color w:val="000000"/>
          <w:sz w:val="24"/>
          <w:szCs w:val="24"/>
        </w:rPr>
        <w:t>Билет №4</w:t>
      </w:r>
    </w:p>
    <w:p w:rsidR="00F26A74" w:rsidRPr="00E90874" w:rsidRDefault="00F26A74" w:rsidP="00E90874">
      <w:pPr>
        <w:shd w:val="clear" w:color="auto" w:fill="FFFFFF"/>
        <w:spacing w:after="0"/>
        <w:ind w:firstLine="709"/>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 xml:space="preserve">1. Теория химического строения учение о строении молекулы, описывающее все те её характеристики, которые в своей совокупности определяют химическое поведение (реакционную способность) данной молекулы. Сюда относятся: природа атомов, образующих молекулу, их валентное состояние, порядок и характер химической связи между ними, пространственное их расположение, характерное распределение электронной плотности, характер электронной </w:t>
      </w:r>
      <w:proofErr w:type="spellStart"/>
      <w:r w:rsidRPr="00E90874">
        <w:rPr>
          <w:rFonts w:ascii="Times New Roman" w:hAnsi="Times New Roman" w:cs="Times New Roman"/>
          <w:color w:val="000000"/>
          <w:sz w:val="24"/>
          <w:szCs w:val="24"/>
        </w:rPr>
        <w:t>поляризуемости</w:t>
      </w:r>
      <w:proofErr w:type="spellEnd"/>
      <w:r w:rsidRPr="00E90874">
        <w:rPr>
          <w:rFonts w:ascii="Times New Roman" w:hAnsi="Times New Roman" w:cs="Times New Roman"/>
          <w:color w:val="000000"/>
          <w:sz w:val="24"/>
          <w:szCs w:val="24"/>
        </w:rPr>
        <w:t xml:space="preserve"> электронного облака молекулы и т.д. Основные положения теории химического строения, являющейся фундаментом химии, были развиты русским химиком Бутлеровым А.М.</w:t>
      </w:r>
    </w:p>
    <w:p w:rsidR="000F3A13" w:rsidRPr="00E90874" w:rsidRDefault="00F26A74" w:rsidP="00E90874">
      <w:pPr>
        <w:pStyle w:val="a4"/>
        <w:spacing w:before="0" w:beforeAutospacing="0" w:after="0" w:afterAutospacing="0" w:line="276" w:lineRule="auto"/>
        <w:ind w:firstLine="567"/>
        <w:contextualSpacing/>
        <w:jc w:val="both"/>
      </w:pPr>
      <w:r w:rsidRPr="00E90874">
        <w:rPr>
          <w:color w:val="000000"/>
        </w:rPr>
        <w:t xml:space="preserve">2. </w:t>
      </w:r>
      <w:r w:rsidR="000F3A13" w:rsidRPr="00E90874">
        <w:rPr>
          <w:color w:val="000000"/>
        </w:rPr>
        <w:t>Г</w:t>
      </w:r>
      <w:r w:rsidR="000F3A13" w:rsidRPr="00E90874">
        <w:t>идроксильные производные углеводородов в зависимости от типа углеродного атома, с которым связана гидроксильная группа, делятся на:</w:t>
      </w:r>
    </w:p>
    <w:p w:rsidR="000F3A13" w:rsidRPr="00E90874" w:rsidRDefault="000F3A13" w:rsidP="00E90874">
      <w:pPr>
        <w:pStyle w:val="a4"/>
        <w:numPr>
          <w:ilvl w:val="0"/>
          <w:numId w:val="20"/>
        </w:numPr>
        <w:spacing w:before="0" w:beforeAutospacing="0" w:after="0" w:afterAutospacing="0" w:line="276" w:lineRule="auto"/>
        <w:ind w:left="0" w:firstLine="709"/>
        <w:contextualSpacing/>
        <w:jc w:val="both"/>
      </w:pPr>
      <w:r w:rsidRPr="00E90874">
        <w:rPr>
          <w:iCs/>
        </w:rPr>
        <w:t>спирты</w:t>
      </w:r>
      <w:r w:rsidRPr="00E90874">
        <w:t>, когда гидроксил стоит у насыщенного sp</w:t>
      </w:r>
      <w:r w:rsidRPr="00E90874">
        <w:rPr>
          <w:vertAlign w:val="superscript"/>
        </w:rPr>
        <w:t>3</w:t>
      </w:r>
      <w:r w:rsidRPr="00E90874">
        <w:t xml:space="preserve">-гибридного атома углерода; они в свою очередь подразделяются на насыщенные, ненасыщенные, циклические и ароматические спирты в зависимости от строения остальной части углеводородного радикала, а в зависимости от степени </w:t>
      </w:r>
      <w:proofErr w:type="spellStart"/>
      <w:r w:rsidRPr="00E90874">
        <w:t>замещенности</w:t>
      </w:r>
      <w:proofErr w:type="spellEnd"/>
      <w:r w:rsidRPr="00E90874">
        <w:t xml:space="preserve"> углерода, несущего гидроксил, – на первичные (RCH</w:t>
      </w:r>
      <w:r w:rsidRPr="00E90874">
        <w:rPr>
          <w:vertAlign w:val="subscript"/>
        </w:rPr>
        <w:t>2</w:t>
      </w:r>
      <w:r w:rsidRPr="00E90874">
        <w:t>-OH), вторичные (R</w:t>
      </w:r>
      <w:r w:rsidRPr="00E90874">
        <w:rPr>
          <w:vertAlign w:val="subscript"/>
        </w:rPr>
        <w:t>2</w:t>
      </w:r>
      <w:r w:rsidRPr="00E90874">
        <w:t>CH-OH) и третичные (R</w:t>
      </w:r>
      <w:r w:rsidRPr="00E90874">
        <w:rPr>
          <w:vertAlign w:val="subscript"/>
        </w:rPr>
        <w:t>3</w:t>
      </w:r>
      <w:r w:rsidRPr="00E90874">
        <w:t>C-OH);</w:t>
      </w:r>
    </w:p>
    <w:p w:rsidR="000F3A13" w:rsidRPr="00E90874" w:rsidRDefault="000F3A13" w:rsidP="00E90874">
      <w:pPr>
        <w:pStyle w:val="a4"/>
        <w:numPr>
          <w:ilvl w:val="0"/>
          <w:numId w:val="20"/>
        </w:numPr>
        <w:spacing w:before="0" w:beforeAutospacing="0" w:after="0" w:afterAutospacing="0" w:line="276" w:lineRule="auto"/>
        <w:ind w:left="0" w:firstLine="709"/>
        <w:contextualSpacing/>
        <w:jc w:val="both"/>
      </w:pPr>
      <w:proofErr w:type="spellStart"/>
      <w:r w:rsidRPr="00E90874">
        <w:rPr>
          <w:iCs/>
        </w:rPr>
        <w:t>енолы</w:t>
      </w:r>
      <w:proofErr w:type="spellEnd"/>
      <w:r w:rsidRPr="00E90874">
        <w:t>, когда гидроксил стоит у sp</w:t>
      </w:r>
      <w:r w:rsidRPr="00E90874">
        <w:rPr>
          <w:vertAlign w:val="superscript"/>
        </w:rPr>
        <w:t>2</w:t>
      </w:r>
      <w:r w:rsidRPr="00E90874">
        <w:t xml:space="preserve">-гибридного атома углерода, образующего двойную связь (отсюда и название); </w:t>
      </w:r>
      <w:proofErr w:type="spellStart"/>
      <w:r w:rsidRPr="00E90874">
        <w:t>енолы</w:t>
      </w:r>
      <w:proofErr w:type="spellEnd"/>
      <w:r w:rsidRPr="00E90874">
        <w:t xml:space="preserve"> нужно отличать от непредельных спиртов, у которых гидроксил связан с насыщенным углеродом непредельного радикала; </w:t>
      </w:r>
      <w:proofErr w:type="spellStart"/>
      <w:r w:rsidRPr="00E90874">
        <w:t>енолы</w:t>
      </w:r>
      <w:proofErr w:type="spellEnd"/>
      <w:r w:rsidRPr="00E90874">
        <w:t xml:space="preserve"> обычно неустойчивы (правило </w:t>
      </w:r>
      <w:proofErr w:type="spellStart"/>
      <w:r w:rsidRPr="00E90874">
        <w:t>Эльтекова</w:t>
      </w:r>
      <w:proofErr w:type="spellEnd"/>
      <w:r w:rsidRPr="00E90874">
        <w:t xml:space="preserve"> – разд. 3.6.2.1), но могут существовать в некоторых более сложных молекулах (например, разд. 9.6.2);</w:t>
      </w:r>
    </w:p>
    <w:p w:rsidR="000F3A13" w:rsidRPr="00E90874" w:rsidRDefault="000F3A13" w:rsidP="00E90874">
      <w:pPr>
        <w:pStyle w:val="a4"/>
        <w:numPr>
          <w:ilvl w:val="0"/>
          <w:numId w:val="20"/>
        </w:numPr>
        <w:spacing w:before="0" w:beforeAutospacing="0" w:after="0" w:afterAutospacing="0" w:line="276" w:lineRule="auto"/>
        <w:ind w:left="0" w:firstLine="709"/>
        <w:contextualSpacing/>
        <w:jc w:val="both"/>
      </w:pPr>
      <w:r w:rsidRPr="00E90874">
        <w:rPr>
          <w:iCs/>
        </w:rPr>
        <w:lastRenderedPageBreak/>
        <w:t>фенолы</w:t>
      </w:r>
      <w:r w:rsidRPr="00E90874">
        <w:t>, когда гидроксил стоит у sp</w:t>
      </w:r>
      <w:r w:rsidRPr="00E90874">
        <w:rPr>
          <w:vertAlign w:val="superscript"/>
        </w:rPr>
        <w:t>2</w:t>
      </w:r>
      <w:r w:rsidRPr="00E90874">
        <w:t>-гибридного атома углерода, входящего в ароматическую систему; их нужно отличать от ароматических спиртов, в которых гидроксил находится в боковой алифатической цепи ароматического соединения.</w:t>
      </w:r>
    </w:p>
    <w:p w:rsidR="000F3A13" w:rsidRPr="00E90874" w:rsidRDefault="000F3A13" w:rsidP="00E90874">
      <w:pPr>
        <w:pStyle w:val="a4"/>
        <w:numPr>
          <w:ilvl w:val="0"/>
          <w:numId w:val="20"/>
        </w:numPr>
        <w:spacing w:before="0" w:beforeAutospacing="0" w:after="0" w:afterAutospacing="0" w:line="276" w:lineRule="auto"/>
        <w:ind w:left="0" w:firstLine="709"/>
        <w:contextualSpacing/>
        <w:jc w:val="both"/>
      </w:pPr>
      <w:r w:rsidRPr="00E90874">
        <w:t xml:space="preserve">В зависимости от количества гидроксильных групп, входящих в состав соединения, спирты и фенолы делятся на одно-, двух-, трех- и многоатомные, причем, нахождение двух, а тем более трех гидроксилов у одного атома углерода невозможно (правило </w:t>
      </w:r>
      <w:proofErr w:type="spellStart"/>
      <w:r w:rsidRPr="00E90874">
        <w:t>Эрленмейера</w:t>
      </w:r>
      <w:proofErr w:type="spellEnd"/>
      <w:r w:rsidRPr="00E90874">
        <w:t xml:space="preserve"> – разд. 6.4.1.1), за исключением некоторых специфических случаев.</w:t>
      </w:r>
    </w:p>
    <w:p w:rsidR="000F3A13" w:rsidRPr="00E90874" w:rsidRDefault="000F3A13" w:rsidP="00E90874">
      <w:pPr>
        <w:shd w:val="clear" w:color="auto" w:fill="FFFFFF"/>
        <w:spacing w:after="0"/>
        <w:ind w:firstLine="709"/>
        <w:contextualSpacing/>
        <w:jc w:val="center"/>
        <w:rPr>
          <w:rFonts w:ascii="Times New Roman" w:hAnsi="Times New Roman" w:cs="Times New Roman"/>
          <w:b/>
          <w:color w:val="000000"/>
          <w:sz w:val="24"/>
          <w:szCs w:val="24"/>
        </w:rPr>
      </w:pPr>
    </w:p>
    <w:p w:rsidR="00F26A74" w:rsidRPr="00E90874" w:rsidRDefault="00F26A74" w:rsidP="00E90874">
      <w:pPr>
        <w:shd w:val="clear" w:color="auto" w:fill="FFFFFF"/>
        <w:spacing w:after="0"/>
        <w:ind w:firstLine="709"/>
        <w:contextualSpacing/>
        <w:jc w:val="center"/>
        <w:rPr>
          <w:rFonts w:ascii="Times New Roman" w:hAnsi="Times New Roman" w:cs="Times New Roman"/>
          <w:b/>
          <w:color w:val="000000"/>
          <w:sz w:val="24"/>
          <w:szCs w:val="24"/>
        </w:rPr>
      </w:pPr>
      <w:r w:rsidRPr="00E90874">
        <w:rPr>
          <w:rFonts w:ascii="Times New Roman" w:hAnsi="Times New Roman" w:cs="Times New Roman"/>
          <w:b/>
          <w:color w:val="000000"/>
          <w:sz w:val="24"/>
          <w:szCs w:val="24"/>
        </w:rPr>
        <w:t>Билет №5</w:t>
      </w:r>
    </w:p>
    <w:p w:rsidR="00F26A74" w:rsidRPr="00E90874" w:rsidRDefault="00F26A74" w:rsidP="00E90874">
      <w:pPr>
        <w:shd w:val="clear" w:color="auto" w:fill="FFFFFF"/>
        <w:spacing w:after="0"/>
        <w:ind w:firstLine="709"/>
        <w:contextualSpacing/>
        <w:jc w:val="both"/>
        <w:rPr>
          <w:rFonts w:ascii="Times New Roman" w:hAnsi="Times New Roman" w:cs="Times New Roman"/>
          <w:color w:val="000000"/>
          <w:sz w:val="24"/>
          <w:szCs w:val="24"/>
        </w:rPr>
      </w:pPr>
      <w:r w:rsidRPr="00E90874">
        <w:rPr>
          <w:rFonts w:ascii="Times New Roman" w:hAnsi="Times New Roman" w:cs="Times New Roman"/>
          <w:b/>
          <w:color w:val="000000"/>
          <w:sz w:val="24"/>
          <w:szCs w:val="24"/>
        </w:rPr>
        <w:t>1.</w:t>
      </w:r>
      <w:r w:rsidRPr="00E90874">
        <w:rPr>
          <w:rFonts w:ascii="Times New Roman" w:hAnsi="Times New Roman" w:cs="Times New Roman"/>
          <w:color w:val="000000"/>
          <w:sz w:val="24"/>
          <w:szCs w:val="24"/>
        </w:rPr>
        <w:t xml:space="preserve"> Структурная формула — это разновидность химической формулы, графически описывающая расположение и порядок связи атомов в (ковалентном) соединении, выраженное на плоскости или в трёхмерном пространстве. Связи в структурных формулах обозначаются валентными черточками (штрихами).</w:t>
      </w:r>
    </w:p>
    <w:p w:rsidR="00F26A74" w:rsidRPr="00E90874" w:rsidRDefault="00F26A74" w:rsidP="00E90874">
      <w:pPr>
        <w:shd w:val="clear" w:color="auto" w:fill="FFFFFF"/>
        <w:spacing w:after="0"/>
        <w:ind w:firstLine="709"/>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 xml:space="preserve">Структурные формулы пиридина (вверху) и </w:t>
      </w:r>
      <w:proofErr w:type="spellStart"/>
      <w:r w:rsidRPr="00E90874">
        <w:rPr>
          <w:rFonts w:ascii="Times New Roman" w:hAnsi="Times New Roman" w:cs="Times New Roman"/>
          <w:color w:val="000000"/>
          <w:sz w:val="24"/>
          <w:szCs w:val="24"/>
        </w:rPr>
        <w:t>изопропанола</w:t>
      </w:r>
      <w:proofErr w:type="spellEnd"/>
      <w:r w:rsidRPr="00E90874">
        <w:rPr>
          <w:rFonts w:ascii="Times New Roman" w:hAnsi="Times New Roman" w:cs="Times New Roman"/>
          <w:color w:val="000000"/>
          <w:sz w:val="24"/>
          <w:szCs w:val="24"/>
        </w:rPr>
        <w:t xml:space="preserve"> (внизу)</w:t>
      </w:r>
    </w:p>
    <w:p w:rsidR="00F26A74" w:rsidRPr="00E90874" w:rsidRDefault="00F26A74" w:rsidP="00E90874">
      <w:pPr>
        <w:shd w:val="clear" w:color="auto" w:fill="FFFFFF"/>
        <w:spacing w:after="0"/>
        <w:ind w:firstLine="709"/>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 xml:space="preserve">Принято несколько типов структурных </w:t>
      </w:r>
      <w:proofErr w:type="gramStart"/>
      <w:r w:rsidRPr="00E90874">
        <w:rPr>
          <w:rFonts w:ascii="Times New Roman" w:hAnsi="Times New Roman" w:cs="Times New Roman"/>
          <w:color w:val="000000"/>
          <w:sz w:val="24"/>
          <w:szCs w:val="24"/>
        </w:rPr>
        <w:t>формул :</w:t>
      </w:r>
      <w:proofErr w:type="gramEnd"/>
    </w:p>
    <w:p w:rsidR="00F26A74" w:rsidRPr="00E90874" w:rsidRDefault="00F26A74" w:rsidP="00E90874">
      <w:pPr>
        <w:shd w:val="clear" w:color="auto" w:fill="FFFFFF"/>
        <w:spacing w:after="0"/>
        <w:ind w:firstLine="709"/>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 развернутая — самая полная, изображающая все химические элементы и все химические связи (тип 1);</w:t>
      </w:r>
    </w:p>
    <w:p w:rsidR="00F26A74" w:rsidRPr="00E90874" w:rsidRDefault="00F26A74" w:rsidP="00E90874">
      <w:pPr>
        <w:shd w:val="clear" w:color="auto" w:fill="FFFFFF"/>
        <w:spacing w:after="0"/>
        <w:ind w:firstLine="709"/>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более краткая, где связи с атомами водорода не обозначаются валентными черточками (тип 2);</w:t>
      </w:r>
    </w:p>
    <w:p w:rsidR="00F26A74" w:rsidRPr="00E90874" w:rsidRDefault="00F26A74" w:rsidP="00E90874">
      <w:pPr>
        <w:shd w:val="clear" w:color="auto" w:fill="FFFFFF"/>
        <w:spacing w:after="0"/>
        <w:ind w:firstLine="709"/>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 xml:space="preserve">- скелетная — наиболее краткая, где не указываются </w:t>
      </w:r>
      <w:proofErr w:type="gramStart"/>
      <w:r w:rsidRPr="00E90874">
        <w:rPr>
          <w:rFonts w:ascii="Times New Roman" w:hAnsi="Times New Roman" w:cs="Times New Roman"/>
          <w:color w:val="000000"/>
          <w:sz w:val="24"/>
          <w:szCs w:val="24"/>
        </w:rPr>
        <w:t>атомы водорода</w:t>
      </w:r>
      <w:proofErr w:type="gramEnd"/>
      <w:r w:rsidRPr="00E90874">
        <w:rPr>
          <w:rFonts w:ascii="Times New Roman" w:hAnsi="Times New Roman" w:cs="Times New Roman"/>
          <w:color w:val="000000"/>
          <w:sz w:val="24"/>
          <w:szCs w:val="24"/>
        </w:rPr>
        <w:t xml:space="preserve"> связанные с атомами углерода и сами связи тоже, при этом атомы углерода и связи между ними (или между углеродом и другими атомами) обозначаются ломаной: вершины и концы, не «прикасающиеся» ни к одному из атомов, — атомы углерода, звенья — связи (тип 3);</w:t>
      </w:r>
    </w:p>
    <w:p w:rsidR="00F26A74" w:rsidRPr="00E90874" w:rsidRDefault="00F26A74" w:rsidP="00E90874">
      <w:pPr>
        <w:shd w:val="clear" w:color="auto" w:fill="FFFFFF"/>
        <w:spacing w:after="0"/>
        <w:ind w:firstLine="709"/>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 xml:space="preserve">- также для соединений, содержащих </w:t>
      </w:r>
      <w:proofErr w:type="spellStart"/>
      <w:r w:rsidRPr="00E90874">
        <w:rPr>
          <w:rFonts w:ascii="Times New Roman" w:hAnsi="Times New Roman" w:cs="Times New Roman"/>
          <w:color w:val="000000"/>
          <w:sz w:val="24"/>
          <w:szCs w:val="24"/>
        </w:rPr>
        <w:t>бензольное</w:t>
      </w:r>
      <w:proofErr w:type="spellEnd"/>
      <w:r w:rsidRPr="00E90874">
        <w:rPr>
          <w:rFonts w:ascii="Times New Roman" w:hAnsi="Times New Roman" w:cs="Times New Roman"/>
          <w:color w:val="000000"/>
          <w:sz w:val="24"/>
          <w:szCs w:val="24"/>
        </w:rPr>
        <w:t xml:space="preserve"> кольцо, оно может обозначаться в виде шестиугольника с окружностью внутри, что указывает на равноправие всех связей (отсутствие простых и двойных связей) между атомами углерода в </w:t>
      </w:r>
      <w:proofErr w:type="spellStart"/>
      <w:r w:rsidRPr="00E90874">
        <w:rPr>
          <w:rFonts w:ascii="Times New Roman" w:hAnsi="Times New Roman" w:cs="Times New Roman"/>
          <w:color w:val="000000"/>
          <w:sz w:val="24"/>
          <w:szCs w:val="24"/>
        </w:rPr>
        <w:t>бензольном</w:t>
      </w:r>
      <w:proofErr w:type="spellEnd"/>
      <w:r w:rsidRPr="00E90874">
        <w:rPr>
          <w:rFonts w:ascii="Times New Roman" w:hAnsi="Times New Roman" w:cs="Times New Roman"/>
          <w:color w:val="000000"/>
          <w:sz w:val="24"/>
          <w:szCs w:val="24"/>
        </w:rPr>
        <w:t xml:space="preserve"> кольце.</w:t>
      </w:r>
    </w:p>
    <w:p w:rsidR="00F26A74" w:rsidRPr="00E90874" w:rsidRDefault="00F26A74" w:rsidP="00E90874">
      <w:pPr>
        <w:shd w:val="clear" w:color="auto" w:fill="FFFFFF"/>
        <w:spacing w:after="0"/>
        <w:ind w:firstLine="709"/>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 xml:space="preserve">С помощью разных типов условных обозначений, используемых в структурных формулах, указываются также координационные связи, водородные связи, стереохимия молекул (см. обозначения), </w:t>
      </w:r>
      <w:proofErr w:type="spellStart"/>
      <w:r w:rsidRPr="00E90874">
        <w:rPr>
          <w:rFonts w:ascii="Times New Roman" w:hAnsi="Times New Roman" w:cs="Times New Roman"/>
          <w:color w:val="000000"/>
          <w:sz w:val="24"/>
          <w:szCs w:val="24"/>
        </w:rPr>
        <w:t>делокализованные</w:t>
      </w:r>
      <w:proofErr w:type="spellEnd"/>
      <w:r w:rsidRPr="00E90874">
        <w:rPr>
          <w:rFonts w:ascii="Times New Roman" w:hAnsi="Times New Roman" w:cs="Times New Roman"/>
          <w:color w:val="000000"/>
          <w:sz w:val="24"/>
          <w:szCs w:val="24"/>
        </w:rPr>
        <w:t xml:space="preserve"> связи, локализация зарядов и т. д.</w:t>
      </w:r>
    </w:p>
    <w:p w:rsidR="00F26A74" w:rsidRPr="00E90874" w:rsidRDefault="00F26A74" w:rsidP="00E90874">
      <w:pPr>
        <w:shd w:val="clear" w:color="auto" w:fill="FFFFFF"/>
        <w:spacing w:after="0"/>
        <w:ind w:firstLine="709"/>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Изомерия — явление, заключающееся в существовании химических соединений — изомеров, — одинаковых по атомному составу и молекулярной массе, но различающихся по строению или расположению атомов в пространстве и, вследствие этого, по свойствам.</w:t>
      </w:r>
    </w:p>
    <w:p w:rsidR="00F26A74" w:rsidRPr="00E90874" w:rsidRDefault="00F26A74" w:rsidP="00E90874">
      <w:pPr>
        <w:shd w:val="clear" w:color="auto" w:fill="FFFFFF"/>
        <w:spacing w:after="0"/>
        <w:ind w:firstLine="709"/>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Атомы углерода, входящие в состав органических соединений, будут всегда четырехвалентны, имеют электронную конфигурацию 1s</w:t>
      </w:r>
      <w:r w:rsidRPr="00E90874">
        <w:rPr>
          <w:rFonts w:ascii="Times New Roman" w:hAnsi="Times New Roman" w:cs="Times New Roman"/>
          <w:color w:val="000000"/>
          <w:sz w:val="24"/>
          <w:szCs w:val="24"/>
          <w:vertAlign w:val="superscript"/>
        </w:rPr>
        <w:t>2</w:t>
      </w:r>
      <w:r w:rsidRPr="00E90874">
        <w:rPr>
          <w:rFonts w:ascii="Times New Roman" w:hAnsi="Times New Roman" w:cs="Times New Roman"/>
          <w:color w:val="000000"/>
          <w:sz w:val="24"/>
          <w:szCs w:val="24"/>
        </w:rPr>
        <w:t>2s</w:t>
      </w:r>
      <w:r w:rsidRPr="00E90874">
        <w:rPr>
          <w:rFonts w:ascii="Times New Roman" w:hAnsi="Times New Roman" w:cs="Times New Roman"/>
          <w:color w:val="000000"/>
          <w:sz w:val="24"/>
          <w:szCs w:val="24"/>
          <w:vertAlign w:val="superscript"/>
        </w:rPr>
        <w:t>2</w:t>
      </w:r>
      <w:r w:rsidRPr="00E90874">
        <w:rPr>
          <w:rFonts w:ascii="Times New Roman" w:hAnsi="Times New Roman" w:cs="Times New Roman"/>
          <w:color w:val="000000"/>
          <w:sz w:val="24"/>
          <w:szCs w:val="24"/>
        </w:rPr>
        <w:t>2р</w:t>
      </w:r>
      <w:r w:rsidRPr="00E90874">
        <w:rPr>
          <w:rFonts w:ascii="Times New Roman" w:hAnsi="Times New Roman" w:cs="Times New Roman"/>
          <w:color w:val="000000"/>
          <w:sz w:val="24"/>
          <w:szCs w:val="24"/>
          <w:vertAlign w:val="superscript"/>
        </w:rPr>
        <w:t>2</w:t>
      </w:r>
      <w:r w:rsidRPr="00E90874">
        <w:rPr>
          <w:rFonts w:ascii="Times New Roman" w:hAnsi="Times New Roman" w:cs="Times New Roman"/>
          <w:color w:val="000000"/>
          <w:sz w:val="24"/>
          <w:szCs w:val="24"/>
        </w:rPr>
        <w:t xml:space="preserve"> и могут находиться в трех валентных состояниях.</w:t>
      </w:r>
    </w:p>
    <w:p w:rsidR="00F26A74" w:rsidRPr="00E90874" w:rsidRDefault="00F26A74" w:rsidP="00E90874">
      <w:pPr>
        <w:shd w:val="clear" w:color="auto" w:fill="FFFFFF"/>
        <w:spacing w:after="0"/>
        <w:ind w:firstLine="709"/>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Первое валентное состояние атома углерода рассмотрим на примере молекулы метана СН</w:t>
      </w:r>
      <w:r w:rsidRPr="00E90874">
        <w:rPr>
          <w:rFonts w:ascii="Times New Roman" w:hAnsi="Times New Roman" w:cs="Times New Roman"/>
          <w:color w:val="000000"/>
          <w:sz w:val="24"/>
          <w:szCs w:val="24"/>
          <w:vertAlign w:val="subscript"/>
        </w:rPr>
        <w:t>4</w:t>
      </w:r>
      <w:r w:rsidRPr="00E90874">
        <w:rPr>
          <w:rFonts w:ascii="Times New Roman" w:hAnsi="Times New Roman" w:cs="Times New Roman"/>
          <w:color w:val="000000"/>
          <w:sz w:val="24"/>
          <w:szCs w:val="24"/>
        </w:rPr>
        <w:t>.</w:t>
      </w:r>
    </w:p>
    <w:p w:rsidR="00F26A74" w:rsidRPr="00E90874" w:rsidRDefault="00F26A74" w:rsidP="00E90874">
      <w:pPr>
        <w:shd w:val="clear" w:color="auto" w:fill="FFFFFF"/>
        <w:spacing w:after="0"/>
        <w:ind w:firstLine="709"/>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При образовании молекулы метана СН</w:t>
      </w:r>
      <w:r w:rsidRPr="00E90874">
        <w:rPr>
          <w:rFonts w:ascii="Times New Roman" w:hAnsi="Times New Roman" w:cs="Times New Roman"/>
          <w:color w:val="000000"/>
          <w:sz w:val="24"/>
          <w:szCs w:val="24"/>
          <w:vertAlign w:val="subscript"/>
        </w:rPr>
        <w:t>4</w:t>
      </w:r>
      <w:r w:rsidRPr="00E90874">
        <w:rPr>
          <w:rFonts w:ascii="Times New Roman" w:hAnsi="Times New Roman" w:cs="Times New Roman"/>
          <w:color w:val="000000"/>
          <w:sz w:val="24"/>
          <w:szCs w:val="24"/>
        </w:rPr>
        <w:t xml:space="preserve"> атом углерода из основного состояния переходит в возбужденное состояние и имеет четыре неспаренных электрона: один и три р-электрона, которые и участвуют в образовании четырех а-связей с четырьмя атомами водорода. При этом следует ожидать, что три связи С—Н, образованные за счет спаривания трех р-электро-нов атомов углерода с тремя </w:t>
      </w:r>
      <w:proofErr w:type="gramStart"/>
      <w:r w:rsidRPr="00E90874">
        <w:rPr>
          <w:rFonts w:ascii="Times New Roman" w:hAnsi="Times New Roman" w:cs="Times New Roman"/>
          <w:color w:val="000000"/>
          <w:sz w:val="24"/>
          <w:szCs w:val="24"/>
        </w:rPr>
        <w:t>« электронами</w:t>
      </w:r>
      <w:proofErr w:type="gramEnd"/>
      <w:r w:rsidRPr="00E90874">
        <w:rPr>
          <w:rFonts w:ascii="Times New Roman" w:hAnsi="Times New Roman" w:cs="Times New Roman"/>
          <w:color w:val="000000"/>
          <w:sz w:val="24"/>
          <w:szCs w:val="24"/>
        </w:rPr>
        <w:t xml:space="preserve"> трех атомов водорода (s—р), должны бы отличаться от четвертой (s—s) связи прочностью, длиной, направлением. Расчет электронной плотности в кристаллах метана показывает, что все связи в его молекуле равноценны и направлены к вершине тетраэдра. Это объясняется </w:t>
      </w:r>
      <w:r w:rsidRPr="00E90874">
        <w:rPr>
          <w:rFonts w:ascii="Times New Roman" w:hAnsi="Times New Roman" w:cs="Times New Roman"/>
          <w:color w:val="000000"/>
          <w:sz w:val="24"/>
          <w:szCs w:val="24"/>
        </w:rPr>
        <w:lastRenderedPageBreak/>
        <w:t xml:space="preserve">тем, что при образовании молекулы метана </w:t>
      </w:r>
      <w:proofErr w:type="spellStart"/>
      <w:proofErr w:type="gramStart"/>
      <w:r w:rsidRPr="00E90874">
        <w:rPr>
          <w:rFonts w:ascii="Times New Roman" w:hAnsi="Times New Roman" w:cs="Times New Roman"/>
          <w:color w:val="000000"/>
          <w:sz w:val="24"/>
          <w:szCs w:val="24"/>
        </w:rPr>
        <w:t>кова-лентные</w:t>
      </w:r>
      <w:proofErr w:type="spellEnd"/>
      <w:proofErr w:type="gramEnd"/>
      <w:r w:rsidRPr="00E90874">
        <w:rPr>
          <w:rFonts w:ascii="Times New Roman" w:hAnsi="Times New Roman" w:cs="Times New Roman"/>
          <w:color w:val="000000"/>
          <w:sz w:val="24"/>
          <w:szCs w:val="24"/>
        </w:rPr>
        <w:t xml:space="preserve"> связи возникают за счет взаимодействия не «чистых», а так называемых гибридных, т. е. усредненных по форме и размерам (а следовательно, и по энергии), </w:t>
      </w:r>
      <w:proofErr w:type="spellStart"/>
      <w:r w:rsidRPr="00E90874">
        <w:rPr>
          <w:rFonts w:ascii="Times New Roman" w:hAnsi="Times New Roman" w:cs="Times New Roman"/>
          <w:color w:val="000000"/>
          <w:sz w:val="24"/>
          <w:szCs w:val="24"/>
        </w:rPr>
        <w:t>орбиталей</w:t>
      </w:r>
      <w:proofErr w:type="spellEnd"/>
      <w:r w:rsidRPr="00E90874">
        <w:rPr>
          <w:rFonts w:ascii="Times New Roman" w:hAnsi="Times New Roman" w:cs="Times New Roman"/>
          <w:color w:val="000000"/>
          <w:sz w:val="24"/>
          <w:szCs w:val="24"/>
        </w:rPr>
        <w:t>.</w:t>
      </w:r>
    </w:p>
    <w:p w:rsidR="00F26A74" w:rsidRPr="00E90874" w:rsidRDefault="00F26A74" w:rsidP="00E90874">
      <w:pPr>
        <w:shd w:val="clear" w:color="auto" w:fill="FFFFFF"/>
        <w:spacing w:after="0"/>
        <w:ind w:firstLine="709"/>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 xml:space="preserve">Гибридизацией </w:t>
      </w:r>
      <w:proofErr w:type="spellStart"/>
      <w:r w:rsidRPr="00E90874">
        <w:rPr>
          <w:rFonts w:ascii="Times New Roman" w:hAnsi="Times New Roman" w:cs="Times New Roman"/>
          <w:color w:val="000000"/>
          <w:sz w:val="24"/>
          <w:szCs w:val="24"/>
        </w:rPr>
        <w:t>орбиталей</w:t>
      </w:r>
      <w:proofErr w:type="spellEnd"/>
      <w:r w:rsidRPr="00E90874">
        <w:rPr>
          <w:rFonts w:ascii="Times New Roman" w:hAnsi="Times New Roman" w:cs="Times New Roman"/>
          <w:color w:val="000000"/>
          <w:sz w:val="24"/>
          <w:szCs w:val="24"/>
        </w:rPr>
        <w:t xml:space="preserve"> называется процесс выравнивания их по форме и энергии.</w:t>
      </w:r>
    </w:p>
    <w:p w:rsidR="00F26A74" w:rsidRPr="00E90874" w:rsidRDefault="00F26A74" w:rsidP="00E90874">
      <w:pPr>
        <w:shd w:val="clear" w:color="auto" w:fill="FFFFFF"/>
        <w:spacing w:after="0"/>
        <w:ind w:firstLine="709"/>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 xml:space="preserve">Число гибридных </w:t>
      </w:r>
      <w:proofErr w:type="spellStart"/>
      <w:r w:rsidRPr="00E90874">
        <w:rPr>
          <w:rFonts w:ascii="Times New Roman" w:hAnsi="Times New Roman" w:cs="Times New Roman"/>
          <w:color w:val="000000"/>
          <w:sz w:val="24"/>
          <w:szCs w:val="24"/>
        </w:rPr>
        <w:t>орбиталей</w:t>
      </w:r>
      <w:proofErr w:type="spellEnd"/>
      <w:r w:rsidRPr="00E90874">
        <w:rPr>
          <w:rFonts w:ascii="Times New Roman" w:hAnsi="Times New Roman" w:cs="Times New Roman"/>
          <w:color w:val="000000"/>
          <w:sz w:val="24"/>
          <w:szCs w:val="24"/>
        </w:rPr>
        <w:t xml:space="preserve"> равно числу исходных </w:t>
      </w:r>
      <w:proofErr w:type="spellStart"/>
      <w:r w:rsidRPr="00E90874">
        <w:rPr>
          <w:rFonts w:ascii="Times New Roman" w:hAnsi="Times New Roman" w:cs="Times New Roman"/>
          <w:color w:val="000000"/>
          <w:sz w:val="24"/>
          <w:szCs w:val="24"/>
        </w:rPr>
        <w:t>орбиталей</w:t>
      </w:r>
      <w:proofErr w:type="spellEnd"/>
      <w:r w:rsidRPr="00E90874">
        <w:rPr>
          <w:rFonts w:ascii="Times New Roman" w:hAnsi="Times New Roman" w:cs="Times New Roman"/>
          <w:color w:val="000000"/>
          <w:sz w:val="24"/>
          <w:szCs w:val="24"/>
        </w:rPr>
        <w:t xml:space="preserve">. По сравнению с ними гибридные </w:t>
      </w:r>
      <w:proofErr w:type="spellStart"/>
      <w:r w:rsidRPr="00E90874">
        <w:rPr>
          <w:rFonts w:ascii="Times New Roman" w:hAnsi="Times New Roman" w:cs="Times New Roman"/>
          <w:color w:val="000000"/>
          <w:sz w:val="24"/>
          <w:szCs w:val="24"/>
        </w:rPr>
        <w:t>орбитали</w:t>
      </w:r>
      <w:proofErr w:type="spellEnd"/>
      <w:r w:rsidRPr="00E90874">
        <w:rPr>
          <w:rFonts w:ascii="Times New Roman" w:hAnsi="Times New Roman" w:cs="Times New Roman"/>
          <w:color w:val="000000"/>
          <w:sz w:val="24"/>
          <w:szCs w:val="24"/>
        </w:rPr>
        <w:t xml:space="preserve"> более вытянуты в пространстве, что обеспечивает их более полное перекрывание с </w:t>
      </w:r>
      <w:proofErr w:type="spellStart"/>
      <w:r w:rsidRPr="00E90874">
        <w:rPr>
          <w:rFonts w:ascii="Times New Roman" w:hAnsi="Times New Roman" w:cs="Times New Roman"/>
          <w:color w:val="000000"/>
          <w:sz w:val="24"/>
          <w:szCs w:val="24"/>
        </w:rPr>
        <w:t>орбиталями</w:t>
      </w:r>
      <w:proofErr w:type="spellEnd"/>
      <w:r w:rsidRPr="00E90874">
        <w:rPr>
          <w:rFonts w:ascii="Times New Roman" w:hAnsi="Times New Roman" w:cs="Times New Roman"/>
          <w:color w:val="000000"/>
          <w:sz w:val="24"/>
          <w:szCs w:val="24"/>
        </w:rPr>
        <w:t xml:space="preserve"> соседних атомов.</w:t>
      </w:r>
    </w:p>
    <w:p w:rsidR="00F26A74" w:rsidRPr="00E90874" w:rsidRDefault="00F26A74" w:rsidP="00E90874">
      <w:pPr>
        <w:shd w:val="clear" w:color="auto" w:fill="FFFFFF"/>
        <w:spacing w:after="0"/>
        <w:ind w:firstLine="709"/>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 xml:space="preserve">Химическая связь -это сила, удерживающая вместе два или несколько атомов, ионов, молекул или любую комбинацию из них. По своей природе она представляет собой электростатическую силу притяжения между отрицательно заряженными электронами и положительно заряженными ядрами. Величина этой силы притяжения зависит главным образом от электронной конфигурации внешней оболочки атомов (см. гл. 1). Например, благородные газы с трудом образуют химические связи, потому что они имеют устойчивую внешнюю электронную оболочку. В отличие от этого элементы, атомы которых имеют во внешней оболочке только один электрон, легко образуют связи. Примером таких элементов является водород. Когда два атома водорода сближаются на малое расстояние, они притягиваются друг к другу. Однако, если они сближаются слишком сильно, между ними возникает отталкивание. Оптимальным оказывается такое расстояние, при котором силы притяжения и отталкивания уравновешиваются. </w:t>
      </w:r>
      <w:proofErr w:type="spellStart"/>
      <w:r w:rsidRPr="00E90874">
        <w:rPr>
          <w:rFonts w:ascii="Times New Roman" w:hAnsi="Times New Roman" w:cs="Times New Roman"/>
          <w:color w:val="000000"/>
          <w:sz w:val="24"/>
          <w:szCs w:val="24"/>
        </w:rPr>
        <w:t>Ha</w:t>
      </w:r>
      <w:proofErr w:type="spellEnd"/>
      <w:r w:rsidRPr="00E90874">
        <w:rPr>
          <w:rFonts w:ascii="Times New Roman" w:hAnsi="Times New Roman" w:cs="Times New Roman"/>
          <w:color w:val="000000"/>
          <w:sz w:val="24"/>
          <w:szCs w:val="24"/>
        </w:rPr>
        <w:t xml:space="preserve"> таком расстоянии потенциальная энергия двух взаимодействующих атомов минимальна. Это расстояние называется длиной связи.</w:t>
      </w:r>
    </w:p>
    <w:p w:rsidR="000F3A13"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2.</w:t>
      </w:r>
      <w:r w:rsidR="000F3A13" w:rsidRPr="00E90874">
        <w:rPr>
          <w:color w:val="000000"/>
        </w:rPr>
        <w:t xml:space="preserve"> Углеродные скелеты разделяют на следующие типы:</w:t>
      </w:r>
    </w:p>
    <w:p w:rsidR="000F3A13" w:rsidRPr="00E90874" w:rsidRDefault="000F3A13" w:rsidP="00E90874">
      <w:pPr>
        <w:pStyle w:val="a4"/>
        <w:numPr>
          <w:ilvl w:val="0"/>
          <w:numId w:val="21"/>
        </w:numPr>
        <w:spacing w:before="0" w:beforeAutospacing="0" w:after="0" w:afterAutospacing="0" w:line="276" w:lineRule="auto"/>
        <w:contextualSpacing/>
        <w:jc w:val="both"/>
        <w:rPr>
          <w:color w:val="000000"/>
        </w:rPr>
      </w:pPr>
      <w:r w:rsidRPr="00E90874">
        <w:rPr>
          <w:color w:val="000000"/>
        </w:rPr>
        <w:t>ациклические, например, бутан</w:t>
      </w:r>
    </w:p>
    <w:p w:rsidR="000F3A13" w:rsidRPr="00E90874" w:rsidRDefault="000F3A13" w:rsidP="00E90874">
      <w:pPr>
        <w:pStyle w:val="a4"/>
        <w:numPr>
          <w:ilvl w:val="0"/>
          <w:numId w:val="21"/>
        </w:numPr>
        <w:spacing w:before="0" w:beforeAutospacing="0" w:after="0" w:afterAutospacing="0" w:line="276" w:lineRule="auto"/>
        <w:contextualSpacing/>
        <w:jc w:val="both"/>
        <w:rPr>
          <w:color w:val="000000"/>
        </w:rPr>
      </w:pPr>
      <w:r w:rsidRPr="00E90874">
        <w:rPr>
          <w:color w:val="000000"/>
        </w:rPr>
        <w:t>циклические, например, бензол</w:t>
      </w:r>
    </w:p>
    <w:p w:rsidR="000F3A13" w:rsidRPr="00E90874" w:rsidRDefault="000F3A13" w:rsidP="00E90874">
      <w:pPr>
        <w:pStyle w:val="a4"/>
        <w:spacing w:before="0" w:beforeAutospacing="0" w:after="0" w:afterAutospacing="0" w:line="276" w:lineRule="auto"/>
        <w:ind w:firstLine="709"/>
        <w:contextualSpacing/>
        <w:jc w:val="both"/>
        <w:rPr>
          <w:color w:val="000000"/>
        </w:rPr>
      </w:pPr>
      <w:r w:rsidRPr="00E90874">
        <w:rPr>
          <w:color w:val="000000"/>
        </w:rPr>
        <w:t xml:space="preserve">гетероциклические. В гетероциклическом скелете в углеродный цикл включается одни или несколько атомов, отличных от углерода. Исторически сложилась традиция не рассматривать такие </w:t>
      </w:r>
      <w:proofErr w:type="spellStart"/>
      <w:r w:rsidRPr="00E90874">
        <w:rPr>
          <w:color w:val="000000"/>
        </w:rPr>
        <w:t>гетероатомы</w:t>
      </w:r>
      <w:proofErr w:type="spellEnd"/>
      <w:r w:rsidRPr="00E90874">
        <w:rPr>
          <w:color w:val="000000"/>
        </w:rPr>
        <w:t xml:space="preserve"> как функциональные группы, а считать их частью углеродного скелета. Примером гетероциклического соединения может служить печально известный никотин. В самих углеродных скелетах нужно классифицировать отдельные атомы углерода по числу химически связанных с ними атомов углерода. Если данный атом углерода связан с одним атомом углерода, то его называют первичным, с двумя — вторичным, тремя — третичным и четырьмя — четвертичным атомом углерода.</w:t>
      </w:r>
    </w:p>
    <w:p w:rsidR="000F3A13" w:rsidRPr="00E90874" w:rsidRDefault="000F3A13" w:rsidP="00E90874">
      <w:pPr>
        <w:pStyle w:val="a4"/>
        <w:shd w:val="clear" w:color="auto" w:fill="FFFFFF"/>
        <w:spacing w:before="0" w:beforeAutospacing="0" w:after="0" w:afterAutospacing="0" w:line="276" w:lineRule="auto"/>
        <w:ind w:firstLine="709"/>
        <w:contextualSpacing/>
        <w:jc w:val="both"/>
        <w:rPr>
          <w:color w:val="000000"/>
        </w:rPr>
      </w:pPr>
      <w:r w:rsidRPr="00E90874">
        <w:rPr>
          <w:color w:val="000000"/>
        </w:rPr>
        <w:t>Список основных классов органических соединений:</w:t>
      </w:r>
    </w:p>
    <w:p w:rsidR="000F3A13" w:rsidRPr="00E90874" w:rsidRDefault="000F3A13" w:rsidP="00E90874">
      <w:pPr>
        <w:numPr>
          <w:ilvl w:val="0"/>
          <w:numId w:val="7"/>
        </w:numPr>
        <w:shd w:val="clear" w:color="auto" w:fill="FFFFFF"/>
        <w:spacing w:after="0"/>
        <w:ind w:firstLine="709"/>
        <w:contextualSpacing/>
        <w:jc w:val="both"/>
        <w:rPr>
          <w:rFonts w:ascii="Times New Roman" w:hAnsi="Times New Roman" w:cs="Times New Roman"/>
          <w:color w:val="000000"/>
          <w:sz w:val="24"/>
          <w:szCs w:val="24"/>
        </w:rPr>
      </w:pPr>
      <w:proofErr w:type="spellStart"/>
      <w:r w:rsidRPr="00E90874">
        <w:rPr>
          <w:rFonts w:ascii="Times New Roman" w:hAnsi="Times New Roman" w:cs="Times New Roman"/>
          <w:color w:val="000000"/>
          <w:sz w:val="24"/>
          <w:szCs w:val="24"/>
        </w:rPr>
        <w:t>Алканы</w:t>
      </w:r>
      <w:proofErr w:type="spellEnd"/>
    </w:p>
    <w:p w:rsidR="000F3A13" w:rsidRPr="00E90874" w:rsidRDefault="000F3A13" w:rsidP="00E90874">
      <w:pPr>
        <w:numPr>
          <w:ilvl w:val="0"/>
          <w:numId w:val="7"/>
        </w:numPr>
        <w:shd w:val="clear" w:color="auto" w:fill="FFFFFF"/>
        <w:spacing w:after="0"/>
        <w:ind w:firstLine="709"/>
        <w:contextualSpacing/>
        <w:jc w:val="both"/>
        <w:rPr>
          <w:rFonts w:ascii="Times New Roman" w:hAnsi="Times New Roman" w:cs="Times New Roman"/>
          <w:color w:val="000000"/>
          <w:sz w:val="24"/>
          <w:szCs w:val="24"/>
        </w:rPr>
      </w:pPr>
      <w:proofErr w:type="spellStart"/>
      <w:r w:rsidRPr="00E90874">
        <w:rPr>
          <w:rFonts w:ascii="Times New Roman" w:hAnsi="Times New Roman" w:cs="Times New Roman"/>
          <w:color w:val="000000"/>
          <w:sz w:val="24"/>
          <w:szCs w:val="24"/>
        </w:rPr>
        <w:t>Алкины</w:t>
      </w:r>
      <w:proofErr w:type="spellEnd"/>
    </w:p>
    <w:p w:rsidR="000F3A13" w:rsidRPr="00E90874" w:rsidRDefault="000F3A13" w:rsidP="00E90874">
      <w:pPr>
        <w:numPr>
          <w:ilvl w:val="0"/>
          <w:numId w:val="7"/>
        </w:numPr>
        <w:shd w:val="clear" w:color="auto" w:fill="FFFFFF"/>
        <w:spacing w:after="0"/>
        <w:ind w:firstLine="709"/>
        <w:contextualSpacing/>
        <w:jc w:val="both"/>
        <w:rPr>
          <w:rFonts w:ascii="Times New Roman" w:hAnsi="Times New Roman" w:cs="Times New Roman"/>
          <w:color w:val="000000"/>
          <w:sz w:val="24"/>
          <w:szCs w:val="24"/>
        </w:rPr>
      </w:pPr>
      <w:proofErr w:type="spellStart"/>
      <w:r w:rsidRPr="00E90874">
        <w:rPr>
          <w:rFonts w:ascii="Times New Roman" w:hAnsi="Times New Roman" w:cs="Times New Roman"/>
          <w:color w:val="000000"/>
          <w:sz w:val="24"/>
          <w:szCs w:val="24"/>
        </w:rPr>
        <w:t>Алкены</w:t>
      </w:r>
      <w:proofErr w:type="spellEnd"/>
    </w:p>
    <w:p w:rsidR="000F3A13" w:rsidRPr="00E90874" w:rsidRDefault="000F3A13" w:rsidP="00E90874">
      <w:pPr>
        <w:numPr>
          <w:ilvl w:val="0"/>
          <w:numId w:val="7"/>
        </w:numPr>
        <w:shd w:val="clear" w:color="auto" w:fill="FFFFFF"/>
        <w:spacing w:after="0"/>
        <w:ind w:firstLine="709"/>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Бензолы</w:t>
      </w:r>
    </w:p>
    <w:p w:rsidR="000F3A13" w:rsidRPr="00E90874" w:rsidRDefault="000F3A13" w:rsidP="00E90874">
      <w:pPr>
        <w:numPr>
          <w:ilvl w:val="0"/>
          <w:numId w:val="7"/>
        </w:numPr>
        <w:shd w:val="clear" w:color="auto" w:fill="FFFFFF"/>
        <w:spacing w:after="0"/>
        <w:ind w:firstLine="709"/>
        <w:contextualSpacing/>
        <w:jc w:val="both"/>
        <w:rPr>
          <w:rFonts w:ascii="Times New Roman" w:hAnsi="Times New Roman" w:cs="Times New Roman"/>
          <w:color w:val="000000"/>
          <w:sz w:val="24"/>
          <w:szCs w:val="24"/>
        </w:rPr>
      </w:pPr>
      <w:proofErr w:type="spellStart"/>
      <w:r w:rsidRPr="00E90874">
        <w:rPr>
          <w:rFonts w:ascii="Times New Roman" w:hAnsi="Times New Roman" w:cs="Times New Roman"/>
          <w:color w:val="000000"/>
          <w:sz w:val="24"/>
          <w:szCs w:val="24"/>
        </w:rPr>
        <w:t>Нитросоединения</w:t>
      </w:r>
      <w:proofErr w:type="spellEnd"/>
    </w:p>
    <w:p w:rsidR="000F3A13" w:rsidRPr="00E90874" w:rsidRDefault="000F3A13" w:rsidP="00E90874">
      <w:pPr>
        <w:numPr>
          <w:ilvl w:val="0"/>
          <w:numId w:val="7"/>
        </w:numPr>
        <w:shd w:val="clear" w:color="auto" w:fill="FFFFFF"/>
        <w:spacing w:after="0"/>
        <w:ind w:firstLine="709"/>
        <w:contextualSpacing/>
        <w:jc w:val="both"/>
        <w:rPr>
          <w:rFonts w:ascii="Times New Roman" w:hAnsi="Times New Roman" w:cs="Times New Roman"/>
          <w:color w:val="000000"/>
          <w:sz w:val="24"/>
          <w:szCs w:val="24"/>
        </w:rPr>
      </w:pPr>
      <w:proofErr w:type="spellStart"/>
      <w:r w:rsidRPr="00E90874">
        <w:rPr>
          <w:rFonts w:ascii="Times New Roman" w:hAnsi="Times New Roman" w:cs="Times New Roman"/>
          <w:color w:val="000000"/>
          <w:sz w:val="24"/>
          <w:szCs w:val="24"/>
        </w:rPr>
        <w:t>Нитрозопроизводные</w:t>
      </w:r>
      <w:proofErr w:type="spellEnd"/>
    </w:p>
    <w:p w:rsidR="000F3A13" w:rsidRPr="00E90874" w:rsidRDefault="000F3A13" w:rsidP="00E90874">
      <w:pPr>
        <w:numPr>
          <w:ilvl w:val="0"/>
          <w:numId w:val="7"/>
        </w:numPr>
        <w:shd w:val="clear" w:color="auto" w:fill="FFFFFF"/>
        <w:spacing w:after="0"/>
        <w:ind w:firstLine="709"/>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Галогенпроизводные</w:t>
      </w:r>
    </w:p>
    <w:p w:rsidR="000F3A13" w:rsidRPr="00E90874" w:rsidRDefault="000F3A13" w:rsidP="00E90874">
      <w:pPr>
        <w:numPr>
          <w:ilvl w:val="0"/>
          <w:numId w:val="7"/>
        </w:numPr>
        <w:shd w:val="clear" w:color="auto" w:fill="FFFFFF"/>
        <w:spacing w:after="0"/>
        <w:ind w:firstLine="709"/>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Пероксиды</w:t>
      </w:r>
    </w:p>
    <w:p w:rsidR="000F3A13" w:rsidRPr="00E90874" w:rsidRDefault="000F3A13" w:rsidP="00E90874">
      <w:pPr>
        <w:numPr>
          <w:ilvl w:val="0"/>
          <w:numId w:val="7"/>
        </w:numPr>
        <w:shd w:val="clear" w:color="auto" w:fill="FFFFFF"/>
        <w:spacing w:after="0"/>
        <w:ind w:firstLine="709"/>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Сульфиды</w:t>
      </w:r>
    </w:p>
    <w:p w:rsidR="000F3A13" w:rsidRPr="00E90874" w:rsidRDefault="000F3A13" w:rsidP="00E90874">
      <w:pPr>
        <w:numPr>
          <w:ilvl w:val="0"/>
          <w:numId w:val="7"/>
        </w:numPr>
        <w:shd w:val="clear" w:color="auto" w:fill="FFFFFF"/>
        <w:spacing w:after="0"/>
        <w:ind w:firstLine="709"/>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Простые эфиры</w:t>
      </w:r>
    </w:p>
    <w:p w:rsidR="000F3A13" w:rsidRPr="00E90874" w:rsidRDefault="000F3A13" w:rsidP="00E90874">
      <w:pPr>
        <w:numPr>
          <w:ilvl w:val="0"/>
          <w:numId w:val="7"/>
        </w:numPr>
        <w:shd w:val="clear" w:color="auto" w:fill="FFFFFF"/>
        <w:spacing w:after="0"/>
        <w:ind w:firstLine="709"/>
        <w:contextualSpacing/>
        <w:jc w:val="both"/>
        <w:rPr>
          <w:rFonts w:ascii="Times New Roman" w:hAnsi="Times New Roman" w:cs="Times New Roman"/>
          <w:color w:val="000000"/>
          <w:sz w:val="24"/>
          <w:szCs w:val="24"/>
        </w:rPr>
      </w:pPr>
      <w:proofErr w:type="spellStart"/>
      <w:r w:rsidRPr="00E90874">
        <w:rPr>
          <w:rFonts w:ascii="Times New Roman" w:hAnsi="Times New Roman" w:cs="Times New Roman"/>
          <w:color w:val="000000"/>
          <w:sz w:val="24"/>
          <w:szCs w:val="24"/>
        </w:rPr>
        <w:t>Имины</w:t>
      </w:r>
      <w:proofErr w:type="spellEnd"/>
    </w:p>
    <w:p w:rsidR="000F3A13" w:rsidRPr="00E90874" w:rsidRDefault="000F3A13" w:rsidP="00E90874">
      <w:pPr>
        <w:numPr>
          <w:ilvl w:val="0"/>
          <w:numId w:val="7"/>
        </w:numPr>
        <w:shd w:val="clear" w:color="auto" w:fill="FFFFFF"/>
        <w:spacing w:after="0"/>
        <w:ind w:firstLine="709"/>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Амины</w:t>
      </w:r>
    </w:p>
    <w:p w:rsidR="000F3A13" w:rsidRPr="00E90874" w:rsidRDefault="000F3A13" w:rsidP="00E90874">
      <w:pPr>
        <w:numPr>
          <w:ilvl w:val="0"/>
          <w:numId w:val="7"/>
        </w:numPr>
        <w:shd w:val="clear" w:color="auto" w:fill="FFFFFF"/>
        <w:spacing w:after="0"/>
        <w:ind w:firstLine="709"/>
        <w:contextualSpacing/>
        <w:jc w:val="both"/>
        <w:rPr>
          <w:rFonts w:ascii="Times New Roman" w:hAnsi="Times New Roman" w:cs="Times New Roman"/>
          <w:color w:val="000000"/>
          <w:sz w:val="24"/>
          <w:szCs w:val="24"/>
        </w:rPr>
      </w:pPr>
      <w:proofErr w:type="spellStart"/>
      <w:r w:rsidRPr="00E90874">
        <w:rPr>
          <w:rFonts w:ascii="Times New Roman" w:hAnsi="Times New Roman" w:cs="Times New Roman"/>
          <w:color w:val="000000"/>
          <w:sz w:val="24"/>
          <w:szCs w:val="24"/>
        </w:rPr>
        <w:lastRenderedPageBreak/>
        <w:t>Тиолы</w:t>
      </w:r>
      <w:proofErr w:type="spellEnd"/>
    </w:p>
    <w:p w:rsidR="000F3A13" w:rsidRPr="00E90874" w:rsidRDefault="000F3A13" w:rsidP="00E90874">
      <w:pPr>
        <w:numPr>
          <w:ilvl w:val="0"/>
          <w:numId w:val="7"/>
        </w:numPr>
        <w:shd w:val="clear" w:color="auto" w:fill="FFFFFF"/>
        <w:spacing w:after="0"/>
        <w:ind w:firstLine="709"/>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Фураны</w:t>
      </w:r>
    </w:p>
    <w:p w:rsidR="000F3A13" w:rsidRPr="00E90874" w:rsidRDefault="000F3A13" w:rsidP="00E90874">
      <w:pPr>
        <w:numPr>
          <w:ilvl w:val="0"/>
          <w:numId w:val="7"/>
        </w:numPr>
        <w:shd w:val="clear" w:color="auto" w:fill="FFFFFF"/>
        <w:spacing w:after="0"/>
        <w:ind w:firstLine="709"/>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Тиофены</w:t>
      </w:r>
    </w:p>
    <w:p w:rsidR="000F3A13" w:rsidRPr="00E90874" w:rsidRDefault="000F3A13" w:rsidP="00E90874">
      <w:pPr>
        <w:numPr>
          <w:ilvl w:val="0"/>
          <w:numId w:val="7"/>
        </w:numPr>
        <w:shd w:val="clear" w:color="auto" w:fill="FFFFFF"/>
        <w:spacing w:after="0"/>
        <w:ind w:firstLine="709"/>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Пирролы</w:t>
      </w:r>
    </w:p>
    <w:p w:rsidR="000F3A13" w:rsidRPr="00E90874" w:rsidRDefault="000F3A13" w:rsidP="00E90874">
      <w:pPr>
        <w:numPr>
          <w:ilvl w:val="0"/>
          <w:numId w:val="7"/>
        </w:numPr>
        <w:shd w:val="clear" w:color="auto" w:fill="FFFFFF"/>
        <w:spacing w:after="0"/>
        <w:ind w:firstLine="709"/>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Фенолы</w:t>
      </w:r>
    </w:p>
    <w:p w:rsidR="000F3A13" w:rsidRPr="00E90874" w:rsidRDefault="000F3A13" w:rsidP="00E90874">
      <w:pPr>
        <w:numPr>
          <w:ilvl w:val="0"/>
          <w:numId w:val="7"/>
        </w:numPr>
        <w:shd w:val="clear" w:color="auto" w:fill="FFFFFF"/>
        <w:spacing w:after="0"/>
        <w:ind w:firstLine="709"/>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Пиридины</w:t>
      </w:r>
    </w:p>
    <w:p w:rsidR="000F3A13" w:rsidRPr="00E90874" w:rsidRDefault="000F3A13" w:rsidP="00E90874">
      <w:pPr>
        <w:numPr>
          <w:ilvl w:val="0"/>
          <w:numId w:val="7"/>
        </w:numPr>
        <w:shd w:val="clear" w:color="auto" w:fill="FFFFFF"/>
        <w:spacing w:after="0"/>
        <w:ind w:firstLine="709"/>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Пиримидины</w:t>
      </w:r>
    </w:p>
    <w:p w:rsidR="000F3A13" w:rsidRPr="00E90874" w:rsidRDefault="000F3A13" w:rsidP="00E90874">
      <w:pPr>
        <w:numPr>
          <w:ilvl w:val="0"/>
          <w:numId w:val="7"/>
        </w:numPr>
        <w:shd w:val="clear" w:color="auto" w:fill="FFFFFF"/>
        <w:spacing w:after="0"/>
        <w:ind w:firstLine="709"/>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Спирты</w:t>
      </w:r>
    </w:p>
    <w:p w:rsidR="000F3A13" w:rsidRPr="00E90874" w:rsidRDefault="000F3A13" w:rsidP="00E90874">
      <w:pPr>
        <w:numPr>
          <w:ilvl w:val="0"/>
          <w:numId w:val="7"/>
        </w:numPr>
        <w:shd w:val="clear" w:color="auto" w:fill="FFFFFF"/>
        <w:spacing w:after="0"/>
        <w:ind w:firstLine="709"/>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Кетоны</w:t>
      </w:r>
    </w:p>
    <w:p w:rsidR="000F3A13" w:rsidRPr="00E90874" w:rsidRDefault="000F3A13" w:rsidP="00E90874">
      <w:pPr>
        <w:numPr>
          <w:ilvl w:val="0"/>
          <w:numId w:val="7"/>
        </w:numPr>
        <w:shd w:val="clear" w:color="auto" w:fill="FFFFFF"/>
        <w:spacing w:after="0"/>
        <w:ind w:firstLine="709"/>
        <w:contextualSpacing/>
        <w:jc w:val="both"/>
        <w:rPr>
          <w:rFonts w:ascii="Times New Roman" w:hAnsi="Times New Roman" w:cs="Times New Roman"/>
          <w:color w:val="000000"/>
          <w:sz w:val="24"/>
          <w:szCs w:val="24"/>
        </w:rPr>
      </w:pPr>
      <w:proofErr w:type="spellStart"/>
      <w:r w:rsidRPr="00E90874">
        <w:rPr>
          <w:rFonts w:ascii="Times New Roman" w:hAnsi="Times New Roman" w:cs="Times New Roman"/>
          <w:color w:val="000000"/>
          <w:sz w:val="24"/>
          <w:szCs w:val="24"/>
        </w:rPr>
        <w:t>Адьдегиды</w:t>
      </w:r>
      <w:proofErr w:type="spellEnd"/>
    </w:p>
    <w:p w:rsidR="000F3A13" w:rsidRPr="00E90874" w:rsidRDefault="000F3A13" w:rsidP="00E90874">
      <w:pPr>
        <w:numPr>
          <w:ilvl w:val="0"/>
          <w:numId w:val="7"/>
        </w:numPr>
        <w:shd w:val="clear" w:color="auto" w:fill="FFFFFF"/>
        <w:spacing w:after="0"/>
        <w:ind w:firstLine="709"/>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Нитрилы</w:t>
      </w:r>
    </w:p>
    <w:p w:rsidR="000F3A13" w:rsidRPr="00E90874" w:rsidRDefault="000F3A13" w:rsidP="00E90874">
      <w:pPr>
        <w:numPr>
          <w:ilvl w:val="0"/>
          <w:numId w:val="7"/>
        </w:numPr>
        <w:shd w:val="clear" w:color="auto" w:fill="FFFFFF"/>
        <w:spacing w:after="0"/>
        <w:ind w:firstLine="709"/>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Амиды</w:t>
      </w:r>
    </w:p>
    <w:p w:rsidR="000F3A13" w:rsidRPr="00E90874" w:rsidRDefault="000F3A13" w:rsidP="00E90874">
      <w:pPr>
        <w:numPr>
          <w:ilvl w:val="0"/>
          <w:numId w:val="7"/>
        </w:numPr>
        <w:shd w:val="clear" w:color="auto" w:fill="FFFFFF"/>
        <w:spacing w:after="0"/>
        <w:ind w:firstLine="709"/>
        <w:contextualSpacing/>
        <w:jc w:val="both"/>
        <w:rPr>
          <w:rFonts w:ascii="Times New Roman" w:hAnsi="Times New Roman" w:cs="Times New Roman"/>
          <w:color w:val="000000"/>
          <w:sz w:val="24"/>
          <w:szCs w:val="24"/>
        </w:rPr>
      </w:pPr>
      <w:proofErr w:type="spellStart"/>
      <w:r w:rsidRPr="00E90874">
        <w:rPr>
          <w:rFonts w:ascii="Times New Roman" w:hAnsi="Times New Roman" w:cs="Times New Roman"/>
          <w:color w:val="000000"/>
          <w:sz w:val="24"/>
          <w:szCs w:val="24"/>
        </w:rPr>
        <w:t>Галогенангидриды</w:t>
      </w:r>
      <w:proofErr w:type="spellEnd"/>
    </w:p>
    <w:p w:rsidR="000F3A13" w:rsidRPr="00E90874" w:rsidRDefault="000F3A13" w:rsidP="00E90874">
      <w:pPr>
        <w:numPr>
          <w:ilvl w:val="0"/>
          <w:numId w:val="7"/>
        </w:numPr>
        <w:shd w:val="clear" w:color="auto" w:fill="FFFFFF"/>
        <w:spacing w:after="0"/>
        <w:ind w:firstLine="709"/>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Сложные эфиры</w:t>
      </w:r>
    </w:p>
    <w:p w:rsidR="000F3A13" w:rsidRPr="00E90874" w:rsidRDefault="000F3A13" w:rsidP="00E90874">
      <w:pPr>
        <w:numPr>
          <w:ilvl w:val="0"/>
          <w:numId w:val="7"/>
        </w:numPr>
        <w:shd w:val="clear" w:color="auto" w:fill="FFFFFF"/>
        <w:spacing w:after="0"/>
        <w:ind w:firstLine="709"/>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Ангидриды</w:t>
      </w:r>
    </w:p>
    <w:p w:rsidR="000F3A13" w:rsidRPr="00E90874" w:rsidRDefault="000F3A13" w:rsidP="00E90874">
      <w:pPr>
        <w:numPr>
          <w:ilvl w:val="0"/>
          <w:numId w:val="7"/>
        </w:numPr>
        <w:shd w:val="clear" w:color="auto" w:fill="FFFFFF"/>
        <w:spacing w:after="0"/>
        <w:ind w:firstLine="709"/>
        <w:contextualSpacing/>
        <w:jc w:val="both"/>
        <w:rPr>
          <w:rFonts w:ascii="Times New Roman" w:hAnsi="Times New Roman" w:cs="Times New Roman"/>
          <w:color w:val="000000"/>
          <w:sz w:val="24"/>
          <w:szCs w:val="24"/>
        </w:rPr>
      </w:pPr>
      <w:proofErr w:type="spellStart"/>
      <w:r w:rsidRPr="00E90874">
        <w:rPr>
          <w:rFonts w:ascii="Times New Roman" w:hAnsi="Times New Roman" w:cs="Times New Roman"/>
          <w:color w:val="000000"/>
          <w:sz w:val="24"/>
          <w:szCs w:val="24"/>
        </w:rPr>
        <w:t>Сульфоновые</w:t>
      </w:r>
      <w:proofErr w:type="spellEnd"/>
      <w:r w:rsidRPr="00E90874">
        <w:rPr>
          <w:rFonts w:ascii="Times New Roman" w:hAnsi="Times New Roman" w:cs="Times New Roman"/>
          <w:color w:val="000000"/>
          <w:sz w:val="24"/>
          <w:szCs w:val="24"/>
        </w:rPr>
        <w:t xml:space="preserve"> кислоты</w:t>
      </w:r>
    </w:p>
    <w:p w:rsidR="000F3A13" w:rsidRPr="00E90874" w:rsidRDefault="000F3A13" w:rsidP="00E90874">
      <w:pPr>
        <w:numPr>
          <w:ilvl w:val="0"/>
          <w:numId w:val="7"/>
        </w:numPr>
        <w:shd w:val="clear" w:color="auto" w:fill="FFFFFF"/>
        <w:spacing w:after="0"/>
        <w:ind w:firstLine="709"/>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Карбоновые кислоты</w:t>
      </w:r>
    </w:p>
    <w:p w:rsidR="000F3A13" w:rsidRPr="00E90874" w:rsidRDefault="000F3A13" w:rsidP="00E90874">
      <w:pPr>
        <w:numPr>
          <w:ilvl w:val="0"/>
          <w:numId w:val="7"/>
        </w:numPr>
        <w:shd w:val="clear" w:color="auto" w:fill="FFFFFF"/>
        <w:spacing w:after="0"/>
        <w:ind w:firstLine="709"/>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Кремнийорганические соединения</w:t>
      </w:r>
    </w:p>
    <w:p w:rsidR="000F3A13" w:rsidRPr="00E90874" w:rsidRDefault="000F3A13" w:rsidP="00E90874">
      <w:pPr>
        <w:numPr>
          <w:ilvl w:val="0"/>
          <w:numId w:val="7"/>
        </w:numPr>
        <w:shd w:val="clear" w:color="auto" w:fill="FFFFFF"/>
        <w:spacing w:after="0"/>
        <w:ind w:firstLine="709"/>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Металлорганические соединения</w:t>
      </w:r>
    </w:p>
    <w:p w:rsidR="000F3A13" w:rsidRPr="00E90874" w:rsidRDefault="000F3A13" w:rsidP="00E90874">
      <w:pPr>
        <w:pStyle w:val="a4"/>
        <w:spacing w:before="0" w:beforeAutospacing="0" w:after="0" w:afterAutospacing="0" w:line="276" w:lineRule="auto"/>
        <w:ind w:firstLine="709"/>
        <w:contextualSpacing/>
        <w:jc w:val="both"/>
        <w:rPr>
          <w:color w:val="000000"/>
        </w:rPr>
      </w:pPr>
      <w:r w:rsidRPr="00E90874">
        <w:rPr>
          <w:color w:val="000000"/>
        </w:rPr>
        <w:t>2. Многоатомные спирты (</w:t>
      </w:r>
      <w:proofErr w:type="spellStart"/>
      <w:r w:rsidRPr="00E90874">
        <w:rPr>
          <w:color w:val="000000"/>
        </w:rPr>
        <w:t>полиспирты</w:t>
      </w:r>
      <w:proofErr w:type="spellEnd"/>
      <w:r w:rsidRPr="00E90874">
        <w:rPr>
          <w:color w:val="000000"/>
        </w:rPr>
        <w:t xml:space="preserve">, </w:t>
      </w:r>
      <w:proofErr w:type="spellStart"/>
      <w:r w:rsidRPr="00E90874">
        <w:rPr>
          <w:color w:val="000000"/>
        </w:rPr>
        <w:t>полиолы</w:t>
      </w:r>
      <w:proofErr w:type="spellEnd"/>
      <w:r w:rsidRPr="00E90874">
        <w:rPr>
          <w:color w:val="000000"/>
        </w:rPr>
        <w:t>) — органические соединения класса спиртов, содержащие в своём составе более одной гидроксильной группы. Особое значение многоатомные спирты имеют в двух областях: пищевой промышленности и химии полимеров.</w:t>
      </w:r>
    </w:p>
    <w:p w:rsidR="000F3A13" w:rsidRPr="00E90874" w:rsidRDefault="000F3A13" w:rsidP="00E90874">
      <w:pPr>
        <w:pStyle w:val="a4"/>
        <w:spacing w:before="0" w:beforeAutospacing="0" w:after="0" w:afterAutospacing="0" w:line="276" w:lineRule="auto"/>
        <w:ind w:firstLine="709"/>
        <w:contextualSpacing/>
        <w:jc w:val="both"/>
        <w:rPr>
          <w:color w:val="000000"/>
        </w:rPr>
      </w:pPr>
      <w:r w:rsidRPr="00E90874">
        <w:rPr>
          <w:color w:val="000000"/>
        </w:rPr>
        <w:t>Химические свойства многоатомных спиртов включают в себя все химические свойства одноатомных спиртов. Также многоатомные спирты реагируют с нерастворимыми основаниями. К примеру, глицерин реагирует с гидроксидом меди в присутствии щелочи с образованием ярко-голубого соединения (</w:t>
      </w:r>
      <w:proofErr w:type="spellStart"/>
      <w:r w:rsidRPr="00E90874">
        <w:rPr>
          <w:color w:val="000000"/>
        </w:rPr>
        <w:t>глицерат</w:t>
      </w:r>
      <w:proofErr w:type="spellEnd"/>
      <w:r w:rsidRPr="00E90874">
        <w:rPr>
          <w:color w:val="000000"/>
        </w:rPr>
        <w:t xml:space="preserve"> меди). В аналогичную реакцию вступает и этиленгликоль. Реакция с гидроксидом меди является качественной реакцией на многоатомные спирты.</w:t>
      </w:r>
    </w:p>
    <w:p w:rsidR="00E90874" w:rsidRPr="00E90874" w:rsidRDefault="00E90874" w:rsidP="00E90874">
      <w:pPr>
        <w:shd w:val="clear" w:color="auto" w:fill="FFFFFF"/>
        <w:spacing w:after="0"/>
        <w:ind w:firstLine="709"/>
        <w:contextualSpacing/>
        <w:jc w:val="center"/>
        <w:rPr>
          <w:rFonts w:ascii="Times New Roman" w:hAnsi="Times New Roman" w:cs="Times New Roman"/>
          <w:b/>
          <w:color w:val="000000"/>
          <w:sz w:val="24"/>
          <w:szCs w:val="24"/>
        </w:rPr>
      </w:pPr>
    </w:p>
    <w:p w:rsidR="00F26A74" w:rsidRPr="00E90874" w:rsidRDefault="00F26A74" w:rsidP="00E90874">
      <w:pPr>
        <w:shd w:val="clear" w:color="auto" w:fill="FFFFFF"/>
        <w:spacing w:after="0"/>
        <w:ind w:firstLine="709"/>
        <w:contextualSpacing/>
        <w:jc w:val="center"/>
        <w:rPr>
          <w:rFonts w:ascii="Times New Roman" w:hAnsi="Times New Roman" w:cs="Times New Roman"/>
          <w:b/>
          <w:color w:val="000000"/>
          <w:sz w:val="24"/>
          <w:szCs w:val="24"/>
        </w:rPr>
      </w:pPr>
      <w:r w:rsidRPr="00E90874">
        <w:rPr>
          <w:rFonts w:ascii="Times New Roman" w:hAnsi="Times New Roman" w:cs="Times New Roman"/>
          <w:b/>
          <w:color w:val="000000"/>
          <w:sz w:val="24"/>
          <w:szCs w:val="24"/>
        </w:rPr>
        <w:t>Билет №6</w:t>
      </w:r>
    </w:p>
    <w:p w:rsidR="00F26A74" w:rsidRPr="00E90874" w:rsidRDefault="00F26A74" w:rsidP="00E90874">
      <w:pPr>
        <w:shd w:val="clear" w:color="auto" w:fill="FFFFFF"/>
        <w:spacing w:after="0"/>
        <w:ind w:firstLine="709"/>
        <w:contextualSpacing/>
        <w:jc w:val="both"/>
        <w:rPr>
          <w:rFonts w:ascii="Times New Roman" w:hAnsi="Times New Roman" w:cs="Times New Roman"/>
          <w:color w:val="000000"/>
          <w:sz w:val="24"/>
          <w:szCs w:val="24"/>
        </w:rPr>
      </w:pPr>
      <w:r w:rsidRPr="00E90874">
        <w:rPr>
          <w:rFonts w:ascii="Times New Roman" w:hAnsi="Times New Roman" w:cs="Times New Roman"/>
          <w:b/>
          <w:color w:val="000000"/>
          <w:sz w:val="24"/>
          <w:szCs w:val="24"/>
        </w:rPr>
        <w:t>1.</w:t>
      </w:r>
      <w:r w:rsidRPr="00E90874">
        <w:rPr>
          <w:rFonts w:ascii="Times New Roman" w:hAnsi="Times New Roman" w:cs="Times New Roman"/>
          <w:color w:val="000000"/>
          <w:sz w:val="24"/>
          <w:szCs w:val="24"/>
        </w:rPr>
        <w:t xml:space="preserve"> Ковалентная связь, атомная связь, гомеополярная связь (от лат. </w:t>
      </w:r>
      <w:proofErr w:type="spellStart"/>
      <w:r w:rsidRPr="00E90874">
        <w:rPr>
          <w:rFonts w:ascii="Times New Roman" w:hAnsi="Times New Roman" w:cs="Times New Roman"/>
          <w:color w:val="000000"/>
          <w:sz w:val="24"/>
          <w:szCs w:val="24"/>
        </w:rPr>
        <w:t>co</w:t>
      </w:r>
      <w:proofErr w:type="spellEnd"/>
      <w:r w:rsidRPr="00E90874">
        <w:rPr>
          <w:rFonts w:ascii="Times New Roman" w:hAnsi="Times New Roman" w:cs="Times New Roman"/>
          <w:color w:val="000000"/>
          <w:sz w:val="24"/>
          <w:szCs w:val="24"/>
        </w:rPr>
        <w:t xml:space="preserve"> — «совместно» и </w:t>
      </w:r>
      <w:proofErr w:type="spellStart"/>
      <w:r w:rsidRPr="00E90874">
        <w:rPr>
          <w:rFonts w:ascii="Times New Roman" w:hAnsi="Times New Roman" w:cs="Times New Roman"/>
          <w:color w:val="000000"/>
          <w:sz w:val="24"/>
          <w:szCs w:val="24"/>
        </w:rPr>
        <w:t>vales</w:t>
      </w:r>
      <w:proofErr w:type="spellEnd"/>
      <w:r w:rsidRPr="00E90874">
        <w:rPr>
          <w:rFonts w:ascii="Times New Roman" w:hAnsi="Times New Roman" w:cs="Times New Roman"/>
          <w:color w:val="000000"/>
          <w:sz w:val="24"/>
          <w:szCs w:val="24"/>
        </w:rPr>
        <w:t xml:space="preserve"> — «имеющий силу») — химическая связь, образованная перекрытием (обобществлением) пары валентных электронных облаков. Обеспечивающие связь электронные облака (электроны) называются общей электронной парой. Характерные свойства ковалентной связи — направленность, насыщаемость, полярность, </w:t>
      </w:r>
      <w:proofErr w:type="spellStart"/>
      <w:r w:rsidRPr="00E90874">
        <w:rPr>
          <w:rFonts w:ascii="Times New Roman" w:hAnsi="Times New Roman" w:cs="Times New Roman"/>
          <w:color w:val="000000"/>
          <w:sz w:val="24"/>
          <w:szCs w:val="24"/>
        </w:rPr>
        <w:t>поляризуемость</w:t>
      </w:r>
      <w:proofErr w:type="spellEnd"/>
      <w:r w:rsidRPr="00E90874">
        <w:rPr>
          <w:rFonts w:ascii="Times New Roman" w:hAnsi="Times New Roman" w:cs="Times New Roman"/>
          <w:color w:val="000000"/>
          <w:sz w:val="24"/>
          <w:szCs w:val="24"/>
        </w:rPr>
        <w:t xml:space="preserve"> — определяют химические и физические свойства соединений.</w:t>
      </w:r>
    </w:p>
    <w:p w:rsidR="00F26A74" w:rsidRPr="00E90874" w:rsidRDefault="00F26A74" w:rsidP="00E90874">
      <w:pPr>
        <w:shd w:val="clear" w:color="auto" w:fill="FFFFFF"/>
        <w:spacing w:after="0"/>
        <w:ind w:firstLine="709"/>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Направленность связи обусловлена молекулярным строением вещества и геометрической формы их молекулы. Углы между двумя связями называют валентными.</w:t>
      </w:r>
    </w:p>
    <w:p w:rsidR="00F26A74" w:rsidRPr="00E90874" w:rsidRDefault="00F26A74" w:rsidP="00E90874">
      <w:pPr>
        <w:shd w:val="clear" w:color="auto" w:fill="FFFFFF"/>
        <w:spacing w:after="0"/>
        <w:ind w:firstLine="709"/>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 xml:space="preserve">Насыщаемость — способность атомов образовывать ограниченное число ковалентных связей. Количество связей, образуемых атомом, ограничено числом его внешних атомных </w:t>
      </w:r>
      <w:proofErr w:type="spellStart"/>
      <w:r w:rsidRPr="00E90874">
        <w:rPr>
          <w:rFonts w:ascii="Times New Roman" w:hAnsi="Times New Roman" w:cs="Times New Roman"/>
          <w:color w:val="000000"/>
          <w:sz w:val="24"/>
          <w:szCs w:val="24"/>
        </w:rPr>
        <w:t>орбиталей</w:t>
      </w:r>
      <w:proofErr w:type="spellEnd"/>
      <w:r w:rsidRPr="00E90874">
        <w:rPr>
          <w:rFonts w:ascii="Times New Roman" w:hAnsi="Times New Roman" w:cs="Times New Roman"/>
          <w:color w:val="000000"/>
          <w:sz w:val="24"/>
          <w:szCs w:val="24"/>
        </w:rPr>
        <w:t>.</w:t>
      </w:r>
    </w:p>
    <w:p w:rsidR="00F26A74" w:rsidRPr="00E90874" w:rsidRDefault="00F26A74" w:rsidP="00E90874">
      <w:pPr>
        <w:shd w:val="clear" w:color="auto" w:fill="FFFFFF"/>
        <w:spacing w:after="0"/>
        <w:ind w:firstLine="709"/>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 xml:space="preserve">Полярность связи обусловлена неравномерным распределением электронной плотности вследствие различий в </w:t>
      </w:r>
      <w:proofErr w:type="spellStart"/>
      <w:r w:rsidRPr="00E90874">
        <w:rPr>
          <w:rFonts w:ascii="Times New Roman" w:hAnsi="Times New Roman" w:cs="Times New Roman"/>
          <w:color w:val="000000"/>
          <w:sz w:val="24"/>
          <w:szCs w:val="24"/>
        </w:rPr>
        <w:t>электроотрицательностях</w:t>
      </w:r>
      <w:proofErr w:type="spellEnd"/>
      <w:r w:rsidRPr="00E90874">
        <w:rPr>
          <w:rFonts w:ascii="Times New Roman" w:hAnsi="Times New Roman" w:cs="Times New Roman"/>
          <w:color w:val="000000"/>
          <w:sz w:val="24"/>
          <w:szCs w:val="24"/>
        </w:rPr>
        <w:t xml:space="preserve"> атомов. По этому признаку ковалентные связи подразделяются на неполярные и полярные (неполярные — двухатомная молекула состоит из одинаковых атомов (H2, Cl2, N2) и электронные облака </w:t>
      </w:r>
      <w:r w:rsidRPr="00E90874">
        <w:rPr>
          <w:rFonts w:ascii="Times New Roman" w:hAnsi="Times New Roman" w:cs="Times New Roman"/>
          <w:color w:val="000000"/>
          <w:sz w:val="24"/>
          <w:szCs w:val="24"/>
        </w:rPr>
        <w:lastRenderedPageBreak/>
        <w:t>каждого атома распределяются симметрично относительно этих атомов; полярные — двухатомная молекула состоит из атомов разных химических элементов, и общее электронное облако смещается в сторону одного из атомов, образуя тем самым асимметрию распределения электрического заряда в молекуле, порождая дипольный момент молекулы).</w:t>
      </w:r>
    </w:p>
    <w:p w:rsidR="00F26A74" w:rsidRPr="00E90874" w:rsidRDefault="00F26A74" w:rsidP="00E90874">
      <w:pPr>
        <w:shd w:val="clear" w:color="auto" w:fill="FFFFFF"/>
        <w:spacing w:after="0"/>
        <w:ind w:firstLine="709"/>
        <w:contextualSpacing/>
        <w:jc w:val="both"/>
        <w:rPr>
          <w:rFonts w:ascii="Times New Roman" w:hAnsi="Times New Roman" w:cs="Times New Roman"/>
          <w:color w:val="000000"/>
          <w:sz w:val="24"/>
          <w:szCs w:val="24"/>
        </w:rPr>
      </w:pPr>
      <w:proofErr w:type="spellStart"/>
      <w:r w:rsidRPr="00E90874">
        <w:rPr>
          <w:rFonts w:ascii="Times New Roman" w:hAnsi="Times New Roman" w:cs="Times New Roman"/>
          <w:color w:val="000000"/>
          <w:sz w:val="24"/>
          <w:szCs w:val="24"/>
        </w:rPr>
        <w:t>Поляризуемость</w:t>
      </w:r>
      <w:proofErr w:type="spellEnd"/>
      <w:r w:rsidRPr="00E90874">
        <w:rPr>
          <w:rFonts w:ascii="Times New Roman" w:hAnsi="Times New Roman" w:cs="Times New Roman"/>
          <w:color w:val="000000"/>
          <w:sz w:val="24"/>
          <w:szCs w:val="24"/>
        </w:rPr>
        <w:t xml:space="preserve"> связи выражается в смещении электронов связи под влиянием внешнего электрического поля, в том числе и другой реагирующей частицы. </w:t>
      </w:r>
      <w:proofErr w:type="spellStart"/>
      <w:r w:rsidRPr="00E90874">
        <w:rPr>
          <w:rFonts w:ascii="Times New Roman" w:hAnsi="Times New Roman" w:cs="Times New Roman"/>
          <w:color w:val="000000"/>
          <w:sz w:val="24"/>
          <w:szCs w:val="24"/>
        </w:rPr>
        <w:t>Поляризуемость</w:t>
      </w:r>
      <w:proofErr w:type="spellEnd"/>
      <w:r w:rsidRPr="00E90874">
        <w:rPr>
          <w:rFonts w:ascii="Times New Roman" w:hAnsi="Times New Roman" w:cs="Times New Roman"/>
          <w:color w:val="000000"/>
          <w:sz w:val="24"/>
          <w:szCs w:val="24"/>
        </w:rPr>
        <w:t xml:space="preserve"> определяется подвижностью электронов. Полярность и </w:t>
      </w:r>
      <w:proofErr w:type="spellStart"/>
      <w:r w:rsidRPr="00E90874">
        <w:rPr>
          <w:rFonts w:ascii="Times New Roman" w:hAnsi="Times New Roman" w:cs="Times New Roman"/>
          <w:color w:val="000000"/>
          <w:sz w:val="24"/>
          <w:szCs w:val="24"/>
        </w:rPr>
        <w:t>поляризуемость</w:t>
      </w:r>
      <w:proofErr w:type="spellEnd"/>
      <w:r w:rsidRPr="00E90874">
        <w:rPr>
          <w:rFonts w:ascii="Times New Roman" w:hAnsi="Times New Roman" w:cs="Times New Roman"/>
          <w:color w:val="000000"/>
          <w:sz w:val="24"/>
          <w:szCs w:val="24"/>
        </w:rPr>
        <w:t xml:space="preserve"> ковалентных связей определяет реакционную способность молекул по отношению к полярным реагентам.</w:t>
      </w:r>
    </w:p>
    <w:p w:rsidR="00F26A74" w:rsidRPr="00E90874" w:rsidRDefault="00F26A74" w:rsidP="00E90874">
      <w:pPr>
        <w:shd w:val="clear" w:color="auto" w:fill="FFFFFF"/>
        <w:spacing w:after="0"/>
        <w:ind w:firstLine="709"/>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Электроны тем подвижнее, чем дальше они находятся от ядер.</w:t>
      </w:r>
    </w:p>
    <w:p w:rsidR="00F26A74" w:rsidRPr="00E90874" w:rsidRDefault="00F26A74" w:rsidP="00E90874">
      <w:pPr>
        <w:shd w:val="clear" w:color="auto" w:fill="FFFFFF"/>
        <w:spacing w:after="0"/>
        <w:ind w:firstLine="709"/>
        <w:contextualSpacing/>
        <w:jc w:val="both"/>
        <w:rPr>
          <w:rFonts w:ascii="Times New Roman" w:hAnsi="Times New Roman" w:cs="Times New Roman"/>
          <w:color w:val="000000"/>
          <w:sz w:val="24"/>
          <w:szCs w:val="24"/>
        </w:rPr>
      </w:pPr>
      <w:r w:rsidRPr="00E90874">
        <w:rPr>
          <w:rFonts w:ascii="Times New Roman" w:hAnsi="Times New Roman" w:cs="Times New Roman"/>
          <w:b/>
          <w:color w:val="000000"/>
          <w:sz w:val="24"/>
          <w:szCs w:val="24"/>
        </w:rPr>
        <w:t>2.</w:t>
      </w:r>
      <w:r w:rsidRPr="00E90874">
        <w:rPr>
          <w:rFonts w:ascii="Times New Roman" w:hAnsi="Times New Roman" w:cs="Times New Roman"/>
          <w:color w:val="000000"/>
          <w:sz w:val="24"/>
          <w:szCs w:val="24"/>
        </w:rPr>
        <w:t xml:space="preserve"> Спиртами называются соединения, содержащие одну или несколько гидроксильных групп. По их числу спирты подразделяются на одноатомные, двухатомные, трехатомные и т.д. Длины связей и валентные углы в метиловом спирте приведены ниже.</w:t>
      </w:r>
    </w:p>
    <w:p w:rsidR="00F26A74" w:rsidRPr="00E90874" w:rsidRDefault="00F26A74" w:rsidP="00E90874">
      <w:pPr>
        <w:shd w:val="clear" w:color="auto" w:fill="FFFFFF"/>
        <w:spacing w:after="0"/>
        <w:ind w:firstLine="709"/>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Строение метилового спирта.</w:t>
      </w:r>
    </w:p>
    <w:p w:rsidR="00F26A74" w:rsidRPr="00E90874" w:rsidRDefault="00F26A74" w:rsidP="00E90874">
      <w:pPr>
        <w:shd w:val="clear" w:color="auto" w:fill="FFFFFF"/>
        <w:spacing w:after="0"/>
        <w:ind w:firstLine="709"/>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Валентные углы в 109</w:t>
      </w:r>
      <w:r w:rsidRPr="00E90874">
        <w:rPr>
          <w:rFonts w:ascii="Times New Roman" w:hAnsi="Times New Roman" w:cs="Times New Roman"/>
          <w:color w:val="000000"/>
          <w:sz w:val="24"/>
          <w:szCs w:val="24"/>
          <w:vertAlign w:val="superscript"/>
        </w:rPr>
        <w:t>о</w:t>
      </w:r>
      <w:r w:rsidRPr="00E90874">
        <w:rPr>
          <w:rFonts w:ascii="Times New Roman" w:hAnsi="Times New Roman" w:cs="Times New Roman"/>
          <w:color w:val="000000"/>
          <w:sz w:val="24"/>
          <w:szCs w:val="24"/>
        </w:rPr>
        <w:t xml:space="preserve"> и 110</w:t>
      </w:r>
      <w:r w:rsidRPr="00E90874">
        <w:rPr>
          <w:rFonts w:ascii="Times New Roman" w:hAnsi="Times New Roman" w:cs="Times New Roman"/>
          <w:color w:val="000000"/>
          <w:sz w:val="24"/>
          <w:szCs w:val="24"/>
          <w:vertAlign w:val="superscript"/>
        </w:rPr>
        <w:t>о</w:t>
      </w:r>
      <w:r w:rsidRPr="00E90874">
        <w:rPr>
          <w:rFonts w:ascii="Times New Roman" w:hAnsi="Times New Roman" w:cs="Times New Roman"/>
          <w:color w:val="000000"/>
          <w:sz w:val="24"/>
          <w:szCs w:val="24"/>
        </w:rPr>
        <w:t xml:space="preserve"> указывают на sp3-гибридизацию атома углерода, две </w:t>
      </w:r>
      <w:proofErr w:type="spellStart"/>
      <w:r w:rsidRPr="00E90874">
        <w:rPr>
          <w:rFonts w:ascii="Times New Roman" w:hAnsi="Times New Roman" w:cs="Times New Roman"/>
          <w:color w:val="000000"/>
          <w:sz w:val="24"/>
          <w:szCs w:val="24"/>
        </w:rPr>
        <w:t>неподеленные</w:t>
      </w:r>
      <w:proofErr w:type="spellEnd"/>
      <w:r w:rsidRPr="00E90874">
        <w:rPr>
          <w:rFonts w:ascii="Times New Roman" w:hAnsi="Times New Roman" w:cs="Times New Roman"/>
          <w:color w:val="000000"/>
          <w:sz w:val="24"/>
          <w:szCs w:val="24"/>
        </w:rPr>
        <w:t xml:space="preserve"> пары электронов кислорода расположены на sp3-гибридных </w:t>
      </w:r>
      <w:proofErr w:type="spellStart"/>
      <w:r w:rsidRPr="00E90874">
        <w:rPr>
          <w:rFonts w:ascii="Times New Roman" w:hAnsi="Times New Roman" w:cs="Times New Roman"/>
          <w:color w:val="000000"/>
          <w:sz w:val="24"/>
          <w:szCs w:val="24"/>
        </w:rPr>
        <w:t>орбиталях</w:t>
      </w:r>
      <w:proofErr w:type="spellEnd"/>
      <w:r w:rsidRPr="00E90874">
        <w:rPr>
          <w:rFonts w:ascii="Times New Roman" w:hAnsi="Times New Roman" w:cs="Times New Roman"/>
          <w:color w:val="000000"/>
          <w:sz w:val="24"/>
          <w:szCs w:val="24"/>
        </w:rPr>
        <w:t>.</w:t>
      </w:r>
    </w:p>
    <w:p w:rsidR="00F26A74" w:rsidRPr="00E90874" w:rsidRDefault="00F26A74" w:rsidP="00E90874">
      <w:pPr>
        <w:shd w:val="clear" w:color="auto" w:fill="FFFFFF"/>
        <w:spacing w:after="0"/>
        <w:ind w:firstLine="709"/>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Для спиртов существует несколько способов их названия. В современной номенклатуре ИЮПАК для названия спирта к названию углеводорода добавляют окончание "</w:t>
      </w:r>
      <w:proofErr w:type="spellStart"/>
      <w:r w:rsidRPr="00E90874">
        <w:rPr>
          <w:rFonts w:ascii="Times New Roman" w:hAnsi="Times New Roman" w:cs="Times New Roman"/>
          <w:color w:val="000000"/>
          <w:sz w:val="24"/>
          <w:szCs w:val="24"/>
        </w:rPr>
        <w:t>ол</w:t>
      </w:r>
      <w:proofErr w:type="spellEnd"/>
      <w:r w:rsidRPr="00E90874">
        <w:rPr>
          <w:rFonts w:ascii="Times New Roman" w:hAnsi="Times New Roman" w:cs="Times New Roman"/>
          <w:color w:val="000000"/>
          <w:sz w:val="24"/>
          <w:szCs w:val="24"/>
        </w:rPr>
        <w:t xml:space="preserve">". Самую длинную цепь, содержащую функциональную ОН-группу, нумеруют с того конца, к которому ближе всего находится гидроксильная группа, а заместители обозначаются в префиксе, </w:t>
      </w:r>
      <w:proofErr w:type="gramStart"/>
      <w:r w:rsidRPr="00E90874">
        <w:rPr>
          <w:rFonts w:ascii="Times New Roman" w:hAnsi="Times New Roman" w:cs="Times New Roman"/>
          <w:color w:val="000000"/>
          <w:sz w:val="24"/>
          <w:szCs w:val="24"/>
        </w:rPr>
        <w:t>например</w:t>
      </w:r>
      <w:proofErr w:type="gramEnd"/>
      <w:r w:rsidRPr="00E90874">
        <w:rPr>
          <w:rFonts w:ascii="Times New Roman" w:hAnsi="Times New Roman" w:cs="Times New Roman"/>
          <w:color w:val="000000"/>
          <w:sz w:val="24"/>
          <w:szCs w:val="24"/>
        </w:rPr>
        <w:t>:</w:t>
      </w:r>
    </w:p>
    <w:p w:rsidR="00F26A74" w:rsidRPr="00E90874" w:rsidRDefault="00014244" w:rsidP="00E90874">
      <w:pPr>
        <w:pStyle w:val="a4"/>
        <w:spacing w:before="0" w:beforeAutospacing="0" w:after="0" w:afterAutospacing="0" w:line="276" w:lineRule="auto"/>
        <w:ind w:firstLine="709"/>
        <w:contextualSpacing/>
        <w:jc w:val="both"/>
        <w:rPr>
          <w:color w:val="000000"/>
        </w:rPr>
      </w:pPr>
      <w:r w:rsidRPr="00E90874">
        <w:rPr>
          <w:color w:val="000000"/>
        </w:rPr>
        <w:fldChar w:fldCharType="begin"/>
      </w:r>
      <w:r w:rsidR="00F26A74" w:rsidRPr="00E90874">
        <w:rPr>
          <w:color w:val="000000"/>
        </w:rPr>
        <w:instrText xml:space="preserve"> INCLUDEPICTURE "http://www.chem.msu.su/rus/teaching/brusova/Image1431.gif" \* MERGEFORMATINET </w:instrText>
      </w:r>
      <w:r w:rsidRPr="00E90874">
        <w:rPr>
          <w:color w:val="000000"/>
        </w:rPr>
        <w:fldChar w:fldCharType="separate"/>
      </w:r>
      <w:r w:rsidR="00E90874" w:rsidRPr="00E90874">
        <w:rPr>
          <w:color w:val="000000"/>
        </w:rPr>
        <w:fldChar w:fldCharType="begin"/>
      </w:r>
      <w:r w:rsidR="00E90874" w:rsidRPr="00E90874">
        <w:rPr>
          <w:color w:val="000000"/>
        </w:rPr>
        <w:instrText xml:space="preserve"> INCLUDEPICTURE  "http://www.chem.msu.su/rus/teaching/brusova/Image1431.gif" \* MERGEFORMATINET </w:instrText>
      </w:r>
      <w:r w:rsidR="00E90874" w:rsidRPr="00E90874">
        <w:rPr>
          <w:color w:val="000000"/>
        </w:rPr>
        <w:fldChar w:fldCharType="separate"/>
      </w:r>
      <w:r w:rsidR="00E90874" w:rsidRPr="00E90874">
        <w:rPr>
          <w:color w:val="000000"/>
        </w:rPr>
        <w:pict>
          <v:shape id="_x0000_i1478" type="#_x0000_t75" style="width:299.25pt;height:93.75pt">
            <v:imagedata r:id="rId19" r:href="rId20"/>
          </v:shape>
        </w:pict>
      </w:r>
      <w:r w:rsidR="00E90874" w:rsidRPr="00E90874">
        <w:rPr>
          <w:color w:val="000000"/>
        </w:rPr>
        <w:fldChar w:fldCharType="end"/>
      </w:r>
      <w:r w:rsidRPr="00E90874">
        <w:rPr>
          <w:color w:val="000000"/>
        </w:rPr>
        <w:fldChar w:fldCharType="end"/>
      </w:r>
    </w:p>
    <w:p w:rsidR="00F26A74" w:rsidRPr="00E90874" w:rsidRDefault="00014244" w:rsidP="00E90874">
      <w:pPr>
        <w:pStyle w:val="a4"/>
        <w:spacing w:before="0" w:beforeAutospacing="0" w:after="0" w:afterAutospacing="0" w:line="276" w:lineRule="auto"/>
        <w:ind w:firstLine="709"/>
        <w:contextualSpacing/>
        <w:jc w:val="both"/>
        <w:rPr>
          <w:color w:val="000000"/>
        </w:rPr>
      </w:pPr>
      <w:r w:rsidRPr="00E90874">
        <w:rPr>
          <w:color w:val="000000"/>
        </w:rPr>
        <w:fldChar w:fldCharType="begin"/>
      </w:r>
      <w:r w:rsidR="00F26A74" w:rsidRPr="00E90874">
        <w:rPr>
          <w:color w:val="000000"/>
        </w:rPr>
        <w:instrText xml:space="preserve"> INCLUDEPICTURE "http://www.chem.msu.su/rus/teaching/brusova/Image1432.gif" \* MERGEFORMATINET </w:instrText>
      </w:r>
      <w:r w:rsidRPr="00E90874">
        <w:rPr>
          <w:color w:val="000000"/>
        </w:rPr>
        <w:fldChar w:fldCharType="separate"/>
      </w:r>
      <w:r w:rsidR="00E90874" w:rsidRPr="00E90874">
        <w:rPr>
          <w:color w:val="000000"/>
        </w:rPr>
        <w:fldChar w:fldCharType="begin"/>
      </w:r>
      <w:r w:rsidR="00E90874" w:rsidRPr="00E90874">
        <w:rPr>
          <w:color w:val="000000"/>
        </w:rPr>
        <w:instrText xml:space="preserve"> INCLUDEPICTURE  "http://www.chem.msu.su/rus/teaching/brusova/Image1432.gif" \* MERGEFORMATINET </w:instrText>
      </w:r>
      <w:r w:rsidR="00E90874" w:rsidRPr="00E90874">
        <w:rPr>
          <w:color w:val="000000"/>
        </w:rPr>
        <w:fldChar w:fldCharType="separate"/>
      </w:r>
      <w:r w:rsidR="00E90874" w:rsidRPr="00E90874">
        <w:rPr>
          <w:color w:val="000000"/>
        </w:rPr>
        <w:pict>
          <v:shape id="_x0000_i1479" type="#_x0000_t75" style="width:324pt;height:90.75pt">
            <v:imagedata r:id="rId21" r:href="rId22"/>
          </v:shape>
        </w:pict>
      </w:r>
      <w:r w:rsidR="00E90874" w:rsidRPr="00E90874">
        <w:rPr>
          <w:color w:val="000000"/>
        </w:rPr>
        <w:fldChar w:fldCharType="end"/>
      </w:r>
      <w:r w:rsidRPr="00E90874">
        <w:rPr>
          <w:color w:val="000000"/>
        </w:rPr>
        <w:fldChar w:fldCharType="end"/>
      </w:r>
    </w:p>
    <w:p w:rsidR="00F26A74" w:rsidRPr="00E90874" w:rsidRDefault="00F26A74" w:rsidP="00E90874">
      <w:pPr>
        <w:spacing w:after="0"/>
        <w:ind w:firstLine="709"/>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 xml:space="preserve">В другой номенклатуре, называемой </w:t>
      </w:r>
      <w:proofErr w:type="spellStart"/>
      <w:r w:rsidRPr="00E90874">
        <w:rPr>
          <w:rFonts w:ascii="Times New Roman" w:hAnsi="Times New Roman" w:cs="Times New Roman"/>
          <w:color w:val="000000"/>
          <w:sz w:val="24"/>
          <w:szCs w:val="24"/>
        </w:rPr>
        <w:t>карбинольной</w:t>
      </w:r>
      <w:proofErr w:type="spellEnd"/>
      <w:r w:rsidRPr="00E90874">
        <w:rPr>
          <w:rFonts w:ascii="Times New Roman" w:hAnsi="Times New Roman" w:cs="Times New Roman"/>
          <w:color w:val="000000"/>
          <w:sz w:val="24"/>
          <w:szCs w:val="24"/>
        </w:rPr>
        <w:t>, простейший спирт CH3OH называется карбинол, остальные - как его производные.</w:t>
      </w:r>
    </w:p>
    <w:p w:rsidR="00F26A74" w:rsidRPr="00E90874" w:rsidRDefault="00014244" w:rsidP="00E90874">
      <w:pPr>
        <w:pStyle w:val="a4"/>
        <w:spacing w:before="0" w:beforeAutospacing="0" w:after="0" w:afterAutospacing="0" w:line="276" w:lineRule="auto"/>
        <w:ind w:firstLine="709"/>
        <w:contextualSpacing/>
        <w:jc w:val="both"/>
        <w:rPr>
          <w:color w:val="000000"/>
        </w:rPr>
      </w:pPr>
      <w:r w:rsidRPr="00E90874">
        <w:rPr>
          <w:color w:val="000000"/>
        </w:rPr>
        <w:fldChar w:fldCharType="begin"/>
      </w:r>
      <w:r w:rsidR="00F26A74" w:rsidRPr="00E90874">
        <w:rPr>
          <w:color w:val="000000"/>
        </w:rPr>
        <w:instrText xml:space="preserve"> INCLUDEPICTURE "http://www.chem.msu.su/rus/teaching/brusova/Image1436.gif" \* MERGEFORMATINET </w:instrText>
      </w:r>
      <w:r w:rsidRPr="00E90874">
        <w:rPr>
          <w:color w:val="000000"/>
        </w:rPr>
        <w:fldChar w:fldCharType="separate"/>
      </w:r>
      <w:r w:rsidR="00E90874" w:rsidRPr="00E90874">
        <w:rPr>
          <w:color w:val="000000"/>
        </w:rPr>
        <w:fldChar w:fldCharType="begin"/>
      </w:r>
      <w:r w:rsidR="00E90874" w:rsidRPr="00E90874">
        <w:rPr>
          <w:color w:val="000000"/>
        </w:rPr>
        <w:instrText xml:space="preserve"> INCLUDEPICTURE  "http://www.chem.msu.su/rus/teaching/brusova/Image1436.gif" \* MERGEFORMATINET </w:instrText>
      </w:r>
      <w:r w:rsidR="00E90874" w:rsidRPr="00E90874">
        <w:rPr>
          <w:color w:val="000000"/>
        </w:rPr>
        <w:fldChar w:fldCharType="separate"/>
      </w:r>
      <w:r w:rsidR="00E90874" w:rsidRPr="00E90874">
        <w:rPr>
          <w:color w:val="000000"/>
        </w:rPr>
        <w:pict>
          <v:shape id="_x0000_i1480" type="#_x0000_t75" style="width:398.25pt;height:96pt">
            <v:imagedata r:id="rId23" r:href="rId24"/>
          </v:shape>
        </w:pict>
      </w:r>
      <w:r w:rsidR="00E90874" w:rsidRPr="00E90874">
        <w:rPr>
          <w:color w:val="000000"/>
        </w:rPr>
        <w:fldChar w:fldCharType="end"/>
      </w:r>
      <w:r w:rsidRPr="00E90874">
        <w:rPr>
          <w:color w:val="000000"/>
        </w:rPr>
        <w:fldChar w:fldCharType="end"/>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 xml:space="preserve">Одноатомные спирты проявляют такие физические свойства: 1.Спирты, содержащие до 15 атомов углерода – жидкости, 15 и более – твердые вещества. </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lastRenderedPageBreak/>
        <w:t xml:space="preserve">2.Растворимость в воде зависит от молекулярной массы, чем она выше, тем спирт хуже растворяется воде. Так, низшие спирты (до </w:t>
      </w:r>
      <w:proofErr w:type="spellStart"/>
      <w:r w:rsidRPr="00E90874">
        <w:rPr>
          <w:color w:val="000000"/>
        </w:rPr>
        <w:t>пропанола</w:t>
      </w:r>
      <w:proofErr w:type="spellEnd"/>
      <w:r w:rsidRPr="00E90874">
        <w:rPr>
          <w:color w:val="000000"/>
        </w:rPr>
        <w:t>) смешиваются с водой в любых пропорциях, а высшие практически не растворимы в ней.</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3.Температура кипения также возрастает с увеличением атомной массы, например, t кип. СН</w:t>
      </w:r>
      <w:r w:rsidRPr="00E90874">
        <w:rPr>
          <w:color w:val="000000"/>
          <w:vertAlign w:val="subscript"/>
        </w:rPr>
        <w:t>3</w:t>
      </w:r>
      <w:r w:rsidRPr="00E90874">
        <w:rPr>
          <w:color w:val="000000"/>
        </w:rPr>
        <w:t>ОН= 65 °С, а t кип. С</w:t>
      </w:r>
      <w:r w:rsidRPr="00E90874">
        <w:rPr>
          <w:color w:val="000000"/>
          <w:vertAlign w:val="subscript"/>
        </w:rPr>
        <w:t>2</w:t>
      </w:r>
      <w:r w:rsidRPr="00E90874">
        <w:rPr>
          <w:color w:val="000000"/>
        </w:rPr>
        <w:t>Н</w:t>
      </w:r>
      <w:r w:rsidRPr="00E90874">
        <w:rPr>
          <w:color w:val="000000"/>
          <w:vertAlign w:val="subscript"/>
        </w:rPr>
        <w:t>5</w:t>
      </w:r>
      <w:r w:rsidRPr="00E90874">
        <w:rPr>
          <w:color w:val="000000"/>
        </w:rPr>
        <w:t xml:space="preserve">ОН =78 °С. </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4.Чем выше температура кипения, тем ниже летучесть, т.е. вещество плохо испаряется. Данные физические свойства насыщенных спиртов с одной гидроксильной группой можно объяснить возникновением межмолекулярной водородной связи между отдельными молекулами самого соединения или спирта и воды.</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 xml:space="preserve">Рассмотрев химические свойства алкоголей, можно сделать вывод, что одноатомные спирты – это амфотерные соединения, т.к. они могут реагировать с щелочными металлами, проявляя слабые кислотные свойства, и с </w:t>
      </w:r>
      <w:proofErr w:type="spellStart"/>
      <w:r w:rsidRPr="00E90874">
        <w:rPr>
          <w:color w:val="000000"/>
        </w:rPr>
        <w:t>галогенводородами</w:t>
      </w:r>
      <w:proofErr w:type="spellEnd"/>
      <w:r w:rsidRPr="00E90874">
        <w:rPr>
          <w:color w:val="000000"/>
        </w:rPr>
        <w:t xml:space="preserve">, проявляя основные свойства. Все химические реакции идут с разрывом связи </w:t>
      </w:r>
      <w:proofErr w:type="gramStart"/>
      <w:r w:rsidRPr="00E90874">
        <w:rPr>
          <w:color w:val="000000"/>
        </w:rPr>
        <w:t>О-Н</w:t>
      </w:r>
      <w:proofErr w:type="gramEnd"/>
      <w:r w:rsidRPr="00E90874">
        <w:rPr>
          <w:color w:val="000000"/>
        </w:rPr>
        <w:t xml:space="preserve"> или С-О. Таким образом, предельные одноатомные спирты – это сложные соединения с одной группой ОН, не имеющие свободных валентностей после образования связи С-С и проявляющие слабо свойства и кислот, и оснований. За счет своих физических и химических свойств они нашли широкое применение в органическом синтезе, в производстве растворителей, добавок к топливу, а также в пищевой промышленности, медицине, косметологии (этанол).</w:t>
      </w:r>
    </w:p>
    <w:p w:rsidR="00F26A74" w:rsidRPr="00E90874" w:rsidRDefault="00F26A74" w:rsidP="00E90874">
      <w:pPr>
        <w:pStyle w:val="a4"/>
        <w:spacing w:before="0" w:beforeAutospacing="0" w:after="0" w:afterAutospacing="0" w:line="276" w:lineRule="auto"/>
        <w:ind w:firstLine="709"/>
        <w:contextualSpacing/>
        <w:jc w:val="both"/>
        <w:rPr>
          <w:color w:val="000000"/>
        </w:rPr>
      </w:pPr>
    </w:p>
    <w:p w:rsidR="00F26A74" w:rsidRPr="00E90874" w:rsidRDefault="00F26A74" w:rsidP="00E90874">
      <w:pPr>
        <w:pStyle w:val="a4"/>
        <w:spacing w:before="0" w:beforeAutospacing="0" w:after="0" w:afterAutospacing="0" w:line="276" w:lineRule="auto"/>
        <w:ind w:firstLine="709"/>
        <w:contextualSpacing/>
        <w:jc w:val="center"/>
        <w:rPr>
          <w:b/>
          <w:color w:val="000000"/>
        </w:rPr>
      </w:pPr>
      <w:r w:rsidRPr="00E90874">
        <w:rPr>
          <w:b/>
          <w:color w:val="000000"/>
        </w:rPr>
        <w:t>Билет №7</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b/>
          <w:color w:val="000000"/>
        </w:rPr>
        <w:t>1.</w:t>
      </w:r>
      <w:r w:rsidRPr="00E90874">
        <w:rPr>
          <w:color w:val="000000"/>
        </w:rPr>
        <w:t xml:space="preserve"> Многообразие органических реакций сводится к пяти типам: замещения, присоединения, отщепления, перегруппировки и окислительно-восстановительные. В реакциях замещения водород или функциональная группа замещается на </w:t>
      </w:r>
      <w:proofErr w:type="spellStart"/>
      <w:r w:rsidRPr="00E90874">
        <w:rPr>
          <w:color w:val="000000"/>
        </w:rPr>
        <w:t>неводородный</w:t>
      </w:r>
      <w:proofErr w:type="spellEnd"/>
      <w:r w:rsidRPr="00E90874">
        <w:rPr>
          <w:color w:val="000000"/>
        </w:rPr>
        <w:t xml:space="preserve"> атом или другую функциональную группу:</w:t>
      </w:r>
      <w:bookmarkStart w:id="1" w:name="1"/>
      <w:bookmarkEnd w:id="1"/>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Реакции присоединения сопровождаются разрывом кратных связей:</w:t>
      </w:r>
    </w:p>
    <w:p w:rsidR="00F26A74" w:rsidRPr="00E90874" w:rsidRDefault="00F26A74" w:rsidP="00E90874">
      <w:pPr>
        <w:shd w:val="clear" w:color="auto" w:fill="FFFFFF"/>
        <w:spacing w:after="0"/>
        <w:ind w:firstLine="709"/>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Реакции отщепления (элиминирования) приводят к образованию непредельных углеводородов:</w:t>
      </w:r>
    </w:p>
    <w:p w:rsidR="00F26A74" w:rsidRPr="00E90874" w:rsidRDefault="00F26A74" w:rsidP="00E90874">
      <w:pPr>
        <w:shd w:val="clear" w:color="auto" w:fill="FFFFFF"/>
        <w:spacing w:after="0"/>
        <w:ind w:firstLine="709"/>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Реакции перегруппировки (изомеризации) приводят к образованию изомеров:</w:t>
      </w:r>
    </w:p>
    <w:p w:rsidR="00E90874" w:rsidRPr="00E90874" w:rsidRDefault="00F26A74" w:rsidP="00E90874">
      <w:pPr>
        <w:shd w:val="clear" w:color="auto" w:fill="FFFFFF"/>
        <w:spacing w:after="0"/>
        <w:ind w:firstLine="709"/>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Реакции окисления и восстановления протекают с изменением степени окисления углеродного атома:</w:t>
      </w:r>
    </w:p>
    <w:p w:rsidR="00F26A74" w:rsidRPr="00E90874" w:rsidRDefault="00F26A74" w:rsidP="00E90874">
      <w:pPr>
        <w:shd w:val="clear" w:color="auto" w:fill="FFFFFF"/>
        <w:spacing w:after="0"/>
        <w:ind w:firstLine="709"/>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Все эти реакции протекают по двум механизмам, различающимся способом разрывания связей.</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 xml:space="preserve">Свободные радикалы в химии — частицы (как правило, неустойчивые), содержащие один или несколько неспаренных электронов на внешней электронной оболочке. По другому определению свободный радикал — вид молекулы или атома, способный к независимому существованию (то есть обладающий относительной стабильностью) и имеющий один или два неспаренных электрона. Неспаренный электрон занимает атомную или молекулярную </w:t>
      </w:r>
      <w:proofErr w:type="spellStart"/>
      <w:r w:rsidRPr="00E90874">
        <w:rPr>
          <w:color w:val="000000"/>
        </w:rPr>
        <w:t>орбиталь</w:t>
      </w:r>
      <w:proofErr w:type="spellEnd"/>
      <w:r w:rsidRPr="00E90874">
        <w:rPr>
          <w:color w:val="000000"/>
        </w:rPr>
        <w:t xml:space="preserve"> в одиночку. Как правило, радикалы обладают парамагнитными свойствами, так как наличие неспаренных электронов вызывает взаимодействие с магнитным полем. Кроме этого наличие неспаренного электрона способно значительно усилить реакционную способность, хотя это свойство радикалов широко варьируется.</w:t>
      </w:r>
    </w:p>
    <w:p w:rsidR="00F26A74" w:rsidRPr="00E90874" w:rsidRDefault="00F26A74" w:rsidP="00E90874">
      <w:pPr>
        <w:pStyle w:val="a4"/>
        <w:spacing w:before="0" w:beforeAutospacing="0" w:after="0" w:afterAutospacing="0" w:line="276" w:lineRule="auto"/>
        <w:ind w:firstLine="709"/>
        <w:contextualSpacing/>
        <w:jc w:val="both"/>
        <w:rPr>
          <w:color w:val="000000"/>
        </w:rPr>
      </w:pPr>
      <w:proofErr w:type="spellStart"/>
      <w:r w:rsidRPr="00E90874">
        <w:rPr>
          <w:color w:val="000000"/>
        </w:rPr>
        <w:t>Карбкатион</w:t>
      </w:r>
      <w:proofErr w:type="spellEnd"/>
      <w:r w:rsidRPr="00E90874">
        <w:rPr>
          <w:color w:val="000000"/>
        </w:rPr>
        <w:t xml:space="preserve"> (</w:t>
      </w:r>
      <w:proofErr w:type="spellStart"/>
      <w:r w:rsidRPr="00E90874">
        <w:rPr>
          <w:color w:val="000000"/>
        </w:rPr>
        <w:t>карбокатион</w:t>
      </w:r>
      <w:proofErr w:type="spellEnd"/>
      <w:r w:rsidRPr="00E90874">
        <w:rPr>
          <w:color w:val="000000"/>
        </w:rPr>
        <w:t>) — частица, в которой на атоме углерода сосредоточен положительный заряд, атом углерода имеет вакантную p-</w:t>
      </w:r>
      <w:proofErr w:type="spellStart"/>
      <w:r w:rsidRPr="00E90874">
        <w:rPr>
          <w:color w:val="000000"/>
        </w:rPr>
        <w:t>орбиталь</w:t>
      </w:r>
      <w:proofErr w:type="spellEnd"/>
      <w:r w:rsidRPr="00E90874">
        <w:rPr>
          <w:color w:val="000000"/>
        </w:rPr>
        <w:t xml:space="preserve">. </w:t>
      </w:r>
      <w:proofErr w:type="spellStart"/>
      <w:r w:rsidRPr="00E90874">
        <w:rPr>
          <w:color w:val="000000"/>
        </w:rPr>
        <w:t>Карбкатион</w:t>
      </w:r>
      <w:proofErr w:type="spellEnd"/>
      <w:r w:rsidRPr="00E90874">
        <w:rPr>
          <w:color w:val="000000"/>
        </w:rPr>
        <w:t xml:space="preserve"> — сильная кислота Льюиса, обладает </w:t>
      </w:r>
      <w:proofErr w:type="spellStart"/>
      <w:r w:rsidRPr="00E90874">
        <w:rPr>
          <w:color w:val="000000"/>
        </w:rPr>
        <w:t>электрофильной</w:t>
      </w:r>
      <w:proofErr w:type="spellEnd"/>
      <w:r w:rsidRPr="00E90874">
        <w:rPr>
          <w:color w:val="000000"/>
        </w:rPr>
        <w:t xml:space="preserve"> активностью.</w:t>
      </w:r>
    </w:p>
    <w:p w:rsidR="00F26A74" w:rsidRPr="00E90874" w:rsidRDefault="00F26A74" w:rsidP="00E90874">
      <w:pPr>
        <w:pStyle w:val="a4"/>
        <w:spacing w:before="0" w:beforeAutospacing="0" w:after="0" w:afterAutospacing="0" w:line="276" w:lineRule="auto"/>
        <w:ind w:firstLine="709"/>
        <w:contextualSpacing/>
        <w:jc w:val="both"/>
        <w:rPr>
          <w:color w:val="000000"/>
        </w:rPr>
      </w:pPr>
      <w:proofErr w:type="spellStart"/>
      <w:r w:rsidRPr="00E90874">
        <w:rPr>
          <w:color w:val="000000"/>
        </w:rPr>
        <w:lastRenderedPageBreak/>
        <w:t>Карбанион</w:t>
      </w:r>
      <w:proofErr w:type="spellEnd"/>
      <w:r w:rsidRPr="00E90874">
        <w:rPr>
          <w:color w:val="000000"/>
        </w:rPr>
        <w:t xml:space="preserve"> — анион, содержащий четное число электронов со свободной электронной парой на четырехвалентном атоме углерода. К </w:t>
      </w:r>
      <w:proofErr w:type="spellStart"/>
      <w:r w:rsidRPr="00E90874">
        <w:rPr>
          <w:color w:val="000000"/>
        </w:rPr>
        <w:t>карбанионам</w:t>
      </w:r>
      <w:proofErr w:type="spellEnd"/>
      <w:r w:rsidRPr="00E90874">
        <w:rPr>
          <w:color w:val="000000"/>
        </w:rPr>
        <w:t xml:space="preserve"> относят как анионы с локализованным на углеродном атоме отрицательном заряде, так и анионы с </w:t>
      </w:r>
      <w:proofErr w:type="spellStart"/>
      <w:r w:rsidRPr="00E90874">
        <w:rPr>
          <w:color w:val="000000"/>
        </w:rPr>
        <w:t>делокализованным</w:t>
      </w:r>
      <w:proofErr w:type="spellEnd"/>
      <w:r w:rsidRPr="00E90874">
        <w:rPr>
          <w:color w:val="000000"/>
        </w:rPr>
        <w:t xml:space="preserve"> отрицательным зарядом.</w:t>
      </w:r>
    </w:p>
    <w:p w:rsidR="00F26A74" w:rsidRPr="00E90874" w:rsidRDefault="00F26A74" w:rsidP="00E90874">
      <w:pPr>
        <w:pStyle w:val="a4"/>
        <w:spacing w:before="0" w:beforeAutospacing="0" w:after="0" w:afterAutospacing="0" w:line="276" w:lineRule="auto"/>
        <w:ind w:firstLine="709"/>
        <w:contextualSpacing/>
        <w:jc w:val="both"/>
        <w:rPr>
          <w:color w:val="000000"/>
        </w:rPr>
      </w:pPr>
    </w:p>
    <w:p w:rsidR="00F26A74" w:rsidRPr="00E90874" w:rsidRDefault="00F26A74" w:rsidP="00E90874">
      <w:pPr>
        <w:pStyle w:val="a4"/>
        <w:spacing w:before="0" w:beforeAutospacing="0" w:after="0" w:afterAutospacing="0" w:line="276" w:lineRule="auto"/>
        <w:ind w:firstLine="709"/>
        <w:contextualSpacing/>
        <w:jc w:val="center"/>
        <w:rPr>
          <w:b/>
          <w:color w:val="000000"/>
        </w:rPr>
      </w:pPr>
      <w:r w:rsidRPr="00E90874">
        <w:rPr>
          <w:b/>
          <w:color w:val="000000"/>
        </w:rPr>
        <w:t>Билет №8</w:t>
      </w:r>
    </w:p>
    <w:p w:rsidR="00F26A74" w:rsidRPr="00E90874" w:rsidRDefault="00F26A74" w:rsidP="00E90874">
      <w:pPr>
        <w:pStyle w:val="a4"/>
        <w:spacing w:before="0" w:beforeAutospacing="0" w:after="0" w:afterAutospacing="0" w:line="276" w:lineRule="auto"/>
        <w:ind w:firstLine="709"/>
        <w:contextualSpacing/>
        <w:jc w:val="both"/>
        <w:rPr>
          <w:color w:val="000000"/>
        </w:rPr>
      </w:pPr>
      <w:proofErr w:type="spellStart"/>
      <w:r w:rsidRPr="00E90874">
        <w:rPr>
          <w:color w:val="000000"/>
        </w:rPr>
        <w:t>Углеводоро́ды</w:t>
      </w:r>
      <w:proofErr w:type="spellEnd"/>
      <w:r w:rsidRPr="00E90874">
        <w:rPr>
          <w:color w:val="000000"/>
        </w:rPr>
        <w:t xml:space="preserve"> — органические соединения, состоящие исключительно из атомов углерода и водорода. Углеводороды считаются базовыми соединениями органической химии, все остальные органические соединения рассматривают как их производные. Поскольку углерод имеет четыре валентных электрона, а водород — один, простейший углеводород — метан (CH4). При систематизации углеводородов принимают во внимание строение углеродного скелета и тип связей, соединяющих атомы углерода. В зависимости от строения углеродного скелета углеводороды подразделяют на ациклические и карбоциклические. В зависимости от кратности углерод-углеродных связей углеводороды подразделяют на предельные (</w:t>
      </w:r>
      <w:proofErr w:type="spellStart"/>
      <w:r w:rsidRPr="00E90874">
        <w:rPr>
          <w:color w:val="000000"/>
        </w:rPr>
        <w:t>алканы</w:t>
      </w:r>
      <w:proofErr w:type="spellEnd"/>
      <w:r w:rsidRPr="00E90874">
        <w:rPr>
          <w:color w:val="000000"/>
        </w:rPr>
        <w:t>) и непредельные (</w:t>
      </w:r>
      <w:proofErr w:type="spellStart"/>
      <w:r w:rsidRPr="00E90874">
        <w:rPr>
          <w:color w:val="000000"/>
        </w:rPr>
        <w:t>алкены</w:t>
      </w:r>
      <w:proofErr w:type="spellEnd"/>
      <w:r w:rsidRPr="00E90874">
        <w:rPr>
          <w:color w:val="000000"/>
        </w:rPr>
        <w:t xml:space="preserve">, </w:t>
      </w:r>
      <w:proofErr w:type="spellStart"/>
      <w:r w:rsidRPr="00E90874">
        <w:rPr>
          <w:color w:val="000000"/>
        </w:rPr>
        <w:t>алкины</w:t>
      </w:r>
      <w:proofErr w:type="spellEnd"/>
      <w:r w:rsidRPr="00E90874">
        <w:rPr>
          <w:color w:val="000000"/>
        </w:rPr>
        <w:t>, диены). Циклические углеводороды разделяют на алициклические и ароматические.</w:t>
      </w:r>
    </w:p>
    <w:p w:rsidR="00F26A74" w:rsidRPr="00E90874" w:rsidRDefault="00F26A74" w:rsidP="00E90874">
      <w:pPr>
        <w:pStyle w:val="a4"/>
        <w:spacing w:before="0" w:beforeAutospacing="0" w:after="0" w:afterAutospacing="0" w:line="276" w:lineRule="auto"/>
        <w:ind w:firstLine="709"/>
        <w:contextualSpacing/>
        <w:jc w:val="both"/>
        <w:rPr>
          <w:color w:val="000000"/>
        </w:rPr>
      </w:pPr>
      <w:proofErr w:type="spellStart"/>
      <w:r w:rsidRPr="00E90874">
        <w:rPr>
          <w:color w:val="000000"/>
        </w:rPr>
        <w:t>Улеводороды</w:t>
      </w:r>
      <w:proofErr w:type="spellEnd"/>
      <w:r w:rsidRPr="00E90874">
        <w:rPr>
          <w:color w:val="000000"/>
        </w:rPr>
        <w:t xml:space="preserve">, как правило, не смешиваются с водой, поскольку атомы углерода и водорода имеют близкую </w:t>
      </w:r>
      <w:proofErr w:type="spellStart"/>
      <w:r w:rsidRPr="00E90874">
        <w:rPr>
          <w:color w:val="000000"/>
        </w:rPr>
        <w:t>электроотрицательность</w:t>
      </w:r>
      <w:proofErr w:type="spellEnd"/>
      <w:r w:rsidRPr="00E90874">
        <w:rPr>
          <w:color w:val="000000"/>
        </w:rPr>
        <w:t xml:space="preserve">, и связи в углеводородах </w:t>
      </w:r>
      <w:proofErr w:type="spellStart"/>
      <w:r w:rsidRPr="00E90874">
        <w:rPr>
          <w:color w:val="000000"/>
        </w:rPr>
        <w:t>малополярны</w:t>
      </w:r>
      <w:proofErr w:type="spellEnd"/>
      <w:r w:rsidRPr="00E90874">
        <w:rPr>
          <w:color w:val="000000"/>
        </w:rPr>
        <w:t>. Для предельных углеводородов характерны химические реакции замещения, а для непредельных — присоединения. Основные источники углеводородов — нефть, природные газы и каменный уголь.</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 xml:space="preserve">2. </w:t>
      </w:r>
      <w:proofErr w:type="spellStart"/>
      <w:r w:rsidRPr="00E90874">
        <w:rPr>
          <w:color w:val="000000"/>
        </w:rPr>
        <w:t>Фено́лы</w:t>
      </w:r>
      <w:proofErr w:type="spellEnd"/>
      <w:r w:rsidRPr="00E90874">
        <w:rPr>
          <w:color w:val="000000"/>
        </w:rPr>
        <w:t xml:space="preserve"> — органические соединения ароматического ряда, в молекулах которых гидроксильные группы связаны с атомами углерода ароматического кольца. По числу ОН-групп различают: одноатомные фенолы (</w:t>
      </w:r>
      <w:proofErr w:type="spellStart"/>
      <w:r w:rsidRPr="00E90874">
        <w:rPr>
          <w:color w:val="000000"/>
        </w:rPr>
        <w:t>аренолы</w:t>
      </w:r>
      <w:proofErr w:type="spellEnd"/>
      <w:r w:rsidRPr="00E90874">
        <w:rPr>
          <w:color w:val="000000"/>
        </w:rPr>
        <w:t>): фенол (C6H5OH) и его гомологи; двухатомные фенолы (</w:t>
      </w:r>
      <w:proofErr w:type="spellStart"/>
      <w:r w:rsidRPr="00E90874">
        <w:rPr>
          <w:color w:val="000000"/>
        </w:rPr>
        <w:t>арендиолы</w:t>
      </w:r>
      <w:proofErr w:type="spellEnd"/>
      <w:r w:rsidRPr="00E90874">
        <w:rPr>
          <w:color w:val="000000"/>
        </w:rPr>
        <w:t>): гидрохинон, пирокатехин, резорцин; трёхатомные фенолы (</w:t>
      </w:r>
      <w:proofErr w:type="spellStart"/>
      <w:r w:rsidRPr="00E90874">
        <w:rPr>
          <w:color w:val="000000"/>
        </w:rPr>
        <w:t>арентриолы</w:t>
      </w:r>
      <w:proofErr w:type="spellEnd"/>
      <w:r w:rsidRPr="00E90874">
        <w:rPr>
          <w:color w:val="000000"/>
        </w:rPr>
        <w:t xml:space="preserve">): пирогаллол, </w:t>
      </w:r>
      <w:proofErr w:type="spellStart"/>
      <w:r w:rsidRPr="00E90874">
        <w:rPr>
          <w:color w:val="000000"/>
        </w:rPr>
        <w:t>флороглюцин</w:t>
      </w:r>
      <w:proofErr w:type="spellEnd"/>
      <w:r w:rsidRPr="00E90874">
        <w:rPr>
          <w:color w:val="000000"/>
        </w:rPr>
        <w:t xml:space="preserve">, </w:t>
      </w:r>
      <w:proofErr w:type="spellStart"/>
      <w:r w:rsidRPr="00E90874">
        <w:rPr>
          <w:color w:val="000000"/>
        </w:rPr>
        <w:t>гидроксигидрохинон</w:t>
      </w:r>
      <w:proofErr w:type="spellEnd"/>
      <w:r w:rsidRPr="00E90874">
        <w:rPr>
          <w:color w:val="000000"/>
        </w:rPr>
        <w:t xml:space="preserve"> и т. д.</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Возможны 2 типа изомерии:</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 xml:space="preserve">1.изомерия положения заместителей в </w:t>
      </w:r>
      <w:proofErr w:type="spellStart"/>
      <w:r w:rsidRPr="00E90874">
        <w:rPr>
          <w:color w:val="000000"/>
        </w:rPr>
        <w:t>бензольном</w:t>
      </w:r>
      <w:proofErr w:type="spellEnd"/>
      <w:r w:rsidRPr="00E90874">
        <w:rPr>
          <w:color w:val="000000"/>
        </w:rPr>
        <w:t xml:space="preserve"> кольце;</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2.изомерия боковой цепи (строения алкильного радикала и числа радикалов).</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Физические свойства.</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 xml:space="preserve">Большинство одноатомных фенолов при нормальных условиях представляют собой бесцветные кристаллические вещества с невысокой температурой плавления и характерным запахом. Фенолы </w:t>
      </w:r>
      <w:proofErr w:type="spellStart"/>
      <w:r w:rsidRPr="00E90874">
        <w:rPr>
          <w:color w:val="000000"/>
        </w:rPr>
        <w:t>малорастворимы</w:t>
      </w:r>
      <w:proofErr w:type="spellEnd"/>
      <w:r w:rsidRPr="00E90874">
        <w:rPr>
          <w:color w:val="000000"/>
        </w:rPr>
        <w:t xml:space="preserve"> в воде, хорошо растворяются в органических растворителях, токсичны, при хранении на воздухе постепенно темнеют в результате окисления. Фенол C6H5OH (карболовая кислота) — бесцветное кристаллическое вещество на воздухе окисляется и становится розовым, при обычной температуре ограниченно растворим в воде, выше </w:t>
      </w:r>
      <w:smartTag w:uri="urn:schemas-microsoft-com:office:smarttags" w:element="metricconverter">
        <w:smartTagPr>
          <w:attr w:name="ProductID" w:val="66 ﾰC"/>
        </w:smartTagPr>
        <w:r w:rsidRPr="00E90874">
          <w:rPr>
            <w:color w:val="000000"/>
          </w:rPr>
          <w:t>66 °C</w:t>
        </w:r>
      </w:smartTag>
      <w:r w:rsidRPr="00E90874">
        <w:rPr>
          <w:color w:val="000000"/>
        </w:rPr>
        <w:t xml:space="preserve"> смешивается с водой в любых соотношениях. Фенол — токсичное вещество, вызывает ожоги кожи, является антисептиком!</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Химические свойства</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1. Реакции с участием гидроксильной группы</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Кислотные свойства</w:t>
      </w:r>
    </w:p>
    <w:p w:rsidR="00F26A74" w:rsidRPr="00E90874" w:rsidRDefault="00F26A74" w:rsidP="00E90874">
      <w:pPr>
        <w:pStyle w:val="a4"/>
        <w:spacing w:before="0" w:beforeAutospacing="0" w:after="0" w:afterAutospacing="0" w:line="276" w:lineRule="auto"/>
        <w:ind w:firstLine="709"/>
        <w:contextualSpacing/>
        <w:jc w:val="both"/>
        <w:rPr>
          <w:color w:val="000000"/>
        </w:rPr>
      </w:pPr>
      <w:proofErr w:type="gramStart"/>
      <w:r w:rsidRPr="00E90874">
        <w:rPr>
          <w:color w:val="000000"/>
        </w:rPr>
        <w:t>1)Диссоциация</w:t>
      </w:r>
      <w:proofErr w:type="gramEnd"/>
      <w:r w:rsidRPr="00E90874">
        <w:rPr>
          <w:color w:val="000000"/>
        </w:rPr>
        <w:t xml:space="preserve"> в водных растворах с образованием фенолят-ионов и ионов водорода;</w:t>
      </w:r>
    </w:p>
    <w:p w:rsidR="00F26A74" w:rsidRPr="00E90874" w:rsidRDefault="00F26A74" w:rsidP="00E90874">
      <w:pPr>
        <w:pStyle w:val="a4"/>
        <w:spacing w:before="0" w:beforeAutospacing="0" w:after="0" w:afterAutospacing="0" w:line="276" w:lineRule="auto"/>
        <w:ind w:firstLine="709"/>
        <w:contextualSpacing/>
        <w:jc w:val="both"/>
        <w:rPr>
          <w:color w:val="000000"/>
        </w:rPr>
      </w:pPr>
      <w:proofErr w:type="gramStart"/>
      <w:r w:rsidRPr="00E90874">
        <w:rPr>
          <w:color w:val="000000"/>
        </w:rPr>
        <w:t>2)Взаимодействие</w:t>
      </w:r>
      <w:proofErr w:type="gramEnd"/>
      <w:r w:rsidRPr="00E90874">
        <w:rPr>
          <w:color w:val="000000"/>
        </w:rPr>
        <w:t xml:space="preserve"> со щелочами с образованием фенолятов (отличие от спиртов);</w:t>
      </w:r>
    </w:p>
    <w:p w:rsidR="00F26A74" w:rsidRPr="00E90874" w:rsidRDefault="00F26A74" w:rsidP="00E90874">
      <w:pPr>
        <w:pStyle w:val="a4"/>
        <w:spacing w:before="0" w:beforeAutospacing="0" w:after="0" w:afterAutospacing="0" w:line="276" w:lineRule="auto"/>
        <w:ind w:firstLine="709"/>
        <w:contextualSpacing/>
        <w:jc w:val="both"/>
        <w:rPr>
          <w:color w:val="000000"/>
        </w:rPr>
      </w:pPr>
      <w:proofErr w:type="gramStart"/>
      <w:r w:rsidRPr="00E90874">
        <w:rPr>
          <w:color w:val="000000"/>
        </w:rPr>
        <w:lastRenderedPageBreak/>
        <w:t>3)Взаимодействие</w:t>
      </w:r>
      <w:proofErr w:type="gramEnd"/>
      <w:r w:rsidRPr="00E90874">
        <w:rPr>
          <w:color w:val="000000"/>
        </w:rPr>
        <w:t xml:space="preserve"> с активными металлами с образованием фенолятов (образующиеся в результате реакций 2 и 3) феноляты легко разлагаются при действии кислот. Даже такая слабая кислота, как угольная, вытесняет фенол из фенолятов, следовательно, фенол — ещё более слабая кислота, чем угольная).</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 xml:space="preserve">При взаимодействии фенолятов с галогенпроизводными образуются простые и сложные эфиры (реакция </w:t>
      </w:r>
      <w:proofErr w:type="spellStart"/>
      <w:r w:rsidRPr="00E90874">
        <w:rPr>
          <w:color w:val="000000"/>
        </w:rPr>
        <w:t>Фриделя</w:t>
      </w:r>
      <w:proofErr w:type="spellEnd"/>
      <w:r w:rsidRPr="00E90874">
        <w:rPr>
          <w:color w:val="000000"/>
        </w:rPr>
        <w:t xml:space="preserve"> — </w:t>
      </w:r>
      <w:proofErr w:type="spellStart"/>
      <w:r w:rsidRPr="00E90874">
        <w:rPr>
          <w:color w:val="000000"/>
        </w:rPr>
        <w:t>Крафтса</w:t>
      </w:r>
      <w:proofErr w:type="spellEnd"/>
      <w:r w:rsidRPr="00E90874">
        <w:rPr>
          <w:color w:val="000000"/>
        </w:rPr>
        <w:t>).</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b/>
          <w:color w:val="000000"/>
        </w:rPr>
        <w:t>2.</w:t>
      </w:r>
      <w:r w:rsidRPr="00E90874">
        <w:rPr>
          <w:color w:val="000000"/>
        </w:rPr>
        <w:t xml:space="preserve"> Реакции с участием </w:t>
      </w:r>
      <w:proofErr w:type="spellStart"/>
      <w:r w:rsidRPr="00E90874">
        <w:rPr>
          <w:color w:val="000000"/>
        </w:rPr>
        <w:t>бензольного</w:t>
      </w:r>
      <w:proofErr w:type="spellEnd"/>
      <w:r w:rsidRPr="00E90874">
        <w:rPr>
          <w:color w:val="000000"/>
        </w:rPr>
        <w:t xml:space="preserve"> кольца.</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Реакции замещения</w:t>
      </w:r>
    </w:p>
    <w:p w:rsidR="00F26A74" w:rsidRPr="00E90874" w:rsidRDefault="00F26A74" w:rsidP="00E90874">
      <w:pPr>
        <w:pStyle w:val="a4"/>
        <w:spacing w:before="0" w:beforeAutospacing="0" w:after="0" w:afterAutospacing="0" w:line="276" w:lineRule="auto"/>
        <w:ind w:firstLine="709"/>
        <w:contextualSpacing/>
        <w:jc w:val="both"/>
        <w:rPr>
          <w:color w:val="000000"/>
        </w:rPr>
      </w:pPr>
      <w:proofErr w:type="gramStart"/>
      <w:r w:rsidRPr="00E90874">
        <w:rPr>
          <w:color w:val="000000"/>
        </w:rPr>
        <w:t>1)Галогенирование</w:t>
      </w:r>
      <w:proofErr w:type="gramEnd"/>
      <w:r w:rsidRPr="00E90874">
        <w:rPr>
          <w:color w:val="000000"/>
        </w:rPr>
        <w:t xml:space="preserve"> (взаимодействие с галогенами)</w:t>
      </w:r>
    </w:p>
    <w:p w:rsidR="00F26A74" w:rsidRPr="00E90874" w:rsidRDefault="00F26A74" w:rsidP="00E90874">
      <w:pPr>
        <w:pStyle w:val="a4"/>
        <w:spacing w:before="0" w:beforeAutospacing="0" w:after="0" w:afterAutospacing="0" w:line="276" w:lineRule="auto"/>
        <w:ind w:firstLine="709"/>
        <w:contextualSpacing/>
        <w:jc w:val="both"/>
        <w:rPr>
          <w:color w:val="000000"/>
        </w:rPr>
      </w:pPr>
      <w:proofErr w:type="gramStart"/>
      <w:r w:rsidRPr="00E90874">
        <w:rPr>
          <w:color w:val="000000"/>
        </w:rPr>
        <w:t>2)Нитрование</w:t>
      </w:r>
      <w:proofErr w:type="gramEnd"/>
      <w:r w:rsidRPr="00E90874">
        <w:rPr>
          <w:color w:val="000000"/>
        </w:rPr>
        <w:t xml:space="preserve"> (взаимодействие с азотной кислотой)</w:t>
      </w:r>
    </w:p>
    <w:p w:rsidR="00F26A74" w:rsidRPr="00E90874" w:rsidRDefault="00F26A74" w:rsidP="00E90874">
      <w:pPr>
        <w:pStyle w:val="a4"/>
        <w:spacing w:before="0" w:beforeAutospacing="0" w:after="0" w:afterAutospacing="0" w:line="276" w:lineRule="auto"/>
        <w:ind w:firstLine="709"/>
        <w:contextualSpacing/>
        <w:jc w:val="both"/>
        <w:rPr>
          <w:color w:val="000000"/>
        </w:rPr>
      </w:pPr>
      <w:proofErr w:type="gramStart"/>
      <w:r w:rsidRPr="00E90874">
        <w:rPr>
          <w:color w:val="000000"/>
        </w:rPr>
        <w:t>3)Сульфирование</w:t>
      </w:r>
      <w:proofErr w:type="gramEnd"/>
      <w:r w:rsidRPr="00E90874">
        <w:rPr>
          <w:color w:val="000000"/>
        </w:rPr>
        <w:t xml:space="preserve"> (взаимодействие с серной кислотой)</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Реакции присоединения</w:t>
      </w:r>
    </w:p>
    <w:p w:rsidR="00F26A74" w:rsidRPr="00E90874" w:rsidRDefault="00F26A74" w:rsidP="00E90874">
      <w:pPr>
        <w:pStyle w:val="a4"/>
        <w:spacing w:before="0" w:beforeAutospacing="0" w:after="0" w:afterAutospacing="0" w:line="276" w:lineRule="auto"/>
        <w:ind w:firstLine="709"/>
        <w:contextualSpacing/>
        <w:jc w:val="both"/>
        <w:rPr>
          <w:color w:val="000000"/>
        </w:rPr>
      </w:pPr>
      <w:proofErr w:type="gramStart"/>
      <w:r w:rsidRPr="00E90874">
        <w:rPr>
          <w:color w:val="000000"/>
        </w:rPr>
        <w:t>1)Гидрирование</w:t>
      </w:r>
      <w:proofErr w:type="gramEnd"/>
      <w:r w:rsidRPr="00E90874">
        <w:rPr>
          <w:color w:val="000000"/>
        </w:rPr>
        <w:t xml:space="preserve"> (восстановление водородом до </w:t>
      </w:r>
      <w:proofErr w:type="spellStart"/>
      <w:r w:rsidRPr="00E90874">
        <w:rPr>
          <w:color w:val="000000"/>
        </w:rPr>
        <w:t>циклогексанола</w:t>
      </w:r>
      <w:proofErr w:type="spellEnd"/>
      <w:r w:rsidRPr="00E90874">
        <w:rPr>
          <w:color w:val="000000"/>
        </w:rPr>
        <w:t>)</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Качественные реакции на фенолы.</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В водных растворах одноатомные фенолы взаимодействуют с хлоридом железа (III) с образованием комплексных фенолятов, которые имеют фиолетовую окраску; окраска исчезает после прибавления синильной кислоты.</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Применение фенолов.</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 xml:space="preserve">Фенолы применяют в производстве различных </w:t>
      </w:r>
      <w:proofErr w:type="spellStart"/>
      <w:proofErr w:type="gramStart"/>
      <w:r w:rsidRPr="00E90874">
        <w:rPr>
          <w:color w:val="000000"/>
        </w:rPr>
        <w:t>феноло</w:t>
      </w:r>
      <w:proofErr w:type="spellEnd"/>
      <w:r w:rsidRPr="00E90874">
        <w:rPr>
          <w:color w:val="000000"/>
        </w:rPr>
        <w:t>-альдегидных</w:t>
      </w:r>
      <w:proofErr w:type="gramEnd"/>
      <w:r w:rsidRPr="00E90874">
        <w:rPr>
          <w:color w:val="000000"/>
        </w:rPr>
        <w:t xml:space="preserve"> смол, полиамидов, полиарилатов, </w:t>
      </w:r>
      <w:proofErr w:type="spellStart"/>
      <w:r w:rsidRPr="00E90874">
        <w:rPr>
          <w:color w:val="000000"/>
        </w:rPr>
        <w:t>полиариленсульфонов</w:t>
      </w:r>
      <w:proofErr w:type="spellEnd"/>
      <w:r w:rsidRPr="00E90874">
        <w:rPr>
          <w:color w:val="000000"/>
        </w:rPr>
        <w:t xml:space="preserve">, эпоксидных смол, антиоксидантов, бактерицидов и пестицидов (например, </w:t>
      </w:r>
      <w:proofErr w:type="spellStart"/>
      <w:r w:rsidRPr="00E90874">
        <w:rPr>
          <w:color w:val="000000"/>
        </w:rPr>
        <w:t>нитрафен</w:t>
      </w:r>
      <w:proofErr w:type="spellEnd"/>
      <w:r w:rsidRPr="00E90874">
        <w:rPr>
          <w:color w:val="000000"/>
        </w:rPr>
        <w:t xml:space="preserve">). </w:t>
      </w:r>
      <w:proofErr w:type="spellStart"/>
      <w:r w:rsidRPr="00E90874">
        <w:rPr>
          <w:color w:val="000000"/>
        </w:rPr>
        <w:t>Алкилфенолы</w:t>
      </w:r>
      <w:proofErr w:type="spellEnd"/>
      <w:r w:rsidRPr="00E90874">
        <w:rPr>
          <w:color w:val="000000"/>
        </w:rPr>
        <w:t xml:space="preserve"> используют в производстве ПАВ, стабилизаторов и присадок к топливам. Двухатомные фенолы и их производные входят в состав дубителей для кожи и меха, модификаторов и стабилизаторов резин и каучуков, применяются для обработки кино- и фотоматериалов. В медицине фенолы и их производные используют в качестве антимикробных (фенол, резорцин), противовоспалительных (салол, </w:t>
      </w:r>
      <w:proofErr w:type="spellStart"/>
      <w:r w:rsidRPr="00E90874">
        <w:rPr>
          <w:color w:val="000000"/>
        </w:rPr>
        <w:t>осарсол</w:t>
      </w:r>
      <w:proofErr w:type="spellEnd"/>
      <w:r w:rsidRPr="00E90874">
        <w:rPr>
          <w:color w:val="000000"/>
        </w:rPr>
        <w:t>), спазмолитических (адреналин, папаверин), жаропонижающих (аспирин, салициловая кислота), слабительных (фенолфталеин), адренолитических (</w:t>
      </w:r>
      <w:proofErr w:type="spellStart"/>
      <w:r w:rsidRPr="00E90874">
        <w:rPr>
          <w:color w:val="000000"/>
        </w:rPr>
        <w:t>мезатон</w:t>
      </w:r>
      <w:proofErr w:type="spellEnd"/>
      <w:r w:rsidRPr="00E90874">
        <w:rPr>
          <w:color w:val="000000"/>
        </w:rPr>
        <w:t>), вяжущих (</w:t>
      </w:r>
      <w:proofErr w:type="spellStart"/>
      <w:r w:rsidRPr="00E90874">
        <w:rPr>
          <w:color w:val="000000"/>
        </w:rPr>
        <w:t>таннины</w:t>
      </w:r>
      <w:proofErr w:type="spellEnd"/>
      <w:r w:rsidRPr="00E90874">
        <w:rPr>
          <w:color w:val="000000"/>
        </w:rPr>
        <w:t>) и других лекарственных средств, а также витаминов E и P.</w:t>
      </w:r>
    </w:p>
    <w:p w:rsidR="00F26A74" w:rsidRPr="00E90874" w:rsidRDefault="00F26A74" w:rsidP="00E90874">
      <w:pPr>
        <w:pStyle w:val="a4"/>
        <w:spacing w:before="0" w:beforeAutospacing="0" w:after="0" w:afterAutospacing="0" w:line="276" w:lineRule="auto"/>
        <w:ind w:firstLine="709"/>
        <w:contextualSpacing/>
        <w:jc w:val="both"/>
        <w:rPr>
          <w:b/>
          <w:color w:val="000000"/>
        </w:rPr>
      </w:pPr>
    </w:p>
    <w:p w:rsidR="00F26A74" w:rsidRPr="00E90874" w:rsidRDefault="00F26A74" w:rsidP="00E90874">
      <w:pPr>
        <w:pStyle w:val="a4"/>
        <w:spacing w:before="0" w:beforeAutospacing="0" w:after="0" w:afterAutospacing="0" w:line="276" w:lineRule="auto"/>
        <w:ind w:firstLine="709"/>
        <w:contextualSpacing/>
        <w:jc w:val="center"/>
        <w:rPr>
          <w:b/>
          <w:color w:val="000000"/>
        </w:rPr>
      </w:pPr>
      <w:r w:rsidRPr="00E90874">
        <w:rPr>
          <w:b/>
          <w:color w:val="000000"/>
        </w:rPr>
        <w:t>Билет №9</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 xml:space="preserve">1. </w:t>
      </w:r>
      <w:proofErr w:type="spellStart"/>
      <w:r w:rsidRPr="00E90874">
        <w:rPr>
          <w:color w:val="000000"/>
        </w:rPr>
        <w:t>Алка́ны</w:t>
      </w:r>
      <w:proofErr w:type="spellEnd"/>
      <w:r w:rsidRPr="00E90874">
        <w:rPr>
          <w:color w:val="000000"/>
        </w:rPr>
        <w:t xml:space="preserve"> (также насыщенные алифатические углеводороды, парафины) — ациклические углеводороды линейного или разветвлённого строения, содержащие только простые связи и образующие гомологический ряд с общей формулой CnH2n+2.</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 xml:space="preserve">По номенклатуре ИЮПАК названия </w:t>
      </w:r>
      <w:proofErr w:type="spellStart"/>
      <w:r w:rsidRPr="00E90874">
        <w:rPr>
          <w:color w:val="000000"/>
        </w:rPr>
        <w:t>алканов</w:t>
      </w:r>
      <w:proofErr w:type="spellEnd"/>
      <w:r w:rsidRPr="00E90874">
        <w:rPr>
          <w:color w:val="000000"/>
        </w:rPr>
        <w:t xml:space="preserve"> образуются при помощи суффикса -ан путём добавления к соответствующему корню от названия углеводорода. Выбирается наиболее длинная неразветвлённая углеводородная цепь так, чтобы у наибольшего числа заместителей был минимальный номер в цепи. В названии соединения цифрой указывают номер углеродного атома, при котором находится замещающая группа или </w:t>
      </w:r>
      <w:proofErr w:type="spellStart"/>
      <w:r w:rsidRPr="00E90874">
        <w:rPr>
          <w:color w:val="000000"/>
        </w:rPr>
        <w:t>гетероатом</w:t>
      </w:r>
      <w:proofErr w:type="spellEnd"/>
      <w:r w:rsidRPr="00E90874">
        <w:rPr>
          <w:color w:val="000000"/>
        </w:rPr>
        <w:t xml:space="preserve">, затем название группы или </w:t>
      </w:r>
      <w:proofErr w:type="spellStart"/>
      <w:r w:rsidRPr="00E90874">
        <w:rPr>
          <w:color w:val="000000"/>
        </w:rPr>
        <w:t>гетероатома</w:t>
      </w:r>
      <w:proofErr w:type="spellEnd"/>
      <w:r w:rsidRPr="00E90874">
        <w:rPr>
          <w:color w:val="000000"/>
        </w:rPr>
        <w:t xml:space="preserve"> и название главной цепи. Если группы повторяются, то перечисляют цифры, указывающие их положение, а число одинаковых групп указывают приставками </w:t>
      </w:r>
      <w:proofErr w:type="spellStart"/>
      <w:r w:rsidRPr="00E90874">
        <w:rPr>
          <w:color w:val="000000"/>
        </w:rPr>
        <w:t>ди</w:t>
      </w:r>
      <w:proofErr w:type="spellEnd"/>
      <w:r w:rsidRPr="00E90874">
        <w:rPr>
          <w:color w:val="000000"/>
        </w:rPr>
        <w:t>-, три-, тетра-. Если группы неодинаковые, то их названия перечисляются в алфавитном порядке.</w:t>
      </w:r>
    </w:p>
    <w:p w:rsidR="00F26A74" w:rsidRPr="00E90874" w:rsidRDefault="00F26A74" w:rsidP="00E90874">
      <w:pPr>
        <w:pStyle w:val="a4"/>
        <w:shd w:val="clear" w:color="auto" w:fill="FFFFFF"/>
        <w:spacing w:before="0" w:beforeAutospacing="0" w:after="0" w:afterAutospacing="0" w:line="276" w:lineRule="auto"/>
        <w:ind w:firstLine="709"/>
        <w:contextualSpacing/>
        <w:jc w:val="both"/>
        <w:rPr>
          <w:color w:val="000000"/>
        </w:rPr>
      </w:pPr>
      <w:proofErr w:type="spellStart"/>
      <w:r w:rsidRPr="00E90874">
        <w:rPr>
          <w:color w:val="000000"/>
        </w:rPr>
        <w:t>Алканы</w:t>
      </w:r>
      <w:proofErr w:type="spellEnd"/>
      <w:r w:rsidRPr="00E90874">
        <w:rPr>
          <w:color w:val="000000"/>
        </w:rPr>
        <w:t xml:space="preserve"> образуют</w:t>
      </w:r>
      <w:r w:rsidRPr="00E90874">
        <w:rPr>
          <w:rStyle w:val="apple-converted-space"/>
          <w:color w:val="000000"/>
        </w:rPr>
        <w:t> </w:t>
      </w:r>
      <w:hyperlink r:id="rId25" w:tooltip="Гомологический ряд" w:history="1">
        <w:r w:rsidRPr="00E90874">
          <w:rPr>
            <w:rStyle w:val="a3"/>
            <w:rFonts w:eastAsiaTheme="majorEastAsia"/>
            <w:color w:val="000000"/>
          </w:rPr>
          <w:t>гомологический ряд</w:t>
        </w:r>
      </w:hyperlink>
      <w:r w:rsidRPr="00E90874">
        <w:rPr>
          <w:color w:val="000000"/>
        </w:rPr>
        <w:t>.</w:t>
      </w:r>
    </w:p>
    <w:tbl>
      <w:tblPr>
        <w:tblW w:w="0" w:type="auto"/>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000" w:firstRow="0" w:lastRow="0" w:firstColumn="0" w:lastColumn="0" w:noHBand="0" w:noVBand="0"/>
      </w:tblPr>
      <w:tblGrid>
        <w:gridCol w:w="873"/>
        <w:gridCol w:w="6390"/>
        <w:gridCol w:w="750"/>
      </w:tblGrid>
      <w:tr w:rsidR="00F26A74" w:rsidRPr="00E90874" w:rsidTr="00E90874">
        <w:tc>
          <w:tcPr>
            <w:tcW w:w="0" w:type="auto"/>
            <w:gridSpan w:val="3"/>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tcPr>
          <w:p w:rsidR="00F26A74" w:rsidRPr="00E90874" w:rsidRDefault="00F26A74" w:rsidP="00E90874">
            <w:pPr>
              <w:spacing w:after="0"/>
              <w:contextualSpacing/>
              <w:jc w:val="both"/>
              <w:rPr>
                <w:rFonts w:ascii="Times New Roman" w:hAnsi="Times New Roman" w:cs="Times New Roman"/>
                <w:b/>
                <w:bCs/>
                <w:color w:val="000000"/>
                <w:sz w:val="24"/>
                <w:szCs w:val="24"/>
              </w:rPr>
            </w:pPr>
            <w:r w:rsidRPr="00E90874">
              <w:rPr>
                <w:rFonts w:ascii="Times New Roman" w:hAnsi="Times New Roman" w:cs="Times New Roman"/>
                <w:b/>
                <w:bCs/>
                <w:color w:val="000000"/>
                <w:sz w:val="24"/>
                <w:szCs w:val="24"/>
              </w:rPr>
              <w:t xml:space="preserve">Гомологический ряд </w:t>
            </w:r>
            <w:proofErr w:type="spellStart"/>
            <w:r w:rsidRPr="00E90874">
              <w:rPr>
                <w:rFonts w:ascii="Times New Roman" w:hAnsi="Times New Roman" w:cs="Times New Roman"/>
                <w:b/>
                <w:bCs/>
                <w:color w:val="000000"/>
                <w:sz w:val="24"/>
                <w:szCs w:val="24"/>
              </w:rPr>
              <w:t>алканов</w:t>
            </w:r>
            <w:proofErr w:type="spellEnd"/>
            <w:r w:rsidRPr="00E90874">
              <w:rPr>
                <w:rFonts w:ascii="Times New Roman" w:hAnsi="Times New Roman" w:cs="Times New Roman"/>
                <w:b/>
                <w:bCs/>
                <w:color w:val="000000"/>
                <w:sz w:val="24"/>
                <w:szCs w:val="24"/>
              </w:rPr>
              <w:t xml:space="preserve"> (первые 10 членов)</w:t>
            </w:r>
          </w:p>
        </w:tc>
      </w:tr>
      <w:tr w:rsidR="00F26A74" w:rsidRPr="00E90874" w:rsidTr="000F3A13">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F26A74" w:rsidRPr="00E90874" w:rsidRDefault="00E90874" w:rsidP="00E90874">
            <w:pPr>
              <w:spacing w:after="0"/>
              <w:contextualSpacing/>
              <w:jc w:val="both"/>
              <w:rPr>
                <w:rFonts w:ascii="Times New Roman" w:hAnsi="Times New Roman" w:cs="Times New Roman"/>
                <w:color w:val="000000"/>
                <w:sz w:val="24"/>
                <w:szCs w:val="24"/>
              </w:rPr>
            </w:pPr>
            <w:hyperlink r:id="rId26" w:tooltip="Метан" w:history="1">
              <w:r w:rsidR="00F26A74" w:rsidRPr="00E90874">
                <w:rPr>
                  <w:rStyle w:val="a3"/>
                  <w:rFonts w:ascii="Times New Roman" w:eastAsiaTheme="majorEastAsia" w:hAnsi="Times New Roman" w:cs="Times New Roman"/>
                  <w:color w:val="000000"/>
                  <w:sz w:val="24"/>
                  <w:szCs w:val="24"/>
                </w:rPr>
                <w:t>Метан</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F26A74" w:rsidRPr="00E90874" w:rsidRDefault="00F26A74" w:rsidP="00E90874">
            <w:pPr>
              <w:spacing w:after="0"/>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CH</w:t>
            </w:r>
            <w:r w:rsidRPr="00E90874">
              <w:rPr>
                <w:rFonts w:ascii="Times New Roman" w:hAnsi="Times New Roman" w:cs="Times New Roman"/>
                <w:color w:val="000000"/>
                <w:sz w:val="24"/>
                <w:szCs w:val="24"/>
                <w:vertAlign w:val="subscript"/>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F26A74" w:rsidRPr="00E90874" w:rsidRDefault="00F26A74" w:rsidP="00E90874">
            <w:pPr>
              <w:spacing w:after="0"/>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CH</w:t>
            </w:r>
            <w:r w:rsidRPr="00E90874">
              <w:rPr>
                <w:rFonts w:ascii="Times New Roman" w:hAnsi="Times New Roman" w:cs="Times New Roman"/>
                <w:color w:val="000000"/>
                <w:sz w:val="24"/>
                <w:szCs w:val="24"/>
                <w:vertAlign w:val="subscript"/>
              </w:rPr>
              <w:t>4</w:t>
            </w:r>
          </w:p>
        </w:tc>
      </w:tr>
      <w:tr w:rsidR="00F26A74" w:rsidRPr="00E90874" w:rsidTr="000F3A13">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F26A74" w:rsidRPr="00E90874" w:rsidRDefault="00E90874" w:rsidP="00E90874">
            <w:pPr>
              <w:spacing w:after="0"/>
              <w:contextualSpacing/>
              <w:jc w:val="both"/>
              <w:rPr>
                <w:rFonts w:ascii="Times New Roman" w:hAnsi="Times New Roman" w:cs="Times New Roman"/>
                <w:color w:val="000000"/>
                <w:sz w:val="24"/>
                <w:szCs w:val="24"/>
              </w:rPr>
            </w:pPr>
            <w:hyperlink r:id="rId27" w:tooltip="Этан" w:history="1">
              <w:r w:rsidR="00F26A74" w:rsidRPr="00E90874">
                <w:rPr>
                  <w:rStyle w:val="a3"/>
                  <w:rFonts w:ascii="Times New Roman" w:eastAsiaTheme="majorEastAsia" w:hAnsi="Times New Roman" w:cs="Times New Roman"/>
                  <w:color w:val="000000"/>
                  <w:sz w:val="24"/>
                  <w:szCs w:val="24"/>
                </w:rPr>
                <w:t>Этан</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F26A74" w:rsidRPr="00E90874" w:rsidRDefault="00F26A74" w:rsidP="00E90874">
            <w:pPr>
              <w:spacing w:after="0"/>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CH</w:t>
            </w:r>
            <w:r w:rsidRPr="00E90874">
              <w:rPr>
                <w:rFonts w:ascii="Times New Roman" w:hAnsi="Times New Roman" w:cs="Times New Roman"/>
                <w:color w:val="000000"/>
                <w:sz w:val="24"/>
                <w:szCs w:val="24"/>
                <w:vertAlign w:val="subscript"/>
              </w:rPr>
              <w:t>3</w:t>
            </w:r>
            <w:r w:rsidRPr="00E90874">
              <w:rPr>
                <w:rFonts w:ascii="Times New Roman" w:hAnsi="Times New Roman" w:cs="Times New Roman"/>
                <w:color w:val="000000"/>
                <w:sz w:val="24"/>
                <w:szCs w:val="24"/>
              </w:rPr>
              <w:t>—CH</w:t>
            </w:r>
            <w:r w:rsidRPr="00E90874">
              <w:rPr>
                <w:rFonts w:ascii="Times New Roman" w:hAnsi="Times New Roman" w:cs="Times New Roman"/>
                <w:color w:val="000000"/>
                <w:sz w:val="24"/>
                <w:szCs w:val="24"/>
                <w:vertAlign w:val="subscript"/>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F26A74" w:rsidRPr="00E90874" w:rsidRDefault="00F26A74" w:rsidP="00E90874">
            <w:pPr>
              <w:spacing w:after="0"/>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C</w:t>
            </w:r>
            <w:r w:rsidRPr="00E90874">
              <w:rPr>
                <w:rFonts w:ascii="Times New Roman" w:hAnsi="Times New Roman" w:cs="Times New Roman"/>
                <w:color w:val="000000"/>
                <w:sz w:val="24"/>
                <w:szCs w:val="24"/>
                <w:vertAlign w:val="subscript"/>
              </w:rPr>
              <w:t>2</w:t>
            </w:r>
            <w:r w:rsidRPr="00E90874">
              <w:rPr>
                <w:rFonts w:ascii="Times New Roman" w:hAnsi="Times New Roman" w:cs="Times New Roman"/>
                <w:color w:val="000000"/>
                <w:sz w:val="24"/>
                <w:szCs w:val="24"/>
              </w:rPr>
              <w:t>H</w:t>
            </w:r>
            <w:r w:rsidRPr="00E90874">
              <w:rPr>
                <w:rFonts w:ascii="Times New Roman" w:hAnsi="Times New Roman" w:cs="Times New Roman"/>
                <w:color w:val="000000"/>
                <w:sz w:val="24"/>
                <w:szCs w:val="24"/>
                <w:vertAlign w:val="subscript"/>
              </w:rPr>
              <w:t>6</w:t>
            </w:r>
          </w:p>
        </w:tc>
      </w:tr>
      <w:tr w:rsidR="00F26A74" w:rsidRPr="00E90874" w:rsidTr="000F3A13">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F26A74" w:rsidRPr="00E90874" w:rsidRDefault="00E90874" w:rsidP="00E90874">
            <w:pPr>
              <w:spacing w:after="0"/>
              <w:contextualSpacing/>
              <w:jc w:val="both"/>
              <w:rPr>
                <w:rFonts w:ascii="Times New Roman" w:hAnsi="Times New Roman" w:cs="Times New Roman"/>
                <w:color w:val="000000"/>
                <w:sz w:val="24"/>
                <w:szCs w:val="24"/>
              </w:rPr>
            </w:pPr>
            <w:hyperlink r:id="rId28" w:tooltip="Пропан" w:history="1">
              <w:r w:rsidR="00F26A74" w:rsidRPr="00E90874">
                <w:rPr>
                  <w:rStyle w:val="a3"/>
                  <w:rFonts w:ascii="Times New Roman" w:eastAsiaTheme="majorEastAsia" w:hAnsi="Times New Roman" w:cs="Times New Roman"/>
                  <w:color w:val="000000"/>
                  <w:sz w:val="24"/>
                  <w:szCs w:val="24"/>
                </w:rPr>
                <w:t>Пропан</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F26A74" w:rsidRPr="00E90874" w:rsidRDefault="00F26A74" w:rsidP="00E90874">
            <w:pPr>
              <w:spacing w:after="0"/>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CH</w:t>
            </w:r>
            <w:r w:rsidRPr="00E90874">
              <w:rPr>
                <w:rFonts w:ascii="Times New Roman" w:hAnsi="Times New Roman" w:cs="Times New Roman"/>
                <w:color w:val="000000"/>
                <w:sz w:val="24"/>
                <w:szCs w:val="24"/>
                <w:vertAlign w:val="subscript"/>
              </w:rPr>
              <w:t>3</w:t>
            </w:r>
            <w:r w:rsidRPr="00E90874">
              <w:rPr>
                <w:rFonts w:ascii="Times New Roman" w:hAnsi="Times New Roman" w:cs="Times New Roman"/>
                <w:color w:val="000000"/>
                <w:sz w:val="24"/>
                <w:szCs w:val="24"/>
              </w:rPr>
              <w:t>—CH</w:t>
            </w:r>
            <w:r w:rsidRPr="00E90874">
              <w:rPr>
                <w:rFonts w:ascii="Times New Roman" w:hAnsi="Times New Roman" w:cs="Times New Roman"/>
                <w:color w:val="000000"/>
                <w:sz w:val="24"/>
                <w:szCs w:val="24"/>
                <w:vertAlign w:val="subscript"/>
              </w:rPr>
              <w:t>2</w:t>
            </w:r>
            <w:r w:rsidRPr="00E90874">
              <w:rPr>
                <w:rFonts w:ascii="Times New Roman" w:hAnsi="Times New Roman" w:cs="Times New Roman"/>
                <w:color w:val="000000"/>
                <w:sz w:val="24"/>
                <w:szCs w:val="24"/>
              </w:rPr>
              <w:t>—CH</w:t>
            </w:r>
            <w:r w:rsidRPr="00E90874">
              <w:rPr>
                <w:rFonts w:ascii="Times New Roman" w:hAnsi="Times New Roman" w:cs="Times New Roman"/>
                <w:color w:val="000000"/>
                <w:sz w:val="24"/>
                <w:szCs w:val="24"/>
                <w:vertAlign w:val="subscript"/>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F26A74" w:rsidRPr="00E90874" w:rsidRDefault="00F26A74" w:rsidP="00E90874">
            <w:pPr>
              <w:spacing w:after="0"/>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C</w:t>
            </w:r>
            <w:r w:rsidRPr="00E90874">
              <w:rPr>
                <w:rFonts w:ascii="Times New Roman" w:hAnsi="Times New Roman" w:cs="Times New Roman"/>
                <w:color w:val="000000"/>
                <w:sz w:val="24"/>
                <w:szCs w:val="24"/>
                <w:vertAlign w:val="subscript"/>
              </w:rPr>
              <w:t>3</w:t>
            </w:r>
            <w:r w:rsidRPr="00E90874">
              <w:rPr>
                <w:rFonts w:ascii="Times New Roman" w:hAnsi="Times New Roman" w:cs="Times New Roman"/>
                <w:color w:val="000000"/>
                <w:sz w:val="24"/>
                <w:szCs w:val="24"/>
              </w:rPr>
              <w:t>H</w:t>
            </w:r>
            <w:r w:rsidRPr="00E90874">
              <w:rPr>
                <w:rFonts w:ascii="Times New Roman" w:hAnsi="Times New Roman" w:cs="Times New Roman"/>
                <w:color w:val="000000"/>
                <w:sz w:val="24"/>
                <w:szCs w:val="24"/>
                <w:vertAlign w:val="subscript"/>
              </w:rPr>
              <w:t>8</w:t>
            </w:r>
          </w:p>
        </w:tc>
      </w:tr>
      <w:tr w:rsidR="00F26A74" w:rsidRPr="00E90874" w:rsidTr="000F3A13">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F26A74" w:rsidRPr="00E90874" w:rsidRDefault="00E90874" w:rsidP="00E90874">
            <w:pPr>
              <w:spacing w:after="0"/>
              <w:contextualSpacing/>
              <w:jc w:val="both"/>
              <w:rPr>
                <w:rFonts w:ascii="Times New Roman" w:hAnsi="Times New Roman" w:cs="Times New Roman"/>
                <w:color w:val="000000"/>
                <w:sz w:val="24"/>
                <w:szCs w:val="24"/>
              </w:rPr>
            </w:pPr>
            <w:hyperlink r:id="rId29" w:tooltip="Бутан (вещество)" w:history="1">
              <w:r w:rsidR="00F26A74" w:rsidRPr="00E90874">
                <w:rPr>
                  <w:rStyle w:val="a3"/>
                  <w:rFonts w:ascii="Times New Roman" w:eastAsiaTheme="majorEastAsia" w:hAnsi="Times New Roman" w:cs="Times New Roman"/>
                  <w:color w:val="000000"/>
                  <w:sz w:val="24"/>
                  <w:szCs w:val="24"/>
                </w:rPr>
                <w:t>Бутан</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F26A74" w:rsidRPr="00E90874" w:rsidRDefault="00F26A74" w:rsidP="00E90874">
            <w:pPr>
              <w:spacing w:after="0"/>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CH</w:t>
            </w:r>
            <w:r w:rsidRPr="00E90874">
              <w:rPr>
                <w:rFonts w:ascii="Times New Roman" w:hAnsi="Times New Roman" w:cs="Times New Roman"/>
                <w:color w:val="000000"/>
                <w:sz w:val="24"/>
                <w:szCs w:val="24"/>
                <w:vertAlign w:val="subscript"/>
              </w:rPr>
              <w:t>3</w:t>
            </w:r>
            <w:r w:rsidRPr="00E90874">
              <w:rPr>
                <w:rFonts w:ascii="Times New Roman" w:hAnsi="Times New Roman" w:cs="Times New Roman"/>
                <w:color w:val="000000"/>
                <w:sz w:val="24"/>
                <w:szCs w:val="24"/>
              </w:rPr>
              <w:t>—CH</w:t>
            </w:r>
            <w:r w:rsidRPr="00E90874">
              <w:rPr>
                <w:rFonts w:ascii="Times New Roman" w:hAnsi="Times New Roman" w:cs="Times New Roman"/>
                <w:color w:val="000000"/>
                <w:sz w:val="24"/>
                <w:szCs w:val="24"/>
                <w:vertAlign w:val="subscript"/>
              </w:rPr>
              <w:t>2</w:t>
            </w:r>
            <w:r w:rsidRPr="00E90874">
              <w:rPr>
                <w:rFonts w:ascii="Times New Roman" w:hAnsi="Times New Roman" w:cs="Times New Roman"/>
                <w:color w:val="000000"/>
                <w:sz w:val="24"/>
                <w:szCs w:val="24"/>
              </w:rPr>
              <w:t>—CH</w:t>
            </w:r>
            <w:r w:rsidRPr="00E90874">
              <w:rPr>
                <w:rFonts w:ascii="Times New Roman" w:hAnsi="Times New Roman" w:cs="Times New Roman"/>
                <w:color w:val="000000"/>
                <w:sz w:val="24"/>
                <w:szCs w:val="24"/>
                <w:vertAlign w:val="subscript"/>
              </w:rPr>
              <w:t>2</w:t>
            </w:r>
            <w:r w:rsidRPr="00E90874">
              <w:rPr>
                <w:rFonts w:ascii="Times New Roman" w:hAnsi="Times New Roman" w:cs="Times New Roman"/>
                <w:color w:val="000000"/>
                <w:sz w:val="24"/>
                <w:szCs w:val="24"/>
              </w:rPr>
              <w:t>—CH</w:t>
            </w:r>
            <w:r w:rsidRPr="00E90874">
              <w:rPr>
                <w:rFonts w:ascii="Times New Roman" w:hAnsi="Times New Roman" w:cs="Times New Roman"/>
                <w:color w:val="000000"/>
                <w:sz w:val="24"/>
                <w:szCs w:val="24"/>
                <w:vertAlign w:val="subscript"/>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F26A74" w:rsidRPr="00E90874" w:rsidRDefault="00F26A74" w:rsidP="00E90874">
            <w:pPr>
              <w:spacing w:after="0"/>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C</w:t>
            </w:r>
            <w:r w:rsidRPr="00E90874">
              <w:rPr>
                <w:rFonts w:ascii="Times New Roman" w:hAnsi="Times New Roman" w:cs="Times New Roman"/>
                <w:color w:val="000000"/>
                <w:sz w:val="24"/>
                <w:szCs w:val="24"/>
                <w:vertAlign w:val="subscript"/>
              </w:rPr>
              <w:t>4</w:t>
            </w:r>
            <w:r w:rsidRPr="00E90874">
              <w:rPr>
                <w:rFonts w:ascii="Times New Roman" w:hAnsi="Times New Roman" w:cs="Times New Roman"/>
                <w:color w:val="000000"/>
                <w:sz w:val="24"/>
                <w:szCs w:val="24"/>
              </w:rPr>
              <w:t>H</w:t>
            </w:r>
            <w:r w:rsidRPr="00E90874">
              <w:rPr>
                <w:rFonts w:ascii="Times New Roman" w:hAnsi="Times New Roman" w:cs="Times New Roman"/>
                <w:color w:val="000000"/>
                <w:sz w:val="24"/>
                <w:szCs w:val="24"/>
                <w:vertAlign w:val="subscript"/>
              </w:rPr>
              <w:t>10</w:t>
            </w:r>
          </w:p>
        </w:tc>
      </w:tr>
      <w:tr w:rsidR="00F26A74" w:rsidRPr="00E90874" w:rsidTr="000F3A13">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F26A74" w:rsidRPr="00E90874" w:rsidRDefault="00E90874" w:rsidP="00E90874">
            <w:pPr>
              <w:spacing w:after="0"/>
              <w:contextualSpacing/>
              <w:jc w:val="both"/>
              <w:rPr>
                <w:rFonts w:ascii="Times New Roman" w:hAnsi="Times New Roman" w:cs="Times New Roman"/>
                <w:color w:val="000000"/>
                <w:sz w:val="24"/>
                <w:szCs w:val="24"/>
              </w:rPr>
            </w:pPr>
            <w:hyperlink r:id="rId30" w:tooltip="Пентан" w:history="1">
              <w:r w:rsidR="00F26A74" w:rsidRPr="00E90874">
                <w:rPr>
                  <w:rStyle w:val="a3"/>
                  <w:rFonts w:ascii="Times New Roman" w:eastAsiaTheme="majorEastAsia" w:hAnsi="Times New Roman" w:cs="Times New Roman"/>
                  <w:color w:val="000000"/>
                  <w:sz w:val="24"/>
                  <w:szCs w:val="24"/>
                </w:rPr>
                <w:t>Пентан</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F26A74" w:rsidRPr="00E90874" w:rsidRDefault="00F26A74" w:rsidP="00E90874">
            <w:pPr>
              <w:spacing w:after="0"/>
              <w:contextualSpacing/>
              <w:jc w:val="both"/>
              <w:rPr>
                <w:rFonts w:ascii="Times New Roman" w:hAnsi="Times New Roman" w:cs="Times New Roman"/>
                <w:color w:val="000000"/>
                <w:sz w:val="24"/>
                <w:szCs w:val="24"/>
                <w:lang w:val="en-US"/>
              </w:rPr>
            </w:pPr>
            <w:r w:rsidRPr="00E90874">
              <w:rPr>
                <w:rFonts w:ascii="Times New Roman" w:hAnsi="Times New Roman" w:cs="Times New Roman"/>
                <w:color w:val="000000"/>
                <w:sz w:val="24"/>
                <w:szCs w:val="24"/>
                <w:lang w:val="en-US"/>
              </w:rPr>
              <w:t>CH</w:t>
            </w:r>
            <w:r w:rsidRPr="00E90874">
              <w:rPr>
                <w:rFonts w:ascii="Times New Roman" w:hAnsi="Times New Roman" w:cs="Times New Roman"/>
                <w:color w:val="000000"/>
                <w:sz w:val="24"/>
                <w:szCs w:val="24"/>
                <w:vertAlign w:val="subscript"/>
                <w:lang w:val="en-US"/>
              </w:rPr>
              <w:t>3</w:t>
            </w:r>
            <w:r w:rsidRPr="00E90874">
              <w:rPr>
                <w:rFonts w:ascii="Times New Roman" w:hAnsi="Times New Roman" w:cs="Times New Roman"/>
                <w:color w:val="000000"/>
                <w:sz w:val="24"/>
                <w:szCs w:val="24"/>
                <w:lang w:val="en-US"/>
              </w:rPr>
              <w:t>—CH</w:t>
            </w:r>
            <w:r w:rsidRPr="00E90874">
              <w:rPr>
                <w:rFonts w:ascii="Times New Roman" w:hAnsi="Times New Roman" w:cs="Times New Roman"/>
                <w:color w:val="000000"/>
                <w:sz w:val="24"/>
                <w:szCs w:val="24"/>
                <w:vertAlign w:val="subscript"/>
                <w:lang w:val="en-US"/>
              </w:rPr>
              <w:t>2</w:t>
            </w:r>
            <w:r w:rsidRPr="00E90874">
              <w:rPr>
                <w:rFonts w:ascii="Times New Roman" w:hAnsi="Times New Roman" w:cs="Times New Roman"/>
                <w:color w:val="000000"/>
                <w:sz w:val="24"/>
                <w:szCs w:val="24"/>
                <w:lang w:val="en-US"/>
              </w:rPr>
              <w:t>—CH</w:t>
            </w:r>
            <w:r w:rsidRPr="00E90874">
              <w:rPr>
                <w:rFonts w:ascii="Times New Roman" w:hAnsi="Times New Roman" w:cs="Times New Roman"/>
                <w:color w:val="000000"/>
                <w:sz w:val="24"/>
                <w:szCs w:val="24"/>
                <w:vertAlign w:val="subscript"/>
                <w:lang w:val="en-US"/>
              </w:rPr>
              <w:t>2</w:t>
            </w:r>
            <w:r w:rsidRPr="00E90874">
              <w:rPr>
                <w:rFonts w:ascii="Times New Roman" w:hAnsi="Times New Roman" w:cs="Times New Roman"/>
                <w:color w:val="000000"/>
                <w:sz w:val="24"/>
                <w:szCs w:val="24"/>
                <w:lang w:val="en-US"/>
              </w:rPr>
              <w:t>—CH</w:t>
            </w:r>
            <w:r w:rsidRPr="00E90874">
              <w:rPr>
                <w:rFonts w:ascii="Times New Roman" w:hAnsi="Times New Roman" w:cs="Times New Roman"/>
                <w:color w:val="000000"/>
                <w:sz w:val="24"/>
                <w:szCs w:val="24"/>
                <w:vertAlign w:val="subscript"/>
                <w:lang w:val="en-US"/>
              </w:rPr>
              <w:t>2</w:t>
            </w:r>
            <w:r w:rsidRPr="00E90874">
              <w:rPr>
                <w:rFonts w:ascii="Times New Roman" w:hAnsi="Times New Roman" w:cs="Times New Roman"/>
                <w:color w:val="000000"/>
                <w:sz w:val="24"/>
                <w:szCs w:val="24"/>
                <w:lang w:val="en-US"/>
              </w:rPr>
              <w:t>—CH</w:t>
            </w:r>
            <w:r w:rsidRPr="00E90874">
              <w:rPr>
                <w:rFonts w:ascii="Times New Roman" w:hAnsi="Times New Roman" w:cs="Times New Roman"/>
                <w:color w:val="000000"/>
                <w:sz w:val="24"/>
                <w:szCs w:val="24"/>
                <w:vertAlign w:val="subscript"/>
                <w:lang w:val="en-US"/>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F26A74" w:rsidRPr="00E90874" w:rsidRDefault="00F26A74" w:rsidP="00E90874">
            <w:pPr>
              <w:spacing w:after="0"/>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C</w:t>
            </w:r>
            <w:r w:rsidRPr="00E90874">
              <w:rPr>
                <w:rFonts w:ascii="Times New Roman" w:hAnsi="Times New Roman" w:cs="Times New Roman"/>
                <w:color w:val="000000"/>
                <w:sz w:val="24"/>
                <w:szCs w:val="24"/>
                <w:vertAlign w:val="subscript"/>
              </w:rPr>
              <w:t>5</w:t>
            </w:r>
            <w:r w:rsidRPr="00E90874">
              <w:rPr>
                <w:rFonts w:ascii="Times New Roman" w:hAnsi="Times New Roman" w:cs="Times New Roman"/>
                <w:color w:val="000000"/>
                <w:sz w:val="24"/>
                <w:szCs w:val="24"/>
              </w:rPr>
              <w:t>H</w:t>
            </w:r>
            <w:r w:rsidRPr="00E90874">
              <w:rPr>
                <w:rFonts w:ascii="Times New Roman" w:hAnsi="Times New Roman" w:cs="Times New Roman"/>
                <w:color w:val="000000"/>
                <w:sz w:val="24"/>
                <w:szCs w:val="24"/>
                <w:vertAlign w:val="subscript"/>
              </w:rPr>
              <w:t>12</w:t>
            </w:r>
          </w:p>
        </w:tc>
      </w:tr>
      <w:tr w:rsidR="00F26A74" w:rsidRPr="00E90874" w:rsidTr="000F3A13">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F26A74" w:rsidRPr="00E90874" w:rsidRDefault="00E90874" w:rsidP="00E90874">
            <w:pPr>
              <w:spacing w:after="0"/>
              <w:contextualSpacing/>
              <w:jc w:val="both"/>
              <w:rPr>
                <w:rFonts w:ascii="Times New Roman" w:hAnsi="Times New Roman" w:cs="Times New Roman"/>
                <w:color w:val="000000"/>
                <w:sz w:val="24"/>
                <w:szCs w:val="24"/>
              </w:rPr>
            </w:pPr>
            <w:hyperlink r:id="rId31" w:tooltip="Гексан" w:history="1">
              <w:proofErr w:type="spellStart"/>
              <w:r w:rsidR="00F26A74" w:rsidRPr="00E90874">
                <w:rPr>
                  <w:rStyle w:val="a3"/>
                  <w:rFonts w:ascii="Times New Roman" w:eastAsiaTheme="majorEastAsia" w:hAnsi="Times New Roman" w:cs="Times New Roman"/>
                  <w:color w:val="000000"/>
                  <w:sz w:val="24"/>
                  <w:szCs w:val="24"/>
                </w:rPr>
                <w:t>Гексан</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F26A74" w:rsidRPr="00E90874" w:rsidRDefault="00F26A74" w:rsidP="00E90874">
            <w:pPr>
              <w:spacing w:after="0"/>
              <w:contextualSpacing/>
              <w:jc w:val="both"/>
              <w:rPr>
                <w:rFonts w:ascii="Times New Roman" w:hAnsi="Times New Roman" w:cs="Times New Roman"/>
                <w:color w:val="000000"/>
                <w:sz w:val="24"/>
                <w:szCs w:val="24"/>
                <w:lang w:val="en-US"/>
              </w:rPr>
            </w:pPr>
            <w:r w:rsidRPr="00E90874">
              <w:rPr>
                <w:rFonts w:ascii="Times New Roman" w:hAnsi="Times New Roman" w:cs="Times New Roman"/>
                <w:color w:val="000000"/>
                <w:sz w:val="24"/>
                <w:szCs w:val="24"/>
                <w:lang w:val="en-US"/>
              </w:rPr>
              <w:t>CH</w:t>
            </w:r>
            <w:r w:rsidRPr="00E90874">
              <w:rPr>
                <w:rFonts w:ascii="Times New Roman" w:hAnsi="Times New Roman" w:cs="Times New Roman"/>
                <w:color w:val="000000"/>
                <w:sz w:val="24"/>
                <w:szCs w:val="24"/>
                <w:vertAlign w:val="subscript"/>
                <w:lang w:val="en-US"/>
              </w:rPr>
              <w:t>3</w:t>
            </w:r>
            <w:r w:rsidRPr="00E90874">
              <w:rPr>
                <w:rFonts w:ascii="Times New Roman" w:hAnsi="Times New Roman" w:cs="Times New Roman"/>
                <w:color w:val="000000"/>
                <w:sz w:val="24"/>
                <w:szCs w:val="24"/>
                <w:lang w:val="en-US"/>
              </w:rPr>
              <w:t>—CH</w:t>
            </w:r>
            <w:r w:rsidRPr="00E90874">
              <w:rPr>
                <w:rFonts w:ascii="Times New Roman" w:hAnsi="Times New Roman" w:cs="Times New Roman"/>
                <w:color w:val="000000"/>
                <w:sz w:val="24"/>
                <w:szCs w:val="24"/>
                <w:vertAlign w:val="subscript"/>
                <w:lang w:val="en-US"/>
              </w:rPr>
              <w:t>2</w:t>
            </w:r>
            <w:r w:rsidRPr="00E90874">
              <w:rPr>
                <w:rFonts w:ascii="Times New Roman" w:hAnsi="Times New Roman" w:cs="Times New Roman"/>
                <w:color w:val="000000"/>
                <w:sz w:val="24"/>
                <w:szCs w:val="24"/>
                <w:lang w:val="en-US"/>
              </w:rPr>
              <w:t>—CH</w:t>
            </w:r>
            <w:r w:rsidRPr="00E90874">
              <w:rPr>
                <w:rFonts w:ascii="Times New Roman" w:hAnsi="Times New Roman" w:cs="Times New Roman"/>
                <w:color w:val="000000"/>
                <w:sz w:val="24"/>
                <w:szCs w:val="24"/>
                <w:vertAlign w:val="subscript"/>
                <w:lang w:val="en-US"/>
              </w:rPr>
              <w:t>2</w:t>
            </w:r>
            <w:r w:rsidRPr="00E90874">
              <w:rPr>
                <w:rFonts w:ascii="Times New Roman" w:hAnsi="Times New Roman" w:cs="Times New Roman"/>
                <w:color w:val="000000"/>
                <w:sz w:val="24"/>
                <w:szCs w:val="24"/>
                <w:lang w:val="en-US"/>
              </w:rPr>
              <w:t>—CH</w:t>
            </w:r>
            <w:r w:rsidRPr="00E90874">
              <w:rPr>
                <w:rFonts w:ascii="Times New Roman" w:hAnsi="Times New Roman" w:cs="Times New Roman"/>
                <w:color w:val="000000"/>
                <w:sz w:val="24"/>
                <w:szCs w:val="24"/>
                <w:vertAlign w:val="subscript"/>
                <w:lang w:val="en-US"/>
              </w:rPr>
              <w:t>2</w:t>
            </w:r>
            <w:r w:rsidRPr="00E90874">
              <w:rPr>
                <w:rFonts w:ascii="Times New Roman" w:hAnsi="Times New Roman" w:cs="Times New Roman"/>
                <w:color w:val="000000"/>
                <w:sz w:val="24"/>
                <w:szCs w:val="24"/>
                <w:lang w:val="en-US"/>
              </w:rPr>
              <w:t>—CH</w:t>
            </w:r>
            <w:r w:rsidRPr="00E90874">
              <w:rPr>
                <w:rFonts w:ascii="Times New Roman" w:hAnsi="Times New Roman" w:cs="Times New Roman"/>
                <w:color w:val="000000"/>
                <w:sz w:val="24"/>
                <w:szCs w:val="24"/>
                <w:vertAlign w:val="subscript"/>
                <w:lang w:val="en-US"/>
              </w:rPr>
              <w:t>2</w:t>
            </w:r>
            <w:r w:rsidRPr="00E90874">
              <w:rPr>
                <w:rFonts w:ascii="Times New Roman" w:hAnsi="Times New Roman" w:cs="Times New Roman"/>
                <w:color w:val="000000"/>
                <w:sz w:val="24"/>
                <w:szCs w:val="24"/>
                <w:lang w:val="en-US"/>
              </w:rPr>
              <w:t>—CH</w:t>
            </w:r>
            <w:r w:rsidRPr="00E90874">
              <w:rPr>
                <w:rFonts w:ascii="Times New Roman" w:hAnsi="Times New Roman" w:cs="Times New Roman"/>
                <w:color w:val="000000"/>
                <w:sz w:val="24"/>
                <w:szCs w:val="24"/>
                <w:vertAlign w:val="subscript"/>
                <w:lang w:val="en-US"/>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F26A74" w:rsidRPr="00E90874" w:rsidRDefault="00F26A74" w:rsidP="00E90874">
            <w:pPr>
              <w:spacing w:after="0"/>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C</w:t>
            </w:r>
            <w:r w:rsidRPr="00E90874">
              <w:rPr>
                <w:rFonts w:ascii="Times New Roman" w:hAnsi="Times New Roman" w:cs="Times New Roman"/>
                <w:color w:val="000000"/>
                <w:sz w:val="24"/>
                <w:szCs w:val="24"/>
                <w:vertAlign w:val="subscript"/>
              </w:rPr>
              <w:t>6</w:t>
            </w:r>
            <w:r w:rsidRPr="00E90874">
              <w:rPr>
                <w:rFonts w:ascii="Times New Roman" w:hAnsi="Times New Roman" w:cs="Times New Roman"/>
                <w:color w:val="000000"/>
                <w:sz w:val="24"/>
                <w:szCs w:val="24"/>
              </w:rPr>
              <w:t>H</w:t>
            </w:r>
            <w:r w:rsidRPr="00E90874">
              <w:rPr>
                <w:rFonts w:ascii="Times New Roman" w:hAnsi="Times New Roman" w:cs="Times New Roman"/>
                <w:color w:val="000000"/>
                <w:sz w:val="24"/>
                <w:szCs w:val="24"/>
                <w:vertAlign w:val="subscript"/>
              </w:rPr>
              <w:t>14</w:t>
            </w:r>
          </w:p>
        </w:tc>
      </w:tr>
      <w:tr w:rsidR="00F26A74" w:rsidRPr="00E90874" w:rsidTr="000F3A13">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F26A74" w:rsidRPr="00E90874" w:rsidRDefault="00E90874" w:rsidP="00E90874">
            <w:pPr>
              <w:spacing w:after="0"/>
              <w:contextualSpacing/>
              <w:jc w:val="both"/>
              <w:rPr>
                <w:rFonts w:ascii="Times New Roman" w:hAnsi="Times New Roman" w:cs="Times New Roman"/>
                <w:color w:val="000000"/>
                <w:sz w:val="24"/>
                <w:szCs w:val="24"/>
              </w:rPr>
            </w:pPr>
            <w:hyperlink r:id="rId32" w:tooltip="Гептан" w:history="1">
              <w:r w:rsidR="00F26A74" w:rsidRPr="00E90874">
                <w:rPr>
                  <w:rStyle w:val="a3"/>
                  <w:rFonts w:ascii="Times New Roman" w:eastAsiaTheme="majorEastAsia" w:hAnsi="Times New Roman" w:cs="Times New Roman"/>
                  <w:color w:val="000000"/>
                  <w:sz w:val="24"/>
                  <w:szCs w:val="24"/>
                </w:rPr>
                <w:t>Гептан</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F26A74" w:rsidRPr="00E90874" w:rsidRDefault="00F26A74" w:rsidP="00E90874">
            <w:pPr>
              <w:spacing w:after="0"/>
              <w:contextualSpacing/>
              <w:jc w:val="both"/>
              <w:rPr>
                <w:rFonts w:ascii="Times New Roman" w:hAnsi="Times New Roman" w:cs="Times New Roman"/>
                <w:color w:val="000000"/>
                <w:sz w:val="24"/>
                <w:szCs w:val="24"/>
                <w:lang w:val="en-US"/>
              </w:rPr>
            </w:pPr>
            <w:r w:rsidRPr="00E90874">
              <w:rPr>
                <w:rFonts w:ascii="Times New Roman" w:hAnsi="Times New Roman" w:cs="Times New Roman"/>
                <w:color w:val="000000"/>
                <w:sz w:val="24"/>
                <w:szCs w:val="24"/>
                <w:lang w:val="en-US"/>
              </w:rPr>
              <w:t>CH</w:t>
            </w:r>
            <w:r w:rsidRPr="00E90874">
              <w:rPr>
                <w:rFonts w:ascii="Times New Roman" w:hAnsi="Times New Roman" w:cs="Times New Roman"/>
                <w:color w:val="000000"/>
                <w:sz w:val="24"/>
                <w:szCs w:val="24"/>
                <w:vertAlign w:val="subscript"/>
                <w:lang w:val="en-US"/>
              </w:rPr>
              <w:t>3</w:t>
            </w:r>
            <w:r w:rsidRPr="00E90874">
              <w:rPr>
                <w:rFonts w:ascii="Times New Roman" w:hAnsi="Times New Roman" w:cs="Times New Roman"/>
                <w:color w:val="000000"/>
                <w:sz w:val="24"/>
                <w:szCs w:val="24"/>
                <w:lang w:val="en-US"/>
              </w:rPr>
              <w:t>—CH</w:t>
            </w:r>
            <w:r w:rsidRPr="00E90874">
              <w:rPr>
                <w:rFonts w:ascii="Times New Roman" w:hAnsi="Times New Roman" w:cs="Times New Roman"/>
                <w:color w:val="000000"/>
                <w:sz w:val="24"/>
                <w:szCs w:val="24"/>
                <w:vertAlign w:val="subscript"/>
                <w:lang w:val="en-US"/>
              </w:rPr>
              <w:t>2</w:t>
            </w:r>
            <w:r w:rsidRPr="00E90874">
              <w:rPr>
                <w:rFonts w:ascii="Times New Roman" w:hAnsi="Times New Roman" w:cs="Times New Roman"/>
                <w:color w:val="000000"/>
                <w:sz w:val="24"/>
                <w:szCs w:val="24"/>
                <w:lang w:val="en-US"/>
              </w:rPr>
              <w:t>—CH</w:t>
            </w:r>
            <w:r w:rsidRPr="00E90874">
              <w:rPr>
                <w:rFonts w:ascii="Times New Roman" w:hAnsi="Times New Roman" w:cs="Times New Roman"/>
                <w:color w:val="000000"/>
                <w:sz w:val="24"/>
                <w:szCs w:val="24"/>
                <w:vertAlign w:val="subscript"/>
                <w:lang w:val="en-US"/>
              </w:rPr>
              <w:t>2</w:t>
            </w:r>
            <w:r w:rsidRPr="00E90874">
              <w:rPr>
                <w:rFonts w:ascii="Times New Roman" w:hAnsi="Times New Roman" w:cs="Times New Roman"/>
                <w:color w:val="000000"/>
                <w:sz w:val="24"/>
                <w:szCs w:val="24"/>
                <w:lang w:val="en-US"/>
              </w:rPr>
              <w:t>—CH</w:t>
            </w:r>
            <w:r w:rsidRPr="00E90874">
              <w:rPr>
                <w:rFonts w:ascii="Times New Roman" w:hAnsi="Times New Roman" w:cs="Times New Roman"/>
                <w:color w:val="000000"/>
                <w:sz w:val="24"/>
                <w:szCs w:val="24"/>
                <w:vertAlign w:val="subscript"/>
                <w:lang w:val="en-US"/>
              </w:rPr>
              <w:t>2</w:t>
            </w:r>
            <w:r w:rsidRPr="00E90874">
              <w:rPr>
                <w:rFonts w:ascii="Times New Roman" w:hAnsi="Times New Roman" w:cs="Times New Roman"/>
                <w:color w:val="000000"/>
                <w:sz w:val="24"/>
                <w:szCs w:val="24"/>
                <w:lang w:val="en-US"/>
              </w:rPr>
              <w:t>—CH</w:t>
            </w:r>
            <w:r w:rsidRPr="00E90874">
              <w:rPr>
                <w:rFonts w:ascii="Times New Roman" w:hAnsi="Times New Roman" w:cs="Times New Roman"/>
                <w:color w:val="000000"/>
                <w:sz w:val="24"/>
                <w:szCs w:val="24"/>
                <w:vertAlign w:val="subscript"/>
                <w:lang w:val="en-US"/>
              </w:rPr>
              <w:t>2</w:t>
            </w:r>
            <w:r w:rsidRPr="00E90874">
              <w:rPr>
                <w:rFonts w:ascii="Times New Roman" w:hAnsi="Times New Roman" w:cs="Times New Roman"/>
                <w:color w:val="000000"/>
                <w:sz w:val="24"/>
                <w:szCs w:val="24"/>
                <w:lang w:val="en-US"/>
              </w:rPr>
              <w:t>—CH</w:t>
            </w:r>
            <w:r w:rsidRPr="00E90874">
              <w:rPr>
                <w:rFonts w:ascii="Times New Roman" w:hAnsi="Times New Roman" w:cs="Times New Roman"/>
                <w:color w:val="000000"/>
                <w:sz w:val="24"/>
                <w:szCs w:val="24"/>
                <w:vertAlign w:val="subscript"/>
                <w:lang w:val="en-US"/>
              </w:rPr>
              <w:t>2</w:t>
            </w:r>
            <w:r w:rsidRPr="00E90874">
              <w:rPr>
                <w:rFonts w:ascii="Times New Roman" w:hAnsi="Times New Roman" w:cs="Times New Roman"/>
                <w:color w:val="000000"/>
                <w:sz w:val="24"/>
                <w:szCs w:val="24"/>
                <w:lang w:val="en-US"/>
              </w:rPr>
              <w:t>—CH</w:t>
            </w:r>
            <w:r w:rsidRPr="00E90874">
              <w:rPr>
                <w:rFonts w:ascii="Times New Roman" w:hAnsi="Times New Roman" w:cs="Times New Roman"/>
                <w:color w:val="000000"/>
                <w:sz w:val="24"/>
                <w:szCs w:val="24"/>
                <w:vertAlign w:val="subscript"/>
                <w:lang w:val="en-US"/>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F26A74" w:rsidRPr="00E90874" w:rsidRDefault="00F26A74" w:rsidP="00E90874">
            <w:pPr>
              <w:spacing w:after="0"/>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C</w:t>
            </w:r>
            <w:r w:rsidRPr="00E90874">
              <w:rPr>
                <w:rFonts w:ascii="Times New Roman" w:hAnsi="Times New Roman" w:cs="Times New Roman"/>
                <w:color w:val="000000"/>
                <w:sz w:val="24"/>
                <w:szCs w:val="24"/>
                <w:vertAlign w:val="subscript"/>
              </w:rPr>
              <w:t>7</w:t>
            </w:r>
            <w:r w:rsidRPr="00E90874">
              <w:rPr>
                <w:rFonts w:ascii="Times New Roman" w:hAnsi="Times New Roman" w:cs="Times New Roman"/>
                <w:color w:val="000000"/>
                <w:sz w:val="24"/>
                <w:szCs w:val="24"/>
              </w:rPr>
              <w:t>H</w:t>
            </w:r>
            <w:r w:rsidRPr="00E90874">
              <w:rPr>
                <w:rFonts w:ascii="Times New Roman" w:hAnsi="Times New Roman" w:cs="Times New Roman"/>
                <w:color w:val="000000"/>
                <w:sz w:val="24"/>
                <w:szCs w:val="24"/>
                <w:vertAlign w:val="subscript"/>
              </w:rPr>
              <w:t>16</w:t>
            </w:r>
          </w:p>
        </w:tc>
      </w:tr>
      <w:tr w:rsidR="00F26A74" w:rsidRPr="00E90874" w:rsidTr="000F3A13">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F26A74" w:rsidRPr="00E90874" w:rsidRDefault="00E90874" w:rsidP="00E90874">
            <w:pPr>
              <w:spacing w:after="0"/>
              <w:contextualSpacing/>
              <w:jc w:val="both"/>
              <w:rPr>
                <w:rFonts w:ascii="Times New Roman" w:hAnsi="Times New Roman" w:cs="Times New Roman"/>
                <w:color w:val="000000"/>
                <w:sz w:val="24"/>
                <w:szCs w:val="24"/>
              </w:rPr>
            </w:pPr>
            <w:hyperlink r:id="rId33" w:tooltip="Октан" w:history="1">
              <w:r w:rsidR="00F26A74" w:rsidRPr="00E90874">
                <w:rPr>
                  <w:rStyle w:val="a3"/>
                  <w:rFonts w:ascii="Times New Roman" w:eastAsiaTheme="majorEastAsia" w:hAnsi="Times New Roman" w:cs="Times New Roman"/>
                  <w:color w:val="000000"/>
                  <w:sz w:val="24"/>
                  <w:szCs w:val="24"/>
                </w:rPr>
                <w:t>Октан</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F26A74" w:rsidRPr="00E90874" w:rsidRDefault="00F26A74" w:rsidP="00E90874">
            <w:pPr>
              <w:spacing w:after="0"/>
              <w:contextualSpacing/>
              <w:jc w:val="both"/>
              <w:rPr>
                <w:rFonts w:ascii="Times New Roman" w:hAnsi="Times New Roman" w:cs="Times New Roman"/>
                <w:color w:val="000000"/>
                <w:sz w:val="24"/>
                <w:szCs w:val="24"/>
                <w:lang w:val="en-US"/>
              </w:rPr>
            </w:pPr>
            <w:r w:rsidRPr="00E90874">
              <w:rPr>
                <w:rFonts w:ascii="Times New Roman" w:hAnsi="Times New Roman" w:cs="Times New Roman"/>
                <w:color w:val="000000"/>
                <w:sz w:val="24"/>
                <w:szCs w:val="24"/>
                <w:lang w:val="en-US"/>
              </w:rPr>
              <w:t>CH</w:t>
            </w:r>
            <w:r w:rsidRPr="00E90874">
              <w:rPr>
                <w:rFonts w:ascii="Times New Roman" w:hAnsi="Times New Roman" w:cs="Times New Roman"/>
                <w:color w:val="000000"/>
                <w:sz w:val="24"/>
                <w:szCs w:val="24"/>
                <w:vertAlign w:val="subscript"/>
                <w:lang w:val="en-US"/>
              </w:rPr>
              <w:t>3</w:t>
            </w:r>
            <w:r w:rsidRPr="00E90874">
              <w:rPr>
                <w:rFonts w:ascii="Times New Roman" w:hAnsi="Times New Roman" w:cs="Times New Roman"/>
                <w:color w:val="000000"/>
                <w:sz w:val="24"/>
                <w:szCs w:val="24"/>
                <w:lang w:val="en-US"/>
              </w:rPr>
              <w:t>—CH</w:t>
            </w:r>
            <w:r w:rsidRPr="00E90874">
              <w:rPr>
                <w:rFonts w:ascii="Times New Roman" w:hAnsi="Times New Roman" w:cs="Times New Roman"/>
                <w:color w:val="000000"/>
                <w:sz w:val="24"/>
                <w:szCs w:val="24"/>
                <w:vertAlign w:val="subscript"/>
                <w:lang w:val="en-US"/>
              </w:rPr>
              <w:t>2</w:t>
            </w:r>
            <w:r w:rsidRPr="00E90874">
              <w:rPr>
                <w:rFonts w:ascii="Times New Roman" w:hAnsi="Times New Roman" w:cs="Times New Roman"/>
                <w:color w:val="000000"/>
                <w:sz w:val="24"/>
                <w:szCs w:val="24"/>
                <w:lang w:val="en-US"/>
              </w:rPr>
              <w:t>—CH</w:t>
            </w:r>
            <w:r w:rsidRPr="00E90874">
              <w:rPr>
                <w:rFonts w:ascii="Times New Roman" w:hAnsi="Times New Roman" w:cs="Times New Roman"/>
                <w:color w:val="000000"/>
                <w:sz w:val="24"/>
                <w:szCs w:val="24"/>
                <w:vertAlign w:val="subscript"/>
                <w:lang w:val="en-US"/>
              </w:rPr>
              <w:t>2</w:t>
            </w:r>
            <w:r w:rsidRPr="00E90874">
              <w:rPr>
                <w:rFonts w:ascii="Times New Roman" w:hAnsi="Times New Roman" w:cs="Times New Roman"/>
                <w:color w:val="000000"/>
                <w:sz w:val="24"/>
                <w:szCs w:val="24"/>
                <w:lang w:val="en-US"/>
              </w:rPr>
              <w:t>—CH</w:t>
            </w:r>
            <w:r w:rsidRPr="00E90874">
              <w:rPr>
                <w:rFonts w:ascii="Times New Roman" w:hAnsi="Times New Roman" w:cs="Times New Roman"/>
                <w:color w:val="000000"/>
                <w:sz w:val="24"/>
                <w:szCs w:val="24"/>
                <w:vertAlign w:val="subscript"/>
                <w:lang w:val="en-US"/>
              </w:rPr>
              <w:t>2</w:t>
            </w:r>
            <w:r w:rsidRPr="00E90874">
              <w:rPr>
                <w:rFonts w:ascii="Times New Roman" w:hAnsi="Times New Roman" w:cs="Times New Roman"/>
                <w:color w:val="000000"/>
                <w:sz w:val="24"/>
                <w:szCs w:val="24"/>
                <w:lang w:val="en-US"/>
              </w:rPr>
              <w:t>—CH</w:t>
            </w:r>
            <w:r w:rsidRPr="00E90874">
              <w:rPr>
                <w:rFonts w:ascii="Times New Roman" w:hAnsi="Times New Roman" w:cs="Times New Roman"/>
                <w:color w:val="000000"/>
                <w:sz w:val="24"/>
                <w:szCs w:val="24"/>
                <w:vertAlign w:val="subscript"/>
                <w:lang w:val="en-US"/>
              </w:rPr>
              <w:t>2</w:t>
            </w:r>
            <w:r w:rsidRPr="00E90874">
              <w:rPr>
                <w:rFonts w:ascii="Times New Roman" w:hAnsi="Times New Roman" w:cs="Times New Roman"/>
                <w:color w:val="000000"/>
                <w:sz w:val="24"/>
                <w:szCs w:val="24"/>
                <w:lang w:val="en-US"/>
              </w:rPr>
              <w:t>—CH</w:t>
            </w:r>
            <w:r w:rsidRPr="00E90874">
              <w:rPr>
                <w:rFonts w:ascii="Times New Roman" w:hAnsi="Times New Roman" w:cs="Times New Roman"/>
                <w:color w:val="000000"/>
                <w:sz w:val="24"/>
                <w:szCs w:val="24"/>
                <w:vertAlign w:val="subscript"/>
                <w:lang w:val="en-US"/>
              </w:rPr>
              <w:t>2</w:t>
            </w:r>
            <w:r w:rsidRPr="00E90874">
              <w:rPr>
                <w:rFonts w:ascii="Times New Roman" w:hAnsi="Times New Roman" w:cs="Times New Roman"/>
                <w:color w:val="000000"/>
                <w:sz w:val="24"/>
                <w:szCs w:val="24"/>
                <w:lang w:val="en-US"/>
              </w:rPr>
              <w:t>—CH</w:t>
            </w:r>
            <w:r w:rsidRPr="00E90874">
              <w:rPr>
                <w:rFonts w:ascii="Times New Roman" w:hAnsi="Times New Roman" w:cs="Times New Roman"/>
                <w:color w:val="000000"/>
                <w:sz w:val="24"/>
                <w:szCs w:val="24"/>
                <w:vertAlign w:val="subscript"/>
                <w:lang w:val="en-US"/>
              </w:rPr>
              <w:t>2</w:t>
            </w:r>
            <w:r w:rsidRPr="00E90874">
              <w:rPr>
                <w:rFonts w:ascii="Times New Roman" w:hAnsi="Times New Roman" w:cs="Times New Roman"/>
                <w:color w:val="000000"/>
                <w:sz w:val="24"/>
                <w:szCs w:val="24"/>
                <w:lang w:val="en-US"/>
              </w:rPr>
              <w:t>—CH</w:t>
            </w:r>
            <w:r w:rsidRPr="00E90874">
              <w:rPr>
                <w:rFonts w:ascii="Times New Roman" w:hAnsi="Times New Roman" w:cs="Times New Roman"/>
                <w:color w:val="000000"/>
                <w:sz w:val="24"/>
                <w:szCs w:val="24"/>
                <w:vertAlign w:val="subscript"/>
                <w:lang w:val="en-US"/>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F26A74" w:rsidRPr="00E90874" w:rsidRDefault="00F26A74" w:rsidP="00E90874">
            <w:pPr>
              <w:spacing w:after="0"/>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C</w:t>
            </w:r>
            <w:r w:rsidRPr="00E90874">
              <w:rPr>
                <w:rFonts w:ascii="Times New Roman" w:hAnsi="Times New Roman" w:cs="Times New Roman"/>
                <w:color w:val="000000"/>
                <w:sz w:val="24"/>
                <w:szCs w:val="24"/>
                <w:vertAlign w:val="subscript"/>
              </w:rPr>
              <w:t>8</w:t>
            </w:r>
            <w:r w:rsidRPr="00E90874">
              <w:rPr>
                <w:rFonts w:ascii="Times New Roman" w:hAnsi="Times New Roman" w:cs="Times New Roman"/>
                <w:color w:val="000000"/>
                <w:sz w:val="24"/>
                <w:szCs w:val="24"/>
              </w:rPr>
              <w:t>H</w:t>
            </w:r>
            <w:r w:rsidRPr="00E90874">
              <w:rPr>
                <w:rFonts w:ascii="Times New Roman" w:hAnsi="Times New Roman" w:cs="Times New Roman"/>
                <w:color w:val="000000"/>
                <w:sz w:val="24"/>
                <w:szCs w:val="24"/>
                <w:vertAlign w:val="subscript"/>
              </w:rPr>
              <w:t>18</w:t>
            </w:r>
          </w:p>
        </w:tc>
      </w:tr>
      <w:tr w:rsidR="00F26A74" w:rsidRPr="00E90874" w:rsidTr="000F3A13">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F26A74" w:rsidRPr="00E90874" w:rsidRDefault="00E90874" w:rsidP="00E90874">
            <w:pPr>
              <w:spacing w:after="0"/>
              <w:contextualSpacing/>
              <w:jc w:val="both"/>
              <w:rPr>
                <w:rFonts w:ascii="Times New Roman" w:hAnsi="Times New Roman" w:cs="Times New Roman"/>
                <w:color w:val="000000"/>
                <w:sz w:val="24"/>
                <w:szCs w:val="24"/>
              </w:rPr>
            </w:pPr>
            <w:hyperlink r:id="rId34" w:tooltip="Нонан" w:history="1">
              <w:proofErr w:type="spellStart"/>
              <w:r w:rsidR="00F26A74" w:rsidRPr="00E90874">
                <w:rPr>
                  <w:rStyle w:val="a3"/>
                  <w:rFonts w:ascii="Times New Roman" w:eastAsiaTheme="majorEastAsia" w:hAnsi="Times New Roman" w:cs="Times New Roman"/>
                  <w:color w:val="000000"/>
                  <w:sz w:val="24"/>
                  <w:szCs w:val="24"/>
                </w:rPr>
                <w:t>Нонан</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F26A74" w:rsidRPr="00E90874" w:rsidRDefault="00F26A74" w:rsidP="00E90874">
            <w:pPr>
              <w:spacing w:after="0"/>
              <w:contextualSpacing/>
              <w:jc w:val="both"/>
              <w:rPr>
                <w:rFonts w:ascii="Times New Roman" w:hAnsi="Times New Roman" w:cs="Times New Roman"/>
                <w:color w:val="000000"/>
                <w:sz w:val="24"/>
                <w:szCs w:val="24"/>
                <w:lang w:val="en-US"/>
              </w:rPr>
            </w:pPr>
            <w:r w:rsidRPr="00E90874">
              <w:rPr>
                <w:rFonts w:ascii="Times New Roman" w:hAnsi="Times New Roman" w:cs="Times New Roman"/>
                <w:color w:val="000000"/>
                <w:sz w:val="24"/>
                <w:szCs w:val="24"/>
                <w:lang w:val="en-US"/>
              </w:rPr>
              <w:t>CH</w:t>
            </w:r>
            <w:r w:rsidRPr="00E90874">
              <w:rPr>
                <w:rFonts w:ascii="Times New Roman" w:hAnsi="Times New Roman" w:cs="Times New Roman"/>
                <w:color w:val="000000"/>
                <w:sz w:val="24"/>
                <w:szCs w:val="24"/>
                <w:vertAlign w:val="subscript"/>
                <w:lang w:val="en-US"/>
              </w:rPr>
              <w:t>3</w:t>
            </w:r>
            <w:r w:rsidRPr="00E90874">
              <w:rPr>
                <w:rFonts w:ascii="Times New Roman" w:hAnsi="Times New Roman" w:cs="Times New Roman"/>
                <w:color w:val="000000"/>
                <w:sz w:val="24"/>
                <w:szCs w:val="24"/>
                <w:lang w:val="en-US"/>
              </w:rPr>
              <w:t>—CH</w:t>
            </w:r>
            <w:r w:rsidRPr="00E90874">
              <w:rPr>
                <w:rFonts w:ascii="Times New Roman" w:hAnsi="Times New Roman" w:cs="Times New Roman"/>
                <w:color w:val="000000"/>
                <w:sz w:val="24"/>
                <w:szCs w:val="24"/>
                <w:vertAlign w:val="subscript"/>
                <w:lang w:val="en-US"/>
              </w:rPr>
              <w:t>2</w:t>
            </w:r>
            <w:r w:rsidRPr="00E90874">
              <w:rPr>
                <w:rFonts w:ascii="Times New Roman" w:hAnsi="Times New Roman" w:cs="Times New Roman"/>
                <w:color w:val="000000"/>
                <w:sz w:val="24"/>
                <w:szCs w:val="24"/>
                <w:lang w:val="en-US"/>
              </w:rPr>
              <w:t>—CH</w:t>
            </w:r>
            <w:r w:rsidRPr="00E90874">
              <w:rPr>
                <w:rFonts w:ascii="Times New Roman" w:hAnsi="Times New Roman" w:cs="Times New Roman"/>
                <w:color w:val="000000"/>
                <w:sz w:val="24"/>
                <w:szCs w:val="24"/>
                <w:vertAlign w:val="subscript"/>
                <w:lang w:val="en-US"/>
              </w:rPr>
              <w:t>2</w:t>
            </w:r>
            <w:r w:rsidRPr="00E90874">
              <w:rPr>
                <w:rFonts w:ascii="Times New Roman" w:hAnsi="Times New Roman" w:cs="Times New Roman"/>
                <w:color w:val="000000"/>
                <w:sz w:val="24"/>
                <w:szCs w:val="24"/>
                <w:lang w:val="en-US"/>
              </w:rPr>
              <w:t>—CH</w:t>
            </w:r>
            <w:r w:rsidRPr="00E90874">
              <w:rPr>
                <w:rFonts w:ascii="Times New Roman" w:hAnsi="Times New Roman" w:cs="Times New Roman"/>
                <w:color w:val="000000"/>
                <w:sz w:val="24"/>
                <w:szCs w:val="24"/>
                <w:vertAlign w:val="subscript"/>
                <w:lang w:val="en-US"/>
              </w:rPr>
              <w:t>2</w:t>
            </w:r>
            <w:r w:rsidRPr="00E90874">
              <w:rPr>
                <w:rFonts w:ascii="Times New Roman" w:hAnsi="Times New Roman" w:cs="Times New Roman"/>
                <w:color w:val="000000"/>
                <w:sz w:val="24"/>
                <w:szCs w:val="24"/>
                <w:lang w:val="en-US"/>
              </w:rPr>
              <w:t>—CH</w:t>
            </w:r>
            <w:r w:rsidRPr="00E90874">
              <w:rPr>
                <w:rFonts w:ascii="Times New Roman" w:hAnsi="Times New Roman" w:cs="Times New Roman"/>
                <w:color w:val="000000"/>
                <w:sz w:val="24"/>
                <w:szCs w:val="24"/>
                <w:vertAlign w:val="subscript"/>
                <w:lang w:val="en-US"/>
              </w:rPr>
              <w:t>2</w:t>
            </w:r>
            <w:r w:rsidRPr="00E90874">
              <w:rPr>
                <w:rFonts w:ascii="Times New Roman" w:hAnsi="Times New Roman" w:cs="Times New Roman"/>
                <w:color w:val="000000"/>
                <w:sz w:val="24"/>
                <w:szCs w:val="24"/>
                <w:lang w:val="en-US"/>
              </w:rPr>
              <w:t>—CH</w:t>
            </w:r>
            <w:r w:rsidRPr="00E90874">
              <w:rPr>
                <w:rFonts w:ascii="Times New Roman" w:hAnsi="Times New Roman" w:cs="Times New Roman"/>
                <w:color w:val="000000"/>
                <w:sz w:val="24"/>
                <w:szCs w:val="24"/>
                <w:vertAlign w:val="subscript"/>
                <w:lang w:val="en-US"/>
              </w:rPr>
              <w:t>2</w:t>
            </w:r>
            <w:r w:rsidRPr="00E90874">
              <w:rPr>
                <w:rFonts w:ascii="Times New Roman" w:hAnsi="Times New Roman" w:cs="Times New Roman"/>
                <w:color w:val="000000"/>
                <w:sz w:val="24"/>
                <w:szCs w:val="24"/>
                <w:lang w:val="en-US"/>
              </w:rPr>
              <w:t>—CH</w:t>
            </w:r>
            <w:r w:rsidRPr="00E90874">
              <w:rPr>
                <w:rFonts w:ascii="Times New Roman" w:hAnsi="Times New Roman" w:cs="Times New Roman"/>
                <w:color w:val="000000"/>
                <w:sz w:val="24"/>
                <w:szCs w:val="24"/>
                <w:vertAlign w:val="subscript"/>
                <w:lang w:val="en-US"/>
              </w:rPr>
              <w:t>2</w:t>
            </w:r>
            <w:r w:rsidRPr="00E90874">
              <w:rPr>
                <w:rFonts w:ascii="Times New Roman" w:hAnsi="Times New Roman" w:cs="Times New Roman"/>
                <w:color w:val="000000"/>
                <w:sz w:val="24"/>
                <w:szCs w:val="24"/>
                <w:lang w:val="en-US"/>
              </w:rPr>
              <w:t>—CH</w:t>
            </w:r>
            <w:r w:rsidRPr="00E90874">
              <w:rPr>
                <w:rFonts w:ascii="Times New Roman" w:hAnsi="Times New Roman" w:cs="Times New Roman"/>
                <w:color w:val="000000"/>
                <w:sz w:val="24"/>
                <w:szCs w:val="24"/>
                <w:vertAlign w:val="subscript"/>
                <w:lang w:val="en-US"/>
              </w:rPr>
              <w:t>2</w:t>
            </w:r>
            <w:r w:rsidRPr="00E90874">
              <w:rPr>
                <w:rFonts w:ascii="Times New Roman" w:hAnsi="Times New Roman" w:cs="Times New Roman"/>
                <w:color w:val="000000"/>
                <w:sz w:val="24"/>
                <w:szCs w:val="24"/>
                <w:lang w:val="en-US"/>
              </w:rPr>
              <w:t>—CH</w:t>
            </w:r>
            <w:r w:rsidRPr="00E90874">
              <w:rPr>
                <w:rFonts w:ascii="Times New Roman" w:hAnsi="Times New Roman" w:cs="Times New Roman"/>
                <w:color w:val="000000"/>
                <w:sz w:val="24"/>
                <w:szCs w:val="24"/>
                <w:vertAlign w:val="subscript"/>
                <w:lang w:val="en-US"/>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F26A74" w:rsidRPr="00E90874" w:rsidRDefault="00F26A74" w:rsidP="00E90874">
            <w:pPr>
              <w:spacing w:after="0"/>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C</w:t>
            </w:r>
            <w:r w:rsidRPr="00E90874">
              <w:rPr>
                <w:rFonts w:ascii="Times New Roman" w:hAnsi="Times New Roman" w:cs="Times New Roman"/>
                <w:color w:val="000000"/>
                <w:sz w:val="24"/>
                <w:szCs w:val="24"/>
                <w:vertAlign w:val="subscript"/>
              </w:rPr>
              <w:t>9</w:t>
            </w:r>
            <w:r w:rsidRPr="00E90874">
              <w:rPr>
                <w:rFonts w:ascii="Times New Roman" w:hAnsi="Times New Roman" w:cs="Times New Roman"/>
                <w:color w:val="000000"/>
                <w:sz w:val="24"/>
                <w:szCs w:val="24"/>
              </w:rPr>
              <w:t>H</w:t>
            </w:r>
            <w:r w:rsidRPr="00E90874">
              <w:rPr>
                <w:rFonts w:ascii="Times New Roman" w:hAnsi="Times New Roman" w:cs="Times New Roman"/>
                <w:color w:val="000000"/>
                <w:sz w:val="24"/>
                <w:szCs w:val="24"/>
                <w:vertAlign w:val="subscript"/>
              </w:rPr>
              <w:t>20</w:t>
            </w:r>
          </w:p>
        </w:tc>
      </w:tr>
      <w:tr w:rsidR="00F26A74" w:rsidRPr="00E90874" w:rsidTr="000F3A13">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F26A74" w:rsidRPr="00E90874" w:rsidRDefault="00E90874" w:rsidP="00E90874">
            <w:pPr>
              <w:spacing w:after="0"/>
              <w:contextualSpacing/>
              <w:jc w:val="both"/>
              <w:rPr>
                <w:rFonts w:ascii="Times New Roman" w:hAnsi="Times New Roman" w:cs="Times New Roman"/>
                <w:color w:val="000000"/>
                <w:sz w:val="24"/>
                <w:szCs w:val="24"/>
              </w:rPr>
            </w:pPr>
            <w:hyperlink r:id="rId35" w:tooltip="Декан (вещество)" w:history="1">
              <w:r w:rsidR="00F26A74" w:rsidRPr="00E90874">
                <w:rPr>
                  <w:rStyle w:val="a3"/>
                  <w:rFonts w:ascii="Times New Roman" w:eastAsiaTheme="majorEastAsia" w:hAnsi="Times New Roman" w:cs="Times New Roman"/>
                  <w:color w:val="000000"/>
                  <w:sz w:val="24"/>
                  <w:szCs w:val="24"/>
                </w:rPr>
                <w:t>Декан</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F26A74" w:rsidRPr="00E90874" w:rsidRDefault="00F26A74" w:rsidP="00E90874">
            <w:pPr>
              <w:spacing w:after="0"/>
              <w:contextualSpacing/>
              <w:jc w:val="both"/>
              <w:rPr>
                <w:rFonts w:ascii="Times New Roman" w:hAnsi="Times New Roman" w:cs="Times New Roman"/>
                <w:color w:val="000000"/>
                <w:sz w:val="24"/>
                <w:szCs w:val="24"/>
                <w:lang w:val="en-US"/>
              </w:rPr>
            </w:pPr>
            <w:r w:rsidRPr="00E90874">
              <w:rPr>
                <w:rFonts w:ascii="Times New Roman" w:hAnsi="Times New Roman" w:cs="Times New Roman"/>
                <w:color w:val="000000"/>
                <w:sz w:val="24"/>
                <w:szCs w:val="24"/>
                <w:lang w:val="en-US"/>
              </w:rPr>
              <w:t>CH</w:t>
            </w:r>
            <w:r w:rsidRPr="00E90874">
              <w:rPr>
                <w:rFonts w:ascii="Times New Roman" w:hAnsi="Times New Roman" w:cs="Times New Roman"/>
                <w:color w:val="000000"/>
                <w:sz w:val="24"/>
                <w:szCs w:val="24"/>
                <w:vertAlign w:val="subscript"/>
                <w:lang w:val="en-US"/>
              </w:rPr>
              <w:t>3</w:t>
            </w:r>
            <w:r w:rsidRPr="00E90874">
              <w:rPr>
                <w:rFonts w:ascii="Times New Roman" w:hAnsi="Times New Roman" w:cs="Times New Roman"/>
                <w:color w:val="000000"/>
                <w:sz w:val="24"/>
                <w:szCs w:val="24"/>
                <w:lang w:val="en-US"/>
              </w:rPr>
              <w:t>—CH</w:t>
            </w:r>
            <w:r w:rsidRPr="00E90874">
              <w:rPr>
                <w:rFonts w:ascii="Times New Roman" w:hAnsi="Times New Roman" w:cs="Times New Roman"/>
                <w:color w:val="000000"/>
                <w:sz w:val="24"/>
                <w:szCs w:val="24"/>
                <w:vertAlign w:val="subscript"/>
                <w:lang w:val="en-US"/>
              </w:rPr>
              <w:t>2</w:t>
            </w:r>
            <w:r w:rsidRPr="00E90874">
              <w:rPr>
                <w:rFonts w:ascii="Times New Roman" w:hAnsi="Times New Roman" w:cs="Times New Roman"/>
                <w:color w:val="000000"/>
                <w:sz w:val="24"/>
                <w:szCs w:val="24"/>
                <w:lang w:val="en-US"/>
              </w:rPr>
              <w:t>—CH</w:t>
            </w:r>
            <w:r w:rsidRPr="00E90874">
              <w:rPr>
                <w:rFonts w:ascii="Times New Roman" w:hAnsi="Times New Roman" w:cs="Times New Roman"/>
                <w:color w:val="000000"/>
                <w:sz w:val="24"/>
                <w:szCs w:val="24"/>
                <w:vertAlign w:val="subscript"/>
                <w:lang w:val="en-US"/>
              </w:rPr>
              <w:t>2</w:t>
            </w:r>
            <w:r w:rsidRPr="00E90874">
              <w:rPr>
                <w:rFonts w:ascii="Times New Roman" w:hAnsi="Times New Roman" w:cs="Times New Roman"/>
                <w:color w:val="000000"/>
                <w:sz w:val="24"/>
                <w:szCs w:val="24"/>
                <w:lang w:val="en-US"/>
              </w:rPr>
              <w:t>—CH</w:t>
            </w:r>
            <w:r w:rsidRPr="00E90874">
              <w:rPr>
                <w:rFonts w:ascii="Times New Roman" w:hAnsi="Times New Roman" w:cs="Times New Roman"/>
                <w:color w:val="000000"/>
                <w:sz w:val="24"/>
                <w:szCs w:val="24"/>
                <w:vertAlign w:val="subscript"/>
                <w:lang w:val="en-US"/>
              </w:rPr>
              <w:t>2</w:t>
            </w:r>
            <w:r w:rsidRPr="00E90874">
              <w:rPr>
                <w:rFonts w:ascii="Times New Roman" w:hAnsi="Times New Roman" w:cs="Times New Roman"/>
                <w:color w:val="000000"/>
                <w:sz w:val="24"/>
                <w:szCs w:val="24"/>
                <w:lang w:val="en-US"/>
              </w:rPr>
              <w:t>—CH</w:t>
            </w:r>
            <w:r w:rsidRPr="00E90874">
              <w:rPr>
                <w:rFonts w:ascii="Times New Roman" w:hAnsi="Times New Roman" w:cs="Times New Roman"/>
                <w:color w:val="000000"/>
                <w:sz w:val="24"/>
                <w:szCs w:val="24"/>
                <w:vertAlign w:val="subscript"/>
                <w:lang w:val="en-US"/>
              </w:rPr>
              <w:t>2</w:t>
            </w:r>
            <w:r w:rsidRPr="00E90874">
              <w:rPr>
                <w:rFonts w:ascii="Times New Roman" w:hAnsi="Times New Roman" w:cs="Times New Roman"/>
                <w:color w:val="000000"/>
                <w:sz w:val="24"/>
                <w:szCs w:val="24"/>
                <w:lang w:val="en-US"/>
              </w:rPr>
              <w:t>—CH</w:t>
            </w:r>
            <w:r w:rsidRPr="00E90874">
              <w:rPr>
                <w:rFonts w:ascii="Times New Roman" w:hAnsi="Times New Roman" w:cs="Times New Roman"/>
                <w:color w:val="000000"/>
                <w:sz w:val="24"/>
                <w:szCs w:val="24"/>
                <w:vertAlign w:val="subscript"/>
                <w:lang w:val="en-US"/>
              </w:rPr>
              <w:t>2</w:t>
            </w:r>
            <w:r w:rsidRPr="00E90874">
              <w:rPr>
                <w:rFonts w:ascii="Times New Roman" w:hAnsi="Times New Roman" w:cs="Times New Roman"/>
                <w:color w:val="000000"/>
                <w:sz w:val="24"/>
                <w:szCs w:val="24"/>
                <w:lang w:val="en-US"/>
              </w:rPr>
              <w:t>—CH</w:t>
            </w:r>
            <w:r w:rsidRPr="00E90874">
              <w:rPr>
                <w:rFonts w:ascii="Times New Roman" w:hAnsi="Times New Roman" w:cs="Times New Roman"/>
                <w:color w:val="000000"/>
                <w:sz w:val="24"/>
                <w:szCs w:val="24"/>
                <w:vertAlign w:val="subscript"/>
                <w:lang w:val="en-US"/>
              </w:rPr>
              <w:t>2</w:t>
            </w:r>
            <w:r w:rsidRPr="00E90874">
              <w:rPr>
                <w:rFonts w:ascii="Times New Roman" w:hAnsi="Times New Roman" w:cs="Times New Roman"/>
                <w:color w:val="000000"/>
                <w:sz w:val="24"/>
                <w:szCs w:val="24"/>
                <w:lang w:val="en-US"/>
              </w:rPr>
              <w:t>—CH</w:t>
            </w:r>
            <w:r w:rsidRPr="00E90874">
              <w:rPr>
                <w:rFonts w:ascii="Times New Roman" w:hAnsi="Times New Roman" w:cs="Times New Roman"/>
                <w:color w:val="000000"/>
                <w:sz w:val="24"/>
                <w:szCs w:val="24"/>
                <w:vertAlign w:val="subscript"/>
                <w:lang w:val="en-US"/>
              </w:rPr>
              <w:t>2</w:t>
            </w:r>
            <w:r w:rsidRPr="00E90874">
              <w:rPr>
                <w:rFonts w:ascii="Times New Roman" w:hAnsi="Times New Roman" w:cs="Times New Roman"/>
                <w:color w:val="000000"/>
                <w:sz w:val="24"/>
                <w:szCs w:val="24"/>
                <w:lang w:val="en-US"/>
              </w:rPr>
              <w:t>—CH</w:t>
            </w:r>
            <w:r w:rsidRPr="00E90874">
              <w:rPr>
                <w:rFonts w:ascii="Times New Roman" w:hAnsi="Times New Roman" w:cs="Times New Roman"/>
                <w:color w:val="000000"/>
                <w:sz w:val="24"/>
                <w:szCs w:val="24"/>
                <w:vertAlign w:val="subscript"/>
                <w:lang w:val="en-US"/>
              </w:rPr>
              <w:t>2</w:t>
            </w:r>
            <w:r w:rsidRPr="00E90874">
              <w:rPr>
                <w:rFonts w:ascii="Times New Roman" w:hAnsi="Times New Roman" w:cs="Times New Roman"/>
                <w:color w:val="000000"/>
                <w:sz w:val="24"/>
                <w:szCs w:val="24"/>
                <w:lang w:val="en-US"/>
              </w:rPr>
              <w:t>—CH</w:t>
            </w:r>
            <w:r w:rsidRPr="00E90874">
              <w:rPr>
                <w:rFonts w:ascii="Times New Roman" w:hAnsi="Times New Roman" w:cs="Times New Roman"/>
                <w:color w:val="000000"/>
                <w:sz w:val="24"/>
                <w:szCs w:val="24"/>
                <w:vertAlign w:val="subscript"/>
                <w:lang w:val="en-US"/>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F26A74" w:rsidRPr="00E90874" w:rsidRDefault="00F26A74" w:rsidP="00E90874">
            <w:pPr>
              <w:spacing w:after="0"/>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t>C</w:t>
            </w:r>
            <w:r w:rsidRPr="00E90874">
              <w:rPr>
                <w:rFonts w:ascii="Times New Roman" w:hAnsi="Times New Roman" w:cs="Times New Roman"/>
                <w:color w:val="000000"/>
                <w:sz w:val="24"/>
                <w:szCs w:val="24"/>
                <w:vertAlign w:val="subscript"/>
              </w:rPr>
              <w:t>10</w:t>
            </w:r>
            <w:r w:rsidRPr="00E90874">
              <w:rPr>
                <w:rFonts w:ascii="Times New Roman" w:hAnsi="Times New Roman" w:cs="Times New Roman"/>
                <w:color w:val="000000"/>
                <w:sz w:val="24"/>
                <w:szCs w:val="24"/>
              </w:rPr>
              <w:t>H</w:t>
            </w:r>
            <w:r w:rsidRPr="00E90874">
              <w:rPr>
                <w:rFonts w:ascii="Times New Roman" w:hAnsi="Times New Roman" w:cs="Times New Roman"/>
                <w:color w:val="000000"/>
                <w:sz w:val="24"/>
                <w:szCs w:val="24"/>
                <w:vertAlign w:val="subscript"/>
              </w:rPr>
              <w:t>22</w:t>
            </w:r>
          </w:p>
        </w:tc>
      </w:tr>
    </w:tbl>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b/>
          <w:color w:val="000000"/>
        </w:rPr>
        <w:t>2.</w:t>
      </w:r>
      <w:r w:rsidRPr="00E90874">
        <w:rPr>
          <w:color w:val="000000"/>
        </w:rPr>
        <w:t xml:space="preserve"> </w:t>
      </w:r>
      <w:proofErr w:type="spellStart"/>
      <w:r w:rsidRPr="00E90874">
        <w:rPr>
          <w:color w:val="000000"/>
        </w:rPr>
        <w:t>Просты́е</w:t>
      </w:r>
      <w:proofErr w:type="spellEnd"/>
      <w:r w:rsidRPr="00E90874">
        <w:rPr>
          <w:color w:val="000000"/>
        </w:rPr>
        <w:t xml:space="preserve"> </w:t>
      </w:r>
      <w:proofErr w:type="spellStart"/>
      <w:r w:rsidRPr="00E90874">
        <w:rPr>
          <w:color w:val="000000"/>
        </w:rPr>
        <w:t>эфи́ры</w:t>
      </w:r>
      <w:proofErr w:type="spellEnd"/>
      <w:r w:rsidRPr="00E90874">
        <w:rPr>
          <w:color w:val="000000"/>
        </w:rPr>
        <w:t xml:space="preserve"> (или </w:t>
      </w:r>
      <w:proofErr w:type="spellStart"/>
      <w:r w:rsidRPr="00E90874">
        <w:rPr>
          <w:color w:val="000000"/>
        </w:rPr>
        <w:t>эте́ры</w:t>
      </w:r>
      <w:proofErr w:type="spellEnd"/>
      <w:r w:rsidRPr="00E90874">
        <w:rPr>
          <w:color w:val="000000"/>
        </w:rPr>
        <w:t>) — органические вещества, имеющие формулу R-O-R1, где R и R1 — углеводородные радикалы. Следует, однако, учитывать, что такая группа может входить в состав других функциональных групп соединений, не являющихся простыми эфирами.</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Способы получения.</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 xml:space="preserve">В лабораторных условиях эфиры получают по </w:t>
      </w:r>
      <w:proofErr w:type="spellStart"/>
      <w:r w:rsidRPr="00E90874">
        <w:rPr>
          <w:color w:val="000000"/>
        </w:rPr>
        <w:t>Вильямсону</w:t>
      </w:r>
      <w:proofErr w:type="spellEnd"/>
      <w:r w:rsidRPr="00E90874">
        <w:rPr>
          <w:color w:val="000000"/>
        </w:rPr>
        <w:t xml:space="preserve"> взаимодействием галогенопроизводных, способных вступать в реакцию Sn2 и </w:t>
      </w:r>
      <w:proofErr w:type="spellStart"/>
      <w:r w:rsidRPr="00E90874">
        <w:rPr>
          <w:color w:val="000000"/>
        </w:rPr>
        <w:t>алкоксид</w:t>
      </w:r>
      <w:proofErr w:type="spellEnd"/>
      <w:r w:rsidRPr="00E90874">
        <w:rPr>
          <w:color w:val="000000"/>
        </w:rPr>
        <w:t xml:space="preserve">- и </w:t>
      </w:r>
      <w:proofErr w:type="spellStart"/>
      <w:r w:rsidRPr="00E90874">
        <w:rPr>
          <w:color w:val="000000"/>
        </w:rPr>
        <w:t>феноксид</w:t>
      </w:r>
      <w:proofErr w:type="spellEnd"/>
      <w:r w:rsidRPr="00E90874">
        <w:rPr>
          <w:color w:val="000000"/>
        </w:rPr>
        <w:t xml:space="preserve">-ионами. Реакция протекает гладко с </w:t>
      </w:r>
      <w:proofErr w:type="spellStart"/>
      <w:r w:rsidRPr="00E90874">
        <w:rPr>
          <w:color w:val="000000"/>
        </w:rPr>
        <w:t>галогенметаном</w:t>
      </w:r>
      <w:proofErr w:type="spellEnd"/>
      <w:r w:rsidRPr="00E90874">
        <w:rPr>
          <w:color w:val="000000"/>
        </w:rPr>
        <w:t xml:space="preserve"> и первичными </w:t>
      </w:r>
      <w:proofErr w:type="spellStart"/>
      <w:r w:rsidRPr="00E90874">
        <w:rPr>
          <w:color w:val="000000"/>
        </w:rPr>
        <w:t>галогеналканами</w:t>
      </w:r>
      <w:proofErr w:type="spellEnd"/>
      <w:r w:rsidRPr="00E90874">
        <w:rPr>
          <w:color w:val="000000"/>
        </w:rPr>
        <w:t xml:space="preserve">. В случае вторичных </w:t>
      </w:r>
      <w:proofErr w:type="spellStart"/>
      <w:r w:rsidRPr="00E90874">
        <w:rPr>
          <w:color w:val="000000"/>
        </w:rPr>
        <w:t>галогеналканов</w:t>
      </w:r>
      <w:proofErr w:type="spellEnd"/>
      <w:r w:rsidRPr="00E90874">
        <w:rPr>
          <w:color w:val="000000"/>
        </w:rPr>
        <w:t xml:space="preserve"> реакция может быть осложнена побочной реакцией элиминирования.</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Физические свойства.</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Простые эфиры — подвижные легкокипящие жидкости, малорастворимые в воде, очень легко воспламеняющиеся. Проявляют слабоосновные свойства (присоединяют протон по атому O).</w:t>
      </w:r>
    </w:p>
    <w:p w:rsidR="00F26A74" w:rsidRPr="00E90874" w:rsidRDefault="00F26A74" w:rsidP="00E90874">
      <w:pPr>
        <w:pStyle w:val="a4"/>
        <w:spacing w:before="0" w:beforeAutospacing="0" w:after="0" w:afterAutospacing="0" w:line="276" w:lineRule="auto"/>
        <w:ind w:firstLine="709"/>
        <w:contextualSpacing/>
        <w:jc w:val="both"/>
        <w:rPr>
          <w:color w:val="000000"/>
        </w:rPr>
      </w:pPr>
    </w:p>
    <w:p w:rsidR="00F26A74" w:rsidRPr="00E90874" w:rsidRDefault="00F26A74" w:rsidP="00E90874">
      <w:pPr>
        <w:pStyle w:val="a4"/>
        <w:spacing w:before="0" w:beforeAutospacing="0" w:after="0" w:afterAutospacing="0" w:line="276" w:lineRule="auto"/>
        <w:ind w:firstLine="709"/>
        <w:contextualSpacing/>
        <w:jc w:val="center"/>
        <w:rPr>
          <w:b/>
          <w:color w:val="000000"/>
        </w:rPr>
      </w:pPr>
    </w:p>
    <w:p w:rsidR="00F26A74" w:rsidRPr="00E90874" w:rsidRDefault="00F26A74" w:rsidP="00E90874">
      <w:pPr>
        <w:pStyle w:val="a4"/>
        <w:spacing w:before="0" w:beforeAutospacing="0" w:after="0" w:afterAutospacing="0" w:line="276" w:lineRule="auto"/>
        <w:ind w:firstLine="709"/>
        <w:contextualSpacing/>
        <w:jc w:val="center"/>
        <w:rPr>
          <w:b/>
          <w:color w:val="000000"/>
        </w:rPr>
      </w:pPr>
      <w:r w:rsidRPr="00E90874">
        <w:rPr>
          <w:b/>
          <w:color w:val="000000"/>
        </w:rPr>
        <w:t>Билет №10</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 xml:space="preserve">1. Эти газы, как и природный газ, являются источником газообразных при нормальных условиях парафиновых углеводородов, практически не содержащих примеси олефинов. При осуществляемых в весьма крупных масштабах процессах крекинга и пиролиза как неизбежные побочные продукты образуются большие количества углеводородных газов, представляющих, однако, собой смесь парафиновых и </w:t>
      </w:r>
      <w:proofErr w:type="spellStart"/>
      <w:r w:rsidRPr="00E90874">
        <w:rPr>
          <w:color w:val="000000"/>
        </w:rPr>
        <w:t>олефиновых</w:t>
      </w:r>
      <w:proofErr w:type="spellEnd"/>
      <w:r w:rsidRPr="00E90874">
        <w:rPr>
          <w:color w:val="000000"/>
        </w:rPr>
        <w:t xml:space="preserve"> углеводородов. Этот вопрос будет подробнее рассмотрен во втором томе, посвященном </w:t>
      </w:r>
      <w:proofErr w:type="spellStart"/>
      <w:r w:rsidRPr="00E90874">
        <w:rPr>
          <w:color w:val="000000"/>
        </w:rPr>
        <w:t>олефиновым</w:t>
      </w:r>
      <w:proofErr w:type="spellEnd"/>
      <w:r w:rsidRPr="00E90874">
        <w:rPr>
          <w:color w:val="000000"/>
        </w:rPr>
        <w:t xml:space="preserve"> углеводородам.</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 xml:space="preserve">Каталитическое гидрирование окиси углерода для получения парафинов в основном нормального строения и олефинов является гетерогенной реакцией. Последняя проводится преимущественно над кобальтовыми или над железными -катализаторами с использованием возможно более чистых смесей окиси углерода и водорода. Уровень жидкости поддерживается в реакторах 'автоматически. В случае работы на режиме преимущественного получения парафинов продукты реакции не могут быть вынесены с остаточным газом и должны особо удаляться из реактора. За 1 час объем продуктов в реакторе увеличивается примерно на 4%. Продукты удаляют 'без нарушения работы установки применением специальной фильтровальной установки, обеспечивающей возможность постоянного вывода из реактора жидкого парафина, свободного от </w:t>
      </w:r>
      <w:r w:rsidRPr="00E90874">
        <w:rPr>
          <w:color w:val="000000"/>
        </w:rPr>
        <w:lastRenderedPageBreak/>
        <w:t xml:space="preserve">катализатора. Процесс потения позволяет получать наиболее высококачественные парафины с содержанием масла, не превышающим 0,5—0,3% и ниже. Этот процесс можно применять также для разделения парафина на компоненты с различными температурами плавления, а также для получения парафинов узкого фракционного состава специального назначения, </w:t>
      </w:r>
      <w:proofErr w:type="gramStart"/>
      <w:r w:rsidRPr="00E90874">
        <w:rPr>
          <w:color w:val="000000"/>
        </w:rPr>
        <w:t>например</w:t>
      </w:r>
      <w:proofErr w:type="gramEnd"/>
      <w:r w:rsidRPr="00E90874">
        <w:rPr>
          <w:color w:val="000000"/>
        </w:rPr>
        <w:t xml:space="preserve"> медицинских и др.</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 xml:space="preserve">Карбонильными соединениями называют органические вещества, в молекулах которых имеется </w:t>
      </w:r>
      <w:proofErr w:type="gramStart"/>
      <w:r w:rsidRPr="00E90874">
        <w:rPr>
          <w:color w:val="000000"/>
        </w:rPr>
        <w:t>группа &gt;С</w:t>
      </w:r>
      <w:proofErr w:type="gramEnd"/>
      <w:r w:rsidRPr="00E90874">
        <w:rPr>
          <w:color w:val="000000"/>
        </w:rPr>
        <w:t>=О (</w:t>
      </w:r>
      <w:proofErr w:type="spellStart"/>
      <w:r w:rsidRPr="00E90874">
        <w:rPr>
          <w:color w:val="000000"/>
        </w:rPr>
        <w:t>карбонил</w:t>
      </w:r>
      <w:proofErr w:type="spellEnd"/>
      <w:r w:rsidRPr="00E90874">
        <w:rPr>
          <w:color w:val="000000"/>
        </w:rPr>
        <w:t xml:space="preserve">- или </w:t>
      </w:r>
      <w:proofErr w:type="spellStart"/>
      <w:r w:rsidRPr="00E90874">
        <w:rPr>
          <w:color w:val="000000"/>
        </w:rPr>
        <w:t>оксогруппа</w:t>
      </w:r>
      <w:proofErr w:type="spellEnd"/>
      <w:r w:rsidRPr="00E90874">
        <w:rPr>
          <w:color w:val="000000"/>
        </w:rPr>
        <w:t>).</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 xml:space="preserve">Альдегиды - органические соединения, в молекулах которых атом углерода карбонильной группы (карбонильный углерод) связан с атомом водорода. Общая </w:t>
      </w:r>
      <w:proofErr w:type="gramStart"/>
      <w:r w:rsidRPr="00E90874">
        <w:rPr>
          <w:color w:val="000000"/>
        </w:rPr>
        <w:t xml:space="preserve">формула:   </w:t>
      </w:r>
      <w:proofErr w:type="gramEnd"/>
      <w:r w:rsidRPr="00E90874">
        <w:rPr>
          <w:color w:val="000000"/>
        </w:rPr>
        <w:t>R–CН=O</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Функциональная группа –СН=О называется альдегидной.</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 xml:space="preserve">Кетоны - органические вещества, молекулы которых содержат карбонильную группу, соединенную с двумя углеводородными радикалами. Общие </w:t>
      </w:r>
      <w:proofErr w:type="gramStart"/>
      <w:r w:rsidRPr="00E90874">
        <w:rPr>
          <w:color w:val="000000"/>
        </w:rPr>
        <w:t xml:space="preserve">формулы:   </w:t>
      </w:r>
      <w:proofErr w:type="gramEnd"/>
      <w:r w:rsidRPr="00E90874">
        <w:rPr>
          <w:color w:val="000000"/>
        </w:rPr>
        <w:t>R2C=O,  R–CO–R</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Номенклатура альдегидов и кетонов.</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Систематические названия альдегидов строят по названию соответствующего углеводорода и добавлением суффикса -аль. Нумерацию цепи начинают с карбонильного атома углерода.</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Тривиальные названия производят от тривиальных названий тех кислот, в которые альдегиды превращаются при окислении.</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Для альдегидов и кетонов характерна</w:t>
      </w:r>
      <w:r w:rsidRPr="00E90874">
        <w:rPr>
          <w:rStyle w:val="apple-converted-space"/>
          <w:color w:val="000000"/>
        </w:rPr>
        <w:t> </w:t>
      </w:r>
      <w:r w:rsidRPr="00E90874">
        <w:rPr>
          <w:bCs/>
          <w:color w:val="000000"/>
        </w:rPr>
        <w:t>структурная изомерия</w:t>
      </w:r>
      <w:r w:rsidRPr="00E90874">
        <w:rPr>
          <w:color w:val="000000"/>
        </w:rPr>
        <w:t>.</w:t>
      </w:r>
    </w:p>
    <w:p w:rsidR="00F26A74" w:rsidRPr="00E90874" w:rsidRDefault="00F26A74" w:rsidP="00E90874">
      <w:pPr>
        <w:pStyle w:val="a4"/>
        <w:spacing w:before="0" w:beforeAutospacing="0" w:after="0" w:afterAutospacing="0" w:line="276" w:lineRule="auto"/>
        <w:contextualSpacing/>
        <w:jc w:val="both"/>
        <w:rPr>
          <w:color w:val="000000"/>
        </w:rPr>
      </w:pPr>
      <w:r w:rsidRPr="00E90874">
        <w:rPr>
          <w:color w:val="000000"/>
        </w:rPr>
        <w:t>Изомерия</w:t>
      </w:r>
      <w:r w:rsidRPr="00E90874">
        <w:rPr>
          <w:rStyle w:val="apple-converted-space"/>
          <w:color w:val="000000"/>
        </w:rPr>
        <w:t> </w:t>
      </w:r>
      <w:r w:rsidRPr="00E90874">
        <w:rPr>
          <w:bCs/>
          <w:color w:val="000000"/>
        </w:rPr>
        <w:t>альдегидов</w:t>
      </w:r>
      <w:r w:rsidRPr="00E90874">
        <w:rPr>
          <w:color w:val="000000"/>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805"/>
        <w:gridCol w:w="5670"/>
      </w:tblGrid>
      <w:tr w:rsidR="00F26A74" w:rsidRPr="00E90874" w:rsidTr="000F3A13">
        <w:trPr>
          <w:tblCellSpacing w:w="15" w:type="dxa"/>
        </w:trPr>
        <w:tc>
          <w:tcPr>
            <w:tcW w:w="3765" w:type="dxa"/>
            <w:tcBorders>
              <w:top w:val="outset" w:sz="6" w:space="0" w:color="auto"/>
              <w:left w:val="outset" w:sz="6" w:space="0" w:color="auto"/>
              <w:bottom w:val="outset" w:sz="6" w:space="0" w:color="auto"/>
              <w:right w:val="outset" w:sz="6" w:space="0" w:color="auto"/>
            </w:tcBorders>
            <w:vAlign w:val="center"/>
          </w:tcPr>
          <w:p w:rsidR="00F26A74" w:rsidRPr="00E90874" w:rsidRDefault="00F26A74" w:rsidP="00E90874">
            <w:pPr>
              <w:spacing w:after="0"/>
              <w:contextualSpacing/>
              <w:jc w:val="center"/>
              <w:rPr>
                <w:rFonts w:ascii="Times New Roman" w:hAnsi="Times New Roman" w:cs="Times New Roman"/>
                <w:color w:val="000000"/>
                <w:sz w:val="24"/>
                <w:szCs w:val="24"/>
              </w:rPr>
            </w:pPr>
            <w:r w:rsidRPr="00E90874">
              <w:rPr>
                <w:rFonts w:ascii="Times New Roman" w:hAnsi="Times New Roman" w:cs="Times New Roman"/>
                <w:color w:val="000000"/>
                <w:sz w:val="24"/>
                <w:szCs w:val="24"/>
              </w:rPr>
              <w:t>изомерия углеродного скелета, начиная с С</w:t>
            </w:r>
            <w:r w:rsidRPr="00E90874">
              <w:rPr>
                <w:rFonts w:ascii="Times New Roman" w:hAnsi="Times New Roman" w:cs="Times New Roman"/>
                <w:color w:val="000000"/>
                <w:sz w:val="24"/>
                <w:szCs w:val="24"/>
                <w:vertAlign w:val="subscript"/>
              </w:rPr>
              <w:t>4</w:t>
            </w:r>
          </w:p>
        </w:tc>
        <w:tc>
          <w:tcPr>
            <w:tcW w:w="5620" w:type="dxa"/>
            <w:tcBorders>
              <w:top w:val="outset" w:sz="6" w:space="0" w:color="auto"/>
              <w:left w:val="outset" w:sz="6" w:space="0" w:color="auto"/>
              <w:bottom w:val="outset" w:sz="6" w:space="0" w:color="auto"/>
              <w:right w:val="outset" w:sz="6" w:space="0" w:color="auto"/>
            </w:tcBorders>
            <w:vAlign w:val="center"/>
          </w:tcPr>
          <w:p w:rsidR="00F26A74" w:rsidRPr="00E90874" w:rsidRDefault="00014244" w:rsidP="00E90874">
            <w:pPr>
              <w:spacing w:after="0"/>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fldChar w:fldCharType="begin"/>
            </w:r>
            <w:r w:rsidR="00F26A74" w:rsidRPr="00E90874">
              <w:rPr>
                <w:rFonts w:ascii="Times New Roman" w:hAnsi="Times New Roman" w:cs="Times New Roman"/>
                <w:color w:val="000000"/>
                <w:sz w:val="24"/>
                <w:szCs w:val="24"/>
              </w:rPr>
              <w:instrText xml:space="preserve"> INCLUDEPICTURE "http://yaroslaw.narod.ru/o3201.gif" \* MERGEFORMATINET </w:instrText>
            </w:r>
            <w:r w:rsidRPr="00E90874">
              <w:rPr>
                <w:rFonts w:ascii="Times New Roman" w:hAnsi="Times New Roman" w:cs="Times New Roman"/>
                <w:color w:val="000000"/>
                <w:sz w:val="24"/>
                <w:szCs w:val="24"/>
              </w:rPr>
              <w:fldChar w:fldCharType="separate"/>
            </w:r>
            <w:r w:rsidR="00E90874" w:rsidRPr="00E90874">
              <w:rPr>
                <w:rFonts w:ascii="Times New Roman" w:hAnsi="Times New Roman" w:cs="Times New Roman"/>
                <w:color w:val="000000"/>
                <w:sz w:val="24"/>
                <w:szCs w:val="24"/>
              </w:rPr>
              <w:fldChar w:fldCharType="begin"/>
            </w:r>
            <w:r w:rsidR="00E90874" w:rsidRPr="00E90874">
              <w:rPr>
                <w:rFonts w:ascii="Times New Roman" w:hAnsi="Times New Roman" w:cs="Times New Roman"/>
                <w:color w:val="000000"/>
                <w:sz w:val="24"/>
                <w:szCs w:val="24"/>
              </w:rPr>
              <w:instrText xml:space="preserve"> INCLUDEPICTURE  "http://yaroslaw.narod.ru/o3201.gif" \* MERGEFORMATINET </w:instrText>
            </w:r>
            <w:r w:rsidR="00E90874" w:rsidRPr="00E90874">
              <w:rPr>
                <w:rFonts w:ascii="Times New Roman" w:hAnsi="Times New Roman" w:cs="Times New Roman"/>
                <w:color w:val="000000"/>
                <w:sz w:val="24"/>
                <w:szCs w:val="24"/>
              </w:rPr>
              <w:fldChar w:fldCharType="separate"/>
            </w:r>
            <w:r w:rsidR="00E90874" w:rsidRPr="00E90874">
              <w:rPr>
                <w:rFonts w:ascii="Times New Roman" w:hAnsi="Times New Roman" w:cs="Times New Roman"/>
                <w:color w:val="000000"/>
                <w:sz w:val="24"/>
                <w:szCs w:val="24"/>
              </w:rPr>
              <w:pict>
                <v:shape id="_x0000_i1492" type="#_x0000_t75" style="width:235.5pt;height:57pt">
                  <v:imagedata r:id="rId36" r:href="rId37"/>
                </v:shape>
              </w:pict>
            </w:r>
            <w:r w:rsidR="00E90874" w:rsidRPr="00E90874">
              <w:rPr>
                <w:rFonts w:ascii="Times New Roman" w:hAnsi="Times New Roman" w:cs="Times New Roman"/>
                <w:color w:val="000000"/>
                <w:sz w:val="24"/>
                <w:szCs w:val="24"/>
              </w:rPr>
              <w:fldChar w:fldCharType="end"/>
            </w:r>
            <w:r w:rsidRPr="00E90874">
              <w:rPr>
                <w:rFonts w:ascii="Times New Roman" w:hAnsi="Times New Roman" w:cs="Times New Roman"/>
                <w:color w:val="000000"/>
                <w:sz w:val="24"/>
                <w:szCs w:val="24"/>
              </w:rPr>
              <w:fldChar w:fldCharType="end"/>
            </w:r>
          </w:p>
        </w:tc>
      </w:tr>
      <w:tr w:rsidR="00F26A74" w:rsidRPr="00E90874" w:rsidTr="000F3A13">
        <w:trPr>
          <w:tblCellSpacing w:w="15" w:type="dxa"/>
        </w:trPr>
        <w:tc>
          <w:tcPr>
            <w:tcW w:w="3765" w:type="dxa"/>
            <w:tcBorders>
              <w:top w:val="outset" w:sz="6" w:space="0" w:color="auto"/>
              <w:left w:val="outset" w:sz="6" w:space="0" w:color="auto"/>
              <w:bottom w:val="outset" w:sz="6" w:space="0" w:color="auto"/>
              <w:right w:val="outset" w:sz="6" w:space="0" w:color="auto"/>
            </w:tcBorders>
            <w:vAlign w:val="center"/>
          </w:tcPr>
          <w:p w:rsidR="00F26A74" w:rsidRPr="00E90874" w:rsidRDefault="00F26A74" w:rsidP="00E90874">
            <w:pPr>
              <w:spacing w:after="0"/>
              <w:contextualSpacing/>
              <w:jc w:val="center"/>
              <w:rPr>
                <w:rFonts w:ascii="Times New Roman" w:hAnsi="Times New Roman" w:cs="Times New Roman"/>
                <w:color w:val="000000"/>
                <w:sz w:val="24"/>
                <w:szCs w:val="24"/>
              </w:rPr>
            </w:pPr>
            <w:r w:rsidRPr="00E90874">
              <w:rPr>
                <w:rFonts w:ascii="Times New Roman" w:hAnsi="Times New Roman" w:cs="Times New Roman"/>
                <w:color w:val="000000"/>
                <w:sz w:val="24"/>
                <w:szCs w:val="24"/>
              </w:rPr>
              <w:t>межклассовая изомерия с кетонами, начиная с С</w:t>
            </w:r>
            <w:r w:rsidRPr="00E90874">
              <w:rPr>
                <w:rFonts w:ascii="Times New Roman" w:hAnsi="Times New Roman" w:cs="Times New Roman"/>
                <w:color w:val="000000"/>
                <w:sz w:val="24"/>
                <w:szCs w:val="24"/>
                <w:vertAlign w:val="subscript"/>
              </w:rPr>
              <w:t>3</w:t>
            </w:r>
          </w:p>
        </w:tc>
        <w:tc>
          <w:tcPr>
            <w:tcW w:w="5620" w:type="dxa"/>
            <w:tcBorders>
              <w:top w:val="outset" w:sz="6" w:space="0" w:color="auto"/>
              <w:left w:val="outset" w:sz="6" w:space="0" w:color="auto"/>
              <w:bottom w:val="outset" w:sz="6" w:space="0" w:color="auto"/>
              <w:right w:val="outset" w:sz="6" w:space="0" w:color="auto"/>
            </w:tcBorders>
            <w:vAlign w:val="center"/>
          </w:tcPr>
          <w:p w:rsidR="00F26A74" w:rsidRPr="00E90874" w:rsidRDefault="00014244" w:rsidP="00E90874">
            <w:pPr>
              <w:spacing w:after="0"/>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fldChar w:fldCharType="begin"/>
            </w:r>
            <w:r w:rsidR="00F26A74" w:rsidRPr="00E90874">
              <w:rPr>
                <w:rFonts w:ascii="Times New Roman" w:hAnsi="Times New Roman" w:cs="Times New Roman"/>
                <w:color w:val="000000"/>
                <w:sz w:val="24"/>
                <w:szCs w:val="24"/>
              </w:rPr>
              <w:instrText xml:space="preserve"> INCLUDEPICTURE "http://yaroslaw.narod.ru/o3202.gif" \* MERGEFORMATINET </w:instrText>
            </w:r>
            <w:r w:rsidRPr="00E90874">
              <w:rPr>
                <w:rFonts w:ascii="Times New Roman" w:hAnsi="Times New Roman" w:cs="Times New Roman"/>
                <w:color w:val="000000"/>
                <w:sz w:val="24"/>
                <w:szCs w:val="24"/>
              </w:rPr>
              <w:fldChar w:fldCharType="separate"/>
            </w:r>
            <w:r w:rsidR="00E90874" w:rsidRPr="00E90874">
              <w:rPr>
                <w:rFonts w:ascii="Times New Roman" w:hAnsi="Times New Roman" w:cs="Times New Roman"/>
                <w:color w:val="000000"/>
                <w:sz w:val="24"/>
                <w:szCs w:val="24"/>
              </w:rPr>
              <w:fldChar w:fldCharType="begin"/>
            </w:r>
            <w:r w:rsidR="00E90874" w:rsidRPr="00E90874">
              <w:rPr>
                <w:rFonts w:ascii="Times New Roman" w:hAnsi="Times New Roman" w:cs="Times New Roman"/>
                <w:color w:val="000000"/>
                <w:sz w:val="24"/>
                <w:szCs w:val="24"/>
              </w:rPr>
              <w:instrText xml:space="preserve"> INCLUDEPICTURE  "http://yaroslaw.narod.ru/o3202.gif" \* MERGEFORMATINET </w:instrText>
            </w:r>
            <w:r w:rsidR="00E90874" w:rsidRPr="00E90874">
              <w:rPr>
                <w:rFonts w:ascii="Times New Roman" w:hAnsi="Times New Roman" w:cs="Times New Roman"/>
                <w:color w:val="000000"/>
                <w:sz w:val="24"/>
                <w:szCs w:val="24"/>
              </w:rPr>
              <w:fldChar w:fldCharType="separate"/>
            </w:r>
            <w:r w:rsidR="00E90874" w:rsidRPr="00E90874">
              <w:rPr>
                <w:rFonts w:ascii="Times New Roman" w:hAnsi="Times New Roman" w:cs="Times New Roman"/>
                <w:color w:val="000000"/>
                <w:sz w:val="24"/>
                <w:szCs w:val="24"/>
              </w:rPr>
              <w:pict>
                <v:shape id="_x0000_i1493" type="#_x0000_t75" style="width:229.5pt;height:66.75pt">
                  <v:imagedata r:id="rId38" r:href="rId39"/>
                </v:shape>
              </w:pict>
            </w:r>
            <w:r w:rsidR="00E90874" w:rsidRPr="00E90874">
              <w:rPr>
                <w:rFonts w:ascii="Times New Roman" w:hAnsi="Times New Roman" w:cs="Times New Roman"/>
                <w:color w:val="000000"/>
                <w:sz w:val="24"/>
                <w:szCs w:val="24"/>
              </w:rPr>
              <w:fldChar w:fldCharType="end"/>
            </w:r>
            <w:r w:rsidRPr="00E90874">
              <w:rPr>
                <w:rFonts w:ascii="Times New Roman" w:hAnsi="Times New Roman" w:cs="Times New Roman"/>
                <w:color w:val="000000"/>
                <w:sz w:val="24"/>
                <w:szCs w:val="24"/>
              </w:rPr>
              <w:fldChar w:fldCharType="end"/>
            </w:r>
          </w:p>
        </w:tc>
      </w:tr>
      <w:tr w:rsidR="00F26A74" w:rsidRPr="00E90874" w:rsidTr="000F3A13">
        <w:trPr>
          <w:tblCellSpacing w:w="15" w:type="dxa"/>
        </w:trPr>
        <w:tc>
          <w:tcPr>
            <w:tcW w:w="3765" w:type="dxa"/>
            <w:tcBorders>
              <w:top w:val="outset" w:sz="6" w:space="0" w:color="auto"/>
              <w:left w:val="outset" w:sz="6" w:space="0" w:color="auto"/>
              <w:bottom w:val="outset" w:sz="6" w:space="0" w:color="auto"/>
              <w:right w:val="outset" w:sz="6" w:space="0" w:color="auto"/>
            </w:tcBorders>
            <w:vAlign w:val="center"/>
          </w:tcPr>
          <w:p w:rsidR="00F26A74" w:rsidRPr="00E90874" w:rsidRDefault="00F26A74" w:rsidP="00E90874">
            <w:pPr>
              <w:spacing w:after="0"/>
              <w:contextualSpacing/>
              <w:jc w:val="center"/>
              <w:rPr>
                <w:rFonts w:ascii="Times New Roman" w:hAnsi="Times New Roman" w:cs="Times New Roman"/>
                <w:color w:val="000000"/>
                <w:sz w:val="24"/>
                <w:szCs w:val="24"/>
              </w:rPr>
            </w:pPr>
            <w:r w:rsidRPr="00E90874">
              <w:rPr>
                <w:rFonts w:ascii="Times New Roman" w:hAnsi="Times New Roman" w:cs="Times New Roman"/>
                <w:color w:val="000000"/>
                <w:sz w:val="24"/>
                <w:szCs w:val="24"/>
              </w:rPr>
              <w:t>циклическими оксидами (с С</w:t>
            </w:r>
            <w:r w:rsidRPr="00E90874">
              <w:rPr>
                <w:rFonts w:ascii="Times New Roman" w:hAnsi="Times New Roman" w:cs="Times New Roman"/>
                <w:color w:val="000000"/>
                <w:sz w:val="24"/>
                <w:szCs w:val="24"/>
                <w:vertAlign w:val="subscript"/>
              </w:rPr>
              <w:t>2</w:t>
            </w:r>
            <w:r w:rsidRPr="00E90874">
              <w:rPr>
                <w:rFonts w:ascii="Times New Roman" w:hAnsi="Times New Roman" w:cs="Times New Roman"/>
                <w:color w:val="000000"/>
                <w:sz w:val="24"/>
                <w:szCs w:val="24"/>
              </w:rPr>
              <w:t>)</w:t>
            </w:r>
          </w:p>
        </w:tc>
        <w:tc>
          <w:tcPr>
            <w:tcW w:w="5620" w:type="dxa"/>
            <w:tcBorders>
              <w:top w:val="outset" w:sz="6" w:space="0" w:color="auto"/>
              <w:left w:val="outset" w:sz="6" w:space="0" w:color="auto"/>
              <w:bottom w:val="outset" w:sz="6" w:space="0" w:color="auto"/>
              <w:right w:val="outset" w:sz="6" w:space="0" w:color="auto"/>
            </w:tcBorders>
            <w:vAlign w:val="center"/>
          </w:tcPr>
          <w:p w:rsidR="00F26A74" w:rsidRPr="00E90874" w:rsidRDefault="00014244" w:rsidP="00E90874">
            <w:pPr>
              <w:spacing w:after="0"/>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fldChar w:fldCharType="begin"/>
            </w:r>
            <w:r w:rsidR="00F26A74" w:rsidRPr="00E90874">
              <w:rPr>
                <w:rFonts w:ascii="Times New Roman" w:hAnsi="Times New Roman" w:cs="Times New Roman"/>
                <w:color w:val="000000"/>
                <w:sz w:val="24"/>
                <w:szCs w:val="24"/>
              </w:rPr>
              <w:instrText xml:space="preserve"> INCLUDEPICTURE "http://yaroslaw.narod.ru/o3203.gif" \* MERGEFORMATINET </w:instrText>
            </w:r>
            <w:r w:rsidRPr="00E90874">
              <w:rPr>
                <w:rFonts w:ascii="Times New Roman" w:hAnsi="Times New Roman" w:cs="Times New Roman"/>
                <w:color w:val="000000"/>
                <w:sz w:val="24"/>
                <w:szCs w:val="24"/>
              </w:rPr>
              <w:fldChar w:fldCharType="separate"/>
            </w:r>
            <w:r w:rsidR="00E90874" w:rsidRPr="00E90874">
              <w:rPr>
                <w:rFonts w:ascii="Times New Roman" w:hAnsi="Times New Roman" w:cs="Times New Roman"/>
                <w:color w:val="000000"/>
                <w:sz w:val="24"/>
                <w:szCs w:val="24"/>
              </w:rPr>
              <w:fldChar w:fldCharType="begin"/>
            </w:r>
            <w:r w:rsidR="00E90874" w:rsidRPr="00E90874">
              <w:rPr>
                <w:rFonts w:ascii="Times New Roman" w:hAnsi="Times New Roman" w:cs="Times New Roman"/>
                <w:color w:val="000000"/>
                <w:sz w:val="24"/>
                <w:szCs w:val="24"/>
              </w:rPr>
              <w:instrText xml:space="preserve"> INCLUDEPICTURE  "http://yaroslaw.narod.ru/o3203.gif" \* MERGEFORMATINET </w:instrText>
            </w:r>
            <w:r w:rsidR="00E90874" w:rsidRPr="00E90874">
              <w:rPr>
                <w:rFonts w:ascii="Times New Roman" w:hAnsi="Times New Roman" w:cs="Times New Roman"/>
                <w:color w:val="000000"/>
                <w:sz w:val="24"/>
                <w:szCs w:val="24"/>
              </w:rPr>
              <w:fldChar w:fldCharType="separate"/>
            </w:r>
            <w:r w:rsidR="00E90874" w:rsidRPr="00E90874">
              <w:rPr>
                <w:rFonts w:ascii="Times New Roman" w:hAnsi="Times New Roman" w:cs="Times New Roman"/>
                <w:color w:val="000000"/>
                <w:sz w:val="24"/>
                <w:szCs w:val="24"/>
              </w:rPr>
              <w:pict>
                <v:shape id="_x0000_i1494" type="#_x0000_t75" style="width:207pt;height:62.25pt">
                  <v:imagedata r:id="rId40" r:href="rId41"/>
                </v:shape>
              </w:pict>
            </w:r>
            <w:r w:rsidR="00E90874" w:rsidRPr="00E90874">
              <w:rPr>
                <w:rFonts w:ascii="Times New Roman" w:hAnsi="Times New Roman" w:cs="Times New Roman"/>
                <w:color w:val="000000"/>
                <w:sz w:val="24"/>
                <w:szCs w:val="24"/>
              </w:rPr>
              <w:fldChar w:fldCharType="end"/>
            </w:r>
            <w:r w:rsidRPr="00E90874">
              <w:rPr>
                <w:rFonts w:ascii="Times New Roman" w:hAnsi="Times New Roman" w:cs="Times New Roman"/>
                <w:color w:val="000000"/>
                <w:sz w:val="24"/>
                <w:szCs w:val="24"/>
              </w:rPr>
              <w:fldChar w:fldCharType="end"/>
            </w:r>
          </w:p>
        </w:tc>
      </w:tr>
      <w:tr w:rsidR="00F26A74" w:rsidRPr="00E90874" w:rsidTr="000F3A13">
        <w:trPr>
          <w:tblCellSpacing w:w="15" w:type="dxa"/>
        </w:trPr>
        <w:tc>
          <w:tcPr>
            <w:tcW w:w="3765" w:type="dxa"/>
            <w:tcBorders>
              <w:top w:val="outset" w:sz="6" w:space="0" w:color="auto"/>
              <w:left w:val="outset" w:sz="6" w:space="0" w:color="auto"/>
              <w:bottom w:val="outset" w:sz="6" w:space="0" w:color="auto"/>
              <w:right w:val="outset" w:sz="6" w:space="0" w:color="auto"/>
            </w:tcBorders>
            <w:vAlign w:val="center"/>
          </w:tcPr>
          <w:p w:rsidR="00F26A74" w:rsidRPr="00E90874" w:rsidRDefault="00F26A74" w:rsidP="00E90874">
            <w:pPr>
              <w:spacing w:after="0"/>
              <w:contextualSpacing/>
              <w:jc w:val="center"/>
              <w:rPr>
                <w:rFonts w:ascii="Times New Roman" w:hAnsi="Times New Roman" w:cs="Times New Roman"/>
                <w:color w:val="000000"/>
                <w:sz w:val="24"/>
                <w:szCs w:val="24"/>
              </w:rPr>
            </w:pPr>
            <w:r w:rsidRPr="00E90874">
              <w:rPr>
                <w:rFonts w:ascii="Times New Roman" w:hAnsi="Times New Roman" w:cs="Times New Roman"/>
                <w:color w:val="000000"/>
                <w:sz w:val="24"/>
                <w:szCs w:val="24"/>
              </w:rPr>
              <w:t>непредельными спиртами и простыми эфирами (с С</w:t>
            </w:r>
            <w:r w:rsidRPr="00E90874">
              <w:rPr>
                <w:rFonts w:ascii="Times New Roman" w:hAnsi="Times New Roman" w:cs="Times New Roman"/>
                <w:color w:val="000000"/>
                <w:sz w:val="24"/>
                <w:szCs w:val="24"/>
                <w:vertAlign w:val="subscript"/>
              </w:rPr>
              <w:t>3</w:t>
            </w:r>
            <w:r w:rsidRPr="00E90874">
              <w:rPr>
                <w:rFonts w:ascii="Times New Roman" w:hAnsi="Times New Roman" w:cs="Times New Roman"/>
                <w:color w:val="000000"/>
                <w:sz w:val="24"/>
                <w:szCs w:val="24"/>
              </w:rPr>
              <w:t>)</w:t>
            </w:r>
          </w:p>
        </w:tc>
        <w:tc>
          <w:tcPr>
            <w:tcW w:w="5620" w:type="dxa"/>
            <w:tcBorders>
              <w:top w:val="outset" w:sz="6" w:space="0" w:color="auto"/>
              <w:left w:val="outset" w:sz="6" w:space="0" w:color="auto"/>
              <w:bottom w:val="outset" w:sz="6" w:space="0" w:color="auto"/>
              <w:right w:val="outset" w:sz="6" w:space="0" w:color="auto"/>
            </w:tcBorders>
            <w:vAlign w:val="center"/>
          </w:tcPr>
          <w:p w:rsidR="00F26A74" w:rsidRPr="00E90874" w:rsidRDefault="00014244" w:rsidP="00E90874">
            <w:pPr>
              <w:spacing w:after="0"/>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fldChar w:fldCharType="begin"/>
            </w:r>
            <w:r w:rsidR="00F26A74" w:rsidRPr="00E90874">
              <w:rPr>
                <w:rFonts w:ascii="Times New Roman" w:hAnsi="Times New Roman" w:cs="Times New Roman"/>
                <w:color w:val="000000"/>
                <w:sz w:val="24"/>
                <w:szCs w:val="24"/>
              </w:rPr>
              <w:instrText xml:space="preserve"> INCLUDEPICTURE "http://yaroslaw.narod.ru/o3204.gif" \* MERGEFORMATINET </w:instrText>
            </w:r>
            <w:r w:rsidRPr="00E90874">
              <w:rPr>
                <w:rFonts w:ascii="Times New Roman" w:hAnsi="Times New Roman" w:cs="Times New Roman"/>
                <w:color w:val="000000"/>
                <w:sz w:val="24"/>
                <w:szCs w:val="24"/>
              </w:rPr>
              <w:fldChar w:fldCharType="separate"/>
            </w:r>
            <w:r w:rsidR="00E90874" w:rsidRPr="00E90874">
              <w:rPr>
                <w:rFonts w:ascii="Times New Roman" w:hAnsi="Times New Roman" w:cs="Times New Roman"/>
                <w:color w:val="000000"/>
                <w:sz w:val="24"/>
                <w:szCs w:val="24"/>
              </w:rPr>
              <w:fldChar w:fldCharType="begin"/>
            </w:r>
            <w:r w:rsidR="00E90874" w:rsidRPr="00E90874">
              <w:rPr>
                <w:rFonts w:ascii="Times New Roman" w:hAnsi="Times New Roman" w:cs="Times New Roman"/>
                <w:color w:val="000000"/>
                <w:sz w:val="24"/>
                <w:szCs w:val="24"/>
              </w:rPr>
              <w:instrText xml:space="preserve"> INCLUDEPICTURE  "http://yaroslaw.narod.ru/o3204.gif" \* MERGEFORMATINET </w:instrText>
            </w:r>
            <w:r w:rsidR="00E90874" w:rsidRPr="00E90874">
              <w:rPr>
                <w:rFonts w:ascii="Times New Roman" w:hAnsi="Times New Roman" w:cs="Times New Roman"/>
                <w:color w:val="000000"/>
                <w:sz w:val="24"/>
                <w:szCs w:val="24"/>
              </w:rPr>
              <w:fldChar w:fldCharType="separate"/>
            </w:r>
            <w:r w:rsidR="00E90874" w:rsidRPr="00E90874">
              <w:rPr>
                <w:rFonts w:ascii="Times New Roman" w:hAnsi="Times New Roman" w:cs="Times New Roman"/>
                <w:color w:val="000000"/>
                <w:sz w:val="24"/>
                <w:szCs w:val="24"/>
              </w:rPr>
              <w:pict>
                <v:shape id="_x0000_i1495" type="#_x0000_t75" style="width:212.25pt;height:69pt">
                  <v:imagedata r:id="rId42" r:href="rId43"/>
                </v:shape>
              </w:pict>
            </w:r>
            <w:r w:rsidR="00E90874" w:rsidRPr="00E90874">
              <w:rPr>
                <w:rFonts w:ascii="Times New Roman" w:hAnsi="Times New Roman" w:cs="Times New Roman"/>
                <w:color w:val="000000"/>
                <w:sz w:val="24"/>
                <w:szCs w:val="24"/>
              </w:rPr>
              <w:fldChar w:fldCharType="end"/>
            </w:r>
            <w:r w:rsidRPr="00E90874">
              <w:rPr>
                <w:rFonts w:ascii="Times New Roman" w:hAnsi="Times New Roman" w:cs="Times New Roman"/>
                <w:color w:val="000000"/>
                <w:sz w:val="24"/>
                <w:szCs w:val="24"/>
              </w:rPr>
              <w:fldChar w:fldCharType="end"/>
            </w:r>
          </w:p>
        </w:tc>
      </w:tr>
      <w:tr w:rsidR="00F26A74" w:rsidRPr="00E90874" w:rsidTr="000F3A13">
        <w:trPr>
          <w:tblCellSpacing w:w="15" w:type="dxa"/>
        </w:trPr>
        <w:tc>
          <w:tcPr>
            <w:tcW w:w="3765" w:type="dxa"/>
            <w:tcBorders>
              <w:top w:val="outset" w:sz="6" w:space="0" w:color="auto"/>
              <w:left w:val="outset" w:sz="6" w:space="0" w:color="auto"/>
              <w:bottom w:val="outset" w:sz="6" w:space="0" w:color="auto"/>
              <w:right w:val="outset" w:sz="6" w:space="0" w:color="auto"/>
            </w:tcBorders>
            <w:vAlign w:val="center"/>
          </w:tcPr>
          <w:p w:rsidR="00F26A74" w:rsidRPr="00E90874" w:rsidRDefault="00F26A74" w:rsidP="00E90874">
            <w:pPr>
              <w:spacing w:after="0"/>
              <w:contextualSpacing/>
              <w:jc w:val="center"/>
              <w:rPr>
                <w:rFonts w:ascii="Times New Roman" w:hAnsi="Times New Roman" w:cs="Times New Roman"/>
                <w:color w:val="000000"/>
                <w:sz w:val="24"/>
                <w:szCs w:val="24"/>
              </w:rPr>
            </w:pPr>
            <w:r w:rsidRPr="00E90874">
              <w:rPr>
                <w:rFonts w:ascii="Times New Roman" w:hAnsi="Times New Roman" w:cs="Times New Roman"/>
                <w:color w:val="000000"/>
                <w:sz w:val="24"/>
                <w:szCs w:val="24"/>
              </w:rPr>
              <w:t>Изомерия</w:t>
            </w:r>
            <w:r w:rsidRPr="00E90874">
              <w:rPr>
                <w:rStyle w:val="apple-converted-space"/>
                <w:rFonts w:ascii="Times New Roman" w:hAnsi="Times New Roman" w:cs="Times New Roman"/>
                <w:color w:val="000000"/>
                <w:sz w:val="24"/>
                <w:szCs w:val="24"/>
              </w:rPr>
              <w:t> </w:t>
            </w:r>
            <w:r w:rsidRPr="00E90874">
              <w:rPr>
                <w:rFonts w:ascii="Times New Roman" w:hAnsi="Times New Roman" w:cs="Times New Roman"/>
                <w:bCs/>
                <w:color w:val="000000"/>
                <w:sz w:val="24"/>
                <w:szCs w:val="24"/>
              </w:rPr>
              <w:t>кетонов</w:t>
            </w:r>
            <w:r w:rsidRPr="00E90874">
              <w:rPr>
                <w:rFonts w:ascii="Times New Roman" w:hAnsi="Times New Roman" w:cs="Times New Roman"/>
                <w:color w:val="000000"/>
                <w:sz w:val="24"/>
                <w:szCs w:val="24"/>
              </w:rPr>
              <w:t>: углеродного скелета (c C</w:t>
            </w:r>
            <w:r w:rsidRPr="00E90874">
              <w:rPr>
                <w:rFonts w:ascii="Times New Roman" w:hAnsi="Times New Roman" w:cs="Times New Roman"/>
                <w:color w:val="000000"/>
                <w:sz w:val="24"/>
                <w:szCs w:val="24"/>
                <w:vertAlign w:val="subscript"/>
              </w:rPr>
              <w:t>5</w:t>
            </w:r>
            <w:r w:rsidRPr="00E90874">
              <w:rPr>
                <w:rFonts w:ascii="Times New Roman" w:hAnsi="Times New Roman" w:cs="Times New Roman"/>
                <w:color w:val="000000"/>
                <w:sz w:val="24"/>
                <w:szCs w:val="24"/>
              </w:rPr>
              <w:t>)</w:t>
            </w:r>
          </w:p>
        </w:tc>
        <w:tc>
          <w:tcPr>
            <w:tcW w:w="5620" w:type="dxa"/>
            <w:tcBorders>
              <w:top w:val="outset" w:sz="6" w:space="0" w:color="auto"/>
              <w:left w:val="outset" w:sz="6" w:space="0" w:color="auto"/>
              <w:bottom w:val="outset" w:sz="6" w:space="0" w:color="auto"/>
              <w:right w:val="outset" w:sz="6" w:space="0" w:color="auto"/>
            </w:tcBorders>
            <w:vAlign w:val="center"/>
          </w:tcPr>
          <w:p w:rsidR="00F26A74" w:rsidRPr="00E90874" w:rsidRDefault="00014244" w:rsidP="00E90874">
            <w:pPr>
              <w:spacing w:after="0"/>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fldChar w:fldCharType="begin"/>
            </w:r>
            <w:r w:rsidR="00F26A74" w:rsidRPr="00E90874">
              <w:rPr>
                <w:rFonts w:ascii="Times New Roman" w:hAnsi="Times New Roman" w:cs="Times New Roman"/>
                <w:color w:val="000000"/>
                <w:sz w:val="24"/>
                <w:szCs w:val="24"/>
              </w:rPr>
              <w:instrText xml:space="preserve"> INCLUDEPICTURE "http://yaroslaw.narod.ru/o3205.gif" \* MERGEFORMATINET </w:instrText>
            </w:r>
            <w:r w:rsidRPr="00E90874">
              <w:rPr>
                <w:rFonts w:ascii="Times New Roman" w:hAnsi="Times New Roman" w:cs="Times New Roman"/>
                <w:color w:val="000000"/>
                <w:sz w:val="24"/>
                <w:szCs w:val="24"/>
              </w:rPr>
              <w:fldChar w:fldCharType="separate"/>
            </w:r>
            <w:r w:rsidR="00E90874" w:rsidRPr="00E90874">
              <w:rPr>
                <w:rFonts w:ascii="Times New Roman" w:hAnsi="Times New Roman" w:cs="Times New Roman"/>
                <w:color w:val="000000"/>
                <w:sz w:val="24"/>
                <w:szCs w:val="24"/>
              </w:rPr>
              <w:fldChar w:fldCharType="begin"/>
            </w:r>
            <w:r w:rsidR="00E90874" w:rsidRPr="00E90874">
              <w:rPr>
                <w:rFonts w:ascii="Times New Roman" w:hAnsi="Times New Roman" w:cs="Times New Roman"/>
                <w:color w:val="000000"/>
                <w:sz w:val="24"/>
                <w:szCs w:val="24"/>
              </w:rPr>
              <w:instrText xml:space="preserve"> INCLUDEPICTURE  "http://yaroslaw.narod.ru/o3205.gif" \* MERGEFORMATINET </w:instrText>
            </w:r>
            <w:r w:rsidR="00E90874" w:rsidRPr="00E90874">
              <w:rPr>
                <w:rFonts w:ascii="Times New Roman" w:hAnsi="Times New Roman" w:cs="Times New Roman"/>
                <w:color w:val="000000"/>
                <w:sz w:val="24"/>
                <w:szCs w:val="24"/>
              </w:rPr>
              <w:fldChar w:fldCharType="separate"/>
            </w:r>
            <w:r w:rsidR="00E90874" w:rsidRPr="00E90874">
              <w:rPr>
                <w:rFonts w:ascii="Times New Roman" w:hAnsi="Times New Roman" w:cs="Times New Roman"/>
                <w:color w:val="000000"/>
                <w:sz w:val="24"/>
                <w:szCs w:val="24"/>
              </w:rPr>
              <w:pict>
                <v:shape id="_x0000_i1496" type="#_x0000_t75" style="width:246.75pt;height:52.5pt">
                  <v:imagedata r:id="rId44" r:href="rId45"/>
                </v:shape>
              </w:pict>
            </w:r>
            <w:r w:rsidR="00E90874" w:rsidRPr="00E90874">
              <w:rPr>
                <w:rFonts w:ascii="Times New Roman" w:hAnsi="Times New Roman" w:cs="Times New Roman"/>
                <w:color w:val="000000"/>
                <w:sz w:val="24"/>
                <w:szCs w:val="24"/>
              </w:rPr>
              <w:fldChar w:fldCharType="end"/>
            </w:r>
            <w:r w:rsidRPr="00E90874">
              <w:rPr>
                <w:rFonts w:ascii="Times New Roman" w:hAnsi="Times New Roman" w:cs="Times New Roman"/>
                <w:color w:val="000000"/>
                <w:sz w:val="24"/>
                <w:szCs w:val="24"/>
              </w:rPr>
              <w:fldChar w:fldCharType="end"/>
            </w:r>
          </w:p>
        </w:tc>
      </w:tr>
      <w:tr w:rsidR="00F26A74" w:rsidRPr="00E90874" w:rsidTr="000F3A13">
        <w:trPr>
          <w:tblCellSpacing w:w="15" w:type="dxa"/>
        </w:trPr>
        <w:tc>
          <w:tcPr>
            <w:tcW w:w="3765" w:type="dxa"/>
            <w:tcBorders>
              <w:top w:val="outset" w:sz="6" w:space="0" w:color="auto"/>
              <w:left w:val="outset" w:sz="6" w:space="0" w:color="auto"/>
              <w:bottom w:val="outset" w:sz="6" w:space="0" w:color="auto"/>
              <w:right w:val="outset" w:sz="6" w:space="0" w:color="auto"/>
            </w:tcBorders>
            <w:vAlign w:val="center"/>
          </w:tcPr>
          <w:p w:rsidR="00F26A74" w:rsidRPr="00E90874" w:rsidRDefault="00F26A74" w:rsidP="00E90874">
            <w:pPr>
              <w:spacing w:after="0"/>
              <w:contextualSpacing/>
              <w:jc w:val="center"/>
              <w:rPr>
                <w:rFonts w:ascii="Times New Roman" w:hAnsi="Times New Roman" w:cs="Times New Roman"/>
                <w:color w:val="000000"/>
                <w:sz w:val="24"/>
                <w:szCs w:val="24"/>
              </w:rPr>
            </w:pPr>
            <w:r w:rsidRPr="00E90874">
              <w:rPr>
                <w:rFonts w:ascii="Times New Roman" w:hAnsi="Times New Roman" w:cs="Times New Roman"/>
                <w:color w:val="000000"/>
                <w:sz w:val="24"/>
                <w:szCs w:val="24"/>
              </w:rPr>
              <w:lastRenderedPageBreak/>
              <w:t>положения карбонильной группы (c C</w:t>
            </w:r>
            <w:r w:rsidRPr="00E90874">
              <w:rPr>
                <w:rFonts w:ascii="Times New Roman" w:hAnsi="Times New Roman" w:cs="Times New Roman"/>
                <w:color w:val="000000"/>
                <w:sz w:val="24"/>
                <w:szCs w:val="24"/>
                <w:vertAlign w:val="subscript"/>
              </w:rPr>
              <w:t>5</w:t>
            </w:r>
            <w:r w:rsidRPr="00E90874">
              <w:rPr>
                <w:rFonts w:ascii="Times New Roman" w:hAnsi="Times New Roman" w:cs="Times New Roman"/>
                <w:color w:val="000000"/>
                <w:sz w:val="24"/>
                <w:szCs w:val="24"/>
              </w:rPr>
              <w:t>)</w:t>
            </w:r>
          </w:p>
        </w:tc>
        <w:tc>
          <w:tcPr>
            <w:tcW w:w="5620" w:type="dxa"/>
            <w:tcBorders>
              <w:top w:val="outset" w:sz="6" w:space="0" w:color="auto"/>
              <w:left w:val="outset" w:sz="6" w:space="0" w:color="auto"/>
              <w:bottom w:val="outset" w:sz="6" w:space="0" w:color="auto"/>
              <w:right w:val="outset" w:sz="6" w:space="0" w:color="auto"/>
            </w:tcBorders>
            <w:vAlign w:val="center"/>
          </w:tcPr>
          <w:p w:rsidR="00F26A74" w:rsidRPr="00E90874" w:rsidRDefault="00014244" w:rsidP="00E90874">
            <w:pPr>
              <w:spacing w:after="0"/>
              <w:ind w:left="545" w:hanging="545"/>
              <w:contextualSpacing/>
              <w:jc w:val="both"/>
              <w:rPr>
                <w:rFonts w:ascii="Times New Roman" w:hAnsi="Times New Roman" w:cs="Times New Roman"/>
                <w:color w:val="000000"/>
                <w:sz w:val="24"/>
                <w:szCs w:val="24"/>
              </w:rPr>
            </w:pPr>
            <w:r w:rsidRPr="00E90874">
              <w:rPr>
                <w:rFonts w:ascii="Times New Roman" w:hAnsi="Times New Roman" w:cs="Times New Roman"/>
                <w:color w:val="000000"/>
                <w:sz w:val="24"/>
                <w:szCs w:val="24"/>
              </w:rPr>
              <w:fldChar w:fldCharType="begin"/>
            </w:r>
            <w:r w:rsidR="00F26A74" w:rsidRPr="00E90874">
              <w:rPr>
                <w:rFonts w:ascii="Times New Roman" w:hAnsi="Times New Roman" w:cs="Times New Roman"/>
                <w:color w:val="000000"/>
                <w:sz w:val="24"/>
                <w:szCs w:val="24"/>
              </w:rPr>
              <w:instrText xml:space="preserve"> INCLUDEPICTURE "http://yaroslaw.narod.ru/o3206.gif" \* MERGEFORMATINET </w:instrText>
            </w:r>
            <w:r w:rsidRPr="00E90874">
              <w:rPr>
                <w:rFonts w:ascii="Times New Roman" w:hAnsi="Times New Roman" w:cs="Times New Roman"/>
                <w:color w:val="000000"/>
                <w:sz w:val="24"/>
                <w:szCs w:val="24"/>
              </w:rPr>
              <w:fldChar w:fldCharType="separate"/>
            </w:r>
            <w:r w:rsidR="00E90874" w:rsidRPr="00E90874">
              <w:rPr>
                <w:rFonts w:ascii="Times New Roman" w:hAnsi="Times New Roman" w:cs="Times New Roman"/>
                <w:color w:val="000000"/>
                <w:sz w:val="24"/>
                <w:szCs w:val="24"/>
              </w:rPr>
              <w:fldChar w:fldCharType="begin"/>
            </w:r>
            <w:r w:rsidR="00E90874" w:rsidRPr="00E90874">
              <w:rPr>
                <w:rFonts w:ascii="Times New Roman" w:hAnsi="Times New Roman" w:cs="Times New Roman"/>
                <w:color w:val="000000"/>
                <w:sz w:val="24"/>
                <w:szCs w:val="24"/>
              </w:rPr>
              <w:instrText xml:space="preserve"> INCLUDEPICTURE  "http://yaroslaw.narod.ru/o3206.gif" \* MERGEFORMATINET </w:instrText>
            </w:r>
            <w:r w:rsidR="00E90874" w:rsidRPr="00E90874">
              <w:rPr>
                <w:rFonts w:ascii="Times New Roman" w:hAnsi="Times New Roman" w:cs="Times New Roman"/>
                <w:color w:val="000000"/>
                <w:sz w:val="24"/>
                <w:szCs w:val="24"/>
              </w:rPr>
              <w:fldChar w:fldCharType="separate"/>
            </w:r>
            <w:r w:rsidR="00E90874" w:rsidRPr="00E90874">
              <w:rPr>
                <w:rFonts w:ascii="Times New Roman" w:hAnsi="Times New Roman" w:cs="Times New Roman"/>
                <w:color w:val="000000"/>
                <w:sz w:val="24"/>
                <w:szCs w:val="24"/>
              </w:rPr>
              <w:pict>
                <v:shape id="_x0000_i1497" type="#_x0000_t75" style="width:278.25pt;height:48.75pt">
                  <v:imagedata r:id="rId46" r:href="rId47"/>
                </v:shape>
              </w:pict>
            </w:r>
            <w:r w:rsidR="00E90874" w:rsidRPr="00E90874">
              <w:rPr>
                <w:rFonts w:ascii="Times New Roman" w:hAnsi="Times New Roman" w:cs="Times New Roman"/>
                <w:color w:val="000000"/>
                <w:sz w:val="24"/>
                <w:szCs w:val="24"/>
              </w:rPr>
              <w:fldChar w:fldCharType="end"/>
            </w:r>
            <w:r w:rsidRPr="00E90874">
              <w:rPr>
                <w:rFonts w:ascii="Times New Roman" w:hAnsi="Times New Roman" w:cs="Times New Roman"/>
                <w:color w:val="000000"/>
                <w:sz w:val="24"/>
                <w:szCs w:val="24"/>
              </w:rPr>
              <w:fldChar w:fldCharType="end"/>
            </w:r>
          </w:p>
        </w:tc>
      </w:tr>
    </w:tbl>
    <w:p w:rsidR="00F26A74" w:rsidRPr="00E90874" w:rsidRDefault="00F26A74" w:rsidP="00E90874">
      <w:pPr>
        <w:pStyle w:val="a4"/>
        <w:spacing w:before="0" w:beforeAutospacing="0" w:after="0" w:afterAutospacing="0" w:line="276" w:lineRule="auto"/>
        <w:contextualSpacing/>
        <w:jc w:val="both"/>
        <w:rPr>
          <w:color w:val="000000"/>
        </w:rPr>
      </w:pPr>
    </w:p>
    <w:p w:rsidR="00F26A74" w:rsidRPr="00E90874" w:rsidRDefault="00F26A74" w:rsidP="00E90874">
      <w:pPr>
        <w:pStyle w:val="a4"/>
        <w:spacing w:before="0" w:beforeAutospacing="0" w:after="0" w:afterAutospacing="0" w:line="276" w:lineRule="auto"/>
        <w:ind w:firstLine="709"/>
        <w:contextualSpacing/>
        <w:jc w:val="center"/>
        <w:rPr>
          <w:b/>
          <w:color w:val="000000"/>
        </w:rPr>
      </w:pPr>
      <w:r w:rsidRPr="00E90874">
        <w:rPr>
          <w:b/>
          <w:color w:val="000000"/>
        </w:rPr>
        <w:t>Билет №11</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b/>
          <w:color w:val="000000"/>
        </w:rPr>
        <w:t>1.</w:t>
      </w:r>
      <w:r w:rsidRPr="00E90874">
        <w:rPr>
          <w:color w:val="000000"/>
        </w:rPr>
        <w:t xml:space="preserve"> Промышленные процессы изомеризации парафинов осуществляются в условиях, которые позволяют получать высокооктановые компоненты автомобильных бензинов. В отличие от этих процессов, каталитический </w:t>
      </w:r>
      <w:proofErr w:type="spellStart"/>
      <w:r w:rsidRPr="00E90874">
        <w:rPr>
          <w:color w:val="000000"/>
        </w:rPr>
        <w:t>риформинг</w:t>
      </w:r>
      <w:proofErr w:type="spellEnd"/>
      <w:r w:rsidRPr="00E90874">
        <w:rPr>
          <w:color w:val="000000"/>
        </w:rPr>
        <w:t xml:space="preserve"> включает изомеризацию в каче­стве одной из реакций парафинов, а потому условия ее протекания предопределяются теми парамет­рами каталитического   </w:t>
      </w:r>
      <w:proofErr w:type="spellStart"/>
      <w:r w:rsidRPr="00E90874">
        <w:rPr>
          <w:color w:val="000000"/>
        </w:rPr>
        <w:t>риформинга</w:t>
      </w:r>
      <w:proofErr w:type="spellEnd"/>
      <w:r w:rsidRPr="00E90874">
        <w:rPr>
          <w:color w:val="000000"/>
        </w:rPr>
        <w:t>, которые обеспечивают его эффективность.</w:t>
      </w:r>
    </w:p>
    <w:p w:rsidR="00F26A74" w:rsidRPr="00E90874" w:rsidRDefault="00F26A74" w:rsidP="00E90874">
      <w:pPr>
        <w:pStyle w:val="a4"/>
        <w:spacing w:before="0" w:beforeAutospacing="0" w:after="0" w:afterAutospacing="0" w:line="276" w:lineRule="auto"/>
        <w:ind w:firstLine="709"/>
        <w:contextualSpacing/>
        <w:jc w:val="both"/>
        <w:rPr>
          <w:color w:val="000000"/>
        </w:rPr>
      </w:pPr>
    </w:p>
    <w:p w:rsidR="00F26A74" w:rsidRPr="00E90874" w:rsidRDefault="00F26A74" w:rsidP="00E90874">
      <w:pPr>
        <w:pStyle w:val="a4"/>
        <w:spacing w:before="0" w:beforeAutospacing="0" w:after="0" w:afterAutospacing="0" w:line="276" w:lineRule="auto"/>
        <w:ind w:firstLine="709"/>
        <w:contextualSpacing/>
        <w:jc w:val="center"/>
        <w:rPr>
          <w:b/>
          <w:color w:val="000000"/>
        </w:rPr>
      </w:pPr>
      <w:r w:rsidRPr="00E90874">
        <w:rPr>
          <w:b/>
          <w:color w:val="000000"/>
        </w:rPr>
        <w:t>Билет №12</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b/>
          <w:color w:val="000000"/>
        </w:rPr>
        <w:t>1.</w:t>
      </w:r>
      <w:r w:rsidRPr="00E90874">
        <w:rPr>
          <w:color w:val="000000"/>
        </w:rPr>
        <w:t xml:space="preserve"> </w:t>
      </w:r>
      <w:proofErr w:type="spellStart"/>
      <w:r w:rsidRPr="00E90874">
        <w:rPr>
          <w:color w:val="000000"/>
        </w:rPr>
        <w:t>Циклопарафины</w:t>
      </w:r>
      <w:proofErr w:type="spellEnd"/>
      <w:r w:rsidRPr="00E90874">
        <w:rPr>
          <w:color w:val="000000"/>
        </w:rPr>
        <w:t xml:space="preserve"> — циклические насыщенные углеводороды, по химическим свойствам близки к предельным углеводородам. Входят в состав нефти. Открыты В. В. Марковниковым в 1883 году. </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 xml:space="preserve"> В нефтехимической промышленности нафтены являются источником получения ароматических углеводородов путем каталитического крекинга. Наибольшее практическое значение приобрёл циклогексан, применяемый для синтеза </w:t>
      </w:r>
      <w:proofErr w:type="spellStart"/>
      <w:r w:rsidRPr="00E90874">
        <w:rPr>
          <w:color w:val="000000"/>
        </w:rPr>
        <w:t>капролактама</w:t>
      </w:r>
      <w:proofErr w:type="spellEnd"/>
      <w:r w:rsidRPr="00E90874">
        <w:rPr>
          <w:color w:val="000000"/>
        </w:rPr>
        <w:t xml:space="preserve">, адипиновой кислоты и других соединений, используемых в производстве синтетического волокна. </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 xml:space="preserve"> К </w:t>
      </w:r>
      <w:proofErr w:type="spellStart"/>
      <w:r w:rsidRPr="00E90874">
        <w:rPr>
          <w:color w:val="000000"/>
        </w:rPr>
        <w:t>циклоалканам</w:t>
      </w:r>
      <w:proofErr w:type="spellEnd"/>
      <w:r w:rsidRPr="00E90874">
        <w:rPr>
          <w:color w:val="000000"/>
        </w:rPr>
        <w:t xml:space="preserve"> относят предельные углеводороды с общей формулой СnH2n, имеющие циклическое строение. Названия </w:t>
      </w:r>
      <w:proofErr w:type="spellStart"/>
      <w:r w:rsidRPr="00E90874">
        <w:rPr>
          <w:color w:val="000000"/>
        </w:rPr>
        <w:t>циклоалканов</w:t>
      </w:r>
      <w:proofErr w:type="spellEnd"/>
      <w:r w:rsidRPr="00E90874">
        <w:rPr>
          <w:color w:val="000000"/>
        </w:rPr>
        <w:t xml:space="preserve"> строятся из названий соответствующих </w:t>
      </w:r>
      <w:proofErr w:type="spellStart"/>
      <w:r w:rsidRPr="00E90874">
        <w:rPr>
          <w:color w:val="000000"/>
        </w:rPr>
        <w:t>алканов</w:t>
      </w:r>
      <w:proofErr w:type="spellEnd"/>
      <w:r w:rsidRPr="00E90874">
        <w:rPr>
          <w:color w:val="000000"/>
        </w:rPr>
        <w:t xml:space="preserve"> с добавлением приставки «цикло</w:t>
      </w:r>
      <w:proofErr w:type="gramStart"/>
      <w:r w:rsidRPr="00E90874">
        <w:rPr>
          <w:color w:val="000000"/>
        </w:rPr>
        <w:t>» ,</w:t>
      </w:r>
      <w:proofErr w:type="gramEnd"/>
      <w:r w:rsidRPr="00E90874">
        <w:rPr>
          <w:color w:val="000000"/>
        </w:rPr>
        <w:t xml:space="preserve"> например циклопропан 1,3-диметилциклогексан. Для </w:t>
      </w:r>
      <w:proofErr w:type="spellStart"/>
      <w:r w:rsidRPr="00E90874">
        <w:rPr>
          <w:color w:val="000000"/>
        </w:rPr>
        <w:t>циклоалканов</w:t>
      </w:r>
      <w:proofErr w:type="spellEnd"/>
      <w:r w:rsidRPr="00E90874">
        <w:rPr>
          <w:color w:val="000000"/>
        </w:rPr>
        <w:t xml:space="preserve"> характерны следующие виды изомерии: </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 xml:space="preserve">1.Изомерия углеродного скелета </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2.Пространственная (</w:t>
      </w:r>
      <w:proofErr w:type="spellStart"/>
      <w:r w:rsidRPr="00E90874">
        <w:rPr>
          <w:color w:val="000000"/>
        </w:rPr>
        <w:t>цис</w:t>
      </w:r>
      <w:proofErr w:type="spellEnd"/>
      <w:r w:rsidRPr="00E90874">
        <w:rPr>
          <w:color w:val="000000"/>
        </w:rPr>
        <w:t xml:space="preserve">-транс-изомерия) </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 xml:space="preserve">3.Межклассовая изомерия с </w:t>
      </w:r>
      <w:proofErr w:type="spellStart"/>
      <w:r w:rsidRPr="00E90874">
        <w:rPr>
          <w:color w:val="000000"/>
        </w:rPr>
        <w:t>алкенами</w:t>
      </w:r>
      <w:proofErr w:type="spellEnd"/>
      <w:r w:rsidRPr="00E90874">
        <w:rPr>
          <w:color w:val="000000"/>
        </w:rPr>
        <w:t xml:space="preserve"> </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 xml:space="preserve">Все атомы углерода в молекулах </w:t>
      </w:r>
      <w:proofErr w:type="spellStart"/>
      <w:r w:rsidRPr="00E90874">
        <w:rPr>
          <w:color w:val="000000"/>
        </w:rPr>
        <w:t>циклоалканов</w:t>
      </w:r>
      <w:proofErr w:type="spellEnd"/>
      <w:r w:rsidRPr="00E90874">
        <w:rPr>
          <w:color w:val="000000"/>
        </w:rPr>
        <w:t xml:space="preserve"> имеют sp</w:t>
      </w:r>
      <w:r w:rsidRPr="00E90874">
        <w:rPr>
          <w:color w:val="000000"/>
          <w:vertAlign w:val="superscript"/>
        </w:rPr>
        <w:t>3</w:t>
      </w:r>
      <w:r w:rsidRPr="00E90874">
        <w:rPr>
          <w:color w:val="000000"/>
        </w:rPr>
        <w:t xml:space="preserve">-гибридизацию. Однако величины углов между гибридными </w:t>
      </w:r>
      <w:proofErr w:type="spellStart"/>
      <w:r w:rsidRPr="00E90874">
        <w:rPr>
          <w:color w:val="000000"/>
        </w:rPr>
        <w:t>орбиталями</w:t>
      </w:r>
      <w:proofErr w:type="spellEnd"/>
      <w:r w:rsidRPr="00E90874">
        <w:rPr>
          <w:color w:val="000000"/>
        </w:rPr>
        <w:t xml:space="preserve"> в </w:t>
      </w:r>
      <w:proofErr w:type="spellStart"/>
      <w:r w:rsidRPr="00E90874">
        <w:rPr>
          <w:color w:val="000000"/>
        </w:rPr>
        <w:t>циклопентане</w:t>
      </w:r>
      <w:proofErr w:type="spellEnd"/>
      <w:r w:rsidRPr="00E90874">
        <w:rPr>
          <w:color w:val="000000"/>
        </w:rPr>
        <w:t xml:space="preserve">, </w:t>
      </w:r>
      <w:proofErr w:type="spellStart"/>
      <w:r w:rsidRPr="00E90874">
        <w:rPr>
          <w:color w:val="000000"/>
        </w:rPr>
        <w:t>циклобутане</w:t>
      </w:r>
      <w:proofErr w:type="spellEnd"/>
      <w:r w:rsidRPr="00E90874">
        <w:rPr>
          <w:color w:val="000000"/>
        </w:rPr>
        <w:t xml:space="preserve"> и особенно в циклопропане не 109°28', а меньше из-за геометрии, поэтому малые циклы неустойчивы. Циклопропан и </w:t>
      </w:r>
      <w:proofErr w:type="spellStart"/>
      <w:r w:rsidRPr="00E90874">
        <w:rPr>
          <w:color w:val="000000"/>
        </w:rPr>
        <w:t>циклобутан</w:t>
      </w:r>
      <w:proofErr w:type="spellEnd"/>
      <w:r w:rsidRPr="00E90874">
        <w:rPr>
          <w:color w:val="000000"/>
        </w:rPr>
        <w:t xml:space="preserve"> при нормальных условиях - газы, </w:t>
      </w:r>
      <w:proofErr w:type="spellStart"/>
      <w:r w:rsidRPr="00E90874">
        <w:rPr>
          <w:color w:val="000000"/>
        </w:rPr>
        <w:t>циклопентан</w:t>
      </w:r>
      <w:proofErr w:type="spellEnd"/>
      <w:r w:rsidRPr="00E90874">
        <w:rPr>
          <w:color w:val="000000"/>
        </w:rPr>
        <w:t xml:space="preserve"> и циклогексан - жидкости. </w:t>
      </w:r>
      <w:proofErr w:type="spellStart"/>
      <w:r w:rsidRPr="00E90874">
        <w:rPr>
          <w:color w:val="000000"/>
        </w:rPr>
        <w:t>Циклопарафины</w:t>
      </w:r>
      <w:proofErr w:type="spellEnd"/>
      <w:r w:rsidRPr="00E90874">
        <w:rPr>
          <w:color w:val="000000"/>
        </w:rPr>
        <w:t xml:space="preserve"> в воде практически не растворяются. Циклопропан применяют для наркоза, но его применение ограничено из-за взрывоопасности.</w:t>
      </w:r>
    </w:p>
    <w:p w:rsidR="00F26A74" w:rsidRPr="00E90874" w:rsidRDefault="00F26A74" w:rsidP="00E90874">
      <w:pPr>
        <w:pStyle w:val="a4"/>
        <w:spacing w:before="0" w:beforeAutospacing="0" w:after="0" w:afterAutospacing="0" w:line="276" w:lineRule="auto"/>
        <w:ind w:firstLine="709"/>
        <w:contextualSpacing/>
        <w:jc w:val="both"/>
        <w:rPr>
          <w:color w:val="000000"/>
        </w:rPr>
      </w:pPr>
      <w:proofErr w:type="spellStart"/>
      <w:r w:rsidRPr="00E90874">
        <w:rPr>
          <w:color w:val="000000"/>
        </w:rPr>
        <w:t>бщая</w:t>
      </w:r>
      <w:proofErr w:type="spellEnd"/>
      <w:r w:rsidRPr="00E90874">
        <w:rPr>
          <w:color w:val="000000"/>
        </w:rPr>
        <w:t xml:space="preserve"> формула гомологического ряда </w:t>
      </w:r>
      <w:proofErr w:type="spellStart"/>
      <w:r w:rsidRPr="00E90874">
        <w:rPr>
          <w:color w:val="000000"/>
        </w:rPr>
        <w:t>циклоалканов</w:t>
      </w:r>
      <w:proofErr w:type="spellEnd"/>
      <w:r w:rsidRPr="00E90874">
        <w:rPr>
          <w:color w:val="000000"/>
        </w:rPr>
        <w:t xml:space="preserve"> C</w:t>
      </w:r>
      <w:r w:rsidRPr="00E90874">
        <w:rPr>
          <w:color w:val="000000"/>
          <w:vertAlign w:val="subscript"/>
        </w:rPr>
        <w:t>n</w:t>
      </w:r>
      <w:r w:rsidRPr="00E90874">
        <w:rPr>
          <w:color w:val="000000"/>
        </w:rPr>
        <w:t>H</w:t>
      </w:r>
      <w:r w:rsidRPr="00E90874">
        <w:rPr>
          <w:color w:val="000000"/>
          <w:vertAlign w:val="subscript"/>
        </w:rPr>
        <w:t>2n</w:t>
      </w:r>
      <w:r w:rsidRPr="00E90874">
        <w:rPr>
          <w:color w:val="000000"/>
        </w:rPr>
        <w:t xml:space="preserve">, то есть </w:t>
      </w:r>
      <w:proofErr w:type="spellStart"/>
      <w:r w:rsidRPr="00E90874">
        <w:rPr>
          <w:color w:val="000000"/>
        </w:rPr>
        <w:t>циклоалканы</w:t>
      </w:r>
      <w:proofErr w:type="spellEnd"/>
      <w:r w:rsidRPr="00E90874">
        <w:rPr>
          <w:color w:val="000000"/>
        </w:rPr>
        <w:t xml:space="preserve"> </w:t>
      </w:r>
      <w:proofErr w:type="spellStart"/>
      <w:r w:rsidRPr="00E90874">
        <w:rPr>
          <w:color w:val="000000"/>
        </w:rPr>
        <w:t>изомерны</w:t>
      </w:r>
      <w:proofErr w:type="spellEnd"/>
      <w:r w:rsidRPr="00E90874">
        <w:rPr>
          <w:color w:val="000000"/>
        </w:rPr>
        <w:t xml:space="preserve"> этиленовым углеводородам. Представителями этого ряда соединений являются циклопропан, </w:t>
      </w:r>
      <w:proofErr w:type="spellStart"/>
      <w:r w:rsidRPr="00E90874">
        <w:rPr>
          <w:color w:val="000000"/>
        </w:rPr>
        <w:t>циклобутан</w:t>
      </w:r>
      <w:proofErr w:type="spellEnd"/>
      <w:r w:rsidRPr="00E90874">
        <w:rPr>
          <w:color w:val="000000"/>
        </w:rPr>
        <w:t xml:space="preserve">, </w:t>
      </w:r>
      <w:proofErr w:type="spellStart"/>
      <w:r w:rsidRPr="00E90874">
        <w:rPr>
          <w:color w:val="000000"/>
        </w:rPr>
        <w:t>циклопентан</w:t>
      </w:r>
      <w:proofErr w:type="spellEnd"/>
      <w:r w:rsidRPr="00E90874">
        <w:rPr>
          <w:color w:val="000000"/>
        </w:rPr>
        <w:t xml:space="preserve">, </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 xml:space="preserve">Изомерия: для </w:t>
      </w:r>
      <w:proofErr w:type="spellStart"/>
      <w:r w:rsidRPr="00E90874">
        <w:rPr>
          <w:color w:val="000000"/>
        </w:rPr>
        <w:t>циклопарафинов</w:t>
      </w:r>
      <w:proofErr w:type="spellEnd"/>
      <w:r w:rsidRPr="00E90874">
        <w:rPr>
          <w:color w:val="000000"/>
        </w:rPr>
        <w:t>, начиная с C4H8, характерны некоторые виды структурной изомерии, связанные:</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a) с числом углеродных атомов в кольце – например, (</w:t>
      </w:r>
      <w:proofErr w:type="spellStart"/>
      <w:r w:rsidRPr="00E90874">
        <w:rPr>
          <w:color w:val="000000"/>
        </w:rPr>
        <w:t>этилциклопропан</w:t>
      </w:r>
      <w:proofErr w:type="spellEnd"/>
      <w:r w:rsidRPr="00E90874">
        <w:rPr>
          <w:color w:val="000000"/>
        </w:rPr>
        <w:t>), (</w:t>
      </w:r>
      <w:proofErr w:type="spellStart"/>
      <w:r w:rsidRPr="00E90874">
        <w:rPr>
          <w:color w:val="000000"/>
        </w:rPr>
        <w:t>метилциклобутан</w:t>
      </w:r>
      <w:proofErr w:type="spellEnd"/>
      <w:r w:rsidRPr="00E90874">
        <w:rPr>
          <w:color w:val="000000"/>
        </w:rPr>
        <w:t>);</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 xml:space="preserve">b) с числом углеродных атомов в заместителях </w:t>
      </w:r>
      <w:proofErr w:type="gramStart"/>
      <w:r w:rsidRPr="00E90874">
        <w:rPr>
          <w:color w:val="000000"/>
        </w:rPr>
        <w:t>–  (</w:t>
      </w:r>
      <w:proofErr w:type="gramEnd"/>
      <w:r w:rsidRPr="00E90874">
        <w:rPr>
          <w:color w:val="000000"/>
        </w:rPr>
        <w:t>1-метил-2-пропилциклопентан), (1,2-диэтилциклопентан)</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c) с положением заместителя в кольце – (1,1-диметилциклогексан), (1,2-диметилциклогексан)</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lastRenderedPageBreak/>
        <w:t xml:space="preserve">Для </w:t>
      </w:r>
      <w:proofErr w:type="spellStart"/>
      <w:r w:rsidRPr="00E90874">
        <w:rPr>
          <w:color w:val="000000"/>
        </w:rPr>
        <w:t>циклоалканов</w:t>
      </w:r>
      <w:proofErr w:type="spellEnd"/>
      <w:r w:rsidRPr="00E90874">
        <w:rPr>
          <w:color w:val="000000"/>
        </w:rPr>
        <w:t xml:space="preserve"> характерна также межклассовая изомерия с </w:t>
      </w:r>
      <w:proofErr w:type="spellStart"/>
      <w:r w:rsidRPr="00E90874">
        <w:rPr>
          <w:color w:val="000000"/>
        </w:rPr>
        <w:t>алкенами</w:t>
      </w:r>
      <w:proofErr w:type="spellEnd"/>
      <w:r w:rsidRPr="00E90874">
        <w:rPr>
          <w:color w:val="000000"/>
        </w:rPr>
        <w:t xml:space="preserve">. При наличии двух заместителей в кольце у разных углеродных атомов возможна геометрическая </w:t>
      </w:r>
      <w:proofErr w:type="spellStart"/>
      <w:r w:rsidRPr="00E90874">
        <w:rPr>
          <w:color w:val="000000"/>
        </w:rPr>
        <w:t>цис</w:t>
      </w:r>
      <w:proofErr w:type="spellEnd"/>
      <w:r w:rsidRPr="00E90874">
        <w:rPr>
          <w:color w:val="000000"/>
        </w:rPr>
        <w:t>-транс-изомерия, начиная с C5H10, и оптическая изомерия. Оптическая изомерия проявляется в том случае, если молекула не имеет плоскости симметрии. циклогексан.</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2. Реакции окисления.</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По отношению к различным окислителям свойства альдегидов и кетонов сильно различаются. Большинство окислителей, включая воздух, легко окисляют альдегиды до кислот. Особенно легко окисляются ароматические альдегиды.</w:t>
      </w:r>
    </w:p>
    <w:p w:rsidR="00F26A74" w:rsidRPr="00E90874" w:rsidRDefault="00014244" w:rsidP="00E90874">
      <w:pPr>
        <w:pStyle w:val="a4"/>
        <w:spacing w:before="0" w:beforeAutospacing="0" w:after="0" w:afterAutospacing="0" w:line="276" w:lineRule="auto"/>
        <w:ind w:firstLine="709"/>
        <w:contextualSpacing/>
        <w:jc w:val="both"/>
        <w:rPr>
          <w:color w:val="000000"/>
        </w:rPr>
      </w:pPr>
      <w:r w:rsidRPr="00E90874">
        <w:rPr>
          <w:color w:val="000000"/>
        </w:rPr>
        <w:fldChar w:fldCharType="begin"/>
      </w:r>
      <w:r w:rsidR="00F26A74" w:rsidRPr="00E90874">
        <w:rPr>
          <w:color w:val="000000"/>
        </w:rPr>
        <w:instrText xml:space="preserve"> INCLUDEPICTURE "http://vevivi.ru/best/images/servus/07/15/5441507.png" \* MERGEFORMATINET </w:instrText>
      </w:r>
      <w:r w:rsidRPr="00E90874">
        <w:rPr>
          <w:color w:val="000000"/>
        </w:rPr>
        <w:fldChar w:fldCharType="separate"/>
      </w:r>
      <w:r w:rsidR="00E90874" w:rsidRPr="00E90874">
        <w:rPr>
          <w:color w:val="000000"/>
        </w:rPr>
        <w:fldChar w:fldCharType="begin"/>
      </w:r>
      <w:r w:rsidR="00E90874" w:rsidRPr="00E90874">
        <w:rPr>
          <w:color w:val="000000"/>
        </w:rPr>
        <w:instrText xml:space="preserve"> INCLUDEPICTURE  "http://vevivi.ru/best/images/servus/07/15/5441507.png" \* MERGEFORMATINET </w:instrText>
      </w:r>
      <w:r w:rsidR="00E90874" w:rsidRPr="00E90874">
        <w:rPr>
          <w:color w:val="000000"/>
        </w:rPr>
        <w:fldChar w:fldCharType="separate"/>
      </w:r>
      <w:r w:rsidR="00E90874" w:rsidRPr="00E90874">
        <w:rPr>
          <w:color w:val="000000"/>
        </w:rPr>
        <w:pict>
          <v:shape id="_x0000_i1498" type="#_x0000_t75" style="width:221.25pt;height:53.25pt">
            <v:imagedata r:id="rId48" r:href="rId49"/>
          </v:shape>
        </w:pict>
      </w:r>
      <w:r w:rsidR="00E90874" w:rsidRPr="00E90874">
        <w:rPr>
          <w:color w:val="000000"/>
        </w:rPr>
        <w:fldChar w:fldCharType="end"/>
      </w:r>
      <w:r w:rsidRPr="00E90874">
        <w:rPr>
          <w:color w:val="000000"/>
        </w:rPr>
        <w:fldChar w:fldCharType="end"/>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Реакция проходит по радикальному механизму через образование гидроперекисей. Для сохранения альдегидов от окисления атмосферным воздухом к ним прибавляют небольшие количества антиоксидантов, блокирующих свободные радикалы. В качестве антиоксидантов используют ароматические амины и фенолы.</w:t>
      </w:r>
    </w:p>
    <w:p w:rsidR="00F26A74" w:rsidRPr="00E90874" w:rsidRDefault="00F26A74" w:rsidP="00E90874">
      <w:pPr>
        <w:pStyle w:val="a4"/>
        <w:spacing w:before="0" w:beforeAutospacing="0" w:after="0" w:afterAutospacing="0" w:line="276" w:lineRule="auto"/>
        <w:ind w:firstLine="709"/>
        <w:contextualSpacing/>
        <w:jc w:val="both"/>
        <w:rPr>
          <w:b/>
          <w:color w:val="000000"/>
        </w:rPr>
      </w:pPr>
      <w:r w:rsidRPr="00E90874">
        <w:rPr>
          <w:b/>
          <w:color w:val="000000"/>
        </w:rPr>
        <w:t>2.</w:t>
      </w:r>
    </w:p>
    <w:p w:rsidR="00F26A74" w:rsidRPr="00E90874" w:rsidRDefault="00F26A74" w:rsidP="00E90874">
      <w:pPr>
        <w:pStyle w:val="a4"/>
        <w:spacing w:before="0" w:beforeAutospacing="0" w:after="0" w:afterAutospacing="0" w:line="276" w:lineRule="auto"/>
        <w:ind w:firstLine="709"/>
        <w:contextualSpacing/>
        <w:jc w:val="both"/>
        <w:rPr>
          <w:color w:val="000000"/>
        </w:rPr>
      </w:pPr>
    </w:p>
    <w:p w:rsidR="00F26A74" w:rsidRPr="00E90874" w:rsidRDefault="00F26A74" w:rsidP="00E90874">
      <w:pPr>
        <w:pStyle w:val="a4"/>
        <w:spacing w:before="0" w:beforeAutospacing="0" w:after="0" w:afterAutospacing="0" w:line="276" w:lineRule="auto"/>
        <w:ind w:firstLine="709"/>
        <w:contextualSpacing/>
        <w:jc w:val="center"/>
        <w:rPr>
          <w:b/>
          <w:color w:val="000000"/>
        </w:rPr>
      </w:pPr>
      <w:r w:rsidRPr="00E90874">
        <w:rPr>
          <w:b/>
          <w:color w:val="000000"/>
        </w:rPr>
        <w:t>Билет №13</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b/>
          <w:color w:val="000000"/>
        </w:rPr>
        <w:t>1.</w:t>
      </w:r>
      <w:r w:rsidRPr="00E90874">
        <w:rPr>
          <w:color w:val="000000"/>
        </w:rPr>
        <w:t xml:space="preserve"> Нахождение в природе </w:t>
      </w:r>
      <w:proofErr w:type="spellStart"/>
      <w:r w:rsidRPr="00E90874">
        <w:rPr>
          <w:color w:val="000000"/>
        </w:rPr>
        <w:t>циклопарафинов</w:t>
      </w:r>
      <w:proofErr w:type="spellEnd"/>
      <w:r w:rsidRPr="00E90874">
        <w:rPr>
          <w:color w:val="000000"/>
        </w:rPr>
        <w:t>.</w:t>
      </w:r>
    </w:p>
    <w:p w:rsidR="00F26A74" w:rsidRPr="00E90874" w:rsidRDefault="00F26A74" w:rsidP="00E90874">
      <w:pPr>
        <w:pStyle w:val="a4"/>
        <w:spacing w:before="0" w:beforeAutospacing="0" w:after="0" w:afterAutospacing="0" w:line="276" w:lineRule="auto"/>
        <w:ind w:firstLine="709"/>
        <w:contextualSpacing/>
        <w:jc w:val="both"/>
        <w:rPr>
          <w:color w:val="000000"/>
        </w:rPr>
      </w:pPr>
      <w:proofErr w:type="spellStart"/>
      <w:r w:rsidRPr="00E90874">
        <w:rPr>
          <w:color w:val="000000"/>
        </w:rPr>
        <w:t>Циклопарафины</w:t>
      </w:r>
      <w:proofErr w:type="spellEnd"/>
      <w:r w:rsidRPr="00E90874">
        <w:rPr>
          <w:color w:val="000000"/>
        </w:rPr>
        <w:t xml:space="preserve"> главным образом находятся в составе некоторых </w:t>
      </w:r>
      <w:proofErr w:type="spellStart"/>
      <w:r w:rsidRPr="00E90874">
        <w:rPr>
          <w:color w:val="000000"/>
        </w:rPr>
        <w:t>нефтей</w:t>
      </w:r>
      <w:proofErr w:type="spellEnd"/>
      <w:r w:rsidRPr="00E90874">
        <w:rPr>
          <w:color w:val="000000"/>
        </w:rPr>
        <w:t xml:space="preserve">. Отсюда и другое название </w:t>
      </w:r>
      <w:proofErr w:type="spellStart"/>
      <w:r w:rsidRPr="00E90874">
        <w:rPr>
          <w:color w:val="000000"/>
        </w:rPr>
        <w:t>циклопарафинов</w:t>
      </w:r>
      <w:proofErr w:type="spellEnd"/>
      <w:r w:rsidRPr="00E90874">
        <w:rPr>
          <w:color w:val="000000"/>
        </w:rPr>
        <w:t xml:space="preserve"> — нафтены. Пяти- и шестичленные </w:t>
      </w:r>
      <w:proofErr w:type="spellStart"/>
      <w:r w:rsidRPr="00E90874">
        <w:rPr>
          <w:color w:val="000000"/>
        </w:rPr>
        <w:t>циклопарафины</w:t>
      </w:r>
      <w:proofErr w:type="spellEnd"/>
      <w:r w:rsidRPr="00E90874">
        <w:rPr>
          <w:color w:val="000000"/>
        </w:rPr>
        <w:t xml:space="preserve"> были впервые выделены из нефти и изучены профессором Московского университета В. В. </w:t>
      </w:r>
      <w:proofErr w:type="spellStart"/>
      <w:r w:rsidRPr="00E90874">
        <w:rPr>
          <w:color w:val="000000"/>
        </w:rPr>
        <w:t>Морковниковым</w:t>
      </w:r>
      <w:proofErr w:type="spellEnd"/>
      <w:r w:rsidRPr="00E90874">
        <w:rPr>
          <w:color w:val="000000"/>
        </w:rPr>
        <w:t>.</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Получение</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 xml:space="preserve">Как уже было сказано, в лаборатории </w:t>
      </w:r>
      <w:proofErr w:type="spellStart"/>
      <w:r w:rsidRPr="00E90874">
        <w:rPr>
          <w:color w:val="000000"/>
        </w:rPr>
        <w:t>циклопарафины</w:t>
      </w:r>
      <w:proofErr w:type="spellEnd"/>
      <w:r w:rsidRPr="00E90874">
        <w:rPr>
          <w:color w:val="000000"/>
        </w:rPr>
        <w:t xml:space="preserve"> получают из </w:t>
      </w:r>
      <w:proofErr w:type="spellStart"/>
      <w:r w:rsidRPr="00E90874">
        <w:rPr>
          <w:color w:val="000000"/>
        </w:rPr>
        <w:t>дигалогенопроизводных</w:t>
      </w:r>
      <w:proofErr w:type="spellEnd"/>
      <w:r w:rsidRPr="00E90874">
        <w:rPr>
          <w:color w:val="000000"/>
        </w:rPr>
        <w:t xml:space="preserve"> предельных углеводородов, действуя на них активными металлами. </w:t>
      </w:r>
      <w:proofErr w:type="spellStart"/>
      <w:r w:rsidRPr="00E90874">
        <w:rPr>
          <w:color w:val="000000"/>
        </w:rPr>
        <w:t>Циклопарафины</w:t>
      </w:r>
      <w:proofErr w:type="spellEnd"/>
      <w:r w:rsidRPr="00E90874">
        <w:rPr>
          <w:color w:val="000000"/>
        </w:rPr>
        <w:t xml:space="preserve"> можно выделить из нефти.</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Физические свойства</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 xml:space="preserve">Циклопропан и </w:t>
      </w:r>
      <w:proofErr w:type="spellStart"/>
      <w:r w:rsidRPr="00E90874">
        <w:rPr>
          <w:color w:val="000000"/>
        </w:rPr>
        <w:t>циклобутан</w:t>
      </w:r>
      <w:proofErr w:type="spellEnd"/>
      <w:r w:rsidRPr="00E90874">
        <w:rPr>
          <w:color w:val="000000"/>
        </w:rPr>
        <w:t xml:space="preserve"> при нормальных условиях — газы, а </w:t>
      </w:r>
      <w:proofErr w:type="spellStart"/>
      <w:r w:rsidRPr="00E90874">
        <w:rPr>
          <w:color w:val="000000"/>
        </w:rPr>
        <w:t>циклопентан</w:t>
      </w:r>
      <w:proofErr w:type="spellEnd"/>
      <w:r w:rsidRPr="00E90874">
        <w:rPr>
          <w:color w:val="000000"/>
        </w:rPr>
        <w:t xml:space="preserve"> и циклогексан — жидкости. </w:t>
      </w:r>
      <w:proofErr w:type="spellStart"/>
      <w:r w:rsidRPr="00E90874">
        <w:rPr>
          <w:color w:val="000000"/>
        </w:rPr>
        <w:t>Циклопарафины</w:t>
      </w:r>
      <w:proofErr w:type="spellEnd"/>
      <w:r w:rsidRPr="00E90874">
        <w:rPr>
          <w:color w:val="000000"/>
        </w:rPr>
        <w:t xml:space="preserve"> в воде практически не растворяются.</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Химические свойства</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 xml:space="preserve">У </w:t>
      </w:r>
      <w:proofErr w:type="spellStart"/>
      <w:r w:rsidRPr="00E90874">
        <w:rPr>
          <w:color w:val="000000"/>
        </w:rPr>
        <w:t>циклопарафинов</w:t>
      </w:r>
      <w:proofErr w:type="spellEnd"/>
      <w:r w:rsidRPr="00E90874">
        <w:rPr>
          <w:color w:val="000000"/>
        </w:rPr>
        <w:t xml:space="preserve">, как и у предельных углеводородов, все связи насыщены, однако, в отличие от последних, они способны к реакциям присоединения. Это объясняется тем, что связи между атомами углерода в цикле могут разорваться. В результате образуются свободные связи, способные присоединять атомы водорода и других элементов. Соединения с малыми циклами легче вступают в реакции присоединения, что их аналоги с большими циклами. Так, например, реакция гидрирования (присоединение водорода) происходит при различной температуре у разных </w:t>
      </w:r>
      <w:proofErr w:type="spellStart"/>
      <w:r w:rsidRPr="00E90874">
        <w:rPr>
          <w:color w:val="000000"/>
        </w:rPr>
        <w:t>циклопарафинов</w:t>
      </w:r>
      <w:proofErr w:type="spellEnd"/>
      <w:r w:rsidRPr="00E90874">
        <w:rPr>
          <w:color w:val="000000"/>
        </w:rPr>
        <w:t xml:space="preserve">. Для соединений с большими циклами характерны реакции замещения. В этом отношении они сходны с парафинами. </w:t>
      </w:r>
      <w:proofErr w:type="spellStart"/>
      <w:r w:rsidRPr="00E90874">
        <w:rPr>
          <w:color w:val="000000"/>
        </w:rPr>
        <w:t>Циклопарафины</w:t>
      </w:r>
      <w:proofErr w:type="spellEnd"/>
      <w:r w:rsidRPr="00E90874">
        <w:rPr>
          <w:color w:val="000000"/>
        </w:rPr>
        <w:t xml:space="preserve"> подвергаются и реакциям </w:t>
      </w:r>
      <w:proofErr w:type="gramStart"/>
      <w:r w:rsidRPr="00E90874">
        <w:rPr>
          <w:color w:val="000000"/>
        </w:rPr>
        <w:t>дегидрирования(</w:t>
      </w:r>
      <w:proofErr w:type="gramEnd"/>
      <w:r w:rsidRPr="00E90874">
        <w:rPr>
          <w:color w:val="000000"/>
        </w:rPr>
        <w:t>отщепления водорода).</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Применение.</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 xml:space="preserve">Из </w:t>
      </w:r>
      <w:proofErr w:type="spellStart"/>
      <w:r w:rsidRPr="00E90874">
        <w:rPr>
          <w:color w:val="000000"/>
        </w:rPr>
        <w:t>циклопарафинов</w:t>
      </w:r>
      <w:proofErr w:type="spellEnd"/>
      <w:r w:rsidRPr="00E90874">
        <w:rPr>
          <w:color w:val="000000"/>
        </w:rPr>
        <w:t xml:space="preserve"> практическое значение имеют циклогексан, </w:t>
      </w:r>
      <w:proofErr w:type="spellStart"/>
      <w:r w:rsidRPr="00E90874">
        <w:rPr>
          <w:color w:val="000000"/>
        </w:rPr>
        <w:t>митилциклогексан</w:t>
      </w:r>
      <w:proofErr w:type="spellEnd"/>
      <w:r w:rsidRPr="00E90874">
        <w:rPr>
          <w:color w:val="000000"/>
        </w:rPr>
        <w:t xml:space="preserve"> и некоторые другие. В процессе ароматизации нефти эти соединения превращаются в </w:t>
      </w:r>
      <w:r w:rsidRPr="00E90874">
        <w:rPr>
          <w:color w:val="000000"/>
        </w:rPr>
        <w:lastRenderedPageBreak/>
        <w:t>ароматические углеводороды — в бензол, толуол и другие вещества, которые широко используют для синтеза красителей, медикаментов и т.д. Циклопропан применяют для наркоза.</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b/>
          <w:color w:val="000000"/>
        </w:rPr>
        <w:t>2.</w:t>
      </w:r>
      <w:r w:rsidRPr="00E90874">
        <w:rPr>
          <w:color w:val="000000"/>
        </w:rPr>
        <w:t xml:space="preserve"> </w:t>
      </w:r>
      <w:proofErr w:type="spellStart"/>
      <w:r w:rsidRPr="00E90874">
        <w:rPr>
          <w:color w:val="000000"/>
        </w:rPr>
        <w:t>Карбо́новые</w:t>
      </w:r>
      <w:proofErr w:type="spellEnd"/>
      <w:r w:rsidRPr="00E90874">
        <w:rPr>
          <w:color w:val="000000"/>
        </w:rPr>
        <w:t xml:space="preserve"> </w:t>
      </w:r>
      <w:proofErr w:type="spellStart"/>
      <w:r w:rsidRPr="00E90874">
        <w:rPr>
          <w:color w:val="000000"/>
        </w:rPr>
        <w:t>кисло́ты</w:t>
      </w:r>
      <w:proofErr w:type="spellEnd"/>
      <w:r w:rsidRPr="00E90874">
        <w:rPr>
          <w:color w:val="000000"/>
        </w:rPr>
        <w:t xml:space="preserve"> — класс органических соединений, молекулы которых содержат одну или несколько функциональных карбоксильных групп -COOH. Кислые свойства объясняются тем, что данная группа может сравнительно легко отщеплять протон. За редкими исключениями карбоновые кислоты являются слабыми. Например, у уксусной кислоты CH</w:t>
      </w:r>
      <w:r w:rsidRPr="00E90874">
        <w:rPr>
          <w:color w:val="000000"/>
          <w:vertAlign w:val="subscript"/>
        </w:rPr>
        <w:t>3</w:t>
      </w:r>
      <w:r w:rsidRPr="00E90874">
        <w:rPr>
          <w:color w:val="000000"/>
        </w:rPr>
        <w:t>COOH константа кислотности равна 1,75·10</w:t>
      </w:r>
      <w:r w:rsidRPr="00E90874">
        <w:rPr>
          <w:color w:val="000000"/>
          <w:vertAlign w:val="superscript"/>
        </w:rPr>
        <w:t>−5</w:t>
      </w:r>
      <w:r w:rsidRPr="00E90874">
        <w:rPr>
          <w:color w:val="000000"/>
        </w:rPr>
        <w:t xml:space="preserve">. </w:t>
      </w:r>
      <w:proofErr w:type="spellStart"/>
      <w:r w:rsidRPr="00E90874">
        <w:rPr>
          <w:color w:val="000000"/>
        </w:rPr>
        <w:t>Ди</w:t>
      </w:r>
      <w:proofErr w:type="spellEnd"/>
      <w:r w:rsidRPr="00E90874">
        <w:rPr>
          <w:color w:val="000000"/>
        </w:rPr>
        <w:t>- и трикарбоновые кислоты более сильные, чем монокарбоновые.</w:t>
      </w:r>
    </w:p>
    <w:p w:rsidR="00F26A74" w:rsidRPr="00E90874" w:rsidRDefault="00F26A74" w:rsidP="00E90874">
      <w:pPr>
        <w:pStyle w:val="a4"/>
        <w:shd w:val="clear" w:color="auto" w:fill="FFFFFF"/>
        <w:spacing w:before="0" w:beforeAutospacing="0" w:after="0" w:afterAutospacing="0" w:line="276" w:lineRule="auto"/>
        <w:ind w:firstLine="709"/>
        <w:contextualSpacing/>
        <w:jc w:val="both"/>
        <w:rPr>
          <w:color w:val="000000"/>
        </w:rPr>
      </w:pPr>
      <w:r w:rsidRPr="00E90874">
        <w:rPr>
          <w:color w:val="000000"/>
        </w:rPr>
        <w:t>В зависимости от радикала, связанного с карбоксилом, различают следующие группы карбоновых кислот:</w:t>
      </w:r>
    </w:p>
    <w:p w:rsidR="00F26A74" w:rsidRPr="00E90874" w:rsidRDefault="00014244" w:rsidP="00E90874">
      <w:pPr>
        <w:pStyle w:val="a4"/>
        <w:numPr>
          <w:ilvl w:val="0"/>
          <w:numId w:val="15"/>
        </w:numPr>
        <w:shd w:val="clear" w:color="auto" w:fill="FFFFFF"/>
        <w:spacing w:before="0" w:beforeAutospacing="0" w:after="0" w:afterAutospacing="0" w:line="276" w:lineRule="auto"/>
        <w:ind w:left="0" w:firstLine="709"/>
        <w:contextualSpacing/>
        <w:jc w:val="both"/>
        <w:rPr>
          <w:color w:val="000000"/>
        </w:rPr>
      </w:pPr>
      <w:hyperlink r:id="rId50" w:tooltip="Ароматические соединения" w:history="1">
        <w:r w:rsidR="00F26A74" w:rsidRPr="00E90874">
          <w:rPr>
            <w:rStyle w:val="a3"/>
            <w:rFonts w:eastAsiaTheme="majorEastAsia"/>
            <w:color w:val="000000"/>
            <w:u w:val="none"/>
          </w:rPr>
          <w:t>ароматические</w:t>
        </w:r>
      </w:hyperlink>
      <w:r w:rsidR="00F26A74" w:rsidRPr="00E90874">
        <w:rPr>
          <w:rStyle w:val="apple-converted-space"/>
          <w:color w:val="000000"/>
        </w:rPr>
        <w:t> </w:t>
      </w:r>
      <w:r w:rsidR="00F26A74" w:rsidRPr="00E90874">
        <w:rPr>
          <w:color w:val="000000"/>
        </w:rPr>
        <w:t>(</w:t>
      </w:r>
      <w:hyperlink r:id="rId51" w:tooltip="Бензойная кислота" w:history="1">
        <w:r w:rsidR="00F26A74" w:rsidRPr="00E90874">
          <w:rPr>
            <w:rStyle w:val="a3"/>
            <w:rFonts w:eastAsiaTheme="majorEastAsia"/>
            <w:color w:val="000000"/>
            <w:u w:val="none"/>
          </w:rPr>
          <w:t>бензойная кислота</w:t>
        </w:r>
      </w:hyperlink>
      <w:r w:rsidR="00F26A74" w:rsidRPr="00E90874">
        <w:rPr>
          <w:color w:val="000000"/>
        </w:rPr>
        <w:t>);</w:t>
      </w:r>
    </w:p>
    <w:p w:rsidR="00F26A74" w:rsidRPr="00E90874" w:rsidRDefault="00E90874" w:rsidP="00E90874">
      <w:pPr>
        <w:pStyle w:val="a4"/>
        <w:numPr>
          <w:ilvl w:val="0"/>
          <w:numId w:val="15"/>
        </w:numPr>
        <w:shd w:val="clear" w:color="auto" w:fill="FFFFFF"/>
        <w:spacing w:before="0" w:beforeAutospacing="0" w:after="0" w:afterAutospacing="0" w:line="276" w:lineRule="auto"/>
        <w:ind w:left="0" w:firstLine="709"/>
        <w:contextualSpacing/>
        <w:jc w:val="both"/>
        <w:rPr>
          <w:color w:val="000000"/>
        </w:rPr>
      </w:pPr>
      <w:hyperlink r:id="rId52" w:tooltip="Алифатические соединения" w:history="1">
        <w:r w:rsidR="00F26A74" w:rsidRPr="00E90874">
          <w:rPr>
            <w:rStyle w:val="a3"/>
            <w:rFonts w:eastAsiaTheme="majorEastAsia"/>
            <w:color w:val="000000"/>
            <w:u w:val="none"/>
          </w:rPr>
          <w:t>алифатические</w:t>
        </w:r>
      </w:hyperlink>
      <w:r w:rsidR="00F26A74" w:rsidRPr="00E90874">
        <w:rPr>
          <w:rStyle w:val="apple-converted-space"/>
          <w:color w:val="000000"/>
        </w:rPr>
        <w:t> </w:t>
      </w:r>
      <w:r w:rsidR="00F26A74" w:rsidRPr="00E90874">
        <w:rPr>
          <w:color w:val="000000"/>
        </w:rPr>
        <w:t>(в том числе предельные (</w:t>
      </w:r>
      <w:hyperlink r:id="rId53" w:tooltip="Капроновая кислота" w:history="1">
        <w:r w:rsidR="00F26A74" w:rsidRPr="00E90874">
          <w:rPr>
            <w:rStyle w:val="a3"/>
            <w:rFonts w:eastAsiaTheme="majorEastAsia"/>
            <w:color w:val="000000"/>
            <w:u w:val="none"/>
          </w:rPr>
          <w:t>капроновая кислота</w:t>
        </w:r>
      </w:hyperlink>
      <w:r w:rsidR="00F26A74" w:rsidRPr="00E90874">
        <w:rPr>
          <w:color w:val="000000"/>
        </w:rPr>
        <w:t>) и непредельные (</w:t>
      </w:r>
      <w:hyperlink r:id="rId54" w:tooltip="Акриловая кислота" w:history="1">
        <w:r w:rsidR="00F26A74" w:rsidRPr="00E90874">
          <w:rPr>
            <w:rStyle w:val="a3"/>
            <w:rFonts w:eastAsiaTheme="majorEastAsia"/>
            <w:color w:val="000000"/>
            <w:u w:val="none"/>
          </w:rPr>
          <w:t>акриловая кислота</w:t>
        </w:r>
      </w:hyperlink>
      <w:r w:rsidR="00F26A74" w:rsidRPr="00E90874">
        <w:rPr>
          <w:color w:val="000000"/>
        </w:rPr>
        <w:t>));</w:t>
      </w:r>
    </w:p>
    <w:p w:rsidR="00F26A74" w:rsidRPr="00E90874" w:rsidRDefault="00E90874" w:rsidP="00E90874">
      <w:pPr>
        <w:pStyle w:val="a4"/>
        <w:numPr>
          <w:ilvl w:val="0"/>
          <w:numId w:val="15"/>
        </w:numPr>
        <w:shd w:val="clear" w:color="auto" w:fill="FFFFFF"/>
        <w:spacing w:before="0" w:beforeAutospacing="0" w:after="0" w:afterAutospacing="0" w:line="276" w:lineRule="auto"/>
        <w:ind w:left="0" w:firstLine="709"/>
        <w:contextualSpacing/>
        <w:jc w:val="both"/>
        <w:rPr>
          <w:color w:val="000000"/>
        </w:rPr>
      </w:pPr>
      <w:hyperlink r:id="rId55" w:tooltip="Алициклические соединения" w:history="1">
        <w:r w:rsidR="00F26A74" w:rsidRPr="00E90874">
          <w:rPr>
            <w:rStyle w:val="a3"/>
            <w:rFonts w:eastAsiaTheme="majorEastAsia"/>
            <w:color w:val="000000"/>
            <w:u w:val="none"/>
          </w:rPr>
          <w:t>алициклические</w:t>
        </w:r>
      </w:hyperlink>
      <w:r w:rsidR="00F26A74" w:rsidRPr="00E90874">
        <w:rPr>
          <w:rStyle w:val="apple-converted-space"/>
          <w:color w:val="000000"/>
        </w:rPr>
        <w:t> </w:t>
      </w:r>
      <w:r w:rsidR="00F26A74" w:rsidRPr="00E90874">
        <w:rPr>
          <w:color w:val="000000"/>
        </w:rPr>
        <w:t>(</w:t>
      </w:r>
      <w:hyperlink r:id="rId56" w:tooltip="Хинная кислота" w:history="1">
        <w:r w:rsidR="00F26A74" w:rsidRPr="00E90874">
          <w:rPr>
            <w:rStyle w:val="a3"/>
            <w:rFonts w:eastAsiaTheme="majorEastAsia"/>
            <w:color w:val="000000"/>
            <w:u w:val="none"/>
          </w:rPr>
          <w:t>хинная кислота</w:t>
        </w:r>
      </w:hyperlink>
      <w:r w:rsidR="00F26A74" w:rsidRPr="00E90874">
        <w:rPr>
          <w:color w:val="000000"/>
        </w:rPr>
        <w:t>);</w:t>
      </w:r>
    </w:p>
    <w:p w:rsidR="00F26A74" w:rsidRPr="00E90874" w:rsidRDefault="00E90874" w:rsidP="00E90874">
      <w:pPr>
        <w:pStyle w:val="a4"/>
        <w:numPr>
          <w:ilvl w:val="0"/>
          <w:numId w:val="15"/>
        </w:numPr>
        <w:shd w:val="clear" w:color="auto" w:fill="FFFFFF"/>
        <w:spacing w:before="0" w:beforeAutospacing="0" w:after="0" w:afterAutospacing="0" w:line="276" w:lineRule="auto"/>
        <w:ind w:left="0" w:firstLine="709"/>
        <w:contextualSpacing/>
        <w:jc w:val="both"/>
        <w:rPr>
          <w:color w:val="000000"/>
        </w:rPr>
      </w:pPr>
      <w:hyperlink r:id="rId57" w:tooltip="Гетероциклические соединения" w:history="1">
        <w:r w:rsidR="00F26A74" w:rsidRPr="00E90874">
          <w:rPr>
            <w:rStyle w:val="a3"/>
            <w:rFonts w:eastAsiaTheme="majorEastAsia"/>
            <w:color w:val="000000"/>
            <w:u w:val="none"/>
          </w:rPr>
          <w:t>гетероциклические</w:t>
        </w:r>
      </w:hyperlink>
      <w:r w:rsidR="00F26A74" w:rsidRPr="00E90874">
        <w:rPr>
          <w:rStyle w:val="apple-converted-space"/>
          <w:color w:val="000000"/>
        </w:rPr>
        <w:t> </w:t>
      </w:r>
      <w:r w:rsidR="00F26A74" w:rsidRPr="00E90874">
        <w:rPr>
          <w:color w:val="000000"/>
        </w:rPr>
        <w:t>(</w:t>
      </w:r>
      <w:hyperlink r:id="rId58" w:tooltip="Никотиновая кислота" w:history="1">
        <w:r w:rsidR="00F26A74" w:rsidRPr="00E90874">
          <w:rPr>
            <w:rStyle w:val="a3"/>
            <w:rFonts w:eastAsiaTheme="majorEastAsia"/>
            <w:color w:val="000000"/>
            <w:u w:val="none"/>
          </w:rPr>
          <w:t>никотиновая кислота</w:t>
        </w:r>
      </w:hyperlink>
      <w:r w:rsidR="00F26A74" w:rsidRPr="00E90874">
        <w:rPr>
          <w:color w:val="000000"/>
        </w:rPr>
        <w:t>).</w:t>
      </w:r>
    </w:p>
    <w:p w:rsidR="00F26A74" w:rsidRPr="00E90874" w:rsidRDefault="00F26A74" w:rsidP="00E90874">
      <w:pPr>
        <w:pStyle w:val="a4"/>
        <w:shd w:val="clear" w:color="auto" w:fill="FFFFFF"/>
        <w:spacing w:before="0" w:beforeAutospacing="0" w:after="0" w:afterAutospacing="0" w:line="276" w:lineRule="auto"/>
        <w:ind w:firstLine="709"/>
        <w:contextualSpacing/>
        <w:jc w:val="both"/>
        <w:rPr>
          <w:color w:val="000000"/>
        </w:rPr>
      </w:pPr>
      <w:r w:rsidRPr="00E90874">
        <w:rPr>
          <w:color w:val="000000"/>
        </w:rPr>
        <w:t>По числу карбоксильных групп кислоты могут быть:</w:t>
      </w:r>
    </w:p>
    <w:p w:rsidR="00F26A74" w:rsidRPr="00E90874" w:rsidRDefault="00F26A74" w:rsidP="00E90874">
      <w:pPr>
        <w:pStyle w:val="a4"/>
        <w:numPr>
          <w:ilvl w:val="0"/>
          <w:numId w:val="16"/>
        </w:numPr>
        <w:shd w:val="clear" w:color="auto" w:fill="FFFFFF"/>
        <w:spacing w:before="0" w:beforeAutospacing="0" w:after="0" w:afterAutospacing="0" w:line="276" w:lineRule="auto"/>
        <w:ind w:left="0" w:firstLine="709"/>
        <w:contextualSpacing/>
        <w:jc w:val="both"/>
        <w:rPr>
          <w:color w:val="000000"/>
        </w:rPr>
      </w:pPr>
      <w:r w:rsidRPr="00E90874">
        <w:rPr>
          <w:color w:val="000000"/>
        </w:rPr>
        <w:t>одноосновными (</w:t>
      </w:r>
      <w:hyperlink r:id="rId59" w:tooltip="Уксусная кислота" w:history="1">
        <w:r w:rsidRPr="00E90874">
          <w:rPr>
            <w:rStyle w:val="a3"/>
            <w:rFonts w:eastAsiaTheme="majorEastAsia"/>
            <w:color w:val="000000"/>
            <w:u w:val="none"/>
          </w:rPr>
          <w:t>уксусная кислота</w:t>
        </w:r>
      </w:hyperlink>
      <w:r w:rsidRPr="00E90874">
        <w:rPr>
          <w:color w:val="000000"/>
        </w:rPr>
        <w:t>);</w:t>
      </w:r>
    </w:p>
    <w:p w:rsidR="00F26A74" w:rsidRPr="00E90874" w:rsidRDefault="00F26A74" w:rsidP="00E90874">
      <w:pPr>
        <w:pStyle w:val="a4"/>
        <w:numPr>
          <w:ilvl w:val="0"/>
          <w:numId w:val="16"/>
        </w:numPr>
        <w:shd w:val="clear" w:color="auto" w:fill="FFFFFF"/>
        <w:spacing w:before="0" w:beforeAutospacing="0" w:after="0" w:afterAutospacing="0" w:line="276" w:lineRule="auto"/>
        <w:ind w:left="0" w:firstLine="709"/>
        <w:contextualSpacing/>
        <w:jc w:val="both"/>
        <w:rPr>
          <w:color w:val="000000"/>
        </w:rPr>
      </w:pPr>
      <w:r w:rsidRPr="00E90874">
        <w:rPr>
          <w:color w:val="000000"/>
        </w:rPr>
        <w:t>двухосновными (</w:t>
      </w:r>
      <w:hyperlink r:id="rId60" w:tooltip="Щавелевая кислота" w:history="1">
        <w:r w:rsidRPr="00E90874">
          <w:rPr>
            <w:rStyle w:val="a3"/>
            <w:rFonts w:eastAsiaTheme="majorEastAsia"/>
            <w:color w:val="000000"/>
            <w:u w:val="none"/>
          </w:rPr>
          <w:t>щавелевая кислота</w:t>
        </w:r>
      </w:hyperlink>
      <w:r w:rsidRPr="00E90874">
        <w:rPr>
          <w:color w:val="000000"/>
        </w:rPr>
        <w:t>);</w:t>
      </w:r>
    </w:p>
    <w:p w:rsidR="00F26A74" w:rsidRPr="00E90874" w:rsidRDefault="00F26A74" w:rsidP="00E90874">
      <w:pPr>
        <w:pStyle w:val="a4"/>
        <w:numPr>
          <w:ilvl w:val="0"/>
          <w:numId w:val="16"/>
        </w:numPr>
        <w:shd w:val="clear" w:color="auto" w:fill="FFFFFF"/>
        <w:spacing w:before="0" w:beforeAutospacing="0" w:after="0" w:afterAutospacing="0" w:line="276" w:lineRule="auto"/>
        <w:ind w:left="0" w:firstLine="709"/>
        <w:contextualSpacing/>
        <w:jc w:val="both"/>
        <w:rPr>
          <w:color w:val="000000"/>
        </w:rPr>
      </w:pPr>
      <w:r w:rsidRPr="00E90874">
        <w:rPr>
          <w:color w:val="000000"/>
        </w:rPr>
        <w:t>многоосновными (</w:t>
      </w:r>
      <w:hyperlink r:id="rId61" w:tooltip="Лимонная кислота" w:history="1">
        <w:r w:rsidRPr="00E90874">
          <w:rPr>
            <w:rStyle w:val="a3"/>
            <w:rFonts w:eastAsiaTheme="majorEastAsia"/>
            <w:color w:val="000000"/>
            <w:u w:val="none"/>
          </w:rPr>
          <w:t>лимонная кислота</w:t>
        </w:r>
      </w:hyperlink>
      <w:r w:rsidRPr="00E90874">
        <w:rPr>
          <w:color w:val="000000"/>
        </w:rPr>
        <w:t>).</w:t>
      </w:r>
    </w:p>
    <w:p w:rsidR="00F26A74" w:rsidRPr="00E90874" w:rsidRDefault="00F26A74" w:rsidP="00E90874">
      <w:pPr>
        <w:pStyle w:val="a4"/>
        <w:shd w:val="clear" w:color="auto" w:fill="FFFFFF"/>
        <w:spacing w:before="0" w:beforeAutospacing="0" w:after="0" w:afterAutospacing="0" w:line="276" w:lineRule="auto"/>
        <w:ind w:firstLine="709"/>
        <w:contextualSpacing/>
        <w:jc w:val="both"/>
        <w:rPr>
          <w:color w:val="000000"/>
        </w:rPr>
      </w:pPr>
      <w:r w:rsidRPr="00E90874">
        <w:rPr>
          <w:color w:val="000000"/>
        </w:rPr>
        <w:t>При введении в молекулы кислоты других функциональных групп (например, -ОН, =CO, -NH</w:t>
      </w:r>
      <w:r w:rsidRPr="00E90874">
        <w:rPr>
          <w:color w:val="000000"/>
          <w:vertAlign w:val="subscript"/>
        </w:rPr>
        <w:t>2</w:t>
      </w:r>
      <w:r w:rsidRPr="00E90874">
        <w:rPr>
          <w:rStyle w:val="apple-converted-space"/>
          <w:color w:val="000000"/>
        </w:rPr>
        <w:t> </w:t>
      </w:r>
      <w:r w:rsidRPr="00E90874">
        <w:rPr>
          <w:color w:val="000000"/>
        </w:rPr>
        <w:t>и др.) образуются</w:t>
      </w:r>
      <w:r w:rsidRPr="00E90874">
        <w:rPr>
          <w:rStyle w:val="apple-converted-space"/>
          <w:color w:val="000000"/>
        </w:rPr>
        <w:t> </w:t>
      </w:r>
      <w:hyperlink r:id="rId62" w:tooltip="Оксикислоты" w:history="1">
        <w:r w:rsidRPr="00E90874">
          <w:rPr>
            <w:rStyle w:val="a3"/>
            <w:rFonts w:eastAsiaTheme="majorEastAsia"/>
            <w:color w:val="000000"/>
          </w:rPr>
          <w:t>окси-</w:t>
        </w:r>
      </w:hyperlink>
      <w:r w:rsidRPr="00E90874">
        <w:rPr>
          <w:color w:val="000000"/>
        </w:rPr>
        <w:t>,</w:t>
      </w:r>
      <w:r w:rsidRPr="00E90874">
        <w:rPr>
          <w:rStyle w:val="apple-converted-space"/>
          <w:color w:val="000000"/>
        </w:rPr>
        <w:t> </w:t>
      </w:r>
      <w:hyperlink r:id="rId63" w:tooltip="Кетокислоты" w:history="1">
        <w:r w:rsidRPr="00E90874">
          <w:rPr>
            <w:rStyle w:val="a3"/>
            <w:rFonts w:eastAsiaTheme="majorEastAsia"/>
            <w:color w:val="000000"/>
          </w:rPr>
          <w:t>кето-</w:t>
        </w:r>
      </w:hyperlink>
      <w:r w:rsidRPr="00E90874">
        <w:rPr>
          <w:color w:val="000000"/>
        </w:rPr>
        <w:t>,</w:t>
      </w:r>
      <w:r w:rsidRPr="00E90874">
        <w:rPr>
          <w:rStyle w:val="apple-converted-space"/>
          <w:color w:val="000000"/>
        </w:rPr>
        <w:t> </w:t>
      </w:r>
      <w:hyperlink r:id="rId64" w:tooltip="Аминокислоты" w:history="1">
        <w:r w:rsidRPr="00E90874">
          <w:rPr>
            <w:rStyle w:val="a3"/>
            <w:rFonts w:eastAsiaTheme="majorEastAsia"/>
            <w:color w:val="000000"/>
          </w:rPr>
          <w:t>аминокислоты</w:t>
        </w:r>
      </w:hyperlink>
      <w:r w:rsidRPr="00E90874">
        <w:rPr>
          <w:rStyle w:val="apple-converted-space"/>
          <w:color w:val="000000"/>
        </w:rPr>
        <w:t> </w:t>
      </w:r>
      <w:r w:rsidRPr="00E90874">
        <w:rPr>
          <w:color w:val="000000"/>
        </w:rPr>
        <w:t>и другие классы соединений.</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Одноосновные карбоновые кислоты (монокарбоновые кислоты) – это карбоновые кислоты, содержащие ровно одну карбоксильную группу –COOH.</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Гомологический ряд одноосновных карбоновых кислот:</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1) муравьиная кислота Н-СООН;</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2) уксусная кислота СН</w:t>
      </w:r>
      <w:r w:rsidRPr="00E90874">
        <w:rPr>
          <w:color w:val="000000"/>
          <w:vertAlign w:val="subscript"/>
        </w:rPr>
        <w:t>3</w:t>
      </w:r>
      <w:r w:rsidRPr="00E90874">
        <w:rPr>
          <w:color w:val="000000"/>
        </w:rPr>
        <w:t>-СООН;</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 xml:space="preserve">3) </w:t>
      </w:r>
      <w:proofErr w:type="spellStart"/>
      <w:r w:rsidRPr="00E90874">
        <w:rPr>
          <w:color w:val="000000"/>
        </w:rPr>
        <w:t>пропионовая</w:t>
      </w:r>
      <w:proofErr w:type="spellEnd"/>
      <w:r w:rsidRPr="00E90874">
        <w:rPr>
          <w:color w:val="000000"/>
        </w:rPr>
        <w:t xml:space="preserve"> кислота СН</w:t>
      </w:r>
      <w:r w:rsidRPr="00E90874">
        <w:rPr>
          <w:color w:val="000000"/>
          <w:vertAlign w:val="subscript"/>
        </w:rPr>
        <w:t>3</w:t>
      </w:r>
      <w:r w:rsidRPr="00E90874">
        <w:rPr>
          <w:color w:val="000000"/>
        </w:rPr>
        <w:t>-СН</w:t>
      </w:r>
      <w:r w:rsidRPr="00E90874">
        <w:rPr>
          <w:color w:val="000000"/>
          <w:vertAlign w:val="subscript"/>
        </w:rPr>
        <w:t>2</w:t>
      </w:r>
      <w:r w:rsidRPr="00E90874">
        <w:rPr>
          <w:color w:val="000000"/>
        </w:rPr>
        <w:t>-СООН;</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4) масляная кислота СН</w:t>
      </w:r>
      <w:r w:rsidRPr="00E90874">
        <w:rPr>
          <w:color w:val="000000"/>
          <w:vertAlign w:val="subscript"/>
        </w:rPr>
        <w:t>3</w:t>
      </w:r>
      <w:r w:rsidRPr="00E90874">
        <w:rPr>
          <w:color w:val="000000"/>
        </w:rPr>
        <w:t>-СН</w:t>
      </w:r>
      <w:r w:rsidRPr="00E90874">
        <w:rPr>
          <w:color w:val="000000"/>
          <w:vertAlign w:val="subscript"/>
        </w:rPr>
        <w:t>2</w:t>
      </w:r>
      <w:r w:rsidRPr="00E90874">
        <w:rPr>
          <w:color w:val="000000"/>
        </w:rPr>
        <w:t>-СН</w:t>
      </w:r>
      <w:r w:rsidRPr="00E90874">
        <w:rPr>
          <w:color w:val="000000"/>
          <w:vertAlign w:val="subscript"/>
        </w:rPr>
        <w:t>2</w:t>
      </w:r>
      <w:r w:rsidRPr="00E90874">
        <w:rPr>
          <w:color w:val="000000"/>
        </w:rPr>
        <w:t>-СООН;</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5) валериановая кислота СН</w:t>
      </w:r>
      <w:r w:rsidRPr="00E90874">
        <w:rPr>
          <w:color w:val="000000"/>
          <w:vertAlign w:val="subscript"/>
        </w:rPr>
        <w:t>3</w:t>
      </w:r>
      <w:r w:rsidRPr="00E90874">
        <w:rPr>
          <w:color w:val="000000"/>
        </w:rPr>
        <w:t>-(СН2)</w:t>
      </w:r>
      <w:r w:rsidRPr="00E90874">
        <w:rPr>
          <w:color w:val="000000"/>
          <w:vertAlign w:val="subscript"/>
        </w:rPr>
        <w:t>3</w:t>
      </w:r>
      <w:r w:rsidRPr="00E90874">
        <w:rPr>
          <w:color w:val="000000"/>
        </w:rPr>
        <w:t>-СООН;</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6) капроновая кислота СН</w:t>
      </w:r>
      <w:r w:rsidRPr="00E90874">
        <w:rPr>
          <w:color w:val="000000"/>
          <w:vertAlign w:val="subscript"/>
        </w:rPr>
        <w:t>3</w:t>
      </w:r>
      <w:r w:rsidRPr="00E90874">
        <w:rPr>
          <w:color w:val="000000"/>
        </w:rPr>
        <w:t>-(СН</w:t>
      </w:r>
      <w:r w:rsidRPr="00E90874">
        <w:rPr>
          <w:color w:val="000000"/>
          <w:vertAlign w:val="subscript"/>
        </w:rPr>
        <w:t>2</w:t>
      </w:r>
      <w:r w:rsidRPr="00E90874">
        <w:rPr>
          <w:color w:val="000000"/>
        </w:rPr>
        <w:t>)</w:t>
      </w:r>
      <w:r w:rsidRPr="00E90874">
        <w:rPr>
          <w:color w:val="000000"/>
          <w:vertAlign w:val="subscript"/>
        </w:rPr>
        <w:t>4</w:t>
      </w:r>
      <w:r w:rsidRPr="00E90874">
        <w:rPr>
          <w:color w:val="000000"/>
        </w:rPr>
        <w:t>-СООН.</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Твердые вещества:</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1) пальмитиновая кислота СН</w:t>
      </w:r>
      <w:r w:rsidRPr="00E90874">
        <w:rPr>
          <w:color w:val="000000"/>
          <w:vertAlign w:val="subscript"/>
        </w:rPr>
        <w:t>3</w:t>
      </w:r>
      <w:r w:rsidRPr="00E90874">
        <w:rPr>
          <w:color w:val="000000"/>
        </w:rPr>
        <w:t>-(СН</w:t>
      </w:r>
      <w:r w:rsidRPr="00E90874">
        <w:rPr>
          <w:color w:val="000000"/>
          <w:vertAlign w:val="subscript"/>
        </w:rPr>
        <w:t>2</w:t>
      </w:r>
      <w:r w:rsidRPr="00E90874">
        <w:rPr>
          <w:color w:val="000000"/>
        </w:rPr>
        <w:t>)</w:t>
      </w:r>
      <w:r w:rsidRPr="00E90874">
        <w:rPr>
          <w:color w:val="000000"/>
          <w:vertAlign w:val="subscript"/>
        </w:rPr>
        <w:t>14</w:t>
      </w:r>
      <w:r w:rsidRPr="00E90874">
        <w:rPr>
          <w:color w:val="000000"/>
        </w:rPr>
        <w:t>-СООН;</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2) маргариновая кислота СН</w:t>
      </w:r>
      <w:r w:rsidRPr="00E90874">
        <w:rPr>
          <w:color w:val="000000"/>
          <w:vertAlign w:val="subscript"/>
        </w:rPr>
        <w:t>3</w:t>
      </w:r>
      <w:r w:rsidRPr="00E90874">
        <w:rPr>
          <w:color w:val="000000"/>
        </w:rPr>
        <w:t>-(СН</w:t>
      </w:r>
      <w:r w:rsidRPr="00E90874">
        <w:rPr>
          <w:color w:val="000000"/>
          <w:vertAlign w:val="subscript"/>
        </w:rPr>
        <w:t>2</w:t>
      </w:r>
      <w:r w:rsidRPr="00E90874">
        <w:rPr>
          <w:color w:val="000000"/>
        </w:rPr>
        <w:t>)</w:t>
      </w:r>
      <w:r w:rsidRPr="00E90874">
        <w:rPr>
          <w:color w:val="000000"/>
          <w:vertAlign w:val="subscript"/>
        </w:rPr>
        <w:t>15</w:t>
      </w:r>
      <w:r w:rsidRPr="00E90874">
        <w:rPr>
          <w:color w:val="000000"/>
        </w:rPr>
        <w:t>-СООН;</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3) стеариновая кислота СН</w:t>
      </w:r>
      <w:r w:rsidRPr="00E90874">
        <w:rPr>
          <w:color w:val="000000"/>
          <w:vertAlign w:val="subscript"/>
        </w:rPr>
        <w:t>3</w:t>
      </w:r>
      <w:r w:rsidRPr="00E90874">
        <w:rPr>
          <w:color w:val="000000"/>
        </w:rPr>
        <w:t>-(СН</w:t>
      </w:r>
      <w:r w:rsidRPr="00E90874">
        <w:rPr>
          <w:color w:val="000000"/>
          <w:vertAlign w:val="subscript"/>
        </w:rPr>
        <w:t>2</w:t>
      </w:r>
      <w:r w:rsidRPr="00E90874">
        <w:rPr>
          <w:color w:val="000000"/>
        </w:rPr>
        <w:t>)</w:t>
      </w:r>
      <w:r w:rsidRPr="00E90874">
        <w:rPr>
          <w:color w:val="000000"/>
          <w:vertAlign w:val="subscript"/>
        </w:rPr>
        <w:t>16</w:t>
      </w:r>
      <w:r w:rsidRPr="00E90874">
        <w:rPr>
          <w:color w:val="000000"/>
        </w:rPr>
        <w:t>-СООН.</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Существуют также бензойная, щавелевая, терефталевая, молочная кислоты.</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color w:val="000000"/>
        </w:rPr>
        <w:t xml:space="preserve">По систематической номенклатуре названия кислот образуются от названий соответствующих углеводородов с прибавлением слова кислота, </w:t>
      </w:r>
      <w:proofErr w:type="gramStart"/>
      <w:r w:rsidRPr="00E90874">
        <w:rPr>
          <w:color w:val="000000"/>
        </w:rPr>
        <w:t>например</w:t>
      </w:r>
      <w:proofErr w:type="gramEnd"/>
      <w:r w:rsidRPr="00E90874">
        <w:rPr>
          <w:color w:val="000000"/>
        </w:rPr>
        <w:t xml:space="preserve">: метановая кислота HCOOH, </w:t>
      </w:r>
      <w:proofErr w:type="spellStart"/>
      <w:r w:rsidRPr="00E90874">
        <w:rPr>
          <w:color w:val="000000"/>
        </w:rPr>
        <w:t>пропановая</w:t>
      </w:r>
      <w:proofErr w:type="spellEnd"/>
      <w:r w:rsidRPr="00E90874">
        <w:rPr>
          <w:color w:val="000000"/>
        </w:rPr>
        <w:t xml:space="preserve"> кислота СН</w:t>
      </w:r>
      <w:r w:rsidRPr="00E90874">
        <w:rPr>
          <w:color w:val="000000"/>
          <w:vertAlign w:val="subscript"/>
        </w:rPr>
        <w:t>3</w:t>
      </w:r>
      <w:r w:rsidRPr="00E90874">
        <w:rPr>
          <w:color w:val="000000"/>
        </w:rPr>
        <w:t>-СН</w:t>
      </w:r>
      <w:r w:rsidRPr="00E90874">
        <w:rPr>
          <w:color w:val="000000"/>
          <w:vertAlign w:val="subscript"/>
        </w:rPr>
        <w:t>2</w:t>
      </w:r>
      <w:r w:rsidRPr="00E90874">
        <w:rPr>
          <w:color w:val="000000"/>
        </w:rPr>
        <w:t>-СOOH.</w:t>
      </w:r>
    </w:p>
    <w:p w:rsidR="00F26A74" w:rsidRPr="00E90874" w:rsidRDefault="00F26A74" w:rsidP="00E90874">
      <w:pPr>
        <w:pStyle w:val="a4"/>
        <w:spacing w:before="0" w:beforeAutospacing="0" w:after="0" w:afterAutospacing="0" w:line="276" w:lineRule="auto"/>
        <w:contextualSpacing/>
        <w:jc w:val="both"/>
        <w:rPr>
          <w:b/>
          <w:color w:val="000000"/>
        </w:rPr>
      </w:pPr>
    </w:p>
    <w:p w:rsidR="00F26A74" w:rsidRPr="00E90874" w:rsidRDefault="00F26A74" w:rsidP="00E90874">
      <w:pPr>
        <w:pStyle w:val="a4"/>
        <w:spacing w:before="0" w:beforeAutospacing="0" w:after="0" w:afterAutospacing="0" w:line="276" w:lineRule="auto"/>
        <w:ind w:firstLine="709"/>
        <w:contextualSpacing/>
        <w:jc w:val="center"/>
        <w:rPr>
          <w:color w:val="000000"/>
        </w:rPr>
      </w:pPr>
      <w:r w:rsidRPr="00E90874">
        <w:rPr>
          <w:b/>
          <w:color w:val="000000"/>
        </w:rPr>
        <w:t>Билет №14</w:t>
      </w:r>
    </w:p>
    <w:p w:rsidR="00F26A74" w:rsidRPr="00E90874" w:rsidRDefault="00F26A74" w:rsidP="00E90874">
      <w:pPr>
        <w:pStyle w:val="a4"/>
        <w:spacing w:before="0" w:beforeAutospacing="0" w:after="0" w:afterAutospacing="0" w:line="276" w:lineRule="auto"/>
        <w:ind w:firstLine="709"/>
        <w:contextualSpacing/>
        <w:jc w:val="both"/>
        <w:rPr>
          <w:color w:val="000000"/>
        </w:rPr>
      </w:pPr>
      <w:r w:rsidRPr="00E90874">
        <w:rPr>
          <w:b/>
          <w:color w:val="000000"/>
        </w:rPr>
        <w:t>1.</w:t>
      </w:r>
      <w:r w:rsidRPr="00E90874">
        <w:rPr>
          <w:color w:val="000000"/>
        </w:rPr>
        <w:t xml:space="preserve"> Непредельные углеводороды — углеводороды с открытой цепью, в молекулах которых между атомами углерода имеются двойные или тройные связи.</w:t>
      </w:r>
    </w:p>
    <w:p w:rsidR="00F26A74" w:rsidRPr="00E90874" w:rsidRDefault="00F26A74" w:rsidP="00E90874">
      <w:pPr>
        <w:pStyle w:val="a4"/>
        <w:shd w:val="clear" w:color="auto" w:fill="FFFFFF"/>
        <w:spacing w:before="0" w:beforeAutospacing="0" w:after="0" w:afterAutospacing="0" w:line="276" w:lineRule="auto"/>
        <w:ind w:firstLine="709"/>
        <w:contextualSpacing/>
        <w:jc w:val="both"/>
        <w:rPr>
          <w:color w:val="000000"/>
        </w:rPr>
      </w:pPr>
      <w:r w:rsidRPr="00E90874">
        <w:rPr>
          <w:color w:val="000000"/>
        </w:rPr>
        <w:t>К непредельным углеводородам принадлежит несколько гомологических рядов:</w:t>
      </w:r>
      <w:r w:rsidRPr="00E90874">
        <w:rPr>
          <w:rStyle w:val="apple-converted-space"/>
          <w:color w:val="000000"/>
        </w:rPr>
        <w:t> </w:t>
      </w:r>
      <w:hyperlink r:id="rId65" w:tooltip="Алкены" w:history="1">
        <w:r w:rsidRPr="00E90874">
          <w:rPr>
            <w:rStyle w:val="a3"/>
            <w:rFonts w:eastAsiaTheme="majorEastAsia"/>
            <w:color w:val="000000"/>
          </w:rPr>
          <w:t>этилена (</w:t>
        </w:r>
        <w:proofErr w:type="spellStart"/>
        <w:r w:rsidRPr="00E90874">
          <w:rPr>
            <w:rStyle w:val="a3"/>
            <w:rFonts w:eastAsiaTheme="majorEastAsia"/>
            <w:color w:val="000000"/>
          </w:rPr>
          <w:t>алкены</w:t>
        </w:r>
        <w:proofErr w:type="spellEnd"/>
        <w:r w:rsidRPr="00E90874">
          <w:rPr>
            <w:rStyle w:val="a3"/>
            <w:rFonts w:eastAsiaTheme="majorEastAsia"/>
            <w:color w:val="000000"/>
          </w:rPr>
          <w:t>)</w:t>
        </w:r>
      </w:hyperlink>
      <w:r w:rsidRPr="00E90874">
        <w:rPr>
          <w:color w:val="000000"/>
        </w:rPr>
        <w:t>,</w:t>
      </w:r>
      <w:r w:rsidRPr="00E90874">
        <w:rPr>
          <w:rStyle w:val="apple-converted-space"/>
          <w:color w:val="000000"/>
        </w:rPr>
        <w:t> </w:t>
      </w:r>
      <w:hyperlink r:id="rId66" w:tooltip="Алкины" w:history="1">
        <w:r w:rsidRPr="00E90874">
          <w:rPr>
            <w:rStyle w:val="a3"/>
            <w:rFonts w:eastAsiaTheme="majorEastAsia"/>
            <w:color w:val="000000"/>
          </w:rPr>
          <w:t>ацетилена (</w:t>
        </w:r>
        <w:proofErr w:type="spellStart"/>
        <w:r w:rsidRPr="00E90874">
          <w:rPr>
            <w:rStyle w:val="a3"/>
            <w:rFonts w:eastAsiaTheme="majorEastAsia"/>
            <w:color w:val="000000"/>
          </w:rPr>
          <w:t>алкины</w:t>
        </w:r>
        <w:proofErr w:type="spellEnd"/>
        <w:r w:rsidRPr="00E90874">
          <w:rPr>
            <w:rStyle w:val="a3"/>
            <w:rFonts w:eastAsiaTheme="majorEastAsia"/>
            <w:color w:val="000000"/>
          </w:rPr>
          <w:t>)</w:t>
        </w:r>
      </w:hyperlink>
      <w:r w:rsidRPr="00E90874">
        <w:rPr>
          <w:color w:val="000000"/>
        </w:rPr>
        <w:t>,</w:t>
      </w:r>
      <w:r w:rsidRPr="00E90874">
        <w:rPr>
          <w:rStyle w:val="apple-converted-space"/>
          <w:color w:val="000000"/>
        </w:rPr>
        <w:t> </w:t>
      </w:r>
      <w:hyperlink r:id="rId67" w:tooltip="Диены" w:history="1">
        <w:r w:rsidRPr="00E90874">
          <w:rPr>
            <w:rStyle w:val="a3"/>
            <w:rFonts w:eastAsiaTheme="majorEastAsia"/>
            <w:color w:val="000000"/>
          </w:rPr>
          <w:t>диены</w:t>
        </w:r>
      </w:hyperlink>
      <w:r w:rsidRPr="00E90874">
        <w:rPr>
          <w:color w:val="000000"/>
        </w:rPr>
        <w:t>.</w:t>
      </w:r>
    </w:p>
    <w:p w:rsidR="00F26A74" w:rsidRPr="00E90874" w:rsidRDefault="00F26A74" w:rsidP="00E90874">
      <w:pPr>
        <w:pStyle w:val="a4"/>
        <w:numPr>
          <w:ilvl w:val="0"/>
          <w:numId w:val="18"/>
        </w:numPr>
        <w:shd w:val="clear" w:color="auto" w:fill="FFFFFF"/>
        <w:spacing w:before="0" w:beforeAutospacing="0" w:after="0" w:afterAutospacing="0" w:line="276" w:lineRule="auto"/>
        <w:ind w:left="0" w:firstLine="709"/>
        <w:contextualSpacing/>
        <w:jc w:val="both"/>
        <w:rPr>
          <w:color w:val="000000"/>
        </w:rPr>
      </w:pPr>
      <w:r w:rsidRPr="00E90874">
        <w:rPr>
          <w:color w:val="000000"/>
        </w:rPr>
        <w:lastRenderedPageBreak/>
        <w:t>Ряд этилена (</w:t>
      </w:r>
      <w:proofErr w:type="spellStart"/>
      <w:r w:rsidRPr="00E90874">
        <w:rPr>
          <w:color w:val="000000"/>
        </w:rPr>
        <w:t>алкены</w:t>
      </w:r>
      <w:proofErr w:type="spellEnd"/>
      <w:r w:rsidRPr="00E90874">
        <w:rPr>
          <w:color w:val="000000"/>
        </w:rPr>
        <w:t>) общая формула С</w:t>
      </w:r>
      <w:r w:rsidRPr="00E90874">
        <w:rPr>
          <w:color w:val="000000"/>
          <w:vertAlign w:val="subscript"/>
        </w:rPr>
        <w:t>n</w:t>
      </w:r>
      <w:r w:rsidRPr="00E90874">
        <w:rPr>
          <w:color w:val="000000"/>
        </w:rPr>
        <w:t>Н</w:t>
      </w:r>
      <w:r w:rsidRPr="00E90874">
        <w:rPr>
          <w:color w:val="000000"/>
          <w:vertAlign w:val="subscript"/>
        </w:rPr>
        <w:t>2</w:t>
      </w:r>
      <w:proofErr w:type="gramStart"/>
      <w:r w:rsidRPr="00E90874">
        <w:rPr>
          <w:color w:val="000000"/>
          <w:vertAlign w:val="subscript"/>
        </w:rPr>
        <w:t>n</w:t>
      </w:r>
      <w:r w:rsidRPr="00E90874">
        <w:rPr>
          <w:rStyle w:val="apple-converted-space"/>
          <w:color w:val="000000"/>
        </w:rPr>
        <w:t> </w:t>
      </w:r>
      <w:r w:rsidRPr="00E90874">
        <w:rPr>
          <w:color w:val="000000"/>
        </w:rPr>
        <w:t>.</w:t>
      </w:r>
      <w:proofErr w:type="gramEnd"/>
      <w:r w:rsidRPr="00E90874">
        <w:rPr>
          <w:color w:val="000000"/>
        </w:rPr>
        <w:t xml:space="preserve"> Число связей: одна двойная связь.</w:t>
      </w:r>
    </w:p>
    <w:p w:rsidR="00F26A74" w:rsidRPr="00E90874" w:rsidRDefault="00F26A74" w:rsidP="00E90874">
      <w:pPr>
        <w:pStyle w:val="a4"/>
        <w:numPr>
          <w:ilvl w:val="0"/>
          <w:numId w:val="18"/>
        </w:numPr>
        <w:shd w:val="clear" w:color="auto" w:fill="FFFFFF"/>
        <w:spacing w:before="0" w:beforeAutospacing="0" w:after="0" w:afterAutospacing="0" w:line="276" w:lineRule="auto"/>
        <w:ind w:left="0" w:firstLine="709"/>
        <w:contextualSpacing/>
        <w:jc w:val="both"/>
        <w:rPr>
          <w:color w:val="000000"/>
        </w:rPr>
      </w:pPr>
      <w:r w:rsidRPr="00E90874">
        <w:rPr>
          <w:color w:val="000000"/>
        </w:rPr>
        <w:t>Диеновые углеводороды (</w:t>
      </w:r>
      <w:proofErr w:type="spellStart"/>
      <w:r w:rsidRPr="00E90874">
        <w:rPr>
          <w:color w:val="000000"/>
        </w:rPr>
        <w:t>алкадиены</w:t>
      </w:r>
      <w:proofErr w:type="spellEnd"/>
      <w:r w:rsidRPr="00E90874">
        <w:rPr>
          <w:color w:val="000000"/>
        </w:rPr>
        <w:t>) общая формула С</w:t>
      </w:r>
      <w:r w:rsidRPr="00E90874">
        <w:rPr>
          <w:color w:val="000000"/>
          <w:vertAlign w:val="subscript"/>
        </w:rPr>
        <w:t>n</w:t>
      </w:r>
      <w:r w:rsidRPr="00E90874">
        <w:rPr>
          <w:color w:val="000000"/>
        </w:rPr>
        <w:t>Н</w:t>
      </w:r>
      <w:r w:rsidRPr="00E90874">
        <w:rPr>
          <w:color w:val="000000"/>
          <w:vertAlign w:val="subscript"/>
        </w:rPr>
        <w:t>2n-</w:t>
      </w:r>
      <w:proofErr w:type="gramStart"/>
      <w:r w:rsidRPr="00E90874">
        <w:rPr>
          <w:color w:val="000000"/>
          <w:vertAlign w:val="subscript"/>
        </w:rPr>
        <w:t>2</w:t>
      </w:r>
      <w:r w:rsidRPr="00E90874">
        <w:rPr>
          <w:rStyle w:val="apple-converted-space"/>
          <w:color w:val="000000"/>
        </w:rPr>
        <w:t> </w:t>
      </w:r>
      <w:r w:rsidRPr="00E90874">
        <w:rPr>
          <w:color w:val="000000"/>
        </w:rPr>
        <w:t>.</w:t>
      </w:r>
      <w:proofErr w:type="gramEnd"/>
      <w:r w:rsidRPr="00E90874">
        <w:rPr>
          <w:color w:val="000000"/>
        </w:rPr>
        <w:t xml:space="preserve"> Число связей: две двойные связи.</w:t>
      </w:r>
    </w:p>
    <w:p w:rsidR="00F26A74" w:rsidRPr="00E90874" w:rsidRDefault="00F26A74" w:rsidP="00E90874">
      <w:pPr>
        <w:pStyle w:val="a4"/>
        <w:numPr>
          <w:ilvl w:val="0"/>
          <w:numId w:val="18"/>
        </w:numPr>
        <w:shd w:val="clear" w:color="auto" w:fill="FFFFFF"/>
        <w:spacing w:before="0" w:beforeAutospacing="0" w:after="0" w:afterAutospacing="0" w:line="276" w:lineRule="auto"/>
        <w:ind w:left="0" w:firstLine="709"/>
        <w:contextualSpacing/>
        <w:jc w:val="both"/>
        <w:rPr>
          <w:color w:val="000000"/>
        </w:rPr>
      </w:pPr>
      <w:r w:rsidRPr="00E90874">
        <w:rPr>
          <w:color w:val="000000"/>
        </w:rPr>
        <w:t>Ряд ацетилена (</w:t>
      </w:r>
      <w:proofErr w:type="spellStart"/>
      <w:r w:rsidRPr="00E90874">
        <w:rPr>
          <w:color w:val="000000"/>
        </w:rPr>
        <w:t>алкины</w:t>
      </w:r>
      <w:proofErr w:type="spellEnd"/>
      <w:r w:rsidRPr="00E90874">
        <w:rPr>
          <w:color w:val="000000"/>
        </w:rPr>
        <w:t>) общая формула С</w:t>
      </w:r>
      <w:r w:rsidRPr="00E90874">
        <w:rPr>
          <w:color w:val="000000"/>
          <w:vertAlign w:val="subscript"/>
        </w:rPr>
        <w:t>n</w:t>
      </w:r>
      <w:r w:rsidRPr="00E90874">
        <w:rPr>
          <w:color w:val="000000"/>
        </w:rPr>
        <w:t>H</w:t>
      </w:r>
      <w:r w:rsidRPr="00E90874">
        <w:rPr>
          <w:color w:val="000000"/>
          <w:vertAlign w:val="subscript"/>
        </w:rPr>
        <w:t>2n-</w:t>
      </w:r>
      <w:proofErr w:type="gramStart"/>
      <w:r w:rsidRPr="00E90874">
        <w:rPr>
          <w:color w:val="000000"/>
          <w:vertAlign w:val="subscript"/>
        </w:rPr>
        <w:t>2</w:t>
      </w:r>
      <w:r w:rsidRPr="00E90874">
        <w:rPr>
          <w:rStyle w:val="apple-converted-space"/>
          <w:color w:val="000000"/>
        </w:rPr>
        <w:t> </w:t>
      </w:r>
      <w:r w:rsidRPr="00E90874">
        <w:rPr>
          <w:color w:val="000000"/>
        </w:rPr>
        <w:t>.</w:t>
      </w:r>
      <w:proofErr w:type="gramEnd"/>
      <w:r w:rsidRPr="00E90874">
        <w:rPr>
          <w:color w:val="000000"/>
        </w:rPr>
        <w:t xml:space="preserve"> Число связей: одна тройная связь.</w:t>
      </w:r>
    </w:p>
    <w:p w:rsidR="00F26A74" w:rsidRPr="00E90874" w:rsidRDefault="00F26A74" w:rsidP="00E90874">
      <w:pPr>
        <w:pStyle w:val="a4"/>
        <w:shd w:val="clear" w:color="auto" w:fill="FFFFFF"/>
        <w:spacing w:before="0" w:beforeAutospacing="0" w:after="0" w:afterAutospacing="0" w:line="276" w:lineRule="auto"/>
        <w:ind w:firstLine="709"/>
        <w:contextualSpacing/>
        <w:jc w:val="both"/>
        <w:rPr>
          <w:color w:val="000000"/>
        </w:rPr>
      </w:pPr>
      <w:r w:rsidRPr="00E90874">
        <w:rPr>
          <w:color w:val="000000"/>
        </w:rPr>
        <w:t>Как и для</w:t>
      </w:r>
      <w:r w:rsidRPr="00E90874">
        <w:rPr>
          <w:rStyle w:val="apple-converted-space"/>
          <w:color w:val="000000"/>
        </w:rPr>
        <w:t> </w:t>
      </w:r>
      <w:hyperlink r:id="rId68" w:tooltip="Предельные углеводороды" w:history="1">
        <w:r w:rsidRPr="00E90874">
          <w:rPr>
            <w:rStyle w:val="a3"/>
            <w:rFonts w:eastAsiaTheme="majorEastAsia"/>
            <w:color w:val="000000"/>
          </w:rPr>
          <w:t>предельных углеводородов</w:t>
        </w:r>
      </w:hyperlink>
      <w:r w:rsidRPr="00E90874">
        <w:rPr>
          <w:color w:val="000000"/>
        </w:rPr>
        <w:t>, для непредельных характерна структурная</w:t>
      </w:r>
      <w:r w:rsidRPr="00E90874">
        <w:rPr>
          <w:rStyle w:val="apple-converted-space"/>
          <w:color w:val="000000"/>
        </w:rPr>
        <w:t> </w:t>
      </w:r>
      <w:hyperlink r:id="rId69" w:tooltip="Изомерия" w:history="1">
        <w:r w:rsidRPr="00E90874">
          <w:rPr>
            <w:rStyle w:val="a3"/>
            <w:rFonts w:eastAsiaTheme="majorEastAsia"/>
            <w:color w:val="000000"/>
          </w:rPr>
          <w:t>изомерия</w:t>
        </w:r>
      </w:hyperlink>
      <w:r w:rsidRPr="00E90874">
        <w:rPr>
          <w:color w:val="000000"/>
        </w:rPr>
        <w:t xml:space="preserve">. Существует межклассовая изомерия между </w:t>
      </w:r>
      <w:proofErr w:type="spellStart"/>
      <w:r w:rsidRPr="00E90874">
        <w:rPr>
          <w:color w:val="000000"/>
        </w:rPr>
        <w:t>алкенами</w:t>
      </w:r>
      <w:proofErr w:type="spellEnd"/>
      <w:r w:rsidRPr="00E90874">
        <w:rPr>
          <w:color w:val="000000"/>
        </w:rPr>
        <w:t xml:space="preserve"> и</w:t>
      </w:r>
      <w:r w:rsidRPr="00E90874">
        <w:rPr>
          <w:rStyle w:val="apple-converted-space"/>
          <w:color w:val="000000"/>
        </w:rPr>
        <w:t> </w:t>
      </w:r>
      <w:proofErr w:type="spellStart"/>
      <w:r w:rsidR="00014244" w:rsidRPr="00E90874">
        <w:rPr>
          <w:color w:val="000000"/>
        </w:rPr>
        <w:fldChar w:fldCharType="begin"/>
      </w:r>
      <w:r w:rsidRPr="00E90874">
        <w:rPr>
          <w:color w:val="000000"/>
        </w:rPr>
        <w:instrText xml:space="preserve"> HYPERLINK "https://ru.wikipedia.org/wiki/%D0%A6%D0%B8%D0%BA%D0%BB%D0%BE%D0%B0%D0%BB%D0%BA%D0%B0%D0%BD%D1%8B" \o "Циклоалканы" </w:instrText>
      </w:r>
      <w:r w:rsidR="00014244" w:rsidRPr="00E90874">
        <w:rPr>
          <w:color w:val="000000"/>
        </w:rPr>
        <w:fldChar w:fldCharType="separate"/>
      </w:r>
      <w:r w:rsidRPr="00E90874">
        <w:rPr>
          <w:rStyle w:val="a3"/>
          <w:rFonts w:eastAsiaTheme="majorEastAsia"/>
          <w:color w:val="000000"/>
        </w:rPr>
        <w:t>циклоалканами</w:t>
      </w:r>
      <w:proofErr w:type="spellEnd"/>
      <w:r w:rsidR="00014244" w:rsidRPr="00E90874">
        <w:rPr>
          <w:color w:val="000000"/>
        </w:rPr>
        <w:fldChar w:fldCharType="end"/>
      </w:r>
      <w:r w:rsidRPr="00E90874">
        <w:rPr>
          <w:color w:val="000000"/>
        </w:rPr>
        <w:t xml:space="preserve">, между </w:t>
      </w:r>
      <w:proofErr w:type="spellStart"/>
      <w:r w:rsidRPr="00E90874">
        <w:rPr>
          <w:color w:val="000000"/>
        </w:rPr>
        <w:t>алкинами</w:t>
      </w:r>
      <w:proofErr w:type="spellEnd"/>
      <w:r w:rsidRPr="00E90874">
        <w:rPr>
          <w:color w:val="000000"/>
        </w:rPr>
        <w:t xml:space="preserve"> и </w:t>
      </w:r>
      <w:proofErr w:type="spellStart"/>
      <w:r w:rsidRPr="00E90874">
        <w:rPr>
          <w:color w:val="000000"/>
        </w:rPr>
        <w:t>алкадиенами</w:t>
      </w:r>
      <w:proofErr w:type="spellEnd"/>
      <w:r w:rsidRPr="00E90874">
        <w:rPr>
          <w:color w:val="000000"/>
        </w:rPr>
        <w:t>.</w:t>
      </w:r>
    </w:p>
    <w:p w:rsidR="00F26A74" w:rsidRPr="00E90874" w:rsidRDefault="00F26A74" w:rsidP="00E90874">
      <w:pPr>
        <w:pStyle w:val="a4"/>
        <w:shd w:val="clear" w:color="auto" w:fill="FFFFFF"/>
        <w:spacing w:before="0" w:beforeAutospacing="0" w:after="0" w:afterAutospacing="0" w:line="276" w:lineRule="auto"/>
        <w:ind w:firstLine="709"/>
        <w:contextualSpacing/>
        <w:jc w:val="both"/>
        <w:rPr>
          <w:color w:val="000000"/>
        </w:rPr>
      </w:pPr>
      <w:r w:rsidRPr="00E90874">
        <w:rPr>
          <w:color w:val="000000"/>
        </w:rPr>
        <w:t>Этиленовые углеводороды (</w:t>
      </w:r>
      <w:proofErr w:type="spellStart"/>
      <w:r w:rsidRPr="00E90874">
        <w:rPr>
          <w:color w:val="000000"/>
        </w:rPr>
        <w:t>алкены</w:t>
      </w:r>
      <w:proofErr w:type="spellEnd"/>
      <w:r w:rsidRPr="00E90874">
        <w:rPr>
          <w:color w:val="000000"/>
        </w:rPr>
        <w:t>, олефины) — ненасыщенные углеводороды с одной двойной связью в молекуле, общей формулы СnН2n. Этиленовые углеводороды — реакционноспособные соединения, применяются при синтезе многих органических соединений.</w:t>
      </w:r>
    </w:p>
    <w:p w:rsidR="00F26A74" w:rsidRPr="00E90874" w:rsidRDefault="00F26A74" w:rsidP="00E90874">
      <w:pPr>
        <w:pStyle w:val="a4"/>
        <w:shd w:val="clear" w:color="auto" w:fill="FFFFFF"/>
        <w:spacing w:before="0" w:beforeAutospacing="0" w:after="0" w:afterAutospacing="0" w:line="276" w:lineRule="auto"/>
        <w:ind w:firstLine="709"/>
        <w:contextualSpacing/>
        <w:jc w:val="both"/>
        <w:rPr>
          <w:color w:val="000000"/>
        </w:rPr>
      </w:pPr>
      <w:r w:rsidRPr="00E90874">
        <w:rPr>
          <w:b/>
          <w:color w:val="000000"/>
        </w:rPr>
        <w:t>2.</w:t>
      </w:r>
      <w:r w:rsidRPr="00E90874">
        <w:rPr>
          <w:color w:val="000000"/>
        </w:rPr>
        <w:t xml:space="preserve"> Способы получения карбоновых кислот.</w:t>
      </w:r>
    </w:p>
    <w:p w:rsidR="00F26A74" w:rsidRPr="00E90874" w:rsidRDefault="00F26A74" w:rsidP="00E90874">
      <w:pPr>
        <w:pStyle w:val="a4"/>
        <w:shd w:val="clear" w:color="auto" w:fill="FFFFFF"/>
        <w:spacing w:before="0" w:beforeAutospacing="0" w:after="0" w:afterAutospacing="0" w:line="276" w:lineRule="auto"/>
        <w:ind w:firstLine="709"/>
        <w:contextualSpacing/>
        <w:jc w:val="both"/>
        <w:rPr>
          <w:color w:val="000000"/>
        </w:rPr>
      </w:pPr>
      <w:r w:rsidRPr="00E90874">
        <w:rPr>
          <w:color w:val="000000"/>
        </w:rPr>
        <w:t xml:space="preserve">  1) Окисление спиртов.</w:t>
      </w:r>
    </w:p>
    <w:p w:rsidR="00F26A74" w:rsidRPr="00E90874" w:rsidRDefault="00014244" w:rsidP="00E90874">
      <w:pPr>
        <w:pStyle w:val="a4"/>
        <w:shd w:val="clear" w:color="auto" w:fill="FFFFFF"/>
        <w:spacing w:before="0" w:beforeAutospacing="0" w:after="0" w:afterAutospacing="0" w:line="276" w:lineRule="auto"/>
        <w:ind w:firstLine="709"/>
        <w:contextualSpacing/>
        <w:jc w:val="both"/>
        <w:rPr>
          <w:color w:val="000000"/>
        </w:rPr>
      </w:pPr>
      <w:r w:rsidRPr="00E90874">
        <w:rPr>
          <w:color w:val="000000"/>
        </w:rPr>
        <w:fldChar w:fldCharType="begin"/>
      </w:r>
      <w:r w:rsidR="00F26A74" w:rsidRPr="00E90874">
        <w:rPr>
          <w:color w:val="000000"/>
        </w:rPr>
        <w:instrText xml:space="preserve"> INCLUDEPICTURE "http://alhimikov.net/organika/reak_40.GIF" \* MERGEFORMATINET </w:instrText>
      </w:r>
      <w:r w:rsidRPr="00E90874">
        <w:rPr>
          <w:color w:val="000000"/>
        </w:rPr>
        <w:fldChar w:fldCharType="separate"/>
      </w:r>
      <w:r w:rsidR="00E90874" w:rsidRPr="00E90874">
        <w:rPr>
          <w:color w:val="000000"/>
        </w:rPr>
        <w:fldChar w:fldCharType="begin"/>
      </w:r>
      <w:r w:rsidR="00E90874" w:rsidRPr="00E90874">
        <w:rPr>
          <w:color w:val="000000"/>
        </w:rPr>
        <w:instrText xml:space="preserve"> INCLUDEPICTURE  "http://alhimikov.net/organika/reak_40.GIF" \* MERGEFORMATINET </w:instrText>
      </w:r>
      <w:r w:rsidR="00E90874" w:rsidRPr="00E90874">
        <w:rPr>
          <w:color w:val="000000"/>
        </w:rPr>
        <w:fldChar w:fldCharType="separate"/>
      </w:r>
      <w:r w:rsidR="00E90874" w:rsidRPr="00E90874">
        <w:rPr>
          <w:color w:val="000000"/>
        </w:rPr>
        <w:pict>
          <v:shape id="_x0000_i1499" type="#_x0000_t75" alt="реакция" style="width:2in;height:58.5pt">
            <v:imagedata r:id="rId70" r:href="rId71"/>
          </v:shape>
        </w:pict>
      </w:r>
      <w:r w:rsidR="00E90874" w:rsidRPr="00E90874">
        <w:rPr>
          <w:color w:val="000000"/>
        </w:rPr>
        <w:fldChar w:fldCharType="end"/>
      </w:r>
      <w:r w:rsidRPr="00E90874">
        <w:rPr>
          <w:color w:val="000000"/>
        </w:rPr>
        <w:fldChar w:fldCharType="end"/>
      </w:r>
    </w:p>
    <w:p w:rsidR="00F26A74" w:rsidRPr="00E90874" w:rsidRDefault="00F26A74" w:rsidP="00E90874">
      <w:pPr>
        <w:pStyle w:val="a4"/>
        <w:shd w:val="clear" w:color="auto" w:fill="FFFFFF"/>
        <w:spacing w:before="0" w:beforeAutospacing="0" w:after="0" w:afterAutospacing="0" w:line="276" w:lineRule="auto"/>
        <w:ind w:firstLine="709"/>
        <w:contextualSpacing/>
        <w:jc w:val="both"/>
        <w:rPr>
          <w:color w:val="000000"/>
        </w:rPr>
      </w:pPr>
      <w:r w:rsidRPr="00E90874">
        <w:rPr>
          <w:color w:val="000000"/>
        </w:rPr>
        <w:t>2) Окисление альдегидов</w:t>
      </w:r>
    </w:p>
    <w:p w:rsidR="00F26A74" w:rsidRPr="00E90874" w:rsidRDefault="00014244" w:rsidP="00E90874">
      <w:pPr>
        <w:pStyle w:val="a4"/>
        <w:shd w:val="clear" w:color="auto" w:fill="FFFFFF"/>
        <w:spacing w:before="0" w:beforeAutospacing="0" w:after="0" w:afterAutospacing="0" w:line="276" w:lineRule="auto"/>
        <w:ind w:firstLine="709"/>
        <w:contextualSpacing/>
        <w:jc w:val="both"/>
        <w:rPr>
          <w:color w:val="000000"/>
        </w:rPr>
      </w:pPr>
      <w:r w:rsidRPr="00E90874">
        <w:rPr>
          <w:color w:val="000000"/>
        </w:rPr>
        <w:fldChar w:fldCharType="begin"/>
      </w:r>
      <w:r w:rsidR="00F26A74" w:rsidRPr="00E90874">
        <w:rPr>
          <w:color w:val="000000"/>
        </w:rPr>
        <w:instrText xml:space="preserve"> INCLUDEPICTURE "http://alhimikov.net/organika/reak_39.GIF" \* MERGEFORMATINET </w:instrText>
      </w:r>
      <w:r w:rsidRPr="00E90874">
        <w:rPr>
          <w:color w:val="000000"/>
        </w:rPr>
        <w:fldChar w:fldCharType="separate"/>
      </w:r>
      <w:r w:rsidR="00E90874" w:rsidRPr="00E90874">
        <w:rPr>
          <w:color w:val="000000"/>
        </w:rPr>
        <w:fldChar w:fldCharType="begin"/>
      </w:r>
      <w:r w:rsidR="00E90874" w:rsidRPr="00E90874">
        <w:rPr>
          <w:color w:val="000000"/>
        </w:rPr>
        <w:instrText xml:space="preserve"> INCLUDEPICTURE  "http://alhimikov.net/organika/reak_39.GIF" \* MERGEFORMATINET </w:instrText>
      </w:r>
      <w:r w:rsidR="00E90874" w:rsidRPr="00E90874">
        <w:rPr>
          <w:color w:val="000000"/>
        </w:rPr>
        <w:fldChar w:fldCharType="separate"/>
      </w:r>
      <w:r w:rsidR="00E90874" w:rsidRPr="00E90874">
        <w:rPr>
          <w:color w:val="000000"/>
        </w:rPr>
        <w:pict>
          <v:shape id="_x0000_i1500" type="#_x0000_t75" alt="реакция" style="width:147pt;height:56.25pt">
            <v:imagedata r:id="rId72" r:href="rId73"/>
          </v:shape>
        </w:pict>
      </w:r>
      <w:r w:rsidR="00E90874" w:rsidRPr="00E90874">
        <w:rPr>
          <w:color w:val="000000"/>
        </w:rPr>
        <w:fldChar w:fldCharType="end"/>
      </w:r>
      <w:r w:rsidRPr="00E90874">
        <w:rPr>
          <w:color w:val="000000"/>
        </w:rPr>
        <w:fldChar w:fldCharType="end"/>
      </w:r>
    </w:p>
    <w:p w:rsidR="00F26A74" w:rsidRPr="00E90874" w:rsidRDefault="00F26A74" w:rsidP="00E90874">
      <w:pPr>
        <w:pStyle w:val="a4"/>
        <w:shd w:val="clear" w:color="auto" w:fill="FFFFFF"/>
        <w:spacing w:before="0" w:beforeAutospacing="0" w:after="0" w:afterAutospacing="0" w:line="276" w:lineRule="auto"/>
        <w:ind w:firstLine="709"/>
        <w:contextualSpacing/>
        <w:jc w:val="both"/>
        <w:rPr>
          <w:color w:val="000000"/>
        </w:rPr>
      </w:pPr>
      <w:r w:rsidRPr="00E90874">
        <w:rPr>
          <w:color w:val="000000"/>
        </w:rPr>
        <w:t>Химические свойства:</w:t>
      </w:r>
    </w:p>
    <w:p w:rsidR="00F26A74" w:rsidRPr="00E90874" w:rsidRDefault="00F26A74" w:rsidP="00E90874">
      <w:pPr>
        <w:pStyle w:val="a4"/>
        <w:shd w:val="clear" w:color="auto" w:fill="FFFFFF"/>
        <w:spacing w:before="0" w:beforeAutospacing="0" w:after="0" w:afterAutospacing="0" w:line="276" w:lineRule="auto"/>
        <w:ind w:firstLine="709"/>
        <w:contextualSpacing/>
        <w:jc w:val="both"/>
        <w:rPr>
          <w:color w:val="000000"/>
        </w:rPr>
      </w:pPr>
      <w:r w:rsidRPr="00E90874">
        <w:rPr>
          <w:color w:val="000000"/>
        </w:rPr>
        <w:t>1.Взаимодействие с металлами: 2CH</w:t>
      </w:r>
      <w:r w:rsidRPr="00E90874">
        <w:rPr>
          <w:color w:val="000000"/>
          <w:vertAlign w:val="subscript"/>
        </w:rPr>
        <w:t>3</w:t>
      </w:r>
      <w:r w:rsidRPr="00E90874">
        <w:rPr>
          <w:color w:val="000000"/>
        </w:rPr>
        <w:t>COOH+Ca →(CH</w:t>
      </w:r>
      <w:r w:rsidRPr="00E90874">
        <w:rPr>
          <w:color w:val="000000"/>
          <w:vertAlign w:val="subscript"/>
        </w:rPr>
        <w:t>3</w:t>
      </w:r>
      <w:r w:rsidRPr="00E90874">
        <w:rPr>
          <w:color w:val="000000"/>
        </w:rPr>
        <w:t>COO)</w:t>
      </w:r>
      <w:r w:rsidRPr="00E90874">
        <w:rPr>
          <w:color w:val="000000"/>
          <w:vertAlign w:val="subscript"/>
        </w:rPr>
        <w:t>2</w:t>
      </w:r>
      <w:r w:rsidRPr="00E90874">
        <w:rPr>
          <w:color w:val="000000"/>
        </w:rPr>
        <w:t>Ca+H</w:t>
      </w:r>
      <w:r w:rsidRPr="00E90874">
        <w:rPr>
          <w:color w:val="000000"/>
          <w:vertAlign w:val="subscript"/>
        </w:rPr>
        <w:t>2</w:t>
      </w:r>
    </w:p>
    <w:p w:rsidR="00F26A74" w:rsidRPr="00E90874" w:rsidRDefault="00F26A74" w:rsidP="00E90874">
      <w:pPr>
        <w:pStyle w:val="a4"/>
        <w:shd w:val="clear" w:color="auto" w:fill="FFFFFF"/>
        <w:spacing w:before="0" w:beforeAutospacing="0" w:after="0" w:afterAutospacing="0" w:line="276" w:lineRule="auto"/>
        <w:ind w:firstLine="709"/>
        <w:contextualSpacing/>
        <w:jc w:val="both"/>
        <w:rPr>
          <w:color w:val="000000"/>
        </w:rPr>
      </w:pPr>
      <w:r w:rsidRPr="00E90874">
        <w:rPr>
          <w:color w:val="000000"/>
        </w:rPr>
        <w:t>2.Взаимодействие с оксидами металлов: 2CH</w:t>
      </w:r>
      <w:r w:rsidRPr="00E90874">
        <w:rPr>
          <w:color w:val="000000"/>
          <w:vertAlign w:val="subscript"/>
        </w:rPr>
        <w:t>3</w:t>
      </w:r>
      <w:r w:rsidRPr="00E90874">
        <w:rPr>
          <w:color w:val="000000"/>
        </w:rPr>
        <w:t>COOH+CaO→(CH</w:t>
      </w:r>
      <w:r w:rsidRPr="00E90874">
        <w:rPr>
          <w:color w:val="000000"/>
          <w:vertAlign w:val="subscript"/>
        </w:rPr>
        <w:t>3</w:t>
      </w:r>
      <w:r w:rsidRPr="00E90874">
        <w:rPr>
          <w:color w:val="000000"/>
        </w:rPr>
        <w:t>COO)</w:t>
      </w:r>
      <w:r w:rsidRPr="00E90874">
        <w:rPr>
          <w:color w:val="000000"/>
          <w:vertAlign w:val="subscript"/>
        </w:rPr>
        <w:t>2</w:t>
      </w:r>
      <w:r w:rsidRPr="00E90874">
        <w:rPr>
          <w:color w:val="000000"/>
        </w:rPr>
        <w:t>Ca+H</w:t>
      </w:r>
      <w:r w:rsidRPr="00E90874">
        <w:rPr>
          <w:color w:val="000000"/>
          <w:vertAlign w:val="subscript"/>
        </w:rPr>
        <w:t>2</w:t>
      </w:r>
      <w:r w:rsidRPr="00E90874">
        <w:rPr>
          <w:color w:val="000000"/>
        </w:rPr>
        <w:t>O</w:t>
      </w:r>
    </w:p>
    <w:p w:rsidR="00F26A74" w:rsidRPr="00E90874" w:rsidRDefault="00F26A74" w:rsidP="00E90874">
      <w:pPr>
        <w:pStyle w:val="a4"/>
        <w:shd w:val="clear" w:color="auto" w:fill="FFFFFF"/>
        <w:spacing w:before="0" w:beforeAutospacing="0" w:after="0" w:afterAutospacing="0" w:line="276" w:lineRule="auto"/>
        <w:ind w:firstLine="709"/>
        <w:contextualSpacing/>
        <w:jc w:val="both"/>
        <w:rPr>
          <w:color w:val="000000"/>
        </w:rPr>
      </w:pPr>
      <w:r w:rsidRPr="00E90874">
        <w:rPr>
          <w:color w:val="000000"/>
        </w:rPr>
        <w:t>3.Реакция нейтрализации: 2</w:t>
      </w:r>
      <w:r w:rsidRPr="00E90874">
        <w:rPr>
          <w:color w:val="000000"/>
          <w:lang w:val="en-US"/>
        </w:rPr>
        <w:t>CH</w:t>
      </w:r>
      <w:r w:rsidRPr="00E90874">
        <w:rPr>
          <w:color w:val="000000"/>
          <w:vertAlign w:val="subscript"/>
        </w:rPr>
        <w:t>3</w:t>
      </w:r>
      <w:r w:rsidRPr="00E90874">
        <w:rPr>
          <w:color w:val="000000"/>
          <w:lang w:val="en-US"/>
        </w:rPr>
        <w:t>COOH</w:t>
      </w:r>
      <w:r w:rsidRPr="00E90874">
        <w:rPr>
          <w:color w:val="000000"/>
        </w:rPr>
        <w:t>+</w:t>
      </w:r>
      <w:r w:rsidRPr="00E90874">
        <w:rPr>
          <w:color w:val="000000"/>
          <w:lang w:val="en-US"/>
        </w:rPr>
        <w:t>Ca</w:t>
      </w:r>
      <w:r w:rsidRPr="00E90874">
        <w:rPr>
          <w:color w:val="000000"/>
        </w:rPr>
        <w:t>(</w:t>
      </w:r>
      <w:r w:rsidRPr="00E90874">
        <w:rPr>
          <w:color w:val="000000"/>
          <w:lang w:val="en-US"/>
        </w:rPr>
        <w:t>OH</w:t>
      </w:r>
      <w:r w:rsidRPr="00E90874">
        <w:rPr>
          <w:color w:val="000000"/>
        </w:rPr>
        <w:t>)</w:t>
      </w:r>
      <w:r w:rsidRPr="00E90874">
        <w:rPr>
          <w:color w:val="000000"/>
          <w:vertAlign w:val="subscript"/>
        </w:rPr>
        <w:t>2</w:t>
      </w:r>
      <w:r w:rsidRPr="00E90874">
        <w:rPr>
          <w:color w:val="000000"/>
        </w:rPr>
        <w:t>→(</w:t>
      </w:r>
      <w:r w:rsidRPr="00E90874">
        <w:rPr>
          <w:color w:val="000000"/>
          <w:lang w:val="en-US"/>
        </w:rPr>
        <w:t>CH</w:t>
      </w:r>
      <w:r w:rsidRPr="00E90874">
        <w:rPr>
          <w:color w:val="000000"/>
          <w:vertAlign w:val="subscript"/>
        </w:rPr>
        <w:t>3</w:t>
      </w:r>
      <w:r w:rsidRPr="00E90874">
        <w:rPr>
          <w:color w:val="000000"/>
          <w:lang w:val="en-US"/>
        </w:rPr>
        <w:t>COO</w:t>
      </w:r>
      <w:r w:rsidRPr="00E90874">
        <w:rPr>
          <w:color w:val="000000"/>
        </w:rPr>
        <w:t>)</w:t>
      </w:r>
      <w:r w:rsidRPr="00E90874">
        <w:rPr>
          <w:color w:val="000000"/>
          <w:vertAlign w:val="subscript"/>
        </w:rPr>
        <w:t>2</w:t>
      </w:r>
      <w:r w:rsidRPr="00E90874">
        <w:rPr>
          <w:color w:val="000000"/>
          <w:lang w:val="en-US"/>
        </w:rPr>
        <w:t>Ca</w:t>
      </w:r>
      <w:r w:rsidRPr="00E90874">
        <w:rPr>
          <w:color w:val="000000"/>
        </w:rPr>
        <w:t>+2</w:t>
      </w:r>
      <w:r w:rsidRPr="00E90874">
        <w:rPr>
          <w:color w:val="000000"/>
          <w:lang w:val="en-US"/>
        </w:rPr>
        <w:t>H</w:t>
      </w:r>
      <w:r w:rsidRPr="00E90874">
        <w:rPr>
          <w:color w:val="000000"/>
          <w:vertAlign w:val="subscript"/>
        </w:rPr>
        <w:t>2</w:t>
      </w:r>
      <w:r w:rsidRPr="00E90874">
        <w:rPr>
          <w:color w:val="000000"/>
          <w:lang w:val="en-US"/>
        </w:rPr>
        <w:t>O</w:t>
      </w:r>
    </w:p>
    <w:p w:rsidR="00F26A74" w:rsidRPr="00E90874" w:rsidRDefault="00F26A74" w:rsidP="00E90874">
      <w:pPr>
        <w:pStyle w:val="a4"/>
        <w:shd w:val="clear" w:color="auto" w:fill="FFFFFF"/>
        <w:spacing w:before="0" w:beforeAutospacing="0" w:after="0" w:afterAutospacing="0" w:line="276" w:lineRule="auto"/>
        <w:ind w:firstLine="709"/>
        <w:contextualSpacing/>
        <w:jc w:val="both"/>
        <w:rPr>
          <w:color w:val="000000"/>
        </w:rPr>
      </w:pPr>
      <w:r w:rsidRPr="00E90874">
        <w:rPr>
          <w:color w:val="000000"/>
        </w:rPr>
        <w:t>4.Взаимодействие с солями: 2</w:t>
      </w:r>
      <w:r w:rsidRPr="00E90874">
        <w:rPr>
          <w:color w:val="000000"/>
          <w:lang w:val="en-US"/>
        </w:rPr>
        <w:t>CH</w:t>
      </w:r>
      <w:r w:rsidRPr="00E90874">
        <w:rPr>
          <w:color w:val="000000"/>
          <w:vertAlign w:val="subscript"/>
        </w:rPr>
        <w:t>3</w:t>
      </w:r>
      <w:r w:rsidRPr="00E90874">
        <w:rPr>
          <w:color w:val="000000"/>
          <w:lang w:val="en-US"/>
        </w:rPr>
        <w:t>COOH</w:t>
      </w:r>
      <w:r w:rsidRPr="00E90874">
        <w:rPr>
          <w:color w:val="000000"/>
        </w:rPr>
        <w:t>+</w:t>
      </w:r>
      <w:proofErr w:type="spellStart"/>
      <w:r w:rsidRPr="00E90874">
        <w:rPr>
          <w:color w:val="000000"/>
          <w:lang w:val="en-US"/>
        </w:rPr>
        <w:t>CaCO</w:t>
      </w:r>
      <w:proofErr w:type="spellEnd"/>
      <w:r w:rsidRPr="00E90874">
        <w:rPr>
          <w:color w:val="000000"/>
          <w:vertAlign w:val="subscript"/>
        </w:rPr>
        <w:t>3</w:t>
      </w:r>
      <w:r w:rsidRPr="00E90874">
        <w:rPr>
          <w:color w:val="000000"/>
        </w:rPr>
        <w:t>→(</w:t>
      </w:r>
      <w:r w:rsidRPr="00E90874">
        <w:rPr>
          <w:color w:val="000000"/>
          <w:lang w:val="en-US"/>
        </w:rPr>
        <w:t>CH</w:t>
      </w:r>
      <w:r w:rsidRPr="00E90874">
        <w:rPr>
          <w:color w:val="000000"/>
          <w:vertAlign w:val="subscript"/>
        </w:rPr>
        <w:t>3</w:t>
      </w:r>
      <w:r w:rsidRPr="00E90874">
        <w:rPr>
          <w:color w:val="000000"/>
          <w:lang w:val="en-US"/>
        </w:rPr>
        <w:t>COO</w:t>
      </w:r>
      <w:r w:rsidRPr="00E90874">
        <w:rPr>
          <w:color w:val="000000"/>
        </w:rPr>
        <w:t>)</w:t>
      </w:r>
      <w:r w:rsidRPr="00E90874">
        <w:rPr>
          <w:color w:val="000000"/>
          <w:vertAlign w:val="subscript"/>
        </w:rPr>
        <w:t>2</w:t>
      </w:r>
      <w:r w:rsidRPr="00E90874">
        <w:rPr>
          <w:color w:val="000000"/>
          <w:lang w:val="en-US"/>
        </w:rPr>
        <w:t>Ca</w:t>
      </w:r>
      <w:r w:rsidRPr="00E90874">
        <w:rPr>
          <w:color w:val="000000"/>
        </w:rPr>
        <w:t>+</w:t>
      </w:r>
      <w:r w:rsidRPr="00E90874">
        <w:rPr>
          <w:color w:val="000000"/>
          <w:lang w:val="en-US"/>
        </w:rPr>
        <w:t>H</w:t>
      </w:r>
      <w:r w:rsidRPr="00E90874">
        <w:rPr>
          <w:color w:val="000000"/>
          <w:vertAlign w:val="subscript"/>
        </w:rPr>
        <w:t>2</w:t>
      </w:r>
      <w:r w:rsidRPr="00E90874">
        <w:rPr>
          <w:color w:val="000000"/>
          <w:lang w:val="en-US"/>
        </w:rPr>
        <w:t>O</w:t>
      </w:r>
      <w:r w:rsidRPr="00E90874">
        <w:rPr>
          <w:color w:val="000000"/>
        </w:rPr>
        <w:t>+</w:t>
      </w:r>
      <w:r w:rsidRPr="00E90874">
        <w:rPr>
          <w:color w:val="000000"/>
          <w:lang w:val="en-US"/>
        </w:rPr>
        <w:t>CO</w:t>
      </w:r>
      <w:r w:rsidRPr="00E90874">
        <w:rPr>
          <w:color w:val="000000"/>
          <w:vertAlign w:val="subscript"/>
        </w:rPr>
        <w:t>2</w:t>
      </w:r>
    </w:p>
    <w:p w:rsidR="00F26A74" w:rsidRPr="00E90874" w:rsidRDefault="00F26A74" w:rsidP="00E90874">
      <w:pPr>
        <w:pStyle w:val="a4"/>
        <w:shd w:val="clear" w:color="auto" w:fill="FFFFFF"/>
        <w:spacing w:before="0" w:beforeAutospacing="0" w:after="0" w:afterAutospacing="0" w:line="276" w:lineRule="auto"/>
        <w:ind w:firstLine="709"/>
        <w:contextualSpacing/>
        <w:jc w:val="both"/>
        <w:rPr>
          <w:color w:val="000000"/>
        </w:rPr>
      </w:pPr>
      <w:r w:rsidRPr="00E90874">
        <w:rPr>
          <w:color w:val="000000"/>
        </w:rPr>
        <w:t xml:space="preserve">5.Действие </w:t>
      </w:r>
      <w:proofErr w:type="spellStart"/>
      <w:r w:rsidRPr="00E90874">
        <w:rPr>
          <w:color w:val="000000"/>
        </w:rPr>
        <w:t>галогенирующих</w:t>
      </w:r>
      <w:proofErr w:type="spellEnd"/>
      <w:r w:rsidRPr="00E90874">
        <w:rPr>
          <w:color w:val="000000"/>
        </w:rPr>
        <w:t xml:space="preserve"> агентов</w:t>
      </w:r>
    </w:p>
    <w:p w:rsidR="00F26A74" w:rsidRPr="00E90874" w:rsidRDefault="00F26A74" w:rsidP="00E90874">
      <w:pPr>
        <w:pStyle w:val="a4"/>
        <w:shd w:val="clear" w:color="auto" w:fill="FFFFFF"/>
        <w:spacing w:before="0" w:beforeAutospacing="0" w:after="0" w:afterAutospacing="0" w:line="276" w:lineRule="auto"/>
        <w:ind w:firstLine="709"/>
        <w:contextualSpacing/>
        <w:jc w:val="both"/>
        <w:rPr>
          <w:color w:val="000000"/>
        </w:rPr>
      </w:pPr>
      <w:r w:rsidRPr="00E90874">
        <w:rPr>
          <w:color w:val="000000"/>
        </w:rPr>
        <w:t>6.Реакция этерификации: CH</w:t>
      </w:r>
      <w:r w:rsidRPr="00E90874">
        <w:rPr>
          <w:color w:val="000000"/>
          <w:vertAlign w:val="subscript"/>
        </w:rPr>
        <w:t>3</w:t>
      </w:r>
      <w:r w:rsidRPr="00E90874">
        <w:rPr>
          <w:color w:val="000000"/>
        </w:rPr>
        <w:t>COOH+HOСH</w:t>
      </w:r>
      <w:r w:rsidRPr="00E90874">
        <w:rPr>
          <w:color w:val="000000"/>
          <w:vertAlign w:val="subscript"/>
        </w:rPr>
        <w:t>2</w:t>
      </w:r>
      <w:r w:rsidRPr="00E90874">
        <w:rPr>
          <w:color w:val="000000"/>
        </w:rPr>
        <w:t>CH</w:t>
      </w:r>
      <w:r w:rsidRPr="00E90874">
        <w:rPr>
          <w:color w:val="000000"/>
          <w:vertAlign w:val="subscript"/>
        </w:rPr>
        <w:t>3</w:t>
      </w:r>
      <w:r w:rsidRPr="00E90874">
        <w:rPr>
          <w:color w:val="000000"/>
        </w:rPr>
        <w:t>→CH</w:t>
      </w:r>
      <w:r w:rsidRPr="00E90874">
        <w:rPr>
          <w:color w:val="000000"/>
          <w:vertAlign w:val="subscript"/>
        </w:rPr>
        <w:t>3</w:t>
      </w:r>
      <w:r w:rsidRPr="00E90874">
        <w:rPr>
          <w:color w:val="000000"/>
        </w:rPr>
        <w:t>COOC</w:t>
      </w:r>
      <w:r w:rsidRPr="00E90874">
        <w:rPr>
          <w:color w:val="000000"/>
          <w:vertAlign w:val="subscript"/>
        </w:rPr>
        <w:t>2</w:t>
      </w:r>
      <w:r w:rsidRPr="00E90874">
        <w:rPr>
          <w:color w:val="000000"/>
        </w:rPr>
        <w:t>H</w:t>
      </w:r>
      <w:r w:rsidRPr="00E90874">
        <w:rPr>
          <w:color w:val="000000"/>
          <w:vertAlign w:val="subscript"/>
        </w:rPr>
        <w:t>5</w:t>
      </w:r>
      <w:r w:rsidRPr="00E90874">
        <w:rPr>
          <w:color w:val="000000"/>
        </w:rPr>
        <w:t>+H</w:t>
      </w:r>
      <w:r w:rsidRPr="00E90874">
        <w:rPr>
          <w:color w:val="000000"/>
          <w:vertAlign w:val="subscript"/>
        </w:rPr>
        <w:t>2</w:t>
      </w:r>
      <w:r w:rsidRPr="00E90874">
        <w:rPr>
          <w:color w:val="000000"/>
        </w:rPr>
        <w:t>O</w:t>
      </w:r>
    </w:p>
    <w:p w:rsidR="00F26A74" w:rsidRPr="00E90874" w:rsidRDefault="00F26A74" w:rsidP="00E90874">
      <w:pPr>
        <w:pStyle w:val="a4"/>
        <w:shd w:val="clear" w:color="auto" w:fill="FFFFFF"/>
        <w:spacing w:before="0" w:beforeAutospacing="0" w:after="0" w:afterAutospacing="0" w:line="276" w:lineRule="auto"/>
        <w:ind w:firstLine="709"/>
        <w:contextualSpacing/>
        <w:jc w:val="both"/>
        <w:rPr>
          <w:color w:val="000000"/>
        </w:rPr>
      </w:pPr>
      <w:r w:rsidRPr="00E90874">
        <w:rPr>
          <w:color w:val="000000"/>
        </w:rPr>
        <w:t>7.Галогенирование кислот: CH</w:t>
      </w:r>
      <w:r w:rsidRPr="00E90874">
        <w:rPr>
          <w:color w:val="000000"/>
          <w:vertAlign w:val="subscript"/>
        </w:rPr>
        <w:t>3</w:t>
      </w:r>
      <w:r w:rsidRPr="00E90874">
        <w:rPr>
          <w:color w:val="000000"/>
        </w:rPr>
        <w:t>COOH+Br</w:t>
      </w:r>
      <w:r w:rsidRPr="00E90874">
        <w:rPr>
          <w:color w:val="000000"/>
          <w:vertAlign w:val="subscript"/>
        </w:rPr>
        <w:t>2</w:t>
      </w:r>
      <w:r w:rsidRPr="00E90874">
        <w:rPr>
          <w:color w:val="000000"/>
        </w:rPr>
        <w:t>→CH</w:t>
      </w:r>
      <w:r w:rsidRPr="00E90874">
        <w:rPr>
          <w:color w:val="000000"/>
          <w:vertAlign w:val="subscript"/>
        </w:rPr>
        <w:t>2</w:t>
      </w:r>
      <w:r w:rsidRPr="00E90874">
        <w:rPr>
          <w:color w:val="000000"/>
        </w:rPr>
        <w:t xml:space="preserve">BrCOOH + </w:t>
      </w:r>
      <w:proofErr w:type="spellStart"/>
      <w:r w:rsidRPr="00E90874">
        <w:rPr>
          <w:color w:val="000000"/>
        </w:rPr>
        <w:t>HBr</w:t>
      </w:r>
      <w:proofErr w:type="spellEnd"/>
    </w:p>
    <w:p w:rsidR="00F26A74" w:rsidRPr="00E90874" w:rsidRDefault="00F26A74" w:rsidP="00E90874">
      <w:pPr>
        <w:pStyle w:val="a4"/>
        <w:shd w:val="clear" w:color="auto" w:fill="FFFFFF"/>
        <w:spacing w:before="0" w:beforeAutospacing="0" w:after="0" w:afterAutospacing="0" w:line="276" w:lineRule="auto"/>
        <w:ind w:firstLine="709"/>
        <w:contextualSpacing/>
        <w:jc w:val="both"/>
        <w:rPr>
          <w:color w:val="000000"/>
        </w:rPr>
      </w:pPr>
    </w:p>
    <w:p w:rsidR="00F26A74" w:rsidRPr="00E90874" w:rsidRDefault="00F26A74" w:rsidP="00E90874">
      <w:pPr>
        <w:pStyle w:val="a4"/>
        <w:shd w:val="clear" w:color="auto" w:fill="FFFFFF"/>
        <w:spacing w:before="0" w:beforeAutospacing="0" w:after="0" w:afterAutospacing="0" w:line="276" w:lineRule="auto"/>
        <w:ind w:firstLine="709"/>
        <w:contextualSpacing/>
        <w:jc w:val="center"/>
        <w:rPr>
          <w:b/>
          <w:color w:val="000000"/>
        </w:rPr>
      </w:pPr>
      <w:r w:rsidRPr="00E90874">
        <w:rPr>
          <w:b/>
          <w:color w:val="000000"/>
        </w:rPr>
        <w:t>Билет №15</w:t>
      </w:r>
    </w:p>
    <w:p w:rsidR="00F26A74" w:rsidRPr="00E90874" w:rsidRDefault="00F26A74" w:rsidP="00E90874">
      <w:pPr>
        <w:pStyle w:val="a4"/>
        <w:shd w:val="clear" w:color="auto" w:fill="FFFFFF"/>
        <w:spacing w:before="0" w:beforeAutospacing="0" w:after="0" w:afterAutospacing="0" w:line="276" w:lineRule="auto"/>
        <w:ind w:firstLine="709"/>
        <w:contextualSpacing/>
        <w:jc w:val="both"/>
        <w:rPr>
          <w:color w:val="000000"/>
        </w:rPr>
      </w:pPr>
      <w:r w:rsidRPr="00E90874">
        <w:rPr>
          <w:b/>
          <w:color w:val="000000"/>
        </w:rPr>
        <w:t>1.</w:t>
      </w:r>
      <w:r w:rsidRPr="00E90874">
        <w:rPr>
          <w:color w:val="000000"/>
        </w:rPr>
        <w:t xml:space="preserve"> </w:t>
      </w:r>
      <w:proofErr w:type="spellStart"/>
      <w:r w:rsidRPr="00E90874">
        <w:rPr>
          <w:color w:val="000000"/>
        </w:rPr>
        <w:t>Алке́ны</w:t>
      </w:r>
      <w:proofErr w:type="spellEnd"/>
      <w:r w:rsidRPr="00E90874">
        <w:rPr>
          <w:color w:val="000000"/>
        </w:rPr>
        <w:t xml:space="preserve"> (олефины, этиленовые углеводороды) — ациклические непредельные углеводороды, содержащие одну двойную связь между атомами углерода, образующие гомологический ряд с общей формулой CnH2n. Атомы углерода при двойной связи находятся в состоянии sp² гибридизации, и имеют валентный угол 120°. Простейшим </w:t>
      </w:r>
      <w:proofErr w:type="spellStart"/>
      <w:r w:rsidRPr="00E90874">
        <w:rPr>
          <w:color w:val="000000"/>
        </w:rPr>
        <w:t>алкеном</w:t>
      </w:r>
      <w:proofErr w:type="spellEnd"/>
      <w:r w:rsidRPr="00E90874">
        <w:rPr>
          <w:color w:val="000000"/>
        </w:rPr>
        <w:t xml:space="preserve"> является этилен (C</w:t>
      </w:r>
      <w:r w:rsidRPr="00E90874">
        <w:rPr>
          <w:color w:val="000000"/>
          <w:vertAlign w:val="subscript"/>
        </w:rPr>
        <w:t>2</w:t>
      </w:r>
      <w:r w:rsidRPr="00E90874">
        <w:rPr>
          <w:color w:val="000000"/>
        </w:rPr>
        <w:t>H</w:t>
      </w:r>
      <w:r w:rsidRPr="00E90874">
        <w:rPr>
          <w:color w:val="000000"/>
          <w:vertAlign w:val="subscript"/>
        </w:rPr>
        <w:t>4</w:t>
      </w:r>
      <w:r w:rsidRPr="00E90874">
        <w:rPr>
          <w:color w:val="000000"/>
        </w:rPr>
        <w:t xml:space="preserve">). По номенклатуре IUPAC названия </w:t>
      </w:r>
      <w:proofErr w:type="spellStart"/>
      <w:r w:rsidRPr="00E90874">
        <w:rPr>
          <w:color w:val="000000"/>
        </w:rPr>
        <w:t>алкенов</w:t>
      </w:r>
      <w:proofErr w:type="spellEnd"/>
      <w:r w:rsidRPr="00E90874">
        <w:rPr>
          <w:color w:val="000000"/>
        </w:rPr>
        <w:t xml:space="preserve"> образуются </w:t>
      </w:r>
      <w:proofErr w:type="gramStart"/>
      <w:r w:rsidRPr="00E90874">
        <w:rPr>
          <w:color w:val="000000"/>
        </w:rPr>
        <w:t>от названий</w:t>
      </w:r>
      <w:proofErr w:type="gramEnd"/>
      <w:r w:rsidRPr="00E90874">
        <w:rPr>
          <w:color w:val="000000"/>
        </w:rPr>
        <w:t xml:space="preserve"> соответствующих </w:t>
      </w:r>
      <w:proofErr w:type="spellStart"/>
      <w:r w:rsidRPr="00E90874">
        <w:rPr>
          <w:color w:val="000000"/>
        </w:rPr>
        <w:t>алканов</w:t>
      </w:r>
      <w:proofErr w:type="spellEnd"/>
      <w:r w:rsidRPr="00E90874">
        <w:rPr>
          <w:color w:val="000000"/>
        </w:rPr>
        <w:t xml:space="preserve"> заменой суффикса «-ан» на «-</w:t>
      </w:r>
      <w:proofErr w:type="spellStart"/>
      <w:r w:rsidRPr="00E90874">
        <w:rPr>
          <w:color w:val="000000"/>
        </w:rPr>
        <w:t>ен</w:t>
      </w:r>
      <w:proofErr w:type="spellEnd"/>
      <w:r w:rsidRPr="00E90874">
        <w:rPr>
          <w:color w:val="000000"/>
        </w:rPr>
        <w:t>»; положение двойной связи указывается арабской цифрой.</w:t>
      </w:r>
    </w:p>
    <w:p w:rsidR="00F26A74" w:rsidRPr="00E90874" w:rsidRDefault="00F26A74" w:rsidP="00E90874">
      <w:pPr>
        <w:pStyle w:val="a4"/>
        <w:shd w:val="clear" w:color="auto" w:fill="FFFFFF"/>
        <w:spacing w:before="0" w:beforeAutospacing="0" w:after="0" w:afterAutospacing="0" w:line="276" w:lineRule="auto"/>
        <w:ind w:firstLine="709"/>
        <w:contextualSpacing/>
        <w:jc w:val="both"/>
        <w:rPr>
          <w:color w:val="000000"/>
        </w:rPr>
      </w:pPr>
      <w:r w:rsidRPr="00E90874">
        <w:rPr>
          <w:color w:val="000000"/>
        </w:rPr>
        <w:t xml:space="preserve">Изомерия: </w:t>
      </w:r>
      <w:proofErr w:type="spellStart"/>
      <w:r w:rsidRPr="00E90874">
        <w:rPr>
          <w:color w:val="000000"/>
        </w:rPr>
        <w:t>алкены</w:t>
      </w:r>
      <w:proofErr w:type="spellEnd"/>
      <w:r w:rsidRPr="00E90874">
        <w:rPr>
          <w:color w:val="000000"/>
        </w:rPr>
        <w:t xml:space="preserve">, число атомов углерода в которых больше двух, (т.е. кроме этилена) имеют изомеры. Для </w:t>
      </w:r>
      <w:proofErr w:type="spellStart"/>
      <w:r w:rsidRPr="00E90874">
        <w:rPr>
          <w:color w:val="000000"/>
        </w:rPr>
        <w:t>алкенов</w:t>
      </w:r>
      <w:proofErr w:type="spellEnd"/>
      <w:r w:rsidRPr="00E90874">
        <w:rPr>
          <w:color w:val="000000"/>
        </w:rPr>
        <w:t xml:space="preserve"> характерны изомерия углеродного скелета, положения двойной связи, межклассовая и пространственная. Например, единственным изомером </w:t>
      </w:r>
      <w:proofErr w:type="spellStart"/>
      <w:r w:rsidRPr="00E90874">
        <w:rPr>
          <w:color w:val="000000"/>
        </w:rPr>
        <w:t>пропена</w:t>
      </w:r>
      <w:proofErr w:type="spellEnd"/>
      <w:r w:rsidRPr="00E90874">
        <w:rPr>
          <w:color w:val="000000"/>
        </w:rPr>
        <w:t xml:space="preserve"> является циклопропан (C</w:t>
      </w:r>
      <w:r w:rsidRPr="00E90874">
        <w:rPr>
          <w:color w:val="000000"/>
          <w:vertAlign w:val="subscript"/>
        </w:rPr>
        <w:t>3</w:t>
      </w:r>
      <w:r w:rsidRPr="00E90874">
        <w:rPr>
          <w:color w:val="000000"/>
        </w:rPr>
        <w:t>H</w:t>
      </w:r>
      <w:r w:rsidRPr="00E90874">
        <w:rPr>
          <w:color w:val="000000"/>
          <w:vertAlign w:val="subscript"/>
        </w:rPr>
        <w:t>6</w:t>
      </w:r>
      <w:r w:rsidRPr="00E90874">
        <w:rPr>
          <w:color w:val="000000"/>
        </w:rPr>
        <w:t xml:space="preserve">) по межклассовой изомерии. Начиная с бутена, существуют изомеры по положению двойной связи (бутен-1 и бутен-2), по </w:t>
      </w:r>
      <w:r w:rsidRPr="00E90874">
        <w:rPr>
          <w:color w:val="000000"/>
        </w:rPr>
        <w:lastRenderedPageBreak/>
        <w:t xml:space="preserve">углеродному скелету (изобутилен или </w:t>
      </w:r>
      <w:proofErr w:type="spellStart"/>
      <w:r w:rsidRPr="00E90874">
        <w:rPr>
          <w:color w:val="000000"/>
        </w:rPr>
        <w:t>метилпропен</w:t>
      </w:r>
      <w:proofErr w:type="spellEnd"/>
      <w:r w:rsidRPr="00E90874">
        <w:rPr>
          <w:color w:val="000000"/>
        </w:rPr>
        <w:t>) и геометрические изомеры (цис-бутен-2 и транс-бутен-2). С ростом числа атомов углерода в молекуле количество изомеров быстро возрастает.</w:t>
      </w:r>
    </w:p>
    <w:p w:rsidR="00F26A74" w:rsidRPr="00E90874" w:rsidRDefault="00F26A74" w:rsidP="00E90874">
      <w:pPr>
        <w:pStyle w:val="a4"/>
        <w:shd w:val="clear" w:color="auto" w:fill="FFFFFF"/>
        <w:spacing w:before="0" w:beforeAutospacing="0" w:after="0" w:afterAutospacing="0" w:line="276" w:lineRule="auto"/>
        <w:ind w:firstLine="709"/>
        <w:contextualSpacing/>
        <w:jc w:val="both"/>
        <w:rPr>
          <w:color w:val="000000"/>
        </w:rPr>
      </w:pPr>
      <w:r w:rsidRPr="00E90874">
        <w:rPr>
          <w:color w:val="000000"/>
        </w:rPr>
        <w:t xml:space="preserve">Методы получения </w:t>
      </w:r>
      <w:proofErr w:type="spellStart"/>
      <w:r w:rsidRPr="00E90874">
        <w:rPr>
          <w:color w:val="000000"/>
        </w:rPr>
        <w:t>алкенов</w:t>
      </w:r>
      <w:proofErr w:type="spellEnd"/>
      <w:r w:rsidRPr="00E90874">
        <w:rPr>
          <w:color w:val="000000"/>
        </w:rPr>
        <w:t xml:space="preserve">: основным промышленным методом получения </w:t>
      </w:r>
      <w:proofErr w:type="spellStart"/>
      <w:r w:rsidRPr="00E90874">
        <w:rPr>
          <w:color w:val="000000"/>
        </w:rPr>
        <w:t>алкенов</w:t>
      </w:r>
      <w:proofErr w:type="spellEnd"/>
      <w:r w:rsidRPr="00E90874">
        <w:rPr>
          <w:color w:val="000000"/>
        </w:rPr>
        <w:t xml:space="preserve"> является каталитический и высокотемпературный крекинг углеводородов нефти и природного газа. Для производства низших </w:t>
      </w:r>
      <w:proofErr w:type="spellStart"/>
      <w:r w:rsidRPr="00E90874">
        <w:rPr>
          <w:color w:val="000000"/>
        </w:rPr>
        <w:t>алкенов</w:t>
      </w:r>
      <w:proofErr w:type="spellEnd"/>
      <w:r w:rsidRPr="00E90874">
        <w:rPr>
          <w:color w:val="000000"/>
        </w:rPr>
        <w:t xml:space="preserve"> используют также реакцию дегидратации соответствующих спиртов.</w:t>
      </w:r>
    </w:p>
    <w:p w:rsidR="00F26A74" w:rsidRPr="00E90874" w:rsidRDefault="00F26A74" w:rsidP="00E90874">
      <w:pPr>
        <w:pStyle w:val="a4"/>
        <w:shd w:val="clear" w:color="auto" w:fill="FFFFFF"/>
        <w:spacing w:before="0" w:beforeAutospacing="0" w:after="0" w:afterAutospacing="0" w:line="276" w:lineRule="auto"/>
        <w:ind w:firstLine="709"/>
        <w:contextualSpacing/>
        <w:jc w:val="both"/>
        <w:rPr>
          <w:color w:val="000000"/>
        </w:rPr>
      </w:pPr>
      <w:r w:rsidRPr="00E90874">
        <w:rPr>
          <w:color w:val="000000"/>
        </w:rPr>
        <w:t xml:space="preserve">В лабораторной практике обычно применяют метод дегидратации спиртов в присутствии сильных минеральных кислот, </w:t>
      </w:r>
      <w:proofErr w:type="spellStart"/>
      <w:r w:rsidRPr="00E90874">
        <w:rPr>
          <w:color w:val="000000"/>
        </w:rPr>
        <w:t>дегидрогалогенирование</w:t>
      </w:r>
      <w:proofErr w:type="spellEnd"/>
      <w:r w:rsidRPr="00E90874">
        <w:rPr>
          <w:color w:val="000000"/>
        </w:rPr>
        <w:t xml:space="preserve"> и </w:t>
      </w:r>
      <w:proofErr w:type="spellStart"/>
      <w:r w:rsidRPr="00E90874">
        <w:rPr>
          <w:color w:val="000000"/>
        </w:rPr>
        <w:t>дегалогенирование</w:t>
      </w:r>
      <w:proofErr w:type="spellEnd"/>
      <w:r w:rsidRPr="00E90874">
        <w:rPr>
          <w:color w:val="000000"/>
        </w:rPr>
        <w:t xml:space="preserve"> соответствующих галогенпроизводных; синтезы Гофмана, Чугаева, </w:t>
      </w:r>
      <w:proofErr w:type="spellStart"/>
      <w:r w:rsidRPr="00E90874">
        <w:rPr>
          <w:color w:val="000000"/>
        </w:rPr>
        <w:t>Виттига</w:t>
      </w:r>
      <w:proofErr w:type="spellEnd"/>
      <w:r w:rsidRPr="00E90874">
        <w:rPr>
          <w:color w:val="000000"/>
        </w:rPr>
        <w:t xml:space="preserve"> и </w:t>
      </w:r>
      <w:proofErr w:type="spellStart"/>
      <w:r w:rsidRPr="00E90874">
        <w:rPr>
          <w:color w:val="000000"/>
        </w:rPr>
        <w:t>Коупа</w:t>
      </w:r>
      <w:proofErr w:type="spellEnd"/>
      <w:r w:rsidRPr="00E90874">
        <w:rPr>
          <w:color w:val="000000"/>
        </w:rPr>
        <w:t>.</w:t>
      </w:r>
    </w:p>
    <w:p w:rsidR="00F26A74" w:rsidRPr="00E90874" w:rsidRDefault="00F26A74" w:rsidP="00E90874">
      <w:pPr>
        <w:pStyle w:val="a4"/>
        <w:shd w:val="clear" w:color="auto" w:fill="FFFFFF"/>
        <w:spacing w:before="0" w:beforeAutospacing="0" w:after="0" w:afterAutospacing="0" w:line="276" w:lineRule="auto"/>
        <w:ind w:firstLine="709"/>
        <w:contextualSpacing/>
        <w:jc w:val="both"/>
        <w:rPr>
          <w:color w:val="000000"/>
        </w:rPr>
      </w:pPr>
      <w:r w:rsidRPr="00E90874">
        <w:rPr>
          <w:color w:val="000000"/>
        </w:rPr>
        <w:t xml:space="preserve">Химические свойства: </w:t>
      </w:r>
      <w:proofErr w:type="spellStart"/>
      <w:r w:rsidRPr="00E90874">
        <w:rPr>
          <w:color w:val="000000"/>
        </w:rPr>
        <w:t>алкены</w:t>
      </w:r>
      <w:proofErr w:type="spellEnd"/>
      <w:r w:rsidRPr="00E90874">
        <w:rPr>
          <w:color w:val="000000"/>
        </w:rPr>
        <w:t xml:space="preserve"> химически активны. Их химические свойства во многом определяются наличием двойной связи. Для </w:t>
      </w:r>
      <w:proofErr w:type="spellStart"/>
      <w:r w:rsidRPr="00E90874">
        <w:rPr>
          <w:color w:val="000000"/>
        </w:rPr>
        <w:t>алкенов</w:t>
      </w:r>
      <w:proofErr w:type="spellEnd"/>
      <w:r w:rsidRPr="00E90874">
        <w:rPr>
          <w:color w:val="000000"/>
        </w:rPr>
        <w:t xml:space="preserve"> наиболее характерны реакции </w:t>
      </w:r>
      <w:proofErr w:type="spellStart"/>
      <w:r w:rsidRPr="00E90874">
        <w:rPr>
          <w:color w:val="000000"/>
        </w:rPr>
        <w:t>электрофильного</w:t>
      </w:r>
      <w:proofErr w:type="spellEnd"/>
      <w:r w:rsidRPr="00E90874">
        <w:rPr>
          <w:color w:val="000000"/>
        </w:rPr>
        <w:t xml:space="preserve"> присоединения и реакции радикального присоединения. Реакции нуклеофильного присоединения обычно требуют наличие сильного </w:t>
      </w:r>
      <w:proofErr w:type="spellStart"/>
      <w:r w:rsidRPr="00E90874">
        <w:rPr>
          <w:color w:val="000000"/>
        </w:rPr>
        <w:t>нуклеофила</w:t>
      </w:r>
      <w:proofErr w:type="spellEnd"/>
      <w:r w:rsidRPr="00E90874">
        <w:rPr>
          <w:color w:val="000000"/>
        </w:rPr>
        <w:t xml:space="preserve"> и для </w:t>
      </w:r>
      <w:proofErr w:type="spellStart"/>
      <w:r w:rsidRPr="00E90874">
        <w:rPr>
          <w:color w:val="000000"/>
        </w:rPr>
        <w:t>алкенов</w:t>
      </w:r>
      <w:proofErr w:type="spellEnd"/>
      <w:r w:rsidRPr="00E90874">
        <w:rPr>
          <w:color w:val="000000"/>
        </w:rPr>
        <w:t xml:space="preserve"> не типичны. Особенностью </w:t>
      </w:r>
      <w:proofErr w:type="spellStart"/>
      <w:r w:rsidRPr="00E90874">
        <w:rPr>
          <w:color w:val="000000"/>
        </w:rPr>
        <w:t>алкенов</w:t>
      </w:r>
      <w:proofErr w:type="spellEnd"/>
      <w:r w:rsidRPr="00E90874">
        <w:rPr>
          <w:color w:val="000000"/>
        </w:rPr>
        <w:t xml:space="preserve"> являются также реакции </w:t>
      </w:r>
      <w:proofErr w:type="spellStart"/>
      <w:r w:rsidRPr="00E90874">
        <w:rPr>
          <w:color w:val="000000"/>
        </w:rPr>
        <w:t>циклоприсоединения</w:t>
      </w:r>
      <w:proofErr w:type="spellEnd"/>
      <w:r w:rsidRPr="00E90874">
        <w:rPr>
          <w:color w:val="000000"/>
        </w:rPr>
        <w:t xml:space="preserve"> и </w:t>
      </w:r>
      <w:proofErr w:type="spellStart"/>
      <w:r w:rsidRPr="00E90874">
        <w:rPr>
          <w:color w:val="000000"/>
        </w:rPr>
        <w:t>метатезиса</w:t>
      </w:r>
      <w:proofErr w:type="spellEnd"/>
      <w:r w:rsidRPr="00E90874">
        <w:rPr>
          <w:color w:val="000000"/>
        </w:rPr>
        <w:t xml:space="preserve">. </w:t>
      </w:r>
      <w:proofErr w:type="spellStart"/>
      <w:r w:rsidRPr="00E90874">
        <w:rPr>
          <w:color w:val="000000"/>
        </w:rPr>
        <w:t>Алкены</w:t>
      </w:r>
      <w:proofErr w:type="spellEnd"/>
      <w:r w:rsidRPr="00E90874">
        <w:rPr>
          <w:color w:val="000000"/>
        </w:rPr>
        <w:t xml:space="preserve"> легко вступают в реакции окисления, </w:t>
      </w:r>
      <w:proofErr w:type="spellStart"/>
      <w:r w:rsidRPr="00E90874">
        <w:rPr>
          <w:color w:val="000000"/>
        </w:rPr>
        <w:t>гидрируются</w:t>
      </w:r>
      <w:proofErr w:type="spellEnd"/>
      <w:r w:rsidRPr="00E90874">
        <w:rPr>
          <w:color w:val="000000"/>
        </w:rPr>
        <w:t xml:space="preserve"> сильными восстановителями или водородом под действием катализаторов до </w:t>
      </w:r>
      <w:proofErr w:type="spellStart"/>
      <w:r w:rsidRPr="00E90874">
        <w:rPr>
          <w:color w:val="000000"/>
        </w:rPr>
        <w:t>алканов</w:t>
      </w:r>
      <w:proofErr w:type="spellEnd"/>
      <w:r w:rsidRPr="00E90874">
        <w:rPr>
          <w:color w:val="000000"/>
        </w:rPr>
        <w:t xml:space="preserve">, а также способны к </w:t>
      </w:r>
      <w:proofErr w:type="spellStart"/>
      <w:r w:rsidRPr="00E90874">
        <w:rPr>
          <w:color w:val="000000"/>
        </w:rPr>
        <w:t>аллильному</w:t>
      </w:r>
      <w:proofErr w:type="spellEnd"/>
      <w:r w:rsidRPr="00E90874">
        <w:rPr>
          <w:color w:val="000000"/>
        </w:rPr>
        <w:t xml:space="preserve"> радикальному замещению.</w:t>
      </w:r>
    </w:p>
    <w:p w:rsidR="00E90874" w:rsidRPr="00E90874" w:rsidRDefault="00E90874" w:rsidP="00E90874">
      <w:pPr>
        <w:pStyle w:val="a4"/>
        <w:shd w:val="clear" w:color="auto" w:fill="FFFFFF"/>
        <w:spacing w:before="0" w:beforeAutospacing="0" w:after="0" w:afterAutospacing="0" w:line="276" w:lineRule="auto"/>
        <w:ind w:firstLine="709"/>
        <w:contextualSpacing/>
        <w:jc w:val="center"/>
        <w:rPr>
          <w:b/>
          <w:color w:val="000000" w:themeColor="text1"/>
        </w:rPr>
      </w:pPr>
    </w:p>
    <w:p w:rsidR="00E90874" w:rsidRPr="00E90874" w:rsidRDefault="00E90874" w:rsidP="00E90874">
      <w:pPr>
        <w:pStyle w:val="a4"/>
        <w:shd w:val="clear" w:color="auto" w:fill="FFFFFF"/>
        <w:spacing w:before="0" w:beforeAutospacing="0" w:after="0" w:afterAutospacing="0" w:line="276" w:lineRule="auto"/>
        <w:ind w:firstLine="709"/>
        <w:contextualSpacing/>
        <w:jc w:val="center"/>
        <w:rPr>
          <w:b/>
          <w:color w:val="000000" w:themeColor="text1"/>
        </w:rPr>
      </w:pPr>
      <w:r w:rsidRPr="00E90874">
        <w:rPr>
          <w:b/>
          <w:color w:val="000000" w:themeColor="text1"/>
        </w:rPr>
        <w:t>Билет № 16</w:t>
      </w:r>
    </w:p>
    <w:p w:rsidR="00E90874" w:rsidRDefault="00E90874" w:rsidP="00E90874">
      <w:pPr>
        <w:spacing w:after="0"/>
        <w:ind w:firstLine="709"/>
        <w:jc w:val="both"/>
        <w:rPr>
          <w:rFonts w:ascii="Times New Roman" w:hAnsi="Times New Roman" w:cs="Times New Roman"/>
          <w:bCs/>
          <w:color w:val="000000" w:themeColor="text1"/>
          <w:sz w:val="24"/>
          <w:szCs w:val="24"/>
        </w:rPr>
      </w:pPr>
      <w:r w:rsidRPr="00E90874">
        <w:rPr>
          <w:rFonts w:ascii="Times New Roman" w:hAnsi="Times New Roman" w:cs="Times New Roman"/>
          <w:color w:val="000000" w:themeColor="text1"/>
          <w:sz w:val="24"/>
          <w:szCs w:val="24"/>
        </w:rPr>
        <w:t xml:space="preserve">1. </w:t>
      </w:r>
      <w:proofErr w:type="spellStart"/>
      <w:r w:rsidRPr="00E90874">
        <w:rPr>
          <w:rFonts w:ascii="Times New Roman" w:hAnsi="Times New Roman" w:cs="Times New Roman"/>
          <w:bCs/>
          <w:color w:val="000000" w:themeColor="text1"/>
          <w:sz w:val="24"/>
          <w:szCs w:val="24"/>
        </w:rPr>
        <w:t>Алки́ны</w:t>
      </w:r>
      <w:proofErr w:type="spellEnd"/>
      <w:r w:rsidRPr="00E90874">
        <w:rPr>
          <w:rFonts w:ascii="Times New Roman" w:hAnsi="Times New Roman" w:cs="Times New Roman"/>
          <w:bCs/>
          <w:color w:val="000000" w:themeColor="text1"/>
          <w:sz w:val="24"/>
          <w:szCs w:val="24"/>
        </w:rPr>
        <w:t xml:space="preserve"> </w:t>
      </w:r>
      <w:r w:rsidRPr="00E90874">
        <w:rPr>
          <w:rFonts w:ascii="Times New Roman" w:hAnsi="Times New Roman" w:cs="Times New Roman"/>
          <w:color w:val="000000" w:themeColor="text1"/>
          <w:sz w:val="24"/>
          <w:szCs w:val="24"/>
        </w:rPr>
        <w:t xml:space="preserve">(иначе </w:t>
      </w:r>
      <w:r w:rsidRPr="00E90874">
        <w:rPr>
          <w:rFonts w:ascii="Times New Roman" w:hAnsi="Times New Roman" w:cs="Times New Roman"/>
          <w:iCs/>
          <w:color w:val="000000" w:themeColor="text1"/>
          <w:sz w:val="24"/>
          <w:szCs w:val="24"/>
        </w:rPr>
        <w:t>ацетиленовые углеводороды</w:t>
      </w:r>
      <w:r w:rsidRPr="00E90874">
        <w:rPr>
          <w:rFonts w:ascii="Times New Roman" w:hAnsi="Times New Roman" w:cs="Times New Roman"/>
          <w:color w:val="000000" w:themeColor="text1"/>
          <w:sz w:val="24"/>
          <w:szCs w:val="24"/>
        </w:rPr>
        <w:t xml:space="preserve">) — </w:t>
      </w:r>
      <w:hyperlink r:id="rId74" w:history="1">
        <w:r w:rsidRPr="00E90874">
          <w:rPr>
            <w:rFonts w:ascii="Times New Roman" w:hAnsi="Times New Roman" w:cs="Times New Roman"/>
            <w:color w:val="000000" w:themeColor="text1"/>
            <w:sz w:val="24"/>
            <w:szCs w:val="24"/>
          </w:rPr>
          <w:t>углеводороды</w:t>
        </w:r>
      </w:hyperlink>
      <w:r w:rsidRPr="00E90874">
        <w:rPr>
          <w:rFonts w:ascii="Times New Roman" w:hAnsi="Times New Roman" w:cs="Times New Roman"/>
          <w:color w:val="000000" w:themeColor="text1"/>
          <w:sz w:val="24"/>
          <w:szCs w:val="24"/>
        </w:rPr>
        <w:t xml:space="preserve"> , содержащие </w:t>
      </w:r>
      <w:hyperlink r:id="rId75" w:history="1">
        <w:r w:rsidRPr="00E90874">
          <w:rPr>
            <w:rFonts w:ascii="Times New Roman" w:hAnsi="Times New Roman" w:cs="Times New Roman"/>
            <w:color w:val="000000" w:themeColor="text1"/>
            <w:sz w:val="24"/>
            <w:szCs w:val="24"/>
          </w:rPr>
          <w:t>тройную связь</w:t>
        </w:r>
      </w:hyperlink>
      <w:r w:rsidRPr="00E90874">
        <w:rPr>
          <w:rFonts w:ascii="Times New Roman" w:hAnsi="Times New Roman" w:cs="Times New Roman"/>
          <w:color w:val="000000" w:themeColor="text1"/>
          <w:sz w:val="24"/>
          <w:szCs w:val="24"/>
        </w:rPr>
        <w:t xml:space="preserve">  между </w:t>
      </w:r>
      <w:hyperlink r:id="rId76" w:history="1">
        <w:r w:rsidRPr="00E90874">
          <w:rPr>
            <w:rFonts w:ascii="Times New Roman" w:hAnsi="Times New Roman" w:cs="Times New Roman"/>
            <w:color w:val="000000" w:themeColor="text1"/>
            <w:sz w:val="24"/>
            <w:szCs w:val="24"/>
          </w:rPr>
          <w:t>атомами</w:t>
        </w:r>
      </w:hyperlink>
      <w:r w:rsidRPr="00E90874">
        <w:rPr>
          <w:rFonts w:ascii="Times New Roman" w:hAnsi="Times New Roman" w:cs="Times New Roman"/>
          <w:color w:val="000000" w:themeColor="text1"/>
          <w:sz w:val="24"/>
          <w:szCs w:val="24"/>
        </w:rPr>
        <w:t xml:space="preserve">  </w:t>
      </w:r>
      <w:hyperlink r:id="rId77" w:history="1">
        <w:r w:rsidRPr="00E90874">
          <w:rPr>
            <w:rFonts w:ascii="Times New Roman" w:hAnsi="Times New Roman" w:cs="Times New Roman"/>
            <w:color w:val="000000" w:themeColor="text1"/>
            <w:sz w:val="24"/>
            <w:szCs w:val="24"/>
          </w:rPr>
          <w:t>углерода</w:t>
        </w:r>
      </w:hyperlink>
      <w:r w:rsidRPr="00E90874">
        <w:rPr>
          <w:rFonts w:ascii="Times New Roman" w:hAnsi="Times New Roman" w:cs="Times New Roman"/>
          <w:color w:val="000000" w:themeColor="text1"/>
          <w:sz w:val="24"/>
          <w:szCs w:val="24"/>
        </w:rPr>
        <w:t xml:space="preserve"> , образующие гомологический ряд с общей формулой </w:t>
      </w:r>
      <w:proofErr w:type="spellStart"/>
      <w:r w:rsidRPr="00E90874">
        <w:rPr>
          <w:rFonts w:ascii="Times New Roman" w:hAnsi="Times New Roman" w:cs="Times New Roman"/>
          <w:bCs/>
          <w:color w:val="000000" w:themeColor="text1"/>
          <w:sz w:val="24"/>
          <w:szCs w:val="24"/>
          <w:lang w:val="en-US"/>
        </w:rPr>
        <w:t>CnH</w:t>
      </w:r>
      <w:proofErr w:type="spellEnd"/>
      <w:r w:rsidRPr="00E90874">
        <w:rPr>
          <w:rFonts w:ascii="Times New Roman" w:hAnsi="Times New Roman" w:cs="Times New Roman"/>
          <w:bCs/>
          <w:color w:val="000000" w:themeColor="text1"/>
          <w:sz w:val="24"/>
          <w:szCs w:val="24"/>
        </w:rPr>
        <w:t>2</w:t>
      </w:r>
      <w:r w:rsidRPr="00E90874">
        <w:rPr>
          <w:rFonts w:ascii="Times New Roman" w:hAnsi="Times New Roman" w:cs="Times New Roman"/>
          <w:bCs/>
          <w:color w:val="000000" w:themeColor="text1"/>
          <w:sz w:val="24"/>
          <w:szCs w:val="24"/>
          <w:lang w:val="en-US"/>
        </w:rPr>
        <w:t>n</w:t>
      </w:r>
      <w:r w:rsidRPr="00E90874">
        <w:rPr>
          <w:rFonts w:ascii="Times New Roman" w:hAnsi="Times New Roman" w:cs="Times New Roman"/>
          <w:bCs/>
          <w:color w:val="000000" w:themeColor="text1"/>
          <w:sz w:val="24"/>
          <w:szCs w:val="24"/>
        </w:rPr>
        <w:t>-2</w:t>
      </w:r>
      <w:r w:rsidRPr="00E90874">
        <w:rPr>
          <w:rFonts w:ascii="Times New Roman" w:hAnsi="Times New Roman" w:cs="Times New Roman"/>
          <w:color w:val="000000" w:themeColor="text1"/>
          <w:sz w:val="24"/>
          <w:szCs w:val="24"/>
        </w:rPr>
        <w:t xml:space="preserve">. Атомы углерода при тройной связи находятся в состоянии </w:t>
      </w:r>
      <w:hyperlink r:id="rId78" w:history="1">
        <w:proofErr w:type="spellStart"/>
        <w:r w:rsidRPr="00E90874">
          <w:rPr>
            <w:rFonts w:ascii="Times New Roman" w:hAnsi="Times New Roman" w:cs="Times New Roman"/>
            <w:color w:val="000000" w:themeColor="text1"/>
            <w:sz w:val="24"/>
            <w:szCs w:val="24"/>
            <w:lang w:val="en-US"/>
          </w:rPr>
          <w:t>sp</w:t>
        </w:r>
        <w:proofErr w:type="spellEnd"/>
        <w:r w:rsidRPr="00E90874">
          <w:rPr>
            <w:rFonts w:ascii="Times New Roman" w:hAnsi="Times New Roman" w:cs="Times New Roman"/>
            <w:color w:val="000000" w:themeColor="text1"/>
            <w:sz w:val="24"/>
            <w:szCs w:val="24"/>
          </w:rPr>
          <w:t>-гибридизации</w:t>
        </w:r>
      </w:hyperlink>
      <w:r w:rsidRPr="00E90874">
        <w:rPr>
          <w:rFonts w:ascii="Times New Roman" w:hAnsi="Times New Roman" w:cs="Times New Roman"/>
          <w:color w:val="000000" w:themeColor="text1"/>
          <w:sz w:val="24"/>
          <w:szCs w:val="24"/>
        </w:rPr>
        <w:t xml:space="preserve"> .</w:t>
      </w:r>
      <w:r>
        <w:rPr>
          <w:rFonts w:ascii="Times New Roman" w:hAnsi="Times New Roman" w:cs="Times New Roman"/>
          <w:bCs/>
          <w:color w:val="000000" w:themeColor="text1"/>
          <w:sz w:val="24"/>
          <w:szCs w:val="24"/>
        </w:rPr>
        <w:t xml:space="preserve"> </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 xml:space="preserve">Для </w:t>
      </w:r>
      <w:proofErr w:type="spellStart"/>
      <w:r w:rsidRPr="00E90874">
        <w:rPr>
          <w:rFonts w:ascii="Times New Roman" w:hAnsi="Times New Roman" w:cs="Times New Roman"/>
          <w:color w:val="000000" w:themeColor="text1"/>
          <w:sz w:val="24"/>
          <w:szCs w:val="24"/>
        </w:rPr>
        <w:t>алкинов</w:t>
      </w:r>
      <w:proofErr w:type="spellEnd"/>
      <w:r w:rsidRPr="00E90874">
        <w:rPr>
          <w:rFonts w:ascii="Times New Roman" w:hAnsi="Times New Roman" w:cs="Times New Roman"/>
          <w:color w:val="000000" w:themeColor="text1"/>
          <w:sz w:val="24"/>
          <w:szCs w:val="24"/>
        </w:rPr>
        <w:t xml:space="preserve"> характерны </w:t>
      </w:r>
      <w:hyperlink r:id="rId79" w:history="1">
        <w:proofErr w:type="gramStart"/>
        <w:r w:rsidRPr="00E90874">
          <w:rPr>
            <w:rFonts w:ascii="Times New Roman" w:hAnsi="Times New Roman" w:cs="Times New Roman"/>
            <w:color w:val="000000" w:themeColor="text1"/>
            <w:sz w:val="24"/>
            <w:szCs w:val="24"/>
          </w:rPr>
          <w:t>реакции</w:t>
        </w:r>
      </w:hyperlink>
      <w:r w:rsidRPr="00E90874">
        <w:rPr>
          <w:rFonts w:ascii="Times New Roman" w:hAnsi="Times New Roman" w:cs="Times New Roman"/>
          <w:color w:val="000000" w:themeColor="text1"/>
          <w:sz w:val="24"/>
          <w:szCs w:val="24"/>
        </w:rPr>
        <w:t xml:space="preserve">  </w:t>
      </w:r>
      <w:hyperlink r:id="rId80" w:history="1">
        <w:r w:rsidRPr="00E90874">
          <w:rPr>
            <w:rFonts w:ascii="Times New Roman" w:hAnsi="Times New Roman" w:cs="Times New Roman"/>
            <w:color w:val="000000" w:themeColor="text1"/>
            <w:sz w:val="24"/>
            <w:szCs w:val="24"/>
          </w:rPr>
          <w:t>присоединения</w:t>
        </w:r>
        <w:proofErr w:type="gramEnd"/>
      </w:hyperlink>
      <w:r w:rsidRPr="00E90874">
        <w:rPr>
          <w:rFonts w:ascii="Times New Roman" w:hAnsi="Times New Roman" w:cs="Times New Roman"/>
          <w:color w:val="000000" w:themeColor="text1"/>
          <w:sz w:val="24"/>
          <w:szCs w:val="24"/>
        </w:rPr>
        <w:t xml:space="preserve"> . В отличие от </w:t>
      </w:r>
      <w:hyperlink r:id="rId81" w:history="1">
        <w:proofErr w:type="spellStart"/>
        <w:proofErr w:type="gramStart"/>
        <w:r w:rsidRPr="00E90874">
          <w:rPr>
            <w:rFonts w:ascii="Times New Roman" w:hAnsi="Times New Roman" w:cs="Times New Roman"/>
            <w:color w:val="000000" w:themeColor="text1"/>
            <w:sz w:val="24"/>
            <w:szCs w:val="24"/>
          </w:rPr>
          <w:t>алкенов</w:t>
        </w:r>
        <w:proofErr w:type="spellEnd"/>
      </w:hyperlink>
      <w:r w:rsidRPr="00E90874">
        <w:rPr>
          <w:rFonts w:ascii="Times New Roman" w:hAnsi="Times New Roman" w:cs="Times New Roman"/>
          <w:color w:val="000000" w:themeColor="text1"/>
          <w:sz w:val="24"/>
          <w:szCs w:val="24"/>
        </w:rPr>
        <w:t xml:space="preserve"> ,</w:t>
      </w:r>
      <w:proofErr w:type="gramEnd"/>
      <w:r w:rsidRPr="00E90874">
        <w:rPr>
          <w:rFonts w:ascii="Times New Roman" w:hAnsi="Times New Roman" w:cs="Times New Roman"/>
          <w:color w:val="000000" w:themeColor="text1"/>
          <w:sz w:val="24"/>
          <w:szCs w:val="24"/>
        </w:rPr>
        <w:t xml:space="preserve"> которым свойственны </w:t>
      </w:r>
      <w:hyperlink r:id="rId82" w:history="1">
        <w:r w:rsidRPr="00E90874">
          <w:rPr>
            <w:rFonts w:ascii="Times New Roman" w:hAnsi="Times New Roman" w:cs="Times New Roman"/>
            <w:color w:val="000000" w:themeColor="text1"/>
            <w:sz w:val="24"/>
            <w:szCs w:val="24"/>
          </w:rPr>
          <w:t xml:space="preserve">реакции </w:t>
        </w:r>
        <w:proofErr w:type="spellStart"/>
        <w:r w:rsidRPr="00E90874">
          <w:rPr>
            <w:rFonts w:ascii="Times New Roman" w:hAnsi="Times New Roman" w:cs="Times New Roman"/>
            <w:color w:val="000000" w:themeColor="text1"/>
            <w:sz w:val="24"/>
            <w:szCs w:val="24"/>
          </w:rPr>
          <w:t>электрофильного</w:t>
        </w:r>
        <w:proofErr w:type="spellEnd"/>
        <w:r w:rsidRPr="00E90874">
          <w:rPr>
            <w:rFonts w:ascii="Times New Roman" w:hAnsi="Times New Roman" w:cs="Times New Roman"/>
            <w:color w:val="000000" w:themeColor="text1"/>
            <w:sz w:val="24"/>
            <w:szCs w:val="24"/>
          </w:rPr>
          <w:t xml:space="preserve"> присоединения</w:t>
        </w:r>
      </w:hyperlink>
      <w:r w:rsidRPr="00E90874">
        <w:rPr>
          <w:rFonts w:ascii="Times New Roman" w:hAnsi="Times New Roman" w:cs="Times New Roman"/>
          <w:color w:val="000000" w:themeColor="text1"/>
          <w:sz w:val="24"/>
          <w:szCs w:val="24"/>
        </w:rPr>
        <w:t xml:space="preserve"> , </w:t>
      </w:r>
      <w:proofErr w:type="spellStart"/>
      <w:r w:rsidRPr="00E90874">
        <w:rPr>
          <w:rFonts w:ascii="Times New Roman" w:hAnsi="Times New Roman" w:cs="Times New Roman"/>
          <w:color w:val="000000" w:themeColor="text1"/>
          <w:sz w:val="24"/>
          <w:szCs w:val="24"/>
        </w:rPr>
        <w:t>алкины</w:t>
      </w:r>
      <w:proofErr w:type="spellEnd"/>
      <w:r w:rsidRPr="00E90874">
        <w:rPr>
          <w:rFonts w:ascii="Times New Roman" w:hAnsi="Times New Roman" w:cs="Times New Roman"/>
          <w:color w:val="000000" w:themeColor="text1"/>
          <w:sz w:val="24"/>
          <w:szCs w:val="24"/>
        </w:rPr>
        <w:t xml:space="preserve"> могут вступать также и в </w:t>
      </w:r>
      <w:hyperlink r:id="rId83" w:history="1">
        <w:r w:rsidRPr="00E90874">
          <w:rPr>
            <w:rFonts w:ascii="Times New Roman" w:hAnsi="Times New Roman" w:cs="Times New Roman"/>
            <w:color w:val="000000" w:themeColor="text1"/>
            <w:sz w:val="24"/>
            <w:szCs w:val="24"/>
          </w:rPr>
          <w:t>реакции нуклеофильного присоединения</w:t>
        </w:r>
      </w:hyperlink>
      <w:r w:rsidRPr="00E90874">
        <w:rPr>
          <w:rFonts w:ascii="Times New Roman" w:hAnsi="Times New Roman" w:cs="Times New Roman"/>
          <w:color w:val="000000" w:themeColor="text1"/>
          <w:sz w:val="24"/>
          <w:szCs w:val="24"/>
        </w:rPr>
        <w:t xml:space="preserve"> . Это обусловлено значительным </w:t>
      </w:r>
      <w:r w:rsidRPr="00E90874">
        <w:rPr>
          <w:rFonts w:ascii="Times New Roman" w:hAnsi="Times New Roman" w:cs="Times New Roman"/>
          <w:color w:val="000000" w:themeColor="text1"/>
          <w:sz w:val="24"/>
          <w:szCs w:val="24"/>
          <w:lang w:val="en-US"/>
        </w:rPr>
        <w:t>s</w:t>
      </w:r>
      <w:r w:rsidRPr="00E90874">
        <w:rPr>
          <w:rFonts w:ascii="Times New Roman" w:hAnsi="Times New Roman" w:cs="Times New Roman"/>
          <w:color w:val="000000" w:themeColor="text1"/>
          <w:sz w:val="24"/>
          <w:szCs w:val="24"/>
        </w:rPr>
        <w:t xml:space="preserve">-характером связи и, как следствие, повышенной </w:t>
      </w:r>
      <w:proofErr w:type="spellStart"/>
      <w:r w:rsidRPr="00E90874">
        <w:rPr>
          <w:rFonts w:ascii="Times New Roman" w:hAnsi="Times New Roman" w:cs="Times New Roman"/>
          <w:color w:val="000000" w:themeColor="text1"/>
          <w:sz w:val="24"/>
          <w:szCs w:val="24"/>
        </w:rPr>
        <w:t>электроотрицательностью</w:t>
      </w:r>
      <w:proofErr w:type="spellEnd"/>
      <w:r w:rsidRPr="00E90874">
        <w:rPr>
          <w:rFonts w:ascii="Times New Roman" w:hAnsi="Times New Roman" w:cs="Times New Roman"/>
          <w:color w:val="000000" w:themeColor="text1"/>
          <w:sz w:val="24"/>
          <w:szCs w:val="24"/>
        </w:rPr>
        <w:t xml:space="preserve"> атома углерода. Кроме того, большая подвижность атома водорода при тройной связи обуславливает кислотные свойства </w:t>
      </w:r>
      <w:proofErr w:type="spellStart"/>
      <w:r w:rsidRPr="00E90874">
        <w:rPr>
          <w:rFonts w:ascii="Times New Roman" w:hAnsi="Times New Roman" w:cs="Times New Roman"/>
          <w:color w:val="000000" w:themeColor="text1"/>
          <w:sz w:val="24"/>
          <w:szCs w:val="24"/>
        </w:rPr>
        <w:t>алкинов</w:t>
      </w:r>
      <w:proofErr w:type="spellEnd"/>
      <w:r w:rsidRPr="00E90874">
        <w:rPr>
          <w:rFonts w:ascii="Times New Roman" w:hAnsi="Times New Roman" w:cs="Times New Roman"/>
          <w:color w:val="000000" w:themeColor="text1"/>
          <w:sz w:val="24"/>
          <w:szCs w:val="24"/>
        </w:rPr>
        <w:t xml:space="preserve"> в </w:t>
      </w:r>
      <w:hyperlink r:id="rId84" w:history="1">
        <w:r w:rsidRPr="00E90874">
          <w:rPr>
            <w:rFonts w:ascii="Times New Roman" w:hAnsi="Times New Roman" w:cs="Times New Roman"/>
            <w:color w:val="000000" w:themeColor="text1"/>
            <w:sz w:val="24"/>
            <w:szCs w:val="24"/>
          </w:rPr>
          <w:t>реакциях замещения</w:t>
        </w:r>
      </w:hyperlink>
      <w:r w:rsidRPr="00E90874">
        <w:rPr>
          <w:rFonts w:ascii="Times New Roman" w:hAnsi="Times New Roman" w:cs="Times New Roman"/>
          <w:color w:val="000000" w:themeColor="text1"/>
          <w:sz w:val="24"/>
          <w:szCs w:val="24"/>
        </w:rPr>
        <w:t>.</w:t>
      </w:r>
      <w:r>
        <w:rPr>
          <w:rFonts w:ascii="Times New Roman" w:hAnsi="Times New Roman" w:cs="Times New Roman"/>
          <w:bCs/>
          <w:color w:val="000000" w:themeColor="text1"/>
          <w:sz w:val="24"/>
          <w:szCs w:val="24"/>
        </w:rPr>
        <w:t xml:space="preserve">  </w:t>
      </w:r>
      <w:r w:rsidRPr="00E90874">
        <w:rPr>
          <w:rFonts w:ascii="Times New Roman" w:hAnsi="Times New Roman" w:cs="Times New Roman"/>
          <w:color w:val="000000" w:themeColor="text1"/>
          <w:sz w:val="24"/>
          <w:szCs w:val="24"/>
        </w:rPr>
        <w:t xml:space="preserve">Углеводороды ряда </w:t>
      </w:r>
      <w:proofErr w:type="spellStart"/>
      <w:r w:rsidRPr="00E90874">
        <w:rPr>
          <w:rFonts w:ascii="Times New Roman" w:hAnsi="Times New Roman" w:cs="Times New Roman"/>
          <w:color w:val="000000" w:themeColor="text1"/>
          <w:sz w:val="24"/>
          <w:szCs w:val="24"/>
        </w:rPr>
        <w:t>алкинов</w:t>
      </w:r>
      <w:proofErr w:type="spellEnd"/>
      <w:r w:rsidRPr="00E90874">
        <w:rPr>
          <w:rFonts w:ascii="Times New Roman" w:hAnsi="Times New Roman" w:cs="Times New Roman"/>
          <w:color w:val="000000" w:themeColor="text1"/>
          <w:sz w:val="24"/>
          <w:szCs w:val="24"/>
        </w:rPr>
        <w:t xml:space="preserve"> имеют общую формулу </w:t>
      </w:r>
      <w:r w:rsidRPr="00E90874">
        <w:rPr>
          <w:rFonts w:ascii="Times New Roman" w:hAnsi="Times New Roman" w:cs="Times New Roman"/>
          <w:bCs/>
          <w:color w:val="000000" w:themeColor="text1"/>
          <w:sz w:val="24"/>
          <w:szCs w:val="24"/>
          <w:lang w:val="en-US"/>
        </w:rPr>
        <w:t>C</w:t>
      </w:r>
      <w:r w:rsidRPr="00E90874">
        <w:rPr>
          <w:rFonts w:ascii="Times New Roman" w:hAnsi="Times New Roman" w:cs="Times New Roman"/>
          <w:bCs/>
          <w:color w:val="000000" w:themeColor="text1"/>
          <w:position w:val="-7"/>
          <w:sz w:val="24"/>
          <w:szCs w:val="24"/>
          <w:lang w:val="en-US"/>
        </w:rPr>
        <w:t>n</w:t>
      </w:r>
      <w:r w:rsidRPr="00E90874">
        <w:rPr>
          <w:rFonts w:ascii="Times New Roman" w:hAnsi="Times New Roman" w:cs="Times New Roman"/>
          <w:bCs/>
          <w:color w:val="000000" w:themeColor="text1"/>
          <w:sz w:val="24"/>
          <w:szCs w:val="24"/>
          <w:lang w:val="en-US"/>
        </w:rPr>
        <w:t>H</w:t>
      </w:r>
      <w:r w:rsidRPr="00E90874">
        <w:rPr>
          <w:rFonts w:ascii="Times New Roman" w:hAnsi="Times New Roman" w:cs="Times New Roman"/>
          <w:bCs/>
          <w:color w:val="000000" w:themeColor="text1"/>
          <w:position w:val="-7"/>
          <w:sz w:val="24"/>
          <w:szCs w:val="24"/>
        </w:rPr>
        <w:t>2</w:t>
      </w:r>
      <w:r w:rsidRPr="00E90874">
        <w:rPr>
          <w:rFonts w:ascii="Times New Roman" w:hAnsi="Times New Roman" w:cs="Times New Roman"/>
          <w:bCs/>
          <w:color w:val="000000" w:themeColor="text1"/>
          <w:position w:val="-7"/>
          <w:sz w:val="24"/>
          <w:szCs w:val="24"/>
          <w:lang w:val="en-US"/>
        </w:rPr>
        <w:t>n</w:t>
      </w:r>
      <w:r w:rsidRPr="00E90874">
        <w:rPr>
          <w:rFonts w:ascii="Times New Roman" w:hAnsi="Times New Roman" w:cs="Times New Roman"/>
          <w:bCs/>
          <w:color w:val="000000" w:themeColor="text1"/>
          <w:position w:val="-7"/>
          <w:sz w:val="24"/>
          <w:szCs w:val="24"/>
        </w:rPr>
        <w:t>-2</w:t>
      </w:r>
      <w:r w:rsidRPr="00E90874">
        <w:rPr>
          <w:rFonts w:ascii="Times New Roman" w:hAnsi="Times New Roman" w:cs="Times New Roman"/>
          <w:bCs/>
          <w:color w:val="000000" w:themeColor="text1"/>
          <w:sz w:val="24"/>
          <w:szCs w:val="24"/>
        </w:rPr>
        <w:t xml:space="preserve">, </w:t>
      </w:r>
      <w:r w:rsidRPr="00E90874">
        <w:rPr>
          <w:rFonts w:ascii="Times New Roman" w:hAnsi="Times New Roman" w:cs="Times New Roman"/>
          <w:color w:val="000000" w:themeColor="text1"/>
          <w:sz w:val="24"/>
          <w:szCs w:val="24"/>
        </w:rPr>
        <w:t>содержащие одну тройную связь</w:t>
      </w:r>
      <w:r>
        <w:rPr>
          <w:rFonts w:ascii="Times New Roman" w:hAnsi="Times New Roman" w:cs="Times New Roman"/>
          <w:bCs/>
          <w:color w:val="000000" w:themeColor="text1"/>
          <w:sz w:val="24"/>
          <w:szCs w:val="24"/>
        </w:rPr>
        <w:t>.</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53"/>
        <w:gridCol w:w="2744"/>
        <w:gridCol w:w="2155"/>
        <w:gridCol w:w="965"/>
        <w:gridCol w:w="1021"/>
      </w:tblGrid>
      <w:tr w:rsidR="00E90874" w:rsidRPr="00E90874" w:rsidTr="00E90874">
        <w:tblPrEx>
          <w:tblCellMar>
            <w:top w:w="0" w:type="dxa"/>
            <w:bottom w:w="0" w:type="dxa"/>
          </w:tblCellMar>
        </w:tblPrEx>
        <w:tc>
          <w:tcPr>
            <w:tcW w:w="2753" w:type="dxa"/>
            <w:shd w:val="clear" w:color="auto" w:fill="auto"/>
            <w:vAlign w:val="center"/>
          </w:tcPr>
          <w:p w:rsidR="00E90874" w:rsidRPr="00E90874" w:rsidRDefault="00E90874" w:rsidP="00E90874">
            <w:pPr>
              <w:spacing w:after="0"/>
              <w:jc w:val="both"/>
              <w:rPr>
                <w:rFonts w:ascii="Times New Roman" w:hAnsi="Times New Roman" w:cs="Times New Roman"/>
                <w:color w:val="000000" w:themeColor="text1"/>
                <w:sz w:val="24"/>
                <w:szCs w:val="24"/>
                <w:lang w:val="en-US"/>
              </w:rPr>
            </w:pPr>
            <w:proofErr w:type="spellStart"/>
            <w:r w:rsidRPr="00E90874">
              <w:rPr>
                <w:rFonts w:ascii="Times New Roman" w:hAnsi="Times New Roman" w:cs="Times New Roman"/>
                <w:color w:val="000000" w:themeColor="text1"/>
                <w:sz w:val="24"/>
                <w:szCs w:val="24"/>
                <w:lang w:val="en-US"/>
              </w:rPr>
              <w:t>пропин</w:t>
            </w:r>
            <w:proofErr w:type="spellEnd"/>
            <w:r w:rsidRPr="00E90874">
              <w:rPr>
                <w:rFonts w:ascii="Times New Roman" w:hAnsi="Times New Roman" w:cs="Times New Roman"/>
                <w:color w:val="000000" w:themeColor="text1"/>
                <w:sz w:val="24"/>
                <w:szCs w:val="24"/>
                <w:lang w:val="en-US"/>
              </w:rPr>
              <w:t> </w:t>
            </w:r>
          </w:p>
        </w:tc>
        <w:tc>
          <w:tcPr>
            <w:tcW w:w="2744" w:type="dxa"/>
            <w:shd w:val="clear" w:color="auto" w:fill="auto"/>
            <w:vAlign w:val="center"/>
          </w:tcPr>
          <w:p w:rsidR="00E90874" w:rsidRPr="00E90874" w:rsidRDefault="00E90874" w:rsidP="00E90874">
            <w:pPr>
              <w:spacing w:after="0"/>
              <w:jc w:val="both"/>
              <w:rPr>
                <w:rFonts w:ascii="Times New Roman" w:hAnsi="Times New Roman" w:cs="Times New Roman"/>
                <w:color w:val="000000" w:themeColor="text1"/>
                <w:sz w:val="24"/>
                <w:szCs w:val="24"/>
                <w:lang w:val="en-US"/>
              </w:rPr>
            </w:pPr>
            <w:proofErr w:type="spellStart"/>
            <w:r w:rsidRPr="00E90874">
              <w:rPr>
                <w:rFonts w:ascii="Times New Roman" w:hAnsi="Times New Roman" w:cs="Times New Roman"/>
                <w:color w:val="000000" w:themeColor="text1"/>
                <w:sz w:val="24"/>
                <w:szCs w:val="24"/>
                <w:lang w:val="en-US"/>
              </w:rPr>
              <w:t>метилацетилен</w:t>
            </w:r>
            <w:proofErr w:type="spellEnd"/>
          </w:p>
        </w:tc>
        <w:tc>
          <w:tcPr>
            <w:tcW w:w="2155" w:type="dxa"/>
            <w:shd w:val="clear" w:color="auto" w:fill="auto"/>
            <w:vAlign w:val="center"/>
          </w:tcPr>
          <w:p w:rsidR="00E90874" w:rsidRPr="00E90874" w:rsidRDefault="00E90874" w:rsidP="00E90874">
            <w:pPr>
              <w:spacing w:after="0"/>
              <w:jc w:val="both"/>
              <w:rPr>
                <w:rFonts w:ascii="Times New Roman" w:hAnsi="Times New Roman" w:cs="Times New Roman"/>
                <w:color w:val="000000" w:themeColor="text1"/>
                <w:sz w:val="24"/>
                <w:szCs w:val="24"/>
                <w:lang w:val="en-US"/>
              </w:rPr>
            </w:pPr>
            <w:r w:rsidRPr="00E90874">
              <w:rPr>
                <w:rFonts w:ascii="Times New Roman" w:hAnsi="Times New Roman" w:cs="Times New Roman"/>
                <w:color w:val="000000" w:themeColor="text1"/>
                <w:sz w:val="24"/>
                <w:szCs w:val="24"/>
                <w:lang w:val="en-US"/>
              </w:rPr>
              <w:t>HC≡C−CH3</w:t>
            </w:r>
          </w:p>
        </w:tc>
        <w:tc>
          <w:tcPr>
            <w:tcW w:w="965" w:type="dxa"/>
            <w:shd w:val="clear" w:color="auto" w:fill="auto"/>
            <w:vAlign w:val="center"/>
          </w:tcPr>
          <w:p w:rsidR="00E90874" w:rsidRPr="00E90874" w:rsidRDefault="00E90874" w:rsidP="00E90874">
            <w:pPr>
              <w:spacing w:after="0"/>
              <w:jc w:val="both"/>
              <w:rPr>
                <w:rFonts w:ascii="Times New Roman" w:hAnsi="Times New Roman" w:cs="Times New Roman"/>
                <w:color w:val="000000" w:themeColor="text1"/>
                <w:sz w:val="24"/>
                <w:szCs w:val="24"/>
                <w:lang w:val="en-US"/>
              </w:rPr>
            </w:pPr>
            <w:r w:rsidRPr="00E90874">
              <w:rPr>
                <w:rFonts w:ascii="Times New Roman" w:hAnsi="Times New Roman" w:cs="Times New Roman"/>
                <w:color w:val="000000" w:themeColor="text1"/>
                <w:sz w:val="24"/>
                <w:szCs w:val="24"/>
                <w:lang w:val="en-US"/>
              </w:rPr>
              <w:t>-101,5</w:t>
            </w:r>
          </w:p>
        </w:tc>
        <w:tc>
          <w:tcPr>
            <w:tcW w:w="1021" w:type="dxa"/>
            <w:shd w:val="clear" w:color="auto" w:fill="auto"/>
            <w:vAlign w:val="center"/>
          </w:tcPr>
          <w:p w:rsidR="00E90874" w:rsidRPr="00E90874" w:rsidRDefault="00E90874" w:rsidP="00E90874">
            <w:pPr>
              <w:spacing w:after="0"/>
              <w:jc w:val="both"/>
              <w:rPr>
                <w:rFonts w:ascii="Times New Roman" w:hAnsi="Times New Roman" w:cs="Times New Roman"/>
                <w:color w:val="000000" w:themeColor="text1"/>
                <w:sz w:val="24"/>
                <w:szCs w:val="24"/>
                <w:lang w:val="en-US"/>
              </w:rPr>
            </w:pPr>
            <w:r w:rsidRPr="00E90874">
              <w:rPr>
                <w:rFonts w:ascii="Times New Roman" w:hAnsi="Times New Roman" w:cs="Times New Roman"/>
                <w:color w:val="000000" w:themeColor="text1"/>
                <w:sz w:val="24"/>
                <w:szCs w:val="24"/>
                <w:lang w:val="en-US"/>
              </w:rPr>
              <w:t>-23,2</w:t>
            </w:r>
          </w:p>
        </w:tc>
      </w:tr>
      <w:tr w:rsidR="00E90874" w:rsidRPr="00E90874" w:rsidTr="00E90874">
        <w:tblPrEx>
          <w:tblCellMar>
            <w:top w:w="0" w:type="dxa"/>
            <w:bottom w:w="0" w:type="dxa"/>
          </w:tblCellMar>
        </w:tblPrEx>
        <w:tc>
          <w:tcPr>
            <w:tcW w:w="2753" w:type="dxa"/>
            <w:shd w:val="clear" w:color="auto" w:fill="auto"/>
            <w:vAlign w:val="center"/>
          </w:tcPr>
          <w:p w:rsidR="00E90874" w:rsidRPr="00E90874" w:rsidRDefault="00E90874" w:rsidP="00E90874">
            <w:pPr>
              <w:spacing w:after="0"/>
              <w:jc w:val="both"/>
              <w:rPr>
                <w:rFonts w:ascii="Times New Roman" w:hAnsi="Times New Roman" w:cs="Times New Roman"/>
                <w:color w:val="000000" w:themeColor="text1"/>
                <w:sz w:val="24"/>
                <w:szCs w:val="24"/>
                <w:lang w:val="en-US"/>
              </w:rPr>
            </w:pPr>
            <w:r w:rsidRPr="00E90874">
              <w:rPr>
                <w:rFonts w:ascii="Times New Roman" w:hAnsi="Times New Roman" w:cs="Times New Roman"/>
                <w:color w:val="000000" w:themeColor="text1"/>
                <w:sz w:val="24"/>
                <w:szCs w:val="24"/>
                <w:lang w:val="en-US"/>
              </w:rPr>
              <w:t>бутин-1 </w:t>
            </w:r>
          </w:p>
        </w:tc>
        <w:tc>
          <w:tcPr>
            <w:tcW w:w="2744" w:type="dxa"/>
            <w:shd w:val="clear" w:color="auto" w:fill="auto"/>
            <w:vAlign w:val="center"/>
          </w:tcPr>
          <w:p w:rsidR="00E90874" w:rsidRPr="00E90874" w:rsidRDefault="00E90874" w:rsidP="00E90874">
            <w:pPr>
              <w:spacing w:after="0"/>
              <w:jc w:val="both"/>
              <w:rPr>
                <w:rFonts w:ascii="Times New Roman" w:hAnsi="Times New Roman" w:cs="Times New Roman"/>
                <w:color w:val="000000" w:themeColor="text1"/>
                <w:sz w:val="24"/>
                <w:szCs w:val="24"/>
                <w:lang w:val="en-US"/>
              </w:rPr>
            </w:pPr>
            <w:proofErr w:type="spellStart"/>
            <w:r w:rsidRPr="00E90874">
              <w:rPr>
                <w:rFonts w:ascii="Times New Roman" w:hAnsi="Times New Roman" w:cs="Times New Roman"/>
                <w:color w:val="000000" w:themeColor="text1"/>
                <w:sz w:val="24"/>
                <w:szCs w:val="24"/>
                <w:lang w:val="en-US"/>
              </w:rPr>
              <w:t>этилацетилен</w:t>
            </w:r>
            <w:proofErr w:type="spellEnd"/>
          </w:p>
        </w:tc>
        <w:tc>
          <w:tcPr>
            <w:tcW w:w="2155" w:type="dxa"/>
            <w:shd w:val="clear" w:color="auto" w:fill="auto"/>
            <w:vAlign w:val="center"/>
          </w:tcPr>
          <w:p w:rsidR="00E90874" w:rsidRPr="00E90874" w:rsidRDefault="00E90874" w:rsidP="00E90874">
            <w:pPr>
              <w:spacing w:after="0"/>
              <w:jc w:val="both"/>
              <w:rPr>
                <w:rFonts w:ascii="Times New Roman" w:hAnsi="Times New Roman" w:cs="Times New Roman"/>
                <w:color w:val="000000" w:themeColor="text1"/>
                <w:sz w:val="24"/>
                <w:szCs w:val="24"/>
                <w:lang w:val="en-US"/>
              </w:rPr>
            </w:pPr>
            <w:r w:rsidRPr="00E90874">
              <w:rPr>
                <w:rFonts w:ascii="Times New Roman" w:hAnsi="Times New Roman" w:cs="Times New Roman"/>
                <w:color w:val="000000" w:themeColor="text1"/>
                <w:sz w:val="24"/>
                <w:szCs w:val="24"/>
                <w:lang w:val="en-US"/>
              </w:rPr>
              <w:t>HC≡C−CH2−CH3</w:t>
            </w:r>
          </w:p>
        </w:tc>
        <w:tc>
          <w:tcPr>
            <w:tcW w:w="965" w:type="dxa"/>
            <w:shd w:val="clear" w:color="auto" w:fill="auto"/>
            <w:vAlign w:val="center"/>
          </w:tcPr>
          <w:p w:rsidR="00E90874" w:rsidRPr="00E90874" w:rsidRDefault="00E90874" w:rsidP="00E90874">
            <w:pPr>
              <w:spacing w:after="0"/>
              <w:jc w:val="both"/>
              <w:rPr>
                <w:rFonts w:ascii="Times New Roman" w:hAnsi="Times New Roman" w:cs="Times New Roman"/>
                <w:color w:val="000000" w:themeColor="text1"/>
                <w:sz w:val="24"/>
                <w:szCs w:val="24"/>
                <w:lang w:val="en-US"/>
              </w:rPr>
            </w:pPr>
            <w:r w:rsidRPr="00E90874">
              <w:rPr>
                <w:rFonts w:ascii="Times New Roman" w:hAnsi="Times New Roman" w:cs="Times New Roman"/>
                <w:color w:val="000000" w:themeColor="text1"/>
                <w:sz w:val="24"/>
                <w:szCs w:val="24"/>
                <w:lang w:val="en-US"/>
              </w:rPr>
              <w:t>-125,7</w:t>
            </w:r>
          </w:p>
        </w:tc>
        <w:tc>
          <w:tcPr>
            <w:tcW w:w="1021" w:type="dxa"/>
            <w:shd w:val="clear" w:color="auto" w:fill="auto"/>
            <w:vAlign w:val="center"/>
          </w:tcPr>
          <w:p w:rsidR="00E90874" w:rsidRPr="00E90874" w:rsidRDefault="00E90874" w:rsidP="00E90874">
            <w:pPr>
              <w:spacing w:after="0"/>
              <w:jc w:val="both"/>
              <w:rPr>
                <w:rFonts w:ascii="Times New Roman" w:hAnsi="Times New Roman" w:cs="Times New Roman"/>
                <w:color w:val="000000" w:themeColor="text1"/>
                <w:sz w:val="24"/>
                <w:szCs w:val="24"/>
                <w:lang w:val="en-US"/>
              </w:rPr>
            </w:pPr>
            <w:r w:rsidRPr="00E90874">
              <w:rPr>
                <w:rFonts w:ascii="Times New Roman" w:hAnsi="Times New Roman" w:cs="Times New Roman"/>
                <w:color w:val="000000" w:themeColor="text1"/>
                <w:sz w:val="24"/>
                <w:szCs w:val="24"/>
                <w:lang w:val="en-US"/>
              </w:rPr>
              <w:t>+8,1</w:t>
            </w:r>
          </w:p>
        </w:tc>
      </w:tr>
      <w:tr w:rsidR="00E90874" w:rsidRPr="00E90874" w:rsidTr="00E90874">
        <w:tblPrEx>
          <w:tblCellMar>
            <w:top w:w="0" w:type="dxa"/>
            <w:bottom w:w="0" w:type="dxa"/>
          </w:tblCellMar>
        </w:tblPrEx>
        <w:tc>
          <w:tcPr>
            <w:tcW w:w="2753" w:type="dxa"/>
            <w:shd w:val="clear" w:color="auto" w:fill="auto"/>
            <w:vAlign w:val="center"/>
          </w:tcPr>
          <w:p w:rsidR="00E90874" w:rsidRPr="00E90874" w:rsidRDefault="00E90874" w:rsidP="00E90874">
            <w:pPr>
              <w:spacing w:after="0"/>
              <w:jc w:val="both"/>
              <w:rPr>
                <w:rFonts w:ascii="Times New Roman" w:hAnsi="Times New Roman" w:cs="Times New Roman"/>
                <w:color w:val="000000" w:themeColor="text1"/>
                <w:sz w:val="24"/>
                <w:szCs w:val="24"/>
                <w:lang w:val="en-US"/>
              </w:rPr>
            </w:pPr>
            <w:r w:rsidRPr="00E90874">
              <w:rPr>
                <w:rFonts w:ascii="Times New Roman" w:hAnsi="Times New Roman" w:cs="Times New Roman"/>
                <w:color w:val="000000" w:themeColor="text1"/>
                <w:sz w:val="24"/>
                <w:szCs w:val="24"/>
                <w:lang w:val="en-US"/>
              </w:rPr>
              <w:t>бутин-2 </w:t>
            </w:r>
          </w:p>
        </w:tc>
        <w:tc>
          <w:tcPr>
            <w:tcW w:w="2744" w:type="dxa"/>
            <w:shd w:val="clear" w:color="auto" w:fill="auto"/>
            <w:vAlign w:val="center"/>
          </w:tcPr>
          <w:p w:rsidR="00E90874" w:rsidRPr="00E90874" w:rsidRDefault="00E90874" w:rsidP="00E90874">
            <w:pPr>
              <w:spacing w:after="0"/>
              <w:jc w:val="both"/>
              <w:rPr>
                <w:rFonts w:ascii="Times New Roman" w:hAnsi="Times New Roman" w:cs="Times New Roman"/>
                <w:color w:val="000000" w:themeColor="text1"/>
                <w:sz w:val="24"/>
                <w:szCs w:val="24"/>
                <w:lang w:val="en-US"/>
              </w:rPr>
            </w:pPr>
            <w:proofErr w:type="spellStart"/>
            <w:proofErr w:type="gramStart"/>
            <w:r w:rsidRPr="00E90874">
              <w:rPr>
                <w:rFonts w:ascii="Times New Roman" w:hAnsi="Times New Roman" w:cs="Times New Roman"/>
                <w:color w:val="000000" w:themeColor="text1"/>
                <w:sz w:val="24"/>
                <w:szCs w:val="24"/>
                <w:lang w:val="en-US"/>
              </w:rPr>
              <w:t>симм</w:t>
            </w:r>
            <w:proofErr w:type="spellEnd"/>
            <w:proofErr w:type="gramEnd"/>
            <w:r w:rsidRPr="00E90874">
              <w:rPr>
                <w:rFonts w:ascii="Times New Roman" w:hAnsi="Times New Roman" w:cs="Times New Roman"/>
                <w:color w:val="000000" w:themeColor="text1"/>
                <w:sz w:val="24"/>
                <w:szCs w:val="24"/>
                <w:lang w:val="en-US"/>
              </w:rPr>
              <w:t xml:space="preserve">. </w:t>
            </w:r>
            <w:proofErr w:type="spellStart"/>
            <w:r w:rsidRPr="00E90874">
              <w:rPr>
                <w:rFonts w:ascii="Times New Roman" w:hAnsi="Times New Roman" w:cs="Times New Roman"/>
                <w:color w:val="000000" w:themeColor="text1"/>
                <w:sz w:val="24"/>
                <w:szCs w:val="24"/>
                <w:lang w:val="en-US"/>
              </w:rPr>
              <w:t>метилацетилен</w:t>
            </w:r>
            <w:proofErr w:type="spellEnd"/>
          </w:p>
        </w:tc>
        <w:tc>
          <w:tcPr>
            <w:tcW w:w="2155" w:type="dxa"/>
            <w:shd w:val="clear" w:color="auto" w:fill="auto"/>
            <w:vAlign w:val="center"/>
          </w:tcPr>
          <w:p w:rsidR="00E90874" w:rsidRPr="00E90874" w:rsidRDefault="00E90874" w:rsidP="00E90874">
            <w:pPr>
              <w:spacing w:after="0"/>
              <w:jc w:val="both"/>
              <w:rPr>
                <w:rFonts w:ascii="Times New Roman" w:hAnsi="Times New Roman" w:cs="Times New Roman"/>
                <w:color w:val="000000" w:themeColor="text1"/>
                <w:sz w:val="24"/>
                <w:szCs w:val="24"/>
                <w:lang w:val="en-US"/>
              </w:rPr>
            </w:pPr>
            <w:r w:rsidRPr="00E90874">
              <w:rPr>
                <w:rFonts w:ascii="Times New Roman" w:hAnsi="Times New Roman" w:cs="Times New Roman"/>
                <w:color w:val="000000" w:themeColor="text1"/>
                <w:sz w:val="24"/>
                <w:szCs w:val="24"/>
                <w:lang w:val="en-US"/>
              </w:rPr>
              <w:t>CH3−C≡C−CH3</w:t>
            </w:r>
          </w:p>
        </w:tc>
        <w:tc>
          <w:tcPr>
            <w:tcW w:w="965" w:type="dxa"/>
            <w:shd w:val="clear" w:color="auto" w:fill="auto"/>
            <w:vAlign w:val="center"/>
          </w:tcPr>
          <w:p w:rsidR="00E90874" w:rsidRPr="00E90874" w:rsidRDefault="00E90874" w:rsidP="00E90874">
            <w:pPr>
              <w:spacing w:after="0"/>
              <w:jc w:val="both"/>
              <w:rPr>
                <w:rFonts w:ascii="Times New Roman" w:hAnsi="Times New Roman" w:cs="Times New Roman"/>
                <w:color w:val="000000" w:themeColor="text1"/>
                <w:sz w:val="24"/>
                <w:szCs w:val="24"/>
                <w:lang w:val="en-US"/>
              </w:rPr>
            </w:pPr>
            <w:r w:rsidRPr="00E90874">
              <w:rPr>
                <w:rFonts w:ascii="Times New Roman" w:hAnsi="Times New Roman" w:cs="Times New Roman"/>
                <w:color w:val="000000" w:themeColor="text1"/>
                <w:sz w:val="24"/>
                <w:szCs w:val="24"/>
                <w:lang w:val="en-US"/>
              </w:rPr>
              <w:t>-32,3</w:t>
            </w:r>
          </w:p>
        </w:tc>
        <w:tc>
          <w:tcPr>
            <w:tcW w:w="1021" w:type="dxa"/>
            <w:shd w:val="clear" w:color="auto" w:fill="auto"/>
            <w:vAlign w:val="center"/>
          </w:tcPr>
          <w:p w:rsidR="00E90874" w:rsidRPr="00E90874" w:rsidRDefault="00E90874" w:rsidP="00E90874">
            <w:pPr>
              <w:spacing w:after="0"/>
              <w:jc w:val="both"/>
              <w:rPr>
                <w:rFonts w:ascii="Times New Roman" w:hAnsi="Times New Roman" w:cs="Times New Roman"/>
                <w:color w:val="000000" w:themeColor="text1"/>
                <w:sz w:val="24"/>
                <w:szCs w:val="24"/>
                <w:lang w:val="en-US"/>
              </w:rPr>
            </w:pPr>
            <w:r w:rsidRPr="00E90874">
              <w:rPr>
                <w:rFonts w:ascii="Times New Roman" w:hAnsi="Times New Roman" w:cs="Times New Roman"/>
                <w:color w:val="000000" w:themeColor="text1"/>
                <w:sz w:val="24"/>
                <w:szCs w:val="24"/>
                <w:lang w:val="en-US"/>
              </w:rPr>
              <w:t>+27,0</w:t>
            </w:r>
          </w:p>
        </w:tc>
      </w:tr>
      <w:tr w:rsidR="00E90874" w:rsidRPr="00E90874" w:rsidTr="00E90874">
        <w:tblPrEx>
          <w:tblCellMar>
            <w:top w:w="0" w:type="dxa"/>
            <w:bottom w:w="0" w:type="dxa"/>
          </w:tblCellMar>
        </w:tblPrEx>
        <w:tc>
          <w:tcPr>
            <w:tcW w:w="2753" w:type="dxa"/>
            <w:shd w:val="clear" w:color="auto" w:fill="auto"/>
            <w:vAlign w:val="center"/>
          </w:tcPr>
          <w:p w:rsidR="00E90874" w:rsidRPr="00E90874" w:rsidRDefault="00E90874" w:rsidP="00E90874">
            <w:pPr>
              <w:spacing w:after="0"/>
              <w:jc w:val="both"/>
              <w:rPr>
                <w:rFonts w:ascii="Times New Roman" w:hAnsi="Times New Roman" w:cs="Times New Roman"/>
                <w:color w:val="000000" w:themeColor="text1"/>
                <w:sz w:val="24"/>
                <w:szCs w:val="24"/>
                <w:lang w:val="en-US"/>
              </w:rPr>
            </w:pPr>
            <w:r w:rsidRPr="00E90874">
              <w:rPr>
                <w:rFonts w:ascii="Times New Roman" w:hAnsi="Times New Roman" w:cs="Times New Roman"/>
                <w:color w:val="000000" w:themeColor="text1"/>
                <w:sz w:val="24"/>
                <w:szCs w:val="24"/>
                <w:lang w:val="en-US"/>
              </w:rPr>
              <w:t>пентин-1 </w:t>
            </w:r>
          </w:p>
        </w:tc>
        <w:tc>
          <w:tcPr>
            <w:tcW w:w="2744" w:type="dxa"/>
            <w:shd w:val="clear" w:color="auto" w:fill="auto"/>
            <w:vAlign w:val="center"/>
          </w:tcPr>
          <w:p w:rsidR="00E90874" w:rsidRPr="00E90874" w:rsidRDefault="00E90874" w:rsidP="00E90874">
            <w:pPr>
              <w:spacing w:after="0"/>
              <w:jc w:val="both"/>
              <w:rPr>
                <w:rFonts w:ascii="Times New Roman" w:hAnsi="Times New Roman" w:cs="Times New Roman"/>
                <w:color w:val="000000" w:themeColor="text1"/>
                <w:sz w:val="24"/>
                <w:szCs w:val="24"/>
                <w:lang w:val="en-US"/>
              </w:rPr>
            </w:pPr>
            <w:proofErr w:type="spellStart"/>
            <w:r w:rsidRPr="00E90874">
              <w:rPr>
                <w:rFonts w:ascii="Times New Roman" w:hAnsi="Times New Roman" w:cs="Times New Roman"/>
                <w:color w:val="000000" w:themeColor="text1"/>
                <w:sz w:val="24"/>
                <w:szCs w:val="24"/>
                <w:lang w:val="en-US"/>
              </w:rPr>
              <w:t>пропилацетилен</w:t>
            </w:r>
            <w:proofErr w:type="spellEnd"/>
          </w:p>
        </w:tc>
        <w:tc>
          <w:tcPr>
            <w:tcW w:w="2155" w:type="dxa"/>
            <w:shd w:val="clear" w:color="auto" w:fill="auto"/>
            <w:vAlign w:val="center"/>
          </w:tcPr>
          <w:p w:rsidR="00E90874" w:rsidRPr="00E90874" w:rsidRDefault="00E90874" w:rsidP="00E90874">
            <w:pPr>
              <w:spacing w:after="0"/>
              <w:jc w:val="both"/>
              <w:rPr>
                <w:rFonts w:ascii="Times New Roman" w:hAnsi="Times New Roman" w:cs="Times New Roman"/>
                <w:color w:val="000000" w:themeColor="text1"/>
                <w:sz w:val="24"/>
                <w:szCs w:val="24"/>
                <w:lang w:val="en-US"/>
              </w:rPr>
            </w:pPr>
            <w:r w:rsidRPr="00E90874">
              <w:rPr>
                <w:rFonts w:ascii="Times New Roman" w:hAnsi="Times New Roman" w:cs="Times New Roman"/>
                <w:color w:val="000000" w:themeColor="text1"/>
                <w:sz w:val="24"/>
                <w:szCs w:val="24"/>
                <w:lang w:val="en-US"/>
              </w:rPr>
              <w:t>HC≡C−CH2−CH2−CH3</w:t>
            </w:r>
          </w:p>
        </w:tc>
        <w:tc>
          <w:tcPr>
            <w:tcW w:w="965" w:type="dxa"/>
            <w:shd w:val="clear" w:color="auto" w:fill="auto"/>
            <w:vAlign w:val="center"/>
          </w:tcPr>
          <w:p w:rsidR="00E90874" w:rsidRPr="00E90874" w:rsidRDefault="00E90874" w:rsidP="00E90874">
            <w:pPr>
              <w:spacing w:after="0"/>
              <w:jc w:val="both"/>
              <w:rPr>
                <w:rFonts w:ascii="Times New Roman" w:hAnsi="Times New Roman" w:cs="Times New Roman"/>
                <w:color w:val="000000" w:themeColor="text1"/>
                <w:sz w:val="24"/>
                <w:szCs w:val="24"/>
                <w:lang w:val="en-US"/>
              </w:rPr>
            </w:pPr>
            <w:r w:rsidRPr="00E90874">
              <w:rPr>
                <w:rFonts w:ascii="Times New Roman" w:hAnsi="Times New Roman" w:cs="Times New Roman"/>
                <w:color w:val="000000" w:themeColor="text1"/>
                <w:sz w:val="24"/>
                <w:szCs w:val="24"/>
                <w:lang w:val="en-US"/>
              </w:rPr>
              <w:t>-90,0</w:t>
            </w:r>
          </w:p>
        </w:tc>
        <w:tc>
          <w:tcPr>
            <w:tcW w:w="1021" w:type="dxa"/>
            <w:shd w:val="clear" w:color="auto" w:fill="auto"/>
            <w:vAlign w:val="center"/>
          </w:tcPr>
          <w:p w:rsidR="00E90874" w:rsidRPr="00E90874" w:rsidRDefault="00E90874" w:rsidP="00E90874">
            <w:pPr>
              <w:spacing w:after="0"/>
              <w:jc w:val="both"/>
              <w:rPr>
                <w:rFonts w:ascii="Times New Roman" w:hAnsi="Times New Roman" w:cs="Times New Roman"/>
                <w:color w:val="000000" w:themeColor="text1"/>
                <w:sz w:val="24"/>
                <w:szCs w:val="24"/>
                <w:lang w:val="en-US"/>
              </w:rPr>
            </w:pPr>
            <w:r w:rsidRPr="00E90874">
              <w:rPr>
                <w:rFonts w:ascii="Times New Roman" w:hAnsi="Times New Roman" w:cs="Times New Roman"/>
                <w:color w:val="000000" w:themeColor="text1"/>
                <w:sz w:val="24"/>
                <w:szCs w:val="24"/>
                <w:lang w:val="en-US"/>
              </w:rPr>
              <w:t>+40,2</w:t>
            </w:r>
          </w:p>
        </w:tc>
      </w:tr>
      <w:tr w:rsidR="00E90874" w:rsidRPr="00E90874" w:rsidTr="00E90874">
        <w:tblPrEx>
          <w:tblCellMar>
            <w:top w:w="0" w:type="dxa"/>
            <w:bottom w:w="0" w:type="dxa"/>
          </w:tblCellMar>
        </w:tblPrEx>
        <w:tc>
          <w:tcPr>
            <w:tcW w:w="2753" w:type="dxa"/>
            <w:shd w:val="clear" w:color="auto" w:fill="auto"/>
            <w:vAlign w:val="center"/>
          </w:tcPr>
          <w:p w:rsidR="00E90874" w:rsidRPr="00E90874" w:rsidRDefault="00E90874" w:rsidP="00E90874">
            <w:pPr>
              <w:spacing w:after="0"/>
              <w:jc w:val="both"/>
              <w:rPr>
                <w:rFonts w:ascii="Times New Roman" w:hAnsi="Times New Roman" w:cs="Times New Roman"/>
                <w:color w:val="000000" w:themeColor="text1"/>
                <w:sz w:val="24"/>
                <w:szCs w:val="24"/>
                <w:lang w:val="en-US"/>
              </w:rPr>
            </w:pPr>
            <w:r w:rsidRPr="00E90874">
              <w:rPr>
                <w:rFonts w:ascii="Times New Roman" w:hAnsi="Times New Roman" w:cs="Times New Roman"/>
                <w:color w:val="000000" w:themeColor="text1"/>
                <w:sz w:val="24"/>
                <w:szCs w:val="24"/>
                <w:lang w:val="en-US"/>
              </w:rPr>
              <w:t>пентин-2 </w:t>
            </w:r>
          </w:p>
        </w:tc>
        <w:tc>
          <w:tcPr>
            <w:tcW w:w="2744" w:type="dxa"/>
            <w:shd w:val="clear" w:color="auto" w:fill="auto"/>
            <w:vAlign w:val="center"/>
          </w:tcPr>
          <w:p w:rsidR="00E90874" w:rsidRPr="00E90874" w:rsidRDefault="00E90874" w:rsidP="00E90874">
            <w:pPr>
              <w:spacing w:after="0"/>
              <w:jc w:val="both"/>
              <w:rPr>
                <w:rFonts w:ascii="Times New Roman" w:hAnsi="Times New Roman" w:cs="Times New Roman"/>
                <w:color w:val="000000" w:themeColor="text1"/>
                <w:sz w:val="24"/>
                <w:szCs w:val="24"/>
                <w:lang w:val="en-US"/>
              </w:rPr>
            </w:pPr>
            <w:proofErr w:type="spellStart"/>
            <w:r w:rsidRPr="00E90874">
              <w:rPr>
                <w:rFonts w:ascii="Times New Roman" w:hAnsi="Times New Roman" w:cs="Times New Roman"/>
                <w:color w:val="000000" w:themeColor="text1"/>
                <w:sz w:val="24"/>
                <w:szCs w:val="24"/>
                <w:lang w:val="en-US"/>
              </w:rPr>
              <w:t>метилэтилацетилен</w:t>
            </w:r>
            <w:proofErr w:type="spellEnd"/>
          </w:p>
        </w:tc>
        <w:tc>
          <w:tcPr>
            <w:tcW w:w="2155" w:type="dxa"/>
            <w:shd w:val="clear" w:color="auto" w:fill="auto"/>
            <w:vAlign w:val="center"/>
          </w:tcPr>
          <w:p w:rsidR="00E90874" w:rsidRPr="00E90874" w:rsidRDefault="00E90874" w:rsidP="00E90874">
            <w:pPr>
              <w:spacing w:after="0"/>
              <w:jc w:val="both"/>
              <w:rPr>
                <w:rFonts w:ascii="Times New Roman" w:hAnsi="Times New Roman" w:cs="Times New Roman"/>
                <w:color w:val="000000" w:themeColor="text1"/>
                <w:sz w:val="24"/>
                <w:szCs w:val="24"/>
                <w:lang w:val="en-US"/>
              </w:rPr>
            </w:pPr>
            <w:r w:rsidRPr="00E90874">
              <w:rPr>
                <w:rFonts w:ascii="Times New Roman" w:hAnsi="Times New Roman" w:cs="Times New Roman"/>
                <w:color w:val="000000" w:themeColor="text1"/>
                <w:sz w:val="24"/>
                <w:szCs w:val="24"/>
                <w:lang w:val="en-US"/>
              </w:rPr>
              <w:t>CH3−C≡C−H2−CH3</w:t>
            </w:r>
          </w:p>
        </w:tc>
        <w:tc>
          <w:tcPr>
            <w:tcW w:w="965" w:type="dxa"/>
            <w:shd w:val="clear" w:color="auto" w:fill="auto"/>
            <w:vAlign w:val="center"/>
          </w:tcPr>
          <w:p w:rsidR="00E90874" w:rsidRPr="00E90874" w:rsidRDefault="00E90874" w:rsidP="00E90874">
            <w:pPr>
              <w:spacing w:after="0"/>
              <w:jc w:val="both"/>
              <w:rPr>
                <w:rFonts w:ascii="Times New Roman" w:hAnsi="Times New Roman" w:cs="Times New Roman"/>
                <w:color w:val="000000" w:themeColor="text1"/>
                <w:sz w:val="24"/>
                <w:szCs w:val="24"/>
                <w:lang w:val="en-US"/>
              </w:rPr>
            </w:pPr>
            <w:r w:rsidRPr="00E90874">
              <w:rPr>
                <w:rFonts w:ascii="Times New Roman" w:hAnsi="Times New Roman" w:cs="Times New Roman"/>
                <w:color w:val="000000" w:themeColor="text1"/>
                <w:sz w:val="24"/>
                <w:szCs w:val="24"/>
                <w:lang w:val="en-US"/>
              </w:rPr>
              <w:t>-101,0</w:t>
            </w:r>
          </w:p>
        </w:tc>
        <w:tc>
          <w:tcPr>
            <w:tcW w:w="1021" w:type="dxa"/>
            <w:shd w:val="clear" w:color="auto" w:fill="auto"/>
            <w:vAlign w:val="center"/>
          </w:tcPr>
          <w:p w:rsidR="00E90874" w:rsidRPr="00E90874" w:rsidRDefault="00E90874" w:rsidP="00E90874">
            <w:pPr>
              <w:spacing w:after="0"/>
              <w:jc w:val="both"/>
              <w:rPr>
                <w:rFonts w:ascii="Times New Roman" w:hAnsi="Times New Roman" w:cs="Times New Roman"/>
                <w:color w:val="000000" w:themeColor="text1"/>
                <w:sz w:val="24"/>
                <w:szCs w:val="24"/>
                <w:lang w:val="en-US"/>
              </w:rPr>
            </w:pPr>
            <w:r w:rsidRPr="00E90874">
              <w:rPr>
                <w:rFonts w:ascii="Times New Roman" w:hAnsi="Times New Roman" w:cs="Times New Roman"/>
                <w:color w:val="000000" w:themeColor="text1"/>
                <w:sz w:val="24"/>
                <w:szCs w:val="24"/>
                <w:lang w:val="en-US"/>
              </w:rPr>
              <w:t>+56,1</w:t>
            </w:r>
          </w:p>
        </w:tc>
      </w:tr>
      <w:tr w:rsidR="00E90874" w:rsidRPr="00E90874" w:rsidTr="00E90874">
        <w:tblPrEx>
          <w:tblCellMar>
            <w:top w:w="0" w:type="dxa"/>
            <w:bottom w:w="0" w:type="dxa"/>
          </w:tblCellMar>
        </w:tblPrEx>
        <w:tc>
          <w:tcPr>
            <w:tcW w:w="2753" w:type="dxa"/>
            <w:shd w:val="clear" w:color="auto" w:fill="auto"/>
            <w:vAlign w:val="center"/>
          </w:tcPr>
          <w:p w:rsidR="00E90874" w:rsidRPr="00E90874" w:rsidRDefault="00E90874" w:rsidP="00E90874">
            <w:pPr>
              <w:spacing w:after="0"/>
              <w:jc w:val="both"/>
              <w:rPr>
                <w:rFonts w:ascii="Times New Roman" w:hAnsi="Times New Roman" w:cs="Times New Roman"/>
                <w:color w:val="000000" w:themeColor="text1"/>
                <w:sz w:val="24"/>
                <w:szCs w:val="24"/>
                <w:lang w:val="en-US"/>
              </w:rPr>
            </w:pPr>
            <w:r w:rsidRPr="00E90874">
              <w:rPr>
                <w:rFonts w:ascii="Times New Roman" w:hAnsi="Times New Roman" w:cs="Times New Roman"/>
                <w:color w:val="000000" w:themeColor="text1"/>
                <w:sz w:val="24"/>
                <w:szCs w:val="24"/>
                <w:lang w:val="en-US"/>
              </w:rPr>
              <w:t>гексин-1</w:t>
            </w:r>
          </w:p>
        </w:tc>
        <w:tc>
          <w:tcPr>
            <w:tcW w:w="2744" w:type="dxa"/>
            <w:shd w:val="clear" w:color="auto" w:fill="auto"/>
            <w:vAlign w:val="center"/>
          </w:tcPr>
          <w:p w:rsidR="00E90874" w:rsidRPr="00E90874" w:rsidRDefault="00E90874" w:rsidP="00E90874">
            <w:pPr>
              <w:spacing w:after="0"/>
              <w:jc w:val="both"/>
              <w:rPr>
                <w:rFonts w:ascii="Times New Roman" w:hAnsi="Times New Roman" w:cs="Times New Roman"/>
                <w:color w:val="000000" w:themeColor="text1"/>
                <w:sz w:val="24"/>
                <w:szCs w:val="24"/>
                <w:lang w:val="en-US"/>
              </w:rPr>
            </w:pPr>
            <w:proofErr w:type="spellStart"/>
            <w:r w:rsidRPr="00E90874">
              <w:rPr>
                <w:rFonts w:ascii="Times New Roman" w:hAnsi="Times New Roman" w:cs="Times New Roman"/>
                <w:color w:val="000000" w:themeColor="text1"/>
                <w:sz w:val="24"/>
                <w:szCs w:val="24"/>
                <w:lang w:val="en-US"/>
              </w:rPr>
              <w:t>бутилацетилен</w:t>
            </w:r>
            <w:proofErr w:type="spellEnd"/>
          </w:p>
        </w:tc>
        <w:tc>
          <w:tcPr>
            <w:tcW w:w="2155" w:type="dxa"/>
            <w:shd w:val="clear" w:color="auto" w:fill="auto"/>
            <w:vAlign w:val="center"/>
          </w:tcPr>
          <w:p w:rsidR="00E90874" w:rsidRPr="00E90874" w:rsidRDefault="00E90874" w:rsidP="00E90874">
            <w:pPr>
              <w:spacing w:after="0"/>
              <w:jc w:val="both"/>
              <w:rPr>
                <w:rFonts w:ascii="Times New Roman" w:hAnsi="Times New Roman" w:cs="Times New Roman"/>
                <w:color w:val="000000" w:themeColor="text1"/>
                <w:sz w:val="24"/>
                <w:szCs w:val="24"/>
                <w:lang w:val="en-US"/>
              </w:rPr>
            </w:pPr>
            <w:r w:rsidRPr="00E90874">
              <w:rPr>
                <w:rFonts w:ascii="Times New Roman" w:hAnsi="Times New Roman" w:cs="Times New Roman"/>
                <w:color w:val="000000" w:themeColor="text1"/>
                <w:sz w:val="24"/>
                <w:szCs w:val="24"/>
                <w:lang w:val="en-US"/>
              </w:rPr>
              <w:t>HC≡C−(CH2)3−CH3</w:t>
            </w:r>
          </w:p>
        </w:tc>
        <w:tc>
          <w:tcPr>
            <w:tcW w:w="965" w:type="dxa"/>
            <w:shd w:val="clear" w:color="auto" w:fill="auto"/>
            <w:vAlign w:val="center"/>
          </w:tcPr>
          <w:p w:rsidR="00E90874" w:rsidRPr="00E90874" w:rsidRDefault="00E90874" w:rsidP="00E90874">
            <w:pPr>
              <w:spacing w:after="0"/>
              <w:jc w:val="both"/>
              <w:rPr>
                <w:rFonts w:ascii="Times New Roman" w:hAnsi="Times New Roman" w:cs="Times New Roman"/>
                <w:color w:val="000000" w:themeColor="text1"/>
                <w:sz w:val="24"/>
                <w:szCs w:val="24"/>
                <w:lang w:val="en-US"/>
              </w:rPr>
            </w:pPr>
            <w:r w:rsidRPr="00E90874">
              <w:rPr>
                <w:rFonts w:ascii="Times New Roman" w:hAnsi="Times New Roman" w:cs="Times New Roman"/>
                <w:color w:val="000000" w:themeColor="text1"/>
                <w:sz w:val="24"/>
                <w:szCs w:val="24"/>
                <w:lang w:val="en-US"/>
              </w:rPr>
              <w:t>-131,9</w:t>
            </w:r>
          </w:p>
        </w:tc>
        <w:tc>
          <w:tcPr>
            <w:tcW w:w="1021" w:type="dxa"/>
            <w:shd w:val="clear" w:color="auto" w:fill="auto"/>
          </w:tcPr>
          <w:p w:rsidR="00E90874" w:rsidRPr="00E90874" w:rsidRDefault="00E90874" w:rsidP="00E90874">
            <w:pPr>
              <w:spacing w:after="0"/>
              <w:jc w:val="both"/>
              <w:rPr>
                <w:rFonts w:ascii="Times New Roman" w:hAnsi="Times New Roman" w:cs="Times New Roman"/>
                <w:color w:val="000000" w:themeColor="text1"/>
                <w:sz w:val="24"/>
                <w:szCs w:val="24"/>
                <w:lang w:val="en-US"/>
              </w:rPr>
            </w:pPr>
          </w:p>
        </w:tc>
      </w:tr>
    </w:tbl>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b/>
          <w:color w:val="000000" w:themeColor="text1"/>
          <w:sz w:val="24"/>
          <w:szCs w:val="24"/>
        </w:rPr>
        <w:t xml:space="preserve"> 2.</w:t>
      </w:r>
      <w:r w:rsidRPr="00E90874">
        <w:rPr>
          <w:rFonts w:ascii="Times New Roman" w:hAnsi="Times New Roman" w:cs="Times New Roman"/>
          <w:color w:val="000000" w:themeColor="text1"/>
          <w:sz w:val="24"/>
          <w:szCs w:val="24"/>
        </w:rPr>
        <w:t xml:space="preserve"> Моющими средствами называют сложные органические соединения, применяемые в чистом виде или с добавками для стирки, мытья и чистки текстильных изделий и предметов домашнего обихода. Самое простое и общеизвестное моющее средство - мыло - представляет собой смесь натриевых солей высших жирных кислот: пальмитиновой С15Н31-СОО</w:t>
      </w:r>
      <w:r w:rsidRPr="00E90874">
        <w:rPr>
          <w:rFonts w:ascii="Times New Roman" w:hAnsi="Times New Roman" w:cs="Times New Roman"/>
          <w:color w:val="000000" w:themeColor="text1"/>
          <w:sz w:val="24"/>
          <w:szCs w:val="24"/>
          <w:lang w:val="en-US"/>
        </w:rPr>
        <w:t>N</w:t>
      </w:r>
      <w:r w:rsidRPr="00E90874">
        <w:rPr>
          <w:rFonts w:ascii="Times New Roman" w:hAnsi="Times New Roman" w:cs="Times New Roman"/>
          <w:color w:val="000000" w:themeColor="text1"/>
          <w:sz w:val="24"/>
          <w:szCs w:val="24"/>
        </w:rPr>
        <w:t>а, стеариновой С17Н35-СОО</w:t>
      </w:r>
      <w:r w:rsidRPr="00E90874">
        <w:rPr>
          <w:rFonts w:ascii="Times New Roman" w:hAnsi="Times New Roman" w:cs="Times New Roman"/>
          <w:color w:val="000000" w:themeColor="text1"/>
          <w:sz w:val="24"/>
          <w:szCs w:val="24"/>
          <w:lang w:val="en-US"/>
        </w:rPr>
        <w:t>N</w:t>
      </w:r>
      <w:r w:rsidRPr="00E90874">
        <w:rPr>
          <w:rFonts w:ascii="Times New Roman" w:hAnsi="Times New Roman" w:cs="Times New Roman"/>
          <w:color w:val="000000" w:themeColor="text1"/>
          <w:sz w:val="24"/>
          <w:szCs w:val="24"/>
        </w:rPr>
        <w:t>а и олеиновой С17Н33-СОО</w:t>
      </w:r>
      <w:r w:rsidRPr="00E90874">
        <w:rPr>
          <w:rFonts w:ascii="Times New Roman" w:hAnsi="Times New Roman" w:cs="Times New Roman"/>
          <w:color w:val="000000" w:themeColor="text1"/>
          <w:sz w:val="24"/>
          <w:szCs w:val="24"/>
          <w:lang w:val="en-US"/>
        </w:rPr>
        <w:t>N</w:t>
      </w:r>
      <w:r w:rsidRPr="00E90874">
        <w:rPr>
          <w:rFonts w:ascii="Times New Roman" w:hAnsi="Times New Roman" w:cs="Times New Roman"/>
          <w:color w:val="000000" w:themeColor="text1"/>
          <w:sz w:val="24"/>
          <w:szCs w:val="24"/>
        </w:rPr>
        <w:t xml:space="preserve">а. Твердые мыла - натриевые соли; жидкие (медицинские) мыла - калиевые соли </w:t>
      </w:r>
      <w:r w:rsidRPr="00E90874">
        <w:rPr>
          <w:rFonts w:ascii="Times New Roman" w:hAnsi="Times New Roman" w:cs="Times New Roman"/>
          <w:color w:val="000000" w:themeColor="text1"/>
          <w:sz w:val="24"/>
          <w:szCs w:val="24"/>
        </w:rPr>
        <w:lastRenderedPageBreak/>
        <w:t xml:space="preserve">высших жирных кислот. В водных растворах мыла </w:t>
      </w:r>
      <w:proofErr w:type="spellStart"/>
      <w:r w:rsidRPr="00E90874">
        <w:rPr>
          <w:rFonts w:ascii="Times New Roman" w:hAnsi="Times New Roman" w:cs="Times New Roman"/>
          <w:color w:val="000000" w:themeColor="text1"/>
          <w:sz w:val="24"/>
          <w:szCs w:val="24"/>
        </w:rPr>
        <w:t>гидролизуются</w:t>
      </w:r>
      <w:proofErr w:type="spellEnd"/>
      <w:r w:rsidRPr="00E90874">
        <w:rPr>
          <w:rFonts w:ascii="Times New Roman" w:hAnsi="Times New Roman" w:cs="Times New Roman"/>
          <w:color w:val="000000" w:themeColor="text1"/>
          <w:sz w:val="24"/>
          <w:szCs w:val="24"/>
        </w:rPr>
        <w:t>, в результате чего раствор приобретает щелочную реакцию:</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lang w:val="en-US"/>
        </w:rPr>
        <w:t>C</w:t>
      </w:r>
      <w:r w:rsidRPr="00E90874">
        <w:rPr>
          <w:rFonts w:ascii="Times New Roman" w:hAnsi="Times New Roman" w:cs="Times New Roman"/>
          <w:color w:val="000000" w:themeColor="text1"/>
          <w:sz w:val="24"/>
          <w:szCs w:val="24"/>
          <w:vertAlign w:val="subscript"/>
        </w:rPr>
        <w:t>17</w:t>
      </w:r>
      <w:r w:rsidRPr="00E90874">
        <w:rPr>
          <w:rFonts w:ascii="Times New Roman" w:hAnsi="Times New Roman" w:cs="Times New Roman"/>
          <w:color w:val="000000" w:themeColor="text1"/>
          <w:sz w:val="24"/>
          <w:szCs w:val="24"/>
          <w:lang w:val="en-US"/>
        </w:rPr>
        <w:t>H</w:t>
      </w:r>
      <w:r w:rsidRPr="00E90874">
        <w:rPr>
          <w:rFonts w:ascii="Times New Roman" w:hAnsi="Times New Roman" w:cs="Times New Roman"/>
          <w:color w:val="000000" w:themeColor="text1"/>
          <w:sz w:val="24"/>
          <w:szCs w:val="24"/>
          <w:vertAlign w:val="subscript"/>
        </w:rPr>
        <w:t>35</w:t>
      </w:r>
      <w:proofErr w:type="spellStart"/>
      <w:r w:rsidRPr="00E90874">
        <w:rPr>
          <w:rFonts w:ascii="Times New Roman" w:hAnsi="Times New Roman" w:cs="Times New Roman"/>
          <w:color w:val="000000" w:themeColor="text1"/>
          <w:sz w:val="24"/>
          <w:szCs w:val="24"/>
          <w:lang w:val="en-US"/>
        </w:rPr>
        <w:t>COONa</w:t>
      </w:r>
      <w:proofErr w:type="spellEnd"/>
      <w:r w:rsidRPr="00E90874">
        <w:rPr>
          <w:rFonts w:ascii="Times New Roman" w:hAnsi="Times New Roman" w:cs="Times New Roman"/>
          <w:color w:val="000000" w:themeColor="text1"/>
          <w:sz w:val="24"/>
          <w:szCs w:val="24"/>
        </w:rPr>
        <w:t xml:space="preserve"> + НОН ↔ </w:t>
      </w:r>
      <w:r w:rsidRPr="00E90874">
        <w:rPr>
          <w:rFonts w:ascii="Times New Roman" w:hAnsi="Times New Roman" w:cs="Times New Roman"/>
          <w:color w:val="000000" w:themeColor="text1"/>
          <w:sz w:val="24"/>
          <w:szCs w:val="24"/>
          <w:lang w:val="en-US"/>
        </w:rPr>
        <w:t>C</w:t>
      </w:r>
      <w:r w:rsidRPr="00E90874">
        <w:rPr>
          <w:rFonts w:ascii="Times New Roman" w:hAnsi="Times New Roman" w:cs="Times New Roman"/>
          <w:color w:val="000000" w:themeColor="text1"/>
          <w:sz w:val="24"/>
          <w:szCs w:val="24"/>
          <w:vertAlign w:val="subscript"/>
        </w:rPr>
        <w:t>17</w:t>
      </w:r>
      <w:r w:rsidRPr="00E90874">
        <w:rPr>
          <w:rFonts w:ascii="Times New Roman" w:hAnsi="Times New Roman" w:cs="Times New Roman"/>
          <w:color w:val="000000" w:themeColor="text1"/>
          <w:sz w:val="24"/>
          <w:szCs w:val="24"/>
          <w:lang w:val="en-US"/>
        </w:rPr>
        <w:t>H</w:t>
      </w:r>
      <w:r w:rsidRPr="00E90874">
        <w:rPr>
          <w:rFonts w:ascii="Times New Roman" w:hAnsi="Times New Roman" w:cs="Times New Roman"/>
          <w:color w:val="000000" w:themeColor="text1"/>
          <w:sz w:val="24"/>
          <w:szCs w:val="24"/>
          <w:vertAlign w:val="subscript"/>
        </w:rPr>
        <w:t>35</w:t>
      </w:r>
      <w:r w:rsidRPr="00E90874">
        <w:rPr>
          <w:rFonts w:ascii="Times New Roman" w:hAnsi="Times New Roman" w:cs="Times New Roman"/>
          <w:color w:val="000000" w:themeColor="text1"/>
          <w:sz w:val="24"/>
          <w:szCs w:val="24"/>
          <w:lang w:val="en-US"/>
        </w:rPr>
        <w:t>COOH</w:t>
      </w:r>
      <w:r w:rsidRPr="00E90874">
        <w:rPr>
          <w:rFonts w:ascii="Times New Roman" w:hAnsi="Times New Roman" w:cs="Times New Roman"/>
          <w:color w:val="000000" w:themeColor="text1"/>
          <w:sz w:val="24"/>
          <w:szCs w:val="24"/>
        </w:rPr>
        <w:t xml:space="preserve"> + </w:t>
      </w:r>
      <w:proofErr w:type="spellStart"/>
      <w:r w:rsidRPr="00E90874">
        <w:rPr>
          <w:rFonts w:ascii="Times New Roman" w:hAnsi="Times New Roman" w:cs="Times New Roman"/>
          <w:color w:val="000000" w:themeColor="text1"/>
          <w:sz w:val="24"/>
          <w:szCs w:val="24"/>
          <w:lang w:val="en-US"/>
        </w:rPr>
        <w:t>NaOH</w:t>
      </w:r>
      <w:proofErr w:type="spellEnd"/>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Мыла - широко распространенные и давно известные моющие средства - были получены на Ближнем Востоке более 5000 лет назад. Однако они имеют ряд недостатков. Прежде всего, в «жесткой» воде (воде, содержащей растворимые кальциевые и магниевые соли) происходит потеря их моющей способности вследствие образования нерастворимых кальциевых и магниевых мыл.</w:t>
      </w:r>
    </w:p>
    <w:p w:rsidR="00E90874" w:rsidRPr="000B559D" w:rsidRDefault="00E90874" w:rsidP="00E90874">
      <w:pPr>
        <w:spacing w:after="0"/>
        <w:ind w:firstLine="709"/>
        <w:jc w:val="both"/>
        <w:rPr>
          <w:rFonts w:ascii="Times New Roman" w:hAnsi="Times New Roman" w:cs="Times New Roman"/>
          <w:color w:val="000000" w:themeColor="text1"/>
          <w:sz w:val="24"/>
          <w:szCs w:val="24"/>
        </w:rPr>
      </w:pPr>
      <w:r w:rsidRPr="000B559D">
        <w:rPr>
          <w:rFonts w:ascii="Times New Roman" w:hAnsi="Times New Roman" w:cs="Times New Roman"/>
          <w:color w:val="000000" w:themeColor="text1"/>
          <w:sz w:val="24"/>
          <w:szCs w:val="24"/>
        </w:rPr>
        <w:t>2</w:t>
      </w:r>
      <w:r w:rsidRPr="00E90874">
        <w:rPr>
          <w:rFonts w:ascii="Times New Roman" w:hAnsi="Times New Roman" w:cs="Times New Roman"/>
          <w:color w:val="000000" w:themeColor="text1"/>
          <w:sz w:val="24"/>
          <w:szCs w:val="24"/>
          <w:lang w:val="en-US"/>
        </w:rPr>
        <w:t>C</w:t>
      </w:r>
      <w:r w:rsidR="000B559D" w:rsidRPr="000B559D">
        <w:rPr>
          <w:rFonts w:ascii="Times New Roman" w:hAnsi="Times New Roman" w:cs="Times New Roman"/>
          <w:color w:val="000000" w:themeColor="text1"/>
          <w:sz w:val="24"/>
          <w:szCs w:val="24"/>
          <w:vertAlign w:val="subscript"/>
        </w:rPr>
        <w:t>1</w:t>
      </w:r>
      <w:r w:rsidRPr="000B559D">
        <w:rPr>
          <w:rFonts w:ascii="Times New Roman" w:hAnsi="Times New Roman" w:cs="Times New Roman"/>
          <w:color w:val="000000" w:themeColor="text1"/>
          <w:sz w:val="24"/>
          <w:szCs w:val="24"/>
          <w:vertAlign w:val="subscript"/>
        </w:rPr>
        <w:t>7</w:t>
      </w:r>
      <w:r w:rsidRPr="00E90874">
        <w:rPr>
          <w:rFonts w:ascii="Times New Roman" w:hAnsi="Times New Roman" w:cs="Times New Roman"/>
          <w:color w:val="000000" w:themeColor="text1"/>
          <w:sz w:val="24"/>
          <w:szCs w:val="24"/>
          <w:lang w:val="en-US"/>
        </w:rPr>
        <w:t>H</w:t>
      </w:r>
      <w:r w:rsidRPr="000B559D">
        <w:rPr>
          <w:rFonts w:ascii="Times New Roman" w:hAnsi="Times New Roman" w:cs="Times New Roman"/>
          <w:color w:val="000000" w:themeColor="text1"/>
          <w:sz w:val="24"/>
          <w:szCs w:val="24"/>
          <w:vertAlign w:val="subscript"/>
        </w:rPr>
        <w:t>35</w:t>
      </w:r>
      <w:r w:rsidRPr="00E90874">
        <w:rPr>
          <w:rFonts w:ascii="Times New Roman" w:hAnsi="Times New Roman" w:cs="Times New Roman"/>
          <w:color w:val="000000" w:themeColor="text1"/>
          <w:sz w:val="24"/>
          <w:szCs w:val="24"/>
          <w:lang w:val="en-US"/>
        </w:rPr>
        <w:t>COO</w:t>
      </w:r>
      <w:r w:rsidRPr="000B559D">
        <w:rPr>
          <w:rFonts w:ascii="Times New Roman" w:hAnsi="Times New Roman" w:cs="Times New Roman"/>
          <w:color w:val="000000" w:themeColor="text1"/>
          <w:sz w:val="24"/>
          <w:szCs w:val="24"/>
          <w:vertAlign w:val="superscript"/>
        </w:rPr>
        <w:t>-</w:t>
      </w:r>
      <w:r w:rsidRPr="00E90874">
        <w:rPr>
          <w:rFonts w:ascii="Times New Roman" w:hAnsi="Times New Roman" w:cs="Times New Roman"/>
          <w:color w:val="000000" w:themeColor="text1"/>
          <w:sz w:val="24"/>
          <w:szCs w:val="24"/>
          <w:lang w:val="en-US"/>
        </w:rPr>
        <w:t> </w:t>
      </w:r>
      <w:r w:rsidRPr="000B559D">
        <w:rPr>
          <w:rFonts w:ascii="Times New Roman" w:hAnsi="Times New Roman" w:cs="Times New Roman"/>
          <w:color w:val="000000" w:themeColor="text1"/>
          <w:sz w:val="24"/>
          <w:szCs w:val="24"/>
        </w:rPr>
        <w:t>+ Са</w:t>
      </w:r>
      <w:r w:rsidRPr="000B559D">
        <w:rPr>
          <w:rFonts w:ascii="Times New Roman" w:hAnsi="Times New Roman" w:cs="Times New Roman"/>
          <w:color w:val="000000" w:themeColor="text1"/>
          <w:sz w:val="24"/>
          <w:szCs w:val="24"/>
          <w:vertAlign w:val="superscript"/>
        </w:rPr>
        <w:t>2+</w:t>
      </w:r>
      <w:r w:rsidRPr="00E90874">
        <w:rPr>
          <w:rFonts w:ascii="Times New Roman" w:hAnsi="Times New Roman" w:cs="Times New Roman"/>
          <w:color w:val="000000" w:themeColor="text1"/>
          <w:sz w:val="24"/>
          <w:szCs w:val="24"/>
          <w:lang w:val="en-US"/>
        </w:rPr>
        <w:t> </w:t>
      </w:r>
      <w:r w:rsidRPr="000B559D">
        <w:rPr>
          <w:rFonts w:ascii="Times New Roman" w:hAnsi="Times New Roman" w:cs="Times New Roman"/>
          <w:color w:val="000000" w:themeColor="text1"/>
          <w:sz w:val="24"/>
          <w:szCs w:val="24"/>
        </w:rPr>
        <w:t>→ (</w:t>
      </w:r>
      <w:r w:rsidRPr="00E90874">
        <w:rPr>
          <w:rFonts w:ascii="Times New Roman" w:hAnsi="Times New Roman" w:cs="Times New Roman"/>
          <w:color w:val="000000" w:themeColor="text1"/>
          <w:sz w:val="24"/>
          <w:szCs w:val="24"/>
          <w:lang w:val="en-US"/>
        </w:rPr>
        <w:t>C</w:t>
      </w:r>
      <w:r w:rsidR="000B559D" w:rsidRPr="000B559D">
        <w:rPr>
          <w:rFonts w:ascii="Times New Roman" w:hAnsi="Times New Roman" w:cs="Times New Roman"/>
          <w:color w:val="000000" w:themeColor="text1"/>
          <w:sz w:val="24"/>
          <w:szCs w:val="24"/>
          <w:vertAlign w:val="subscript"/>
        </w:rPr>
        <w:t>1</w:t>
      </w:r>
      <w:r w:rsidRPr="000B559D">
        <w:rPr>
          <w:rFonts w:ascii="Times New Roman" w:hAnsi="Times New Roman" w:cs="Times New Roman"/>
          <w:color w:val="000000" w:themeColor="text1"/>
          <w:sz w:val="24"/>
          <w:szCs w:val="24"/>
          <w:vertAlign w:val="subscript"/>
        </w:rPr>
        <w:t>7</w:t>
      </w:r>
      <w:r w:rsidRPr="00E90874">
        <w:rPr>
          <w:rFonts w:ascii="Times New Roman" w:hAnsi="Times New Roman" w:cs="Times New Roman"/>
          <w:color w:val="000000" w:themeColor="text1"/>
          <w:sz w:val="24"/>
          <w:szCs w:val="24"/>
          <w:lang w:val="en-US"/>
        </w:rPr>
        <w:t>H</w:t>
      </w:r>
      <w:r w:rsidRPr="000B559D">
        <w:rPr>
          <w:rFonts w:ascii="Times New Roman" w:hAnsi="Times New Roman" w:cs="Times New Roman"/>
          <w:color w:val="000000" w:themeColor="text1"/>
          <w:sz w:val="24"/>
          <w:szCs w:val="24"/>
          <w:vertAlign w:val="subscript"/>
        </w:rPr>
        <w:t>35</w:t>
      </w:r>
      <w:r w:rsidRPr="00E90874">
        <w:rPr>
          <w:rFonts w:ascii="Times New Roman" w:hAnsi="Times New Roman" w:cs="Times New Roman"/>
          <w:color w:val="000000" w:themeColor="text1"/>
          <w:sz w:val="24"/>
          <w:szCs w:val="24"/>
          <w:lang w:val="en-US"/>
        </w:rPr>
        <w:t>COO</w:t>
      </w:r>
      <w:r w:rsidRPr="000B559D">
        <w:rPr>
          <w:rFonts w:ascii="Times New Roman" w:hAnsi="Times New Roman" w:cs="Times New Roman"/>
          <w:color w:val="000000" w:themeColor="text1"/>
          <w:sz w:val="24"/>
          <w:szCs w:val="24"/>
        </w:rPr>
        <w:t>)</w:t>
      </w:r>
      <w:r w:rsidRPr="000B559D">
        <w:rPr>
          <w:rFonts w:ascii="Times New Roman" w:hAnsi="Times New Roman" w:cs="Times New Roman"/>
          <w:color w:val="000000" w:themeColor="text1"/>
          <w:sz w:val="24"/>
          <w:szCs w:val="24"/>
          <w:vertAlign w:val="subscript"/>
        </w:rPr>
        <w:t>2</w:t>
      </w:r>
      <w:r w:rsidRPr="000B559D">
        <w:rPr>
          <w:rFonts w:ascii="Times New Roman" w:hAnsi="Times New Roman" w:cs="Times New Roman"/>
          <w:color w:val="000000" w:themeColor="text1"/>
          <w:sz w:val="24"/>
          <w:szCs w:val="24"/>
        </w:rPr>
        <w:t>С</w:t>
      </w:r>
      <w:r w:rsidRPr="00E90874">
        <w:rPr>
          <w:rFonts w:ascii="Times New Roman" w:hAnsi="Times New Roman" w:cs="Times New Roman"/>
          <w:color w:val="000000" w:themeColor="text1"/>
          <w:sz w:val="24"/>
          <w:szCs w:val="24"/>
          <w:lang w:val="en-US"/>
        </w:rPr>
        <w:t>a</w:t>
      </w:r>
      <w:r w:rsidRPr="000B559D">
        <w:rPr>
          <w:rFonts w:ascii="Times New Roman" w:hAnsi="Times New Roman" w:cs="Times New Roman"/>
          <w:color w:val="000000" w:themeColor="text1"/>
          <w:sz w:val="24"/>
          <w:szCs w:val="24"/>
        </w:rPr>
        <w:t>↓</w:t>
      </w:r>
    </w:p>
    <w:p w:rsidR="00E90874" w:rsidRPr="000B559D" w:rsidRDefault="00E90874" w:rsidP="00E90874">
      <w:pPr>
        <w:spacing w:after="0"/>
        <w:ind w:firstLine="709"/>
        <w:jc w:val="both"/>
        <w:rPr>
          <w:rFonts w:ascii="Times New Roman" w:hAnsi="Times New Roman" w:cs="Times New Roman"/>
          <w:color w:val="000000" w:themeColor="text1"/>
          <w:sz w:val="24"/>
          <w:szCs w:val="24"/>
        </w:rPr>
      </w:pPr>
      <w:r w:rsidRPr="000B559D">
        <w:rPr>
          <w:rFonts w:ascii="Times New Roman" w:hAnsi="Times New Roman" w:cs="Times New Roman"/>
          <w:color w:val="000000" w:themeColor="text1"/>
          <w:sz w:val="24"/>
          <w:szCs w:val="24"/>
        </w:rPr>
        <w:t>2</w:t>
      </w:r>
      <w:r w:rsidRPr="00E90874">
        <w:rPr>
          <w:rFonts w:ascii="Times New Roman" w:hAnsi="Times New Roman" w:cs="Times New Roman"/>
          <w:color w:val="000000" w:themeColor="text1"/>
          <w:sz w:val="24"/>
          <w:szCs w:val="24"/>
          <w:lang w:val="en-US"/>
        </w:rPr>
        <w:t>C</w:t>
      </w:r>
      <w:r w:rsidR="000B559D" w:rsidRPr="000B559D">
        <w:rPr>
          <w:rFonts w:ascii="Times New Roman" w:hAnsi="Times New Roman" w:cs="Times New Roman"/>
          <w:color w:val="000000" w:themeColor="text1"/>
          <w:sz w:val="24"/>
          <w:szCs w:val="24"/>
          <w:vertAlign w:val="subscript"/>
        </w:rPr>
        <w:t>1</w:t>
      </w:r>
      <w:r w:rsidRPr="000B559D">
        <w:rPr>
          <w:rFonts w:ascii="Times New Roman" w:hAnsi="Times New Roman" w:cs="Times New Roman"/>
          <w:color w:val="000000" w:themeColor="text1"/>
          <w:sz w:val="24"/>
          <w:szCs w:val="24"/>
          <w:vertAlign w:val="subscript"/>
        </w:rPr>
        <w:t>7</w:t>
      </w:r>
      <w:r w:rsidRPr="00E90874">
        <w:rPr>
          <w:rFonts w:ascii="Times New Roman" w:hAnsi="Times New Roman" w:cs="Times New Roman"/>
          <w:color w:val="000000" w:themeColor="text1"/>
          <w:sz w:val="24"/>
          <w:szCs w:val="24"/>
          <w:lang w:val="en-US"/>
        </w:rPr>
        <w:t>H</w:t>
      </w:r>
      <w:r w:rsidRPr="000B559D">
        <w:rPr>
          <w:rFonts w:ascii="Times New Roman" w:hAnsi="Times New Roman" w:cs="Times New Roman"/>
          <w:color w:val="000000" w:themeColor="text1"/>
          <w:sz w:val="24"/>
          <w:szCs w:val="24"/>
          <w:vertAlign w:val="subscript"/>
        </w:rPr>
        <w:t>35</w:t>
      </w:r>
      <w:r w:rsidRPr="00E90874">
        <w:rPr>
          <w:rFonts w:ascii="Times New Roman" w:hAnsi="Times New Roman" w:cs="Times New Roman"/>
          <w:color w:val="000000" w:themeColor="text1"/>
          <w:sz w:val="24"/>
          <w:szCs w:val="24"/>
          <w:lang w:val="en-US"/>
        </w:rPr>
        <w:t>COO</w:t>
      </w:r>
      <w:r w:rsidRPr="000B559D">
        <w:rPr>
          <w:rFonts w:ascii="Times New Roman" w:hAnsi="Times New Roman" w:cs="Times New Roman"/>
          <w:color w:val="000000" w:themeColor="text1"/>
          <w:sz w:val="24"/>
          <w:szCs w:val="24"/>
          <w:vertAlign w:val="superscript"/>
        </w:rPr>
        <w:t>-</w:t>
      </w:r>
      <w:r w:rsidRPr="00E90874">
        <w:rPr>
          <w:rFonts w:ascii="Times New Roman" w:hAnsi="Times New Roman" w:cs="Times New Roman"/>
          <w:color w:val="000000" w:themeColor="text1"/>
          <w:sz w:val="24"/>
          <w:szCs w:val="24"/>
          <w:lang w:val="en-US"/>
        </w:rPr>
        <w:t> </w:t>
      </w:r>
      <w:r w:rsidRPr="000B559D">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Mg</w:t>
      </w:r>
      <w:r w:rsidRPr="000B559D">
        <w:rPr>
          <w:rFonts w:ascii="Times New Roman" w:hAnsi="Times New Roman" w:cs="Times New Roman"/>
          <w:color w:val="000000" w:themeColor="text1"/>
          <w:sz w:val="24"/>
          <w:szCs w:val="24"/>
          <w:vertAlign w:val="superscript"/>
        </w:rPr>
        <w:t>2+</w:t>
      </w:r>
      <w:r w:rsidRPr="00E90874">
        <w:rPr>
          <w:rFonts w:ascii="Times New Roman" w:hAnsi="Times New Roman" w:cs="Times New Roman"/>
          <w:color w:val="000000" w:themeColor="text1"/>
          <w:sz w:val="24"/>
          <w:szCs w:val="24"/>
          <w:lang w:val="en-US"/>
        </w:rPr>
        <w:t> </w:t>
      </w:r>
      <w:r w:rsidRPr="000B559D">
        <w:rPr>
          <w:rFonts w:ascii="Times New Roman" w:hAnsi="Times New Roman" w:cs="Times New Roman"/>
          <w:color w:val="000000" w:themeColor="text1"/>
          <w:sz w:val="24"/>
          <w:szCs w:val="24"/>
        </w:rPr>
        <w:t>→ (</w:t>
      </w:r>
      <w:r w:rsidRPr="00E90874">
        <w:rPr>
          <w:rFonts w:ascii="Times New Roman" w:hAnsi="Times New Roman" w:cs="Times New Roman"/>
          <w:color w:val="000000" w:themeColor="text1"/>
          <w:sz w:val="24"/>
          <w:szCs w:val="24"/>
          <w:lang w:val="en-US"/>
        </w:rPr>
        <w:t>C</w:t>
      </w:r>
      <w:r w:rsidR="000B559D" w:rsidRPr="000B559D">
        <w:rPr>
          <w:rFonts w:ascii="Times New Roman" w:hAnsi="Times New Roman" w:cs="Times New Roman"/>
          <w:color w:val="000000" w:themeColor="text1"/>
          <w:sz w:val="24"/>
          <w:szCs w:val="24"/>
          <w:vertAlign w:val="subscript"/>
        </w:rPr>
        <w:t>1</w:t>
      </w:r>
      <w:r w:rsidRPr="000B559D">
        <w:rPr>
          <w:rFonts w:ascii="Times New Roman" w:hAnsi="Times New Roman" w:cs="Times New Roman"/>
          <w:color w:val="000000" w:themeColor="text1"/>
          <w:sz w:val="24"/>
          <w:szCs w:val="24"/>
          <w:vertAlign w:val="subscript"/>
        </w:rPr>
        <w:t>7</w:t>
      </w:r>
      <w:r w:rsidRPr="00E90874">
        <w:rPr>
          <w:rFonts w:ascii="Times New Roman" w:hAnsi="Times New Roman" w:cs="Times New Roman"/>
          <w:color w:val="000000" w:themeColor="text1"/>
          <w:sz w:val="24"/>
          <w:szCs w:val="24"/>
          <w:lang w:val="en-US"/>
        </w:rPr>
        <w:t>H</w:t>
      </w:r>
      <w:r w:rsidRPr="000B559D">
        <w:rPr>
          <w:rFonts w:ascii="Times New Roman" w:hAnsi="Times New Roman" w:cs="Times New Roman"/>
          <w:color w:val="000000" w:themeColor="text1"/>
          <w:sz w:val="24"/>
          <w:szCs w:val="24"/>
          <w:vertAlign w:val="subscript"/>
        </w:rPr>
        <w:t>35</w:t>
      </w:r>
      <w:r w:rsidRPr="00E90874">
        <w:rPr>
          <w:rFonts w:ascii="Times New Roman" w:hAnsi="Times New Roman" w:cs="Times New Roman"/>
          <w:color w:val="000000" w:themeColor="text1"/>
          <w:sz w:val="24"/>
          <w:szCs w:val="24"/>
          <w:lang w:val="en-US"/>
        </w:rPr>
        <w:t>COO</w:t>
      </w:r>
      <w:r w:rsidRPr="000B559D">
        <w:rPr>
          <w:rFonts w:ascii="Times New Roman" w:hAnsi="Times New Roman" w:cs="Times New Roman"/>
          <w:color w:val="000000" w:themeColor="text1"/>
          <w:sz w:val="24"/>
          <w:szCs w:val="24"/>
        </w:rPr>
        <w:t>)</w:t>
      </w:r>
      <w:r w:rsidRPr="000B559D">
        <w:rPr>
          <w:rFonts w:ascii="Times New Roman" w:hAnsi="Times New Roman" w:cs="Times New Roman"/>
          <w:color w:val="000000" w:themeColor="text1"/>
          <w:sz w:val="24"/>
          <w:szCs w:val="24"/>
          <w:vertAlign w:val="subscript"/>
        </w:rPr>
        <w:t>2</w:t>
      </w:r>
      <w:r w:rsidRPr="00E90874">
        <w:rPr>
          <w:rFonts w:ascii="Times New Roman" w:hAnsi="Times New Roman" w:cs="Times New Roman"/>
          <w:color w:val="000000" w:themeColor="text1"/>
          <w:sz w:val="24"/>
          <w:szCs w:val="24"/>
          <w:lang w:val="en-US"/>
        </w:rPr>
        <w:t>Mg</w:t>
      </w:r>
      <w:r w:rsidRPr="000B559D">
        <w:rPr>
          <w:rFonts w:ascii="Times New Roman" w:hAnsi="Times New Roman" w:cs="Times New Roman"/>
          <w:color w:val="000000" w:themeColor="text1"/>
          <w:sz w:val="24"/>
          <w:szCs w:val="24"/>
        </w:rPr>
        <w:t>↓</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Кроме того, мыла нельзя использовать в качестве моющих средств в кислой среде, так как происходит их разложение с выделением жирных кислот. Моющие свойства мыл значительно снижаются в воде, содержащей большое количество солей, например, в морской. К этим техническим недостаткам обычных мыл следует добавить огромный экономический недостаток - использование для их производства пищевых жиров, колоссальное потребление пищевого сырья в мыловаренной промышленности. Между тем они с успехом могут быть заменены продуктами переработки нефти, угля и природных газов. В настоящее время использование пищевых жиров для получения моющих средств сводится к минимуму. Актуальная задача получения синтетических моющих веществ из непищевого сырья успешно решена. Получен богатый ассортимент синтетических моющих средств СМС, обладающих значительно более высокими моющими свойствами по сравнению с обычными мылами. Особенно широкое распространение эти средства получили в последние десятилетия. Синтетические моющие средства легко дозируются, хорошо растворяются в воде при комнатной температуре, не требуют предварительного умягчения воды и хорошо отмывают загрязнение в воде любой жесткости, в том числе и морской, проявляют моющее действие при сравнительно низкой температуре (20-30° С), хорошо отмывают ткань в нейтральной, кислой и щелочной среде. Основная цель применения МС - удаление загрязнений, которые представляют собой смесь твердых частиц (пыли, сажи, соли и др.) и жировых, белковых пленок, прилипших к поверхности тканей и других предметов. Чтобы удалить загрязнение нужно отделить его от очищаемой поверхности, перевести грязевые частицы в моющий раствор, удержать их в моющем растворе до его смены и устранить возможность повторного осаждения на очищаемую поверхность. Следовательно, моющая жидкость должна обладать хорошей смачивающей способностью, легко проникать в поры тканей и других материалов, в трещины грязевых частиц, а также между загрязнениями и отстирываемой поверхностью. Поэтому основной компонент СМС - поверхностно-активные вещества ПАВ, способные значительно понижать поверхностное натяжение воды.</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Поверхностные явления на границе раздела фаз относятся к сложным физико-химическим процессам. Характерной особенностью всех ПАВ является то, что длина их молекулы значительно превосходит ее поперечный размер, их молекулы содержат две части: полярную гидрофильную группу (притягивается к воде) и неполярный гидрофобный (отталкивается от воды) углеводородный или ароматический радикал. Гидрофобной частью, как правило, является углеводородный остаток, содержащий 8-20 углеродных атомов. В его состав могут входить атомы других элементов, а также ароматические и циклопарафиновые кольца. Гидрофильными являются остатки -ОН, -</w:t>
      </w:r>
      <w:r w:rsidRPr="00E90874">
        <w:rPr>
          <w:rFonts w:ascii="Times New Roman" w:hAnsi="Times New Roman" w:cs="Times New Roman"/>
          <w:color w:val="000000" w:themeColor="text1"/>
          <w:sz w:val="24"/>
          <w:szCs w:val="24"/>
        </w:rPr>
        <w:lastRenderedPageBreak/>
        <w:t>СООН, -</w:t>
      </w:r>
      <w:r w:rsidRPr="00E90874">
        <w:rPr>
          <w:rFonts w:ascii="Times New Roman" w:hAnsi="Times New Roman" w:cs="Times New Roman"/>
          <w:color w:val="000000" w:themeColor="text1"/>
          <w:sz w:val="24"/>
          <w:szCs w:val="24"/>
          <w:lang w:val="en-US"/>
        </w:rPr>
        <w:t>NH</w:t>
      </w:r>
      <w:r w:rsidRPr="00E90874">
        <w:rPr>
          <w:rFonts w:ascii="Times New Roman" w:hAnsi="Times New Roman" w:cs="Times New Roman"/>
          <w:color w:val="000000" w:themeColor="text1"/>
          <w:sz w:val="24"/>
          <w:szCs w:val="24"/>
        </w:rPr>
        <w:t>2, -</w:t>
      </w:r>
      <w:proofErr w:type="spellStart"/>
      <w:r w:rsidRPr="00E90874">
        <w:rPr>
          <w:rFonts w:ascii="Times New Roman" w:hAnsi="Times New Roman" w:cs="Times New Roman"/>
          <w:color w:val="000000" w:themeColor="text1"/>
          <w:sz w:val="24"/>
          <w:szCs w:val="24"/>
          <w:lang w:val="en-US"/>
        </w:rPr>
        <w:t>COONa</w:t>
      </w:r>
      <w:proofErr w:type="spellEnd"/>
      <w:r w:rsidRPr="00E90874">
        <w:rPr>
          <w:rFonts w:ascii="Times New Roman" w:hAnsi="Times New Roman" w:cs="Times New Roman"/>
          <w:color w:val="000000" w:themeColor="text1"/>
          <w:sz w:val="24"/>
          <w:szCs w:val="24"/>
        </w:rPr>
        <w:t>, -</w:t>
      </w:r>
      <w:r w:rsidRPr="00E90874">
        <w:rPr>
          <w:rFonts w:ascii="Times New Roman" w:hAnsi="Times New Roman" w:cs="Times New Roman"/>
          <w:color w:val="000000" w:themeColor="text1"/>
          <w:sz w:val="24"/>
          <w:szCs w:val="24"/>
          <w:lang w:val="en-US"/>
        </w:rPr>
        <w:t>SO</w:t>
      </w:r>
      <w:r w:rsidRPr="00E90874">
        <w:rPr>
          <w:rFonts w:ascii="Times New Roman" w:hAnsi="Times New Roman" w:cs="Times New Roman"/>
          <w:color w:val="000000" w:themeColor="text1"/>
          <w:sz w:val="24"/>
          <w:szCs w:val="24"/>
        </w:rPr>
        <w:t>3</w:t>
      </w:r>
      <w:r w:rsidRPr="00E90874">
        <w:rPr>
          <w:rFonts w:ascii="Times New Roman" w:hAnsi="Times New Roman" w:cs="Times New Roman"/>
          <w:color w:val="000000" w:themeColor="text1"/>
          <w:sz w:val="24"/>
          <w:szCs w:val="24"/>
          <w:lang w:val="en-US"/>
        </w:rPr>
        <w:t>Na</w:t>
      </w:r>
      <w:r w:rsidRPr="00E90874">
        <w:rPr>
          <w:rFonts w:ascii="Times New Roman" w:hAnsi="Times New Roman" w:cs="Times New Roman"/>
          <w:color w:val="000000" w:themeColor="text1"/>
          <w:sz w:val="24"/>
          <w:szCs w:val="24"/>
        </w:rPr>
        <w:t xml:space="preserve"> и т.п. Полярная группа обладает значительным электрическим моментом диполя и хорошо </w:t>
      </w:r>
      <w:proofErr w:type="spellStart"/>
      <w:r w:rsidRPr="00E90874">
        <w:rPr>
          <w:rFonts w:ascii="Times New Roman" w:hAnsi="Times New Roman" w:cs="Times New Roman"/>
          <w:color w:val="000000" w:themeColor="text1"/>
          <w:sz w:val="24"/>
          <w:szCs w:val="24"/>
        </w:rPr>
        <w:t>гидратируется</w:t>
      </w:r>
      <w:proofErr w:type="spellEnd"/>
      <w:r w:rsidRPr="00E90874">
        <w:rPr>
          <w:rFonts w:ascii="Times New Roman" w:hAnsi="Times New Roman" w:cs="Times New Roman"/>
          <w:color w:val="000000" w:themeColor="text1"/>
          <w:sz w:val="24"/>
          <w:szCs w:val="24"/>
        </w:rPr>
        <w:t>.</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 xml:space="preserve">При взаимодействии с водой молекулы погружаются в нее своими гидрофильными группами, гидрофобная часть располагается выше уровня воды. Чем длиннее углеводородный радикал, тем хуже вещество растворяется в воде, тем большая доля его находится в поверхностном слое [1]. Уменьшение поверхностного натяжения происходит </w:t>
      </w:r>
      <w:proofErr w:type="spellStart"/>
      <w:r w:rsidRPr="00E90874">
        <w:rPr>
          <w:rFonts w:ascii="Times New Roman" w:hAnsi="Times New Roman" w:cs="Times New Roman"/>
          <w:color w:val="000000" w:themeColor="text1"/>
          <w:sz w:val="24"/>
          <w:szCs w:val="24"/>
        </w:rPr>
        <w:t>засчет</w:t>
      </w:r>
      <w:proofErr w:type="spellEnd"/>
      <w:r w:rsidRPr="00E90874">
        <w:rPr>
          <w:rFonts w:ascii="Times New Roman" w:hAnsi="Times New Roman" w:cs="Times New Roman"/>
          <w:color w:val="000000" w:themeColor="text1"/>
          <w:sz w:val="24"/>
          <w:szCs w:val="24"/>
        </w:rPr>
        <w:t xml:space="preserve"> накопления менее полярных молекул ПАВ в поверхностном слое жидкости и увеличения межмолекулярного расстояния. Взаимное притяжение между углеводородными частями молекул мыла значительно меньше, чем между молекулами воды.</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 xml:space="preserve">ПАВ по своим физико-химическим свойствам делятся на три группы: молекулярные (электрически нейтральные молекулы спиртов, карбоновых кислот, белков), анион- и </w:t>
      </w:r>
      <w:proofErr w:type="spellStart"/>
      <w:r w:rsidRPr="00E90874">
        <w:rPr>
          <w:rFonts w:ascii="Times New Roman" w:hAnsi="Times New Roman" w:cs="Times New Roman"/>
          <w:color w:val="000000" w:themeColor="text1"/>
          <w:sz w:val="24"/>
          <w:szCs w:val="24"/>
        </w:rPr>
        <w:t>катионактивные</w:t>
      </w:r>
      <w:proofErr w:type="spellEnd"/>
      <w:r w:rsidRPr="00E90874">
        <w:rPr>
          <w:rFonts w:ascii="Times New Roman" w:hAnsi="Times New Roman" w:cs="Times New Roman"/>
          <w:color w:val="000000" w:themeColor="text1"/>
          <w:sz w:val="24"/>
          <w:szCs w:val="24"/>
        </w:rPr>
        <w:t xml:space="preserve"> </w:t>
      </w:r>
      <w:proofErr w:type="spellStart"/>
      <w:r w:rsidRPr="00E90874">
        <w:rPr>
          <w:rFonts w:ascii="Times New Roman" w:hAnsi="Times New Roman" w:cs="Times New Roman"/>
          <w:color w:val="000000" w:themeColor="text1"/>
          <w:sz w:val="24"/>
          <w:szCs w:val="24"/>
        </w:rPr>
        <w:t>ионогенные</w:t>
      </w:r>
      <w:proofErr w:type="spellEnd"/>
      <w:r w:rsidRPr="00E90874">
        <w:rPr>
          <w:rFonts w:ascii="Times New Roman" w:hAnsi="Times New Roman" w:cs="Times New Roman"/>
          <w:color w:val="000000" w:themeColor="text1"/>
          <w:sz w:val="24"/>
          <w:szCs w:val="24"/>
        </w:rPr>
        <w:t xml:space="preserve"> вещества. Молекулы </w:t>
      </w:r>
      <w:proofErr w:type="spellStart"/>
      <w:r w:rsidRPr="00E90874">
        <w:rPr>
          <w:rFonts w:ascii="Times New Roman" w:hAnsi="Times New Roman" w:cs="Times New Roman"/>
          <w:color w:val="000000" w:themeColor="text1"/>
          <w:sz w:val="24"/>
          <w:szCs w:val="24"/>
        </w:rPr>
        <w:t>ионогенных</w:t>
      </w:r>
      <w:proofErr w:type="spellEnd"/>
      <w:r w:rsidRPr="00E90874">
        <w:rPr>
          <w:rFonts w:ascii="Times New Roman" w:hAnsi="Times New Roman" w:cs="Times New Roman"/>
          <w:color w:val="000000" w:themeColor="text1"/>
          <w:sz w:val="24"/>
          <w:szCs w:val="24"/>
        </w:rPr>
        <w:t xml:space="preserve"> ПАВ в водной среде </w:t>
      </w:r>
      <w:proofErr w:type="spellStart"/>
      <w:r w:rsidRPr="00E90874">
        <w:rPr>
          <w:rFonts w:ascii="Times New Roman" w:hAnsi="Times New Roman" w:cs="Times New Roman"/>
          <w:color w:val="000000" w:themeColor="text1"/>
          <w:sz w:val="24"/>
          <w:szCs w:val="24"/>
        </w:rPr>
        <w:t>диссоциируют</w:t>
      </w:r>
      <w:proofErr w:type="spellEnd"/>
      <w:r w:rsidRPr="00E90874">
        <w:rPr>
          <w:rFonts w:ascii="Times New Roman" w:hAnsi="Times New Roman" w:cs="Times New Roman"/>
          <w:color w:val="000000" w:themeColor="text1"/>
          <w:sz w:val="24"/>
          <w:szCs w:val="24"/>
        </w:rPr>
        <w:t xml:space="preserve"> на ионы, однако поверхностно-активным может быть анион или катион.</w:t>
      </w:r>
    </w:p>
    <w:p w:rsidR="000B559D" w:rsidRDefault="000B559D" w:rsidP="000B559D">
      <w:pPr>
        <w:spacing w:after="0"/>
        <w:ind w:firstLine="709"/>
        <w:jc w:val="center"/>
        <w:rPr>
          <w:rFonts w:ascii="Times New Roman" w:hAnsi="Times New Roman" w:cs="Times New Roman"/>
          <w:color w:val="000000" w:themeColor="text1"/>
          <w:sz w:val="24"/>
          <w:szCs w:val="24"/>
        </w:rPr>
      </w:pPr>
      <w:r w:rsidRPr="000B559D">
        <w:rPr>
          <w:rFonts w:ascii="Times New Roman" w:hAnsi="Times New Roman" w:cs="Times New Roman"/>
          <w:b/>
          <w:color w:val="000000" w:themeColor="text1"/>
          <w:sz w:val="24"/>
          <w:szCs w:val="24"/>
        </w:rPr>
        <w:t>Билет № 17</w:t>
      </w:r>
    </w:p>
    <w:p w:rsidR="00E90874" w:rsidRPr="000B559D" w:rsidRDefault="000B559D" w:rsidP="000B559D">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П</w:t>
      </w:r>
      <w:r w:rsidR="00E90874" w:rsidRPr="000B559D">
        <w:rPr>
          <w:rFonts w:ascii="Times New Roman" w:hAnsi="Times New Roman" w:cs="Times New Roman"/>
          <w:color w:val="000000" w:themeColor="text1"/>
          <w:sz w:val="24"/>
          <w:szCs w:val="24"/>
        </w:rPr>
        <w:t xml:space="preserve">олучение </w:t>
      </w:r>
      <w:proofErr w:type="spellStart"/>
      <w:r w:rsidR="00E90874" w:rsidRPr="000B559D">
        <w:rPr>
          <w:rFonts w:ascii="Times New Roman" w:hAnsi="Times New Roman" w:cs="Times New Roman"/>
          <w:color w:val="000000" w:themeColor="text1"/>
          <w:sz w:val="24"/>
          <w:szCs w:val="24"/>
        </w:rPr>
        <w:t>алкинов</w:t>
      </w:r>
      <w:proofErr w:type="spellEnd"/>
      <w:r w:rsidR="00E90874" w:rsidRPr="000B559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roofErr w:type="spellStart"/>
      <w:r w:rsidR="00E90874" w:rsidRPr="00E90874">
        <w:rPr>
          <w:rFonts w:ascii="Times New Roman" w:hAnsi="Times New Roman" w:cs="Times New Roman"/>
          <w:color w:val="000000" w:themeColor="text1"/>
          <w:sz w:val="24"/>
          <w:szCs w:val="24"/>
        </w:rPr>
        <w:t>Алкины</w:t>
      </w:r>
      <w:proofErr w:type="spellEnd"/>
      <w:r w:rsidR="00E90874" w:rsidRPr="00E90874">
        <w:rPr>
          <w:rFonts w:ascii="Times New Roman" w:hAnsi="Times New Roman" w:cs="Times New Roman"/>
          <w:color w:val="000000" w:themeColor="text1"/>
          <w:sz w:val="24"/>
          <w:szCs w:val="24"/>
        </w:rPr>
        <w:t xml:space="preserve"> по своим физическим свойствам напоминают соответствующие</w:t>
      </w:r>
      <w:r w:rsidR="00E90874" w:rsidRPr="00E90874">
        <w:rPr>
          <w:rFonts w:ascii="Times New Roman" w:hAnsi="Times New Roman" w:cs="Times New Roman"/>
          <w:color w:val="000000" w:themeColor="text1"/>
          <w:sz w:val="24"/>
          <w:szCs w:val="24"/>
          <w:lang w:val="en-US"/>
        </w:rPr>
        <w:t> </w:t>
      </w:r>
      <w:hyperlink r:id="rId85" w:history="1">
        <w:proofErr w:type="spellStart"/>
        <w:proofErr w:type="gramStart"/>
        <w:r w:rsidR="00E90874" w:rsidRPr="00E90874">
          <w:rPr>
            <w:rFonts w:ascii="Times New Roman" w:hAnsi="Times New Roman" w:cs="Times New Roman"/>
            <w:color w:val="000000" w:themeColor="text1"/>
            <w:sz w:val="24"/>
            <w:szCs w:val="24"/>
          </w:rPr>
          <w:t>алкены</w:t>
        </w:r>
        <w:proofErr w:type="spellEnd"/>
      </w:hyperlink>
      <w:r w:rsidR="00E90874" w:rsidRPr="00E90874">
        <w:rPr>
          <w:rFonts w:ascii="Times New Roman" w:hAnsi="Times New Roman" w:cs="Times New Roman"/>
          <w:color w:val="000000" w:themeColor="text1"/>
          <w:sz w:val="24"/>
          <w:szCs w:val="24"/>
        </w:rPr>
        <w:t xml:space="preserve"> .</w:t>
      </w:r>
      <w:proofErr w:type="gramEnd"/>
      <w:r w:rsidR="00E90874" w:rsidRPr="00E90874">
        <w:rPr>
          <w:rFonts w:ascii="Times New Roman" w:hAnsi="Times New Roman" w:cs="Times New Roman"/>
          <w:color w:val="000000" w:themeColor="text1"/>
          <w:sz w:val="24"/>
          <w:szCs w:val="24"/>
        </w:rPr>
        <w:t xml:space="preserve"> Низшие (до С4)</w:t>
      </w:r>
      <w:r w:rsidR="00E90874" w:rsidRPr="00E90874">
        <w:rPr>
          <w:rFonts w:ascii="Times New Roman" w:hAnsi="Times New Roman" w:cs="Times New Roman"/>
          <w:color w:val="000000" w:themeColor="text1"/>
          <w:sz w:val="24"/>
          <w:szCs w:val="24"/>
          <w:lang w:val="en-US"/>
        </w:rPr>
        <w:t> </w:t>
      </w:r>
      <w:r w:rsidR="00E90874" w:rsidRPr="00E90874">
        <w:rPr>
          <w:rFonts w:ascii="Times New Roman" w:hAnsi="Times New Roman" w:cs="Times New Roman"/>
          <w:color w:val="000000" w:themeColor="text1"/>
          <w:sz w:val="24"/>
          <w:szCs w:val="24"/>
        </w:rPr>
        <w:t xml:space="preserve">— газы без цвета и запаха, имеющие более высокие температуры кипения, чем аналоги в </w:t>
      </w:r>
      <w:proofErr w:type="spellStart"/>
      <w:r w:rsidR="00E90874" w:rsidRPr="00E90874">
        <w:rPr>
          <w:rFonts w:ascii="Times New Roman" w:hAnsi="Times New Roman" w:cs="Times New Roman"/>
          <w:color w:val="000000" w:themeColor="text1"/>
          <w:sz w:val="24"/>
          <w:szCs w:val="24"/>
        </w:rPr>
        <w:t>алкенах</w:t>
      </w:r>
      <w:proofErr w:type="spellEnd"/>
      <w:r w:rsidR="00E90874" w:rsidRPr="00E90874">
        <w:rPr>
          <w:rFonts w:ascii="Times New Roman" w:hAnsi="Times New Roman" w:cs="Times New Roman"/>
          <w:color w:val="000000" w:themeColor="text1"/>
          <w:sz w:val="24"/>
          <w:szCs w:val="24"/>
        </w:rPr>
        <w:t xml:space="preserve">. </w:t>
      </w:r>
      <w:proofErr w:type="spellStart"/>
      <w:r w:rsidR="00E90874" w:rsidRPr="000B559D">
        <w:rPr>
          <w:rFonts w:ascii="Times New Roman" w:hAnsi="Times New Roman" w:cs="Times New Roman"/>
          <w:color w:val="000000" w:themeColor="text1"/>
          <w:sz w:val="24"/>
          <w:szCs w:val="24"/>
        </w:rPr>
        <w:t>Алкины</w:t>
      </w:r>
      <w:proofErr w:type="spellEnd"/>
      <w:r w:rsidR="00E90874" w:rsidRPr="000B559D">
        <w:rPr>
          <w:rFonts w:ascii="Times New Roman" w:hAnsi="Times New Roman" w:cs="Times New Roman"/>
          <w:color w:val="000000" w:themeColor="text1"/>
          <w:sz w:val="24"/>
          <w:szCs w:val="24"/>
        </w:rPr>
        <w:t xml:space="preserve"> плохо </w:t>
      </w:r>
      <w:proofErr w:type="spellStart"/>
      <w:r w:rsidR="00E90874" w:rsidRPr="000B559D">
        <w:rPr>
          <w:rFonts w:ascii="Times New Roman" w:hAnsi="Times New Roman" w:cs="Times New Roman"/>
          <w:color w:val="000000" w:themeColor="text1"/>
          <w:sz w:val="24"/>
          <w:szCs w:val="24"/>
        </w:rPr>
        <w:t>раство</w:t>
      </w:r>
      <w:r w:rsidR="00E90874" w:rsidRPr="00E90874">
        <w:rPr>
          <w:rFonts w:ascii="Times New Roman" w:hAnsi="Times New Roman" w:cs="Times New Roman"/>
          <w:color w:val="000000" w:themeColor="text1"/>
          <w:sz w:val="24"/>
          <w:szCs w:val="24"/>
          <w:lang w:val="en-US"/>
        </w:rPr>
        <w:t>римы</w:t>
      </w:r>
      <w:proofErr w:type="spellEnd"/>
      <w:r w:rsidR="00E90874" w:rsidRPr="00E90874">
        <w:rPr>
          <w:rFonts w:ascii="Times New Roman" w:hAnsi="Times New Roman" w:cs="Times New Roman"/>
          <w:color w:val="000000" w:themeColor="text1"/>
          <w:sz w:val="24"/>
          <w:szCs w:val="24"/>
          <w:lang w:val="en-US"/>
        </w:rPr>
        <w:t xml:space="preserve"> в </w:t>
      </w:r>
      <w:proofErr w:type="spellStart"/>
      <w:r w:rsidR="00E90874" w:rsidRPr="00E90874">
        <w:rPr>
          <w:rFonts w:ascii="Times New Roman" w:hAnsi="Times New Roman" w:cs="Times New Roman"/>
          <w:color w:val="000000" w:themeColor="text1"/>
          <w:sz w:val="24"/>
          <w:szCs w:val="24"/>
          <w:lang w:val="en-US"/>
        </w:rPr>
        <w:t>воде</w:t>
      </w:r>
      <w:proofErr w:type="spellEnd"/>
      <w:r w:rsidR="00E90874" w:rsidRPr="00E90874">
        <w:rPr>
          <w:rFonts w:ascii="Times New Roman" w:hAnsi="Times New Roman" w:cs="Times New Roman"/>
          <w:color w:val="000000" w:themeColor="text1"/>
          <w:sz w:val="24"/>
          <w:szCs w:val="24"/>
          <w:lang w:val="en-US"/>
        </w:rPr>
        <w:t xml:space="preserve">, </w:t>
      </w:r>
      <w:proofErr w:type="spellStart"/>
      <w:r w:rsidR="00E90874" w:rsidRPr="00E90874">
        <w:rPr>
          <w:rFonts w:ascii="Times New Roman" w:hAnsi="Times New Roman" w:cs="Times New Roman"/>
          <w:color w:val="000000" w:themeColor="text1"/>
          <w:sz w:val="24"/>
          <w:szCs w:val="24"/>
          <w:lang w:val="en-US"/>
        </w:rPr>
        <w:t>лучше</w:t>
      </w:r>
      <w:proofErr w:type="spellEnd"/>
      <w:r w:rsidR="00E90874" w:rsidRPr="00E90874">
        <w:rPr>
          <w:rFonts w:ascii="Times New Roman" w:hAnsi="Times New Roman" w:cs="Times New Roman"/>
          <w:color w:val="000000" w:themeColor="text1"/>
          <w:sz w:val="24"/>
          <w:szCs w:val="24"/>
          <w:lang w:val="en-US"/>
        </w:rPr>
        <w:t xml:space="preserve"> — в </w:t>
      </w:r>
      <w:proofErr w:type="spellStart"/>
      <w:r w:rsidR="00E90874" w:rsidRPr="00E90874">
        <w:rPr>
          <w:rFonts w:ascii="Times New Roman" w:hAnsi="Times New Roman" w:cs="Times New Roman"/>
          <w:color w:val="000000" w:themeColor="text1"/>
          <w:sz w:val="24"/>
          <w:szCs w:val="24"/>
          <w:lang w:val="en-US"/>
        </w:rPr>
        <w:t>органических</w:t>
      </w:r>
      <w:proofErr w:type="spellEnd"/>
      <w:r w:rsidR="00E90874" w:rsidRPr="00E90874">
        <w:rPr>
          <w:rFonts w:ascii="Times New Roman" w:hAnsi="Times New Roman" w:cs="Times New Roman"/>
          <w:color w:val="000000" w:themeColor="text1"/>
          <w:sz w:val="24"/>
          <w:szCs w:val="24"/>
          <w:lang w:val="en-US"/>
        </w:rPr>
        <w:t xml:space="preserve"> </w:t>
      </w:r>
      <w:proofErr w:type="spellStart"/>
      <w:r w:rsidR="00E90874" w:rsidRPr="00E90874">
        <w:rPr>
          <w:rFonts w:ascii="Times New Roman" w:hAnsi="Times New Roman" w:cs="Times New Roman"/>
          <w:color w:val="000000" w:themeColor="text1"/>
          <w:sz w:val="24"/>
          <w:szCs w:val="24"/>
          <w:lang w:val="en-US"/>
        </w:rPr>
        <w:t>растворителях</w:t>
      </w:r>
      <w:proofErr w:type="spellEnd"/>
      <w:r w:rsidR="00E90874" w:rsidRPr="00E90874">
        <w:rPr>
          <w:rFonts w:ascii="Times New Roman" w:hAnsi="Times New Roman" w:cs="Times New Roman"/>
          <w:color w:val="000000" w:themeColor="text1"/>
          <w:sz w:val="24"/>
          <w:szCs w:val="24"/>
          <w:lang w:val="en-US"/>
        </w:rPr>
        <w:t>.</w:t>
      </w:r>
    </w:p>
    <w:tbl>
      <w:tblPr>
        <w:tblW w:w="0" w:type="auto"/>
        <w:tblLayout w:type="fixed"/>
        <w:tblCellMar>
          <w:left w:w="10" w:type="dxa"/>
          <w:right w:w="10" w:type="dxa"/>
        </w:tblCellMar>
        <w:tblLook w:val="0000" w:firstRow="0" w:lastRow="0" w:firstColumn="0" w:lastColumn="0" w:noHBand="0" w:noVBand="0"/>
      </w:tblPr>
      <w:tblGrid>
        <w:gridCol w:w="368"/>
        <w:gridCol w:w="2477"/>
        <w:gridCol w:w="2410"/>
      </w:tblGrid>
      <w:tr w:rsidR="000B559D" w:rsidRPr="00E90874" w:rsidTr="000B559D">
        <w:tblPrEx>
          <w:tblCellMar>
            <w:top w:w="0" w:type="dxa"/>
            <w:bottom w:w="0" w:type="dxa"/>
          </w:tblCellMar>
        </w:tblPrEx>
        <w:tc>
          <w:tcPr>
            <w:tcW w:w="368" w:type="dxa"/>
            <w:tcBorders>
              <w:top w:val="nil"/>
              <w:left w:val="nil"/>
              <w:bottom w:val="nil"/>
              <w:right w:val="nil"/>
            </w:tcBorders>
            <w:vAlign w:val="center"/>
          </w:tcPr>
          <w:p w:rsidR="000B559D" w:rsidRPr="00E90874" w:rsidRDefault="000B559D" w:rsidP="00E90874">
            <w:pPr>
              <w:pBdr>
                <w:top w:val="single" w:sz="2" w:space="1" w:color="auto"/>
                <w:left w:val="single" w:sz="2" w:space="1" w:color="auto"/>
                <w:bottom w:val="single" w:sz="2" w:space="1" w:color="auto"/>
                <w:right w:val="single" w:sz="2" w:space="1" w:color="auto"/>
              </w:pBdr>
              <w:spacing w:after="0"/>
              <w:ind w:firstLine="709"/>
              <w:jc w:val="both"/>
              <w:rPr>
                <w:rFonts w:ascii="Times New Roman" w:hAnsi="Times New Roman" w:cs="Times New Roman"/>
                <w:color w:val="000000" w:themeColor="text1"/>
                <w:sz w:val="24"/>
                <w:szCs w:val="24"/>
                <w:lang w:val="en-US"/>
              </w:rPr>
            </w:pPr>
            <w:r w:rsidRPr="00E90874">
              <w:rPr>
                <w:rFonts w:ascii="Times New Roman" w:hAnsi="Times New Roman" w:cs="Times New Roman"/>
                <w:color w:val="000000" w:themeColor="text1"/>
                <w:sz w:val="24"/>
                <w:szCs w:val="24"/>
                <w:lang w:val="en-US"/>
              </w:rPr>
              <w:t>№</w:t>
            </w:r>
          </w:p>
        </w:tc>
        <w:tc>
          <w:tcPr>
            <w:tcW w:w="2477" w:type="dxa"/>
            <w:tcBorders>
              <w:top w:val="nil"/>
              <w:left w:val="nil"/>
              <w:bottom w:val="nil"/>
              <w:right w:val="nil"/>
            </w:tcBorders>
            <w:vAlign w:val="center"/>
          </w:tcPr>
          <w:p w:rsidR="000B559D" w:rsidRPr="00E90874" w:rsidRDefault="000B559D" w:rsidP="000B559D">
            <w:pPr>
              <w:pBdr>
                <w:top w:val="single" w:sz="2" w:space="1" w:color="auto"/>
                <w:left w:val="single" w:sz="2" w:space="1" w:color="auto"/>
                <w:bottom w:val="single" w:sz="2" w:space="1" w:color="auto"/>
                <w:right w:val="single" w:sz="2" w:space="1" w:color="auto"/>
              </w:pBdr>
              <w:spacing w:after="0"/>
              <w:jc w:val="both"/>
              <w:rPr>
                <w:rFonts w:ascii="Times New Roman" w:hAnsi="Times New Roman" w:cs="Times New Roman"/>
                <w:color w:val="000000" w:themeColor="text1"/>
                <w:sz w:val="24"/>
                <w:szCs w:val="24"/>
                <w:lang w:val="en-US"/>
              </w:rPr>
            </w:pPr>
            <w:proofErr w:type="spellStart"/>
            <w:r w:rsidRPr="00E90874">
              <w:rPr>
                <w:rFonts w:ascii="Times New Roman" w:hAnsi="Times New Roman" w:cs="Times New Roman"/>
                <w:bCs/>
                <w:color w:val="000000" w:themeColor="text1"/>
                <w:sz w:val="24"/>
                <w:szCs w:val="24"/>
                <w:lang w:val="en-US"/>
              </w:rPr>
              <w:t>Название</w:t>
            </w:r>
            <w:proofErr w:type="spellEnd"/>
          </w:p>
        </w:tc>
        <w:tc>
          <w:tcPr>
            <w:tcW w:w="2410" w:type="dxa"/>
            <w:tcBorders>
              <w:top w:val="nil"/>
              <w:left w:val="nil"/>
              <w:bottom w:val="nil"/>
              <w:right w:val="nil"/>
            </w:tcBorders>
            <w:vAlign w:val="center"/>
          </w:tcPr>
          <w:p w:rsidR="000B559D" w:rsidRPr="00E90874" w:rsidRDefault="000B559D" w:rsidP="000B559D">
            <w:pPr>
              <w:pBdr>
                <w:top w:val="single" w:sz="2" w:space="1" w:color="auto"/>
                <w:left w:val="single" w:sz="2" w:space="1" w:color="auto"/>
                <w:bottom w:val="single" w:sz="2" w:space="1" w:color="auto"/>
                <w:right w:val="single" w:sz="2" w:space="1" w:color="auto"/>
              </w:pBdr>
              <w:spacing w:after="0"/>
              <w:jc w:val="both"/>
              <w:rPr>
                <w:rFonts w:ascii="Times New Roman" w:hAnsi="Times New Roman" w:cs="Times New Roman"/>
                <w:bCs/>
                <w:color w:val="000000" w:themeColor="text1"/>
                <w:sz w:val="24"/>
                <w:szCs w:val="24"/>
                <w:lang w:val="en-US"/>
              </w:rPr>
            </w:pPr>
            <w:proofErr w:type="spellStart"/>
            <w:r w:rsidRPr="00E90874">
              <w:rPr>
                <w:rFonts w:ascii="Times New Roman" w:hAnsi="Times New Roman" w:cs="Times New Roman"/>
                <w:bCs/>
                <w:color w:val="000000" w:themeColor="text1"/>
                <w:sz w:val="24"/>
                <w:szCs w:val="24"/>
                <w:lang w:val="en-US"/>
              </w:rPr>
              <w:t>Формула</w:t>
            </w:r>
            <w:proofErr w:type="spellEnd"/>
          </w:p>
        </w:tc>
      </w:tr>
      <w:tr w:rsidR="000B559D" w:rsidRPr="00E90874" w:rsidTr="000B559D">
        <w:tblPrEx>
          <w:tblCellMar>
            <w:top w:w="0" w:type="dxa"/>
            <w:bottom w:w="0" w:type="dxa"/>
          </w:tblCellMar>
        </w:tblPrEx>
        <w:tc>
          <w:tcPr>
            <w:tcW w:w="368" w:type="dxa"/>
            <w:tcBorders>
              <w:top w:val="nil"/>
              <w:left w:val="nil"/>
              <w:bottom w:val="nil"/>
              <w:right w:val="nil"/>
            </w:tcBorders>
            <w:vAlign w:val="center"/>
          </w:tcPr>
          <w:p w:rsidR="000B559D" w:rsidRPr="00E90874" w:rsidRDefault="000B559D" w:rsidP="00E90874">
            <w:pPr>
              <w:pBdr>
                <w:top w:val="single" w:sz="2" w:space="1" w:color="auto"/>
                <w:left w:val="single" w:sz="2" w:space="1" w:color="auto"/>
                <w:bottom w:val="single" w:sz="2" w:space="1" w:color="auto"/>
                <w:right w:val="single" w:sz="2" w:space="1" w:color="auto"/>
              </w:pBdr>
              <w:spacing w:after="0"/>
              <w:ind w:firstLine="709"/>
              <w:jc w:val="both"/>
              <w:rPr>
                <w:rFonts w:ascii="Times New Roman" w:hAnsi="Times New Roman" w:cs="Times New Roman"/>
                <w:color w:val="000000" w:themeColor="text1"/>
                <w:sz w:val="24"/>
                <w:szCs w:val="24"/>
                <w:lang w:val="en-US"/>
              </w:rPr>
            </w:pPr>
            <w:r w:rsidRPr="00E90874">
              <w:rPr>
                <w:rFonts w:ascii="Times New Roman" w:hAnsi="Times New Roman" w:cs="Times New Roman"/>
                <w:color w:val="000000" w:themeColor="text1"/>
                <w:sz w:val="24"/>
                <w:szCs w:val="24"/>
                <w:lang w:val="en-US"/>
              </w:rPr>
              <w:t>1</w:t>
            </w:r>
          </w:p>
        </w:tc>
        <w:tc>
          <w:tcPr>
            <w:tcW w:w="2477" w:type="dxa"/>
            <w:tcBorders>
              <w:top w:val="nil"/>
              <w:left w:val="nil"/>
              <w:bottom w:val="nil"/>
              <w:right w:val="nil"/>
            </w:tcBorders>
            <w:vAlign w:val="center"/>
          </w:tcPr>
          <w:p w:rsidR="000B559D" w:rsidRPr="00E90874" w:rsidRDefault="000B559D" w:rsidP="000B559D">
            <w:pPr>
              <w:pBdr>
                <w:top w:val="single" w:sz="2" w:space="1" w:color="auto"/>
                <w:left w:val="single" w:sz="2" w:space="1" w:color="auto"/>
                <w:bottom w:val="single" w:sz="2" w:space="1" w:color="auto"/>
                <w:right w:val="single" w:sz="2" w:space="1" w:color="auto"/>
              </w:pBdr>
              <w:spacing w:after="0"/>
              <w:jc w:val="both"/>
              <w:rPr>
                <w:rFonts w:ascii="Times New Roman" w:hAnsi="Times New Roman" w:cs="Times New Roman"/>
                <w:color w:val="000000" w:themeColor="text1"/>
                <w:sz w:val="24"/>
                <w:szCs w:val="24"/>
                <w:lang w:val="en-US"/>
              </w:rPr>
            </w:pPr>
            <w:hyperlink r:id="rId86" w:history="1">
              <w:proofErr w:type="spellStart"/>
              <w:r w:rsidRPr="00E90874">
                <w:rPr>
                  <w:rFonts w:ascii="Times New Roman" w:hAnsi="Times New Roman" w:cs="Times New Roman"/>
                  <w:color w:val="000000" w:themeColor="text1"/>
                  <w:sz w:val="24"/>
                  <w:szCs w:val="24"/>
                  <w:lang w:val="en-US"/>
                </w:rPr>
                <w:t>Этин</w:t>
              </w:r>
              <w:proofErr w:type="spellEnd"/>
            </w:hyperlink>
          </w:p>
        </w:tc>
        <w:tc>
          <w:tcPr>
            <w:tcW w:w="2410" w:type="dxa"/>
            <w:tcBorders>
              <w:top w:val="nil"/>
              <w:left w:val="nil"/>
              <w:bottom w:val="nil"/>
              <w:right w:val="nil"/>
            </w:tcBorders>
            <w:vAlign w:val="center"/>
          </w:tcPr>
          <w:p w:rsidR="000B559D" w:rsidRPr="00E90874" w:rsidRDefault="000B559D" w:rsidP="000B559D">
            <w:pPr>
              <w:pBdr>
                <w:top w:val="single" w:sz="2" w:space="1" w:color="auto"/>
                <w:left w:val="single" w:sz="2" w:space="1" w:color="auto"/>
                <w:bottom w:val="single" w:sz="2" w:space="1" w:color="auto"/>
                <w:right w:val="single" w:sz="2" w:space="1" w:color="auto"/>
              </w:pBdr>
              <w:spacing w:after="0"/>
              <w:jc w:val="both"/>
              <w:rPr>
                <w:rFonts w:ascii="Times New Roman" w:hAnsi="Times New Roman" w:cs="Times New Roman"/>
                <w:color w:val="000000" w:themeColor="text1"/>
                <w:sz w:val="24"/>
                <w:szCs w:val="24"/>
                <w:lang w:val="en-US"/>
              </w:rPr>
            </w:pPr>
            <w:r w:rsidRPr="00E90874">
              <w:rPr>
                <w:rFonts w:ascii="Times New Roman" w:hAnsi="Times New Roman" w:cs="Times New Roman"/>
                <w:color w:val="000000" w:themeColor="text1"/>
                <w:sz w:val="24"/>
                <w:szCs w:val="24"/>
                <w:lang w:val="en-US"/>
              </w:rPr>
              <w:t>С2H2</w:t>
            </w:r>
          </w:p>
        </w:tc>
      </w:tr>
      <w:tr w:rsidR="000B559D" w:rsidRPr="00E90874" w:rsidTr="000B559D">
        <w:tblPrEx>
          <w:tblCellMar>
            <w:top w:w="0" w:type="dxa"/>
            <w:bottom w:w="0" w:type="dxa"/>
          </w:tblCellMar>
        </w:tblPrEx>
        <w:tc>
          <w:tcPr>
            <w:tcW w:w="368" w:type="dxa"/>
            <w:tcBorders>
              <w:top w:val="nil"/>
              <w:left w:val="nil"/>
              <w:bottom w:val="nil"/>
              <w:right w:val="nil"/>
            </w:tcBorders>
            <w:vAlign w:val="center"/>
          </w:tcPr>
          <w:p w:rsidR="000B559D" w:rsidRPr="00E90874" w:rsidRDefault="000B559D" w:rsidP="00E90874">
            <w:pPr>
              <w:pBdr>
                <w:top w:val="single" w:sz="2" w:space="1" w:color="auto"/>
                <w:left w:val="single" w:sz="2" w:space="1" w:color="auto"/>
                <w:bottom w:val="single" w:sz="2" w:space="1" w:color="auto"/>
                <w:right w:val="single" w:sz="2" w:space="1" w:color="auto"/>
              </w:pBdr>
              <w:spacing w:after="0"/>
              <w:ind w:firstLine="709"/>
              <w:jc w:val="both"/>
              <w:rPr>
                <w:rFonts w:ascii="Times New Roman" w:hAnsi="Times New Roman" w:cs="Times New Roman"/>
                <w:color w:val="000000" w:themeColor="text1"/>
                <w:sz w:val="24"/>
                <w:szCs w:val="24"/>
                <w:lang w:val="en-US"/>
              </w:rPr>
            </w:pPr>
            <w:r w:rsidRPr="00E90874">
              <w:rPr>
                <w:rFonts w:ascii="Times New Roman" w:hAnsi="Times New Roman" w:cs="Times New Roman"/>
                <w:color w:val="000000" w:themeColor="text1"/>
                <w:sz w:val="24"/>
                <w:szCs w:val="24"/>
                <w:lang w:val="en-US"/>
              </w:rPr>
              <w:t>2</w:t>
            </w:r>
          </w:p>
        </w:tc>
        <w:tc>
          <w:tcPr>
            <w:tcW w:w="2477" w:type="dxa"/>
            <w:tcBorders>
              <w:top w:val="nil"/>
              <w:left w:val="nil"/>
              <w:bottom w:val="nil"/>
              <w:right w:val="nil"/>
            </w:tcBorders>
            <w:vAlign w:val="center"/>
          </w:tcPr>
          <w:p w:rsidR="000B559D" w:rsidRPr="00E90874" w:rsidRDefault="000B559D" w:rsidP="000B559D">
            <w:pPr>
              <w:pBdr>
                <w:top w:val="single" w:sz="2" w:space="1" w:color="auto"/>
                <w:left w:val="single" w:sz="2" w:space="1" w:color="auto"/>
                <w:bottom w:val="single" w:sz="2" w:space="1" w:color="auto"/>
                <w:right w:val="single" w:sz="2" w:space="1" w:color="auto"/>
              </w:pBdr>
              <w:spacing w:after="0"/>
              <w:jc w:val="both"/>
              <w:rPr>
                <w:rFonts w:ascii="Times New Roman" w:hAnsi="Times New Roman" w:cs="Times New Roman"/>
                <w:color w:val="000000" w:themeColor="text1"/>
                <w:sz w:val="24"/>
                <w:szCs w:val="24"/>
                <w:lang w:val="en-US"/>
              </w:rPr>
            </w:pPr>
            <w:hyperlink r:id="rId87" w:history="1">
              <w:proofErr w:type="spellStart"/>
              <w:r w:rsidRPr="00E90874">
                <w:rPr>
                  <w:rFonts w:ascii="Times New Roman" w:hAnsi="Times New Roman" w:cs="Times New Roman"/>
                  <w:color w:val="000000" w:themeColor="text1"/>
                  <w:sz w:val="24"/>
                  <w:szCs w:val="24"/>
                  <w:lang w:val="en-US"/>
                </w:rPr>
                <w:t>Пропин</w:t>
              </w:r>
              <w:proofErr w:type="spellEnd"/>
            </w:hyperlink>
          </w:p>
        </w:tc>
        <w:tc>
          <w:tcPr>
            <w:tcW w:w="2410" w:type="dxa"/>
            <w:tcBorders>
              <w:top w:val="nil"/>
              <w:left w:val="nil"/>
              <w:bottom w:val="nil"/>
              <w:right w:val="nil"/>
            </w:tcBorders>
            <w:vAlign w:val="center"/>
          </w:tcPr>
          <w:p w:rsidR="000B559D" w:rsidRPr="00E90874" w:rsidRDefault="000B559D" w:rsidP="000B559D">
            <w:pPr>
              <w:pBdr>
                <w:top w:val="single" w:sz="2" w:space="1" w:color="auto"/>
                <w:left w:val="single" w:sz="2" w:space="1" w:color="auto"/>
                <w:bottom w:val="single" w:sz="2" w:space="1" w:color="auto"/>
                <w:right w:val="single" w:sz="2" w:space="1" w:color="auto"/>
              </w:pBdr>
              <w:spacing w:after="0"/>
              <w:jc w:val="both"/>
              <w:rPr>
                <w:rFonts w:ascii="Times New Roman" w:hAnsi="Times New Roman" w:cs="Times New Roman"/>
                <w:color w:val="000000" w:themeColor="text1"/>
                <w:sz w:val="24"/>
                <w:szCs w:val="24"/>
                <w:lang w:val="en-US"/>
              </w:rPr>
            </w:pPr>
            <w:r w:rsidRPr="00E90874">
              <w:rPr>
                <w:rFonts w:ascii="Times New Roman" w:hAnsi="Times New Roman" w:cs="Times New Roman"/>
                <w:color w:val="000000" w:themeColor="text1"/>
                <w:sz w:val="24"/>
                <w:szCs w:val="24"/>
                <w:lang w:val="en-US"/>
              </w:rPr>
              <w:t>C3H4</w:t>
            </w:r>
          </w:p>
        </w:tc>
      </w:tr>
      <w:tr w:rsidR="000B559D" w:rsidRPr="00E90874" w:rsidTr="000B559D">
        <w:tblPrEx>
          <w:tblCellMar>
            <w:top w:w="0" w:type="dxa"/>
            <w:bottom w:w="0" w:type="dxa"/>
          </w:tblCellMar>
        </w:tblPrEx>
        <w:tc>
          <w:tcPr>
            <w:tcW w:w="368" w:type="dxa"/>
            <w:tcBorders>
              <w:top w:val="nil"/>
              <w:left w:val="nil"/>
              <w:bottom w:val="nil"/>
              <w:right w:val="nil"/>
            </w:tcBorders>
            <w:vAlign w:val="center"/>
          </w:tcPr>
          <w:p w:rsidR="000B559D" w:rsidRPr="00E90874" w:rsidRDefault="000B559D" w:rsidP="00E90874">
            <w:pPr>
              <w:pBdr>
                <w:top w:val="single" w:sz="2" w:space="1" w:color="auto"/>
                <w:left w:val="single" w:sz="2" w:space="1" w:color="auto"/>
                <w:bottom w:val="single" w:sz="2" w:space="1" w:color="auto"/>
                <w:right w:val="single" w:sz="2" w:space="1" w:color="auto"/>
              </w:pBdr>
              <w:spacing w:after="0"/>
              <w:ind w:firstLine="709"/>
              <w:jc w:val="both"/>
              <w:rPr>
                <w:rFonts w:ascii="Times New Roman" w:hAnsi="Times New Roman" w:cs="Times New Roman"/>
                <w:color w:val="000000" w:themeColor="text1"/>
                <w:sz w:val="24"/>
                <w:szCs w:val="24"/>
                <w:lang w:val="en-US"/>
              </w:rPr>
            </w:pPr>
            <w:r w:rsidRPr="00E90874">
              <w:rPr>
                <w:rFonts w:ascii="Times New Roman" w:hAnsi="Times New Roman" w:cs="Times New Roman"/>
                <w:color w:val="000000" w:themeColor="text1"/>
                <w:sz w:val="24"/>
                <w:szCs w:val="24"/>
                <w:lang w:val="en-US"/>
              </w:rPr>
              <w:t>3</w:t>
            </w:r>
          </w:p>
        </w:tc>
        <w:tc>
          <w:tcPr>
            <w:tcW w:w="2477" w:type="dxa"/>
            <w:tcBorders>
              <w:top w:val="nil"/>
              <w:left w:val="nil"/>
              <w:bottom w:val="nil"/>
              <w:right w:val="nil"/>
            </w:tcBorders>
            <w:vAlign w:val="center"/>
          </w:tcPr>
          <w:p w:rsidR="000B559D" w:rsidRPr="00E90874" w:rsidRDefault="000B559D" w:rsidP="000B559D">
            <w:pPr>
              <w:pBdr>
                <w:top w:val="single" w:sz="2" w:space="1" w:color="auto"/>
                <w:left w:val="single" w:sz="2" w:space="1" w:color="auto"/>
                <w:bottom w:val="single" w:sz="2" w:space="1" w:color="auto"/>
                <w:right w:val="single" w:sz="2" w:space="1" w:color="auto"/>
              </w:pBdr>
              <w:spacing w:after="0"/>
              <w:jc w:val="both"/>
              <w:rPr>
                <w:rFonts w:ascii="Times New Roman" w:hAnsi="Times New Roman" w:cs="Times New Roman"/>
                <w:color w:val="000000" w:themeColor="text1"/>
                <w:sz w:val="24"/>
                <w:szCs w:val="24"/>
                <w:lang w:val="en-US"/>
              </w:rPr>
            </w:pPr>
            <w:hyperlink r:id="rId88" w:history="1">
              <w:r w:rsidRPr="00E90874">
                <w:rPr>
                  <w:rFonts w:ascii="Times New Roman" w:hAnsi="Times New Roman" w:cs="Times New Roman"/>
                  <w:color w:val="000000" w:themeColor="text1"/>
                  <w:sz w:val="24"/>
                  <w:szCs w:val="24"/>
                  <w:lang w:val="en-US"/>
                </w:rPr>
                <w:t>Бут-1-ин</w:t>
              </w:r>
            </w:hyperlink>
          </w:p>
        </w:tc>
        <w:tc>
          <w:tcPr>
            <w:tcW w:w="2410" w:type="dxa"/>
            <w:tcBorders>
              <w:top w:val="nil"/>
              <w:left w:val="nil"/>
              <w:bottom w:val="nil"/>
              <w:right w:val="nil"/>
            </w:tcBorders>
            <w:vAlign w:val="center"/>
          </w:tcPr>
          <w:p w:rsidR="000B559D" w:rsidRPr="00E90874" w:rsidRDefault="000B559D" w:rsidP="000B559D">
            <w:pPr>
              <w:pBdr>
                <w:top w:val="single" w:sz="2" w:space="1" w:color="auto"/>
                <w:left w:val="single" w:sz="2" w:space="1" w:color="auto"/>
                <w:bottom w:val="single" w:sz="2" w:space="1" w:color="auto"/>
                <w:right w:val="single" w:sz="2" w:space="1" w:color="auto"/>
              </w:pBdr>
              <w:spacing w:after="0"/>
              <w:jc w:val="both"/>
              <w:rPr>
                <w:rFonts w:ascii="Times New Roman" w:hAnsi="Times New Roman" w:cs="Times New Roman"/>
                <w:color w:val="000000" w:themeColor="text1"/>
                <w:sz w:val="24"/>
                <w:szCs w:val="24"/>
                <w:lang w:val="en-US"/>
              </w:rPr>
            </w:pPr>
            <w:r w:rsidRPr="00E90874">
              <w:rPr>
                <w:rFonts w:ascii="Times New Roman" w:hAnsi="Times New Roman" w:cs="Times New Roman"/>
                <w:color w:val="000000" w:themeColor="text1"/>
                <w:sz w:val="24"/>
                <w:szCs w:val="24"/>
                <w:lang w:val="en-US"/>
              </w:rPr>
              <w:t>HC≡C−CH2CH3</w:t>
            </w:r>
          </w:p>
        </w:tc>
      </w:tr>
      <w:tr w:rsidR="000B559D" w:rsidRPr="00E90874" w:rsidTr="000B559D">
        <w:tblPrEx>
          <w:tblCellMar>
            <w:top w:w="0" w:type="dxa"/>
            <w:bottom w:w="0" w:type="dxa"/>
          </w:tblCellMar>
        </w:tblPrEx>
        <w:tc>
          <w:tcPr>
            <w:tcW w:w="368" w:type="dxa"/>
            <w:tcBorders>
              <w:top w:val="nil"/>
              <w:left w:val="nil"/>
              <w:bottom w:val="nil"/>
              <w:right w:val="nil"/>
            </w:tcBorders>
            <w:vAlign w:val="center"/>
          </w:tcPr>
          <w:p w:rsidR="000B559D" w:rsidRPr="00E90874" w:rsidRDefault="000B559D" w:rsidP="00E90874">
            <w:pPr>
              <w:pBdr>
                <w:top w:val="single" w:sz="2" w:space="1" w:color="auto"/>
                <w:left w:val="single" w:sz="2" w:space="1" w:color="auto"/>
                <w:bottom w:val="single" w:sz="2" w:space="1" w:color="auto"/>
                <w:right w:val="single" w:sz="2" w:space="1" w:color="auto"/>
              </w:pBdr>
              <w:spacing w:after="0"/>
              <w:ind w:firstLine="709"/>
              <w:jc w:val="both"/>
              <w:rPr>
                <w:rFonts w:ascii="Times New Roman" w:hAnsi="Times New Roman" w:cs="Times New Roman"/>
                <w:color w:val="000000" w:themeColor="text1"/>
                <w:sz w:val="24"/>
                <w:szCs w:val="24"/>
                <w:lang w:val="en-US"/>
              </w:rPr>
            </w:pPr>
            <w:r w:rsidRPr="00E90874">
              <w:rPr>
                <w:rFonts w:ascii="Times New Roman" w:hAnsi="Times New Roman" w:cs="Times New Roman"/>
                <w:color w:val="000000" w:themeColor="text1"/>
                <w:sz w:val="24"/>
                <w:szCs w:val="24"/>
                <w:lang w:val="en-US"/>
              </w:rPr>
              <w:t>4</w:t>
            </w:r>
          </w:p>
        </w:tc>
        <w:tc>
          <w:tcPr>
            <w:tcW w:w="2477" w:type="dxa"/>
            <w:tcBorders>
              <w:top w:val="nil"/>
              <w:left w:val="nil"/>
              <w:bottom w:val="nil"/>
              <w:right w:val="nil"/>
            </w:tcBorders>
            <w:vAlign w:val="center"/>
          </w:tcPr>
          <w:p w:rsidR="000B559D" w:rsidRPr="00E90874" w:rsidRDefault="000B559D" w:rsidP="000B559D">
            <w:pPr>
              <w:pBdr>
                <w:top w:val="single" w:sz="2" w:space="1" w:color="auto"/>
                <w:left w:val="single" w:sz="2" w:space="1" w:color="auto"/>
                <w:bottom w:val="single" w:sz="2" w:space="1" w:color="auto"/>
                <w:right w:val="single" w:sz="2" w:space="1" w:color="auto"/>
              </w:pBdr>
              <w:spacing w:after="0"/>
              <w:jc w:val="both"/>
              <w:rPr>
                <w:rFonts w:ascii="Times New Roman" w:hAnsi="Times New Roman" w:cs="Times New Roman"/>
                <w:color w:val="000000" w:themeColor="text1"/>
                <w:sz w:val="24"/>
                <w:szCs w:val="24"/>
                <w:lang w:val="en-US"/>
              </w:rPr>
            </w:pPr>
            <w:hyperlink r:id="rId89" w:history="1">
              <w:r w:rsidRPr="00E90874">
                <w:rPr>
                  <w:rFonts w:ascii="Times New Roman" w:hAnsi="Times New Roman" w:cs="Times New Roman"/>
                  <w:color w:val="000000" w:themeColor="text1"/>
                  <w:sz w:val="24"/>
                  <w:szCs w:val="24"/>
                  <w:lang w:val="en-US"/>
                </w:rPr>
                <w:t>Бут-2-ин</w:t>
              </w:r>
            </w:hyperlink>
          </w:p>
        </w:tc>
        <w:tc>
          <w:tcPr>
            <w:tcW w:w="2410" w:type="dxa"/>
            <w:tcBorders>
              <w:top w:val="nil"/>
              <w:left w:val="nil"/>
              <w:bottom w:val="nil"/>
              <w:right w:val="nil"/>
            </w:tcBorders>
            <w:vAlign w:val="center"/>
          </w:tcPr>
          <w:p w:rsidR="000B559D" w:rsidRPr="00E90874" w:rsidRDefault="000B559D" w:rsidP="000B559D">
            <w:pPr>
              <w:pBdr>
                <w:top w:val="single" w:sz="2" w:space="1" w:color="auto"/>
                <w:left w:val="single" w:sz="2" w:space="1" w:color="auto"/>
                <w:bottom w:val="single" w:sz="2" w:space="1" w:color="auto"/>
                <w:right w:val="single" w:sz="2" w:space="1" w:color="auto"/>
              </w:pBdr>
              <w:spacing w:after="0"/>
              <w:jc w:val="both"/>
              <w:rPr>
                <w:rFonts w:ascii="Times New Roman" w:hAnsi="Times New Roman" w:cs="Times New Roman"/>
                <w:color w:val="000000" w:themeColor="text1"/>
                <w:sz w:val="24"/>
                <w:szCs w:val="24"/>
                <w:lang w:val="en-US"/>
              </w:rPr>
            </w:pPr>
            <w:r w:rsidRPr="00E90874">
              <w:rPr>
                <w:rFonts w:ascii="Times New Roman" w:hAnsi="Times New Roman" w:cs="Times New Roman"/>
                <w:color w:val="000000" w:themeColor="text1"/>
                <w:sz w:val="24"/>
                <w:szCs w:val="24"/>
                <w:lang w:val="en-US"/>
              </w:rPr>
              <w:t>CH3−C≡C−CH3</w:t>
            </w:r>
          </w:p>
        </w:tc>
      </w:tr>
      <w:tr w:rsidR="000B559D" w:rsidRPr="00E90874" w:rsidTr="000B559D">
        <w:tblPrEx>
          <w:tblCellMar>
            <w:top w:w="0" w:type="dxa"/>
            <w:bottom w:w="0" w:type="dxa"/>
          </w:tblCellMar>
        </w:tblPrEx>
        <w:tc>
          <w:tcPr>
            <w:tcW w:w="368" w:type="dxa"/>
            <w:tcBorders>
              <w:top w:val="nil"/>
              <w:left w:val="nil"/>
              <w:bottom w:val="nil"/>
              <w:right w:val="nil"/>
            </w:tcBorders>
            <w:vAlign w:val="center"/>
          </w:tcPr>
          <w:p w:rsidR="000B559D" w:rsidRPr="00E90874" w:rsidRDefault="000B559D" w:rsidP="00E90874">
            <w:pPr>
              <w:pBdr>
                <w:top w:val="single" w:sz="2" w:space="1" w:color="auto"/>
                <w:left w:val="single" w:sz="2" w:space="1" w:color="auto"/>
                <w:bottom w:val="single" w:sz="2" w:space="1" w:color="auto"/>
                <w:right w:val="single" w:sz="2" w:space="1" w:color="auto"/>
              </w:pBdr>
              <w:spacing w:after="0"/>
              <w:ind w:firstLine="709"/>
              <w:jc w:val="both"/>
              <w:rPr>
                <w:rFonts w:ascii="Times New Roman" w:hAnsi="Times New Roman" w:cs="Times New Roman"/>
                <w:color w:val="000000" w:themeColor="text1"/>
                <w:sz w:val="24"/>
                <w:szCs w:val="24"/>
                <w:lang w:val="en-US"/>
              </w:rPr>
            </w:pPr>
            <w:r w:rsidRPr="00E90874">
              <w:rPr>
                <w:rFonts w:ascii="Times New Roman" w:hAnsi="Times New Roman" w:cs="Times New Roman"/>
                <w:color w:val="000000" w:themeColor="text1"/>
                <w:sz w:val="24"/>
                <w:szCs w:val="24"/>
                <w:lang w:val="en-US"/>
              </w:rPr>
              <w:t>5</w:t>
            </w:r>
          </w:p>
        </w:tc>
        <w:tc>
          <w:tcPr>
            <w:tcW w:w="2477" w:type="dxa"/>
            <w:tcBorders>
              <w:top w:val="nil"/>
              <w:left w:val="nil"/>
              <w:bottom w:val="nil"/>
              <w:right w:val="nil"/>
            </w:tcBorders>
            <w:vAlign w:val="center"/>
          </w:tcPr>
          <w:p w:rsidR="000B559D" w:rsidRPr="00E90874" w:rsidRDefault="000B559D" w:rsidP="000B559D">
            <w:pPr>
              <w:pBdr>
                <w:top w:val="single" w:sz="2" w:space="1" w:color="auto"/>
                <w:left w:val="single" w:sz="2" w:space="1" w:color="auto"/>
                <w:bottom w:val="single" w:sz="2" w:space="1" w:color="auto"/>
                <w:right w:val="single" w:sz="2" w:space="1" w:color="auto"/>
              </w:pBdr>
              <w:spacing w:after="0"/>
              <w:jc w:val="both"/>
              <w:rPr>
                <w:rFonts w:ascii="Times New Roman" w:hAnsi="Times New Roman" w:cs="Times New Roman"/>
                <w:color w:val="000000" w:themeColor="text1"/>
                <w:sz w:val="24"/>
                <w:szCs w:val="24"/>
                <w:lang w:val="en-US"/>
              </w:rPr>
            </w:pPr>
            <w:hyperlink r:id="rId90" w:history="1">
              <w:r w:rsidRPr="00E90874">
                <w:rPr>
                  <w:rFonts w:ascii="Times New Roman" w:hAnsi="Times New Roman" w:cs="Times New Roman"/>
                  <w:color w:val="000000" w:themeColor="text1"/>
                  <w:sz w:val="24"/>
                  <w:szCs w:val="24"/>
                  <w:lang w:val="en-US"/>
                </w:rPr>
                <w:t>Пент-1-ин</w:t>
              </w:r>
            </w:hyperlink>
          </w:p>
        </w:tc>
        <w:tc>
          <w:tcPr>
            <w:tcW w:w="2410" w:type="dxa"/>
            <w:tcBorders>
              <w:top w:val="nil"/>
              <w:left w:val="nil"/>
              <w:bottom w:val="nil"/>
              <w:right w:val="nil"/>
            </w:tcBorders>
            <w:vAlign w:val="center"/>
          </w:tcPr>
          <w:p w:rsidR="000B559D" w:rsidRPr="00E90874" w:rsidRDefault="000B559D" w:rsidP="000B559D">
            <w:pPr>
              <w:pBdr>
                <w:top w:val="single" w:sz="2" w:space="1" w:color="auto"/>
                <w:left w:val="single" w:sz="2" w:space="1" w:color="auto"/>
                <w:bottom w:val="single" w:sz="2" w:space="1" w:color="auto"/>
                <w:right w:val="single" w:sz="2" w:space="1" w:color="auto"/>
              </w:pBdr>
              <w:spacing w:after="0"/>
              <w:jc w:val="both"/>
              <w:rPr>
                <w:rFonts w:ascii="Times New Roman" w:hAnsi="Times New Roman" w:cs="Times New Roman"/>
                <w:color w:val="000000" w:themeColor="text1"/>
                <w:sz w:val="24"/>
                <w:szCs w:val="24"/>
                <w:lang w:val="en-US"/>
              </w:rPr>
            </w:pPr>
            <w:r w:rsidRPr="00E90874">
              <w:rPr>
                <w:rFonts w:ascii="Times New Roman" w:hAnsi="Times New Roman" w:cs="Times New Roman"/>
                <w:color w:val="000000" w:themeColor="text1"/>
                <w:sz w:val="24"/>
                <w:szCs w:val="24"/>
                <w:lang w:val="en-US"/>
              </w:rPr>
              <w:t>HC≡C−C3H7</w:t>
            </w:r>
          </w:p>
        </w:tc>
      </w:tr>
      <w:tr w:rsidR="000B559D" w:rsidRPr="00E90874" w:rsidTr="000B559D">
        <w:tblPrEx>
          <w:tblCellMar>
            <w:top w:w="0" w:type="dxa"/>
            <w:bottom w:w="0" w:type="dxa"/>
          </w:tblCellMar>
        </w:tblPrEx>
        <w:tc>
          <w:tcPr>
            <w:tcW w:w="368" w:type="dxa"/>
            <w:tcBorders>
              <w:top w:val="nil"/>
              <w:left w:val="nil"/>
              <w:bottom w:val="nil"/>
              <w:right w:val="nil"/>
            </w:tcBorders>
            <w:vAlign w:val="center"/>
          </w:tcPr>
          <w:p w:rsidR="000B559D" w:rsidRPr="00E90874" w:rsidRDefault="000B559D" w:rsidP="00E90874">
            <w:pPr>
              <w:pBdr>
                <w:top w:val="single" w:sz="2" w:space="1" w:color="auto"/>
                <w:left w:val="single" w:sz="2" w:space="1" w:color="auto"/>
                <w:bottom w:val="single" w:sz="2" w:space="1" w:color="auto"/>
                <w:right w:val="single" w:sz="2" w:space="1" w:color="auto"/>
              </w:pBdr>
              <w:spacing w:after="0"/>
              <w:ind w:firstLine="709"/>
              <w:jc w:val="both"/>
              <w:rPr>
                <w:rFonts w:ascii="Times New Roman" w:hAnsi="Times New Roman" w:cs="Times New Roman"/>
                <w:color w:val="000000" w:themeColor="text1"/>
                <w:sz w:val="24"/>
                <w:szCs w:val="24"/>
                <w:lang w:val="en-US"/>
              </w:rPr>
            </w:pPr>
            <w:r w:rsidRPr="00E90874">
              <w:rPr>
                <w:rFonts w:ascii="Times New Roman" w:hAnsi="Times New Roman" w:cs="Times New Roman"/>
                <w:color w:val="000000" w:themeColor="text1"/>
                <w:sz w:val="24"/>
                <w:szCs w:val="24"/>
                <w:lang w:val="en-US"/>
              </w:rPr>
              <w:t>6</w:t>
            </w:r>
          </w:p>
        </w:tc>
        <w:tc>
          <w:tcPr>
            <w:tcW w:w="2477" w:type="dxa"/>
            <w:tcBorders>
              <w:top w:val="nil"/>
              <w:left w:val="nil"/>
              <w:bottom w:val="nil"/>
              <w:right w:val="nil"/>
            </w:tcBorders>
            <w:vAlign w:val="center"/>
          </w:tcPr>
          <w:p w:rsidR="000B559D" w:rsidRPr="00E90874" w:rsidRDefault="000B559D" w:rsidP="000B559D">
            <w:pPr>
              <w:pBdr>
                <w:top w:val="single" w:sz="2" w:space="1" w:color="auto"/>
                <w:left w:val="single" w:sz="2" w:space="1" w:color="auto"/>
                <w:bottom w:val="single" w:sz="2" w:space="1" w:color="auto"/>
                <w:right w:val="single" w:sz="2" w:space="1" w:color="auto"/>
              </w:pBdr>
              <w:spacing w:after="0"/>
              <w:jc w:val="both"/>
              <w:rPr>
                <w:rFonts w:ascii="Times New Roman" w:hAnsi="Times New Roman" w:cs="Times New Roman"/>
                <w:color w:val="000000" w:themeColor="text1"/>
                <w:sz w:val="24"/>
                <w:szCs w:val="24"/>
                <w:lang w:val="en-US"/>
              </w:rPr>
            </w:pPr>
            <w:hyperlink r:id="rId91" w:history="1">
              <w:r w:rsidRPr="00E90874">
                <w:rPr>
                  <w:rFonts w:ascii="Times New Roman" w:hAnsi="Times New Roman" w:cs="Times New Roman"/>
                  <w:color w:val="000000" w:themeColor="text1"/>
                  <w:sz w:val="24"/>
                  <w:szCs w:val="24"/>
                  <w:lang w:val="en-US"/>
                </w:rPr>
                <w:t>Пент-2-ин</w:t>
              </w:r>
            </w:hyperlink>
          </w:p>
        </w:tc>
        <w:tc>
          <w:tcPr>
            <w:tcW w:w="2410" w:type="dxa"/>
            <w:tcBorders>
              <w:top w:val="nil"/>
              <w:left w:val="nil"/>
              <w:bottom w:val="nil"/>
              <w:right w:val="nil"/>
            </w:tcBorders>
            <w:vAlign w:val="center"/>
          </w:tcPr>
          <w:p w:rsidR="000B559D" w:rsidRPr="00E90874" w:rsidRDefault="000B559D" w:rsidP="000B559D">
            <w:pPr>
              <w:pBdr>
                <w:top w:val="single" w:sz="2" w:space="1" w:color="auto"/>
                <w:left w:val="single" w:sz="2" w:space="1" w:color="auto"/>
                <w:bottom w:val="single" w:sz="2" w:space="1" w:color="auto"/>
                <w:right w:val="single" w:sz="2" w:space="1" w:color="auto"/>
              </w:pBdr>
              <w:spacing w:after="0"/>
              <w:jc w:val="both"/>
              <w:rPr>
                <w:rFonts w:ascii="Times New Roman" w:hAnsi="Times New Roman" w:cs="Times New Roman"/>
                <w:color w:val="000000" w:themeColor="text1"/>
                <w:sz w:val="24"/>
                <w:szCs w:val="24"/>
                <w:lang w:val="en-US"/>
              </w:rPr>
            </w:pPr>
            <w:r w:rsidRPr="00E90874">
              <w:rPr>
                <w:rFonts w:ascii="Times New Roman" w:hAnsi="Times New Roman" w:cs="Times New Roman"/>
                <w:color w:val="000000" w:themeColor="text1"/>
                <w:sz w:val="24"/>
                <w:szCs w:val="24"/>
                <w:lang w:val="en-US"/>
              </w:rPr>
              <w:t>CH3−C≡C−C2H5</w:t>
            </w:r>
          </w:p>
        </w:tc>
      </w:tr>
      <w:tr w:rsidR="000B559D" w:rsidRPr="00E90874" w:rsidTr="000B559D">
        <w:tblPrEx>
          <w:tblCellMar>
            <w:top w:w="0" w:type="dxa"/>
            <w:bottom w:w="0" w:type="dxa"/>
          </w:tblCellMar>
        </w:tblPrEx>
        <w:tc>
          <w:tcPr>
            <w:tcW w:w="368" w:type="dxa"/>
            <w:tcBorders>
              <w:top w:val="nil"/>
              <w:left w:val="nil"/>
              <w:bottom w:val="nil"/>
              <w:right w:val="nil"/>
            </w:tcBorders>
            <w:vAlign w:val="center"/>
          </w:tcPr>
          <w:p w:rsidR="000B559D" w:rsidRPr="00E90874" w:rsidRDefault="000B559D" w:rsidP="00E90874">
            <w:pPr>
              <w:pBdr>
                <w:top w:val="single" w:sz="2" w:space="1" w:color="auto"/>
                <w:left w:val="single" w:sz="2" w:space="1" w:color="auto"/>
                <w:bottom w:val="single" w:sz="2" w:space="1" w:color="auto"/>
                <w:right w:val="single" w:sz="2" w:space="1" w:color="auto"/>
              </w:pBdr>
              <w:spacing w:after="0"/>
              <w:ind w:firstLine="709"/>
              <w:jc w:val="both"/>
              <w:rPr>
                <w:rFonts w:ascii="Times New Roman" w:hAnsi="Times New Roman" w:cs="Times New Roman"/>
                <w:color w:val="000000" w:themeColor="text1"/>
                <w:sz w:val="24"/>
                <w:szCs w:val="24"/>
                <w:lang w:val="en-US"/>
              </w:rPr>
            </w:pPr>
            <w:r w:rsidRPr="00E90874">
              <w:rPr>
                <w:rFonts w:ascii="Times New Roman" w:hAnsi="Times New Roman" w:cs="Times New Roman"/>
                <w:color w:val="000000" w:themeColor="text1"/>
                <w:sz w:val="24"/>
                <w:szCs w:val="24"/>
                <w:lang w:val="en-US"/>
              </w:rPr>
              <w:t>7</w:t>
            </w:r>
          </w:p>
        </w:tc>
        <w:tc>
          <w:tcPr>
            <w:tcW w:w="2477" w:type="dxa"/>
            <w:tcBorders>
              <w:top w:val="nil"/>
              <w:left w:val="nil"/>
              <w:bottom w:val="nil"/>
              <w:right w:val="nil"/>
            </w:tcBorders>
            <w:vAlign w:val="center"/>
          </w:tcPr>
          <w:p w:rsidR="000B559D" w:rsidRPr="00E90874" w:rsidRDefault="000B559D" w:rsidP="000B559D">
            <w:pPr>
              <w:pBdr>
                <w:top w:val="single" w:sz="2" w:space="1" w:color="auto"/>
                <w:left w:val="single" w:sz="2" w:space="1" w:color="auto"/>
                <w:bottom w:val="single" w:sz="2" w:space="1" w:color="auto"/>
                <w:right w:val="single" w:sz="2" w:space="1" w:color="auto"/>
              </w:pBdr>
              <w:spacing w:after="0"/>
              <w:jc w:val="both"/>
              <w:rPr>
                <w:rFonts w:ascii="Times New Roman" w:hAnsi="Times New Roman" w:cs="Times New Roman"/>
                <w:color w:val="000000" w:themeColor="text1"/>
                <w:sz w:val="24"/>
                <w:szCs w:val="24"/>
                <w:lang w:val="en-US"/>
              </w:rPr>
            </w:pPr>
            <w:r w:rsidRPr="00E90874">
              <w:rPr>
                <w:rFonts w:ascii="Times New Roman" w:hAnsi="Times New Roman" w:cs="Times New Roman"/>
                <w:color w:val="000000" w:themeColor="text1"/>
                <w:sz w:val="24"/>
                <w:szCs w:val="24"/>
                <w:lang w:val="en-US"/>
              </w:rPr>
              <w:t>3-Метилбут-1-ин</w:t>
            </w:r>
          </w:p>
        </w:tc>
        <w:tc>
          <w:tcPr>
            <w:tcW w:w="2410" w:type="dxa"/>
            <w:tcBorders>
              <w:top w:val="nil"/>
              <w:left w:val="nil"/>
              <w:bottom w:val="nil"/>
              <w:right w:val="nil"/>
            </w:tcBorders>
            <w:vAlign w:val="center"/>
          </w:tcPr>
          <w:p w:rsidR="000B559D" w:rsidRPr="00E90874" w:rsidRDefault="000B559D" w:rsidP="000B559D">
            <w:pPr>
              <w:pBdr>
                <w:top w:val="single" w:sz="2" w:space="1" w:color="auto"/>
                <w:left w:val="single" w:sz="2" w:space="1" w:color="auto"/>
                <w:bottom w:val="single" w:sz="2" w:space="1" w:color="auto"/>
                <w:right w:val="single" w:sz="2" w:space="1" w:color="auto"/>
              </w:pBdr>
              <w:spacing w:after="0"/>
              <w:jc w:val="both"/>
              <w:rPr>
                <w:rFonts w:ascii="Times New Roman" w:hAnsi="Times New Roman" w:cs="Times New Roman"/>
                <w:color w:val="000000" w:themeColor="text1"/>
                <w:sz w:val="24"/>
                <w:szCs w:val="24"/>
                <w:lang w:val="en-US"/>
              </w:rPr>
            </w:pPr>
            <w:r w:rsidRPr="00E90874">
              <w:rPr>
                <w:rFonts w:ascii="Times New Roman" w:hAnsi="Times New Roman" w:cs="Times New Roman"/>
                <w:color w:val="000000" w:themeColor="text1"/>
                <w:sz w:val="24"/>
                <w:szCs w:val="24"/>
                <w:lang w:val="en-US"/>
              </w:rPr>
              <w:t>HC≡C−CH(CH3)CH3</w:t>
            </w:r>
          </w:p>
        </w:tc>
      </w:tr>
      <w:tr w:rsidR="000B559D" w:rsidRPr="00E90874" w:rsidTr="000B559D">
        <w:tblPrEx>
          <w:tblCellMar>
            <w:top w:w="0" w:type="dxa"/>
            <w:bottom w:w="0" w:type="dxa"/>
          </w:tblCellMar>
        </w:tblPrEx>
        <w:tc>
          <w:tcPr>
            <w:tcW w:w="368" w:type="dxa"/>
            <w:tcBorders>
              <w:top w:val="nil"/>
              <w:left w:val="nil"/>
              <w:bottom w:val="nil"/>
              <w:right w:val="nil"/>
            </w:tcBorders>
            <w:vAlign w:val="center"/>
          </w:tcPr>
          <w:p w:rsidR="000B559D" w:rsidRPr="00E90874" w:rsidRDefault="000B559D" w:rsidP="00E90874">
            <w:pPr>
              <w:pBdr>
                <w:top w:val="single" w:sz="2" w:space="1" w:color="auto"/>
                <w:left w:val="single" w:sz="2" w:space="1" w:color="auto"/>
                <w:bottom w:val="single" w:sz="2" w:space="1" w:color="auto"/>
                <w:right w:val="single" w:sz="2" w:space="1" w:color="auto"/>
              </w:pBdr>
              <w:spacing w:after="0"/>
              <w:ind w:firstLine="709"/>
              <w:jc w:val="both"/>
              <w:rPr>
                <w:rFonts w:ascii="Times New Roman" w:hAnsi="Times New Roman" w:cs="Times New Roman"/>
                <w:color w:val="000000" w:themeColor="text1"/>
                <w:sz w:val="24"/>
                <w:szCs w:val="24"/>
                <w:lang w:val="en-US"/>
              </w:rPr>
            </w:pPr>
            <w:r w:rsidRPr="00E90874">
              <w:rPr>
                <w:rFonts w:ascii="Times New Roman" w:hAnsi="Times New Roman" w:cs="Times New Roman"/>
                <w:color w:val="000000" w:themeColor="text1"/>
                <w:sz w:val="24"/>
                <w:szCs w:val="24"/>
                <w:lang w:val="en-US"/>
              </w:rPr>
              <w:t>8</w:t>
            </w:r>
          </w:p>
        </w:tc>
        <w:tc>
          <w:tcPr>
            <w:tcW w:w="2477" w:type="dxa"/>
            <w:tcBorders>
              <w:top w:val="nil"/>
              <w:left w:val="nil"/>
              <w:bottom w:val="nil"/>
              <w:right w:val="nil"/>
            </w:tcBorders>
            <w:vAlign w:val="center"/>
          </w:tcPr>
          <w:p w:rsidR="000B559D" w:rsidRPr="00E90874" w:rsidRDefault="000B559D" w:rsidP="000B559D">
            <w:pPr>
              <w:pBdr>
                <w:top w:val="single" w:sz="2" w:space="1" w:color="auto"/>
                <w:left w:val="single" w:sz="2" w:space="1" w:color="auto"/>
                <w:bottom w:val="single" w:sz="2" w:space="1" w:color="auto"/>
                <w:right w:val="single" w:sz="2" w:space="1" w:color="auto"/>
              </w:pBdr>
              <w:spacing w:after="0"/>
              <w:jc w:val="both"/>
              <w:rPr>
                <w:rFonts w:ascii="Times New Roman" w:hAnsi="Times New Roman" w:cs="Times New Roman"/>
                <w:color w:val="000000" w:themeColor="text1"/>
                <w:sz w:val="24"/>
                <w:szCs w:val="24"/>
                <w:lang w:val="en-US"/>
              </w:rPr>
            </w:pPr>
            <w:hyperlink r:id="rId92" w:history="1">
              <w:r w:rsidRPr="00E90874">
                <w:rPr>
                  <w:rFonts w:ascii="Times New Roman" w:hAnsi="Times New Roman" w:cs="Times New Roman"/>
                  <w:color w:val="000000" w:themeColor="text1"/>
                  <w:sz w:val="24"/>
                  <w:szCs w:val="24"/>
                  <w:lang w:val="en-US"/>
                </w:rPr>
                <w:t>Гекс-1-ин</w:t>
              </w:r>
            </w:hyperlink>
          </w:p>
        </w:tc>
        <w:tc>
          <w:tcPr>
            <w:tcW w:w="2410" w:type="dxa"/>
            <w:tcBorders>
              <w:top w:val="nil"/>
              <w:left w:val="nil"/>
              <w:bottom w:val="nil"/>
              <w:right w:val="nil"/>
            </w:tcBorders>
            <w:vAlign w:val="center"/>
          </w:tcPr>
          <w:p w:rsidR="000B559D" w:rsidRPr="00E90874" w:rsidRDefault="000B559D" w:rsidP="000B559D">
            <w:pPr>
              <w:pBdr>
                <w:top w:val="single" w:sz="2" w:space="1" w:color="auto"/>
                <w:left w:val="single" w:sz="2" w:space="1" w:color="auto"/>
                <w:bottom w:val="single" w:sz="2" w:space="1" w:color="auto"/>
                <w:right w:val="single" w:sz="2" w:space="1" w:color="auto"/>
              </w:pBdr>
              <w:spacing w:after="0"/>
              <w:jc w:val="both"/>
              <w:rPr>
                <w:rFonts w:ascii="Times New Roman" w:hAnsi="Times New Roman" w:cs="Times New Roman"/>
                <w:color w:val="000000" w:themeColor="text1"/>
                <w:sz w:val="24"/>
                <w:szCs w:val="24"/>
                <w:lang w:val="en-US"/>
              </w:rPr>
            </w:pPr>
            <w:r w:rsidRPr="00E90874">
              <w:rPr>
                <w:rFonts w:ascii="Times New Roman" w:hAnsi="Times New Roman" w:cs="Times New Roman"/>
                <w:color w:val="000000" w:themeColor="text1"/>
                <w:sz w:val="24"/>
                <w:szCs w:val="24"/>
                <w:lang w:val="en-US"/>
              </w:rPr>
              <w:t>HC≡C−C4H9</w:t>
            </w:r>
          </w:p>
        </w:tc>
      </w:tr>
    </w:tbl>
    <w:p w:rsidR="000B559D" w:rsidRDefault="000B559D" w:rsidP="00E90874">
      <w:pPr>
        <w:spacing w:after="0"/>
        <w:ind w:firstLine="709"/>
        <w:jc w:val="both"/>
        <w:rPr>
          <w:rFonts w:ascii="Times New Roman" w:hAnsi="Times New Roman" w:cs="Times New Roman"/>
          <w:b/>
          <w:color w:val="000000" w:themeColor="text1"/>
          <w:sz w:val="24"/>
          <w:szCs w:val="24"/>
        </w:rPr>
      </w:pP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0B559D">
        <w:rPr>
          <w:rFonts w:ascii="Times New Roman" w:hAnsi="Times New Roman" w:cs="Times New Roman"/>
          <w:b/>
          <w:color w:val="000000" w:themeColor="text1"/>
          <w:sz w:val="24"/>
          <w:szCs w:val="24"/>
        </w:rPr>
        <w:t>2</w:t>
      </w:r>
      <w:r w:rsidR="000B559D" w:rsidRPr="000B559D">
        <w:rPr>
          <w:rFonts w:ascii="Times New Roman" w:hAnsi="Times New Roman" w:cs="Times New Roman"/>
          <w:b/>
          <w:color w:val="000000" w:themeColor="text1"/>
          <w:sz w:val="24"/>
          <w:szCs w:val="24"/>
        </w:rPr>
        <w:t>.</w:t>
      </w:r>
      <w:r w:rsidR="000B559D">
        <w:rPr>
          <w:rFonts w:ascii="Times New Roman" w:hAnsi="Times New Roman" w:cs="Times New Roman"/>
          <w:color w:val="000000" w:themeColor="text1"/>
          <w:sz w:val="24"/>
          <w:szCs w:val="24"/>
        </w:rPr>
        <w:t xml:space="preserve"> </w:t>
      </w:r>
      <w:proofErr w:type="spellStart"/>
      <w:r w:rsidRPr="00E90874">
        <w:rPr>
          <w:rFonts w:ascii="Times New Roman" w:hAnsi="Times New Roman" w:cs="Times New Roman"/>
          <w:bCs/>
          <w:color w:val="000000" w:themeColor="text1"/>
          <w:sz w:val="24"/>
          <w:szCs w:val="24"/>
        </w:rPr>
        <w:t>Липи́ды</w:t>
      </w:r>
      <w:proofErr w:type="spellEnd"/>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(от</w:t>
      </w:r>
      <w:r w:rsidRPr="00E90874">
        <w:rPr>
          <w:rFonts w:ascii="Times New Roman" w:hAnsi="Times New Roman" w:cs="Times New Roman"/>
          <w:color w:val="000000" w:themeColor="text1"/>
          <w:sz w:val="24"/>
          <w:szCs w:val="24"/>
          <w:lang w:val="en-US"/>
        </w:rPr>
        <w:t> </w:t>
      </w:r>
      <w:hyperlink r:id="rId93" w:history="1">
        <w:r w:rsidRPr="00E90874">
          <w:rPr>
            <w:rFonts w:ascii="Times New Roman" w:hAnsi="Times New Roman" w:cs="Times New Roman"/>
            <w:color w:val="000000" w:themeColor="text1"/>
            <w:sz w:val="24"/>
            <w:szCs w:val="24"/>
          </w:rPr>
          <w:t>др.-греч.</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proofErr w:type="spellStart"/>
      <w:proofErr w:type="gramStart"/>
      <w:r w:rsidRPr="00E90874">
        <w:rPr>
          <w:rFonts w:ascii="Times New Roman" w:hAnsi="Times New Roman" w:cs="Times New Roman"/>
          <w:color w:val="000000" w:themeColor="text1"/>
          <w:sz w:val="24"/>
          <w:szCs w:val="24"/>
          <w:lang w:val="en-US"/>
        </w:rPr>
        <w:t>λί</w:t>
      </w:r>
      <w:proofErr w:type="spellEnd"/>
      <w:r w:rsidRPr="00E90874">
        <w:rPr>
          <w:rFonts w:ascii="Times New Roman" w:hAnsi="Times New Roman" w:cs="Times New Roman"/>
          <w:color w:val="000000" w:themeColor="text1"/>
          <w:sz w:val="24"/>
          <w:szCs w:val="24"/>
          <w:lang w:val="en-US"/>
        </w:rPr>
        <w:t>πος</w:t>
      </w:r>
      <w:proofErr w:type="gramEnd"/>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 жир)</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 обширная группа природных органических соединений, включающая жиры и жироподобные вещества. Молекулы простых липидов состоят из спирта и</w:t>
      </w:r>
      <w:r w:rsidRPr="00E90874">
        <w:rPr>
          <w:rFonts w:ascii="Times New Roman" w:hAnsi="Times New Roman" w:cs="Times New Roman"/>
          <w:color w:val="000000" w:themeColor="text1"/>
          <w:sz w:val="24"/>
          <w:szCs w:val="24"/>
          <w:lang w:val="en-US"/>
        </w:rPr>
        <w:t> </w:t>
      </w:r>
      <w:hyperlink r:id="rId94" w:history="1">
        <w:r w:rsidRPr="00E90874">
          <w:rPr>
            <w:rFonts w:ascii="Times New Roman" w:hAnsi="Times New Roman" w:cs="Times New Roman"/>
            <w:color w:val="000000" w:themeColor="text1"/>
            <w:sz w:val="24"/>
            <w:szCs w:val="24"/>
          </w:rPr>
          <w:t>жирных кислот</w:t>
        </w:r>
      </w:hyperlink>
      <w:r w:rsidRPr="00E90874">
        <w:rPr>
          <w:rFonts w:ascii="Times New Roman" w:hAnsi="Times New Roman" w:cs="Times New Roman"/>
          <w:color w:val="000000" w:themeColor="text1"/>
          <w:sz w:val="24"/>
          <w:szCs w:val="24"/>
        </w:rPr>
        <w:t>, сложных</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 из спирта, высокомолекулярных жирных кислот и других компонентов. Содержатся во всех живых клетках. Будучи одним из основных компонентов биологических мембран, липиды влияют на проницаемость клеток и активность многих ферментов, участвуют в передаче нервного импульса, в мышечном сокращении, создании межклеточных контактов, в иммунохимических процессах. Также липиды образуют энергетический резерв организма, участвуют в создании водоотталкивающих и термоизоляционных покровов, защищают различные органы от механических воздействий и др. К липидам относят некоторые жирорастворимые вещества, в молекулы которых не входят жирные кислоты, например,</w:t>
      </w:r>
      <w:r w:rsidRPr="00E90874">
        <w:rPr>
          <w:rFonts w:ascii="Times New Roman" w:hAnsi="Times New Roman" w:cs="Times New Roman"/>
          <w:color w:val="000000" w:themeColor="text1"/>
          <w:sz w:val="24"/>
          <w:szCs w:val="24"/>
          <w:lang w:val="en-US"/>
        </w:rPr>
        <w:t> </w:t>
      </w:r>
      <w:hyperlink r:id="rId95" w:history="1">
        <w:proofErr w:type="gramStart"/>
        <w:r w:rsidRPr="00E90874">
          <w:rPr>
            <w:rFonts w:ascii="Times New Roman" w:hAnsi="Times New Roman" w:cs="Times New Roman"/>
            <w:color w:val="000000" w:themeColor="text1"/>
            <w:sz w:val="24"/>
            <w:szCs w:val="24"/>
          </w:rPr>
          <w:t>терпены</w:t>
        </w:r>
      </w:hyperlink>
      <w:r w:rsidRPr="00E90874">
        <w:rPr>
          <w:rFonts w:ascii="Times New Roman" w:hAnsi="Times New Roman" w:cs="Times New Roman"/>
          <w:color w:val="000000" w:themeColor="text1"/>
          <w:sz w:val="24"/>
          <w:szCs w:val="24"/>
        </w:rPr>
        <w:t xml:space="preserve"> ,</w:t>
      </w:r>
      <w:proofErr w:type="gramEnd"/>
      <w:r w:rsidRPr="00E90874">
        <w:rPr>
          <w:rFonts w:ascii="Times New Roman" w:hAnsi="Times New Roman" w:cs="Times New Roman"/>
          <w:color w:val="000000" w:themeColor="text1"/>
          <w:sz w:val="24"/>
          <w:szCs w:val="24"/>
          <w:lang w:val="en-US"/>
        </w:rPr>
        <w:t> </w:t>
      </w:r>
      <w:hyperlink r:id="rId96" w:history="1">
        <w:r w:rsidRPr="00E90874">
          <w:rPr>
            <w:rFonts w:ascii="Times New Roman" w:hAnsi="Times New Roman" w:cs="Times New Roman"/>
            <w:color w:val="000000" w:themeColor="text1"/>
            <w:sz w:val="24"/>
            <w:szCs w:val="24"/>
          </w:rPr>
          <w:t>стерины</w:t>
        </w:r>
      </w:hyperlink>
      <w:r w:rsidRPr="00E90874">
        <w:rPr>
          <w:rFonts w:ascii="Times New Roman" w:hAnsi="Times New Roman" w:cs="Times New Roman"/>
          <w:color w:val="000000" w:themeColor="text1"/>
          <w:sz w:val="24"/>
          <w:szCs w:val="24"/>
        </w:rPr>
        <w:t xml:space="preserve"> . Многие липиды</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 продукты питания, используются в промышленности и медицине</w:t>
      </w:r>
      <w:hyperlink r:id="rId97" w:history="1">
        <w:proofErr w:type="gramStart"/>
        <w:r w:rsidRPr="00E90874">
          <w:rPr>
            <w:rFonts w:ascii="Times New Roman" w:hAnsi="Times New Roman" w:cs="Times New Roman"/>
            <w:color w:val="000000" w:themeColor="text1"/>
            <w:sz w:val="24"/>
            <w:szCs w:val="24"/>
          </w:rPr>
          <w:t>]</w:t>
        </w:r>
      </w:hyperlink>
      <w:r w:rsidRPr="00E90874">
        <w:rPr>
          <w:rFonts w:ascii="Times New Roman" w:hAnsi="Times New Roman" w:cs="Times New Roman"/>
          <w:color w:val="000000" w:themeColor="text1"/>
          <w:sz w:val="24"/>
          <w:szCs w:val="24"/>
        </w:rPr>
        <w:t xml:space="preserve"> .</w:t>
      </w:r>
      <w:proofErr w:type="gramEnd"/>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lastRenderedPageBreak/>
        <w:t>Согласно нестрогому определению, липид</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 это</w:t>
      </w:r>
      <w:r w:rsidRPr="00E90874">
        <w:rPr>
          <w:rFonts w:ascii="Times New Roman" w:hAnsi="Times New Roman" w:cs="Times New Roman"/>
          <w:color w:val="000000" w:themeColor="text1"/>
          <w:sz w:val="24"/>
          <w:szCs w:val="24"/>
          <w:lang w:val="en-US"/>
        </w:rPr>
        <w:t> </w:t>
      </w:r>
      <w:hyperlink r:id="rId98" w:history="1">
        <w:r w:rsidRPr="00E90874">
          <w:rPr>
            <w:rFonts w:ascii="Times New Roman" w:hAnsi="Times New Roman" w:cs="Times New Roman"/>
            <w:color w:val="000000" w:themeColor="text1"/>
            <w:sz w:val="24"/>
            <w:szCs w:val="24"/>
          </w:rPr>
          <w:t>гидрофобное</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органическое вещество, растворимое в органических растворителях; согласно строгому химическому определению, это гидрофобная или</w:t>
      </w:r>
      <w:r w:rsidRPr="00E90874">
        <w:rPr>
          <w:rFonts w:ascii="Times New Roman" w:hAnsi="Times New Roman" w:cs="Times New Roman"/>
          <w:color w:val="000000" w:themeColor="text1"/>
          <w:sz w:val="24"/>
          <w:szCs w:val="24"/>
          <w:lang w:val="en-US"/>
        </w:rPr>
        <w:t> </w:t>
      </w:r>
      <w:hyperlink r:id="rId99" w:history="1">
        <w:r w:rsidRPr="00E90874">
          <w:rPr>
            <w:rFonts w:ascii="Times New Roman" w:hAnsi="Times New Roman" w:cs="Times New Roman"/>
            <w:color w:val="000000" w:themeColor="text1"/>
            <w:sz w:val="24"/>
            <w:szCs w:val="24"/>
          </w:rPr>
          <w:t>амфифильная</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молекула, полученная путём конденсации</w:t>
      </w:r>
      <w:r w:rsidRPr="00E90874">
        <w:rPr>
          <w:rFonts w:ascii="Times New Roman" w:hAnsi="Times New Roman" w:cs="Times New Roman"/>
          <w:color w:val="000000" w:themeColor="text1"/>
          <w:sz w:val="24"/>
          <w:szCs w:val="24"/>
          <w:lang w:val="en-US"/>
        </w:rPr>
        <w:t> </w:t>
      </w:r>
      <w:hyperlink r:id="rId100" w:history="1">
        <w:proofErr w:type="spellStart"/>
        <w:r w:rsidRPr="00E90874">
          <w:rPr>
            <w:rFonts w:ascii="Times New Roman" w:hAnsi="Times New Roman" w:cs="Times New Roman"/>
            <w:color w:val="000000" w:themeColor="text1"/>
            <w:sz w:val="24"/>
            <w:szCs w:val="24"/>
          </w:rPr>
          <w:t>тиоэфиров</w:t>
        </w:r>
        <w:proofErr w:type="spellEnd"/>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или</w:t>
      </w:r>
      <w:r w:rsidRPr="00E90874">
        <w:rPr>
          <w:rFonts w:ascii="Times New Roman" w:hAnsi="Times New Roman" w:cs="Times New Roman"/>
          <w:color w:val="000000" w:themeColor="text1"/>
          <w:sz w:val="24"/>
          <w:szCs w:val="24"/>
          <w:lang w:val="en-US"/>
        </w:rPr>
        <w:t> </w:t>
      </w:r>
      <w:hyperlink r:id="rId101" w:history="1">
        <w:r w:rsidRPr="00E90874">
          <w:rPr>
            <w:rFonts w:ascii="Times New Roman" w:hAnsi="Times New Roman" w:cs="Times New Roman"/>
            <w:color w:val="000000" w:themeColor="text1"/>
            <w:sz w:val="24"/>
            <w:szCs w:val="24"/>
          </w:rPr>
          <w:t>изопренов</w:t>
        </w:r>
      </w:hyperlink>
      <w:r w:rsidR="000B559D">
        <w:rPr>
          <w:rFonts w:ascii="Times New Roman" w:hAnsi="Times New Roman" w:cs="Times New Roman"/>
          <w:color w:val="000000" w:themeColor="text1"/>
          <w:sz w:val="24"/>
          <w:szCs w:val="24"/>
        </w:rPr>
        <w:t xml:space="preserve">. </w:t>
      </w:r>
      <w:r w:rsidRPr="00E90874">
        <w:rPr>
          <w:rFonts w:ascii="Times New Roman" w:hAnsi="Times New Roman" w:cs="Times New Roman"/>
          <w:bCs/>
          <w:color w:val="000000" w:themeColor="text1"/>
          <w:sz w:val="24"/>
          <w:szCs w:val="24"/>
        </w:rPr>
        <w:t>Жиры играют значительную роль</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 xml:space="preserve">в жизнедеятельности организма. Они являются вторыми по значимости после углеводов источниками общей энергии, поступающей с пищей. При этом, обладая максимальным среди </w:t>
      </w:r>
      <w:proofErr w:type="spellStart"/>
      <w:r w:rsidRPr="00E90874">
        <w:rPr>
          <w:rFonts w:ascii="Times New Roman" w:hAnsi="Times New Roman" w:cs="Times New Roman"/>
          <w:color w:val="000000" w:themeColor="text1"/>
          <w:sz w:val="24"/>
          <w:szCs w:val="24"/>
        </w:rPr>
        <w:t>энергонесущих</w:t>
      </w:r>
      <w:proofErr w:type="spellEnd"/>
      <w:r w:rsidRPr="00E90874">
        <w:rPr>
          <w:rFonts w:ascii="Times New Roman" w:hAnsi="Times New Roman" w:cs="Times New Roman"/>
          <w:color w:val="000000" w:themeColor="text1"/>
          <w:sz w:val="24"/>
          <w:szCs w:val="24"/>
        </w:rPr>
        <w:t xml:space="preserve"> нутриентов калорическим коэффициентом (1 г жира дает организму 9 ккал),</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iCs/>
          <w:color w:val="000000" w:themeColor="text1"/>
          <w:sz w:val="24"/>
          <w:szCs w:val="24"/>
        </w:rPr>
        <w:t>жиры</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w:t>
      </w:r>
      <w:r w:rsidRPr="00E90874">
        <w:rPr>
          <w:rFonts w:ascii="Times New Roman" w:hAnsi="Times New Roman" w:cs="Times New Roman"/>
          <w:iCs/>
          <w:color w:val="000000" w:themeColor="text1"/>
          <w:sz w:val="24"/>
          <w:szCs w:val="24"/>
        </w:rPr>
        <w:t>липиды</w:t>
      </w:r>
      <w:r w:rsidRPr="00E90874">
        <w:rPr>
          <w:rFonts w:ascii="Times New Roman" w:hAnsi="Times New Roman" w:cs="Times New Roman"/>
          <w:color w:val="000000" w:themeColor="text1"/>
          <w:sz w:val="24"/>
          <w:szCs w:val="24"/>
        </w:rPr>
        <w:t>) даже в небольшом количестве способны придать содержащему их продукту высокую энергетическую ценность. Это обстоятельство имеет не только положительное значение, но и является причиной формирования быстрого избыточного поступления калорий при относительно небольшом количестве пищи.</w:t>
      </w:r>
    </w:p>
    <w:p w:rsidR="00E90874" w:rsidRPr="00E90874" w:rsidRDefault="00E90874" w:rsidP="00E90874">
      <w:pPr>
        <w:spacing w:after="0"/>
        <w:ind w:left="225"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В то же время,</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bCs/>
          <w:color w:val="000000" w:themeColor="text1"/>
          <w:sz w:val="24"/>
          <w:szCs w:val="24"/>
        </w:rPr>
        <w:t>физиологическая</w:t>
      </w:r>
      <w:r w:rsidRPr="00E90874">
        <w:rPr>
          <w:rFonts w:ascii="Times New Roman" w:hAnsi="Times New Roman" w:cs="Times New Roman"/>
          <w:bCs/>
          <w:color w:val="000000" w:themeColor="text1"/>
          <w:sz w:val="24"/>
          <w:szCs w:val="24"/>
          <w:lang w:val="en-US"/>
        </w:rPr>
        <w:t> </w:t>
      </w:r>
      <w:r w:rsidRPr="00E90874">
        <w:rPr>
          <w:rFonts w:ascii="Times New Roman" w:hAnsi="Times New Roman" w:cs="Times New Roman"/>
          <w:bCs/>
          <w:color w:val="000000" w:themeColor="text1"/>
          <w:sz w:val="24"/>
          <w:szCs w:val="24"/>
        </w:rPr>
        <w:t>роль жиров</w:t>
      </w:r>
      <w:r w:rsidRPr="00E90874">
        <w:rPr>
          <w:rFonts w:ascii="Times New Roman" w:hAnsi="Times New Roman" w:cs="Times New Roman"/>
          <w:color w:val="000000" w:themeColor="text1"/>
          <w:sz w:val="24"/>
          <w:szCs w:val="24"/>
        </w:rPr>
        <w:t>, не сводится лишь к их энергетической функции.</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iCs/>
          <w:color w:val="000000" w:themeColor="text1"/>
          <w:sz w:val="24"/>
          <w:szCs w:val="24"/>
        </w:rPr>
        <w:t>Пищевые жиры</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 xml:space="preserve">являются прямыми источниками или предшественниками образования в организме структурных компонентов биологических мембран, стероидных гормонов, кальциферолов и регуляторных клеточных соединений — </w:t>
      </w:r>
      <w:proofErr w:type="spellStart"/>
      <w:r w:rsidRPr="00E90874">
        <w:rPr>
          <w:rFonts w:ascii="Times New Roman" w:hAnsi="Times New Roman" w:cs="Times New Roman"/>
          <w:color w:val="000000" w:themeColor="text1"/>
          <w:sz w:val="24"/>
          <w:szCs w:val="24"/>
        </w:rPr>
        <w:t>эйкозаноидов</w:t>
      </w:r>
      <w:proofErr w:type="spellEnd"/>
      <w:r w:rsidRPr="00E90874">
        <w:rPr>
          <w:rFonts w:ascii="Times New Roman" w:hAnsi="Times New Roman" w:cs="Times New Roman"/>
          <w:color w:val="000000" w:themeColor="text1"/>
          <w:sz w:val="24"/>
          <w:szCs w:val="24"/>
        </w:rPr>
        <w:t xml:space="preserve"> (</w:t>
      </w:r>
      <w:proofErr w:type="spellStart"/>
      <w:r w:rsidRPr="00E90874">
        <w:rPr>
          <w:rFonts w:ascii="Times New Roman" w:hAnsi="Times New Roman" w:cs="Times New Roman"/>
          <w:color w:val="000000" w:themeColor="text1"/>
          <w:sz w:val="24"/>
          <w:szCs w:val="24"/>
        </w:rPr>
        <w:t>лейкотриенов</w:t>
      </w:r>
      <w:proofErr w:type="spellEnd"/>
      <w:r w:rsidRPr="00E90874">
        <w:rPr>
          <w:rFonts w:ascii="Times New Roman" w:hAnsi="Times New Roman" w:cs="Times New Roman"/>
          <w:color w:val="000000" w:themeColor="text1"/>
          <w:sz w:val="24"/>
          <w:szCs w:val="24"/>
        </w:rPr>
        <w:t>, простагландинов).</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С пищевыми жи</w:t>
      </w:r>
      <w:r w:rsidRPr="00E90874">
        <w:rPr>
          <w:rFonts w:ascii="Times New Roman" w:hAnsi="Times New Roman" w:cs="Times New Roman"/>
          <w:color w:val="000000" w:themeColor="text1"/>
          <w:sz w:val="24"/>
          <w:szCs w:val="24"/>
        </w:rPr>
        <w:softHyphen/>
        <w:t>рами в организм поступают также другие</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iCs/>
          <w:color w:val="000000" w:themeColor="text1"/>
          <w:sz w:val="24"/>
          <w:szCs w:val="24"/>
        </w:rPr>
        <w:t>соединения липидной природы</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 xml:space="preserve">или </w:t>
      </w:r>
      <w:proofErr w:type="spellStart"/>
      <w:r w:rsidRPr="00E90874">
        <w:rPr>
          <w:rFonts w:ascii="Times New Roman" w:hAnsi="Times New Roman" w:cs="Times New Roman"/>
          <w:color w:val="000000" w:themeColor="text1"/>
          <w:sz w:val="24"/>
          <w:szCs w:val="24"/>
        </w:rPr>
        <w:t>липофильной</w:t>
      </w:r>
      <w:proofErr w:type="spellEnd"/>
      <w:r w:rsidRPr="00E90874">
        <w:rPr>
          <w:rFonts w:ascii="Times New Roman" w:hAnsi="Times New Roman" w:cs="Times New Roman"/>
          <w:color w:val="000000" w:themeColor="text1"/>
          <w:sz w:val="24"/>
          <w:szCs w:val="24"/>
        </w:rPr>
        <w:t xml:space="preserve"> структуры: </w:t>
      </w:r>
      <w:proofErr w:type="spellStart"/>
      <w:r w:rsidRPr="00E90874">
        <w:rPr>
          <w:rFonts w:ascii="Times New Roman" w:hAnsi="Times New Roman" w:cs="Times New Roman"/>
          <w:color w:val="000000" w:themeColor="text1"/>
          <w:sz w:val="24"/>
          <w:szCs w:val="24"/>
        </w:rPr>
        <w:t>фосфатиды</w:t>
      </w:r>
      <w:proofErr w:type="spellEnd"/>
      <w:r w:rsidRPr="00E90874">
        <w:rPr>
          <w:rFonts w:ascii="Times New Roman" w:hAnsi="Times New Roman" w:cs="Times New Roman"/>
          <w:color w:val="000000" w:themeColor="text1"/>
          <w:sz w:val="24"/>
          <w:szCs w:val="24"/>
        </w:rPr>
        <w:t>; стерины; жи</w:t>
      </w:r>
      <w:r w:rsidRPr="00E90874">
        <w:rPr>
          <w:rFonts w:ascii="Times New Roman" w:hAnsi="Times New Roman" w:cs="Times New Roman"/>
          <w:color w:val="000000" w:themeColor="text1"/>
          <w:sz w:val="24"/>
          <w:szCs w:val="24"/>
        </w:rPr>
        <w:softHyphen/>
        <w:t>рорастворимые</w:t>
      </w:r>
      <w:r w:rsidRPr="00E90874">
        <w:rPr>
          <w:rFonts w:ascii="Times New Roman" w:hAnsi="Times New Roman" w:cs="Times New Roman"/>
          <w:color w:val="000000" w:themeColor="text1"/>
          <w:sz w:val="24"/>
          <w:szCs w:val="24"/>
          <w:lang w:val="en-US"/>
        </w:rPr>
        <w:t> </w:t>
      </w:r>
      <w:hyperlink r:id="rId102" w:history="1">
        <w:r w:rsidRPr="00E90874">
          <w:rPr>
            <w:rFonts w:ascii="Times New Roman" w:hAnsi="Times New Roman" w:cs="Times New Roman"/>
            <w:color w:val="000000" w:themeColor="text1"/>
            <w:sz w:val="24"/>
            <w:szCs w:val="24"/>
          </w:rPr>
          <w:t>витамины</w:t>
        </w:r>
      </w:hyperlink>
      <w:r w:rsidRPr="00E90874">
        <w:rPr>
          <w:rFonts w:ascii="Times New Roman" w:hAnsi="Times New Roman" w:cs="Times New Roman"/>
          <w:color w:val="000000" w:themeColor="text1"/>
          <w:sz w:val="24"/>
          <w:szCs w:val="24"/>
        </w:rPr>
        <w:t xml:space="preserve"> </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В желудочно-кишечном тракте здорового человека при нормаль</w:t>
      </w:r>
      <w:r w:rsidRPr="00E90874">
        <w:rPr>
          <w:rFonts w:ascii="Times New Roman" w:hAnsi="Times New Roman" w:cs="Times New Roman"/>
          <w:color w:val="000000" w:themeColor="text1"/>
          <w:sz w:val="24"/>
          <w:szCs w:val="24"/>
        </w:rPr>
        <w:softHyphen/>
        <w:t xml:space="preserve">ном уровне </w:t>
      </w:r>
      <w:proofErr w:type="spellStart"/>
      <w:r w:rsidRPr="00E90874">
        <w:rPr>
          <w:rFonts w:ascii="Times New Roman" w:hAnsi="Times New Roman" w:cs="Times New Roman"/>
          <w:color w:val="000000" w:themeColor="text1"/>
          <w:sz w:val="24"/>
          <w:szCs w:val="24"/>
        </w:rPr>
        <w:t>поступления</w:t>
      </w:r>
      <w:r w:rsidRPr="00E90874">
        <w:rPr>
          <w:rFonts w:ascii="Times New Roman" w:hAnsi="Times New Roman" w:cs="Times New Roman"/>
          <w:iCs/>
          <w:color w:val="000000" w:themeColor="text1"/>
          <w:sz w:val="24"/>
          <w:szCs w:val="24"/>
        </w:rPr>
        <w:t>жиры</w:t>
      </w:r>
      <w:proofErr w:type="spellEnd"/>
      <w:r w:rsidRPr="00E90874">
        <w:rPr>
          <w:rFonts w:ascii="Times New Roman" w:hAnsi="Times New Roman" w:cs="Times New Roman"/>
          <w:iCs/>
          <w:color w:val="000000" w:themeColor="text1"/>
          <w:sz w:val="24"/>
          <w:szCs w:val="24"/>
          <w:lang w:val="en-US"/>
        </w:rPr>
        <w:t> </w:t>
      </w:r>
      <w:r w:rsidRPr="00E90874">
        <w:rPr>
          <w:rFonts w:ascii="Times New Roman" w:hAnsi="Times New Roman" w:cs="Times New Roman"/>
          <w:iCs/>
          <w:color w:val="000000" w:themeColor="text1"/>
          <w:sz w:val="24"/>
          <w:szCs w:val="24"/>
        </w:rPr>
        <w:t>усваивается</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 xml:space="preserve">примерено на 95 </w:t>
      </w:r>
      <w:proofErr w:type="gramStart"/>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от</w:t>
      </w:r>
      <w:proofErr w:type="gramEnd"/>
      <w:r w:rsidRPr="00E90874">
        <w:rPr>
          <w:rFonts w:ascii="Times New Roman" w:hAnsi="Times New Roman" w:cs="Times New Roman"/>
          <w:color w:val="000000" w:themeColor="text1"/>
          <w:sz w:val="24"/>
          <w:szCs w:val="24"/>
        </w:rPr>
        <w:t xml:space="preserve"> их общего количества.</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Среди пищевых продуктов, являющихся</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iCs/>
          <w:color w:val="000000" w:themeColor="text1"/>
          <w:sz w:val="24"/>
          <w:szCs w:val="24"/>
        </w:rPr>
        <w:t>источниками жиров</w:t>
      </w:r>
      <w:r w:rsidRPr="00E90874">
        <w:rPr>
          <w:rFonts w:ascii="Times New Roman" w:hAnsi="Times New Roman" w:cs="Times New Roman"/>
          <w:color w:val="000000" w:themeColor="text1"/>
          <w:sz w:val="24"/>
          <w:szCs w:val="24"/>
        </w:rPr>
        <w:t>, они представлены в виде жиро</w:t>
      </w:r>
      <w:r w:rsidRPr="00E90874">
        <w:rPr>
          <w:rFonts w:ascii="Times New Roman" w:hAnsi="Times New Roman" w:cs="Times New Roman"/>
          <w:color w:val="000000" w:themeColor="text1"/>
          <w:sz w:val="24"/>
          <w:szCs w:val="24"/>
        </w:rPr>
        <w:softHyphen/>
        <w:t>вых продуктов (масло, сало и т.п.) и так называемых скрытых жиров, которые содержаться во многих продуктах.</w:t>
      </w:r>
    </w:p>
    <w:p w:rsidR="00E90874" w:rsidRPr="000B559D" w:rsidRDefault="00E90874" w:rsidP="000B559D">
      <w:pPr>
        <w:spacing w:after="0"/>
        <w:ind w:firstLine="709"/>
        <w:jc w:val="center"/>
        <w:rPr>
          <w:rFonts w:ascii="Times New Roman" w:hAnsi="Times New Roman" w:cs="Times New Roman"/>
          <w:b/>
          <w:color w:val="000000" w:themeColor="text1"/>
          <w:sz w:val="24"/>
          <w:szCs w:val="24"/>
        </w:rPr>
      </w:pPr>
    </w:p>
    <w:p w:rsidR="000B559D" w:rsidRPr="000B559D" w:rsidRDefault="000B559D" w:rsidP="000B559D">
      <w:pPr>
        <w:spacing w:after="0"/>
        <w:ind w:firstLine="709"/>
        <w:jc w:val="center"/>
        <w:rPr>
          <w:rFonts w:ascii="Times New Roman" w:hAnsi="Times New Roman" w:cs="Times New Roman"/>
          <w:b/>
          <w:color w:val="000000" w:themeColor="text1"/>
          <w:sz w:val="24"/>
          <w:szCs w:val="24"/>
        </w:rPr>
      </w:pPr>
      <w:r w:rsidRPr="000B559D">
        <w:rPr>
          <w:rFonts w:ascii="Times New Roman" w:hAnsi="Times New Roman" w:cs="Times New Roman"/>
          <w:b/>
          <w:color w:val="000000" w:themeColor="text1"/>
          <w:sz w:val="24"/>
          <w:szCs w:val="24"/>
        </w:rPr>
        <w:t>Билет №</w:t>
      </w:r>
      <w:r w:rsidRPr="000B559D">
        <w:rPr>
          <w:rFonts w:ascii="Times New Roman" w:hAnsi="Times New Roman" w:cs="Times New Roman"/>
          <w:b/>
          <w:color w:val="000000" w:themeColor="text1"/>
          <w:sz w:val="24"/>
          <w:szCs w:val="24"/>
        </w:rPr>
        <w:t>18</w:t>
      </w:r>
    </w:p>
    <w:p w:rsidR="000B559D" w:rsidRDefault="000B559D" w:rsidP="00E90874">
      <w:pPr>
        <w:spacing w:after="0"/>
        <w:ind w:firstLine="709"/>
        <w:jc w:val="both"/>
        <w:rPr>
          <w:rFonts w:ascii="Times New Roman" w:hAnsi="Times New Roman" w:cs="Times New Roman"/>
          <w:color w:val="000000" w:themeColor="text1"/>
          <w:sz w:val="24"/>
          <w:szCs w:val="24"/>
        </w:rPr>
      </w:pPr>
      <w:r w:rsidRPr="000B559D">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w:t>
      </w:r>
      <w:r w:rsidR="00E90874" w:rsidRPr="00E90874">
        <w:rPr>
          <w:rFonts w:ascii="Times New Roman" w:hAnsi="Times New Roman" w:cs="Times New Roman"/>
          <w:color w:val="000000" w:themeColor="text1"/>
          <w:sz w:val="24"/>
          <w:szCs w:val="24"/>
        </w:rPr>
        <w:t>Углеродные атомы в молекуле ацетилена находятся в состоянии</w:t>
      </w:r>
      <w:r w:rsidR="00E90874" w:rsidRPr="00E90874">
        <w:rPr>
          <w:rFonts w:ascii="Times New Roman" w:hAnsi="Times New Roman" w:cs="Times New Roman"/>
          <w:color w:val="000000" w:themeColor="text1"/>
          <w:sz w:val="24"/>
          <w:szCs w:val="24"/>
          <w:lang w:val="en-US"/>
        </w:rPr>
        <w:t> </w:t>
      </w:r>
      <w:proofErr w:type="spellStart"/>
      <w:r w:rsidR="00E90874" w:rsidRPr="00E90874">
        <w:rPr>
          <w:rFonts w:ascii="Times New Roman" w:hAnsi="Times New Roman" w:cs="Times New Roman"/>
          <w:color w:val="000000" w:themeColor="text1"/>
          <w:sz w:val="24"/>
          <w:szCs w:val="24"/>
          <w:lang w:val="en-US"/>
        </w:rPr>
        <w:t>sp</w:t>
      </w:r>
      <w:proofErr w:type="spellEnd"/>
      <w:r w:rsidR="00E90874" w:rsidRPr="00E90874">
        <w:rPr>
          <w:rFonts w:ascii="Times New Roman" w:hAnsi="Times New Roman" w:cs="Times New Roman"/>
          <w:color w:val="000000" w:themeColor="text1"/>
          <w:sz w:val="24"/>
          <w:szCs w:val="24"/>
        </w:rPr>
        <w:t>-гибридизации. Это означает, что каждый атом углерода обладает двумя гибридными</w:t>
      </w:r>
      <w:r w:rsidR="00E90874" w:rsidRPr="00E90874">
        <w:rPr>
          <w:rFonts w:ascii="Times New Roman" w:hAnsi="Times New Roman" w:cs="Times New Roman"/>
          <w:color w:val="000000" w:themeColor="text1"/>
          <w:sz w:val="24"/>
          <w:szCs w:val="24"/>
          <w:lang w:val="en-US"/>
        </w:rPr>
        <w:t> </w:t>
      </w:r>
      <w:proofErr w:type="spellStart"/>
      <w:r w:rsidR="00E90874" w:rsidRPr="00E90874">
        <w:rPr>
          <w:rFonts w:ascii="Times New Roman" w:hAnsi="Times New Roman" w:cs="Times New Roman"/>
          <w:color w:val="000000" w:themeColor="text1"/>
          <w:sz w:val="24"/>
          <w:szCs w:val="24"/>
          <w:lang w:val="en-US"/>
        </w:rPr>
        <w:t>sp</w:t>
      </w:r>
      <w:proofErr w:type="spellEnd"/>
      <w:r w:rsidR="00E90874" w:rsidRPr="00E90874">
        <w:rPr>
          <w:rFonts w:ascii="Times New Roman" w:hAnsi="Times New Roman" w:cs="Times New Roman"/>
          <w:color w:val="000000" w:themeColor="text1"/>
          <w:sz w:val="24"/>
          <w:szCs w:val="24"/>
        </w:rPr>
        <w:t xml:space="preserve">- </w:t>
      </w:r>
      <w:proofErr w:type="spellStart"/>
      <w:r w:rsidR="00E90874" w:rsidRPr="00E90874">
        <w:rPr>
          <w:rFonts w:ascii="Times New Roman" w:hAnsi="Times New Roman" w:cs="Times New Roman"/>
          <w:color w:val="000000" w:themeColor="text1"/>
          <w:sz w:val="24"/>
          <w:szCs w:val="24"/>
        </w:rPr>
        <w:t>орбиталями</w:t>
      </w:r>
      <w:proofErr w:type="spellEnd"/>
      <w:r w:rsidR="00E90874" w:rsidRPr="00E90874">
        <w:rPr>
          <w:rFonts w:ascii="Times New Roman" w:hAnsi="Times New Roman" w:cs="Times New Roman"/>
          <w:color w:val="000000" w:themeColor="text1"/>
          <w:sz w:val="24"/>
          <w:szCs w:val="24"/>
        </w:rPr>
        <w:t>, оси которых расположены на одной линии под углом 180°</w:t>
      </w:r>
      <w:r w:rsidR="00E90874" w:rsidRPr="00E90874">
        <w:rPr>
          <w:rFonts w:ascii="Times New Roman" w:hAnsi="Times New Roman" w:cs="Times New Roman"/>
          <w:color w:val="000000" w:themeColor="text1"/>
          <w:sz w:val="24"/>
          <w:szCs w:val="24"/>
          <w:lang w:val="en-US"/>
        </w:rPr>
        <w:t> </w:t>
      </w:r>
      <w:r w:rsidR="00E90874" w:rsidRPr="00E90874">
        <w:rPr>
          <w:rFonts w:ascii="Times New Roman" w:hAnsi="Times New Roman" w:cs="Times New Roman"/>
          <w:color w:val="000000" w:themeColor="text1"/>
          <w:sz w:val="24"/>
          <w:szCs w:val="24"/>
        </w:rPr>
        <w:t>друг к другу, а две</w:t>
      </w:r>
      <w:r w:rsidR="00E90874" w:rsidRPr="00E90874">
        <w:rPr>
          <w:rFonts w:ascii="Times New Roman" w:hAnsi="Times New Roman" w:cs="Times New Roman"/>
          <w:color w:val="000000" w:themeColor="text1"/>
          <w:sz w:val="24"/>
          <w:szCs w:val="24"/>
          <w:lang w:val="en-US"/>
        </w:rPr>
        <w:t> p</w:t>
      </w:r>
      <w:r w:rsidR="00E90874" w:rsidRPr="00E90874">
        <w:rPr>
          <w:rFonts w:ascii="Times New Roman" w:hAnsi="Times New Roman" w:cs="Times New Roman"/>
          <w:color w:val="000000" w:themeColor="text1"/>
          <w:sz w:val="24"/>
          <w:szCs w:val="24"/>
        </w:rPr>
        <w:t xml:space="preserve">- </w:t>
      </w:r>
      <w:proofErr w:type="spellStart"/>
      <w:r w:rsidR="00E90874" w:rsidRPr="00E90874">
        <w:rPr>
          <w:rFonts w:ascii="Times New Roman" w:hAnsi="Times New Roman" w:cs="Times New Roman"/>
          <w:color w:val="000000" w:themeColor="text1"/>
          <w:sz w:val="24"/>
          <w:szCs w:val="24"/>
        </w:rPr>
        <w:t>орбитали</w:t>
      </w:r>
      <w:proofErr w:type="spellEnd"/>
      <w:r w:rsidR="00E90874" w:rsidRPr="00E90874">
        <w:rPr>
          <w:rFonts w:ascii="Times New Roman" w:hAnsi="Times New Roman" w:cs="Times New Roman"/>
          <w:color w:val="000000" w:themeColor="text1"/>
          <w:sz w:val="24"/>
          <w:szCs w:val="24"/>
        </w:rPr>
        <w:t xml:space="preserve"> остаются негибридными. По одной из двух гибридных </w:t>
      </w:r>
      <w:proofErr w:type="spellStart"/>
      <w:r w:rsidR="00E90874" w:rsidRPr="00E90874">
        <w:rPr>
          <w:rFonts w:ascii="Times New Roman" w:hAnsi="Times New Roman" w:cs="Times New Roman"/>
          <w:color w:val="000000" w:themeColor="text1"/>
          <w:sz w:val="24"/>
          <w:szCs w:val="24"/>
        </w:rPr>
        <w:t>орбиталей</w:t>
      </w:r>
      <w:proofErr w:type="spellEnd"/>
      <w:r w:rsidR="00E90874" w:rsidRPr="00E90874">
        <w:rPr>
          <w:rFonts w:ascii="Times New Roman" w:hAnsi="Times New Roman" w:cs="Times New Roman"/>
          <w:color w:val="000000" w:themeColor="text1"/>
          <w:sz w:val="24"/>
          <w:szCs w:val="24"/>
        </w:rPr>
        <w:t xml:space="preserve"> каждого атома углерода взаимно перекрываются, приводя к образованию</w:t>
      </w:r>
      <w:r w:rsidR="00E90874" w:rsidRPr="00E90874">
        <w:rPr>
          <w:rFonts w:ascii="Times New Roman" w:hAnsi="Times New Roman" w:cs="Times New Roman"/>
          <w:color w:val="000000" w:themeColor="text1"/>
          <w:sz w:val="24"/>
          <w:szCs w:val="24"/>
          <w:lang w:val="en-US"/>
        </w:rPr>
        <w:t> s</w:t>
      </w:r>
      <w:r w:rsidR="00E90874" w:rsidRPr="00E90874">
        <w:rPr>
          <w:rFonts w:ascii="Times New Roman" w:hAnsi="Times New Roman" w:cs="Times New Roman"/>
          <w:color w:val="000000" w:themeColor="text1"/>
          <w:sz w:val="24"/>
          <w:szCs w:val="24"/>
        </w:rPr>
        <w:t xml:space="preserve">- связи между атомами углерода. Каждая оставшаяся гибридная </w:t>
      </w:r>
      <w:proofErr w:type="spellStart"/>
      <w:r w:rsidR="00E90874" w:rsidRPr="00E90874">
        <w:rPr>
          <w:rFonts w:ascii="Times New Roman" w:hAnsi="Times New Roman" w:cs="Times New Roman"/>
          <w:color w:val="000000" w:themeColor="text1"/>
          <w:sz w:val="24"/>
          <w:szCs w:val="24"/>
        </w:rPr>
        <w:t>орбиталь</w:t>
      </w:r>
      <w:proofErr w:type="spellEnd"/>
      <w:r w:rsidR="00E90874" w:rsidRPr="00E90874">
        <w:rPr>
          <w:rFonts w:ascii="Times New Roman" w:hAnsi="Times New Roman" w:cs="Times New Roman"/>
          <w:color w:val="000000" w:themeColor="text1"/>
          <w:sz w:val="24"/>
          <w:szCs w:val="24"/>
        </w:rPr>
        <w:t xml:space="preserve"> перекрывается с</w:t>
      </w:r>
      <w:r w:rsidR="00E90874" w:rsidRPr="00E90874">
        <w:rPr>
          <w:rFonts w:ascii="Times New Roman" w:hAnsi="Times New Roman" w:cs="Times New Roman"/>
          <w:color w:val="000000" w:themeColor="text1"/>
          <w:sz w:val="24"/>
          <w:szCs w:val="24"/>
          <w:lang w:val="en-US"/>
        </w:rPr>
        <w:t> s</w:t>
      </w:r>
      <w:r w:rsidR="00E90874" w:rsidRPr="00E90874">
        <w:rPr>
          <w:rFonts w:ascii="Times New Roman" w:hAnsi="Times New Roman" w:cs="Times New Roman"/>
          <w:color w:val="000000" w:themeColor="text1"/>
          <w:sz w:val="24"/>
          <w:szCs w:val="24"/>
        </w:rPr>
        <w:t xml:space="preserve">- </w:t>
      </w:r>
      <w:proofErr w:type="spellStart"/>
      <w:r w:rsidR="00E90874" w:rsidRPr="00E90874">
        <w:rPr>
          <w:rFonts w:ascii="Times New Roman" w:hAnsi="Times New Roman" w:cs="Times New Roman"/>
          <w:color w:val="000000" w:themeColor="text1"/>
          <w:sz w:val="24"/>
          <w:szCs w:val="24"/>
        </w:rPr>
        <w:t>орбиталью</w:t>
      </w:r>
      <w:proofErr w:type="spellEnd"/>
      <w:r w:rsidR="00E90874" w:rsidRPr="00E90874">
        <w:rPr>
          <w:rFonts w:ascii="Times New Roman" w:hAnsi="Times New Roman" w:cs="Times New Roman"/>
          <w:color w:val="000000" w:themeColor="text1"/>
          <w:sz w:val="24"/>
          <w:szCs w:val="24"/>
        </w:rPr>
        <w:t xml:space="preserve"> атома водорода, образуя</w:t>
      </w:r>
      <w:r w:rsidR="00E90874" w:rsidRPr="00E90874">
        <w:rPr>
          <w:rFonts w:ascii="Times New Roman" w:hAnsi="Times New Roman" w:cs="Times New Roman"/>
          <w:color w:val="000000" w:themeColor="text1"/>
          <w:sz w:val="24"/>
          <w:szCs w:val="24"/>
          <w:lang w:val="en-US"/>
        </w:rPr>
        <w:t> s</w:t>
      </w:r>
      <w:r w:rsidR="00E90874" w:rsidRPr="00E90874">
        <w:rPr>
          <w:rFonts w:ascii="Times New Roman" w:hAnsi="Times New Roman" w:cs="Times New Roman"/>
          <w:color w:val="000000" w:themeColor="text1"/>
          <w:sz w:val="24"/>
          <w:szCs w:val="24"/>
        </w:rPr>
        <w:t>- связь</w:t>
      </w:r>
      <w:r w:rsidR="00E90874" w:rsidRPr="00E90874">
        <w:rPr>
          <w:rFonts w:ascii="Times New Roman" w:hAnsi="Times New Roman" w:cs="Times New Roman"/>
          <w:color w:val="000000" w:themeColor="text1"/>
          <w:sz w:val="24"/>
          <w:szCs w:val="24"/>
          <w:lang w:val="en-US"/>
        </w:rPr>
        <w:t> </w:t>
      </w:r>
      <w:r w:rsidR="00E90874" w:rsidRPr="00E90874">
        <w:rPr>
          <w:rFonts w:ascii="Times New Roman" w:hAnsi="Times New Roman" w:cs="Times New Roman"/>
          <w:color w:val="000000" w:themeColor="text1"/>
          <w:sz w:val="24"/>
          <w:szCs w:val="24"/>
        </w:rPr>
        <w:t>С–Н. Две негибридные</w:t>
      </w:r>
      <w:r w:rsidR="00E90874" w:rsidRPr="00E90874">
        <w:rPr>
          <w:rFonts w:ascii="Times New Roman" w:hAnsi="Times New Roman" w:cs="Times New Roman"/>
          <w:color w:val="000000" w:themeColor="text1"/>
          <w:sz w:val="24"/>
          <w:szCs w:val="24"/>
          <w:lang w:val="en-US"/>
        </w:rPr>
        <w:t> p</w:t>
      </w:r>
      <w:r w:rsidR="00E90874" w:rsidRPr="00E90874">
        <w:rPr>
          <w:rFonts w:ascii="Times New Roman" w:hAnsi="Times New Roman" w:cs="Times New Roman"/>
          <w:color w:val="000000" w:themeColor="text1"/>
          <w:sz w:val="24"/>
          <w:szCs w:val="24"/>
        </w:rPr>
        <w:t xml:space="preserve">- </w:t>
      </w:r>
      <w:proofErr w:type="spellStart"/>
      <w:r w:rsidR="00E90874" w:rsidRPr="00E90874">
        <w:rPr>
          <w:rFonts w:ascii="Times New Roman" w:hAnsi="Times New Roman" w:cs="Times New Roman"/>
          <w:color w:val="000000" w:themeColor="text1"/>
          <w:sz w:val="24"/>
          <w:szCs w:val="24"/>
        </w:rPr>
        <w:t>орбитали</w:t>
      </w:r>
      <w:proofErr w:type="spellEnd"/>
      <w:r w:rsidR="00E90874" w:rsidRPr="00E90874">
        <w:rPr>
          <w:rFonts w:ascii="Times New Roman" w:hAnsi="Times New Roman" w:cs="Times New Roman"/>
          <w:color w:val="000000" w:themeColor="text1"/>
          <w:sz w:val="24"/>
          <w:szCs w:val="24"/>
        </w:rPr>
        <w:t xml:space="preserve"> каждого атома углерода, расположенные перпендикулярно друг другу и перпендикулярно направлению</w:t>
      </w:r>
      <w:r w:rsidR="00E90874" w:rsidRPr="00E90874">
        <w:rPr>
          <w:rFonts w:ascii="Times New Roman" w:hAnsi="Times New Roman" w:cs="Times New Roman"/>
          <w:color w:val="000000" w:themeColor="text1"/>
          <w:sz w:val="24"/>
          <w:szCs w:val="24"/>
          <w:lang w:val="en-US"/>
        </w:rPr>
        <w:t> s</w:t>
      </w:r>
      <w:r w:rsidR="00E90874" w:rsidRPr="00E90874">
        <w:rPr>
          <w:rFonts w:ascii="Times New Roman" w:hAnsi="Times New Roman" w:cs="Times New Roman"/>
          <w:color w:val="000000" w:themeColor="text1"/>
          <w:sz w:val="24"/>
          <w:szCs w:val="24"/>
        </w:rPr>
        <w:t>- связей, взаимно перекрываются и образуют две</w:t>
      </w:r>
      <w:r w:rsidR="00E90874" w:rsidRPr="00E90874">
        <w:rPr>
          <w:rFonts w:ascii="Times New Roman" w:hAnsi="Times New Roman" w:cs="Times New Roman"/>
          <w:color w:val="000000" w:themeColor="text1"/>
          <w:sz w:val="24"/>
          <w:szCs w:val="24"/>
          <w:lang w:val="en-US"/>
        </w:rPr>
        <w:t> p</w:t>
      </w:r>
      <w:r w:rsidR="00E90874" w:rsidRPr="00E90874">
        <w:rPr>
          <w:rFonts w:ascii="Times New Roman" w:hAnsi="Times New Roman" w:cs="Times New Roman"/>
          <w:color w:val="000000" w:themeColor="text1"/>
          <w:sz w:val="24"/>
          <w:szCs w:val="24"/>
        </w:rPr>
        <w:t>- связи. Таким образом, тройная связь характеризуется сочетанием одной</w:t>
      </w:r>
      <w:r w:rsidR="00E90874" w:rsidRPr="00E90874">
        <w:rPr>
          <w:rFonts w:ascii="Times New Roman" w:hAnsi="Times New Roman" w:cs="Times New Roman"/>
          <w:color w:val="000000" w:themeColor="text1"/>
          <w:sz w:val="24"/>
          <w:szCs w:val="24"/>
          <w:lang w:val="en-US"/>
        </w:rPr>
        <w:t> s</w:t>
      </w:r>
      <w:r w:rsidR="00E90874" w:rsidRPr="00E90874">
        <w:rPr>
          <w:rFonts w:ascii="Times New Roman" w:hAnsi="Times New Roman" w:cs="Times New Roman"/>
          <w:color w:val="000000" w:themeColor="text1"/>
          <w:sz w:val="24"/>
          <w:szCs w:val="24"/>
        </w:rPr>
        <w:t>- и двух</w:t>
      </w:r>
      <w:r w:rsidR="00E90874" w:rsidRPr="00E90874">
        <w:rPr>
          <w:rFonts w:ascii="Times New Roman" w:hAnsi="Times New Roman" w:cs="Times New Roman"/>
          <w:color w:val="000000" w:themeColor="text1"/>
          <w:sz w:val="24"/>
          <w:szCs w:val="24"/>
          <w:lang w:val="en-US"/>
        </w:rPr>
        <w:t> p</w:t>
      </w:r>
      <w:r w:rsidR="00E90874" w:rsidRPr="00E90874">
        <w:rPr>
          <w:rFonts w:ascii="Times New Roman" w:hAnsi="Times New Roman" w:cs="Times New Roman"/>
          <w:color w:val="000000" w:themeColor="text1"/>
          <w:sz w:val="24"/>
          <w:szCs w:val="24"/>
        </w:rPr>
        <w:t>- связей.</w:t>
      </w:r>
      <w:r w:rsidR="00E90874" w:rsidRPr="00E90874">
        <w:rPr>
          <w:rFonts w:ascii="Times New Roman" w:hAnsi="Times New Roman" w:cs="Times New Roman"/>
          <w:color w:val="000000" w:themeColor="text1"/>
          <w:sz w:val="24"/>
          <w:szCs w:val="24"/>
        </w:rPr>
        <w:br/>
        <w:t xml:space="preserve">Для </w:t>
      </w:r>
      <w:proofErr w:type="spellStart"/>
      <w:r w:rsidR="00E90874" w:rsidRPr="00E90874">
        <w:rPr>
          <w:rFonts w:ascii="Times New Roman" w:hAnsi="Times New Roman" w:cs="Times New Roman"/>
          <w:color w:val="000000" w:themeColor="text1"/>
          <w:sz w:val="24"/>
          <w:szCs w:val="24"/>
        </w:rPr>
        <w:t>алкинов</w:t>
      </w:r>
      <w:proofErr w:type="spellEnd"/>
      <w:r w:rsidR="00E90874" w:rsidRPr="00E90874">
        <w:rPr>
          <w:rFonts w:ascii="Times New Roman" w:hAnsi="Times New Roman" w:cs="Times New Roman"/>
          <w:color w:val="000000" w:themeColor="text1"/>
          <w:sz w:val="24"/>
          <w:szCs w:val="24"/>
        </w:rPr>
        <w:t xml:space="preserve"> характерны все реакции присоединения, свойственные </w:t>
      </w:r>
      <w:proofErr w:type="spellStart"/>
      <w:r w:rsidR="00E90874" w:rsidRPr="00E90874">
        <w:rPr>
          <w:rFonts w:ascii="Times New Roman" w:hAnsi="Times New Roman" w:cs="Times New Roman"/>
          <w:color w:val="000000" w:themeColor="text1"/>
          <w:sz w:val="24"/>
          <w:szCs w:val="24"/>
        </w:rPr>
        <w:t>алкенам</w:t>
      </w:r>
      <w:proofErr w:type="spellEnd"/>
      <w:r w:rsidR="00E90874" w:rsidRPr="00E90874">
        <w:rPr>
          <w:rFonts w:ascii="Times New Roman" w:hAnsi="Times New Roman" w:cs="Times New Roman"/>
          <w:color w:val="000000" w:themeColor="text1"/>
          <w:sz w:val="24"/>
          <w:szCs w:val="24"/>
        </w:rPr>
        <w:t>, однако у них после присоединения первой молекулы реагента остается еще одна</w:t>
      </w:r>
      <w:r w:rsidR="00E90874" w:rsidRPr="00E90874">
        <w:rPr>
          <w:rFonts w:ascii="Times New Roman" w:hAnsi="Times New Roman" w:cs="Times New Roman"/>
          <w:color w:val="000000" w:themeColor="text1"/>
          <w:sz w:val="24"/>
          <w:szCs w:val="24"/>
          <w:lang w:val="en-US"/>
        </w:rPr>
        <w:t> p</w:t>
      </w:r>
      <w:r w:rsidR="00E90874" w:rsidRPr="00E90874">
        <w:rPr>
          <w:rFonts w:ascii="Times New Roman" w:hAnsi="Times New Roman" w:cs="Times New Roman"/>
          <w:color w:val="000000" w:themeColor="text1"/>
          <w:sz w:val="24"/>
          <w:szCs w:val="24"/>
        </w:rPr>
        <w:t>- связь (</w:t>
      </w:r>
      <w:proofErr w:type="spellStart"/>
      <w:r w:rsidR="00E90874" w:rsidRPr="00E90874">
        <w:rPr>
          <w:rFonts w:ascii="Times New Roman" w:hAnsi="Times New Roman" w:cs="Times New Roman"/>
          <w:color w:val="000000" w:themeColor="text1"/>
          <w:sz w:val="24"/>
          <w:szCs w:val="24"/>
        </w:rPr>
        <w:t>алкин</w:t>
      </w:r>
      <w:proofErr w:type="spellEnd"/>
      <w:r w:rsidR="00E90874" w:rsidRPr="00E90874">
        <w:rPr>
          <w:rFonts w:ascii="Times New Roman" w:hAnsi="Times New Roman" w:cs="Times New Roman"/>
          <w:color w:val="000000" w:themeColor="text1"/>
          <w:sz w:val="24"/>
          <w:szCs w:val="24"/>
        </w:rPr>
        <w:t xml:space="preserve"> превращается в </w:t>
      </w:r>
      <w:proofErr w:type="spellStart"/>
      <w:r w:rsidR="00E90874" w:rsidRPr="00E90874">
        <w:rPr>
          <w:rFonts w:ascii="Times New Roman" w:hAnsi="Times New Roman" w:cs="Times New Roman"/>
          <w:color w:val="000000" w:themeColor="text1"/>
          <w:sz w:val="24"/>
          <w:szCs w:val="24"/>
        </w:rPr>
        <w:t>алкен</w:t>
      </w:r>
      <w:proofErr w:type="spellEnd"/>
      <w:r w:rsidR="00E90874" w:rsidRPr="00E90874">
        <w:rPr>
          <w:rFonts w:ascii="Times New Roman" w:hAnsi="Times New Roman" w:cs="Times New Roman"/>
          <w:color w:val="000000" w:themeColor="text1"/>
          <w:sz w:val="24"/>
          <w:szCs w:val="24"/>
        </w:rPr>
        <w:t xml:space="preserve">), которая вновь может вступать в реакцию присоединения со второй молекулой реагента. Кроме того, "незамещенные" </w:t>
      </w:r>
      <w:proofErr w:type="spellStart"/>
      <w:r w:rsidR="00E90874" w:rsidRPr="00E90874">
        <w:rPr>
          <w:rFonts w:ascii="Times New Roman" w:hAnsi="Times New Roman" w:cs="Times New Roman"/>
          <w:color w:val="000000" w:themeColor="text1"/>
          <w:sz w:val="24"/>
          <w:szCs w:val="24"/>
        </w:rPr>
        <w:t>алкины</w:t>
      </w:r>
      <w:proofErr w:type="spellEnd"/>
      <w:r w:rsidR="00E90874" w:rsidRPr="00E90874">
        <w:rPr>
          <w:rFonts w:ascii="Times New Roman" w:hAnsi="Times New Roman" w:cs="Times New Roman"/>
          <w:color w:val="000000" w:themeColor="text1"/>
          <w:sz w:val="24"/>
          <w:szCs w:val="24"/>
        </w:rPr>
        <w:t xml:space="preserve"> проявляют кислотные свойства, связанные с отщеплением протона от атома углерода, соста</w:t>
      </w:r>
      <w:r>
        <w:rPr>
          <w:rFonts w:ascii="Times New Roman" w:hAnsi="Times New Roman" w:cs="Times New Roman"/>
          <w:color w:val="000000" w:themeColor="text1"/>
          <w:sz w:val="24"/>
          <w:szCs w:val="24"/>
        </w:rPr>
        <w:t>вляющего тройную связь.</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0B559D">
        <w:rPr>
          <w:rFonts w:ascii="Times New Roman" w:hAnsi="Times New Roman" w:cs="Times New Roman"/>
          <w:b/>
          <w:color w:val="000000" w:themeColor="text1"/>
          <w:sz w:val="24"/>
          <w:szCs w:val="24"/>
        </w:rPr>
        <w:t>2</w:t>
      </w:r>
      <w:r w:rsidR="000B559D" w:rsidRPr="000B559D">
        <w:rPr>
          <w:rFonts w:ascii="Times New Roman" w:hAnsi="Times New Roman" w:cs="Times New Roman"/>
          <w:b/>
          <w:color w:val="000000" w:themeColor="text1"/>
          <w:sz w:val="24"/>
          <w:szCs w:val="24"/>
        </w:rPr>
        <w:t>.</w:t>
      </w:r>
      <w:r w:rsidR="000B559D">
        <w:rPr>
          <w:rFonts w:ascii="Times New Roman" w:hAnsi="Times New Roman" w:cs="Times New Roman"/>
          <w:color w:val="000000" w:themeColor="text1"/>
          <w:sz w:val="24"/>
          <w:szCs w:val="24"/>
        </w:rPr>
        <w:t xml:space="preserve"> </w:t>
      </w:r>
      <w:proofErr w:type="spellStart"/>
      <w:r w:rsidRPr="00E90874">
        <w:rPr>
          <w:rFonts w:ascii="Times New Roman" w:hAnsi="Times New Roman" w:cs="Times New Roman"/>
          <w:bCs/>
          <w:color w:val="000000" w:themeColor="text1"/>
          <w:sz w:val="24"/>
          <w:szCs w:val="24"/>
        </w:rPr>
        <w:t>Тио́лы</w:t>
      </w:r>
      <w:proofErr w:type="spellEnd"/>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w:t>
      </w:r>
      <w:proofErr w:type="spellStart"/>
      <w:r w:rsidRPr="00E90874">
        <w:rPr>
          <w:rFonts w:ascii="Times New Roman" w:hAnsi="Times New Roman" w:cs="Times New Roman"/>
          <w:color w:val="000000" w:themeColor="text1"/>
          <w:sz w:val="24"/>
          <w:szCs w:val="24"/>
        </w:rPr>
        <w:t>меркапта́ны</w:t>
      </w:r>
      <w:proofErr w:type="spellEnd"/>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 xml:space="preserve">— сернистые аналоги спиртов общей формулы </w:t>
      </w:r>
      <w:r w:rsidRPr="00E90874">
        <w:rPr>
          <w:rFonts w:ascii="Times New Roman" w:hAnsi="Times New Roman" w:cs="Times New Roman"/>
          <w:color w:val="000000" w:themeColor="text1"/>
          <w:sz w:val="24"/>
          <w:szCs w:val="24"/>
          <w:lang w:val="en-US"/>
        </w:rPr>
        <w:t>RSH</w:t>
      </w:r>
      <w:r w:rsidRPr="00E90874">
        <w:rPr>
          <w:rFonts w:ascii="Times New Roman" w:hAnsi="Times New Roman" w:cs="Times New Roman"/>
          <w:color w:val="000000" w:themeColor="text1"/>
          <w:sz w:val="24"/>
          <w:szCs w:val="24"/>
        </w:rPr>
        <w:t xml:space="preserve">, где </w:t>
      </w:r>
      <w:r w:rsidRPr="00E90874">
        <w:rPr>
          <w:rFonts w:ascii="Times New Roman" w:hAnsi="Times New Roman" w:cs="Times New Roman"/>
          <w:color w:val="000000" w:themeColor="text1"/>
          <w:sz w:val="24"/>
          <w:szCs w:val="24"/>
          <w:lang w:val="en-US"/>
        </w:rPr>
        <w:t>R </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 </w:t>
      </w:r>
      <w:hyperlink r:id="rId103" w:history="1">
        <w:r w:rsidRPr="00E90874">
          <w:rPr>
            <w:rFonts w:ascii="Times New Roman" w:hAnsi="Times New Roman" w:cs="Times New Roman"/>
            <w:color w:val="000000" w:themeColor="text1"/>
            <w:sz w:val="24"/>
            <w:szCs w:val="24"/>
          </w:rPr>
          <w:t>углеводородный</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hyperlink r:id="rId104" w:history="1">
        <w:r w:rsidRPr="00E90874">
          <w:rPr>
            <w:rFonts w:ascii="Times New Roman" w:hAnsi="Times New Roman" w:cs="Times New Roman"/>
            <w:color w:val="000000" w:themeColor="text1"/>
            <w:sz w:val="24"/>
            <w:szCs w:val="24"/>
          </w:rPr>
          <w:t>радикал</w:t>
        </w:r>
      </w:hyperlink>
      <w:r w:rsidRPr="00E90874">
        <w:rPr>
          <w:rFonts w:ascii="Times New Roman" w:hAnsi="Times New Roman" w:cs="Times New Roman"/>
          <w:color w:val="000000" w:themeColor="text1"/>
          <w:sz w:val="24"/>
          <w:szCs w:val="24"/>
        </w:rPr>
        <w:t xml:space="preserve"> , например,</w:t>
      </w:r>
      <w:r w:rsidRPr="00E90874">
        <w:rPr>
          <w:rFonts w:ascii="Times New Roman" w:hAnsi="Times New Roman" w:cs="Times New Roman"/>
          <w:color w:val="000000" w:themeColor="text1"/>
          <w:sz w:val="24"/>
          <w:szCs w:val="24"/>
          <w:lang w:val="en-US"/>
        </w:rPr>
        <w:t> </w:t>
      </w:r>
      <w:hyperlink r:id="rId105" w:history="1">
        <w:proofErr w:type="spellStart"/>
        <w:r w:rsidRPr="00E90874">
          <w:rPr>
            <w:rFonts w:ascii="Times New Roman" w:hAnsi="Times New Roman" w:cs="Times New Roman"/>
            <w:color w:val="000000" w:themeColor="text1"/>
            <w:sz w:val="24"/>
            <w:szCs w:val="24"/>
          </w:rPr>
          <w:t>метантиол</w:t>
        </w:r>
        <w:proofErr w:type="spellEnd"/>
      </w:hyperlink>
      <w:r w:rsidRPr="00E90874">
        <w:rPr>
          <w:rFonts w:ascii="Times New Roman" w:hAnsi="Times New Roman" w:cs="Times New Roman"/>
          <w:color w:val="000000" w:themeColor="text1"/>
          <w:sz w:val="24"/>
          <w:szCs w:val="24"/>
        </w:rPr>
        <w:t xml:space="preserve"> (</w:t>
      </w:r>
      <w:proofErr w:type="spellStart"/>
      <w:r w:rsidRPr="00E90874">
        <w:rPr>
          <w:rFonts w:ascii="Times New Roman" w:hAnsi="Times New Roman" w:cs="Times New Roman"/>
          <w:color w:val="000000" w:themeColor="text1"/>
          <w:sz w:val="24"/>
          <w:szCs w:val="24"/>
        </w:rPr>
        <w:t>метилмеркаптан</w:t>
      </w:r>
      <w:proofErr w:type="spellEnd"/>
      <w:r w:rsidRPr="00E90874">
        <w:rPr>
          <w:rFonts w:ascii="Times New Roman" w:hAnsi="Times New Roman" w:cs="Times New Roman"/>
          <w:color w:val="000000" w:themeColor="text1"/>
          <w:sz w:val="24"/>
          <w:szCs w:val="24"/>
        </w:rPr>
        <w:t>) (</w:t>
      </w:r>
      <w:r w:rsidRPr="00E90874">
        <w:rPr>
          <w:rFonts w:ascii="Times New Roman" w:hAnsi="Times New Roman" w:cs="Times New Roman"/>
          <w:color w:val="000000" w:themeColor="text1"/>
          <w:sz w:val="24"/>
          <w:szCs w:val="24"/>
          <w:lang w:val="en-US"/>
        </w:rPr>
        <w:t>CH</w:t>
      </w:r>
      <w:r w:rsidRPr="00E90874">
        <w:rPr>
          <w:rFonts w:ascii="Times New Roman" w:hAnsi="Times New Roman" w:cs="Times New Roman"/>
          <w:color w:val="000000" w:themeColor="text1"/>
          <w:sz w:val="24"/>
          <w:szCs w:val="24"/>
        </w:rPr>
        <w:t>3</w:t>
      </w:r>
      <w:r w:rsidRPr="00E90874">
        <w:rPr>
          <w:rFonts w:ascii="Times New Roman" w:hAnsi="Times New Roman" w:cs="Times New Roman"/>
          <w:color w:val="000000" w:themeColor="text1"/>
          <w:sz w:val="24"/>
          <w:szCs w:val="24"/>
          <w:lang w:val="en-US"/>
        </w:rPr>
        <w:t>SH</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 </w:t>
      </w:r>
      <w:hyperlink r:id="rId106" w:history="1">
        <w:proofErr w:type="spellStart"/>
        <w:r w:rsidRPr="00E90874">
          <w:rPr>
            <w:rFonts w:ascii="Times New Roman" w:hAnsi="Times New Roman" w:cs="Times New Roman"/>
            <w:color w:val="000000" w:themeColor="text1"/>
            <w:sz w:val="24"/>
            <w:szCs w:val="24"/>
          </w:rPr>
          <w:t>этантиол</w:t>
        </w:r>
        <w:proofErr w:type="spellEnd"/>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w:t>
      </w:r>
      <w:proofErr w:type="spellStart"/>
      <w:r w:rsidRPr="00E90874">
        <w:rPr>
          <w:rFonts w:ascii="Times New Roman" w:hAnsi="Times New Roman" w:cs="Times New Roman"/>
          <w:color w:val="000000" w:themeColor="text1"/>
          <w:sz w:val="24"/>
          <w:szCs w:val="24"/>
        </w:rPr>
        <w:t>этилмеркаптан</w:t>
      </w:r>
      <w:proofErr w:type="spellEnd"/>
      <w:r w:rsidRPr="00E90874">
        <w:rPr>
          <w:rFonts w:ascii="Times New Roman" w:hAnsi="Times New Roman" w:cs="Times New Roman"/>
          <w:color w:val="000000" w:themeColor="text1"/>
          <w:sz w:val="24"/>
          <w:szCs w:val="24"/>
        </w:rPr>
        <w:t>) (</w:t>
      </w:r>
      <w:r w:rsidRPr="00E90874">
        <w:rPr>
          <w:rFonts w:ascii="Times New Roman" w:hAnsi="Times New Roman" w:cs="Times New Roman"/>
          <w:color w:val="000000" w:themeColor="text1"/>
          <w:sz w:val="24"/>
          <w:szCs w:val="24"/>
          <w:lang w:val="en-US"/>
        </w:rPr>
        <w:t>C</w:t>
      </w:r>
      <w:r w:rsidRPr="00E90874">
        <w:rPr>
          <w:rFonts w:ascii="Times New Roman" w:hAnsi="Times New Roman" w:cs="Times New Roman"/>
          <w:color w:val="000000" w:themeColor="text1"/>
          <w:sz w:val="24"/>
          <w:szCs w:val="24"/>
        </w:rPr>
        <w:t>2</w:t>
      </w:r>
      <w:r w:rsidRPr="00E90874">
        <w:rPr>
          <w:rFonts w:ascii="Times New Roman" w:hAnsi="Times New Roman" w:cs="Times New Roman"/>
          <w:color w:val="000000" w:themeColor="text1"/>
          <w:sz w:val="24"/>
          <w:szCs w:val="24"/>
          <w:lang w:val="en-US"/>
        </w:rPr>
        <w:t>H</w:t>
      </w:r>
      <w:r w:rsidRPr="00E90874">
        <w:rPr>
          <w:rFonts w:ascii="Times New Roman" w:hAnsi="Times New Roman" w:cs="Times New Roman"/>
          <w:color w:val="000000" w:themeColor="text1"/>
          <w:sz w:val="24"/>
          <w:szCs w:val="24"/>
        </w:rPr>
        <w:t>5</w:t>
      </w:r>
      <w:r w:rsidRPr="00E90874">
        <w:rPr>
          <w:rFonts w:ascii="Times New Roman" w:hAnsi="Times New Roman" w:cs="Times New Roman"/>
          <w:color w:val="000000" w:themeColor="text1"/>
          <w:sz w:val="24"/>
          <w:szCs w:val="24"/>
          <w:lang w:val="en-US"/>
        </w:rPr>
        <w:t>SH</w:t>
      </w:r>
      <w:r w:rsidRPr="00E90874">
        <w:rPr>
          <w:rFonts w:ascii="Times New Roman" w:hAnsi="Times New Roman" w:cs="Times New Roman"/>
          <w:color w:val="000000" w:themeColor="text1"/>
          <w:sz w:val="24"/>
          <w:szCs w:val="24"/>
        </w:rPr>
        <w:t>) и</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т.</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 xml:space="preserve">д., в терминологии </w:t>
      </w:r>
      <w:r w:rsidRPr="00E90874">
        <w:rPr>
          <w:rFonts w:ascii="Times New Roman" w:hAnsi="Times New Roman" w:cs="Times New Roman"/>
          <w:color w:val="000000" w:themeColor="text1"/>
          <w:sz w:val="24"/>
          <w:szCs w:val="24"/>
          <w:lang w:val="en-US"/>
        </w:rPr>
        <w:t>IUPAC</w:t>
      </w:r>
      <w:r w:rsidRPr="00E90874">
        <w:rPr>
          <w:rFonts w:ascii="Times New Roman" w:hAnsi="Times New Roman" w:cs="Times New Roman"/>
          <w:color w:val="000000" w:themeColor="text1"/>
          <w:sz w:val="24"/>
          <w:szCs w:val="24"/>
        </w:rPr>
        <w:t xml:space="preserve"> название «меркаптаны» признано устаревшим и не рекомендуется к использованию .</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lastRenderedPageBreak/>
        <w:t xml:space="preserve">Свое первоначальное название «меркаптаны» </w:t>
      </w:r>
      <w:proofErr w:type="spellStart"/>
      <w:r w:rsidRPr="00E90874">
        <w:rPr>
          <w:rFonts w:ascii="Times New Roman" w:hAnsi="Times New Roman" w:cs="Times New Roman"/>
          <w:color w:val="000000" w:themeColor="text1"/>
          <w:sz w:val="24"/>
          <w:szCs w:val="24"/>
        </w:rPr>
        <w:t>тиолы</w:t>
      </w:r>
      <w:proofErr w:type="spellEnd"/>
      <w:r w:rsidRPr="00E90874">
        <w:rPr>
          <w:rFonts w:ascii="Times New Roman" w:hAnsi="Times New Roman" w:cs="Times New Roman"/>
          <w:color w:val="000000" w:themeColor="text1"/>
          <w:sz w:val="24"/>
          <w:szCs w:val="24"/>
        </w:rPr>
        <w:t xml:space="preserve"> получили благодаря способности связывать ионы ртути (от</w:t>
      </w:r>
      <w:r w:rsidRPr="00E90874">
        <w:rPr>
          <w:rFonts w:ascii="Times New Roman" w:hAnsi="Times New Roman" w:cs="Times New Roman"/>
          <w:color w:val="000000" w:themeColor="text1"/>
          <w:sz w:val="24"/>
          <w:szCs w:val="24"/>
          <w:lang w:val="en-US"/>
        </w:rPr>
        <w:t> </w:t>
      </w:r>
      <w:hyperlink r:id="rId107" w:history="1">
        <w:r w:rsidRPr="00E90874">
          <w:rPr>
            <w:rFonts w:ascii="Times New Roman" w:hAnsi="Times New Roman" w:cs="Times New Roman"/>
            <w:color w:val="000000" w:themeColor="text1"/>
            <w:sz w:val="24"/>
            <w:szCs w:val="24"/>
          </w:rPr>
          <w:t>лат.</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proofErr w:type="gramStart"/>
      <w:r w:rsidRPr="00E90874">
        <w:rPr>
          <w:rFonts w:ascii="Times New Roman" w:hAnsi="Times New Roman" w:cs="Times New Roman"/>
          <w:iCs/>
          <w:color w:val="000000" w:themeColor="text1"/>
          <w:sz w:val="24"/>
          <w:szCs w:val="24"/>
          <w:lang w:val="en-US"/>
        </w:rPr>
        <w:t>corpus</w:t>
      </w:r>
      <w:proofErr w:type="gramEnd"/>
      <w:r w:rsidRPr="00E90874">
        <w:rPr>
          <w:rFonts w:ascii="Times New Roman" w:hAnsi="Times New Roman" w:cs="Times New Roman"/>
          <w:iCs/>
          <w:color w:val="000000" w:themeColor="text1"/>
          <w:sz w:val="24"/>
          <w:szCs w:val="24"/>
        </w:rPr>
        <w:t xml:space="preserve"> </w:t>
      </w:r>
      <w:proofErr w:type="spellStart"/>
      <w:r w:rsidRPr="00E90874">
        <w:rPr>
          <w:rFonts w:ascii="Times New Roman" w:hAnsi="Times New Roman" w:cs="Times New Roman"/>
          <w:iCs/>
          <w:color w:val="000000" w:themeColor="text1"/>
          <w:sz w:val="24"/>
          <w:szCs w:val="24"/>
          <w:lang w:val="en-US"/>
        </w:rPr>
        <w:t>mercurio</w:t>
      </w:r>
      <w:proofErr w:type="spellEnd"/>
      <w:r w:rsidRPr="00E90874">
        <w:rPr>
          <w:rFonts w:ascii="Times New Roman" w:hAnsi="Times New Roman" w:cs="Times New Roman"/>
          <w:iCs/>
          <w:color w:val="000000" w:themeColor="text1"/>
          <w:sz w:val="24"/>
          <w:szCs w:val="24"/>
        </w:rPr>
        <w:t xml:space="preserve"> </w:t>
      </w:r>
      <w:proofErr w:type="spellStart"/>
      <w:r w:rsidRPr="00E90874">
        <w:rPr>
          <w:rFonts w:ascii="Times New Roman" w:hAnsi="Times New Roman" w:cs="Times New Roman"/>
          <w:iCs/>
          <w:color w:val="000000" w:themeColor="text1"/>
          <w:sz w:val="24"/>
          <w:szCs w:val="24"/>
          <w:lang w:val="en-US"/>
        </w:rPr>
        <w:t>captum</w:t>
      </w:r>
      <w:proofErr w:type="spellEnd"/>
      <w:r w:rsidRPr="00E90874">
        <w:rPr>
          <w:rFonts w:ascii="Times New Roman" w:hAnsi="Times New Roman" w:cs="Times New Roman"/>
          <w:color w:val="000000" w:themeColor="text1"/>
          <w:sz w:val="24"/>
          <w:szCs w:val="24"/>
        </w:rPr>
        <w:t xml:space="preserve">), образуя нерастворимые </w:t>
      </w:r>
      <w:proofErr w:type="spellStart"/>
      <w:r w:rsidRPr="00E90874">
        <w:rPr>
          <w:rFonts w:ascii="Times New Roman" w:hAnsi="Times New Roman" w:cs="Times New Roman"/>
          <w:color w:val="000000" w:themeColor="text1"/>
          <w:sz w:val="24"/>
          <w:szCs w:val="24"/>
        </w:rPr>
        <w:t>тиоляты</w:t>
      </w:r>
      <w:proofErr w:type="spellEnd"/>
      <w:r w:rsidRPr="00E90874">
        <w:rPr>
          <w:rFonts w:ascii="Times New Roman" w:hAnsi="Times New Roman" w:cs="Times New Roman"/>
          <w:color w:val="000000" w:themeColor="text1"/>
          <w:sz w:val="24"/>
          <w:szCs w:val="24"/>
        </w:rPr>
        <w:t>.</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bCs/>
          <w:color w:val="000000" w:themeColor="text1"/>
          <w:sz w:val="24"/>
          <w:szCs w:val="24"/>
        </w:rPr>
        <w:t>СЕРАОРГАНИЧЕСКИЕ СОЕДИНЕНИЯ</w:t>
      </w:r>
      <w:r w:rsidRPr="00E90874">
        <w:rPr>
          <w:rFonts w:ascii="Times New Roman" w:hAnsi="Times New Roman" w:cs="Times New Roman"/>
          <w:bCs/>
          <w:color w:val="000000" w:themeColor="text1"/>
          <w:sz w:val="24"/>
          <w:szCs w:val="24"/>
          <w:lang w:val="en-US"/>
        </w:rPr>
        <w:t> </w:t>
      </w:r>
      <w:r w:rsidRPr="00E90874">
        <w:rPr>
          <w:rFonts w:ascii="Times New Roman" w:hAnsi="Times New Roman" w:cs="Times New Roman"/>
          <w:color w:val="000000" w:themeColor="text1"/>
          <w:sz w:val="24"/>
          <w:szCs w:val="24"/>
        </w:rPr>
        <w:t xml:space="preserve">– класс органических </w:t>
      </w:r>
      <w:proofErr w:type="gramStart"/>
      <w:r w:rsidRPr="00E90874">
        <w:rPr>
          <w:rFonts w:ascii="Times New Roman" w:hAnsi="Times New Roman" w:cs="Times New Roman"/>
          <w:color w:val="000000" w:themeColor="text1"/>
          <w:sz w:val="24"/>
          <w:szCs w:val="24"/>
        </w:rPr>
        <w:t>соединений ,</w:t>
      </w:r>
      <w:proofErr w:type="gramEnd"/>
      <w:r w:rsidRPr="00E90874">
        <w:rPr>
          <w:rFonts w:ascii="Times New Roman" w:hAnsi="Times New Roman" w:cs="Times New Roman"/>
          <w:color w:val="000000" w:themeColor="text1"/>
          <w:sz w:val="24"/>
          <w:szCs w:val="24"/>
        </w:rPr>
        <w:t xml:space="preserve"> содержащих фрагмент </w:t>
      </w:r>
      <w:r w:rsidRPr="00E90874">
        <w:rPr>
          <w:rFonts w:ascii="Times New Roman" w:hAnsi="Times New Roman" w:cs="Times New Roman"/>
          <w:color w:val="000000" w:themeColor="text1"/>
          <w:sz w:val="24"/>
          <w:szCs w:val="24"/>
          <w:lang w:val="en-US"/>
        </w:rPr>
        <w:t>C</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S</w:t>
      </w:r>
      <w:r w:rsidRPr="00E90874">
        <w:rPr>
          <w:rFonts w:ascii="Times New Roman" w:hAnsi="Times New Roman" w:cs="Times New Roman"/>
          <w:color w:val="000000" w:themeColor="text1"/>
          <w:sz w:val="24"/>
          <w:szCs w:val="24"/>
        </w:rPr>
        <w:t xml:space="preserve">. К этому же классу причисляют и соединения, в которых атом </w:t>
      </w:r>
      <w:r w:rsidRPr="00E90874">
        <w:rPr>
          <w:rFonts w:ascii="Times New Roman" w:hAnsi="Times New Roman" w:cs="Times New Roman"/>
          <w:color w:val="000000" w:themeColor="text1"/>
          <w:sz w:val="24"/>
          <w:szCs w:val="24"/>
          <w:lang w:val="en-US"/>
        </w:rPr>
        <w:t>S</w:t>
      </w:r>
      <w:r w:rsidRPr="00E90874">
        <w:rPr>
          <w:rFonts w:ascii="Times New Roman" w:hAnsi="Times New Roman" w:cs="Times New Roman"/>
          <w:color w:val="000000" w:themeColor="text1"/>
          <w:sz w:val="24"/>
          <w:szCs w:val="24"/>
        </w:rPr>
        <w:t xml:space="preserve"> соединен с </w:t>
      </w:r>
      <w:proofErr w:type="spellStart"/>
      <w:r w:rsidRPr="00E90874">
        <w:rPr>
          <w:rFonts w:ascii="Times New Roman" w:hAnsi="Times New Roman" w:cs="Times New Roman"/>
          <w:color w:val="000000" w:themeColor="text1"/>
          <w:sz w:val="24"/>
          <w:szCs w:val="24"/>
        </w:rPr>
        <w:t>С</w:t>
      </w:r>
      <w:proofErr w:type="spellEnd"/>
      <w:r w:rsidRPr="00E90874">
        <w:rPr>
          <w:rFonts w:ascii="Times New Roman" w:hAnsi="Times New Roman" w:cs="Times New Roman"/>
          <w:color w:val="000000" w:themeColor="text1"/>
          <w:sz w:val="24"/>
          <w:szCs w:val="24"/>
        </w:rPr>
        <w:t xml:space="preserve"> не непосредственно, а через </w:t>
      </w:r>
      <w:proofErr w:type="gramStart"/>
      <w:r w:rsidRPr="00E90874">
        <w:rPr>
          <w:rFonts w:ascii="Times New Roman" w:hAnsi="Times New Roman" w:cs="Times New Roman"/>
          <w:color w:val="000000" w:themeColor="text1"/>
          <w:sz w:val="24"/>
          <w:szCs w:val="24"/>
        </w:rPr>
        <w:t>О</w:t>
      </w:r>
      <w:proofErr w:type="gramEnd"/>
      <w:r w:rsidRPr="00E90874">
        <w:rPr>
          <w:rFonts w:ascii="Times New Roman" w:hAnsi="Times New Roman" w:cs="Times New Roman"/>
          <w:color w:val="000000" w:themeColor="text1"/>
          <w:sz w:val="24"/>
          <w:szCs w:val="24"/>
        </w:rPr>
        <w:t xml:space="preserve"> или </w:t>
      </w:r>
      <w:r w:rsidRPr="00E90874">
        <w:rPr>
          <w:rFonts w:ascii="Times New Roman" w:hAnsi="Times New Roman" w:cs="Times New Roman"/>
          <w:color w:val="000000" w:themeColor="text1"/>
          <w:sz w:val="24"/>
          <w:szCs w:val="24"/>
          <w:lang w:val="en-US"/>
        </w:rPr>
        <w:t>N</w:t>
      </w:r>
      <w:r w:rsidRPr="00E90874">
        <w:rPr>
          <w:rFonts w:ascii="Times New Roman" w:hAnsi="Times New Roman" w:cs="Times New Roman"/>
          <w:color w:val="000000" w:themeColor="text1"/>
          <w:sz w:val="24"/>
          <w:szCs w:val="24"/>
        </w:rPr>
        <w:t xml:space="preserve">. Многообразие этих соединений увеличивается, т.к. сера может проявлять в соединениях различную степень окисления: </w:t>
      </w:r>
      <w:r w:rsidRPr="00E90874">
        <w:rPr>
          <w:rFonts w:ascii="Times New Roman" w:hAnsi="Times New Roman" w:cs="Times New Roman"/>
          <w:color w:val="000000" w:themeColor="text1"/>
          <w:sz w:val="24"/>
          <w:szCs w:val="24"/>
          <w:lang w:val="en-US"/>
        </w:rPr>
        <w:t>S</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II</w:t>
      </w:r>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S</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IV</w:t>
      </w:r>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S</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VI</w:t>
      </w:r>
      <w:r w:rsidRPr="00E90874">
        <w:rPr>
          <w:rFonts w:ascii="Times New Roman" w:hAnsi="Times New Roman" w:cs="Times New Roman"/>
          <w:color w:val="000000" w:themeColor="text1"/>
          <w:sz w:val="24"/>
          <w:szCs w:val="24"/>
        </w:rPr>
        <w:t>).</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 xml:space="preserve">Наиболее многочисленны соединения </w:t>
      </w:r>
      <w:r w:rsidRPr="00E90874">
        <w:rPr>
          <w:rFonts w:ascii="Times New Roman" w:hAnsi="Times New Roman" w:cs="Times New Roman"/>
          <w:color w:val="000000" w:themeColor="text1"/>
          <w:sz w:val="24"/>
          <w:szCs w:val="24"/>
          <w:lang w:val="en-US"/>
        </w:rPr>
        <w:t>S</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II</w:t>
      </w:r>
      <w:r w:rsidRPr="00E90874">
        <w:rPr>
          <w:rFonts w:ascii="Times New Roman" w:hAnsi="Times New Roman" w:cs="Times New Roman"/>
          <w:color w:val="000000" w:themeColor="text1"/>
          <w:sz w:val="24"/>
          <w:szCs w:val="24"/>
        </w:rPr>
        <w:t xml:space="preserve">), где сера выступает как аналог кислорода. </w:t>
      </w:r>
      <w:proofErr w:type="spellStart"/>
      <w:r w:rsidRPr="00E90874">
        <w:rPr>
          <w:rFonts w:ascii="Times New Roman" w:hAnsi="Times New Roman" w:cs="Times New Roman"/>
          <w:color w:val="000000" w:themeColor="text1"/>
          <w:sz w:val="24"/>
          <w:szCs w:val="24"/>
        </w:rPr>
        <w:t>Тиолы</w:t>
      </w:r>
      <w:proofErr w:type="spellEnd"/>
      <w:r w:rsidRPr="00E90874">
        <w:rPr>
          <w:rFonts w:ascii="Times New Roman" w:hAnsi="Times New Roman" w:cs="Times New Roman"/>
          <w:color w:val="000000" w:themeColor="text1"/>
          <w:sz w:val="24"/>
          <w:szCs w:val="24"/>
        </w:rPr>
        <w:t xml:space="preserve"> или тиоспирты </w:t>
      </w:r>
      <w:r w:rsidRPr="00E90874">
        <w:rPr>
          <w:rFonts w:ascii="Times New Roman" w:hAnsi="Times New Roman" w:cs="Times New Roman"/>
          <w:color w:val="000000" w:themeColor="text1"/>
          <w:sz w:val="24"/>
          <w:szCs w:val="24"/>
          <w:lang w:val="en-US"/>
        </w:rPr>
        <w:t>R</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S</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H</w:t>
      </w:r>
      <w:r w:rsidRPr="00E90874">
        <w:rPr>
          <w:rFonts w:ascii="Times New Roman" w:hAnsi="Times New Roman" w:cs="Times New Roman"/>
          <w:color w:val="000000" w:themeColor="text1"/>
          <w:sz w:val="24"/>
          <w:szCs w:val="24"/>
        </w:rPr>
        <w:t xml:space="preserve"> представляют собой серосодержащие аналоги спиртов. </w:t>
      </w:r>
      <w:proofErr w:type="spellStart"/>
      <w:r w:rsidRPr="00E90874">
        <w:rPr>
          <w:rFonts w:ascii="Times New Roman" w:hAnsi="Times New Roman" w:cs="Times New Roman"/>
          <w:color w:val="000000" w:themeColor="text1"/>
          <w:sz w:val="24"/>
          <w:szCs w:val="24"/>
        </w:rPr>
        <w:t>Тиоэфиры</w:t>
      </w:r>
      <w:proofErr w:type="spellEnd"/>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R</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S</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R</w:t>
      </w:r>
      <w:r w:rsidRPr="00E90874">
        <w:rPr>
          <w:rFonts w:ascii="Times New Roman" w:hAnsi="Times New Roman" w:cs="Times New Roman"/>
          <w:color w:val="000000" w:themeColor="text1"/>
          <w:sz w:val="24"/>
          <w:szCs w:val="24"/>
        </w:rPr>
        <w:t xml:space="preserve"> соответствуют простым эфирам. Существуют и </w:t>
      </w:r>
      <w:proofErr w:type="spellStart"/>
      <w:r w:rsidRPr="00E90874">
        <w:rPr>
          <w:rFonts w:ascii="Times New Roman" w:hAnsi="Times New Roman" w:cs="Times New Roman"/>
          <w:color w:val="000000" w:themeColor="text1"/>
          <w:sz w:val="24"/>
          <w:szCs w:val="24"/>
        </w:rPr>
        <w:t>тиофенолы</w:t>
      </w:r>
      <w:proofErr w:type="spellEnd"/>
      <w:r w:rsidRPr="00E90874">
        <w:rPr>
          <w:rFonts w:ascii="Times New Roman" w:hAnsi="Times New Roman" w:cs="Times New Roman"/>
          <w:color w:val="000000" w:themeColor="text1"/>
          <w:sz w:val="24"/>
          <w:szCs w:val="24"/>
        </w:rPr>
        <w:t xml:space="preserve"> </w:t>
      </w:r>
      <w:proofErr w:type="spellStart"/>
      <w:r w:rsidRPr="00E90874">
        <w:rPr>
          <w:rFonts w:ascii="Times New Roman" w:hAnsi="Times New Roman" w:cs="Times New Roman"/>
          <w:color w:val="000000" w:themeColor="text1"/>
          <w:sz w:val="24"/>
          <w:szCs w:val="24"/>
          <w:lang w:val="en-US"/>
        </w:rPr>
        <w:t>Ph</w:t>
      </w:r>
      <w:proofErr w:type="spellEnd"/>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S</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H</w:t>
      </w:r>
      <w:r w:rsidRPr="00E90874">
        <w:rPr>
          <w:rFonts w:ascii="Times New Roman" w:hAnsi="Times New Roman" w:cs="Times New Roman"/>
          <w:color w:val="000000" w:themeColor="text1"/>
          <w:sz w:val="24"/>
          <w:szCs w:val="24"/>
        </w:rPr>
        <w:t xml:space="preserve">, </w:t>
      </w:r>
      <w:proofErr w:type="spellStart"/>
      <w:r w:rsidRPr="00E90874">
        <w:rPr>
          <w:rFonts w:ascii="Times New Roman" w:hAnsi="Times New Roman" w:cs="Times New Roman"/>
          <w:color w:val="000000" w:themeColor="text1"/>
          <w:sz w:val="24"/>
          <w:szCs w:val="24"/>
        </w:rPr>
        <w:t>тиокарбонильные</w:t>
      </w:r>
      <w:proofErr w:type="spellEnd"/>
      <w:r w:rsidRPr="00E90874">
        <w:rPr>
          <w:rFonts w:ascii="Times New Roman" w:hAnsi="Times New Roman" w:cs="Times New Roman"/>
          <w:color w:val="000000" w:themeColor="text1"/>
          <w:sz w:val="24"/>
          <w:szCs w:val="24"/>
        </w:rPr>
        <w:t xml:space="preserve"> соединения: </w:t>
      </w:r>
      <w:proofErr w:type="spellStart"/>
      <w:r w:rsidRPr="00E90874">
        <w:rPr>
          <w:rFonts w:ascii="Times New Roman" w:hAnsi="Times New Roman" w:cs="Times New Roman"/>
          <w:color w:val="000000" w:themeColor="text1"/>
          <w:sz w:val="24"/>
          <w:szCs w:val="24"/>
        </w:rPr>
        <w:t>тиоальдегиды</w:t>
      </w:r>
      <w:proofErr w:type="spellEnd"/>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RC</w:t>
      </w:r>
      <w:r w:rsidRPr="00E90874">
        <w:rPr>
          <w:rFonts w:ascii="Times New Roman" w:hAnsi="Times New Roman" w:cs="Times New Roman"/>
          <w:color w:val="000000" w:themeColor="text1"/>
          <w:sz w:val="24"/>
          <w:szCs w:val="24"/>
        </w:rPr>
        <w:t>(=</w:t>
      </w:r>
      <w:proofErr w:type="gramStart"/>
      <w:r w:rsidRPr="00E90874">
        <w:rPr>
          <w:rFonts w:ascii="Times New Roman" w:hAnsi="Times New Roman" w:cs="Times New Roman"/>
          <w:color w:val="000000" w:themeColor="text1"/>
          <w:sz w:val="24"/>
          <w:szCs w:val="24"/>
          <w:lang w:val="en-US"/>
        </w:rPr>
        <w:t>S</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H</w:t>
      </w:r>
      <w:proofErr w:type="gramEnd"/>
      <w:r w:rsidRPr="00E90874">
        <w:rPr>
          <w:rFonts w:ascii="Times New Roman" w:hAnsi="Times New Roman" w:cs="Times New Roman"/>
          <w:color w:val="000000" w:themeColor="text1"/>
          <w:sz w:val="24"/>
          <w:szCs w:val="24"/>
        </w:rPr>
        <w:t xml:space="preserve">, </w:t>
      </w:r>
      <w:proofErr w:type="spellStart"/>
      <w:r w:rsidRPr="00E90874">
        <w:rPr>
          <w:rFonts w:ascii="Times New Roman" w:hAnsi="Times New Roman" w:cs="Times New Roman"/>
          <w:color w:val="000000" w:themeColor="text1"/>
          <w:sz w:val="24"/>
          <w:szCs w:val="24"/>
        </w:rPr>
        <w:t>тиокетоны</w:t>
      </w:r>
      <w:proofErr w:type="spellEnd"/>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R</w:t>
      </w:r>
      <w:r w:rsidRPr="00E90874">
        <w:rPr>
          <w:rFonts w:ascii="Times New Roman" w:hAnsi="Times New Roman" w:cs="Times New Roman"/>
          <w:color w:val="000000" w:themeColor="text1"/>
          <w:sz w:val="24"/>
          <w:szCs w:val="24"/>
        </w:rPr>
        <w:t>2</w:t>
      </w:r>
      <w:r w:rsidRPr="00E90874">
        <w:rPr>
          <w:rFonts w:ascii="Times New Roman" w:hAnsi="Times New Roman" w:cs="Times New Roman"/>
          <w:color w:val="000000" w:themeColor="text1"/>
          <w:sz w:val="24"/>
          <w:szCs w:val="24"/>
          <w:lang w:val="en-US"/>
        </w:rPr>
        <w:t>C</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S</w:t>
      </w:r>
      <w:r w:rsidRPr="00E90874">
        <w:rPr>
          <w:rFonts w:ascii="Times New Roman" w:hAnsi="Times New Roman" w:cs="Times New Roman"/>
          <w:color w:val="000000" w:themeColor="text1"/>
          <w:sz w:val="24"/>
          <w:szCs w:val="24"/>
        </w:rPr>
        <w:t xml:space="preserve">), </w:t>
      </w:r>
      <w:proofErr w:type="spellStart"/>
      <w:r w:rsidRPr="00E90874">
        <w:rPr>
          <w:rFonts w:ascii="Times New Roman" w:hAnsi="Times New Roman" w:cs="Times New Roman"/>
          <w:color w:val="000000" w:themeColor="text1"/>
          <w:sz w:val="24"/>
          <w:szCs w:val="24"/>
        </w:rPr>
        <w:t>тиокарбоновые</w:t>
      </w:r>
      <w:proofErr w:type="spellEnd"/>
      <w:r w:rsidRPr="00E90874">
        <w:rPr>
          <w:rFonts w:ascii="Times New Roman" w:hAnsi="Times New Roman" w:cs="Times New Roman"/>
          <w:color w:val="000000" w:themeColor="text1"/>
          <w:sz w:val="24"/>
          <w:szCs w:val="24"/>
        </w:rPr>
        <w:t xml:space="preserve"> кислоты </w:t>
      </w:r>
      <w:r w:rsidRPr="00E90874">
        <w:rPr>
          <w:rFonts w:ascii="Times New Roman" w:hAnsi="Times New Roman" w:cs="Times New Roman"/>
          <w:color w:val="000000" w:themeColor="text1"/>
          <w:sz w:val="24"/>
          <w:szCs w:val="24"/>
          <w:lang w:val="en-US"/>
        </w:rPr>
        <w:t>RC</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S</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OH</w:t>
      </w:r>
      <w:r w:rsidRPr="00E90874">
        <w:rPr>
          <w:rFonts w:ascii="Times New Roman" w:hAnsi="Times New Roman" w:cs="Times New Roman"/>
          <w:color w:val="000000" w:themeColor="text1"/>
          <w:sz w:val="24"/>
          <w:szCs w:val="24"/>
        </w:rPr>
        <w:t>.</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В сераорганических соединениях встречается фрагмент –</w:t>
      </w:r>
      <w:r w:rsidRPr="00E90874">
        <w:rPr>
          <w:rFonts w:ascii="Times New Roman" w:hAnsi="Times New Roman" w:cs="Times New Roman"/>
          <w:color w:val="000000" w:themeColor="text1"/>
          <w:sz w:val="24"/>
          <w:szCs w:val="24"/>
          <w:lang w:val="en-US"/>
        </w:rPr>
        <w:t>S</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S</w:t>
      </w:r>
      <w:r w:rsidRPr="00E90874">
        <w:rPr>
          <w:rFonts w:ascii="Times New Roman" w:hAnsi="Times New Roman" w:cs="Times New Roman"/>
          <w:color w:val="000000" w:themeColor="text1"/>
          <w:sz w:val="24"/>
          <w:szCs w:val="24"/>
        </w:rPr>
        <w:t xml:space="preserve">–, аналогичный </w:t>
      </w:r>
      <w:proofErr w:type="spellStart"/>
      <w:r w:rsidRPr="00E90874">
        <w:rPr>
          <w:rFonts w:ascii="Times New Roman" w:hAnsi="Times New Roman" w:cs="Times New Roman"/>
          <w:color w:val="000000" w:themeColor="text1"/>
          <w:sz w:val="24"/>
          <w:szCs w:val="24"/>
        </w:rPr>
        <w:t>пероксидному</w:t>
      </w:r>
      <w:proofErr w:type="spellEnd"/>
      <w:r w:rsidRPr="00E90874">
        <w:rPr>
          <w:rFonts w:ascii="Times New Roman" w:hAnsi="Times New Roman" w:cs="Times New Roman"/>
          <w:color w:val="000000" w:themeColor="text1"/>
          <w:sz w:val="24"/>
          <w:szCs w:val="24"/>
        </w:rPr>
        <w:t xml:space="preserve"> –О–О– в органических соединениях, например, </w:t>
      </w:r>
      <w:proofErr w:type="spellStart"/>
      <w:r w:rsidRPr="00E90874">
        <w:rPr>
          <w:rFonts w:ascii="Times New Roman" w:hAnsi="Times New Roman" w:cs="Times New Roman"/>
          <w:color w:val="000000" w:themeColor="text1"/>
          <w:sz w:val="24"/>
          <w:szCs w:val="24"/>
        </w:rPr>
        <w:t>диалкилдисульфиды</w:t>
      </w:r>
      <w:proofErr w:type="spellEnd"/>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R</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S</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S</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R</w:t>
      </w:r>
      <w:r w:rsidRPr="00E90874">
        <w:rPr>
          <w:rFonts w:ascii="Times New Roman" w:hAnsi="Times New Roman" w:cs="Times New Roman"/>
          <w:color w:val="000000" w:themeColor="text1"/>
          <w:sz w:val="24"/>
          <w:szCs w:val="24"/>
        </w:rPr>
        <w:t xml:space="preserve">. Среди соединений с высокой степенью окисления серы распространены </w:t>
      </w:r>
      <w:proofErr w:type="spellStart"/>
      <w:r w:rsidRPr="00E90874">
        <w:rPr>
          <w:rFonts w:ascii="Times New Roman" w:hAnsi="Times New Roman" w:cs="Times New Roman"/>
          <w:color w:val="000000" w:themeColor="text1"/>
          <w:sz w:val="24"/>
          <w:szCs w:val="24"/>
        </w:rPr>
        <w:t>сульфоксиды</w:t>
      </w:r>
      <w:proofErr w:type="spellEnd"/>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R</w:t>
      </w:r>
      <w:r w:rsidRPr="000B559D">
        <w:rPr>
          <w:rFonts w:ascii="Times New Roman" w:hAnsi="Times New Roman" w:cs="Times New Roman"/>
          <w:color w:val="000000" w:themeColor="text1"/>
          <w:sz w:val="24"/>
          <w:szCs w:val="24"/>
          <w:vertAlign w:val="subscript"/>
        </w:rPr>
        <w:t>2</w:t>
      </w:r>
      <w:r w:rsidRPr="00E90874">
        <w:rPr>
          <w:rFonts w:ascii="Times New Roman" w:hAnsi="Times New Roman" w:cs="Times New Roman"/>
          <w:color w:val="000000" w:themeColor="text1"/>
          <w:sz w:val="24"/>
          <w:szCs w:val="24"/>
          <w:lang w:val="en-US"/>
        </w:rPr>
        <w:t>S</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O</w:t>
      </w:r>
      <w:r w:rsidRPr="00E90874">
        <w:rPr>
          <w:rFonts w:ascii="Times New Roman" w:hAnsi="Times New Roman" w:cs="Times New Roman"/>
          <w:color w:val="000000" w:themeColor="text1"/>
          <w:sz w:val="24"/>
          <w:szCs w:val="24"/>
        </w:rPr>
        <w:t xml:space="preserve">, а также </w:t>
      </w:r>
      <w:proofErr w:type="spellStart"/>
      <w:r w:rsidRPr="00E90874">
        <w:rPr>
          <w:rFonts w:ascii="Times New Roman" w:hAnsi="Times New Roman" w:cs="Times New Roman"/>
          <w:color w:val="000000" w:themeColor="text1"/>
          <w:sz w:val="24"/>
          <w:szCs w:val="24"/>
        </w:rPr>
        <w:t>сульфоновые</w:t>
      </w:r>
      <w:proofErr w:type="spellEnd"/>
      <w:r w:rsidRPr="00E90874">
        <w:rPr>
          <w:rFonts w:ascii="Times New Roman" w:hAnsi="Times New Roman" w:cs="Times New Roman"/>
          <w:color w:val="000000" w:themeColor="text1"/>
          <w:sz w:val="24"/>
          <w:szCs w:val="24"/>
        </w:rPr>
        <w:t xml:space="preserve"> кислоты </w:t>
      </w:r>
      <w:r w:rsidRPr="00E90874">
        <w:rPr>
          <w:rFonts w:ascii="Times New Roman" w:hAnsi="Times New Roman" w:cs="Times New Roman"/>
          <w:color w:val="000000" w:themeColor="text1"/>
          <w:sz w:val="24"/>
          <w:szCs w:val="24"/>
          <w:lang w:val="en-US"/>
        </w:rPr>
        <w:t>R</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SO</w:t>
      </w:r>
      <w:r w:rsidRPr="000B559D">
        <w:rPr>
          <w:rFonts w:ascii="Times New Roman" w:hAnsi="Times New Roman" w:cs="Times New Roman"/>
          <w:color w:val="000000" w:themeColor="text1"/>
          <w:sz w:val="24"/>
          <w:szCs w:val="24"/>
          <w:vertAlign w:val="subscript"/>
        </w:rPr>
        <w:t>2</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OH</w:t>
      </w:r>
      <w:r w:rsidRPr="00E90874">
        <w:rPr>
          <w:rFonts w:ascii="Times New Roman" w:hAnsi="Times New Roman" w:cs="Times New Roman"/>
          <w:color w:val="000000" w:themeColor="text1"/>
          <w:sz w:val="24"/>
          <w:szCs w:val="24"/>
        </w:rPr>
        <w:t xml:space="preserve">, представляющие собой, по существу, серную кислоту с одним органическим заместителем, и </w:t>
      </w:r>
      <w:proofErr w:type="spellStart"/>
      <w:r w:rsidRPr="00E90874">
        <w:rPr>
          <w:rFonts w:ascii="Times New Roman" w:hAnsi="Times New Roman" w:cs="Times New Roman"/>
          <w:color w:val="000000" w:themeColor="text1"/>
          <w:sz w:val="24"/>
          <w:szCs w:val="24"/>
        </w:rPr>
        <w:t>сульфоны</w:t>
      </w:r>
      <w:proofErr w:type="spellEnd"/>
      <w:r w:rsidRPr="00E90874">
        <w:rPr>
          <w:rFonts w:ascii="Times New Roman" w:hAnsi="Times New Roman" w:cs="Times New Roman"/>
          <w:color w:val="000000" w:themeColor="text1"/>
          <w:sz w:val="24"/>
          <w:szCs w:val="24"/>
        </w:rPr>
        <w:t xml:space="preserve"> – серная кислота с двумя органическими заместителями </w:t>
      </w:r>
      <w:r w:rsidRPr="00E90874">
        <w:rPr>
          <w:rFonts w:ascii="Times New Roman" w:hAnsi="Times New Roman" w:cs="Times New Roman"/>
          <w:color w:val="000000" w:themeColor="text1"/>
          <w:sz w:val="24"/>
          <w:szCs w:val="24"/>
          <w:lang w:val="en-US"/>
        </w:rPr>
        <w:t>R</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SO</w:t>
      </w:r>
      <w:r w:rsidRPr="000B559D">
        <w:rPr>
          <w:rFonts w:ascii="Times New Roman" w:hAnsi="Times New Roman" w:cs="Times New Roman"/>
          <w:color w:val="000000" w:themeColor="text1"/>
          <w:sz w:val="24"/>
          <w:szCs w:val="24"/>
          <w:vertAlign w:val="subscript"/>
        </w:rPr>
        <w:t>2</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R</w:t>
      </w:r>
      <w:r w:rsidRPr="00E90874">
        <w:rPr>
          <w:rFonts w:ascii="Times New Roman" w:hAnsi="Times New Roman" w:cs="Times New Roman"/>
          <w:color w:val="000000" w:themeColor="text1"/>
          <w:sz w:val="24"/>
          <w:szCs w:val="24"/>
        </w:rPr>
        <w:t>. Многие химические превращения с участием сераорганических соединений сопровождается изменением степени окисления серы.</w:t>
      </w:r>
    </w:p>
    <w:p w:rsidR="000B559D" w:rsidRDefault="000B559D" w:rsidP="00E90874">
      <w:pPr>
        <w:spacing w:after="0"/>
        <w:ind w:firstLine="709"/>
        <w:jc w:val="both"/>
        <w:rPr>
          <w:rFonts w:ascii="Times New Roman" w:hAnsi="Times New Roman" w:cs="Times New Roman"/>
          <w:color w:val="000000" w:themeColor="text1"/>
          <w:sz w:val="24"/>
          <w:szCs w:val="24"/>
        </w:rPr>
      </w:pPr>
    </w:p>
    <w:p w:rsidR="000B559D" w:rsidRDefault="000B559D" w:rsidP="000B559D">
      <w:pPr>
        <w:spacing w:after="0"/>
        <w:ind w:firstLine="70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Билет №</w:t>
      </w:r>
      <w:r w:rsidRPr="000B559D">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rPr>
        <w:t>19</w:t>
      </w:r>
    </w:p>
    <w:p w:rsidR="000B559D" w:rsidRDefault="00E90874" w:rsidP="000B559D">
      <w:pPr>
        <w:spacing w:after="0"/>
        <w:ind w:firstLine="709"/>
        <w:jc w:val="both"/>
        <w:rPr>
          <w:rFonts w:ascii="Times New Roman" w:hAnsi="Times New Roman" w:cs="Times New Roman"/>
          <w:color w:val="000000" w:themeColor="text1"/>
          <w:sz w:val="24"/>
          <w:szCs w:val="24"/>
        </w:rPr>
      </w:pPr>
      <w:proofErr w:type="gramStart"/>
      <w:r w:rsidRPr="00E90874">
        <w:rPr>
          <w:rFonts w:ascii="Times New Roman" w:hAnsi="Times New Roman" w:cs="Times New Roman"/>
          <w:color w:val="000000" w:themeColor="text1"/>
          <w:sz w:val="24"/>
          <w:szCs w:val="24"/>
        </w:rPr>
        <w:t>1)</w:t>
      </w:r>
      <w:proofErr w:type="spellStart"/>
      <w:r w:rsidRPr="00E90874">
        <w:rPr>
          <w:rFonts w:ascii="Times New Roman" w:hAnsi="Times New Roman" w:cs="Times New Roman"/>
          <w:bCs/>
          <w:color w:val="000000" w:themeColor="text1"/>
          <w:sz w:val="24"/>
          <w:szCs w:val="24"/>
        </w:rPr>
        <w:t>Ацетиле́н</w:t>
      </w:r>
      <w:proofErr w:type="spellEnd"/>
      <w:proofErr w:type="gramEnd"/>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(по</w:t>
      </w:r>
      <w:r w:rsidRPr="00E90874">
        <w:rPr>
          <w:rFonts w:ascii="Times New Roman" w:hAnsi="Times New Roman" w:cs="Times New Roman"/>
          <w:color w:val="000000" w:themeColor="text1"/>
          <w:sz w:val="24"/>
          <w:szCs w:val="24"/>
          <w:lang w:val="en-US"/>
        </w:rPr>
        <w:t> </w:t>
      </w:r>
      <w:hyperlink r:id="rId108" w:history="1">
        <w:r w:rsidRPr="00E90874">
          <w:rPr>
            <w:rFonts w:ascii="Times New Roman" w:hAnsi="Times New Roman" w:cs="Times New Roman"/>
            <w:color w:val="000000" w:themeColor="text1"/>
            <w:sz w:val="24"/>
            <w:szCs w:val="24"/>
          </w:rPr>
          <w:t>ИЮПАК</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 </w:t>
      </w:r>
      <w:proofErr w:type="spellStart"/>
      <w:r w:rsidRPr="00E90874">
        <w:rPr>
          <w:rFonts w:ascii="Times New Roman" w:hAnsi="Times New Roman" w:cs="Times New Roman"/>
          <w:bCs/>
          <w:color w:val="000000" w:themeColor="text1"/>
          <w:sz w:val="24"/>
          <w:szCs w:val="24"/>
        </w:rPr>
        <w:t>этин</w:t>
      </w:r>
      <w:proofErr w:type="spellEnd"/>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 непредельный</w:t>
      </w:r>
      <w:r w:rsidRPr="00E90874">
        <w:rPr>
          <w:rFonts w:ascii="Times New Roman" w:hAnsi="Times New Roman" w:cs="Times New Roman"/>
          <w:color w:val="000000" w:themeColor="text1"/>
          <w:sz w:val="24"/>
          <w:szCs w:val="24"/>
          <w:lang w:val="en-US"/>
        </w:rPr>
        <w:t> </w:t>
      </w:r>
      <w:hyperlink r:id="rId109" w:history="1">
        <w:r w:rsidRPr="00E90874">
          <w:rPr>
            <w:rFonts w:ascii="Times New Roman" w:hAnsi="Times New Roman" w:cs="Times New Roman"/>
            <w:color w:val="000000" w:themeColor="text1"/>
            <w:sz w:val="24"/>
            <w:szCs w:val="24"/>
          </w:rPr>
          <w:t>углеводород</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bCs/>
          <w:color w:val="000000" w:themeColor="text1"/>
          <w:sz w:val="24"/>
          <w:szCs w:val="24"/>
          <w:lang w:val="en-US"/>
        </w:rPr>
        <w:t>C</w:t>
      </w:r>
      <w:r w:rsidRPr="000B559D">
        <w:rPr>
          <w:rFonts w:ascii="Times New Roman" w:hAnsi="Times New Roman" w:cs="Times New Roman"/>
          <w:bCs/>
          <w:color w:val="000000" w:themeColor="text1"/>
          <w:sz w:val="24"/>
          <w:szCs w:val="24"/>
          <w:vertAlign w:val="subscript"/>
        </w:rPr>
        <w:t>2</w:t>
      </w:r>
      <w:r w:rsidRPr="00E90874">
        <w:rPr>
          <w:rFonts w:ascii="Times New Roman" w:hAnsi="Times New Roman" w:cs="Times New Roman"/>
          <w:bCs/>
          <w:color w:val="000000" w:themeColor="text1"/>
          <w:sz w:val="24"/>
          <w:szCs w:val="24"/>
          <w:lang w:val="en-US"/>
        </w:rPr>
        <w:t>H</w:t>
      </w:r>
      <w:r w:rsidRPr="000B559D">
        <w:rPr>
          <w:rFonts w:ascii="Times New Roman" w:hAnsi="Times New Roman" w:cs="Times New Roman"/>
          <w:bCs/>
          <w:color w:val="000000" w:themeColor="text1"/>
          <w:sz w:val="24"/>
          <w:szCs w:val="24"/>
          <w:vertAlign w:val="subscript"/>
        </w:rPr>
        <w:t>2</w:t>
      </w:r>
      <w:r w:rsidRPr="00E90874">
        <w:rPr>
          <w:rFonts w:ascii="Times New Roman" w:hAnsi="Times New Roman" w:cs="Times New Roman"/>
          <w:color w:val="000000" w:themeColor="text1"/>
          <w:sz w:val="24"/>
          <w:szCs w:val="24"/>
        </w:rPr>
        <w:t>. Имеет</w:t>
      </w:r>
      <w:r w:rsidRPr="00E90874">
        <w:rPr>
          <w:rFonts w:ascii="Times New Roman" w:hAnsi="Times New Roman" w:cs="Times New Roman"/>
          <w:color w:val="000000" w:themeColor="text1"/>
          <w:sz w:val="24"/>
          <w:szCs w:val="24"/>
          <w:lang w:val="en-US"/>
        </w:rPr>
        <w:t> </w:t>
      </w:r>
      <w:hyperlink r:id="rId110" w:history="1">
        <w:r w:rsidRPr="00E90874">
          <w:rPr>
            <w:rFonts w:ascii="Times New Roman" w:hAnsi="Times New Roman" w:cs="Times New Roman"/>
            <w:color w:val="000000" w:themeColor="text1"/>
            <w:sz w:val="24"/>
            <w:szCs w:val="24"/>
          </w:rPr>
          <w:t>тройную связь</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между</w:t>
      </w:r>
      <w:r w:rsidRPr="00E90874">
        <w:rPr>
          <w:rFonts w:ascii="Times New Roman" w:hAnsi="Times New Roman" w:cs="Times New Roman"/>
          <w:color w:val="000000" w:themeColor="text1"/>
          <w:sz w:val="24"/>
          <w:szCs w:val="24"/>
          <w:lang w:val="en-US"/>
        </w:rPr>
        <w:t> </w:t>
      </w:r>
      <w:hyperlink r:id="rId111" w:history="1">
        <w:r w:rsidRPr="00E90874">
          <w:rPr>
            <w:rFonts w:ascii="Times New Roman" w:hAnsi="Times New Roman" w:cs="Times New Roman"/>
            <w:color w:val="000000" w:themeColor="text1"/>
            <w:sz w:val="24"/>
            <w:szCs w:val="24"/>
          </w:rPr>
          <w:t>атомами</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hyperlink r:id="rId112" w:history="1">
        <w:r w:rsidRPr="00E90874">
          <w:rPr>
            <w:rFonts w:ascii="Times New Roman" w:hAnsi="Times New Roman" w:cs="Times New Roman"/>
            <w:color w:val="000000" w:themeColor="text1"/>
            <w:sz w:val="24"/>
            <w:szCs w:val="24"/>
          </w:rPr>
          <w:t>углерода</w:t>
        </w:r>
      </w:hyperlink>
      <w:r w:rsidRPr="00E90874">
        <w:rPr>
          <w:rFonts w:ascii="Times New Roman" w:hAnsi="Times New Roman" w:cs="Times New Roman"/>
          <w:color w:val="000000" w:themeColor="text1"/>
          <w:sz w:val="24"/>
          <w:szCs w:val="24"/>
        </w:rPr>
        <w:t xml:space="preserve"> , принадлежит к классу</w:t>
      </w:r>
      <w:r w:rsidRPr="00E90874">
        <w:rPr>
          <w:rFonts w:ascii="Times New Roman" w:hAnsi="Times New Roman" w:cs="Times New Roman"/>
          <w:color w:val="000000" w:themeColor="text1"/>
          <w:sz w:val="24"/>
          <w:szCs w:val="24"/>
          <w:lang w:val="en-US"/>
        </w:rPr>
        <w:t> </w:t>
      </w:r>
      <w:hyperlink r:id="rId113" w:history="1">
        <w:r w:rsidRPr="00E90874">
          <w:rPr>
            <w:rFonts w:ascii="Times New Roman" w:hAnsi="Times New Roman" w:cs="Times New Roman"/>
            <w:color w:val="000000" w:themeColor="text1"/>
            <w:sz w:val="24"/>
            <w:szCs w:val="24"/>
          </w:rPr>
          <w:t>алкинов</w:t>
        </w:r>
      </w:hyperlink>
    </w:p>
    <w:p w:rsidR="00E90874" w:rsidRPr="00E90874" w:rsidRDefault="000B559D" w:rsidP="00E90874">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Получение: </w:t>
      </w:r>
      <w:proofErr w:type="gramStart"/>
      <w:r w:rsidR="00E90874" w:rsidRPr="00E90874">
        <w:rPr>
          <w:rFonts w:ascii="Times New Roman" w:hAnsi="Times New Roman" w:cs="Times New Roman"/>
          <w:bCs/>
          <w:color w:val="000000" w:themeColor="text1"/>
          <w:sz w:val="24"/>
          <w:szCs w:val="24"/>
        </w:rPr>
        <w:t>В</w:t>
      </w:r>
      <w:proofErr w:type="gramEnd"/>
      <w:r w:rsidR="00E90874" w:rsidRPr="00E90874">
        <w:rPr>
          <w:rFonts w:ascii="Times New Roman" w:hAnsi="Times New Roman" w:cs="Times New Roman"/>
          <w:bCs/>
          <w:color w:val="000000" w:themeColor="text1"/>
          <w:sz w:val="24"/>
          <w:szCs w:val="24"/>
        </w:rPr>
        <w:t xml:space="preserve"> лаборатории.</w:t>
      </w:r>
      <w:r>
        <w:rPr>
          <w:rFonts w:ascii="Times New Roman" w:hAnsi="Times New Roman" w:cs="Times New Roman"/>
          <w:color w:val="000000" w:themeColor="text1"/>
          <w:sz w:val="24"/>
          <w:szCs w:val="24"/>
        </w:rPr>
        <w:t xml:space="preserve"> </w:t>
      </w:r>
      <w:r w:rsidR="00E90874" w:rsidRPr="00E90874">
        <w:rPr>
          <w:rFonts w:ascii="Times New Roman" w:hAnsi="Times New Roman" w:cs="Times New Roman"/>
          <w:color w:val="000000" w:themeColor="text1"/>
          <w:sz w:val="24"/>
          <w:szCs w:val="24"/>
        </w:rPr>
        <w:t>В лаборатории а</w:t>
      </w:r>
      <w:r>
        <w:rPr>
          <w:rFonts w:ascii="Times New Roman" w:hAnsi="Times New Roman" w:cs="Times New Roman"/>
          <w:color w:val="000000" w:themeColor="text1"/>
          <w:sz w:val="24"/>
          <w:szCs w:val="24"/>
        </w:rPr>
        <w:t xml:space="preserve">цетилен получают действием воды </w:t>
      </w:r>
      <w:r w:rsidR="00E90874" w:rsidRPr="00E90874">
        <w:rPr>
          <w:rFonts w:ascii="Times New Roman" w:hAnsi="Times New Roman" w:cs="Times New Roman"/>
          <w:color w:val="000000" w:themeColor="text1"/>
          <w:sz w:val="24"/>
          <w:szCs w:val="24"/>
        </w:rPr>
        <w:t>на</w:t>
      </w:r>
      <w:r w:rsidR="00E90874" w:rsidRPr="00E90874">
        <w:rPr>
          <w:rFonts w:ascii="Times New Roman" w:hAnsi="Times New Roman" w:cs="Times New Roman"/>
          <w:color w:val="000000" w:themeColor="text1"/>
          <w:sz w:val="24"/>
          <w:szCs w:val="24"/>
          <w:lang w:val="en-US"/>
        </w:rPr>
        <w:t> </w:t>
      </w:r>
      <w:hyperlink r:id="rId114" w:history="1">
        <w:r>
          <w:rPr>
            <w:rFonts w:ascii="Times New Roman" w:hAnsi="Times New Roman" w:cs="Times New Roman"/>
            <w:color w:val="000000" w:themeColor="text1"/>
            <w:sz w:val="24"/>
            <w:szCs w:val="24"/>
          </w:rPr>
          <w:t xml:space="preserve">карбид кальция . </w:t>
        </w:r>
        <w:r w:rsidR="00E90874" w:rsidRPr="00E90874">
          <w:rPr>
            <w:rFonts w:ascii="Times New Roman" w:hAnsi="Times New Roman" w:cs="Times New Roman"/>
            <w:color w:val="000000" w:themeColor="text1"/>
            <w:sz w:val="24"/>
            <w:szCs w:val="24"/>
          </w:rPr>
          <w:t>а также при</w:t>
        </w:r>
        <w:r w:rsidR="00E90874" w:rsidRPr="00E90874">
          <w:rPr>
            <w:rFonts w:ascii="Times New Roman" w:hAnsi="Times New Roman" w:cs="Times New Roman"/>
            <w:color w:val="000000" w:themeColor="text1"/>
            <w:sz w:val="24"/>
            <w:szCs w:val="24"/>
            <w:lang w:val="en-US"/>
          </w:rPr>
          <w:t> </w:t>
        </w:r>
        <w:r w:rsidR="00E90874" w:rsidRPr="00E90874">
          <w:rPr>
            <w:rFonts w:ascii="Times New Roman" w:hAnsi="Times New Roman" w:cs="Times New Roman"/>
            <w:vanish/>
            <w:color w:val="000000" w:themeColor="text1"/>
            <w:sz w:val="24"/>
            <w:szCs w:val="24"/>
            <w:lang w:val="en-US"/>
          </w:rPr>
          <w:t>HYPERLINK</w:t>
        </w:r>
        <w:r w:rsidR="00E90874" w:rsidRPr="00E90874">
          <w:rPr>
            <w:rFonts w:ascii="Times New Roman" w:hAnsi="Times New Roman" w:cs="Times New Roman"/>
            <w:vanish/>
            <w:color w:val="000000" w:themeColor="text1"/>
            <w:sz w:val="24"/>
            <w:szCs w:val="24"/>
          </w:rPr>
          <w:t xml:space="preserve"> "</w:t>
        </w:r>
        <w:r w:rsidR="00E90874" w:rsidRPr="00E90874">
          <w:rPr>
            <w:rFonts w:ascii="Times New Roman" w:hAnsi="Times New Roman" w:cs="Times New Roman"/>
            <w:vanish/>
            <w:color w:val="000000" w:themeColor="text1"/>
            <w:sz w:val="24"/>
            <w:szCs w:val="24"/>
            <w:lang w:val="en-US"/>
          </w:rPr>
          <w:t>https</w:t>
        </w:r>
        <w:r w:rsidR="00E90874" w:rsidRPr="00E90874">
          <w:rPr>
            <w:rFonts w:ascii="Times New Roman" w:hAnsi="Times New Roman" w:cs="Times New Roman"/>
            <w:vanish/>
            <w:color w:val="000000" w:themeColor="text1"/>
            <w:sz w:val="24"/>
            <w:szCs w:val="24"/>
          </w:rPr>
          <w:t>://</w:t>
        </w:r>
        <w:r w:rsidR="00E90874" w:rsidRPr="00E90874">
          <w:rPr>
            <w:rFonts w:ascii="Times New Roman" w:hAnsi="Times New Roman" w:cs="Times New Roman"/>
            <w:vanish/>
            <w:color w:val="000000" w:themeColor="text1"/>
            <w:sz w:val="24"/>
            <w:szCs w:val="24"/>
            <w:lang w:val="en-US"/>
          </w:rPr>
          <w:t>ru</w:t>
        </w:r>
        <w:r w:rsidR="00E90874" w:rsidRPr="00E90874">
          <w:rPr>
            <w:rFonts w:ascii="Times New Roman" w:hAnsi="Times New Roman" w:cs="Times New Roman"/>
            <w:vanish/>
            <w:color w:val="000000" w:themeColor="text1"/>
            <w:sz w:val="24"/>
            <w:szCs w:val="24"/>
          </w:rPr>
          <w:t>.</w:t>
        </w:r>
        <w:r w:rsidR="00E90874" w:rsidRPr="00E90874">
          <w:rPr>
            <w:rFonts w:ascii="Times New Roman" w:hAnsi="Times New Roman" w:cs="Times New Roman"/>
            <w:vanish/>
            <w:color w:val="000000" w:themeColor="text1"/>
            <w:sz w:val="24"/>
            <w:szCs w:val="24"/>
            <w:lang w:val="en-US"/>
          </w:rPr>
          <w:t>wikipedia</w:t>
        </w:r>
        <w:r w:rsidR="00E90874" w:rsidRPr="00E90874">
          <w:rPr>
            <w:rFonts w:ascii="Times New Roman" w:hAnsi="Times New Roman" w:cs="Times New Roman"/>
            <w:vanish/>
            <w:color w:val="000000" w:themeColor="text1"/>
            <w:sz w:val="24"/>
            <w:szCs w:val="24"/>
          </w:rPr>
          <w:t>.</w:t>
        </w:r>
        <w:r w:rsidR="00E90874" w:rsidRPr="00E90874">
          <w:rPr>
            <w:rFonts w:ascii="Times New Roman" w:hAnsi="Times New Roman" w:cs="Times New Roman"/>
            <w:vanish/>
            <w:color w:val="000000" w:themeColor="text1"/>
            <w:sz w:val="24"/>
            <w:szCs w:val="24"/>
            <w:lang w:val="en-US"/>
          </w:rPr>
          <w:t>org</w:t>
        </w:r>
        <w:r w:rsidR="00E90874" w:rsidRPr="00E90874">
          <w:rPr>
            <w:rFonts w:ascii="Times New Roman" w:hAnsi="Times New Roman" w:cs="Times New Roman"/>
            <w:vanish/>
            <w:color w:val="000000" w:themeColor="text1"/>
            <w:sz w:val="24"/>
            <w:szCs w:val="24"/>
          </w:rPr>
          <w:t>/</w:t>
        </w:r>
        <w:r w:rsidR="00E90874" w:rsidRPr="00E90874">
          <w:rPr>
            <w:rFonts w:ascii="Times New Roman" w:hAnsi="Times New Roman" w:cs="Times New Roman"/>
            <w:vanish/>
            <w:color w:val="000000" w:themeColor="text1"/>
            <w:sz w:val="24"/>
            <w:szCs w:val="24"/>
            <w:lang w:val="en-US"/>
          </w:rPr>
          <w:t>wiki</w:t>
        </w:r>
        <w:r w:rsidR="00E90874" w:rsidRPr="00E90874">
          <w:rPr>
            <w:rFonts w:ascii="Times New Roman" w:hAnsi="Times New Roman" w:cs="Times New Roman"/>
            <w:vanish/>
            <w:color w:val="000000" w:themeColor="text1"/>
            <w:sz w:val="24"/>
            <w:szCs w:val="24"/>
          </w:rPr>
          <w:t xml:space="preserve">/Дегидрирование" </w:t>
        </w:r>
        <w:r w:rsidR="00E90874" w:rsidRPr="00E90874">
          <w:rPr>
            <w:rFonts w:ascii="Times New Roman" w:hAnsi="Times New Roman" w:cs="Times New Roman"/>
            <w:color w:val="000000" w:themeColor="text1"/>
            <w:sz w:val="24"/>
            <w:szCs w:val="24"/>
          </w:rPr>
          <w:t xml:space="preserve">дегидрировании </w:t>
        </w:r>
        <w:r w:rsidR="00E90874" w:rsidRPr="00E90874">
          <w:rPr>
            <w:rFonts w:ascii="Times New Roman" w:hAnsi="Times New Roman" w:cs="Times New Roman"/>
            <w:color w:val="000000" w:themeColor="text1"/>
            <w:sz w:val="24"/>
            <w:szCs w:val="24"/>
            <w:lang w:val="en-US"/>
          </w:rPr>
          <w:t> </w:t>
        </w:r>
        <w:r w:rsidR="00E90874" w:rsidRPr="00E90874">
          <w:rPr>
            <w:rFonts w:ascii="Times New Roman" w:hAnsi="Times New Roman" w:cs="Times New Roman"/>
            <w:color w:val="000000" w:themeColor="text1"/>
            <w:sz w:val="24"/>
            <w:szCs w:val="24"/>
          </w:rPr>
          <w:t>двух молекул</w:t>
        </w:r>
        <w:r w:rsidR="00E90874" w:rsidRPr="00E90874">
          <w:rPr>
            <w:rFonts w:ascii="Times New Roman" w:hAnsi="Times New Roman" w:cs="Times New Roman"/>
            <w:color w:val="000000" w:themeColor="text1"/>
            <w:sz w:val="24"/>
            <w:szCs w:val="24"/>
            <w:lang w:val="en-US"/>
          </w:rPr>
          <w:t> </w:t>
        </w:r>
        <w:r w:rsidR="00E90874" w:rsidRPr="00E90874">
          <w:rPr>
            <w:rFonts w:ascii="Times New Roman" w:hAnsi="Times New Roman" w:cs="Times New Roman"/>
            <w:vanish/>
            <w:color w:val="000000" w:themeColor="text1"/>
            <w:sz w:val="24"/>
            <w:szCs w:val="24"/>
            <w:lang w:val="en-US"/>
          </w:rPr>
          <w:t>HYPERLINK</w:t>
        </w:r>
        <w:r w:rsidR="00E90874" w:rsidRPr="00E90874">
          <w:rPr>
            <w:rFonts w:ascii="Times New Roman" w:hAnsi="Times New Roman" w:cs="Times New Roman"/>
            <w:vanish/>
            <w:color w:val="000000" w:themeColor="text1"/>
            <w:sz w:val="24"/>
            <w:szCs w:val="24"/>
          </w:rPr>
          <w:t xml:space="preserve"> "</w:t>
        </w:r>
        <w:r w:rsidR="00E90874" w:rsidRPr="00E90874">
          <w:rPr>
            <w:rFonts w:ascii="Times New Roman" w:hAnsi="Times New Roman" w:cs="Times New Roman"/>
            <w:vanish/>
            <w:color w:val="000000" w:themeColor="text1"/>
            <w:sz w:val="24"/>
            <w:szCs w:val="24"/>
            <w:lang w:val="en-US"/>
          </w:rPr>
          <w:t>https</w:t>
        </w:r>
        <w:r w:rsidR="00E90874" w:rsidRPr="00E90874">
          <w:rPr>
            <w:rFonts w:ascii="Times New Roman" w:hAnsi="Times New Roman" w:cs="Times New Roman"/>
            <w:vanish/>
            <w:color w:val="000000" w:themeColor="text1"/>
            <w:sz w:val="24"/>
            <w:szCs w:val="24"/>
          </w:rPr>
          <w:t>://</w:t>
        </w:r>
        <w:r w:rsidR="00E90874" w:rsidRPr="00E90874">
          <w:rPr>
            <w:rFonts w:ascii="Times New Roman" w:hAnsi="Times New Roman" w:cs="Times New Roman"/>
            <w:vanish/>
            <w:color w:val="000000" w:themeColor="text1"/>
            <w:sz w:val="24"/>
            <w:szCs w:val="24"/>
            <w:lang w:val="en-US"/>
          </w:rPr>
          <w:t>ru</w:t>
        </w:r>
        <w:r w:rsidR="00E90874" w:rsidRPr="00E90874">
          <w:rPr>
            <w:rFonts w:ascii="Times New Roman" w:hAnsi="Times New Roman" w:cs="Times New Roman"/>
            <w:vanish/>
            <w:color w:val="000000" w:themeColor="text1"/>
            <w:sz w:val="24"/>
            <w:szCs w:val="24"/>
          </w:rPr>
          <w:t>.</w:t>
        </w:r>
        <w:r w:rsidR="00E90874" w:rsidRPr="00E90874">
          <w:rPr>
            <w:rFonts w:ascii="Times New Roman" w:hAnsi="Times New Roman" w:cs="Times New Roman"/>
            <w:vanish/>
            <w:color w:val="000000" w:themeColor="text1"/>
            <w:sz w:val="24"/>
            <w:szCs w:val="24"/>
            <w:lang w:val="en-US"/>
          </w:rPr>
          <w:t>wikipedia</w:t>
        </w:r>
        <w:r w:rsidR="00E90874" w:rsidRPr="00E90874">
          <w:rPr>
            <w:rFonts w:ascii="Times New Roman" w:hAnsi="Times New Roman" w:cs="Times New Roman"/>
            <w:vanish/>
            <w:color w:val="000000" w:themeColor="text1"/>
            <w:sz w:val="24"/>
            <w:szCs w:val="24"/>
          </w:rPr>
          <w:t>.</w:t>
        </w:r>
        <w:r w:rsidR="00E90874" w:rsidRPr="00E90874">
          <w:rPr>
            <w:rFonts w:ascii="Times New Roman" w:hAnsi="Times New Roman" w:cs="Times New Roman"/>
            <w:vanish/>
            <w:color w:val="000000" w:themeColor="text1"/>
            <w:sz w:val="24"/>
            <w:szCs w:val="24"/>
            <w:lang w:val="en-US"/>
          </w:rPr>
          <w:t>org</w:t>
        </w:r>
        <w:r w:rsidR="00E90874" w:rsidRPr="00E90874">
          <w:rPr>
            <w:rFonts w:ascii="Times New Roman" w:hAnsi="Times New Roman" w:cs="Times New Roman"/>
            <w:vanish/>
            <w:color w:val="000000" w:themeColor="text1"/>
            <w:sz w:val="24"/>
            <w:szCs w:val="24"/>
          </w:rPr>
          <w:t>/</w:t>
        </w:r>
        <w:r w:rsidR="00E90874" w:rsidRPr="00E90874">
          <w:rPr>
            <w:rFonts w:ascii="Times New Roman" w:hAnsi="Times New Roman" w:cs="Times New Roman"/>
            <w:vanish/>
            <w:color w:val="000000" w:themeColor="text1"/>
            <w:sz w:val="24"/>
            <w:szCs w:val="24"/>
            <w:lang w:val="en-US"/>
          </w:rPr>
          <w:t>wiki</w:t>
        </w:r>
        <w:r w:rsidR="00E90874" w:rsidRPr="00E90874">
          <w:rPr>
            <w:rFonts w:ascii="Times New Roman" w:hAnsi="Times New Roman" w:cs="Times New Roman"/>
            <w:vanish/>
            <w:color w:val="000000" w:themeColor="text1"/>
            <w:sz w:val="24"/>
            <w:szCs w:val="24"/>
          </w:rPr>
          <w:t xml:space="preserve">/Метан" </w:t>
        </w:r>
        <w:r w:rsidR="00E90874" w:rsidRPr="00E90874">
          <w:rPr>
            <w:rFonts w:ascii="Times New Roman" w:hAnsi="Times New Roman" w:cs="Times New Roman"/>
            <w:color w:val="000000" w:themeColor="text1"/>
            <w:sz w:val="24"/>
            <w:szCs w:val="24"/>
          </w:rPr>
          <w:t xml:space="preserve">метана </w:t>
        </w:r>
        <w:r w:rsidR="00E90874" w:rsidRPr="00E90874">
          <w:rPr>
            <w:rFonts w:ascii="Times New Roman" w:hAnsi="Times New Roman" w:cs="Times New Roman"/>
            <w:color w:val="000000" w:themeColor="text1"/>
            <w:sz w:val="24"/>
            <w:szCs w:val="24"/>
            <w:lang w:val="en-US"/>
          </w:rPr>
          <w:t> </w:t>
        </w:r>
        <w:r>
          <w:rPr>
            <w:rFonts w:ascii="Times New Roman" w:hAnsi="Times New Roman" w:cs="Times New Roman"/>
            <w:color w:val="000000" w:themeColor="text1"/>
            <w:sz w:val="24"/>
            <w:szCs w:val="24"/>
          </w:rPr>
          <w:t xml:space="preserve">при </w:t>
        </w:r>
        <w:proofErr w:type="spellStart"/>
        <w:r>
          <w:rPr>
            <w:rFonts w:ascii="Times New Roman" w:hAnsi="Times New Roman" w:cs="Times New Roman"/>
            <w:color w:val="000000" w:themeColor="text1"/>
            <w:sz w:val="24"/>
            <w:szCs w:val="24"/>
          </w:rPr>
          <w:t>температуре</w:t>
        </w:r>
        <w:r w:rsidR="00E90874" w:rsidRPr="00E90874">
          <w:rPr>
            <w:rFonts w:ascii="Times New Roman" w:hAnsi="Times New Roman" w:cs="Times New Roman"/>
            <w:color w:val="000000" w:themeColor="text1"/>
            <w:sz w:val="24"/>
            <w:szCs w:val="24"/>
          </w:rPr>
          <w:t>свыше</w:t>
        </w:r>
        <w:proofErr w:type="spellEnd"/>
        <w:r w:rsidR="00E90874" w:rsidRPr="00E90874">
          <w:rPr>
            <w:rFonts w:ascii="Times New Roman" w:hAnsi="Times New Roman" w:cs="Times New Roman"/>
            <w:color w:val="000000" w:themeColor="text1"/>
            <w:sz w:val="24"/>
            <w:szCs w:val="24"/>
          </w:rPr>
          <w:t xml:space="preserve"> 1400 °</w:t>
        </w:r>
        <w:r w:rsidR="00E90874" w:rsidRPr="00E90874">
          <w:rPr>
            <w:rFonts w:ascii="Times New Roman" w:hAnsi="Times New Roman" w:cs="Times New Roman"/>
            <w:color w:val="000000" w:themeColor="text1"/>
            <w:sz w:val="24"/>
            <w:szCs w:val="24"/>
            <w:lang w:val="en-US"/>
          </w:rPr>
          <w:t>C</w:t>
        </w:r>
        <w:r w:rsidR="00E90874" w:rsidRPr="00E90874">
          <w:rPr>
            <w:rFonts w:ascii="Times New Roman" w:hAnsi="Times New Roman" w:cs="Times New Roman"/>
            <w:color w:val="000000" w:themeColor="text1"/>
            <w:sz w:val="24"/>
            <w:szCs w:val="24"/>
          </w:rPr>
          <w:t xml:space="preserve">: </w:t>
        </w:r>
      </w:hyperlink>
      <w:proofErr w:type="gramStart"/>
      <w:r w:rsidR="00E90874" w:rsidRPr="00E90874">
        <w:rPr>
          <w:rFonts w:ascii="Times New Roman" w:hAnsi="Times New Roman" w:cs="Times New Roman"/>
          <w:color w:val="000000" w:themeColor="text1"/>
          <w:sz w:val="24"/>
          <w:szCs w:val="24"/>
        </w:rPr>
        <w:t>В</w:t>
      </w:r>
      <w:proofErr w:type="gramEnd"/>
      <w:r w:rsidR="00E90874" w:rsidRPr="00E90874">
        <w:rPr>
          <w:rFonts w:ascii="Times New Roman" w:hAnsi="Times New Roman" w:cs="Times New Roman"/>
          <w:color w:val="000000" w:themeColor="text1"/>
          <w:sz w:val="24"/>
          <w:szCs w:val="24"/>
        </w:rPr>
        <w:t xml:space="preserve"> промышленности ацетилен получают из карбида кальция и пиролизом углеводородного сырья - метана или пропана с бутаном. В последнем случае ацетилен получают совместно с этиленом. Карбидный метод позволяет получать чистый ацетилен, но требует высокого расхода электроэнергии. Пиролиз менее </w:t>
      </w:r>
      <w:proofErr w:type="spellStart"/>
      <w:r w:rsidR="00E90874" w:rsidRPr="00E90874">
        <w:rPr>
          <w:rFonts w:ascii="Times New Roman" w:hAnsi="Times New Roman" w:cs="Times New Roman"/>
          <w:color w:val="000000" w:themeColor="text1"/>
          <w:sz w:val="24"/>
          <w:szCs w:val="24"/>
        </w:rPr>
        <w:t>энергозатратен</w:t>
      </w:r>
      <w:proofErr w:type="spellEnd"/>
      <w:r w:rsidR="00E90874" w:rsidRPr="00E90874">
        <w:rPr>
          <w:rFonts w:ascii="Times New Roman" w:hAnsi="Times New Roman" w:cs="Times New Roman"/>
          <w:color w:val="000000" w:themeColor="text1"/>
          <w:sz w:val="24"/>
          <w:szCs w:val="24"/>
        </w:rPr>
        <w:t>, но образующийся ацетилен имеет низкую концентрацию в газовом потоке и требует выделения. Экономические оценки обоих методов многочисленны, но противоречивы.</w:t>
      </w:r>
      <w:r w:rsidR="00E90874" w:rsidRPr="00E90874">
        <w:rPr>
          <w:rFonts w:ascii="Times New Roman" w:hAnsi="Times New Roman" w:cs="Times New Roman"/>
          <w:color w:val="000000" w:themeColor="text1"/>
          <w:sz w:val="24"/>
          <w:szCs w:val="24"/>
        </w:rPr>
        <w:br/>
        <w:t>Ацетилен используют:</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rPr>
        <w:tab/>
        <w:t>для</w:t>
      </w:r>
      <w:r w:rsidRPr="00E90874">
        <w:rPr>
          <w:rFonts w:ascii="Times New Roman" w:hAnsi="Times New Roman" w:cs="Times New Roman"/>
          <w:color w:val="000000" w:themeColor="text1"/>
          <w:sz w:val="24"/>
          <w:szCs w:val="24"/>
          <w:lang w:val="en-US"/>
        </w:rPr>
        <w:t> </w:t>
      </w:r>
      <w:proofErr w:type="spellStart"/>
      <w:r w:rsidR="000B559D" w:rsidRPr="00E90874">
        <w:rPr>
          <w:rFonts w:ascii="Times New Roman" w:hAnsi="Times New Roman" w:cs="Times New Roman"/>
          <w:color w:val="000000" w:themeColor="text1"/>
          <w:sz w:val="24"/>
          <w:szCs w:val="24"/>
          <w:lang w:val="en-US"/>
        </w:rPr>
        <w:t>резки</w:t>
      </w:r>
      <w:proofErr w:type="spellEnd"/>
      <w:r w:rsidR="000B559D" w:rsidRPr="00E90874">
        <w:rPr>
          <w:rFonts w:ascii="Times New Roman" w:hAnsi="Times New Roman" w:cs="Times New Roman"/>
          <w:color w:val="000000" w:themeColor="text1"/>
          <w:sz w:val="24"/>
          <w:szCs w:val="24"/>
          <w:lang w:val="en-US"/>
        </w:rPr>
        <w:t xml:space="preserve"> </w:t>
      </w:r>
      <w:proofErr w:type="spellStart"/>
      <w:proofErr w:type="gramStart"/>
      <w:r w:rsidR="000B559D" w:rsidRPr="00E90874">
        <w:rPr>
          <w:rFonts w:ascii="Times New Roman" w:hAnsi="Times New Roman" w:cs="Times New Roman"/>
          <w:color w:val="000000" w:themeColor="text1"/>
          <w:sz w:val="24"/>
          <w:szCs w:val="24"/>
          <w:lang w:val="en-US"/>
        </w:rPr>
        <w:t>металлов</w:t>
      </w:r>
      <w:proofErr w:type="spellEnd"/>
      <w:r w:rsidRPr="00E90874">
        <w:rPr>
          <w:rFonts w:ascii="Times New Roman" w:hAnsi="Times New Roman" w:cs="Times New Roman"/>
          <w:color w:val="000000" w:themeColor="text1"/>
          <w:sz w:val="24"/>
          <w:szCs w:val="24"/>
        </w:rPr>
        <w:t xml:space="preserve"> ,</w:t>
      </w:r>
      <w:proofErr w:type="gramEnd"/>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rPr>
        <w:tab/>
        <w:t>как источник очень яркого, белого света в автономных светильниках, где он получается реакцией карбида кальция и воды (см.</w:t>
      </w:r>
      <w:proofErr w:type="spellStart"/>
      <w:r w:rsidR="000B559D" w:rsidRPr="00E90874">
        <w:rPr>
          <w:rFonts w:ascii="Times New Roman" w:hAnsi="Times New Roman" w:cs="Times New Roman"/>
          <w:color w:val="000000" w:themeColor="text1"/>
          <w:sz w:val="24"/>
          <w:szCs w:val="24"/>
          <w:lang w:val="en-US"/>
        </w:rPr>
        <w:t>лампа</w:t>
      </w:r>
      <w:proofErr w:type="spellEnd"/>
      <w:r w:rsidR="000B559D" w:rsidRPr="00E90874">
        <w:rPr>
          <w:rFonts w:ascii="Times New Roman" w:hAnsi="Times New Roman" w:cs="Times New Roman"/>
          <w:color w:val="000000" w:themeColor="text1"/>
          <w:sz w:val="24"/>
          <w:szCs w:val="24"/>
          <w:lang w:val="en-US"/>
        </w:rPr>
        <w:t>)</w:t>
      </w:r>
      <w:r w:rsidRPr="00E90874">
        <w:rPr>
          <w:rFonts w:ascii="Times New Roman" w:hAnsi="Times New Roman" w:cs="Times New Roman"/>
          <w:color w:val="000000" w:themeColor="text1"/>
          <w:sz w:val="24"/>
          <w:szCs w:val="24"/>
        </w:rPr>
        <w:t>,</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rPr>
        <w:tab/>
        <w:t>в производстве взрывчатых веществ (см.</w:t>
      </w:r>
      <w:r w:rsidRPr="00E90874">
        <w:rPr>
          <w:rFonts w:ascii="Times New Roman" w:hAnsi="Times New Roman" w:cs="Times New Roman"/>
          <w:color w:val="000000" w:themeColor="text1"/>
          <w:sz w:val="24"/>
          <w:szCs w:val="24"/>
          <w:lang w:val="en-US"/>
        </w:rPr>
        <w:t> </w:t>
      </w:r>
      <w:hyperlink r:id="rId115" w:history="1">
        <w:proofErr w:type="spellStart"/>
        <w:r w:rsidRPr="00E90874">
          <w:rPr>
            <w:rFonts w:ascii="Times New Roman" w:hAnsi="Times New Roman" w:cs="Times New Roman"/>
            <w:color w:val="000000" w:themeColor="text1"/>
            <w:sz w:val="24"/>
            <w:szCs w:val="24"/>
          </w:rPr>
          <w:t>ацетилениды</w:t>
        </w:r>
        <w:proofErr w:type="spellEnd"/>
      </w:hyperlink>
      <w:r w:rsidRPr="00E90874">
        <w:rPr>
          <w:rFonts w:ascii="Times New Roman" w:hAnsi="Times New Roman" w:cs="Times New Roman"/>
          <w:color w:val="000000" w:themeColor="text1"/>
          <w:sz w:val="24"/>
          <w:szCs w:val="24"/>
        </w:rPr>
        <w:t>),</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rPr>
        <w:tab/>
        <w:t>для получения</w:t>
      </w:r>
      <w:r w:rsidRPr="00E90874">
        <w:rPr>
          <w:rFonts w:ascii="Times New Roman" w:hAnsi="Times New Roman" w:cs="Times New Roman"/>
          <w:color w:val="000000" w:themeColor="text1"/>
          <w:sz w:val="24"/>
          <w:szCs w:val="24"/>
          <w:lang w:val="en-US"/>
        </w:rPr>
        <w:t> </w:t>
      </w:r>
      <w:proofErr w:type="spellStart"/>
      <w:r w:rsidR="000B559D" w:rsidRPr="00E90874">
        <w:rPr>
          <w:rFonts w:ascii="Times New Roman" w:hAnsi="Times New Roman" w:cs="Times New Roman"/>
          <w:color w:val="000000" w:themeColor="text1"/>
          <w:sz w:val="24"/>
          <w:szCs w:val="24"/>
          <w:lang w:val="en-US"/>
        </w:rPr>
        <w:t>кислоты</w:t>
      </w:r>
      <w:proofErr w:type="spellEnd"/>
      <w:r w:rsidR="000B559D" w:rsidRPr="00E90874">
        <w:rPr>
          <w:rFonts w:ascii="Times New Roman" w:hAnsi="Times New Roman" w:cs="Times New Roman"/>
          <w:color w:val="000000" w:themeColor="text1"/>
          <w:sz w:val="24"/>
          <w:szCs w:val="24"/>
          <w:lang w:val="en-US"/>
        </w:rPr>
        <w:t>,</w:t>
      </w:r>
      <w:r w:rsidRPr="00E90874">
        <w:rPr>
          <w:rFonts w:ascii="Times New Roman" w:hAnsi="Times New Roman" w:cs="Times New Roman"/>
          <w:color w:val="000000" w:themeColor="text1"/>
          <w:sz w:val="24"/>
          <w:szCs w:val="24"/>
          <w:lang w:val="en-US"/>
        </w:rPr>
        <w:t> </w:t>
      </w:r>
      <w:proofErr w:type="spellStart"/>
      <w:r w:rsidR="000B559D" w:rsidRPr="00E90874">
        <w:rPr>
          <w:rFonts w:ascii="Times New Roman" w:hAnsi="Times New Roman" w:cs="Times New Roman"/>
          <w:color w:val="000000" w:themeColor="text1"/>
          <w:sz w:val="24"/>
          <w:szCs w:val="24"/>
          <w:lang w:val="en-US"/>
        </w:rPr>
        <w:t>спирта</w:t>
      </w:r>
      <w:proofErr w:type="spellEnd"/>
      <w:r w:rsidR="000B559D" w:rsidRPr="00E90874">
        <w:rPr>
          <w:rFonts w:ascii="Times New Roman" w:hAnsi="Times New Roman" w:cs="Times New Roman"/>
          <w:color w:val="000000" w:themeColor="text1"/>
          <w:sz w:val="24"/>
          <w:szCs w:val="24"/>
          <w:lang w:val="en-US"/>
        </w:rPr>
        <w:t>,</w:t>
      </w:r>
      <w:r w:rsidRPr="00E90874">
        <w:rPr>
          <w:rFonts w:ascii="Times New Roman" w:hAnsi="Times New Roman" w:cs="Times New Roman"/>
          <w:color w:val="000000" w:themeColor="text1"/>
          <w:sz w:val="24"/>
          <w:szCs w:val="24"/>
          <w:lang w:val="en-US"/>
        </w:rPr>
        <w:t> </w:t>
      </w:r>
      <w:proofErr w:type="spellStart"/>
      <w:r w:rsidR="000B559D" w:rsidRPr="00E90874">
        <w:rPr>
          <w:rFonts w:ascii="Times New Roman" w:hAnsi="Times New Roman" w:cs="Times New Roman"/>
          <w:color w:val="000000" w:themeColor="text1"/>
          <w:sz w:val="24"/>
          <w:szCs w:val="24"/>
          <w:lang w:val="en-US"/>
        </w:rPr>
        <w:t>растворителей</w:t>
      </w:r>
      <w:proofErr w:type="spellEnd"/>
      <w:r w:rsidR="000B559D" w:rsidRPr="00E90874">
        <w:rPr>
          <w:rFonts w:ascii="Times New Roman" w:hAnsi="Times New Roman" w:cs="Times New Roman"/>
          <w:color w:val="000000" w:themeColor="text1"/>
          <w:sz w:val="24"/>
          <w:szCs w:val="24"/>
          <w:lang w:val="en-US"/>
        </w:rPr>
        <w:t>,</w:t>
      </w:r>
      <w:r w:rsidRPr="00E90874">
        <w:rPr>
          <w:rFonts w:ascii="Times New Roman" w:hAnsi="Times New Roman" w:cs="Times New Roman"/>
          <w:color w:val="000000" w:themeColor="text1"/>
          <w:sz w:val="24"/>
          <w:szCs w:val="24"/>
          <w:lang w:val="en-US"/>
        </w:rPr>
        <w:t> </w:t>
      </w:r>
      <w:proofErr w:type="spellStart"/>
      <w:r w:rsidR="000B559D" w:rsidRPr="00E90874">
        <w:rPr>
          <w:rFonts w:ascii="Times New Roman" w:hAnsi="Times New Roman" w:cs="Times New Roman"/>
          <w:color w:val="000000" w:themeColor="text1"/>
          <w:sz w:val="24"/>
          <w:szCs w:val="24"/>
          <w:lang w:val="en-US"/>
        </w:rPr>
        <w:t>масс</w:t>
      </w:r>
      <w:proofErr w:type="spellEnd"/>
      <w:r w:rsidR="000B559D" w:rsidRPr="00E90874">
        <w:rPr>
          <w:rFonts w:ascii="Times New Roman" w:hAnsi="Times New Roman" w:cs="Times New Roman"/>
          <w:color w:val="000000" w:themeColor="text1"/>
          <w:sz w:val="24"/>
          <w:szCs w:val="24"/>
          <w:lang w:val="en-US"/>
        </w:rPr>
        <w:t>,</w:t>
      </w:r>
      <w:r w:rsidRPr="00E90874">
        <w:rPr>
          <w:rFonts w:ascii="Times New Roman" w:hAnsi="Times New Roman" w:cs="Times New Roman"/>
          <w:color w:val="000000" w:themeColor="text1"/>
          <w:sz w:val="24"/>
          <w:szCs w:val="24"/>
          <w:lang w:val="en-US"/>
        </w:rPr>
        <w:t> </w:t>
      </w:r>
      <w:proofErr w:type="spellStart"/>
      <w:r w:rsidR="000B559D" w:rsidRPr="00E90874">
        <w:rPr>
          <w:rFonts w:ascii="Times New Roman" w:hAnsi="Times New Roman" w:cs="Times New Roman"/>
          <w:color w:val="000000" w:themeColor="text1"/>
          <w:sz w:val="24"/>
          <w:szCs w:val="24"/>
          <w:lang w:val="en-US"/>
        </w:rPr>
        <w:t>каучука</w:t>
      </w:r>
      <w:proofErr w:type="spellEnd"/>
      <w:r w:rsidR="000B559D" w:rsidRPr="00E90874">
        <w:rPr>
          <w:rFonts w:ascii="Times New Roman" w:hAnsi="Times New Roman" w:cs="Times New Roman"/>
          <w:color w:val="000000" w:themeColor="text1"/>
          <w:sz w:val="24"/>
          <w:szCs w:val="24"/>
          <w:lang w:val="en-US"/>
        </w:rPr>
        <w:t>,</w:t>
      </w:r>
      <w:r w:rsidRPr="00E90874">
        <w:rPr>
          <w:rFonts w:ascii="Times New Roman" w:hAnsi="Times New Roman" w:cs="Times New Roman"/>
          <w:color w:val="000000" w:themeColor="text1"/>
          <w:sz w:val="24"/>
          <w:szCs w:val="24"/>
          <w:lang w:val="en-US"/>
        </w:rPr>
        <w:t> </w:t>
      </w:r>
      <w:proofErr w:type="spellStart"/>
      <w:r w:rsidR="000B559D" w:rsidRPr="00E90874">
        <w:rPr>
          <w:rFonts w:ascii="Times New Roman" w:hAnsi="Times New Roman" w:cs="Times New Roman"/>
          <w:color w:val="000000" w:themeColor="text1"/>
          <w:sz w:val="24"/>
          <w:szCs w:val="24"/>
          <w:lang w:val="en-US"/>
        </w:rPr>
        <w:t>углеводородов</w:t>
      </w:r>
      <w:proofErr w:type="spellEnd"/>
      <w:r w:rsidR="000B559D" w:rsidRPr="00E90874">
        <w:rPr>
          <w:rFonts w:ascii="Times New Roman" w:hAnsi="Times New Roman" w:cs="Times New Roman"/>
          <w:color w:val="000000" w:themeColor="text1"/>
          <w:sz w:val="24"/>
          <w:szCs w:val="24"/>
          <w:lang w:val="en-US"/>
        </w:rPr>
        <w:t>.</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rPr>
        <w:tab/>
        <w:t>для получения</w:t>
      </w:r>
      <w:r w:rsidRPr="00E90874">
        <w:rPr>
          <w:rFonts w:ascii="Times New Roman" w:hAnsi="Times New Roman" w:cs="Times New Roman"/>
          <w:color w:val="000000" w:themeColor="text1"/>
          <w:sz w:val="24"/>
          <w:szCs w:val="24"/>
          <w:lang w:val="en-US"/>
        </w:rPr>
        <w:t> </w:t>
      </w:r>
      <w:hyperlink r:id="rId116" w:history="1">
        <w:r w:rsidRPr="00E90874">
          <w:rPr>
            <w:rFonts w:ascii="Times New Roman" w:hAnsi="Times New Roman" w:cs="Times New Roman"/>
            <w:color w:val="000000" w:themeColor="text1"/>
            <w:sz w:val="24"/>
            <w:szCs w:val="24"/>
          </w:rPr>
          <w:t>технического углерода</w:t>
        </w:r>
      </w:hyperlink>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rPr>
        <w:tab/>
        <w:t xml:space="preserve">в атомно-абсорбционной </w:t>
      </w:r>
      <w:proofErr w:type="spellStart"/>
      <w:r w:rsidRPr="00E90874">
        <w:rPr>
          <w:rFonts w:ascii="Times New Roman" w:hAnsi="Times New Roman" w:cs="Times New Roman"/>
          <w:color w:val="000000" w:themeColor="text1"/>
          <w:sz w:val="24"/>
          <w:szCs w:val="24"/>
        </w:rPr>
        <w:t>спектрофотометрии</w:t>
      </w:r>
      <w:proofErr w:type="spellEnd"/>
      <w:r w:rsidRPr="00E90874">
        <w:rPr>
          <w:rFonts w:ascii="Times New Roman" w:hAnsi="Times New Roman" w:cs="Times New Roman"/>
          <w:color w:val="000000" w:themeColor="text1"/>
          <w:sz w:val="24"/>
          <w:szCs w:val="24"/>
        </w:rPr>
        <w:t xml:space="preserve"> при пламенной </w:t>
      </w:r>
      <w:proofErr w:type="spellStart"/>
      <w:r w:rsidRPr="00E90874">
        <w:rPr>
          <w:rFonts w:ascii="Times New Roman" w:hAnsi="Times New Roman" w:cs="Times New Roman"/>
          <w:color w:val="000000" w:themeColor="text1"/>
          <w:sz w:val="24"/>
          <w:szCs w:val="24"/>
        </w:rPr>
        <w:t>атомизации</w:t>
      </w:r>
      <w:proofErr w:type="spellEnd"/>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rPr>
        <w:tab/>
        <w:t>в ракетных двигателях (вместе с</w:t>
      </w:r>
      <w:r w:rsidRPr="00E90874">
        <w:rPr>
          <w:rFonts w:ascii="Times New Roman" w:hAnsi="Times New Roman" w:cs="Times New Roman"/>
          <w:color w:val="000000" w:themeColor="text1"/>
          <w:sz w:val="24"/>
          <w:szCs w:val="24"/>
          <w:lang w:val="en-US"/>
        </w:rPr>
        <w:t> </w:t>
      </w:r>
      <w:proofErr w:type="spellStart"/>
      <w:r w:rsidR="000B559D" w:rsidRPr="00E90874">
        <w:rPr>
          <w:rFonts w:ascii="Times New Roman" w:hAnsi="Times New Roman" w:cs="Times New Roman"/>
          <w:color w:val="000000" w:themeColor="text1"/>
          <w:sz w:val="24"/>
          <w:szCs w:val="24"/>
          <w:lang w:val="en-US"/>
        </w:rPr>
        <w:t>аммиаком</w:t>
      </w:r>
      <w:proofErr w:type="spellEnd"/>
      <w:r w:rsidR="000B559D" w:rsidRPr="00E90874">
        <w:rPr>
          <w:rFonts w:ascii="Times New Roman" w:hAnsi="Times New Roman" w:cs="Times New Roman"/>
          <w:color w:val="000000" w:themeColor="text1"/>
          <w:sz w:val="24"/>
          <w:szCs w:val="24"/>
          <w:lang w:val="en-US"/>
        </w:rPr>
        <w:t>)</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0B559D">
        <w:rPr>
          <w:rFonts w:ascii="Times New Roman" w:hAnsi="Times New Roman" w:cs="Times New Roman"/>
          <w:b/>
          <w:color w:val="000000" w:themeColor="text1"/>
          <w:sz w:val="24"/>
          <w:szCs w:val="24"/>
        </w:rPr>
        <w:t>2</w:t>
      </w:r>
      <w:r w:rsidR="000B559D" w:rsidRPr="000B559D">
        <w:rPr>
          <w:rFonts w:ascii="Times New Roman" w:hAnsi="Times New Roman" w:cs="Times New Roman"/>
          <w:b/>
          <w:color w:val="000000" w:themeColor="text1"/>
          <w:sz w:val="24"/>
          <w:szCs w:val="24"/>
        </w:rPr>
        <w:t>.</w:t>
      </w:r>
      <w:r w:rsidR="000B559D">
        <w:rPr>
          <w:rFonts w:ascii="Times New Roman" w:hAnsi="Times New Roman" w:cs="Times New Roman"/>
          <w:color w:val="000000" w:themeColor="text1"/>
          <w:sz w:val="24"/>
          <w:szCs w:val="24"/>
        </w:rPr>
        <w:t xml:space="preserve"> </w:t>
      </w:r>
      <w:proofErr w:type="spellStart"/>
      <w:r w:rsidRPr="00E90874">
        <w:rPr>
          <w:rFonts w:ascii="Times New Roman" w:hAnsi="Times New Roman" w:cs="Times New Roman"/>
          <w:bCs/>
          <w:color w:val="000000" w:themeColor="text1"/>
          <w:sz w:val="24"/>
          <w:szCs w:val="24"/>
        </w:rPr>
        <w:t>Нитросоединения</w:t>
      </w:r>
      <w:proofErr w:type="spellEnd"/>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 органические соединения, содержащие одну или несколько нитрогрупп —</w:t>
      </w:r>
      <w:r w:rsidRPr="00E90874">
        <w:rPr>
          <w:rFonts w:ascii="Times New Roman" w:hAnsi="Times New Roman" w:cs="Times New Roman"/>
          <w:color w:val="000000" w:themeColor="text1"/>
          <w:sz w:val="24"/>
          <w:szCs w:val="24"/>
          <w:lang w:val="en-US"/>
        </w:rPr>
        <w:t>NO</w:t>
      </w:r>
      <w:r w:rsidRPr="000B559D">
        <w:rPr>
          <w:rFonts w:ascii="Times New Roman" w:hAnsi="Times New Roman" w:cs="Times New Roman"/>
          <w:color w:val="000000" w:themeColor="text1"/>
          <w:sz w:val="24"/>
          <w:szCs w:val="24"/>
          <w:vertAlign w:val="subscript"/>
        </w:rPr>
        <w:t>2</w:t>
      </w:r>
      <w:r w:rsidRPr="00E90874">
        <w:rPr>
          <w:rFonts w:ascii="Times New Roman" w:hAnsi="Times New Roman" w:cs="Times New Roman"/>
          <w:color w:val="000000" w:themeColor="text1"/>
          <w:sz w:val="24"/>
          <w:szCs w:val="24"/>
        </w:rPr>
        <w:t xml:space="preserve">. Под </w:t>
      </w:r>
      <w:proofErr w:type="spellStart"/>
      <w:r w:rsidRPr="00E90874">
        <w:rPr>
          <w:rFonts w:ascii="Times New Roman" w:hAnsi="Times New Roman" w:cs="Times New Roman"/>
          <w:color w:val="000000" w:themeColor="text1"/>
          <w:sz w:val="24"/>
          <w:szCs w:val="24"/>
        </w:rPr>
        <w:t>нитросоединениями</w:t>
      </w:r>
      <w:proofErr w:type="spellEnd"/>
      <w:r w:rsidRPr="00E90874">
        <w:rPr>
          <w:rFonts w:ascii="Times New Roman" w:hAnsi="Times New Roman" w:cs="Times New Roman"/>
          <w:color w:val="000000" w:themeColor="text1"/>
          <w:sz w:val="24"/>
          <w:szCs w:val="24"/>
        </w:rPr>
        <w:t xml:space="preserve"> обычно подразумевают </w:t>
      </w:r>
      <w:r w:rsidRPr="00E90874">
        <w:rPr>
          <w:rFonts w:ascii="Times New Roman" w:hAnsi="Times New Roman" w:cs="Times New Roman"/>
          <w:color w:val="000000" w:themeColor="text1"/>
          <w:sz w:val="24"/>
          <w:szCs w:val="24"/>
          <w:lang w:val="en-US"/>
        </w:rPr>
        <w:t>C</w:t>
      </w:r>
      <w:r w:rsidRPr="00E90874">
        <w:rPr>
          <w:rFonts w:ascii="Times New Roman" w:hAnsi="Times New Roman" w:cs="Times New Roman"/>
          <w:color w:val="000000" w:themeColor="text1"/>
          <w:sz w:val="24"/>
          <w:szCs w:val="24"/>
        </w:rPr>
        <w:t>-</w:t>
      </w:r>
      <w:proofErr w:type="spellStart"/>
      <w:r w:rsidRPr="00E90874">
        <w:rPr>
          <w:rFonts w:ascii="Times New Roman" w:hAnsi="Times New Roman" w:cs="Times New Roman"/>
          <w:color w:val="000000" w:themeColor="text1"/>
          <w:sz w:val="24"/>
          <w:szCs w:val="24"/>
        </w:rPr>
        <w:t>нитросоединения</w:t>
      </w:r>
      <w:proofErr w:type="spellEnd"/>
      <w:r w:rsidRPr="00E90874">
        <w:rPr>
          <w:rFonts w:ascii="Times New Roman" w:hAnsi="Times New Roman" w:cs="Times New Roman"/>
          <w:color w:val="000000" w:themeColor="text1"/>
          <w:sz w:val="24"/>
          <w:szCs w:val="24"/>
        </w:rPr>
        <w:t>, в которых нитрогруппа связана с атомом углерода (</w:t>
      </w:r>
      <w:proofErr w:type="spellStart"/>
      <w:r w:rsidRPr="00E90874">
        <w:rPr>
          <w:rFonts w:ascii="Times New Roman" w:hAnsi="Times New Roman" w:cs="Times New Roman"/>
          <w:color w:val="000000" w:themeColor="text1"/>
          <w:sz w:val="24"/>
          <w:szCs w:val="24"/>
          <w:lang w:val="en-US"/>
        </w:rPr>
        <w:fldChar w:fldCharType="begin"/>
      </w:r>
      <w:r w:rsidRPr="00E90874">
        <w:rPr>
          <w:rFonts w:ascii="Times New Roman" w:hAnsi="Times New Roman" w:cs="Times New Roman"/>
          <w:color w:val="000000" w:themeColor="text1"/>
          <w:sz w:val="24"/>
          <w:szCs w:val="24"/>
          <w:lang w:val="en-US"/>
        </w:rPr>
        <w:instrText>HYPERLINK</w:instrText>
      </w:r>
      <w:r w:rsidRPr="00E90874">
        <w:rPr>
          <w:rFonts w:ascii="Times New Roman" w:hAnsi="Times New Roman" w:cs="Times New Roman"/>
          <w:color w:val="000000" w:themeColor="text1"/>
          <w:sz w:val="24"/>
          <w:szCs w:val="24"/>
        </w:rPr>
        <w:instrText xml:space="preserve"> "</w:instrText>
      </w:r>
      <w:r w:rsidRPr="00E90874">
        <w:rPr>
          <w:rFonts w:ascii="Times New Roman" w:hAnsi="Times New Roman" w:cs="Times New Roman"/>
          <w:color w:val="000000" w:themeColor="text1"/>
          <w:sz w:val="24"/>
          <w:szCs w:val="24"/>
          <w:lang w:val="en-US"/>
        </w:rPr>
        <w:instrText>https</w:instrText>
      </w:r>
      <w:r w:rsidRPr="00E90874">
        <w:rPr>
          <w:rFonts w:ascii="Times New Roman" w:hAnsi="Times New Roman" w:cs="Times New Roman"/>
          <w:color w:val="000000" w:themeColor="text1"/>
          <w:sz w:val="24"/>
          <w:szCs w:val="24"/>
        </w:rPr>
        <w:instrText>://</w:instrText>
      </w:r>
      <w:r w:rsidRPr="00E90874">
        <w:rPr>
          <w:rFonts w:ascii="Times New Roman" w:hAnsi="Times New Roman" w:cs="Times New Roman"/>
          <w:color w:val="000000" w:themeColor="text1"/>
          <w:sz w:val="24"/>
          <w:szCs w:val="24"/>
          <w:lang w:val="en-US"/>
        </w:rPr>
        <w:instrText>ru</w:instrText>
      </w:r>
      <w:r w:rsidRPr="00E90874">
        <w:rPr>
          <w:rFonts w:ascii="Times New Roman" w:hAnsi="Times New Roman" w:cs="Times New Roman"/>
          <w:color w:val="000000" w:themeColor="text1"/>
          <w:sz w:val="24"/>
          <w:szCs w:val="24"/>
        </w:rPr>
        <w:instrText>.</w:instrText>
      </w:r>
      <w:r w:rsidRPr="00E90874">
        <w:rPr>
          <w:rFonts w:ascii="Times New Roman" w:hAnsi="Times New Roman" w:cs="Times New Roman"/>
          <w:color w:val="000000" w:themeColor="text1"/>
          <w:sz w:val="24"/>
          <w:szCs w:val="24"/>
          <w:lang w:val="en-US"/>
        </w:rPr>
        <w:instrText>wikipedia</w:instrText>
      </w:r>
      <w:r w:rsidRPr="00E90874">
        <w:rPr>
          <w:rFonts w:ascii="Times New Roman" w:hAnsi="Times New Roman" w:cs="Times New Roman"/>
          <w:color w:val="000000" w:themeColor="text1"/>
          <w:sz w:val="24"/>
          <w:szCs w:val="24"/>
        </w:rPr>
        <w:instrText>.</w:instrText>
      </w:r>
      <w:r w:rsidRPr="00E90874">
        <w:rPr>
          <w:rFonts w:ascii="Times New Roman" w:hAnsi="Times New Roman" w:cs="Times New Roman"/>
          <w:color w:val="000000" w:themeColor="text1"/>
          <w:sz w:val="24"/>
          <w:szCs w:val="24"/>
          <w:lang w:val="en-US"/>
        </w:rPr>
        <w:instrText>org</w:instrText>
      </w:r>
      <w:r w:rsidRPr="00E90874">
        <w:rPr>
          <w:rFonts w:ascii="Times New Roman" w:hAnsi="Times New Roman" w:cs="Times New Roman"/>
          <w:color w:val="000000" w:themeColor="text1"/>
          <w:sz w:val="24"/>
          <w:szCs w:val="24"/>
        </w:rPr>
        <w:instrText>/</w:instrText>
      </w:r>
      <w:r w:rsidRPr="00E90874">
        <w:rPr>
          <w:rFonts w:ascii="Times New Roman" w:hAnsi="Times New Roman" w:cs="Times New Roman"/>
          <w:color w:val="000000" w:themeColor="text1"/>
          <w:sz w:val="24"/>
          <w:szCs w:val="24"/>
          <w:lang w:val="en-US"/>
        </w:rPr>
        <w:instrText>wiki</w:instrText>
      </w:r>
      <w:r w:rsidRPr="00E90874">
        <w:rPr>
          <w:rFonts w:ascii="Times New Roman" w:hAnsi="Times New Roman" w:cs="Times New Roman"/>
          <w:color w:val="000000" w:themeColor="text1"/>
          <w:sz w:val="24"/>
          <w:szCs w:val="24"/>
        </w:rPr>
        <w:instrText xml:space="preserve">/Нитроалканы" </w:instrText>
      </w:r>
      <w:r w:rsidRPr="00E90874">
        <w:rPr>
          <w:rFonts w:ascii="Times New Roman" w:hAnsi="Times New Roman" w:cs="Times New Roman"/>
          <w:color w:val="000000" w:themeColor="text1"/>
          <w:sz w:val="24"/>
          <w:szCs w:val="24"/>
          <w:lang w:val="en-US"/>
        </w:rPr>
      </w:r>
      <w:r w:rsidRPr="00E90874">
        <w:rPr>
          <w:rFonts w:ascii="Times New Roman" w:hAnsi="Times New Roman" w:cs="Times New Roman"/>
          <w:color w:val="000000" w:themeColor="text1"/>
          <w:sz w:val="24"/>
          <w:szCs w:val="24"/>
          <w:lang w:val="en-US"/>
        </w:rPr>
        <w:fldChar w:fldCharType="separate"/>
      </w:r>
      <w:proofErr w:type="gramStart"/>
      <w:r w:rsidRPr="00E90874">
        <w:rPr>
          <w:rFonts w:ascii="Times New Roman" w:hAnsi="Times New Roman" w:cs="Times New Roman"/>
          <w:color w:val="000000" w:themeColor="text1"/>
          <w:sz w:val="24"/>
          <w:szCs w:val="24"/>
        </w:rPr>
        <w:t>нитроалканы</w:t>
      </w:r>
      <w:proofErr w:type="spellEnd"/>
      <w:r w:rsidRPr="00E90874">
        <w:rPr>
          <w:rFonts w:ascii="Times New Roman" w:hAnsi="Times New Roman" w:cs="Times New Roman"/>
          <w:color w:val="000000" w:themeColor="text1"/>
          <w:sz w:val="24"/>
          <w:szCs w:val="24"/>
          <w:lang w:val="en-US"/>
        </w:rPr>
        <w:fldChar w:fldCharType="end"/>
      </w:r>
      <w:r w:rsidRPr="00E90874">
        <w:rPr>
          <w:rFonts w:ascii="Times New Roman" w:hAnsi="Times New Roman" w:cs="Times New Roman"/>
          <w:color w:val="000000" w:themeColor="text1"/>
          <w:sz w:val="24"/>
          <w:szCs w:val="24"/>
        </w:rPr>
        <w:t xml:space="preserve"> ,</w:t>
      </w:r>
      <w:proofErr w:type="gramEnd"/>
      <w:r w:rsidRPr="00E90874">
        <w:rPr>
          <w:rFonts w:ascii="Times New Roman" w:hAnsi="Times New Roman" w:cs="Times New Roman"/>
          <w:color w:val="000000" w:themeColor="text1"/>
          <w:sz w:val="24"/>
          <w:szCs w:val="24"/>
          <w:lang w:val="en-US"/>
        </w:rPr>
        <w:t> </w:t>
      </w:r>
      <w:hyperlink r:id="rId117" w:history="1">
        <w:proofErr w:type="spellStart"/>
        <w:r w:rsidRPr="00E90874">
          <w:rPr>
            <w:rFonts w:ascii="Times New Roman" w:hAnsi="Times New Roman" w:cs="Times New Roman"/>
            <w:color w:val="000000" w:themeColor="text1"/>
            <w:sz w:val="24"/>
            <w:szCs w:val="24"/>
          </w:rPr>
          <w:t>нитроалкены</w:t>
        </w:r>
        <w:proofErr w:type="spellEnd"/>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rPr>
        <w:lastRenderedPageBreak/>
        <w:t>,</w:t>
      </w:r>
      <w:r w:rsidRPr="00E90874">
        <w:rPr>
          <w:rFonts w:ascii="Times New Roman" w:hAnsi="Times New Roman" w:cs="Times New Roman"/>
          <w:color w:val="000000" w:themeColor="text1"/>
          <w:sz w:val="24"/>
          <w:szCs w:val="24"/>
          <w:lang w:val="en-US"/>
        </w:rPr>
        <w:t> </w:t>
      </w:r>
      <w:hyperlink r:id="rId118" w:history="1">
        <w:proofErr w:type="spellStart"/>
        <w:r w:rsidRPr="00E90874">
          <w:rPr>
            <w:rFonts w:ascii="Times New Roman" w:hAnsi="Times New Roman" w:cs="Times New Roman"/>
            <w:color w:val="000000" w:themeColor="text1"/>
            <w:sz w:val="24"/>
            <w:szCs w:val="24"/>
          </w:rPr>
          <w:t>нитроарены</w:t>
        </w:r>
        <w:proofErr w:type="spellEnd"/>
      </w:hyperlink>
      <w:r w:rsidRPr="00E90874">
        <w:rPr>
          <w:rFonts w:ascii="Times New Roman" w:hAnsi="Times New Roman" w:cs="Times New Roman"/>
          <w:color w:val="000000" w:themeColor="text1"/>
          <w:sz w:val="24"/>
          <w:szCs w:val="24"/>
        </w:rPr>
        <w:t xml:space="preserve"> ). </w:t>
      </w:r>
      <w:r w:rsidRPr="00E90874">
        <w:rPr>
          <w:rFonts w:ascii="Times New Roman" w:hAnsi="Times New Roman" w:cs="Times New Roman"/>
          <w:color w:val="000000" w:themeColor="text1"/>
          <w:sz w:val="24"/>
          <w:szCs w:val="24"/>
          <w:lang w:val="en-US"/>
        </w:rPr>
        <w:t>O</w:t>
      </w:r>
      <w:r w:rsidRPr="00E90874">
        <w:rPr>
          <w:rFonts w:ascii="Times New Roman" w:hAnsi="Times New Roman" w:cs="Times New Roman"/>
          <w:color w:val="000000" w:themeColor="text1"/>
          <w:sz w:val="24"/>
          <w:szCs w:val="24"/>
        </w:rPr>
        <w:t>-</w:t>
      </w:r>
      <w:proofErr w:type="spellStart"/>
      <w:r w:rsidRPr="00E90874">
        <w:rPr>
          <w:rFonts w:ascii="Times New Roman" w:hAnsi="Times New Roman" w:cs="Times New Roman"/>
          <w:color w:val="000000" w:themeColor="text1"/>
          <w:sz w:val="24"/>
          <w:szCs w:val="24"/>
        </w:rPr>
        <w:t>нитросоединения</w:t>
      </w:r>
      <w:proofErr w:type="spellEnd"/>
      <w:r w:rsidRPr="00E90874">
        <w:rPr>
          <w:rFonts w:ascii="Times New Roman" w:hAnsi="Times New Roman" w:cs="Times New Roman"/>
          <w:color w:val="000000" w:themeColor="text1"/>
          <w:sz w:val="24"/>
          <w:szCs w:val="24"/>
        </w:rPr>
        <w:t xml:space="preserve"> и </w:t>
      </w:r>
      <w:r w:rsidRPr="00E90874">
        <w:rPr>
          <w:rFonts w:ascii="Times New Roman" w:hAnsi="Times New Roman" w:cs="Times New Roman"/>
          <w:color w:val="000000" w:themeColor="text1"/>
          <w:sz w:val="24"/>
          <w:szCs w:val="24"/>
          <w:lang w:val="en-US"/>
        </w:rPr>
        <w:t>N</w:t>
      </w:r>
      <w:r w:rsidRPr="00E90874">
        <w:rPr>
          <w:rFonts w:ascii="Times New Roman" w:hAnsi="Times New Roman" w:cs="Times New Roman"/>
          <w:color w:val="000000" w:themeColor="text1"/>
          <w:sz w:val="24"/>
          <w:szCs w:val="24"/>
        </w:rPr>
        <w:t>-</w:t>
      </w:r>
      <w:proofErr w:type="spellStart"/>
      <w:r w:rsidRPr="00E90874">
        <w:rPr>
          <w:rFonts w:ascii="Times New Roman" w:hAnsi="Times New Roman" w:cs="Times New Roman"/>
          <w:color w:val="000000" w:themeColor="text1"/>
          <w:sz w:val="24"/>
          <w:szCs w:val="24"/>
        </w:rPr>
        <w:t>нитросоединения</w:t>
      </w:r>
      <w:proofErr w:type="spellEnd"/>
      <w:r w:rsidRPr="00E90874">
        <w:rPr>
          <w:rFonts w:ascii="Times New Roman" w:hAnsi="Times New Roman" w:cs="Times New Roman"/>
          <w:color w:val="000000" w:themeColor="text1"/>
          <w:sz w:val="24"/>
          <w:szCs w:val="24"/>
        </w:rPr>
        <w:t xml:space="preserve"> выделяют в отдельные классы</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 </w:t>
      </w:r>
      <w:hyperlink r:id="rId119" w:history="1">
        <w:proofErr w:type="spellStart"/>
        <w:r w:rsidRPr="00E90874">
          <w:rPr>
            <w:rFonts w:ascii="Times New Roman" w:hAnsi="Times New Roman" w:cs="Times New Roman"/>
            <w:color w:val="000000" w:themeColor="text1"/>
            <w:sz w:val="24"/>
            <w:szCs w:val="24"/>
          </w:rPr>
          <w:t>нитроэфиры</w:t>
        </w:r>
        <w:proofErr w:type="spellEnd"/>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(органические нитраты) и</w:t>
      </w:r>
      <w:r w:rsidRPr="00E90874">
        <w:rPr>
          <w:rFonts w:ascii="Times New Roman" w:hAnsi="Times New Roman" w:cs="Times New Roman"/>
          <w:color w:val="000000" w:themeColor="text1"/>
          <w:sz w:val="24"/>
          <w:szCs w:val="24"/>
          <w:lang w:val="en-US"/>
        </w:rPr>
        <w:t> </w:t>
      </w:r>
      <w:hyperlink r:id="rId120" w:history="1">
        <w:proofErr w:type="spellStart"/>
        <w:proofErr w:type="gramStart"/>
        <w:r w:rsidRPr="00E90874">
          <w:rPr>
            <w:rFonts w:ascii="Times New Roman" w:hAnsi="Times New Roman" w:cs="Times New Roman"/>
            <w:color w:val="000000" w:themeColor="text1"/>
            <w:sz w:val="24"/>
            <w:szCs w:val="24"/>
          </w:rPr>
          <w:t>нитрамины</w:t>
        </w:r>
        <w:proofErr w:type="spellEnd"/>
        <w:r w:rsidRPr="00E90874">
          <w:rPr>
            <w:rFonts w:ascii="Times New Roman" w:hAnsi="Times New Roman" w:cs="Times New Roman"/>
            <w:color w:val="000000" w:themeColor="text1"/>
            <w:sz w:val="24"/>
            <w:szCs w:val="24"/>
          </w:rPr>
          <w:t xml:space="preserve"> .</w:t>
        </w:r>
        <w:proofErr w:type="gramEnd"/>
        <w:r w:rsidRPr="00E90874">
          <w:rPr>
            <w:rFonts w:ascii="Times New Roman" w:hAnsi="Times New Roman" w:cs="Times New Roman"/>
            <w:color w:val="000000" w:themeColor="text1"/>
            <w:sz w:val="24"/>
            <w:szCs w:val="24"/>
          </w:rPr>
          <w:br/>
          <w:t xml:space="preserve">Нитрогруппа имеет плоскую конфигурацию. Атомы азота и кислорода находятся в состоянии </w:t>
        </w:r>
        <w:proofErr w:type="spellStart"/>
        <w:r w:rsidRPr="00E90874">
          <w:rPr>
            <w:rFonts w:ascii="Times New Roman" w:hAnsi="Times New Roman" w:cs="Times New Roman"/>
            <w:color w:val="000000" w:themeColor="text1"/>
            <w:sz w:val="24"/>
            <w:szCs w:val="24"/>
            <w:lang w:val="en-US"/>
          </w:rPr>
          <w:t>sp</w:t>
        </w:r>
        <w:proofErr w:type="spellEnd"/>
        <w:r w:rsidRPr="00E90874">
          <w:rPr>
            <w:rFonts w:ascii="Times New Roman" w:hAnsi="Times New Roman" w:cs="Times New Roman"/>
            <w:color w:val="000000" w:themeColor="text1"/>
            <w:sz w:val="24"/>
            <w:szCs w:val="24"/>
          </w:rPr>
          <w:t xml:space="preserve">2-гибридизации, а связи </w:t>
        </w:r>
        <w:r w:rsidRPr="00E90874">
          <w:rPr>
            <w:rFonts w:ascii="Times New Roman" w:hAnsi="Times New Roman" w:cs="Times New Roman"/>
            <w:color w:val="000000" w:themeColor="text1"/>
            <w:sz w:val="24"/>
            <w:szCs w:val="24"/>
            <w:lang w:val="en-US"/>
          </w:rPr>
          <w:t>N</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O</w:t>
        </w:r>
        <w:r w:rsidRPr="00E90874">
          <w:rPr>
            <w:rFonts w:ascii="Times New Roman" w:hAnsi="Times New Roman" w:cs="Times New Roman"/>
            <w:color w:val="000000" w:themeColor="text1"/>
            <w:sz w:val="24"/>
            <w:szCs w:val="24"/>
          </w:rPr>
          <w:t xml:space="preserve"> равноценны (промежуточные между одинарной и двойной) и имеют длину 0,122 </w:t>
        </w:r>
        <w:proofErr w:type="spellStart"/>
        <w:r w:rsidRPr="00E90874">
          <w:rPr>
            <w:rFonts w:ascii="Times New Roman" w:hAnsi="Times New Roman" w:cs="Times New Roman"/>
            <w:color w:val="000000" w:themeColor="text1"/>
            <w:sz w:val="24"/>
            <w:szCs w:val="24"/>
          </w:rPr>
          <w:t>нм</w:t>
        </w:r>
        <w:proofErr w:type="spellEnd"/>
        <w:r w:rsidRPr="00E90874">
          <w:rPr>
            <w:rFonts w:ascii="Times New Roman" w:hAnsi="Times New Roman" w:cs="Times New Roman"/>
            <w:color w:val="000000" w:themeColor="text1"/>
            <w:sz w:val="24"/>
            <w:szCs w:val="24"/>
          </w:rPr>
          <w:t xml:space="preserve">, угол </w:t>
        </w:r>
        <w:r w:rsidRPr="00E90874">
          <w:rPr>
            <w:rFonts w:ascii="Times New Roman" w:hAnsi="Times New Roman" w:cs="Times New Roman"/>
            <w:color w:val="000000" w:themeColor="text1"/>
            <w:sz w:val="24"/>
            <w:szCs w:val="24"/>
            <w:lang w:val="en-US"/>
          </w:rPr>
          <w:t>O</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N</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O</w:t>
        </w:r>
        <w:r w:rsidRPr="00E90874">
          <w:rPr>
            <w:rFonts w:ascii="Times New Roman" w:hAnsi="Times New Roman" w:cs="Times New Roman"/>
            <w:color w:val="000000" w:themeColor="text1"/>
            <w:sz w:val="24"/>
            <w:szCs w:val="24"/>
          </w:rPr>
          <w:t xml:space="preserve"> равен 127°, длина связи </w:t>
        </w:r>
        <w:r w:rsidRPr="00E90874">
          <w:rPr>
            <w:rFonts w:ascii="Times New Roman" w:hAnsi="Times New Roman" w:cs="Times New Roman"/>
            <w:color w:val="000000" w:themeColor="text1"/>
            <w:sz w:val="24"/>
            <w:szCs w:val="24"/>
            <w:lang w:val="en-US"/>
          </w:rPr>
          <w:t>C</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N</w:t>
        </w:r>
        <w:r w:rsidRPr="00E90874">
          <w:rPr>
            <w:rFonts w:ascii="Times New Roman" w:hAnsi="Times New Roman" w:cs="Times New Roman"/>
            <w:color w:val="000000" w:themeColor="text1"/>
            <w:sz w:val="24"/>
            <w:szCs w:val="24"/>
          </w:rPr>
          <w:t xml:space="preserve"> составляет 0,147 </w:t>
        </w:r>
        <w:proofErr w:type="spellStart"/>
        <w:r w:rsidRPr="00E90874">
          <w:rPr>
            <w:rFonts w:ascii="Times New Roman" w:hAnsi="Times New Roman" w:cs="Times New Roman"/>
            <w:color w:val="000000" w:themeColor="text1"/>
            <w:sz w:val="24"/>
            <w:szCs w:val="24"/>
          </w:rPr>
          <w:t>нм</w:t>
        </w:r>
        <w:proofErr w:type="spellEnd"/>
        <w:r w:rsidRPr="00E90874">
          <w:rPr>
            <w:rFonts w:ascii="Times New Roman" w:hAnsi="Times New Roman" w:cs="Times New Roman"/>
            <w:color w:val="000000" w:themeColor="text1"/>
            <w:sz w:val="24"/>
            <w:szCs w:val="24"/>
          </w:rPr>
          <w:t xml:space="preserve">. Атомы </w:t>
        </w:r>
        <w:r w:rsidRPr="00E90874">
          <w:rPr>
            <w:rFonts w:ascii="Times New Roman" w:hAnsi="Times New Roman" w:cs="Times New Roman"/>
            <w:color w:val="000000" w:themeColor="text1"/>
            <w:sz w:val="24"/>
            <w:szCs w:val="24"/>
            <w:lang w:val="en-US"/>
          </w:rPr>
          <w:t>C</w:t>
        </w:r>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N</w:t>
        </w:r>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O</w:t>
        </w:r>
        <w:r w:rsidRPr="00E90874">
          <w:rPr>
            <w:rFonts w:ascii="Times New Roman" w:hAnsi="Times New Roman" w:cs="Times New Roman"/>
            <w:color w:val="000000" w:themeColor="text1"/>
            <w:sz w:val="24"/>
            <w:szCs w:val="24"/>
          </w:rPr>
          <w:t xml:space="preserve"> лежат в одной плоскости.</w:t>
        </w:r>
      </w:hyperlink>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 xml:space="preserve">При наличии </w:t>
      </w:r>
      <w:r w:rsidRPr="00E90874">
        <w:rPr>
          <w:rFonts w:ascii="Times New Roman" w:hAnsi="Times New Roman" w:cs="Times New Roman"/>
          <w:color w:val="000000" w:themeColor="text1"/>
          <w:sz w:val="24"/>
          <w:szCs w:val="24"/>
          <w:lang w:val="en-US"/>
        </w:rPr>
        <w:t>α</w:t>
      </w:r>
      <w:r w:rsidRPr="00E90874">
        <w:rPr>
          <w:rFonts w:ascii="Times New Roman" w:hAnsi="Times New Roman" w:cs="Times New Roman"/>
          <w:color w:val="000000" w:themeColor="text1"/>
          <w:sz w:val="24"/>
          <w:szCs w:val="24"/>
        </w:rPr>
        <w:t xml:space="preserve">-атомов водорода (в случае первичных и вторичных алифатических </w:t>
      </w:r>
      <w:proofErr w:type="spellStart"/>
      <w:r w:rsidRPr="00E90874">
        <w:rPr>
          <w:rFonts w:ascii="Times New Roman" w:hAnsi="Times New Roman" w:cs="Times New Roman"/>
          <w:color w:val="000000" w:themeColor="text1"/>
          <w:sz w:val="24"/>
          <w:szCs w:val="24"/>
        </w:rPr>
        <w:t>нитросоединений</w:t>
      </w:r>
      <w:proofErr w:type="spellEnd"/>
      <w:r w:rsidRPr="00E90874">
        <w:rPr>
          <w:rFonts w:ascii="Times New Roman" w:hAnsi="Times New Roman" w:cs="Times New Roman"/>
          <w:color w:val="000000" w:themeColor="text1"/>
          <w:sz w:val="24"/>
          <w:szCs w:val="24"/>
        </w:rPr>
        <w:t xml:space="preserve">) возможна таутомерия между </w:t>
      </w:r>
      <w:proofErr w:type="spellStart"/>
      <w:r w:rsidRPr="00E90874">
        <w:rPr>
          <w:rFonts w:ascii="Times New Roman" w:hAnsi="Times New Roman" w:cs="Times New Roman"/>
          <w:color w:val="000000" w:themeColor="text1"/>
          <w:sz w:val="24"/>
          <w:szCs w:val="24"/>
        </w:rPr>
        <w:t>нитросоединениями</w:t>
      </w:r>
      <w:proofErr w:type="spellEnd"/>
      <w:r w:rsidRPr="00E90874">
        <w:rPr>
          <w:rFonts w:ascii="Times New Roman" w:hAnsi="Times New Roman" w:cs="Times New Roman"/>
          <w:color w:val="000000" w:themeColor="text1"/>
          <w:sz w:val="24"/>
          <w:szCs w:val="24"/>
        </w:rPr>
        <w:t xml:space="preserve"> и</w:t>
      </w:r>
      <w:r w:rsidRPr="00E90874">
        <w:rPr>
          <w:rFonts w:ascii="Times New Roman" w:hAnsi="Times New Roman" w:cs="Times New Roman"/>
          <w:color w:val="000000" w:themeColor="text1"/>
          <w:sz w:val="24"/>
          <w:szCs w:val="24"/>
          <w:lang w:val="en-US"/>
        </w:rPr>
        <w:t> </w:t>
      </w:r>
      <w:hyperlink r:id="rId121" w:history="1">
        <w:r w:rsidRPr="00E90874">
          <w:rPr>
            <w:rFonts w:ascii="Times New Roman" w:hAnsi="Times New Roman" w:cs="Times New Roman"/>
            <w:color w:val="000000" w:themeColor="text1"/>
            <w:sz w:val="24"/>
            <w:szCs w:val="24"/>
          </w:rPr>
          <w:t xml:space="preserve">нитроновыми </w:t>
        </w:r>
        <w:proofErr w:type="gramStart"/>
        <w:r w:rsidRPr="00E90874">
          <w:rPr>
            <w:rFonts w:ascii="Times New Roman" w:hAnsi="Times New Roman" w:cs="Times New Roman"/>
            <w:color w:val="000000" w:themeColor="text1"/>
            <w:sz w:val="24"/>
            <w:szCs w:val="24"/>
          </w:rPr>
          <w:t>кислотами</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w:t>
      </w:r>
      <w:proofErr w:type="spellStart"/>
      <w:proofErr w:type="gramEnd"/>
      <w:r w:rsidRPr="00E90874">
        <w:rPr>
          <w:rFonts w:ascii="Times New Roman" w:hAnsi="Times New Roman" w:cs="Times New Roman"/>
          <w:iCs/>
          <w:color w:val="000000" w:themeColor="text1"/>
          <w:sz w:val="24"/>
          <w:szCs w:val="24"/>
        </w:rPr>
        <w:t>аци</w:t>
      </w:r>
      <w:proofErr w:type="spellEnd"/>
      <w:r w:rsidRPr="00E90874">
        <w:rPr>
          <w:rFonts w:ascii="Times New Roman" w:hAnsi="Times New Roman" w:cs="Times New Roman"/>
          <w:color w:val="000000" w:themeColor="text1"/>
          <w:sz w:val="24"/>
          <w:szCs w:val="24"/>
        </w:rPr>
        <w:t xml:space="preserve">-формами </w:t>
      </w:r>
      <w:proofErr w:type="spellStart"/>
      <w:r w:rsidRPr="00E90874">
        <w:rPr>
          <w:rFonts w:ascii="Times New Roman" w:hAnsi="Times New Roman" w:cs="Times New Roman"/>
          <w:color w:val="000000" w:themeColor="text1"/>
          <w:sz w:val="24"/>
          <w:szCs w:val="24"/>
        </w:rPr>
        <w:t>нитросоединений</w:t>
      </w:r>
      <w:proofErr w:type="spellEnd"/>
      <w:r w:rsidRPr="00E90874">
        <w:rPr>
          <w:rFonts w:ascii="Times New Roman" w:hAnsi="Times New Roman" w:cs="Times New Roman"/>
          <w:color w:val="000000" w:themeColor="text1"/>
          <w:sz w:val="24"/>
          <w:szCs w:val="24"/>
        </w:rPr>
        <w:t>)</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p>
    <w:p w:rsidR="00E90874" w:rsidRPr="00E90874" w:rsidRDefault="00E90874" w:rsidP="00E90874">
      <w:pPr>
        <w:spacing w:after="0"/>
        <w:ind w:firstLine="709"/>
        <w:jc w:val="both"/>
        <w:rPr>
          <w:rFonts w:ascii="Times New Roman" w:hAnsi="Times New Roman" w:cs="Times New Roman"/>
          <w:color w:val="000000" w:themeColor="text1"/>
          <w:sz w:val="24"/>
          <w:szCs w:val="24"/>
        </w:rPr>
      </w:pPr>
    </w:p>
    <w:p w:rsidR="000B559D" w:rsidRDefault="00E90874" w:rsidP="000B559D">
      <w:pPr>
        <w:spacing w:after="0"/>
        <w:ind w:firstLine="709"/>
        <w:jc w:val="center"/>
        <w:rPr>
          <w:rFonts w:ascii="Times New Roman" w:hAnsi="Times New Roman" w:cs="Times New Roman"/>
          <w:color w:val="000000" w:themeColor="text1"/>
          <w:sz w:val="24"/>
          <w:szCs w:val="24"/>
        </w:rPr>
      </w:pPr>
      <w:r w:rsidRPr="000B559D">
        <w:rPr>
          <w:rFonts w:ascii="Times New Roman" w:hAnsi="Times New Roman" w:cs="Times New Roman"/>
          <w:b/>
          <w:color w:val="000000" w:themeColor="text1"/>
          <w:sz w:val="24"/>
          <w:szCs w:val="24"/>
        </w:rPr>
        <w:t>Билет</w:t>
      </w:r>
      <w:r w:rsidR="000B559D" w:rsidRPr="000B559D">
        <w:rPr>
          <w:rFonts w:ascii="Times New Roman" w:hAnsi="Times New Roman" w:cs="Times New Roman"/>
          <w:b/>
          <w:color w:val="000000" w:themeColor="text1"/>
          <w:sz w:val="24"/>
          <w:szCs w:val="24"/>
        </w:rPr>
        <w:t xml:space="preserve"> №</w:t>
      </w:r>
      <w:r w:rsidR="000B559D" w:rsidRPr="000B559D">
        <w:rPr>
          <w:rFonts w:ascii="Times New Roman" w:hAnsi="Times New Roman" w:cs="Times New Roman"/>
          <w:b/>
          <w:color w:val="000000" w:themeColor="text1"/>
          <w:sz w:val="24"/>
          <w:szCs w:val="24"/>
        </w:rPr>
        <w:t>20</w:t>
      </w:r>
    </w:p>
    <w:p w:rsidR="000B559D" w:rsidRDefault="00E90874" w:rsidP="000B559D">
      <w:pPr>
        <w:spacing w:after="0"/>
        <w:ind w:firstLine="709"/>
        <w:jc w:val="both"/>
        <w:rPr>
          <w:rFonts w:ascii="Times New Roman" w:hAnsi="Times New Roman" w:cs="Times New Roman"/>
          <w:color w:val="000000" w:themeColor="text1"/>
          <w:sz w:val="24"/>
          <w:szCs w:val="24"/>
        </w:rPr>
      </w:pPr>
      <w:r w:rsidRPr="000B559D">
        <w:rPr>
          <w:rFonts w:ascii="Times New Roman" w:hAnsi="Times New Roman" w:cs="Times New Roman"/>
          <w:b/>
          <w:color w:val="000000" w:themeColor="text1"/>
          <w:sz w:val="24"/>
          <w:szCs w:val="24"/>
        </w:rPr>
        <w:t>1</w:t>
      </w:r>
      <w:r w:rsidR="000B559D" w:rsidRPr="000B559D">
        <w:rPr>
          <w:rFonts w:ascii="Times New Roman" w:hAnsi="Times New Roman" w:cs="Times New Roman"/>
          <w:b/>
          <w:color w:val="000000" w:themeColor="text1"/>
          <w:sz w:val="24"/>
          <w:szCs w:val="24"/>
        </w:rPr>
        <w:t>.</w:t>
      </w:r>
      <w:r w:rsidRPr="00E90874">
        <w:rPr>
          <w:rFonts w:ascii="Times New Roman" w:hAnsi="Times New Roman" w:cs="Times New Roman"/>
          <w:color w:val="000000" w:themeColor="text1"/>
          <w:sz w:val="24"/>
          <w:szCs w:val="24"/>
        </w:rPr>
        <w:t xml:space="preserve"> Диеновые углеводороды или </w:t>
      </w:r>
      <w:proofErr w:type="spellStart"/>
      <w:r w:rsidRPr="00E90874">
        <w:rPr>
          <w:rFonts w:ascii="Times New Roman" w:hAnsi="Times New Roman" w:cs="Times New Roman"/>
          <w:color w:val="000000" w:themeColor="text1"/>
          <w:sz w:val="24"/>
          <w:szCs w:val="24"/>
        </w:rPr>
        <w:t>алкадиены</w:t>
      </w:r>
      <w:proofErr w:type="spellEnd"/>
      <w:r w:rsidRPr="00E90874">
        <w:rPr>
          <w:rFonts w:ascii="Times New Roman" w:hAnsi="Times New Roman" w:cs="Times New Roman"/>
          <w:color w:val="000000" w:themeColor="text1"/>
          <w:sz w:val="24"/>
          <w:szCs w:val="24"/>
        </w:rPr>
        <w:t xml:space="preserve"> – это непредельные углеводороды, содержащие две двойные углерод - углеродные связи. Общая формула </w:t>
      </w:r>
      <w:proofErr w:type="spellStart"/>
      <w:r w:rsidRPr="00E90874">
        <w:rPr>
          <w:rFonts w:ascii="Times New Roman" w:hAnsi="Times New Roman" w:cs="Times New Roman"/>
          <w:color w:val="000000" w:themeColor="text1"/>
          <w:sz w:val="24"/>
          <w:szCs w:val="24"/>
        </w:rPr>
        <w:t>алкадиенов</w:t>
      </w:r>
      <w:proofErr w:type="spellEnd"/>
      <w:r w:rsidRPr="00E90874">
        <w:rPr>
          <w:rFonts w:ascii="Times New Roman" w:hAnsi="Times New Roman" w:cs="Times New Roman"/>
          <w:color w:val="000000" w:themeColor="text1"/>
          <w:sz w:val="24"/>
          <w:szCs w:val="24"/>
          <w:lang w:val="en-US"/>
        </w:rPr>
        <w:t> </w:t>
      </w:r>
      <w:r w:rsidR="000B559D">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C</w:t>
      </w:r>
      <w:r w:rsidRPr="000B559D">
        <w:rPr>
          <w:rFonts w:ascii="Times New Roman" w:hAnsi="Times New Roman" w:cs="Times New Roman"/>
          <w:color w:val="000000" w:themeColor="text1"/>
          <w:position w:val="-9"/>
          <w:sz w:val="24"/>
          <w:szCs w:val="24"/>
          <w:vertAlign w:val="subscript"/>
          <w:lang w:val="en-US"/>
        </w:rPr>
        <w:t>n</w:t>
      </w:r>
      <w:r w:rsidRPr="00E90874">
        <w:rPr>
          <w:rFonts w:ascii="Times New Roman" w:hAnsi="Times New Roman" w:cs="Times New Roman"/>
          <w:color w:val="000000" w:themeColor="text1"/>
          <w:sz w:val="24"/>
          <w:szCs w:val="24"/>
          <w:lang w:val="en-US"/>
        </w:rPr>
        <w:t>H</w:t>
      </w:r>
      <w:r w:rsidRPr="000B559D">
        <w:rPr>
          <w:rFonts w:ascii="Times New Roman" w:hAnsi="Times New Roman" w:cs="Times New Roman"/>
          <w:color w:val="000000" w:themeColor="text1"/>
          <w:position w:val="-9"/>
          <w:sz w:val="24"/>
          <w:szCs w:val="24"/>
          <w:vertAlign w:val="subscript"/>
        </w:rPr>
        <w:t>2</w:t>
      </w:r>
      <w:r w:rsidRPr="000B559D">
        <w:rPr>
          <w:rFonts w:ascii="Times New Roman" w:hAnsi="Times New Roman" w:cs="Times New Roman"/>
          <w:color w:val="000000" w:themeColor="text1"/>
          <w:position w:val="-9"/>
          <w:sz w:val="24"/>
          <w:szCs w:val="24"/>
          <w:vertAlign w:val="subscript"/>
          <w:lang w:val="en-US"/>
        </w:rPr>
        <w:t>n</w:t>
      </w:r>
      <w:r w:rsidR="000B559D" w:rsidRPr="000B559D">
        <w:rPr>
          <w:rFonts w:ascii="Times New Roman" w:hAnsi="Times New Roman" w:cs="Times New Roman"/>
          <w:color w:val="000000" w:themeColor="text1"/>
          <w:position w:val="-9"/>
          <w:sz w:val="24"/>
          <w:szCs w:val="24"/>
          <w:vertAlign w:val="subscript"/>
        </w:rPr>
        <w:t>-</w:t>
      </w:r>
      <w:r w:rsidRPr="00E90874">
        <w:rPr>
          <w:rFonts w:ascii="Times New Roman" w:hAnsi="Times New Roman" w:cs="Times New Roman"/>
          <w:color w:val="000000" w:themeColor="text1"/>
          <w:position w:val="-9"/>
          <w:sz w:val="24"/>
          <w:szCs w:val="24"/>
        </w:rPr>
        <w:t>2</w:t>
      </w:r>
      <w:r w:rsidR="000B559D">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rPr>
        <w:t>В зависимости от взаимного расположения двойных связей диены подразделяются на три типа:</w:t>
      </w:r>
    </w:p>
    <w:p w:rsidR="00E90874" w:rsidRPr="00E90874" w:rsidRDefault="00E90874" w:rsidP="000B559D">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1)</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углеводороды с</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iCs/>
          <w:color w:val="000000" w:themeColor="text1"/>
          <w:sz w:val="24"/>
          <w:szCs w:val="24"/>
        </w:rPr>
        <w:t>кумулированными</w:t>
      </w:r>
      <w:r w:rsidRPr="00E90874">
        <w:rPr>
          <w:rFonts w:ascii="Times New Roman" w:hAnsi="Times New Roman" w:cs="Times New Roman"/>
          <w:iCs/>
          <w:color w:val="000000" w:themeColor="text1"/>
          <w:sz w:val="24"/>
          <w:szCs w:val="24"/>
          <w:lang w:val="en-US"/>
        </w:rPr>
        <w:t> </w:t>
      </w:r>
      <w:r w:rsidRPr="00E90874">
        <w:rPr>
          <w:rFonts w:ascii="Times New Roman" w:hAnsi="Times New Roman" w:cs="Times New Roman"/>
          <w:color w:val="000000" w:themeColor="text1"/>
          <w:sz w:val="24"/>
          <w:szCs w:val="24"/>
        </w:rPr>
        <w:t>двойными связями, т.е. примыкающими к одному атому углерода.</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 xml:space="preserve">Например, </w:t>
      </w:r>
      <w:proofErr w:type="spellStart"/>
      <w:r w:rsidRPr="00E90874">
        <w:rPr>
          <w:rFonts w:ascii="Times New Roman" w:hAnsi="Times New Roman" w:cs="Times New Roman"/>
          <w:color w:val="000000" w:themeColor="text1"/>
          <w:sz w:val="24"/>
          <w:szCs w:val="24"/>
        </w:rPr>
        <w:t>пропадиен</w:t>
      </w:r>
      <w:proofErr w:type="spellEnd"/>
      <w:r w:rsidRPr="00E90874">
        <w:rPr>
          <w:rFonts w:ascii="Times New Roman" w:hAnsi="Times New Roman" w:cs="Times New Roman"/>
          <w:color w:val="000000" w:themeColor="text1"/>
          <w:sz w:val="24"/>
          <w:szCs w:val="24"/>
        </w:rPr>
        <w:t xml:space="preserve"> или </w:t>
      </w:r>
      <w:proofErr w:type="spellStart"/>
      <w:r w:rsidRPr="00E90874">
        <w:rPr>
          <w:rFonts w:ascii="Times New Roman" w:hAnsi="Times New Roman" w:cs="Times New Roman"/>
          <w:color w:val="000000" w:themeColor="text1"/>
          <w:sz w:val="24"/>
          <w:szCs w:val="24"/>
        </w:rPr>
        <w:t>аллен</w:t>
      </w:r>
      <w:proofErr w:type="spellEnd"/>
      <w:r w:rsidRPr="00E90874">
        <w:rPr>
          <w:rFonts w:ascii="Times New Roman" w:hAnsi="Times New Roman" w:cs="Times New Roman"/>
          <w:color w:val="000000" w:themeColor="text1"/>
          <w:sz w:val="24"/>
          <w:szCs w:val="24"/>
          <w:lang w:val="en-US"/>
        </w:rPr>
        <w:t> CH</w:t>
      </w:r>
      <w:r w:rsidRPr="00E90874">
        <w:rPr>
          <w:rFonts w:ascii="Times New Roman" w:hAnsi="Times New Roman" w:cs="Times New Roman"/>
          <w:color w:val="000000" w:themeColor="text1"/>
          <w:position w:val="-9"/>
          <w:sz w:val="24"/>
          <w:szCs w:val="24"/>
        </w:rPr>
        <w:t>2</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C</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CH</w:t>
      </w:r>
      <w:r w:rsidRPr="00E90874">
        <w:rPr>
          <w:rFonts w:ascii="Times New Roman" w:hAnsi="Times New Roman" w:cs="Times New Roman"/>
          <w:color w:val="000000" w:themeColor="text1"/>
          <w:position w:val="-9"/>
          <w:sz w:val="24"/>
          <w:szCs w:val="24"/>
        </w:rPr>
        <w:t>2</w:t>
      </w:r>
      <w:r w:rsidRPr="00E90874">
        <w:rPr>
          <w:rFonts w:ascii="Times New Roman" w:hAnsi="Times New Roman" w:cs="Times New Roman"/>
          <w:color w:val="000000" w:themeColor="text1"/>
          <w:sz w:val="24"/>
          <w:szCs w:val="24"/>
        </w:rPr>
        <w:t>;</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2)</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углеводороды с</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iCs/>
          <w:color w:val="000000" w:themeColor="text1"/>
          <w:sz w:val="24"/>
          <w:szCs w:val="24"/>
        </w:rPr>
        <w:t>изолированными</w:t>
      </w:r>
      <w:r w:rsidRPr="00E90874">
        <w:rPr>
          <w:rFonts w:ascii="Times New Roman" w:hAnsi="Times New Roman" w:cs="Times New Roman"/>
          <w:iCs/>
          <w:color w:val="000000" w:themeColor="text1"/>
          <w:sz w:val="24"/>
          <w:szCs w:val="24"/>
          <w:lang w:val="en-US"/>
        </w:rPr>
        <w:t> </w:t>
      </w:r>
      <w:r w:rsidRPr="00E90874">
        <w:rPr>
          <w:rFonts w:ascii="Times New Roman" w:hAnsi="Times New Roman" w:cs="Times New Roman"/>
          <w:color w:val="000000" w:themeColor="text1"/>
          <w:sz w:val="24"/>
          <w:szCs w:val="24"/>
        </w:rPr>
        <w:t xml:space="preserve">двойными связями, </w:t>
      </w:r>
      <w:proofErr w:type="spellStart"/>
      <w:r w:rsidRPr="00E90874">
        <w:rPr>
          <w:rFonts w:ascii="Times New Roman" w:hAnsi="Times New Roman" w:cs="Times New Roman"/>
          <w:color w:val="000000" w:themeColor="text1"/>
          <w:sz w:val="24"/>
          <w:szCs w:val="24"/>
        </w:rPr>
        <w:t>т.е</w:t>
      </w:r>
      <w:proofErr w:type="spellEnd"/>
      <w:r w:rsidRPr="00E90874">
        <w:rPr>
          <w:rFonts w:ascii="Times New Roman" w:hAnsi="Times New Roman" w:cs="Times New Roman"/>
          <w:color w:val="000000" w:themeColor="text1"/>
          <w:sz w:val="24"/>
          <w:szCs w:val="24"/>
        </w:rPr>
        <w:t xml:space="preserve"> разделенными двумя и более простыми связями.</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 xml:space="preserve">Например, </w:t>
      </w:r>
      <w:proofErr w:type="spellStart"/>
      <w:r w:rsidRPr="00E90874">
        <w:rPr>
          <w:rFonts w:ascii="Times New Roman" w:hAnsi="Times New Roman" w:cs="Times New Roman"/>
          <w:color w:val="000000" w:themeColor="text1"/>
          <w:sz w:val="24"/>
          <w:szCs w:val="24"/>
        </w:rPr>
        <w:t>пентадиен</w:t>
      </w:r>
      <w:proofErr w:type="spellEnd"/>
      <w:r w:rsidRPr="00E90874">
        <w:rPr>
          <w:rFonts w:ascii="Times New Roman" w:hAnsi="Times New Roman" w:cs="Times New Roman"/>
          <w:color w:val="000000" w:themeColor="text1"/>
          <w:sz w:val="24"/>
          <w:szCs w:val="24"/>
        </w:rPr>
        <w:t xml:space="preserve"> -1,4</w:t>
      </w:r>
      <w:r w:rsidRPr="00E90874">
        <w:rPr>
          <w:rFonts w:ascii="Times New Roman" w:hAnsi="Times New Roman" w:cs="Times New Roman"/>
          <w:color w:val="000000" w:themeColor="text1"/>
          <w:sz w:val="24"/>
          <w:szCs w:val="24"/>
          <w:lang w:val="en-US"/>
        </w:rPr>
        <w:t> CH</w:t>
      </w:r>
      <w:r w:rsidRPr="00E90874">
        <w:rPr>
          <w:rFonts w:ascii="Times New Roman" w:hAnsi="Times New Roman" w:cs="Times New Roman"/>
          <w:color w:val="000000" w:themeColor="text1"/>
          <w:position w:val="-9"/>
          <w:sz w:val="24"/>
          <w:szCs w:val="24"/>
        </w:rPr>
        <w:t>2</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CH</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CH</w:t>
      </w:r>
      <w:r w:rsidRPr="00E90874">
        <w:rPr>
          <w:rFonts w:ascii="Times New Roman" w:hAnsi="Times New Roman" w:cs="Times New Roman"/>
          <w:color w:val="000000" w:themeColor="text1"/>
          <w:position w:val="-9"/>
          <w:sz w:val="24"/>
          <w:szCs w:val="24"/>
        </w:rPr>
        <w:t>2</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CH</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CH</w:t>
      </w:r>
      <w:r w:rsidRPr="00E90874">
        <w:rPr>
          <w:rFonts w:ascii="Times New Roman" w:hAnsi="Times New Roman" w:cs="Times New Roman"/>
          <w:color w:val="000000" w:themeColor="text1"/>
          <w:position w:val="-9"/>
          <w:sz w:val="24"/>
          <w:szCs w:val="24"/>
        </w:rPr>
        <w:t>2</w:t>
      </w:r>
      <w:r w:rsidRPr="00E90874">
        <w:rPr>
          <w:rFonts w:ascii="Times New Roman" w:hAnsi="Times New Roman" w:cs="Times New Roman"/>
          <w:color w:val="000000" w:themeColor="text1"/>
          <w:sz w:val="24"/>
          <w:szCs w:val="24"/>
        </w:rPr>
        <w:t>;</w:t>
      </w:r>
    </w:p>
    <w:p w:rsidR="000B559D" w:rsidRDefault="00E90874" w:rsidP="000B559D">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3)</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углеводороды с</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iCs/>
          <w:color w:val="000000" w:themeColor="text1"/>
          <w:sz w:val="24"/>
          <w:szCs w:val="24"/>
        </w:rPr>
        <w:t>сопряженными</w:t>
      </w:r>
      <w:r w:rsidRPr="00E90874">
        <w:rPr>
          <w:rFonts w:ascii="Times New Roman" w:hAnsi="Times New Roman" w:cs="Times New Roman"/>
          <w:iCs/>
          <w:color w:val="000000" w:themeColor="text1"/>
          <w:sz w:val="24"/>
          <w:szCs w:val="24"/>
          <w:lang w:val="en-US"/>
        </w:rPr>
        <w:t> </w:t>
      </w:r>
      <w:r w:rsidRPr="00E90874">
        <w:rPr>
          <w:rFonts w:ascii="Times New Roman" w:hAnsi="Times New Roman" w:cs="Times New Roman"/>
          <w:color w:val="000000" w:themeColor="text1"/>
          <w:sz w:val="24"/>
          <w:szCs w:val="24"/>
        </w:rPr>
        <w:t>двойными связями, т.е. разделенными одной простой связью.</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Например, бутадиен -1,3 или дивинил</w:t>
      </w:r>
      <w:r w:rsidRPr="00E90874">
        <w:rPr>
          <w:rFonts w:ascii="Times New Roman" w:hAnsi="Times New Roman" w:cs="Times New Roman"/>
          <w:color w:val="000000" w:themeColor="text1"/>
          <w:sz w:val="24"/>
          <w:szCs w:val="24"/>
          <w:lang w:val="en-US"/>
        </w:rPr>
        <w:t> CH</w:t>
      </w:r>
      <w:r w:rsidRPr="00E90874">
        <w:rPr>
          <w:rFonts w:ascii="Times New Roman" w:hAnsi="Times New Roman" w:cs="Times New Roman"/>
          <w:color w:val="000000" w:themeColor="text1"/>
          <w:position w:val="-9"/>
          <w:sz w:val="24"/>
          <w:szCs w:val="24"/>
        </w:rPr>
        <w:t>2</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CH</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CH</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CH</w:t>
      </w:r>
      <w:r w:rsidRPr="00E90874">
        <w:rPr>
          <w:rFonts w:ascii="Times New Roman" w:hAnsi="Times New Roman" w:cs="Times New Roman"/>
          <w:color w:val="000000" w:themeColor="text1"/>
          <w:position w:val="-9"/>
          <w:sz w:val="24"/>
          <w:szCs w:val="24"/>
        </w:rPr>
        <w:t>2</w:t>
      </w:r>
      <w:r w:rsidRPr="00E90874">
        <w:rPr>
          <w:rFonts w:ascii="Times New Roman" w:hAnsi="Times New Roman" w:cs="Times New Roman"/>
          <w:color w:val="000000" w:themeColor="text1"/>
          <w:sz w:val="24"/>
          <w:szCs w:val="24"/>
        </w:rPr>
        <w:t>, 2-м</w:t>
      </w:r>
      <w:r w:rsidR="000B559D">
        <w:rPr>
          <w:rFonts w:ascii="Times New Roman" w:hAnsi="Times New Roman" w:cs="Times New Roman"/>
          <w:color w:val="000000" w:themeColor="text1"/>
          <w:sz w:val="24"/>
          <w:szCs w:val="24"/>
        </w:rPr>
        <w:t>етилбутадиен -1,3 или изопрен.</w:t>
      </w:r>
    </w:p>
    <w:p w:rsidR="00E90874" w:rsidRPr="00E90874" w:rsidRDefault="00E90874" w:rsidP="000B559D">
      <w:pPr>
        <w:spacing w:after="0"/>
        <w:ind w:firstLine="709"/>
        <w:jc w:val="both"/>
        <w:rPr>
          <w:rFonts w:ascii="Times New Roman" w:hAnsi="Times New Roman" w:cs="Times New Roman"/>
          <w:color w:val="000000" w:themeColor="text1"/>
          <w:sz w:val="24"/>
          <w:szCs w:val="24"/>
        </w:rPr>
      </w:pPr>
      <w:r w:rsidRPr="000B559D">
        <w:rPr>
          <w:rFonts w:ascii="Times New Roman" w:hAnsi="Times New Roman" w:cs="Times New Roman"/>
          <w:b/>
          <w:color w:val="000000" w:themeColor="text1"/>
          <w:sz w:val="24"/>
          <w:szCs w:val="24"/>
        </w:rPr>
        <w:t>2</w:t>
      </w:r>
      <w:r w:rsidR="000B559D" w:rsidRPr="000B559D">
        <w:rPr>
          <w:rFonts w:ascii="Times New Roman" w:hAnsi="Times New Roman" w:cs="Times New Roman"/>
          <w:b/>
          <w:color w:val="000000" w:themeColor="text1"/>
          <w:sz w:val="24"/>
          <w:szCs w:val="24"/>
        </w:rPr>
        <w:t>.</w:t>
      </w:r>
      <w:r w:rsidRPr="00E90874">
        <w:rPr>
          <w:rFonts w:ascii="Times New Roman" w:hAnsi="Times New Roman" w:cs="Times New Roman"/>
          <w:color w:val="000000" w:themeColor="text1"/>
          <w:sz w:val="24"/>
          <w:szCs w:val="24"/>
        </w:rPr>
        <w:t xml:space="preserve"> </w:t>
      </w:r>
      <w:proofErr w:type="spellStart"/>
      <w:r w:rsidRPr="00E90874">
        <w:rPr>
          <w:rFonts w:ascii="Times New Roman" w:hAnsi="Times New Roman" w:cs="Times New Roman"/>
          <w:bCs/>
          <w:color w:val="000000" w:themeColor="text1"/>
          <w:sz w:val="24"/>
          <w:szCs w:val="24"/>
        </w:rPr>
        <w:t>Нитросоединения</w:t>
      </w:r>
      <w:proofErr w:type="spellEnd"/>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 органические соединения, содержащие одну или несколько нитрогрупп —</w:t>
      </w:r>
      <w:r w:rsidRPr="00E90874">
        <w:rPr>
          <w:rFonts w:ascii="Times New Roman" w:hAnsi="Times New Roman" w:cs="Times New Roman"/>
          <w:color w:val="000000" w:themeColor="text1"/>
          <w:sz w:val="24"/>
          <w:szCs w:val="24"/>
          <w:lang w:val="en-US"/>
        </w:rPr>
        <w:t>NO</w:t>
      </w:r>
      <w:r w:rsidRPr="00E90874">
        <w:rPr>
          <w:rFonts w:ascii="Times New Roman" w:hAnsi="Times New Roman" w:cs="Times New Roman"/>
          <w:color w:val="000000" w:themeColor="text1"/>
          <w:sz w:val="24"/>
          <w:szCs w:val="24"/>
        </w:rPr>
        <w:t xml:space="preserve">2. Под </w:t>
      </w:r>
      <w:proofErr w:type="spellStart"/>
      <w:r w:rsidRPr="00E90874">
        <w:rPr>
          <w:rFonts w:ascii="Times New Roman" w:hAnsi="Times New Roman" w:cs="Times New Roman"/>
          <w:color w:val="000000" w:themeColor="text1"/>
          <w:sz w:val="24"/>
          <w:szCs w:val="24"/>
        </w:rPr>
        <w:t>нитросоединениями</w:t>
      </w:r>
      <w:proofErr w:type="spellEnd"/>
      <w:r w:rsidRPr="00E90874">
        <w:rPr>
          <w:rFonts w:ascii="Times New Roman" w:hAnsi="Times New Roman" w:cs="Times New Roman"/>
          <w:color w:val="000000" w:themeColor="text1"/>
          <w:sz w:val="24"/>
          <w:szCs w:val="24"/>
        </w:rPr>
        <w:t xml:space="preserve"> обычно подразумевают </w:t>
      </w:r>
      <w:r w:rsidRPr="00E90874">
        <w:rPr>
          <w:rFonts w:ascii="Times New Roman" w:hAnsi="Times New Roman" w:cs="Times New Roman"/>
          <w:color w:val="000000" w:themeColor="text1"/>
          <w:sz w:val="24"/>
          <w:szCs w:val="24"/>
          <w:lang w:val="en-US"/>
        </w:rPr>
        <w:t>C</w:t>
      </w:r>
      <w:r w:rsidRPr="00E90874">
        <w:rPr>
          <w:rFonts w:ascii="Times New Roman" w:hAnsi="Times New Roman" w:cs="Times New Roman"/>
          <w:color w:val="000000" w:themeColor="text1"/>
          <w:sz w:val="24"/>
          <w:szCs w:val="24"/>
        </w:rPr>
        <w:t>-</w:t>
      </w:r>
      <w:proofErr w:type="spellStart"/>
      <w:r w:rsidRPr="00E90874">
        <w:rPr>
          <w:rFonts w:ascii="Times New Roman" w:hAnsi="Times New Roman" w:cs="Times New Roman"/>
          <w:color w:val="000000" w:themeColor="text1"/>
          <w:sz w:val="24"/>
          <w:szCs w:val="24"/>
        </w:rPr>
        <w:t>нитросоединения</w:t>
      </w:r>
      <w:proofErr w:type="spellEnd"/>
      <w:r w:rsidRPr="00E90874">
        <w:rPr>
          <w:rFonts w:ascii="Times New Roman" w:hAnsi="Times New Roman" w:cs="Times New Roman"/>
          <w:color w:val="000000" w:themeColor="text1"/>
          <w:sz w:val="24"/>
          <w:szCs w:val="24"/>
        </w:rPr>
        <w:t>, в которых нитрогруппа связана с атомом углерода (</w:t>
      </w:r>
      <w:hyperlink r:id="rId122" w:history="1">
        <w:proofErr w:type="gramStart"/>
        <w:r w:rsidRPr="00E90874">
          <w:rPr>
            <w:rFonts w:ascii="Times New Roman" w:hAnsi="Times New Roman" w:cs="Times New Roman"/>
            <w:color w:val="000000" w:themeColor="text1"/>
            <w:sz w:val="24"/>
            <w:szCs w:val="24"/>
          </w:rPr>
          <w:t>нитроалканы</w:t>
        </w:r>
      </w:hyperlink>
      <w:r w:rsidRPr="00E90874">
        <w:rPr>
          <w:rFonts w:ascii="Times New Roman" w:hAnsi="Times New Roman" w:cs="Times New Roman"/>
          <w:color w:val="000000" w:themeColor="text1"/>
          <w:sz w:val="24"/>
          <w:szCs w:val="24"/>
        </w:rPr>
        <w:t xml:space="preserve"> ,</w:t>
      </w:r>
      <w:proofErr w:type="gramEnd"/>
      <w:r w:rsidRPr="00E90874">
        <w:rPr>
          <w:rFonts w:ascii="Times New Roman" w:hAnsi="Times New Roman" w:cs="Times New Roman"/>
          <w:color w:val="000000" w:themeColor="text1"/>
          <w:sz w:val="24"/>
          <w:szCs w:val="24"/>
          <w:lang w:val="en-US"/>
        </w:rPr>
        <w:t> </w:t>
      </w:r>
      <w:hyperlink r:id="rId123" w:history="1">
        <w:r w:rsidRPr="00E90874">
          <w:rPr>
            <w:rFonts w:ascii="Times New Roman" w:hAnsi="Times New Roman" w:cs="Times New Roman"/>
            <w:color w:val="000000" w:themeColor="text1"/>
            <w:sz w:val="24"/>
            <w:szCs w:val="24"/>
          </w:rPr>
          <w:t>нитроалкены</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hyperlink r:id="rId124" w:history="1">
        <w:r w:rsidRPr="00E90874">
          <w:rPr>
            <w:rFonts w:ascii="Times New Roman" w:hAnsi="Times New Roman" w:cs="Times New Roman"/>
            <w:color w:val="000000" w:themeColor="text1"/>
            <w:sz w:val="24"/>
            <w:szCs w:val="24"/>
          </w:rPr>
          <w:t>нитроарены</w:t>
        </w:r>
      </w:hyperlink>
      <w:r w:rsidRPr="00E90874">
        <w:rPr>
          <w:rFonts w:ascii="Times New Roman" w:hAnsi="Times New Roman" w:cs="Times New Roman"/>
          <w:color w:val="000000" w:themeColor="text1"/>
          <w:sz w:val="24"/>
          <w:szCs w:val="24"/>
        </w:rPr>
        <w:t xml:space="preserve"> ). </w:t>
      </w:r>
      <w:r w:rsidRPr="00E90874">
        <w:rPr>
          <w:rFonts w:ascii="Times New Roman" w:hAnsi="Times New Roman" w:cs="Times New Roman"/>
          <w:color w:val="000000" w:themeColor="text1"/>
          <w:sz w:val="24"/>
          <w:szCs w:val="24"/>
          <w:lang w:val="en-US"/>
        </w:rPr>
        <w:t>O</w:t>
      </w:r>
      <w:r w:rsidRPr="00E90874">
        <w:rPr>
          <w:rFonts w:ascii="Times New Roman" w:hAnsi="Times New Roman" w:cs="Times New Roman"/>
          <w:color w:val="000000" w:themeColor="text1"/>
          <w:sz w:val="24"/>
          <w:szCs w:val="24"/>
        </w:rPr>
        <w:t>-</w:t>
      </w:r>
      <w:proofErr w:type="spellStart"/>
      <w:r w:rsidRPr="00E90874">
        <w:rPr>
          <w:rFonts w:ascii="Times New Roman" w:hAnsi="Times New Roman" w:cs="Times New Roman"/>
          <w:color w:val="000000" w:themeColor="text1"/>
          <w:sz w:val="24"/>
          <w:szCs w:val="24"/>
        </w:rPr>
        <w:t>нитросоединения</w:t>
      </w:r>
      <w:proofErr w:type="spellEnd"/>
      <w:r w:rsidRPr="00E90874">
        <w:rPr>
          <w:rFonts w:ascii="Times New Roman" w:hAnsi="Times New Roman" w:cs="Times New Roman"/>
          <w:color w:val="000000" w:themeColor="text1"/>
          <w:sz w:val="24"/>
          <w:szCs w:val="24"/>
        </w:rPr>
        <w:t xml:space="preserve"> и </w:t>
      </w:r>
      <w:r w:rsidRPr="00E90874">
        <w:rPr>
          <w:rFonts w:ascii="Times New Roman" w:hAnsi="Times New Roman" w:cs="Times New Roman"/>
          <w:color w:val="000000" w:themeColor="text1"/>
          <w:sz w:val="24"/>
          <w:szCs w:val="24"/>
          <w:lang w:val="en-US"/>
        </w:rPr>
        <w:t>N</w:t>
      </w:r>
      <w:r w:rsidRPr="00E90874">
        <w:rPr>
          <w:rFonts w:ascii="Times New Roman" w:hAnsi="Times New Roman" w:cs="Times New Roman"/>
          <w:color w:val="000000" w:themeColor="text1"/>
          <w:sz w:val="24"/>
          <w:szCs w:val="24"/>
        </w:rPr>
        <w:t>-</w:t>
      </w:r>
      <w:proofErr w:type="spellStart"/>
      <w:r w:rsidRPr="00E90874">
        <w:rPr>
          <w:rFonts w:ascii="Times New Roman" w:hAnsi="Times New Roman" w:cs="Times New Roman"/>
          <w:color w:val="000000" w:themeColor="text1"/>
          <w:sz w:val="24"/>
          <w:szCs w:val="24"/>
        </w:rPr>
        <w:t>нитросоединения</w:t>
      </w:r>
      <w:proofErr w:type="spellEnd"/>
      <w:r w:rsidRPr="00E90874">
        <w:rPr>
          <w:rFonts w:ascii="Times New Roman" w:hAnsi="Times New Roman" w:cs="Times New Roman"/>
          <w:color w:val="000000" w:themeColor="text1"/>
          <w:sz w:val="24"/>
          <w:szCs w:val="24"/>
        </w:rPr>
        <w:t xml:space="preserve"> выделяют в отдельные классы</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 </w:t>
      </w:r>
      <w:hyperlink r:id="rId125" w:history="1">
        <w:r w:rsidRPr="00E90874">
          <w:rPr>
            <w:rFonts w:ascii="Times New Roman" w:hAnsi="Times New Roman" w:cs="Times New Roman"/>
            <w:color w:val="000000" w:themeColor="text1"/>
            <w:sz w:val="24"/>
            <w:szCs w:val="24"/>
          </w:rPr>
          <w:t>нитроэфиры</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(органические нитраты) и</w:t>
      </w:r>
      <w:r w:rsidRPr="00E90874">
        <w:rPr>
          <w:rFonts w:ascii="Times New Roman" w:hAnsi="Times New Roman" w:cs="Times New Roman"/>
          <w:color w:val="000000" w:themeColor="text1"/>
          <w:sz w:val="24"/>
          <w:szCs w:val="24"/>
          <w:lang w:val="en-US"/>
        </w:rPr>
        <w:t> </w:t>
      </w:r>
      <w:hyperlink r:id="rId126" w:history="1">
        <w:r w:rsidRPr="00E90874">
          <w:rPr>
            <w:rFonts w:ascii="Times New Roman" w:hAnsi="Times New Roman" w:cs="Times New Roman"/>
            <w:color w:val="000000" w:themeColor="text1"/>
            <w:sz w:val="24"/>
            <w:szCs w:val="24"/>
          </w:rPr>
          <w:t>нитрамины .</w:t>
        </w:r>
        <w:r w:rsidRPr="00E90874">
          <w:rPr>
            <w:rFonts w:ascii="Times New Roman" w:hAnsi="Times New Roman" w:cs="Times New Roman"/>
            <w:color w:val="000000" w:themeColor="text1"/>
            <w:sz w:val="24"/>
            <w:szCs w:val="24"/>
          </w:rPr>
          <w:br/>
          <w:t>Химические свойства[</w:t>
        </w:r>
        <w:r w:rsidRPr="00E90874">
          <w:rPr>
            <w:rFonts w:ascii="Times New Roman" w:hAnsi="Times New Roman" w:cs="Times New Roman"/>
            <w:vanish/>
            <w:color w:val="000000" w:themeColor="text1"/>
            <w:sz w:val="24"/>
            <w:szCs w:val="24"/>
            <w:lang w:val="en-US"/>
          </w:rPr>
          <w:t>HYPERLINK</w:t>
        </w:r>
        <w:r w:rsidRPr="00E90874">
          <w:rPr>
            <w:rFonts w:ascii="Times New Roman" w:hAnsi="Times New Roman" w:cs="Times New Roman"/>
            <w:vanish/>
            <w:color w:val="000000" w:themeColor="text1"/>
            <w:sz w:val="24"/>
            <w:szCs w:val="24"/>
          </w:rPr>
          <w:t xml:space="preserve"> "</w:t>
        </w:r>
        <w:r w:rsidRPr="00E90874">
          <w:rPr>
            <w:rFonts w:ascii="Times New Roman" w:hAnsi="Times New Roman" w:cs="Times New Roman"/>
            <w:vanish/>
            <w:color w:val="000000" w:themeColor="text1"/>
            <w:sz w:val="24"/>
            <w:szCs w:val="24"/>
            <w:lang w:val="en-US"/>
          </w:rPr>
          <w:t>https</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ru</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wikipedia</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org</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w</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index</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php</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title</w:t>
        </w:r>
        <w:r w:rsidRPr="00E90874">
          <w:rPr>
            <w:rFonts w:ascii="Times New Roman" w:hAnsi="Times New Roman" w:cs="Times New Roman"/>
            <w:vanish/>
            <w:color w:val="000000" w:themeColor="text1"/>
            <w:sz w:val="24"/>
            <w:szCs w:val="24"/>
          </w:rPr>
          <w:t>=Нитросоединения&amp;</w:t>
        </w:r>
        <w:r w:rsidRPr="00E90874">
          <w:rPr>
            <w:rFonts w:ascii="Times New Roman" w:hAnsi="Times New Roman" w:cs="Times New Roman"/>
            <w:vanish/>
            <w:color w:val="000000" w:themeColor="text1"/>
            <w:sz w:val="24"/>
            <w:szCs w:val="24"/>
            <w:lang w:val="en-US"/>
          </w:rPr>
          <w:t>veaction</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edit</w:t>
        </w:r>
        <w:r w:rsidRPr="00E90874">
          <w:rPr>
            <w:rFonts w:ascii="Times New Roman" w:hAnsi="Times New Roman" w:cs="Times New Roman"/>
            <w:vanish/>
            <w:color w:val="000000" w:themeColor="text1"/>
            <w:sz w:val="24"/>
            <w:szCs w:val="24"/>
          </w:rPr>
          <w:t>&amp;</w:t>
        </w:r>
        <w:r w:rsidRPr="00E90874">
          <w:rPr>
            <w:rFonts w:ascii="Times New Roman" w:hAnsi="Times New Roman" w:cs="Times New Roman"/>
            <w:vanish/>
            <w:color w:val="000000" w:themeColor="text1"/>
            <w:sz w:val="24"/>
            <w:szCs w:val="24"/>
            <w:lang w:val="en-US"/>
          </w:rPr>
          <w:t>vesection</w:t>
        </w:r>
        <w:r w:rsidRPr="00E90874">
          <w:rPr>
            <w:rFonts w:ascii="Times New Roman" w:hAnsi="Times New Roman" w:cs="Times New Roman"/>
            <w:vanish/>
            <w:color w:val="000000" w:themeColor="text1"/>
            <w:sz w:val="24"/>
            <w:szCs w:val="24"/>
          </w:rPr>
          <w:t xml:space="preserve">=5" </w:t>
        </w:r>
        <w:r w:rsidRPr="00E90874">
          <w:rPr>
            <w:rFonts w:ascii="Times New Roman" w:hAnsi="Times New Roman" w:cs="Times New Roman"/>
            <w:color w:val="000000" w:themeColor="text1"/>
            <w:sz w:val="24"/>
            <w:szCs w:val="24"/>
          </w:rPr>
          <w:t xml:space="preserve">править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vanish/>
            <w:color w:val="000000" w:themeColor="text1"/>
            <w:sz w:val="24"/>
            <w:szCs w:val="24"/>
            <w:lang w:val="en-US"/>
          </w:rPr>
          <w:t>HYPERLINK</w:t>
        </w:r>
        <w:r w:rsidRPr="00E90874">
          <w:rPr>
            <w:rFonts w:ascii="Times New Roman" w:hAnsi="Times New Roman" w:cs="Times New Roman"/>
            <w:vanish/>
            <w:color w:val="000000" w:themeColor="text1"/>
            <w:sz w:val="24"/>
            <w:szCs w:val="24"/>
          </w:rPr>
          <w:t xml:space="preserve"> "</w:t>
        </w:r>
        <w:r w:rsidRPr="00E90874">
          <w:rPr>
            <w:rFonts w:ascii="Times New Roman" w:hAnsi="Times New Roman" w:cs="Times New Roman"/>
            <w:vanish/>
            <w:color w:val="000000" w:themeColor="text1"/>
            <w:sz w:val="24"/>
            <w:szCs w:val="24"/>
            <w:lang w:val="en-US"/>
          </w:rPr>
          <w:t>https</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ru</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wikipedia</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org</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w</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index</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php</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title</w:t>
        </w:r>
        <w:r w:rsidRPr="00E90874">
          <w:rPr>
            <w:rFonts w:ascii="Times New Roman" w:hAnsi="Times New Roman" w:cs="Times New Roman"/>
            <w:vanish/>
            <w:color w:val="000000" w:themeColor="text1"/>
            <w:sz w:val="24"/>
            <w:szCs w:val="24"/>
          </w:rPr>
          <w:t>=Нитросоединения&amp;</w:t>
        </w:r>
        <w:r w:rsidRPr="00E90874">
          <w:rPr>
            <w:rFonts w:ascii="Times New Roman" w:hAnsi="Times New Roman" w:cs="Times New Roman"/>
            <w:vanish/>
            <w:color w:val="000000" w:themeColor="text1"/>
            <w:sz w:val="24"/>
            <w:szCs w:val="24"/>
            <w:lang w:val="en-US"/>
          </w:rPr>
          <w:t>action</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edit</w:t>
        </w:r>
        <w:r w:rsidRPr="00E90874">
          <w:rPr>
            <w:rFonts w:ascii="Times New Roman" w:hAnsi="Times New Roman" w:cs="Times New Roman"/>
            <w:vanish/>
            <w:color w:val="000000" w:themeColor="text1"/>
            <w:sz w:val="24"/>
            <w:szCs w:val="24"/>
          </w:rPr>
          <w:t>&amp;</w:t>
        </w:r>
        <w:r w:rsidRPr="00E90874">
          <w:rPr>
            <w:rFonts w:ascii="Times New Roman" w:hAnsi="Times New Roman" w:cs="Times New Roman"/>
            <w:vanish/>
            <w:color w:val="000000" w:themeColor="text1"/>
            <w:sz w:val="24"/>
            <w:szCs w:val="24"/>
            <w:lang w:val="en-US"/>
          </w:rPr>
          <w:t>section</w:t>
        </w:r>
        <w:r w:rsidRPr="00E90874">
          <w:rPr>
            <w:rFonts w:ascii="Times New Roman" w:hAnsi="Times New Roman" w:cs="Times New Roman"/>
            <w:vanish/>
            <w:color w:val="000000" w:themeColor="text1"/>
            <w:sz w:val="24"/>
            <w:szCs w:val="24"/>
          </w:rPr>
          <w:t xml:space="preserve">=5" </w:t>
        </w:r>
        <w:r w:rsidRPr="00E90874">
          <w:rPr>
            <w:rFonts w:ascii="Times New Roman" w:hAnsi="Times New Roman" w:cs="Times New Roman"/>
            <w:color w:val="000000" w:themeColor="text1"/>
            <w:sz w:val="24"/>
            <w:szCs w:val="24"/>
          </w:rPr>
          <w:t>править вики-текст ]</w:t>
        </w:r>
      </w:hyperlink>
    </w:p>
    <w:p w:rsidR="00E90874" w:rsidRPr="00E90874" w:rsidRDefault="00E90874" w:rsidP="00E90874">
      <w:pPr>
        <w:spacing w:after="0"/>
        <w:ind w:firstLine="709"/>
        <w:jc w:val="both"/>
        <w:rPr>
          <w:rFonts w:ascii="Times New Roman" w:hAnsi="Times New Roman" w:cs="Times New Roman"/>
          <w:bCs/>
          <w:color w:val="000000" w:themeColor="text1"/>
          <w:sz w:val="24"/>
          <w:szCs w:val="24"/>
        </w:rPr>
      </w:pPr>
      <w:r w:rsidRPr="00E90874">
        <w:rPr>
          <w:rFonts w:ascii="Times New Roman" w:hAnsi="Times New Roman" w:cs="Times New Roman"/>
          <w:bCs/>
          <w:color w:val="000000" w:themeColor="text1"/>
          <w:sz w:val="24"/>
          <w:szCs w:val="24"/>
        </w:rPr>
        <w:t>Реакции замещения</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 xml:space="preserve">Нитрогруппа является одной из самых сильных электроноакцепторных групп. Поэтому в реакциях </w:t>
      </w:r>
      <w:proofErr w:type="spellStart"/>
      <w:r w:rsidRPr="00E90874">
        <w:rPr>
          <w:rFonts w:ascii="Times New Roman" w:hAnsi="Times New Roman" w:cs="Times New Roman"/>
          <w:color w:val="000000" w:themeColor="text1"/>
          <w:sz w:val="24"/>
          <w:szCs w:val="24"/>
        </w:rPr>
        <w:t>электрофильного</w:t>
      </w:r>
      <w:proofErr w:type="spellEnd"/>
      <w:r w:rsidRPr="00E90874">
        <w:rPr>
          <w:rFonts w:ascii="Times New Roman" w:hAnsi="Times New Roman" w:cs="Times New Roman"/>
          <w:color w:val="000000" w:themeColor="text1"/>
          <w:sz w:val="24"/>
          <w:szCs w:val="24"/>
        </w:rPr>
        <w:t xml:space="preserve"> замещения в ароматических соединениях направляет заместитель в </w:t>
      </w:r>
      <w:proofErr w:type="gramStart"/>
      <w:r w:rsidRPr="00E90874">
        <w:rPr>
          <w:rFonts w:ascii="Times New Roman" w:hAnsi="Times New Roman" w:cs="Times New Roman"/>
          <w:color w:val="000000" w:themeColor="text1"/>
          <w:sz w:val="24"/>
          <w:szCs w:val="24"/>
        </w:rPr>
        <w:t>мета-положение</w:t>
      </w:r>
      <w:proofErr w:type="gramEnd"/>
      <w:r w:rsidRPr="00E90874">
        <w:rPr>
          <w:rFonts w:ascii="Times New Roman" w:hAnsi="Times New Roman" w:cs="Times New Roman"/>
          <w:color w:val="000000" w:themeColor="text1"/>
          <w:sz w:val="24"/>
          <w:szCs w:val="24"/>
        </w:rPr>
        <w:t xml:space="preserve">. Для алифатических соединений нитрогруппа также затрудняет реакции </w:t>
      </w:r>
      <w:proofErr w:type="spellStart"/>
      <w:r w:rsidRPr="00E90874">
        <w:rPr>
          <w:rFonts w:ascii="Times New Roman" w:hAnsi="Times New Roman" w:cs="Times New Roman"/>
          <w:color w:val="000000" w:themeColor="text1"/>
          <w:sz w:val="24"/>
          <w:szCs w:val="24"/>
        </w:rPr>
        <w:t>электрофильного</w:t>
      </w:r>
      <w:proofErr w:type="spellEnd"/>
      <w:r w:rsidRPr="00E90874">
        <w:rPr>
          <w:rFonts w:ascii="Times New Roman" w:hAnsi="Times New Roman" w:cs="Times New Roman"/>
          <w:color w:val="000000" w:themeColor="text1"/>
          <w:sz w:val="24"/>
          <w:szCs w:val="24"/>
        </w:rPr>
        <w:t xml:space="preserve"> замещения и облегчает реакции нуклеофильного замещения, что с успехом используется в органическом синтезе</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 xml:space="preserve">По химическому поведению </w:t>
      </w:r>
      <w:proofErr w:type="spellStart"/>
      <w:r w:rsidRPr="00E90874">
        <w:rPr>
          <w:rFonts w:ascii="Times New Roman" w:hAnsi="Times New Roman" w:cs="Times New Roman"/>
          <w:color w:val="000000" w:themeColor="text1"/>
          <w:sz w:val="24"/>
          <w:szCs w:val="24"/>
        </w:rPr>
        <w:t>нитросоединения</w:t>
      </w:r>
      <w:proofErr w:type="spellEnd"/>
      <w:r w:rsidRPr="00E90874">
        <w:rPr>
          <w:rFonts w:ascii="Times New Roman" w:hAnsi="Times New Roman" w:cs="Times New Roman"/>
          <w:color w:val="000000" w:themeColor="text1"/>
          <w:sz w:val="24"/>
          <w:szCs w:val="24"/>
        </w:rPr>
        <w:t xml:space="preserve"> обнаруживают определенное сходство с азотной кислотой. Это сходство проявляется при </w:t>
      </w:r>
      <w:proofErr w:type="spellStart"/>
      <w:r w:rsidRPr="00E90874">
        <w:rPr>
          <w:rFonts w:ascii="Times New Roman" w:hAnsi="Times New Roman" w:cs="Times New Roman"/>
          <w:color w:val="000000" w:themeColor="text1"/>
          <w:sz w:val="24"/>
          <w:szCs w:val="24"/>
        </w:rPr>
        <w:t>окислительно</w:t>
      </w:r>
      <w:proofErr w:type="spellEnd"/>
      <w:r w:rsidRPr="00E90874">
        <w:rPr>
          <w:rFonts w:ascii="Times New Roman" w:hAnsi="Times New Roman" w:cs="Times New Roman"/>
          <w:color w:val="000000" w:themeColor="text1"/>
          <w:sz w:val="24"/>
          <w:szCs w:val="24"/>
        </w:rPr>
        <w:t>-восстановительных реакциях.</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bCs/>
          <w:color w:val="000000" w:themeColor="text1"/>
          <w:sz w:val="24"/>
          <w:szCs w:val="24"/>
        </w:rPr>
        <w:t xml:space="preserve">Восстановление </w:t>
      </w:r>
      <w:proofErr w:type="spellStart"/>
      <w:r w:rsidRPr="00E90874">
        <w:rPr>
          <w:rFonts w:ascii="Times New Roman" w:hAnsi="Times New Roman" w:cs="Times New Roman"/>
          <w:bCs/>
          <w:color w:val="000000" w:themeColor="text1"/>
          <w:sz w:val="24"/>
          <w:szCs w:val="24"/>
        </w:rPr>
        <w:t>нитросоединений</w:t>
      </w:r>
      <w:proofErr w:type="spellEnd"/>
      <w:r w:rsidRPr="00E90874">
        <w:rPr>
          <w:rFonts w:ascii="Times New Roman" w:hAnsi="Times New Roman" w:cs="Times New Roman"/>
          <w:bCs/>
          <w:color w:val="000000" w:themeColor="text1"/>
          <w:sz w:val="24"/>
          <w:szCs w:val="24"/>
        </w:rPr>
        <w:t xml:space="preserve"> (</w:t>
      </w:r>
      <w:hyperlink r:id="rId127" w:history="1">
        <w:r w:rsidRPr="00E90874">
          <w:rPr>
            <w:rFonts w:ascii="Times New Roman" w:hAnsi="Times New Roman" w:cs="Times New Roman"/>
            <w:bCs/>
            <w:color w:val="000000" w:themeColor="text1"/>
            <w:sz w:val="24"/>
            <w:szCs w:val="24"/>
          </w:rPr>
          <w:t xml:space="preserve">реакция </w:t>
        </w:r>
        <w:proofErr w:type="gramStart"/>
        <w:r w:rsidRPr="00E90874">
          <w:rPr>
            <w:rFonts w:ascii="Times New Roman" w:hAnsi="Times New Roman" w:cs="Times New Roman"/>
            <w:bCs/>
            <w:color w:val="000000" w:themeColor="text1"/>
            <w:sz w:val="24"/>
            <w:szCs w:val="24"/>
          </w:rPr>
          <w:t>Зинина</w:t>
        </w:r>
      </w:hyperlink>
      <w:r w:rsidRPr="00E90874">
        <w:rPr>
          <w:rFonts w:ascii="Times New Roman" w:hAnsi="Times New Roman" w:cs="Times New Roman"/>
          <w:bCs/>
          <w:color w:val="000000" w:themeColor="text1"/>
          <w:sz w:val="24"/>
          <w:szCs w:val="24"/>
        </w:rPr>
        <w:t xml:space="preserve"> )</w:t>
      </w:r>
      <w:proofErr w:type="gramEnd"/>
    </w:p>
    <w:p w:rsidR="00E90874" w:rsidRPr="00E90874" w:rsidRDefault="00E90874" w:rsidP="00E90874">
      <w:pPr>
        <w:spacing w:after="0"/>
        <w:ind w:left="1134"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lang w:val="en-US"/>
        </w:rPr>
        <w:t>RNO</w:t>
      </w:r>
      <w:r w:rsidRPr="000B559D">
        <w:rPr>
          <w:rFonts w:ascii="Times New Roman" w:hAnsi="Times New Roman" w:cs="Times New Roman"/>
          <w:color w:val="000000" w:themeColor="text1"/>
          <w:sz w:val="24"/>
          <w:szCs w:val="24"/>
          <w:vertAlign w:val="subscript"/>
        </w:rPr>
        <w:t>2</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RNH</w:t>
      </w:r>
      <w:r w:rsidRPr="000B559D">
        <w:rPr>
          <w:rFonts w:ascii="Times New Roman" w:hAnsi="Times New Roman" w:cs="Times New Roman"/>
          <w:color w:val="000000" w:themeColor="text1"/>
          <w:sz w:val="24"/>
          <w:szCs w:val="24"/>
          <w:vertAlign w:val="subscript"/>
        </w:rPr>
        <w:t>2</w:t>
      </w:r>
      <w:r w:rsidRPr="00E90874">
        <w:rPr>
          <w:rFonts w:ascii="Times New Roman" w:hAnsi="Times New Roman" w:cs="Times New Roman"/>
          <w:color w:val="000000" w:themeColor="text1"/>
          <w:sz w:val="24"/>
          <w:szCs w:val="24"/>
        </w:rPr>
        <w:t>+2</w:t>
      </w:r>
      <w:r w:rsidRPr="00E90874">
        <w:rPr>
          <w:rFonts w:ascii="Times New Roman" w:hAnsi="Times New Roman" w:cs="Times New Roman"/>
          <w:color w:val="000000" w:themeColor="text1"/>
          <w:sz w:val="24"/>
          <w:szCs w:val="24"/>
          <w:lang w:val="en-US"/>
        </w:rPr>
        <w:t>H</w:t>
      </w:r>
      <w:r w:rsidRPr="000B559D">
        <w:rPr>
          <w:rFonts w:ascii="Times New Roman" w:hAnsi="Times New Roman" w:cs="Times New Roman"/>
          <w:color w:val="000000" w:themeColor="text1"/>
          <w:sz w:val="24"/>
          <w:szCs w:val="24"/>
          <w:vertAlign w:val="subscript"/>
        </w:rPr>
        <w:t>2</w:t>
      </w:r>
      <w:r w:rsidRPr="00E90874">
        <w:rPr>
          <w:rFonts w:ascii="Times New Roman" w:hAnsi="Times New Roman" w:cs="Times New Roman"/>
          <w:color w:val="000000" w:themeColor="text1"/>
          <w:sz w:val="24"/>
          <w:szCs w:val="24"/>
          <w:lang w:val="en-US"/>
        </w:rPr>
        <w:t>O</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bCs/>
          <w:color w:val="000000" w:themeColor="text1"/>
          <w:sz w:val="24"/>
          <w:szCs w:val="24"/>
        </w:rPr>
        <w:t>Реакции</w:t>
      </w:r>
      <w:r w:rsidRPr="00E90874">
        <w:rPr>
          <w:rFonts w:ascii="Times New Roman" w:hAnsi="Times New Roman" w:cs="Times New Roman"/>
          <w:bCs/>
          <w:color w:val="000000" w:themeColor="text1"/>
          <w:sz w:val="24"/>
          <w:szCs w:val="24"/>
          <w:lang w:val="en-US"/>
        </w:rPr>
        <w:t> </w:t>
      </w:r>
      <w:hyperlink r:id="rId128" w:history="1">
        <w:proofErr w:type="gramStart"/>
        <w:r w:rsidRPr="00E90874">
          <w:rPr>
            <w:rFonts w:ascii="Times New Roman" w:hAnsi="Times New Roman" w:cs="Times New Roman"/>
            <w:bCs/>
            <w:color w:val="000000" w:themeColor="text1"/>
            <w:sz w:val="24"/>
            <w:szCs w:val="24"/>
          </w:rPr>
          <w:t>конденсации</w:t>
        </w:r>
      </w:hyperlink>
      <w:r w:rsidRPr="00E90874">
        <w:rPr>
          <w:rFonts w:ascii="Times New Roman" w:hAnsi="Times New Roman" w:cs="Times New Roman"/>
          <w:bCs/>
          <w:color w:val="000000" w:themeColor="text1"/>
          <w:sz w:val="24"/>
          <w:szCs w:val="24"/>
        </w:rPr>
        <w:t xml:space="preserve"> </w:t>
      </w:r>
      <w:r w:rsidRPr="00E90874">
        <w:rPr>
          <w:rFonts w:ascii="Times New Roman" w:hAnsi="Times New Roman" w:cs="Times New Roman"/>
          <w:bCs/>
          <w:color w:val="000000" w:themeColor="text1"/>
          <w:sz w:val="24"/>
          <w:szCs w:val="24"/>
          <w:lang w:val="en-US"/>
        </w:rPr>
        <w:t> </w:t>
      </w:r>
      <w:r w:rsidRPr="00E90874">
        <w:rPr>
          <w:rFonts w:ascii="Times New Roman" w:hAnsi="Times New Roman" w:cs="Times New Roman"/>
          <w:bCs/>
          <w:color w:val="000000" w:themeColor="text1"/>
          <w:sz w:val="24"/>
          <w:szCs w:val="24"/>
        </w:rPr>
        <w:t>(</w:t>
      </w:r>
      <w:proofErr w:type="gramEnd"/>
      <w:r w:rsidRPr="00E90874">
        <w:rPr>
          <w:rFonts w:ascii="Times New Roman" w:hAnsi="Times New Roman" w:cs="Times New Roman"/>
          <w:bCs/>
          <w:color w:val="000000" w:themeColor="text1"/>
          <w:sz w:val="24"/>
          <w:szCs w:val="24"/>
          <w:lang w:val="en-US"/>
        </w:rPr>
        <w:fldChar w:fldCharType="begin"/>
      </w:r>
      <w:r w:rsidRPr="00E90874">
        <w:rPr>
          <w:rFonts w:ascii="Times New Roman" w:hAnsi="Times New Roman" w:cs="Times New Roman"/>
          <w:bCs/>
          <w:color w:val="000000" w:themeColor="text1"/>
          <w:sz w:val="24"/>
          <w:szCs w:val="24"/>
          <w:lang w:val="en-US"/>
        </w:rPr>
        <w:instrText>HYPERLINK</w:instrText>
      </w:r>
      <w:r w:rsidRPr="00E90874">
        <w:rPr>
          <w:rFonts w:ascii="Times New Roman" w:hAnsi="Times New Roman" w:cs="Times New Roman"/>
          <w:bCs/>
          <w:color w:val="000000" w:themeColor="text1"/>
          <w:sz w:val="24"/>
          <w:szCs w:val="24"/>
        </w:rPr>
        <w:instrText xml:space="preserve"> "</w:instrText>
      </w:r>
      <w:r w:rsidRPr="00E90874">
        <w:rPr>
          <w:rFonts w:ascii="Times New Roman" w:hAnsi="Times New Roman" w:cs="Times New Roman"/>
          <w:bCs/>
          <w:color w:val="000000" w:themeColor="text1"/>
          <w:sz w:val="24"/>
          <w:szCs w:val="24"/>
          <w:lang w:val="en-US"/>
        </w:rPr>
        <w:instrText>https</w:instrText>
      </w:r>
      <w:r w:rsidRPr="00E90874">
        <w:rPr>
          <w:rFonts w:ascii="Times New Roman" w:hAnsi="Times New Roman" w:cs="Times New Roman"/>
          <w:bCs/>
          <w:color w:val="000000" w:themeColor="text1"/>
          <w:sz w:val="24"/>
          <w:szCs w:val="24"/>
        </w:rPr>
        <w:instrText>://</w:instrText>
      </w:r>
      <w:r w:rsidRPr="00E90874">
        <w:rPr>
          <w:rFonts w:ascii="Times New Roman" w:hAnsi="Times New Roman" w:cs="Times New Roman"/>
          <w:bCs/>
          <w:color w:val="000000" w:themeColor="text1"/>
          <w:sz w:val="24"/>
          <w:szCs w:val="24"/>
          <w:lang w:val="en-US"/>
        </w:rPr>
        <w:instrText>ru</w:instrText>
      </w:r>
      <w:r w:rsidRPr="00E90874">
        <w:rPr>
          <w:rFonts w:ascii="Times New Roman" w:hAnsi="Times New Roman" w:cs="Times New Roman"/>
          <w:bCs/>
          <w:color w:val="000000" w:themeColor="text1"/>
          <w:sz w:val="24"/>
          <w:szCs w:val="24"/>
        </w:rPr>
        <w:instrText>.</w:instrText>
      </w:r>
      <w:r w:rsidRPr="00E90874">
        <w:rPr>
          <w:rFonts w:ascii="Times New Roman" w:hAnsi="Times New Roman" w:cs="Times New Roman"/>
          <w:bCs/>
          <w:color w:val="000000" w:themeColor="text1"/>
          <w:sz w:val="24"/>
          <w:szCs w:val="24"/>
          <w:lang w:val="en-US"/>
        </w:rPr>
        <w:instrText>wikipedia</w:instrText>
      </w:r>
      <w:r w:rsidRPr="00E90874">
        <w:rPr>
          <w:rFonts w:ascii="Times New Roman" w:hAnsi="Times New Roman" w:cs="Times New Roman"/>
          <w:bCs/>
          <w:color w:val="000000" w:themeColor="text1"/>
          <w:sz w:val="24"/>
          <w:szCs w:val="24"/>
        </w:rPr>
        <w:instrText>.</w:instrText>
      </w:r>
      <w:r w:rsidRPr="00E90874">
        <w:rPr>
          <w:rFonts w:ascii="Times New Roman" w:hAnsi="Times New Roman" w:cs="Times New Roman"/>
          <w:bCs/>
          <w:color w:val="000000" w:themeColor="text1"/>
          <w:sz w:val="24"/>
          <w:szCs w:val="24"/>
          <w:lang w:val="en-US"/>
        </w:rPr>
        <w:instrText>org</w:instrText>
      </w:r>
      <w:r w:rsidRPr="00E90874">
        <w:rPr>
          <w:rFonts w:ascii="Times New Roman" w:hAnsi="Times New Roman" w:cs="Times New Roman"/>
          <w:bCs/>
          <w:color w:val="000000" w:themeColor="text1"/>
          <w:sz w:val="24"/>
          <w:szCs w:val="24"/>
        </w:rPr>
        <w:instrText>/</w:instrText>
      </w:r>
      <w:r w:rsidRPr="00E90874">
        <w:rPr>
          <w:rFonts w:ascii="Times New Roman" w:hAnsi="Times New Roman" w:cs="Times New Roman"/>
          <w:bCs/>
          <w:color w:val="000000" w:themeColor="text1"/>
          <w:sz w:val="24"/>
          <w:szCs w:val="24"/>
          <w:lang w:val="en-US"/>
        </w:rPr>
        <w:instrText>wiki</w:instrText>
      </w:r>
      <w:r w:rsidRPr="00E90874">
        <w:rPr>
          <w:rFonts w:ascii="Times New Roman" w:hAnsi="Times New Roman" w:cs="Times New Roman"/>
          <w:bCs/>
          <w:color w:val="000000" w:themeColor="text1"/>
          <w:sz w:val="24"/>
          <w:szCs w:val="24"/>
        </w:rPr>
        <w:instrText xml:space="preserve">/Реакция_Анри" </w:instrText>
      </w:r>
      <w:r w:rsidRPr="00E90874">
        <w:rPr>
          <w:rFonts w:ascii="Times New Roman" w:hAnsi="Times New Roman" w:cs="Times New Roman"/>
          <w:bCs/>
          <w:color w:val="000000" w:themeColor="text1"/>
          <w:sz w:val="24"/>
          <w:szCs w:val="24"/>
          <w:lang w:val="en-US"/>
        </w:rPr>
      </w:r>
      <w:r w:rsidRPr="00E90874">
        <w:rPr>
          <w:rFonts w:ascii="Times New Roman" w:hAnsi="Times New Roman" w:cs="Times New Roman"/>
          <w:bCs/>
          <w:color w:val="000000" w:themeColor="text1"/>
          <w:sz w:val="24"/>
          <w:szCs w:val="24"/>
          <w:lang w:val="en-US"/>
        </w:rPr>
        <w:fldChar w:fldCharType="separate"/>
      </w:r>
      <w:r w:rsidRPr="00E90874">
        <w:rPr>
          <w:rFonts w:ascii="Times New Roman" w:hAnsi="Times New Roman" w:cs="Times New Roman"/>
          <w:bCs/>
          <w:color w:val="000000" w:themeColor="text1"/>
          <w:sz w:val="24"/>
          <w:szCs w:val="24"/>
        </w:rPr>
        <w:t>реакция Анри</w:t>
      </w:r>
      <w:r w:rsidRPr="00E90874">
        <w:rPr>
          <w:rFonts w:ascii="Times New Roman" w:hAnsi="Times New Roman" w:cs="Times New Roman"/>
          <w:bCs/>
          <w:color w:val="000000" w:themeColor="text1"/>
          <w:sz w:val="24"/>
          <w:szCs w:val="24"/>
          <w:lang w:val="en-US"/>
        </w:rPr>
        <w:fldChar w:fldCharType="end"/>
      </w:r>
      <w:r w:rsidRPr="00E90874">
        <w:rPr>
          <w:rFonts w:ascii="Times New Roman" w:hAnsi="Times New Roman" w:cs="Times New Roman"/>
          <w:bCs/>
          <w:color w:val="000000" w:themeColor="text1"/>
          <w:sz w:val="24"/>
          <w:szCs w:val="24"/>
        </w:rPr>
        <w:t xml:space="preserve"> )</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hyperlink r:id="rId129" w:history="1">
        <w:proofErr w:type="gramStart"/>
        <w:r w:rsidRPr="00E90874">
          <w:rPr>
            <w:rFonts w:ascii="Times New Roman" w:hAnsi="Times New Roman" w:cs="Times New Roman"/>
            <w:bCs/>
            <w:color w:val="000000" w:themeColor="text1"/>
            <w:sz w:val="24"/>
            <w:szCs w:val="24"/>
          </w:rPr>
          <w:t>Таутомерия</w:t>
        </w:r>
      </w:hyperlink>
      <w:r w:rsidRPr="00E90874">
        <w:rPr>
          <w:rFonts w:ascii="Times New Roman" w:hAnsi="Times New Roman" w:cs="Times New Roman"/>
          <w:bCs/>
          <w:color w:val="000000" w:themeColor="text1"/>
          <w:sz w:val="24"/>
          <w:szCs w:val="24"/>
        </w:rPr>
        <w:t xml:space="preserve"> </w:t>
      </w:r>
      <w:r w:rsidRPr="00E90874">
        <w:rPr>
          <w:rFonts w:ascii="Times New Roman" w:hAnsi="Times New Roman" w:cs="Times New Roman"/>
          <w:bCs/>
          <w:color w:val="000000" w:themeColor="text1"/>
          <w:sz w:val="24"/>
          <w:szCs w:val="24"/>
          <w:lang w:val="en-US"/>
        </w:rPr>
        <w:t> </w:t>
      </w:r>
      <w:proofErr w:type="spellStart"/>
      <w:r w:rsidRPr="00E90874">
        <w:rPr>
          <w:rFonts w:ascii="Times New Roman" w:hAnsi="Times New Roman" w:cs="Times New Roman"/>
          <w:bCs/>
          <w:color w:val="000000" w:themeColor="text1"/>
          <w:sz w:val="24"/>
          <w:szCs w:val="24"/>
        </w:rPr>
        <w:t>нитросоединений</w:t>
      </w:r>
      <w:proofErr w:type="spellEnd"/>
      <w:proofErr w:type="gramEnd"/>
      <w:r w:rsidRPr="00E90874">
        <w:rPr>
          <w:rFonts w:ascii="Times New Roman" w:hAnsi="Times New Roman" w:cs="Times New Roman"/>
          <w:bCs/>
          <w:color w:val="000000" w:themeColor="text1"/>
          <w:sz w:val="24"/>
          <w:szCs w:val="24"/>
        </w:rPr>
        <w:t>.</w:t>
      </w:r>
    </w:p>
    <w:p w:rsidR="00E90874" w:rsidRPr="00E90874" w:rsidRDefault="00E90874" w:rsidP="00E90874">
      <w:pPr>
        <w:spacing w:after="0"/>
        <w:ind w:firstLine="709"/>
        <w:jc w:val="both"/>
        <w:rPr>
          <w:rFonts w:ascii="Times New Roman" w:hAnsi="Times New Roman" w:cs="Times New Roman"/>
          <w:bCs/>
          <w:color w:val="000000" w:themeColor="text1"/>
          <w:sz w:val="24"/>
          <w:szCs w:val="24"/>
        </w:rPr>
      </w:pPr>
      <w:r w:rsidRPr="00E90874">
        <w:rPr>
          <w:rFonts w:ascii="Times New Roman" w:hAnsi="Times New Roman" w:cs="Times New Roman"/>
          <w:bCs/>
          <w:color w:val="000000" w:themeColor="text1"/>
          <w:sz w:val="24"/>
          <w:szCs w:val="24"/>
        </w:rPr>
        <w:t xml:space="preserve">Реакции с разрывом </w:t>
      </w:r>
      <w:r w:rsidRPr="00E90874">
        <w:rPr>
          <w:rFonts w:ascii="Times New Roman" w:hAnsi="Times New Roman" w:cs="Times New Roman"/>
          <w:bCs/>
          <w:color w:val="000000" w:themeColor="text1"/>
          <w:sz w:val="24"/>
          <w:szCs w:val="24"/>
          <w:lang w:val="en-US"/>
        </w:rPr>
        <w:t>C</w:t>
      </w:r>
      <w:r w:rsidRPr="00E90874">
        <w:rPr>
          <w:rFonts w:ascii="Times New Roman" w:hAnsi="Times New Roman" w:cs="Times New Roman"/>
          <w:bCs/>
          <w:color w:val="000000" w:themeColor="text1"/>
          <w:sz w:val="24"/>
          <w:szCs w:val="24"/>
        </w:rPr>
        <w:t>-</w:t>
      </w:r>
      <w:r w:rsidRPr="00E90874">
        <w:rPr>
          <w:rFonts w:ascii="Times New Roman" w:hAnsi="Times New Roman" w:cs="Times New Roman"/>
          <w:bCs/>
          <w:color w:val="000000" w:themeColor="text1"/>
          <w:sz w:val="24"/>
          <w:szCs w:val="24"/>
          <w:lang w:val="en-US"/>
        </w:rPr>
        <w:t>N</w:t>
      </w:r>
      <w:r w:rsidRPr="00E90874">
        <w:rPr>
          <w:rFonts w:ascii="Times New Roman" w:hAnsi="Times New Roman" w:cs="Times New Roman"/>
          <w:bCs/>
          <w:color w:val="000000" w:themeColor="text1"/>
          <w:sz w:val="24"/>
          <w:szCs w:val="24"/>
        </w:rPr>
        <w:t xml:space="preserve"> связей</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lastRenderedPageBreak/>
        <w:t xml:space="preserve">Первичные и вторичные </w:t>
      </w:r>
      <w:proofErr w:type="spellStart"/>
      <w:r w:rsidRPr="00E90874">
        <w:rPr>
          <w:rFonts w:ascii="Times New Roman" w:hAnsi="Times New Roman" w:cs="Times New Roman"/>
          <w:color w:val="000000" w:themeColor="text1"/>
          <w:sz w:val="24"/>
          <w:szCs w:val="24"/>
        </w:rPr>
        <w:t>нитросоединения</w:t>
      </w:r>
      <w:proofErr w:type="spellEnd"/>
      <w:r w:rsidRPr="00E90874">
        <w:rPr>
          <w:rFonts w:ascii="Times New Roman" w:hAnsi="Times New Roman" w:cs="Times New Roman"/>
          <w:color w:val="000000" w:themeColor="text1"/>
          <w:sz w:val="24"/>
          <w:szCs w:val="24"/>
        </w:rPr>
        <w:t xml:space="preserve"> способны отщеплять нитрогруппу, образуя соответствующие карбонильные соединения (</w:t>
      </w:r>
      <w:hyperlink r:id="rId130" w:history="1">
        <w:r w:rsidRPr="00E90874">
          <w:rPr>
            <w:rFonts w:ascii="Times New Roman" w:hAnsi="Times New Roman" w:cs="Times New Roman"/>
            <w:color w:val="000000" w:themeColor="text1"/>
            <w:sz w:val="24"/>
            <w:szCs w:val="24"/>
          </w:rPr>
          <w:t xml:space="preserve">реакция </w:t>
        </w:r>
        <w:proofErr w:type="gramStart"/>
        <w:r w:rsidRPr="00E90874">
          <w:rPr>
            <w:rFonts w:ascii="Times New Roman" w:hAnsi="Times New Roman" w:cs="Times New Roman"/>
            <w:color w:val="000000" w:themeColor="text1"/>
            <w:sz w:val="24"/>
            <w:szCs w:val="24"/>
          </w:rPr>
          <w:t>Нефа</w:t>
        </w:r>
      </w:hyperlink>
      <w:r w:rsidRPr="00E90874">
        <w:rPr>
          <w:rFonts w:ascii="Times New Roman" w:hAnsi="Times New Roman" w:cs="Times New Roman"/>
          <w:color w:val="000000" w:themeColor="text1"/>
          <w:sz w:val="24"/>
          <w:szCs w:val="24"/>
        </w:rPr>
        <w:t xml:space="preserve"> )</w:t>
      </w:r>
      <w:proofErr w:type="gramEnd"/>
      <w:r w:rsidRPr="00E90874">
        <w:rPr>
          <w:rFonts w:ascii="Times New Roman" w:hAnsi="Times New Roman" w:cs="Times New Roman"/>
          <w:color w:val="000000" w:themeColor="text1"/>
          <w:sz w:val="24"/>
          <w:szCs w:val="24"/>
        </w:rPr>
        <w:t>:</w:t>
      </w:r>
    </w:p>
    <w:p w:rsidR="00E90874" w:rsidRPr="00E90874" w:rsidRDefault="00E90874" w:rsidP="00E90874">
      <w:pPr>
        <w:spacing w:after="0"/>
        <w:ind w:left="1134"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lang w:val="en-US"/>
        </w:rPr>
        <w:t>R</w:t>
      </w:r>
      <w:r w:rsidRPr="000B559D">
        <w:rPr>
          <w:rFonts w:ascii="Times New Roman" w:hAnsi="Times New Roman" w:cs="Times New Roman"/>
          <w:color w:val="000000" w:themeColor="text1"/>
          <w:sz w:val="24"/>
          <w:szCs w:val="24"/>
          <w:vertAlign w:val="subscript"/>
        </w:rPr>
        <w:t>2</w:t>
      </w:r>
      <w:r w:rsidRPr="00E90874">
        <w:rPr>
          <w:rFonts w:ascii="Times New Roman" w:hAnsi="Times New Roman" w:cs="Times New Roman"/>
          <w:color w:val="000000" w:themeColor="text1"/>
          <w:sz w:val="24"/>
          <w:szCs w:val="24"/>
          <w:lang w:val="en-US"/>
        </w:rPr>
        <w:t>CHNO</w:t>
      </w:r>
      <w:r w:rsidRPr="000B559D">
        <w:rPr>
          <w:rFonts w:ascii="Times New Roman" w:hAnsi="Times New Roman" w:cs="Times New Roman"/>
          <w:color w:val="000000" w:themeColor="text1"/>
          <w:sz w:val="24"/>
          <w:szCs w:val="24"/>
          <w:vertAlign w:val="subscript"/>
        </w:rPr>
        <w:t>2</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R</w:t>
      </w:r>
      <w:r w:rsidRPr="000B559D">
        <w:rPr>
          <w:rFonts w:ascii="Times New Roman" w:hAnsi="Times New Roman" w:cs="Times New Roman"/>
          <w:color w:val="000000" w:themeColor="text1"/>
          <w:sz w:val="24"/>
          <w:szCs w:val="24"/>
          <w:vertAlign w:val="subscript"/>
        </w:rPr>
        <w:t>2</w:t>
      </w:r>
      <w:r w:rsidRPr="00E90874">
        <w:rPr>
          <w:rFonts w:ascii="Times New Roman" w:hAnsi="Times New Roman" w:cs="Times New Roman"/>
          <w:color w:val="000000" w:themeColor="text1"/>
          <w:sz w:val="24"/>
          <w:szCs w:val="24"/>
          <w:lang w:val="en-US"/>
        </w:rPr>
        <w:t>CO</w:t>
      </w:r>
      <w:r w:rsidRPr="00E90874">
        <w:rPr>
          <w:rFonts w:ascii="Times New Roman" w:hAnsi="Times New Roman" w:cs="Times New Roman"/>
          <w:color w:val="000000" w:themeColor="text1"/>
          <w:sz w:val="24"/>
          <w:szCs w:val="24"/>
        </w:rPr>
        <w:t>.</w:t>
      </w:r>
    </w:p>
    <w:p w:rsidR="00E90874" w:rsidRPr="00E90874" w:rsidRDefault="000B559D" w:rsidP="00E90874">
      <w:pPr>
        <w:pStyle w:val="2"/>
        <w:keepNext/>
        <w:spacing w:before="0" w:beforeAutospacing="0" w:after="0" w:afterAutospacing="0" w:line="276" w:lineRule="auto"/>
        <w:ind w:firstLine="709"/>
        <w:jc w:val="both"/>
        <w:rPr>
          <w:b w:val="0"/>
          <w:color w:val="000000" w:themeColor="text1"/>
          <w:sz w:val="24"/>
          <w:szCs w:val="24"/>
        </w:rPr>
      </w:pPr>
      <w:r>
        <w:rPr>
          <w:b w:val="0"/>
          <w:color w:val="000000" w:themeColor="text1"/>
          <w:sz w:val="24"/>
          <w:szCs w:val="24"/>
        </w:rPr>
        <w:t xml:space="preserve">Физические </w:t>
      </w:r>
      <w:proofErr w:type="spellStart"/>
      <w:r>
        <w:rPr>
          <w:b w:val="0"/>
          <w:color w:val="000000" w:themeColor="text1"/>
          <w:sz w:val="24"/>
          <w:szCs w:val="24"/>
        </w:rPr>
        <w:t>свойства.</w:t>
      </w:r>
      <w:r w:rsidR="00E90874" w:rsidRPr="00E90874">
        <w:rPr>
          <w:b w:val="0"/>
          <w:color w:val="000000" w:themeColor="text1"/>
          <w:sz w:val="24"/>
          <w:szCs w:val="24"/>
        </w:rPr>
        <w:t>Низшие</w:t>
      </w:r>
      <w:proofErr w:type="spellEnd"/>
      <w:r w:rsidR="00E90874" w:rsidRPr="00E90874">
        <w:rPr>
          <w:b w:val="0"/>
          <w:color w:val="000000" w:themeColor="text1"/>
          <w:sz w:val="24"/>
          <w:szCs w:val="24"/>
        </w:rPr>
        <w:t xml:space="preserve"> </w:t>
      </w:r>
      <w:proofErr w:type="spellStart"/>
      <w:r w:rsidR="00E90874" w:rsidRPr="00E90874">
        <w:rPr>
          <w:b w:val="0"/>
          <w:color w:val="000000" w:themeColor="text1"/>
          <w:sz w:val="24"/>
          <w:szCs w:val="24"/>
        </w:rPr>
        <w:t>нитроалканы</w:t>
      </w:r>
      <w:proofErr w:type="spellEnd"/>
      <w:r w:rsidR="00E90874" w:rsidRPr="00E90874">
        <w:rPr>
          <w:b w:val="0"/>
          <w:color w:val="000000" w:themeColor="text1"/>
          <w:sz w:val="24"/>
          <w:szCs w:val="24"/>
        </w:rPr>
        <w:t xml:space="preserve"> являются бесцветными жидкостями, ароматические </w:t>
      </w:r>
      <w:proofErr w:type="spellStart"/>
      <w:r w:rsidR="00E90874" w:rsidRPr="00E90874">
        <w:rPr>
          <w:b w:val="0"/>
          <w:color w:val="000000" w:themeColor="text1"/>
          <w:sz w:val="24"/>
          <w:szCs w:val="24"/>
        </w:rPr>
        <w:t>нитроалканы</w:t>
      </w:r>
      <w:proofErr w:type="spellEnd"/>
      <w:r w:rsidR="00E90874" w:rsidRPr="00E90874">
        <w:rPr>
          <w:b w:val="0"/>
          <w:color w:val="000000" w:themeColor="text1"/>
          <w:sz w:val="24"/>
          <w:szCs w:val="24"/>
          <w:lang w:val="en-US"/>
        </w:rPr>
        <w:t> </w:t>
      </w:r>
      <w:r w:rsidR="00E90874" w:rsidRPr="00E90874">
        <w:rPr>
          <w:b w:val="0"/>
          <w:color w:val="000000" w:themeColor="text1"/>
          <w:sz w:val="24"/>
          <w:szCs w:val="24"/>
        </w:rPr>
        <w:t>— бесцветными или желтоватыми легкоплавкими твёрдыми веществами со специфическим запахом, в воде практически нерастворимыми.</w:t>
      </w:r>
    </w:p>
    <w:p w:rsidR="000B559D" w:rsidRPr="000B559D" w:rsidRDefault="000B559D" w:rsidP="000B559D">
      <w:pPr>
        <w:spacing w:after="0"/>
        <w:ind w:firstLine="709"/>
        <w:jc w:val="center"/>
        <w:rPr>
          <w:rFonts w:ascii="Times New Roman" w:hAnsi="Times New Roman" w:cs="Times New Roman"/>
          <w:b/>
          <w:color w:val="000000" w:themeColor="text1"/>
          <w:sz w:val="24"/>
          <w:szCs w:val="24"/>
        </w:rPr>
      </w:pPr>
    </w:p>
    <w:p w:rsidR="000B559D" w:rsidRDefault="000B559D" w:rsidP="000B559D">
      <w:pPr>
        <w:spacing w:after="0"/>
        <w:ind w:firstLine="709"/>
        <w:jc w:val="center"/>
        <w:rPr>
          <w:rFonts w:ascii="Times New Roman" w:hAnsi="Times New Roman" w:cs="Times New Roman"/>
          <w:color w:val="000000" w:themeColor="text1"/>
          <w:sz w:val="24"/>
          <w:szCs w:val="24"/>
        </w:rPr>
      </w:pPr>
      <w:r w:rsidRPr="000B559D">
        <w:rPr>
          <w:rFonts w:ascii="Times New Roman" w:hAnsi="Times New Roman" w:cs="Times New Roman"/>
          <w:b/>
          <w:color w:val="000000" w:themeColor="text1"/>
          <w:sz w:val="24"/>
          <w:szCs w:val="24"/>
        </w:rPr>
        <w:t>Билет №</w:t>
      </w:r>
      <w:r w:rsidRPr="000B559D">
        <w:rPr>
          <w:rFonts w:ascii="Times New Roman" w:hAnsi="Times New Roman" w:cs="Times New Roman"/>
          <w:b/>
          <w:color w:val="000000" w:themeColor="text1"/>
          <w:sz w:val="24"/>
          <w:szCs w:val="24"/>
        </w:rPr>
        <w:t>21</w:t>
      </w:r>
    </w:p>
    <w:p w:rsidR="00E90874" w:rsidRPr="00E90874" w:rsidRDefault="00E90874" w:rsidP="000B559D">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1</w:t>
      </w:r>
      <w:r w:rsidR="000B559D">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rPr>
        <w:t>В зависимости от взаимного расположения двойных связей, диены подразделяются на три группы:</w:t>
      </w:r>
    </w:p>
    <w:p w:rsidR="00E90874" w:rsidRPr="00E90874" w:rsidRDefault="00E90874" w:rsidP="000B559D">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rPr>
        <w:tab/>
        <w:t>сопряженные диены, в которых двойные связи разделены одинарной (1,3-диены)</w:t>
      </w:r>
    </w:p>
    <w:p w:rsidR="00E90874" w:rsidRPr="00E90874" w:rsidRDefault="00E90874" w:rsidP="000B559D">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rPr>
        <w:tab/>
      </w:r>
      <w:hyperlink r:id="rId131" w:history="1">
        <w:proofErr w:type="gramStart"/>
        <w:r w:rsidRPr="00E90874">
          <w:rPr>
            <w:rFonts w:ascii="Times New Roman" w:hAnsi="Times New Roman" w:cs="Times New Roman"/>
            <w:color w:val="000000" w:themeColor="text1"/>
            <w:sz w:val="24"/>
            <w:szCs w:val="24"/>
          </w:rPr>
          <w:t>Аллены</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с</w:t>
      </w:r>
      <w:proofErr w:type="gramEnd"/>
      <w:r w:rsidRPr="00E90874">
        <w:rPr>
          <w:rFonts w:ascii="Times New Roman" w:hAnsi="Times New Roman" w:cs="Times New Roman"/>
          <w:color w:val="000000" w:themeColor="text1"/>
          <w:sz w:val="24"/>
          <w:szCs w:val="24"/>
          <w:lang w:val="en-US"/>
        </w:rPr>
        <w:t> </w:t>
      </w:r>
      <w:hyperlink r:id="rId132" w:history="1">
        <w:r w:rsidRPr="00E90874">
          <w:rPr>
            <w:rFonts w:ascii="Times New Roman" w:hAnsi="Times New Roman" w:cs="Times New Roman"/>
            <w:color w:val="000000" w:themeColor="text1"/>
            <w:sz w:val="24"/>
            <w:szCs w:val="24"/>
          </w:rPr>
          <w:t>кумулированными</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двойными связями (1,2-диены)</w:t>
      </w:r>
    </w:p>
    <w:p w:rsidR="00E90874" w:rsidRPr="00E90874" w:rsidRDefault="00E90874" w:rsidP="000B559D">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rPr>
        <w:tab/>
        <w:t>диены с изолированными двойными связями, в которых двойные связи разделены несколькими одинарными.</w:t>
      </w:r>
    </w:p>
    <w:p w:rsidR="000B559D" w:rsidRDefault="00E90874" w:rsidP="00E90874">
      <w:pPr>
        <w:spacing w:after="0"/>
        <w:ind w:firstLine="709"/>
        <w:jc w:val="both"/>
        <w:rPr>
          <w:rFonts w:ascii="Times New Roman" w:hAnsi="Times New Roman" w:cs="Times New Roman"/>
          <w:color w:val="000000" w:themeColor="text1"/>
          <w:sz w:val="24"/>
          <w:szCs w:val="24"/>
        </w:rPr>
      </w:pPr>
      <w:proofErr w:type="spellStart"/>
      <w:r w:rsidRPr="00E90874">
        <w:rPr>
          <w:rFonts w:ascii="Times New Roman" w:hAnsi="Times New Roman" w:cs="Times New Roman"/>
          <w:color w:val="000000" w:themeColor="text1"/>
          <w:sz w:val="24"/>
          <w:szCs w:val="24"/>
        </w:rPr>
        <w:t>Гетероаналоги</w:t>
      </w:r>
      <w:proofErr w:type="spellEnd"/>
      <w:r w:rsidRPr="00E90874">
        <w:rPr>
          <w:rFonts w:ascii="Times New Roman" w:hAnsi="Times New Roman" w:cs="Times New Roman"/>
          <w:color w:val="000000" w:themeColor="text1"/>
          <w:sz w:val="24"/>
          <w:szCs w:val="24"/>
        </w:rPr>
        <w:t xml:space="preserve"> диенов, в которых один из ненасыщенных углеродных атомов замещён</w:t>
      </w:r>
      <w:r w:rsidRPr="00E90874">
        <w:rPr>
          <w:rFonts w:ascii="Times New Roman" w:hAnsi="Times New Roman" w:cs="Times New Roman"/>
          <w:color w:val="000000" w:themeColor="text1"/>
          <w:sz w:val="24"/>
          <w:szCs w:val="24"/>
          <w:lang w:val="en-US"/>
        </w:rPr>
        <w:t> </w:t>
      </w:r>
      <w:hyperlink r:id="rId133" w:history="1">
        <w:proofErr w:type="spellStart"/>
        <w:proofErr w:type="gramStart"/>
        <w:r w:rsidRPr="00E90874">
          <w:rPr>
            <w:rFonts w:ascii="Times New Roman" w:hAnsi="Times New Roman" w:cs="Times New Roman"/>
            <w:color w:val="000000" w:themeColor="text1"/>
            <w:sz w:val="24"/>
            <w:szCs w:val="24"/>
          </w:rPr>
          <w:t>гетероатомом</w:t>
        </w:r>
        <w:proofErr w:type="spellEnd"/>
      </w:hyperlink>
      <w:r w:rsidRPr="00E90874">
        <w:rPr>
          <w:rFonts w:ascii="Times New Roman" w:hAnsi="Times New Roman" w:cs="Times New Roman"/>
          <w:color w:val="000000" w:themeColor="text1"/>
          <w:sz w:val="24"/>
          <w:szCs w:val="24"/>
        </w:rPr>
        <w:t xml:space="preserve"> ,</w:t>
      </w:r>
      <w:proofErr w:type="gramEnd"/>
      <w:r w:rsidRPr="00E90874">
        <w:rPr>
          <w:rFonts w:ascii="Times New Roman" w:hAnsi="Times New Roman" w:cs="Times New Roman"/>
          <w:color w:val="000000" w:themeColor="text1"/>
          <w:sz w:val="24"/>
          <w:szCs w:val="24"/>
        </w:rPr>
        <w:t xml:space="preserve"> называются</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iCs/>
          <w:color w:val="000000" w:themeColor="text1"/>
          <w:sz w:val="24"/>
          <w:szCs w:val="24"/>
        </w:rPr>
        <w:t>гетеродиенами</w:t>
      </w:r>
      <w:r w:rsidR="000B559D">
        <w:rPr>
          <w:rFonts w:ascii="Times New Roman" w:hAnsi="Times New Roman" w:cs="Times New Roman"/>
          <w:color w:val="000000" w:themeColor="text1"/>
          <w:sz w:val="24"/>
          <w:szCs w:val="24"/>
        </w:rPr>
        <w:t>.</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0B559D">
        <w:rPr>
          <w:rFonts w:ascii="Times New Roman" w:hAnsi="Times New Roman" w:cs="Times New Roman"/>
          <w:b/>
          <w:color w:val="000000" w:themeColor="text1"/>
          <w:sz w:val="24"/>
          <w:szCs w:val="24"/>
        </w:rPr>
        <w:t>2</w:t>
      </w:r>
      <w:r w:rsidR="000B559D" w:rsidRPr="000B559D">
        <w:rPr>
          <w:rFonts w:ascii="Times New Roman" w:hAnsi="Times New Roman" w:cs="Times New Roman"/>
          <w:b/>
          <w:color w:val="000000" w:themeColor="text1"/>
          <w:sz w:val="24"/>
          <w:szCs w:val="24"/>
        </w:rPr>
        <w:t>.</w:t>
      </w:r>
      <w:r w:rsidR="000B559D">
        <w:rPr>
          <w:rFonts w:ascii="Times New Roman" w:hAnsi="Times New Roman" w:cs="Times New Roman"/>
          <w:color w:val="000000" w:themeColor="text1"/>
          <w:sz w:val="24"/>
          <w:szCs w:val="24"/>
        </w:rPr>
        <w:t xml:space="preserve"> </w:t>
      </w:r>
      <w:proofErr w:type="spellStart"/>
      <w:r w:rsidRPr="00E90874">
        <w:rPr>
          <w:rFonts w:ascii="Times New Roman" w:hAnsi="Times New Roman" w:cs="Times New Roman"/>
          <w:bCs/>
          <w:color w:val="000000" w:themeColor="text1"/>
          <w:sz w:val="24"/>
          <w:szCs w:val="24"/>
        </w:rPr>
        <w:t>Ами́ны</w:t>
      </w:r>
      <w:proofErr w:type="spellEnd"/>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 </w:t>
      </w:r>
      <w:hyperlink r:id="rId134" w:history="1">
        <w:r w:rsidRPr="00E90874">
          <w:rPr>
            <w:rFonts w:ascii="Times New Roman" w:hAnsi="Times New Roman" w:cs="Times New Roman"/>
            <w:color w:val="000000" w:themeColor="text1"/>
            <w:sz w:val="24"/>
            <w:szCs w:val="24"/>
          </w:rPr>
          <w:t>органические соединения</w:t>
        </w:r>
      </w:hyperlink>
      <w:r w:rsidRPr="00E90874">
        <w:rPr>
          <w:rFonts w:ascii="Times New Roman" w:hAnsi="Times New Roman" w:cs="Times New Roman"/>
          <w:color w:val="000000" w:themeColor="text1"/>
          <w:sz w:val="24"/>
          <w:szCs w:val="24"/>
        </w:rPr>
        <w:t xml:space="preserve"> , являющиеся производными</w:t>
      </w:r>
      <w:r w:rsidRPr="00E90874">
        <w:rPr>
          <w:rFonts w:ascii="Times New Roman" w:hAnsi="Times New Roman" w:cs="Times New Roman"/>
          <w:color w:val="000000" w:themeColor="text1"/>
          <w:sz w:val="24"/>
          <w:szCs w:val="24"/>
          <w:lang w:val="en-US"/>
        </w:rPr>
        <w:t> </w:t>
      </w:r>
      <w:hyperlink r:id="rId135" w:history="1">
        <w:r w:rsidRPr="00E90874">
          <w:rPr>
            <w:rFonts w:ascii="Times New Roman" w:hAnsi="Times New Roman" w:cs="Times New Roman"/>
            <w:color w:val="000000" w:themeColor="text1"/>
            <w:sz w:val="24"/>
            <w:szCs w:val="24"/>
          </w:rPr>
          <w:t>аммиака</w:t>
        </w:r>
      </w:hyperlink>
      <w:r w:rsidRPr="00E90874">
        <w:rPr>
          <w:rFonts w:ascii="Times New Roman" w:hAnsi="Times New Roman" w:cs="Times New Roman"/>
          <w:color w:val="000000" w:themeColor="text1"/>
          <w:sz w:val="24"/>
          <w:szCs w:val="24"/>
        </w:rPr>
        <w:t xml:space="preserve"> , в</w:t>
      </w:r>
      <w:r w:rsidRPr="00E90874">
        <w:rPr>
          <w:rFonts w:ascii="Times New Roman" w:hAnsi="Times New Roman" w:cs="Times New Roman"/>
          <w:color w:val="000000" w:themeColor="text1"/>
          <w:sz w:val="24"/>
          <w:szCs w:val="24"/>
          <w:lang w:val="en-US"/>
        </w:rPr>
        <w:t> </w:t>
      </w:r>
      <w:hyperlink r:id="rId136" w:history="1">
        <w:r w:rsidRPr="00E90874">
          <w:rPr>
            <w:rFonts w:ascii="Times New Roman" w:hAnsi="Times New Roman" w:cs="Times New Roman"/>
            <w:color w:val="000000" w:themeColor="text1"/>
            <w:sz w:val="24"/>
            <w:szCs w:val="24"/>
          </w:rPr>
          <w:t>молекуле</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которого один, два или три</w:t>
      </w:r>
      <w:r w:rsidRPr="00E90874">
        <w:rPr>
          <w:rFonts w:ascii="Times New Roman" w:hAnsi="Times New Roman" w:cs="Times New Roman"/>
          <w:color w:val="000000" w:themeColor="text1"/>
          <w:sz w:val="24"/>
          <w:szCs w:val="24"/>
          <w:lang w:val="en-US"/>
        </w:rPr>
        <w:t> </w:t>
      </w:r>
      <w:hyperlink r:id="rId137" w:history="1">
        <w:r w:rsidRPr="00E90874">
          <w:rPr>
            <w:rFonts w:ascii="Times New Roman" w:hAnsi="Times New Roman" w:cs="Times New Roman"/>
            <w:color w:val="000000" w:themeColor="text1"/>
            <w:sz w:val="24"/>
            <w:szCs w:val="24"/>
          </w:rPr>
          <w:t>атома</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hyperlink r:id="rId138" w:history="1">
        <w:r w:rsidRPr="00E90874">
          <w:rPr>
            <w:rFonts w:ascii="Times New Roman" w:hAnsi="Times New Roman" w:cs="Times New Roman"/>
            <w:color w:val="000000" w:themeColor="text1"/>
            <w:sz w:val="24"/>
            <w:szCs w:val="24"/>
          </w:rPr>
          <w:t>водорода</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замещены на</w:t>
      </w:r>
      <w:r w:rsidRPr="00E90874">
        <w:rPr>
          <w:rFonts w:ascii="Times New Roman" w:hAnsi="Times New Roman" w:cs="Times New Roman"/>
          <w:color w:val="000000" w:themeColor="text1"/>
          <w:sz w:val="24"/>
          <w:szCs w:val="24"/>
          <w:lang w:val="en-US"/>
        </w:rPr>
        <w:t> </w:t>
      </w:r>
      <w:hyperlink r:id="rId139" w:history="1">
        <w:r w:rsidRPr="00E90874">
          <w:rPr>
            <w:rFonts w:ascii="Times New Roman" w:hAnsi="Times New Roman" w:cs="Times New Roman"/>
            <w:color w:val="000000" w:themeColor="text1"/>
            <w:sz w:val="24"/>
            <w:szCs w:val="24"/>
          </w:rPr>
          <w:t>углеводородные радикалы</w:t>
        </w:r>
      </w:hyperlink>
      <w:r w:rsidRPr="00E90874">
        <w:rPr>
          <w:rFonts w:ascii="Times New Roman" w:hAnsi="Times New Roman" w:cs="Times New Roman"/>
          <w:color w:val="000000" w:themeColor="text1"/>
          <w:sz w:val="24"/>
          <w:szCs w:val="24"/>
        </w:rPr>
        <w:t xml:space="preserve"> .</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По числу замещённых атомов водорода различают соответственно</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iCs/>
          <w:color w:val="000000" w:themeColor="text1"/>
          <w:sz w:val="24"/>
          <w:szCs w:val="24"/>
        </w:rPr>
        <w:t>первичные</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(замещен один атом водорода),</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iCs/>
          <w:color w:val="000000" w:themeColor="text1"/>
          <w:sz w:val="24"/>
          <w:szCs w:val="24"/>
        </w:rPr>
        <w:t>вторичные</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(замещены два атома водорода из трёх) и</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iCs/>
          <w:color w:val="000000" w:themeColor="text1"/>
          <w:sz w:val="24"/>
          <w:szCs w:val="24"/>
        </w:rPr>
        <w:t>третичные</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(замещены три атома водорода из трёх) амины.</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iCs/>
          <w:color w:val="000000" w:themeColor="text1"/>
          <w:sz w:val="24"/>
          <w:szCs w:val="24"/>
        </w:rPr>
        <w:t>Четвертичное</w:t>
      </w:r>
      <w:r w:rsidRPr="00E90874">
        <w:rPr>
          <w:rFonts w:ascii="Times New Roman" w:hAnsi="Times New Roman" w:cs="Times New Roman"/>
          <w:color w:val="000000" w:themeColor="text1"/>
          <w:sz w:val="24"/>
          <w:szCs w:val="24"/>
          <w:lang w:val="en-US"/>
        </w:rPr>
        <w:t> </w:t>
      </w:r>
      <w:r w:rsidR="000B559D" w:rsidRPr="000B559D">
        <w:rPr>
          <w:rFonts w:ascii="Times New Roman" w:hAnsi="Times New Roman" w:cs="Times New Roman"/>
          <w:color w:val="000000" w:themeColor="text1"/>
          <w:sz w:val="24"/>
          <w:szCs w:val="24"/>
        </w:rPr>
        <w:t>соединение вида</w:t>
      </w:r>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R</w:t>
      </w:r>
      <w:r w:rsidRPr="000B559D">
        <w:rPr>
          <w:rFonts w:ascii="Times New Roman" w:hAnsi="Times New Roman" w:cs="Times New Roman"/>
          <w:color w:val="000000" w:themeColor="text1"/>
          <w:sz w:val="24"/>
          <w:szCs w:val="24"/>
          <w:vertAlign w:val="subscript"/>
        </w:rPr>
        <w:t>4</w:t>
      </w:r>
      <w:hyperlink r:id="rId140" w:history="1">
        <w:r w:rsidRPr="00E90874">
          <w:rPr>
            <w:rFonts w:ascii="Times New Roman" w:hAnsi="Times New Roman" w:cs="Times New Roman"/>
            <w:bCs/>
            <w:color w:val="000000" w:themeColor="text1"/>
            <w:sz w:val="24"/>
            <w:szCs w:val="24"/>
            <w:lang w:val="en-US"/>
          </w:rPr>
          <w:t>N</w:t>
        </w:r>
      </w:hyperlink>
      <w:r w:rsidRPr="00E90874">
        <w:rPr>
          <w:rFonts w:ascii="Times New Roman" w:hAnsi="Times New Roman" w:cs="Times New Roman"/>
          <w:bCs/>
          <w:color w:val="000000" w:themeColor="text1"/>
          <w:sz w:val="24"/>
          <w:szCs w:val="24"/>
        </w:rPr>
        <w:t>]</w:t>
      </w:r>
      <w:r w:rsidRPr="000B559D">
        <w:rPr>
          <w:rFonts w:ascii="Times New Roman" w:hAnsi="Times New Roman" w:cs="Times New Roman"/>
          <w:bCs/>
          <w:color w:val="000000" w:themeColor="text1"/>
          <w:sz w:val="24"/>
          <w:szCs w:val="24"/>
          <w:vertAlign w:val="superscript"/>
        </w:rPr>
        <w:t>+</w:t>
      </w:r>
      <w:hyperlink r:id="rId141" w:history="1">
        <w:r w:rsidRPr="00E90874">
          <w:rPr>
            <w:rFonts w:ascii="Times New Roman" w:hAnsi="Times New Roman" w:cs="Times New Roman"/>
            <w:bCs/>
            <w:color w:val="000000" w:themeColor="text1"/>
            <w:sz w:val="24"/>
            <w:szCs w:val="24"/>
            <w:lang w:val="en-US"/>
          </w:rPr>
          <w:t>Cl</w:t>
        </w:r>
      </w:hyperlink>
      <w:r w:rsidRPr="00E90874">
        <w:rPr>
          <w:rFonts w:ascii="Times New Roman" w:hAnsi="Times New Roman" w:cs="Times New Roman"/>
          <w:bCs/>
          <w:color w:val="000000" w:themeColor="text1"/>
          <w:sz w:val="24"/>
          <w:szCs w:val="24"/>
        </w:rPr>
        <w:t xml:space="preserve"> -</w:t>
      </w:r>
      <w:r w:rsidRPr="00E90874">
        <w:rPr>
          <w:rFonts w:ascii="Times New Roman" w:hAnsi="Times New Roman" w:cs="Times New Roman"/>
          <w:bCs/>
          <w:color w:val="000000" w:themeColor="text1"/>
          <w:sz w:val="24"/>
          <w:szCs w:val="24"/>
          <w:lang w:val="en-US"/>
        </w:rPr>
        <w:t> </w:t>
      </w:r>
      <w:r w:rsidRPr="00E90874">
        <w:rPr>
          <w:rFonts w:ascii="Times New Roman" w:hAnsi="Times New Roman" w:cs="Times New Roman"/>
          <w:bCs/>
          <w:color w:val="000000" w:themeColor="text1"/>
          <w:sz w:val="24"/>
          <w:szCs w:val="24"/>
        </w:rPr>
        <w:t>является органическим аналогом</w:t>
      </w:r>
      <w:r w:rsidRPr="00E90874">
        <w:rPr>
          <w:rFonts w:ascii="Times New Roman" w:hAnsi="Times New Roman" w:cs="Times New Roman"/>
          <w:bCs/>
          <w:color w:val="000000" w:themeColor="text1"/>
          <w:sz w:val="24"/>
          <w:szCs w:val="24"/>
          <w:lang w:val="en-US"/>
        </w:rPr>
        <w:t> </w:t>
      </w:r>
      <w:proofErr w:type="spellStart"/>
      <w:r w:rsidR="000B559D" w:rsidRPr="00E90874">
        <w:rPr>
          <w:rFonts w:ascii="Times New Roman" w:hAnsi="Times New Roman" w:cs="Times New Roman"/>
          <w:color w:val="000000" w:themeColor="text1"/>
          <w:sz w:val="24"/>
          <w:szCs w:val="24"/>
          <w:lang w:val="en-US"/>
        </w:rPr>
        <w:t>соли</w:t>
      </w:r>
      <w:proofErr w:type="spellEnd"/>
      <w:r w:rsidR="000B559D" w:rsidRPr="00E90874">
        <w:rPr>
          <w:rFonts w:ascii="Times New Roman" w:hAnsi="Times New Roman" w:cs="Times New Roman"/>
          <w:color w:val="000000" w:themeColor="text1"/>
          <w:sz w:val="24"/>
          <w:szCs w:val="24"/>
          <w:lang w:val="en-US"/>
        </w:rPr>
        <w:t>.</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По характеру органической группы, связанной с азотом, различают</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iCs/>
          <w:color w:val="000000" w:themeColor="text1"/>
          <w:sz w:val="24"/>
          <w:szCs w:val="24"/>
        </w:rPr>
        <w:t>алифатические</w:t>
      </w:r>
      <w:r w:rsidRPr="00E90874">
        <w:rPr>
          <w:rFonts w:ascii="Times New Roman" w:hAnsi="Times New Roman" w:cs="Times New Roman"/>
          <w:color w:val="000000" w:themeColor="text1"/>
          <w:sz w:val="24"/>
          <w:szCs w:val="24"/>
          <w:lang w:val="en-US"/>
        </w:rPr>
        <w:t> </w:t>
      </w:r>
      <w:hyperlink r:id="rId142" w:history="1">
        <w:r w:rsidRPr="00E90874">
          <w:rPr>
            <w:rFonts w:ascii="Times New Roman" w:hAnsi="Times New Roman" w:cs="Times New Roman"/>
            <w:color w:val="000000" w:themeColor="text1"/>
            <w:sz w:val="24"/>
            <w:szCs w:val="24"/>
            <w:lang w:val="en-US"/>
          </w:rPr>
          <w:t>C</w:t>
        </w:r>
        <w:r w:rsidRPr="00E90874">
          <w:rPr>
            <w:rFonts w:ascii="Times New Roman" w:hAnsi="Times New Roman" w:cs="Times New Roman"/>
            <w:vanish/>
            <w:color w:val="000000" w:themeColor="text1"/>
            <w:sz w:val="24"/>
            <w:szCs w:val="24"/>
            <w:lang w:val="en-US"/>
          </w:rPr>
          <w:t>HYPERLINK</w:t>
        </w:r>
        <w:r w:rsidRPr="00E90874">
          <w:rPr>
            <w:rFonts w:ascii="Times New Roman" w:hAnsi="Times New Roman" w:cs="Times New Roman"/>
            <w:vanish/>
            <w:color w:val="000000" w:themeColor="text1"/>
            <w:sz w:val="24"/>
            <w:szCs w:val="24"/>
          </w:rPr>
          <w:t xml:space="preserve"> "</w:t>
        </w:r>
        <w:r w:rsidRPr="00E90874">
          <w:rPr>
            <w:rFonts w:ascii="Times New Roman" w:hAnsi="Times New Roman" w:cs="Times New Roman"/>
            <w:vanish/>
            <w:color w:val="000000" w:themeColor="text1"/>
            <w:sz w:val="24"/>
            <w:szCs w:val="24"/>
            <w:lang w:val="en-US"/>
          </w:rPr>
          <w:t>https</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ru</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wikipedia</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org</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wiki</w:t>
        </w:r>
        <w:r w:rsidRPr="00E90874">
          <w:rPr>
            <w:rFonts w:ascii="Times New Roman" w:hAnsi="Times New Roman" w:cs="Times New Roman"/>
            <w:vanish/>
            <w:color w:val="000000" w:themeColor="text1"/>
            <w:sz w:val="24"/>
            <w:szCs w:val="24"/>
          </w:rPr>
          <w:t xml:space="preserve">/Водород" </w:t>
        </w:r>
        <w:r w:rsidRPr="00E90874">
          <w:rPr>
            <w:rFonts w:ascii="Times New Roman" w:hAnsi="Times New Roman" w:cs="Times New Roman"/>
            <w:color w:val="000000" w:themeColor="text1"/>
            <w:sz w:val="24"/>
            <w:szCs w:val="24"/>
            <w:lang w:val="en-US"/>
          </w:rPr>
          <w:t>H</w:t>
        </w:r>
        <w:r w:rsidRPr="00E90874">
          <w:rPr>
            <w:rFonts w:ascii="Times New Roman" w:hAnsi="Times New Roman" w:cs="Times New Roman"/>
            <w:color w:val="000000" w:themeColor="text1"/>
            <w:sz w:val="24"/>
            <w:szCs w:val="24"/>
          </w:rPr>
          <w:t xml:space="preserve"> 3-</w:t>
        </w:r>
        <w:r w:rsidRPr="00E90874">
          <w:rPr>
            <w:rFonts w:ascii="Times New Roman" w:hAnsi="Times New Roman" w:cs="Times New Roman"/>
            <w:bCs/>
            <w:vanish/>
            <w:color w:val="000000" w:themeColor="text1"/>
            <w:sz w:val="24"/>
            <w:szCs w:val="24"/>
            <w:lang w:val="en-US"/>
          </w:rPr>
          <w:t>HYPERLINK</w:t>
        </w:r>
        <w:r w:rsidRPr="00E90874">
          <w:rPr>
            <w:rFonts w:ascii="Times New Roman" w:hAnsi="Times New Roman" w:cs="Times New Roman"/>
            <w:bCs/>
            <w:vanish/>
            <w:color w:val="000000" w:themeColor="text1"/>
            <w:sz w:val="24"/>
            <w:szCs w:val="24"/>
          </w:rPr>
          <w:t xml:space="preserve"> "</w:t>
        </w:r>
        <w:r w:rsidRPr="00E90874">
          <w:rPr>
            <w:rFonts w:ascii="Times New Roman" w:hAnsi="Times New Roman" w:cs="Times New Roman"/>
            <w:bCs/>
            <w:vanish/>
            <w:color w:val="000000" w:themeColor="text1"/>
            <w:sz w:val="24"/>
            <w:szCs w:val="24"/>
            <w:lang w:val="en-US"/>
          </w:rPr>
          <w:t>https</w:t>
        </w:r>
        <w:r w:rsidRPr="00E90874">
          <w:rPr>
            <w:rFonts w:ascii="Times New Roman" w:hAnsi="Times New Roman" w:cs="Times New Roman"/>
            <w:bCs/>
            <w:vanish/>
            <w:color w:val="000000" w:themeColor="text1"/>
            <w:sz w:val="24"/>
            <w:szCs w:val="24"/>
          </w:rPr>
          <w:t>://</w:t>
        </w:r>
        <w:r w:rsidRPr="00E90874">
          <w:rPr>
            <w:rFonts w:ascii="Times New Roman" w:hAnsi="Times New Roman" w:cs="Times New Roman"/>
            <w:bCs/>
            <w:vanish/>
            <w:color w:val="000000" w:themeColor="text1"/>
            <w:sz w:val="24"/>
            <w:szCs w:val="24"/>
            <w:lang w:val="en-US"/>
          </w:rPr>
          <w:t>ru</w:t>
        </w:r>
        <w:r w:rsidRPr="00E90874">
          <w:rPr>
            <w:rFonts w:ascii="Times New Roman" w:hAnsi="Times New Roman" w:cs="Times New Roman"/>
            <w:bCs/>
            <w:vanish/>
            <w:color w:val="000000" w:themeColor="text1"/>
            <w:sz w:val="24"/>
            <w:szCs w:val="24"/>
          </w:rPr>
          <w:t>.</w:t>
        </w:r>
        <w:r w:rsidRPr="00E90874">
          <w:rPr>
            <w:rFonts w:ascii="Times New Roman" w:hAnsi="Times New Roman" w:cs="Times New Roman"/>
            <w:bCs/>
            <w:vanish/>
            <w:color w:val="000000" w:themeColor="text1"/>
            <w:sz w:val="24"/>
            <w:szCs w:val="24"/>
            <w:lang w:val="en-US"/>
          </w:rPr>
          <w:t>wikipedia</w:t>
        </w:r>
        <w:r w:rsidRPr="00E90874">
          <w:rPr>
            <w:rFonts w:ascii="Times New Roman" w:hAnsi="Times New Roman" w:cs="Times New Roman"/>
            <w:bCs/>
            <w:vanish/>
            <w:color w:val="000000" w:themeColor="text1"/>
            <w:sz w:val="24"/>
            <w:szCs w:val="24"/>
          </w:rPr>
          <w:t>.</w:t>
        </w:r>
        <w:r w:rsidRPr="00E90874">
          <w:rPr>
            <w:rFonts w:ascii="Times New Roman" w:hAnsi="Times New Roman" w:cs="Times New Roman"/>
            <w:bCs/>
            <w:vanish/>
            <w:color w:val="000000" w:themeColor="text1"/>
            <w:sz w:val="24"/>
            <w:szCs w:val="24"/>
            <w:lang w:val="en-US"/>
          </w:rPr>
          <w:t>org</w:t>
        </w:r>
        <w:r w:rsidRPr="00E90874">
          <w:rPr>
            <w:rFonts w:ascii="Times New Roman" w:hAnsi="Times New Roman" w:cs="Times New Roman"/>
            <w:bCs/>
            <w:vanish/>
            <w:color w:val="000000" w:themeColor="text1"/>
            <w:sz w:val="24"/>
            <w:szCs w:val="24"/>
          </w:rPr>
          <w:t>/</w:t>
        </w:r>
        <w:r w:rsidRPr="00E90874">
          <w:rPr>
            <w:rFonts w:ascii="Times New Roman" w:hAnsi="Times New Roman" w:cs="Times New Roman"/>
            <w:bCs/>
            <w:vanish/>
            <w:color w:val="000000" w:themeColor="text1"/>
            <w:sz w:val="24"/>
            <w:szCs w:val="24"/>
            <w:lang w:val="en-US"/>
          </w:rPr>
          <w:t>wiki</w:t>
        </w:r>
        <w:r w:rsidRPr="00E90874">
          <w:rPr>
            <w:rFonts w:ascii="Times New Roman" w:hAnsi="Times New Roman" w:cs="Times New Roman"/>
            <w:bCs/>
            <w:vanish/>
            <w:color w:val="000000" w:themeColor="text1"/>
            <w:sz w:val="24"/>
            <w:szCs w:val="24"/>
          </w:rPr>
          <w:t xml:space="preserve">/Азот" </w:t>
        </w:r>
        <w:r w:rsidRPr="00E90874">
          <w:rPr>
            <w:rFonts w:ascii="Times New Roman" w:hAnsi="Times New Roman" w:cs="Times New Roman"/>
            <w:bCs/>
            <w:color w:val="000000" w:themeColor="text1"/>
            <w:sz w:val="24"/>
            <w:szCs w:val="24"/>
            <w:lang w:val="en-US"/>
          </w:rPr>
          <w:t>N</w:t>
        </w:r>
      </w:hyperlink>
      <w:r w:rsidRPr="00E90874">
        <w:rPr>
          <w:rFonts w:ascii="Times New Roman" w:hAnsi="Times New Roman" w:cs="Times New Roman"/>
          <w:color w:val="000000" w:themeColor="text1"/>
          <w:sz w:val="24"/>
          <w:szCs w:val="24"/>
        </w:rPr>
        <w:t xml:space="preserve"> &lt;,</w:t>
      </w:r>
      <w:r w:rsidRPr="00E90874">
        <w:rPr>
          <w:rFonts w:ascii="Times New Roman" w:hAnsi="Times New Roman" w:cs="Times New Roman"/>
          <w:color w:val="000000" w:themeColor="text1"/>
          <w:sz w:val="24"/>
          <w:szCs w:val="24"/>
          <w:lang w:val="en-US"/>
        </w:rPr>
        <w:t> </w:t>
      </w:r>
      <w:hyperlink r:id="rId143" w:history="1">
        <w:r w:rsidRPr="00E90874">
          <w:rPr>
            <w:rFonts w:ascii="Times New Roman" w:hAnsi="Times New Roman" w:cs="Times New Roman"/>
            <w:iCs/>
            <w:color w:val="000000" w:themeColor="text1"/>
            <w:sz w:val="24"/>
            <w:szCs w:val="24"/>
          </w:rPr>
          <w:t>ароматические</w:t>
        </w:r>
      </w:hyperlink>
      <w:r w:rsidRPr="00E90874">
        <w:rPr>
          <w:rFonts w:ascii="Times New Roman" w:hAnsi="Times New Roman" w:cs="Times New Roman"/>
          <w:iCs/>
          <w:color w:val="000000" w:themeColor="text1"/>
          <w:sz w:val="24"/>
          <w:szCs w:val="24"/>
        </w:rPr>
        <w:t xml:space="preserve"> </w:t>
      </w:r>
      <w:r w:rsidRPr="00E90874">
        <w:rPr>
          <w:rFonts w:ascii="Times New Roman" w:hAnsi="Times New Roman" w:cs="Times New Roman"/>
          <w:iCs/>
          <w:color w:val="000000" w:themeColor="text1"/>
          <w:sz w:val="24"/>
          <w:szCs w:val="24"/>
          <w:lang w:val="en-US"/>
        </w:rPr>
        <w:t> </w:t>
      </w:r>
      <w:hyperlink r:id="rId144" w:history="1">
        <w:r w:rsidRPr="00E90874">
          <w:rPr>
            <w:rFonts w:ascii="Times New Roman" w:hAnsi="Times New Roman" w:cs="Times New Roman"/>
            <w:bCs/>
            <w:color w:val="000000" w:themeColor="text1"/>
            <w:sz w:val="24"/>
            <w:szCs w:val="24"/>
            <w:lang w:val="en-US"/>
          </w:rPr>
          <w:t>C</w:t>
        </w:r>
      </w:hyperlink>
      <w:r w:rsidRPr="000B559D">
        <w:rPr>
          <w:rFonts w:ascii="Times New Roman" w:hAnsi="Times New Roman" w:cs="Times New Roman"/>
          <w:bCs/>
          <w:color w:val="000000" w:themeColor="text1"/>
          <w:sz w:val="24"/>
          <w:szCs w:val="24"/>
          <w:vertAlign w:val="subscript"/>
        </w:rPr>
        <w:t>6</w:t>
      </w:r>
      <w:hyperlink r:id="rId145" w:history="1">
        <w:r w:rsidRPr="00E90874">
          <w:rPr>
            <w:rFonts w:ascii="Times New Roman" w:hAnsi="Times New Roman" w:cs="Times New Roman"/>
            <w:bCs/>
            <w:color w:val="000000" w:themeColor="text1"/>
            <w:sz w:val="24"/>
            <w:szCs w:val="24"/>
            <w:lang w:val="en-US"/>
          </w:rPr>
          <w:t>H</w:t>
        </w:r>
      </w:hyperlink>
      <w:r w:rsidRPr="000B559D">
        <w:rPr>
          <w:rFonts w:ascii="Times New Roman" w:hAnsi="Times New Roman" w:cs="Times New Roman"/>
          <w:bCs/>
          <w:color w:val="000000" w:themeColor="text1"/>
          <w:sz w:val="24"/>
          <w:szCs w:val="24"/>
          <w:vertAlign w:val="subscript"/>
        </w:rPr>
        <w:t>5</w:t>
      </w:r>
      <w:r w:rsidRPr="00E90874">
        <w:rPr>
          <w:rFonts w:ascii="Times New Roman" w:hAnsi="Times New Roman" w:cs="Times New Roman"/>
          <w:bCs/>
          <w:color w:val="000000" w:themeColor="text1"/>
          <w:sz w:val="24"/>
          <w:szCs w:val="24"/>
        </w:rPr>
        <w:t>-</w:t>
      </w:r>
      <w:hyperlink r:id="rId146" w:history="1">
        <w:r w:rsidRPr="00E90874">
          <w:rPr>
            <w:rFonts w:ascii="Times New Roman" w:hAnsi="Times New Roman" w:cs="Times New Roman"/>
            <w:bCs/>
            <w:color w:val="000000" w:themeColor="text1"/>
            <w:sz w:val="24"/>
            <w:szCs w:val="24"/>
            <w:lang w:val="en-US"/>
          </w:rPr>
          <w:t>N</w:t>
        </w:r>
      </w:hyperlink>
      <w:r w:rsidRPr="00E90874">
        <w:rPr>
          <w:rFonts w:ascii="Times New Roman" w:hAnsi="Times New Roman" w:cs="Times New Roman"/>
          <w:bCs/>
          <w:color w:val="000000" w:themeColor="text1"/>
          <w:sz w:val="24"/>
          <w:szCs w:val="24"/>
        </w:rPr>
        <w:t xml:space="preserve"> &lt; и жирно-ароматические (содержат ароматический и алифатический радикалы) амины.</w:t>
      </w:r>
    </w:p>
    <w:p w:rsidR="00E90874" w:rsidRPr="00E90874" w:rsidRDefault="00E90874" w:rsidP="000B559D">
      <w:pPr>
        <w:spacing w:after="0"/>
        <w:ind w:firstLine="709"/>
        <w:jc w:val="center"/>
        <w:rPr>
          <w:rFonts w:ascii="Times New Roman" w:hAnsi="Times New Roman" w:cs="Times New Roman"/>
          <w:color w:val="000000" w:themeColor="text1"/>
          <w:sz w:val="24"/>
          <w:szCs w:val="24"/>
        </w:rPr>
      </w:pPr>
    </w:p>
    <w:p w:rsidR="000B559D" w:rsidRDefault="00E90874" w:rsidP="000B559D">
      <w:pPr>
        <w:spacing w:after="0"/>
        <w:ind w:firstLine="709"/>
        <w:jc w:val="center"/>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Билет</w:t>
      </w:r>
      <w:r w:rsidR="000B559D">
        <w:rPr>
          <w:rFonts w:ascii="Times New Roman" w:hAnsi="Times New Roman" w:cs="Times New Roman"/>
          <w:color w:val="000000" w:themeColor="text1"/>
          <w:sz w:val="24"/>
          <w:szCs w:val="24"/>
        </w:rPr>
        <w:t xml:space="preserve"> №</w:t>
      </w:r>
      <w:r w:rsidR="000B559D" w:rsidRPr="00E90874">
        <w:rPr>
          <w:rFonts w:ascii="Times New Roman" w:hAnsi="Times New Roman" w:cs="Times New Roman"/>
          <w:color w:val="000000" w:themeColor="text1"/>
          <w:sz w:val="24"/>
          <w:szCs w:val="24"/>
        </w:rPr>
        <w:t>22</w:t>
      </w:r>
    </w:p>
    <w:p w:rsidR="00E90874" w:rsidRPr="00E90874" w:rsidRDefault="00E90874" w:rsidP="000B559D">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1</w:t>
      </w:r>
      <w:r w:rsidR="000B559D">
        <w:rPr>
          <w:rFonts w:ascii="Times New Roman" w:hAnsi="Times New Roman" w:cs="Times New Roman"/>
          <w:color w:val="000000" w:themeColor="text1"/>
          <w:sz w:val="24"/>
          <w:szCs w:val="24"/>
        </w:rPr>
        <w:t xml:space="preserve">. </w:t>
      </w:r>
      <w:proofErr w:type="spellStart"/>
      <w:r w:rsidRPr="00E90874">
        <w:rPr>
          <w:rFonts w:ascii="Times New Roman" w:hAnsi="Times New Roman" w:cs="Times New Roman"/>
          <w:bCs/>
          <w:color w:val="000000" w:themeColor="text1"/>
          <w:sz w:val="24"/>
          <w:szCs w:val="24"/>
        </w:rPr>
        <w:t>Бензо́л</w:t>
      </w:r>
      <w:proofErr w:type="spellEnd"/>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w:t>
      </w:r>
      <w:hyperlink r:id="rId147" w:history="1">
        <w:r w:rsidRPr="00E90874">
          <w:rPr>
            <w:rFonts w:ascii="Times New Roman" w:hAnsi="Times New Roman" w:cs="Times New Roman"/>
            <w:color w:val="000000" w:themeColor="text1"/>
            <w:sz w:val="24"/>
            <w:szCs w:val="24"/>
            <w:lang w:val="en-US"/>
          </w:rPr>
          <w:t>C</w:t>
        </w:r>
        <w:r w:rsidRPr="00E90874">
          <w:rPr>
            <w:rFonts w:ascii="Times New Roman" w:hAnsi="Times New Roman" w:cs="Times New Roman"/>
            <w:color w:val="000000" w:themeColor="text1"/>
            <w:sz w:val="24"/>
            <w:szCs w:val="24"/>
          </w:rPr>
          <w:t xml:space="preserve"> 6</w:t>
        </w:r>
        <w:r w:rsidRPr="00E90874">
          <w:rPr>
            <w:rFonts w:ascii="Times New Roman" w:hAnsi="Times New Roman" w:cs="Times New Roman"/>
            <w:vanish/>
            <w:color w:val="000000" w:themeColor="text1"/>
            <w:sz w:val="24"/>
            <w:szCs w:val="24"/>
            <w:lang w:val="en-US"/>
          </w:rPr>
          <w:t>HYPERLINK</w:t>
        </w:r>
        <w:r w:rsidRPr="00E90874">
          <w:rPr>
            <w:rFonts w:ascii="Times New Roman" w:hAnsi="Times New Roman" w:cs="Times New Roman"/>
            <w:vanish/>
            <w:color w:val="000000" w:themeColor="text1"/>
            <w:sz w:val="24"/>
            <w:szCs w:val="24"/>
          </w:rPr>
          <w:t xml:space="preserve"> "</w:t>
        </w:r>
        <w:r w:rsidRPr="00E90874">
          <w:rPr>
            <w:rFonts w:ascii="Times New Roman" w:hAnsi="Times New Roman" w:cs="Times New Roman"/>
            <w:vanish/>
            <w:color w:val="000000" w:themeColor="text1"/>
            <w:sz w:val="24"/>
            <w:szCs w:val="24"/>
            <w:lang w:val="en-US"/>
          </w:rPr>
          <w:t>https</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ru</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wikipedia</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org</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wiki</w:t>
        </w:r>
        <w:r w:rsidRPr="00E90874">
          <w:rPr>
            <w:rFonts w:ascii="Times New Roman" w:hAnsi="Times New Roman" w:cs="Times New Roman"/>
            <w:vanish/>
            <w:color w:val="000000" w:themeColor="text1"/>
            <w:sz w:val="24"/>
            <w:szCs w:val="24"/>
          </w:rPr>
          <w:t xml:space="preserve">/Водород" </w:t>
        </w:r>
        <w:r w:rsidRPr="00E90874">
          <w:rPr>
            <w:rFonts w:ascii="Times New Roman" w:hAnsi="Times New Roman" w:cs="Times New Roman"/>
            <w:color w:val="000000" w:themeColor="text1"/>
            <w:sz w:val="24"/>
            <w:szCs w:val="24"/>
            <w:lang w:val="en-US"/>
          </w:rPr>
          <w:t>H</w:t>
        </w:r>
        <w:r w:rsidRPr="00E90874">
          <w:rPr>
            <w:rFonts w:ascii="Times New Roman" w:hAnsi="Times New Roman" w:cs="Times New Roman"/>
            <w:color w:val="000000" w:themeColor="text1"/>
            <w:sz w:val="24"/>
            <w:szCs w:val="24"/>
          </w:rPr>
          <w:t xml:space="preserve"> 6</w:t>
        </w:r>
      </w:hyperlink>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 </w:t>
      </w:r>
      <w:hyperlink r:id="rId148" w:history="1">
        <w:r w:rsidRPr="00E90874">
          <w:rPr>
            <w:rFonts w:ascii="Times New Roman" w:hAnsi="Times New Roman" w:cs="Times New Roman"/>
            <w:color w:val="000000" w:themeColor="text1"/>
            <w:sz w:val="24"/>
            <w:szCs w:val="24"/>
            <w:lang w:val="en-US"/>
          </w:rPr>
          <w:t>Ph</w:t>
        </w:r>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H</w:t>
        </w:r>
      </w:hyperlink>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 </w:t>
      </w:r>
      <w:hyperlink r:id="rId149" w:history="1">
        <w:r w:rsidRPr="00E90874">
          <w:rPr>
            <w:rFonts w:ascii="Times New Roman" w:hAnsi="Times New Roman" w:cs="Times New Roman"/>
            <w:color w:val="000000" w:themeColor="text1"/>
            <w:sz w:val="24"/>
            <w:szCs w:val="24"/>
          </w:rPr>
          <w:t>органическое химическое соединение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vanish/>
            <w:color w:val="000000" w:themeColor="text1"/>
            <w:sz w:val="24"/>
            <w:szCs w:val="24"/>
            <w:lang w:val="en-US"/>
          </w:rPr>
          <w:t>HYPERLINK</w:t>
        </w:r>
        <w:r w:rsidRPr="00E90874">
          <w:rPr>
            <w:rFonts w:ascii="Times New Roman" w:hAnsi="Times New Roman" w:cs="Times New Roman"/>
            <w:vanish/>
            <w:color w:val="000000" w:themeColor="text1"/>
            <w:sz w:val="24"/>
            <w:szCs w:val="24"/>
          </w:rPr>
          <w:t xml:space="preserve"> "</w:t>
        </w:r>
        <w:r w:rsidRPr="00E90874">
          <w:rPr>
            <w:rFonts w:ascii="Times New Roman" w:hAnsi="Times New Roman" w:cs="Times New Roman"/>
            <w:vanish/>
            <w:color w:val="000000" w:themeColor="text1"/>
            <w:sz w:val="24"/>
            <w:szCs w:val="24"/>
            <w:lang w:val="en-US"/>
          </w:rPr>
          <w:t>https</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ru</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wikipedia</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org</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wiki</w:t>
        </w:r>
        <w:r w:rsidRPr="00E90874">
          <w:rPr>
            <w:rFonts w:ascii="Times New Roman" w:hAnsi="Times New Roman" w:cs="Times New Roman"/>
            <w:vanish/>
            <w:color w:val="000000" w:themeColor="text1"/>
            <w:sz w:val="24"/>
            <w:szCs w:val="24"/>
          </w:rPr>
          <w:t xml:space="preserve">/Цвет" </w:t>
        </w:r>
        <w:r w:rsidRPr="00E90874">
          <w:rPr>
            <w:rFonts w:ascii="Times New Roman" w:hAnsi="Times New Roman" w:cs="Times New Roman"/>
            <w:color w:val="000000" w:themeColor="text1"/>
            <w:sz w:val="24"/>
            <w:szCs w:val="24"/>
          </w:rPr>
          <w:t xml:space="preserve">бесцветная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vanish/>
            <w:color w:val="000000" w:themeColor="text1"/>
            <w:sz w:val="24"/>
            <w:szCs w:val="24"/>
            <w:lang w:val="en-US"/>
          </w:rPr>
          <w:t>HYPERLINK</w:t>
        </w:r>
        <w:r w:rsidRPr="00E90874">
          <w:rPr>
            <w:rFonts w:ascii="Times New Roman" w:hAnsi="Times New Roman" w:cs="Times New Roman"/>
            <w:vanish/>
            <w:color w:val="000000" w:themeColor="text1"/>
            <w:sz w:val="24"/>
            <w:szCs w:val="24"/>
          </w:rPr>
          <w:t xml:space="preserve"> "</w:t>
        </w:r>
        <w:r w:rsidRPr="00E90874">
          <w:rPr>
            <w:rFonts w:ascii="Times New Roman" w:hAnsi="Times New Roman" w:cs="Times New Roman"/>
            <w:vanish/>
            <w:color w:val="000000" w:themeColor="text1"/>
            <w:sz w:val="24"/>
            <w:szCs w:val="24"/>
            <w:lang w:val="en-US"/>
          </w:rPr>
          <w:t>https</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ru</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wikipedia</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org</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wiki</w:t>
        </w:r>
        <w:r w:rsidRPr="00E90874">
          <w:rPr>
            <w:rFonts w:ascii="Times New Roman" w:hAnsi="Times New Roman" w:cs="Times New Roman"/>
            <w:vanish/>
            <w:color w:val="000000" w:themeColor="text1"/>
            <w:sz w:val="24"/>
            <w:szCs w:val="24"/>
          </w:rPr>
          <w:t xml:space="preserve">/Жидкость" </w:t>
        </w:r>
        <w:r w:rsidRPr="00E90874">
          <w:rPr>
            <w:rFonts w:ascii="Times New Roman" w:hAnsi="Times New Roman" w:cs="Times New Roman"/>
            <w:color w:val="000000" w:themeColor="text1"/>
            <w:sz w:val="24"/>
            <w:szCs w:val="24"/>
          </w:rPr>
          <w:t xml:space="preserve">жидкость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со специфическим сладковатым</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vanish/>
            <w:color w:val="000000" w:themeColor="text1"/>
            <w:sz w:val="24"/>
            <w:szCs w:val="24"/>
            <w:lang w:val="en-US"/>
          </w:rPr>
          <w:t>HYPERLINK</w:t>
        </w:r>
        <w:r w:rsidRPr="00E90874">
          <w:rPr>
            <w:rFonts w:ascii="Times New Roman" w:hAnsi="Times New Roman" w:cs="Times New Roman"/>
            <w:vanish/>
            <w:color w:val="000000" w:themeColor="text1"/>
            <w:sz w:val="24"/>
            <w:szCs w:val="24"/>
          </w:rPr>
          <w:t xml:space="preserve"> "</w:t>
        </w:r>
        <w:r w:rsidRPr="00E90874">
          <w:rPr>
            <w:rFonts w:ascii="Times New Roman" w:hAnsi="Times New Roman" w:cs="Times New Roman"/>
            <w:vanish/>
            <w:color w:val="000000" w:themeColor="text1"/>
            <w:sz w:val="24"/>
            <w:szCs w:val="24"/>
            <w:lang w:val="en-US"/>
          </w:rPr>
          <w:t>https</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ru</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wikipedia</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org</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wiki</w:t>
        </w:r>
        <w:r w:rsidRPr="00E90874">
          <w:rPr>
            <w:rFonts w:ascii="Times New Roman" w:hAnsi="Times New Roman" w:cs="Times New Roman"/>
            <w:vanish/>
            <w:color w:val="000000" w:themeColor="text1"/>
            <w:sz w:val="24"/>
            <w:szCs w:val="24"/>
          </w:rPr>
          <w:t xml:space="preserve">/Запах" </w:t>
        </w:r>
        <w:r w:rsidRPr="00E90874">
          <w:rPr>
            <w:rFonts w:ascii="Times New Roman" w:hAnsi="Times New Roman" w:cs="Times New Roman"/>
            <w:color w:val="000000" w:themeColor="text1"/>
            <w:sz w:val="24"/>
            <w:szCs w:val="24"/>
          </w:rPr>
          <w:t>запахом . Простейший</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vanish/>
            <w:color w:val="000000" w:themeColor="text1"/>
            <w:sz w:val="24"/>
            <w:szCs w:val="24"/>
            <w:lang w:val="en-US"/>
          </w:rPr>
          <w:t>HYPERLINK</w:t>
        </w:r>
        <w:r w:rsidRPr="00E90874">
          <w:rPr>
            <w:rFonts w:ascii="Times New Roman" w:hAnsi="Times New Roman" w:cs="Times New Roman"/>
            <w:vanish/>
            <w:color w:val="000000" w:themeColor="text1"/>
            <w:sz w:val="24"/>
            <w:szCs w:val="24"/>
          </w:rPr>
          <w:t xml:space="preserve"> "</w:t>
        </w:r>
        <w:r w:rsidRPr="00E90874">
          <w:rPr>
            <w:rFonts w:ascii="Times New Roman" w:hAnsi="Times New Roman" w:cs="Times New Roman"/>
            <w:vanish/>
            <w:color w:val="000000" w:themeColor="text1"/>
            <w:sz w:val="24"/>
            <w:szCs w:val="24"/>
            <w:lang w:val="en-US"/>
          </w:rPr>
          <w:t>https</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ru</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wikipedia</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org</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wiki</w:t>
        </w:r>
        <w:r w:rsidRPr="00E90874">
          <w:rPr>
            <w:rFonts w:ascii="Times New Roman" w:hAnsi="Times New Roman" w:cs="Times New Roman"/>
            <w:vanish/>
            <w:color w:val="000000" w:themeColor="text1"/>
            <w:sz w:val="24"/>
            <w:szCs w:val="24"/>
          </w:rPr>
          <w:t xml:space="preserve">/Ароматические_соединения" </w:t>
        </w:r>
        <w:r w:rsidRPr="00E90874">
          <w:rPr>
            <w:rFonts w:ascii="Times New Roman" w:hAnsi="Times New Roman" w:cs="Times New Roman"/>
            <w:color w:val="000000" w:themeColor="text1"/>
            <w:sz w:val="24"/>
            <w:szCs w:val="24"/>
          </w:rPr>
          <w:t>ароматический углеводород . Бензол входит в состав</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vanish/>
            <w:color w:val="000000" w:themeColor="text1"/>
            <w:sz w:val="24"/>
            <w:szCs w:val="24"/>
            <w:lang w:val="en-US"/>
          </w:rPr>
          <w:t>HYPERLINK</w:t>
        </w:r>
        <w:r w:rsidRPr="00E90874">
          <w:rPr>
            <w:rFonts w:ascii="Times New Roman" w:hAnsi="Times New Roman" w:cs="Times New Roman"/>
            <w:vanish/>
            <w:color w:val="000000" w:themeColor="text1"/>
            <w:sz w:val="24"/>
            <w:szCs w:val="24"/>
          </w:rPr>
          <w:t xml:space="preserve"> "</w:t>
        </w:r>
        <w:r w:rsidRPr="00E90874">
          <w:rPr>
            <w:rFonts w:ascii="Times New Roman" w:hAnsi="Times New Roman" w:cs="Times New Roman"/>
            <w:vanish/>
            <w:color w:val="000000" w:themeColor="text1"/>
            <w:sz w:val="24"/>
            <w:szCs w:val="24"/>
            <w:lang w:val="en-US"/>
          </w:rPr>
          <w:t>https</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ru</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wikipedia</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org</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wiki</w:t>
        </w:r>
        <w:r w:rsidRPr="00E90874">
          <w:rPr>
            <w:rFonts w:ascii="Times New Roman" w:hAnsi="Times New Roman" w:cs="Times New Roman"/>
            <w:vanish/>
            <w:color w:val="000000" w:themeColor="text1"/>
            <w:sz w:val="24"/>
            <w:szCs w:val="24"/>
          </w:rPr>
          <w:t xml:space="preserve">/Бензин" </w:t>
        </w:r>
        <w:r w:rsidRPr="00E90874">
          <w:rPr>
            <w:rFonts w:ascii="Times New Roman" w:hAnsi="Times New Roman" w:cs="Times New Roman"/>
            <w:color w:val="000000" w:themeColor="text1"/>
            <w:sz w:val="24"/>
            <w:szCs w:val="24"/>
          </w:rPr>
          <w:t>бензина , широко применяется в</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vanish/>
            <w:color w:val="000000" w:themeColor="text1"/>
            <w:sz w:val="24"/>
            <w:szCs w:val="24"/>
            <w:lang w:val="en-US"/>
          </w:rPr>
          <w:t>HYPERLINK</w:t>
        </w:r>
        <w:r w:rsidRPr="00E90874">
          <w:rPr>
            <w:rFonts w:ascii="Times New Roman" w:hAnsi="Times New Roman" w:cs="Times New Roman"/>
            <w:vanish/>
            <w:color w:val="000000" w:themeColor="text1"/>
            <w:sz w:val="24"/>
            <w:szCs w:val="24"/>
          </w:rPr>
          <w:t xml:space="preserve"> "</w:t>
        </w:r>
        <w:r w:rsidRPr="00E90874">
          <w:rPr>
            <w:rFonts w:ascii="Times New Roman" w:hAnsi="Times New Roman" w:cs="Times New Roman"/>
            <w:vanish/>
            <w:color w:val="000000" w:themeColor="text1"/>
            <w:sz w:val="24"/>
            <w:szCs w:val="24"/>
            <w:lang w:val="en-US"/>
          </w:rPr>
          <w:t>https</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ru</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wikipedia</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org</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wiki</w:t>
        </w:r>
        <w:r w:rsidRPr="00E90874">
          <w:rPr>
            <w:rFonts w:ascii="Times New Roman" w:hAnsi="Times New Roman" w:cs="Times New Roman"/>
            <w:vanish/>
            <w:color w:val="000000" w:themeColor="text1"/>
            <w:sz w:val="24"/>
            <w:szCs w:val="24"/>
          </w:rPr>
          <w:t xml:space="preserve">/Промышленность" </w:t>
        </w:r>
        <w:r w:rsidRPr="00E90874">
          <w:rPr>
            <w:rFonts w:ascii="Times New Roman" w:hAnsi="Times New Roman" w:cs="Times New Roman"/>
            <w:color w:val="000000" w:themeColor="text1"/>
            <w:sz w:val="24"/>
            <w:szCs w:val="24"/>
          </w:rPr>
          <w:t>промышленности , является исходным сырьём для производства</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vanish/>
            <w:color w:val="000000" w:themeColor="text1"/>
            <w:sz w:val="24"/>
            <w:szCs w:val="24"/>
            <w:lang w:val="en-US"/>
          </w:rPr>
          <w:t>HYPERLINK</w:t>
        </w:r>
        <w:r w:rsidRPr="00E90874">
          <w:rPr>
            <w:rFonts w:ascii="Times New Roman" w:hAnsi="Times New Roman" w:cs="Times New Roman"/>
            <w:vanish/>
            <w:color w:val="000000" w:themeColor="text1"/>
            <w:sz w:val="24"/>
            <w:szCs w:val="24"/>
          </w:rPr>
          <w:t xml:space="preserve"> "</w:t>
        </w:r>
        <w:r w:rsidRPr="00E90874">
          <w:rPr>
            <w:rFonts w:ascii="Times New Roman" w:hAnsi="Times New Roman" w:cs="Times New Roman"/>
            <w:vanish/>
            <w:color w:val="000000" w:themeColor="text1"/>
            <w:sz w:val="24"/>
            <w:szCs w:val="24"/>
            <w:lang w:val="en-US"/>
          </w:rPr>
          <w:t>https</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ru</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wikipedia</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org</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wiki</w:t>
        </w:r>
        <w:r w:rsidRPr="00E90874">
          <w:rPr>
            <w:rFonts w:ascii="Times New Roman" w:hAnsi="Times New Roman" w:cs="Times New Roman"/>
            <w:vanish/>
            <w:color w:val="000000" w:themeColor="text1"/>
            <w:sz w:val="24"/>
            <w:szCs w:val="24"/>
          </w:rPr>
          <w:t xml:space="preserve">/Лекарственное_средство" </w:t>
        </w:r>
        <w:r w:rsidRPr="00E90874">
          <w:rPr>
            <w:rFonts w:ascii="Times New Roman" w:hAnsi="Times New Roman" w:cs="Times New Roman"/>
            <w:color w:val="000000" w:themeColor="text1"/>
            <w:sz w:val="24"/>
            <w:szCs w:val="24"/>
          </w:rPr>
          <w:t>лекарств , различных</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vanish/>
            <w:color w:val="000000" w:themeColor="text1"/>
            <w:sz w:val="24"/>
            <w:szCs w:val="24"/>
            <w:lang w:val="en-US"/>
          </w:rPr>
          <w:t>HYPERLINK</w:t>
        </w:r>
        <w:r w:rsidRPr="00E90874">
          <w:rPr>
            <w:rFonts w:ascii="Times New Roman" w:hAnsi="Times New Roman" w:cs="Times New Roman"/>
            <w:vanish/>
            <w:color w:val="000000" w:themeColor="text1"/>
            <w:sz w:val="24"/>
            <w:szCs w:val="24"/>
          </w:rPr>
          <w:t xml:space="preserve"> "</w:t>
        </w:r>
        <w:r w:rsidRPr="00E90874">
          <w:rPr>
            <w:rFonts w:ascii="Times New Roman" w:hAnsi="Times New Roman" w:cs="Times New Roman"/>
            <w:vanish/>
            <w:color w:val="000000" w:themeColor="text1"/>
            <w:sz w:val="24"/>
            <w:szCs w:val="24"/>
            <w:lang w:val="en-US"/>
          </w:rPr>
          <w:t>https</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ru</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wikipedia</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org</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wiki</w:t>
        </w:r>
        <w:r w:rsidRPr="00E90874">
          <w:rPr>
            <w:rFonts w:ascii="Times New Roman" w:hAnsi="Times New Roman" w:cs="Times New Roman"/>
            <w:vanish/>
            <w:color w:val="000000" w:themeColor="text1"/>
            <w:sz w:val="24"/>
            <w:szCs w:val="24"/>
          </w:rPr>
          <w:t xml:space="preserve">/Пластмассы" </w:t>
        </w:r>
        <w:r w:rsidRPr="00E90874">
          <w:rPr>
            <w:rFonts w:ascii="Times New Roman" w:hAnsi="Times New Roman" w:cs="Times New Roman"/>
            <w:color w:val="000000" w:themeColor="text1"/>
            <w:sz w:val="24"/>
            <w:szCs w:val="24"/>
          </w:rPr>
          <w:t>пластмасс , синтетической</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vanish/>
            <w:color w:val="000000" w:themeColor="text1"/>
            <w:sz w:val="24"/>
            <w:szCs w:val="24"/>
            <w:lang w:val="en-US"/>
          </w:rPr>
          <w:t>HYPERLINK</w:t>
        </w:r>
        <w:r w:rsidRPr="00E90874">
          <w:rPr>
            <w:rFonts w:ascii="Times New Roman" w:hAnsi="Times New Roman" w:cs="Times New Roman"/>
            <w:vanish/>
            <w:color w:val="000000" w:themeColor="text1"/>
            <w:sz w:val="24"/>
            <w:szCs w:val="24"/>
          </w:rPr>
          <w:t xml:space="preserve"> "</w:t>
        </w:r>
        <w:r w:rsidRPr="00E90874">
          <w:rPr>
            <w:rFonts w:ascii="Times New Roman" w:hAnsi="Times New Roman" w:cs="Times New Roman"/>
            <w:vanish/>
            <w:color w:val="000000" w:themeColor="text1"/>
            <w:sz w:val="24"/>
            <w:szCs w:val="24"/>
            <w:lang w:val="en-US"/>
          </w:rPr>
          <w:t>https</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ru</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wikipedia</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org</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wiki</w:t>
        </w:r>
        <w:r w:rsidRPr="00E90874">
          <w:rPr>
            <w:rFonts w:ascii="Times New Roman" w:hAnsi="Times New Roman" w:cs="Times New Roman"/>
            <w:vanish/>
            <w:color w:val="000000" w:themeColor="text1"/>
            <w:sz w:val="24"/>
            <w:szCs w:val="24"/>
          </w:rPr>
          <w:t xml:space="preserve">/Резина" </w:t>
        </w:r>
        <w:r w:rsidRPr="00E90874">
          <w:rPr>
            <w:rFonts w:ascii="Times New Roman" w:hAnsi="Times New Roman" w:cs="Times New Roman"/>
            <w:color w:val="000000" w:themeColor="text1"/>
            <w:sz w:val="24"/>
            <w:szCs w:val="24"/>
          </w:rPr>
          <w:t>резины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vanish/>
            <w:color w:val="000000" w:themeColor="text1"/>
            <w:sz w:val="24"/>
            <w:szCs w:val="24"/>
            <w:lang w:val="en-US"/>
          </w:rPr>
          <w:t>HYPERLINK</w:t>
        </w:r>
        <w:r w:rsidRPr="00E90874">
          <w:rPr>
            <w:rFonts w:ascii="Times New Roman" w:hAnsi="Times New Roman" w:cs="Times New Roman"/>
            <w:vanish/>
            <w:color w:val="000000" w:themeColor="text1"/>
            <w:sz w:val="24"/>
            <w:szCs w:val="24"/>
          </w:rPr>
          <w:t xml:space="preserve"> "</w:t>
        </w:r>
        <w:r w:rsidRPr="00E90874">
          <w:rPr>
            <w:rFonts w:ascii="Times New Roman" w:hAnsi="Times New Roman" w:cs="Times New Roman"/>
            <w:vanish/>
            <w:color w:val="000000" w:themeColor="text1"/>
            <w:sz w:val="24"/>
            <w:szCs w:val="24"/>
            <w:lang w:val="en-US"/>
          </w:rPr>
          <w:t>https</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ru</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wikipedia</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org</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wiki</w:t>
        </w:r>
        <w:r w:rsidRPr="00E90874">
          <w:rPr>
            <w:rFonts w:ascii="Times New Roman" w:hAnsi="Times New Roman" w:cs="Times New Roman"/>
            <w:vanish/>
            <w:color w:val="000000" w:themeColor="text1"/>
            <w:sz w:val="24"/>
            <w:szCs w:val="24"/>
          </w:rPr>
          <w:t xml:space="preserve">/Красители" </w:t>
        </w:r>
        <w:r w:rsidRPr="00E90874">
          <w:rPr>
            <w:rFonts w:ascii="Times New Roman" w:hAnsi="Times New Roman" w:cs="Times New Roman"/>
            <w:color w:val="000000" w:themeColor="text1"/>
            <w:sz w:val="24"/>
            <w:szCs w:val="24"/>
          </w:rPr>
          <w:t>красителей . Хотя бензол входит в состав</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vanish/>
            <w:color w:val="000000" w:themeColor="text1"/>
            <w:sz w:val="24"/>
            <w:szCs w:val="24"/>
            <w:lang w:val="en-US"/>
          </w:rPr>
          <w:t>HYPERLINK</w:t>
        </w:r>
        <w:r w:rsidRPr="00E90874">
          <w:rPr>
            <w:rFonts w:ascii="Times New Roman" w:hAnsi="Times New Roman" w:cs="Times New Roman"/>
            <w:vanish/>
            <w:color w:val="000000" w:themeColor="text1"/>
            <w:sz w:val="24"/>
            <w:szCs w:val="24"/>
          </w:rPr>
          <w:t xml:space="preserve"> "</w:t>
        </w:r>
        <w:r w:rsidRPr="00E90874">
          <w:rPr>
            <w:rFonts w:ascii="Times New Roman" w:hAnsi="Times New Roman" w:cs="Times New Roman"/>
            <w:vanish/>
            <w:color w:val="000000" w:themeColor="text1"/>
            <w:sz w:val="24"/>
            <w:szCs w:val="24"/>
            <w:lang w:val="en-US"/>
          </w:rPr>
          <w:t>https</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ru</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wikipedia</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org</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wiki</w:t>
        </w:r>
        <w:r w:rsidRPr="00E90874">
          <w:rPr>
            <w:rFonts w:ascii="Times New Roman" w:hAnsi="Times New Roman" w:cs="Times New Roman"/>
            <w:vanish/>
            <w:color w:val="000000" w:themeColor="text1"/>
            <w:sz w:val="24"/>
            <w:szCs w:val="24"/>
          </w:rPr>
          <w:t xml:space="preserve">/Нефть" </w:t>
        </w:r>
        <w:r w:rsidRPr="00E90874">
          <w:rPr>
            <w:rFonts w:ascii="Times New Roman" w:hAnsi="Times New Roman" w:cs="Times New Roman"/>
            <w:color w:val="000000" w:themeColor="text1"/>
            <w:sz w:val="24"/>
            <w:szCs w:val="24"/>
          </w:rPr>
          <w:t>сырой нефти , в промышленных масштабах он синтезируется из других её компонентов.</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vanish/>
            <w:color w:val="000000" w:themeColor="text1"/>
            <w:sz w:val="24"/>
            <w:szCs w:val="24"/>
            <w:lang w:val="en-US"/>
          </w:rPr>
          <w:t>HYPERLINK</w:t>
        </w:r>
        <w:r w:rsidRPr="00E90874">
          <w:rPr>
            <w:rFonts w:ascii="Times New Roman" w:hAnsi="Times New Roman" w:cs="Times New Roman"/>
            <w:vanish/>
            <w:color w:val="000000" w:themeColor="text1"/>
            <w:sz w:val="24"/>
            <w:szCs w:val="24"/>
          </w:rPr>
          <w:t xml:space="preserve"> "</w:t>
        </w:r>
        <w:r w:rsidRPr="00E90874">
          <w:rPr>
            <w:rFonts w:ascii="Times New Roman" w:hAnsi="Times New Roman" w:cs="Times New Roman"/>
            <w:vanish/>
            <w:color w:val="000000" w:themeColor="text1"/>
            <w:sz w:val="24"/>
            <w:szCs w:val="24"/>
            <w:lang w:val="en-US"/>
          </w:rPr>
          <w:t>https</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ru</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wikipedia</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org</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wiki</w:t>
        </w:r>
        <w:r w:rsidRPr="00E90874">
          <w:rPr>
            <w:rFonts w:ascii="Times New Roman" w:hAnsi="Times New Roman" w:cs="Times New Roman"/>
            <w:vanish/>
            <w:color w:val="000000" w:themeColor="text1"/>
            <w:sz w:val="24"/>
            <w:szCs w:val="24"/>
          </w:rPr>
          <w:t xml:space="preserve">/Токсичность" </w:t>
        </w:r>
        <w:r w:rsidRPr="00E90874">
          <w:rPr>
            <w:rFonts w:ascii="Times New Roman" w:hAnsi="Times New Roman" w:cs="Times New Roman"/>
            <w:color w:val="000000" w:themeColor="text1"/>
            <w:sz w:val="24"/>
            <w:szCs w:val="24"/>
          </w:rPr>
          <w:t>Токсичен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vanish/>
            <w:color w:val="000000" w:themeColor="text1"/>
            <w:sz w:val="24"/>
            <w:szCs w:val="24"/>
            <w:lang w:val="en-US"/>
          </w:rPr>
          <w:t>HYPERLINK</w:t>
        </w:r>
        <w:r w:rsidRPr="00E90874">
          <w:rPr>
            <w:rFonts w:ascii="Times New Roman" w:hAnsi="Times New Roman" w:cs="Times New Roman"/>
            <w:vanish/>
            <w:color w:val="000000" w:themeColor="text1"/>
            <w:sz w:val="24"/>
            <w:szCs w:val="24"/>
          </w:rPr>
          <w:t xml:space="preserve"> "</w:t>
        </w:r>
        <w:r w:rsidRPr="00E90874">
          <w:rPr>
            <w:rFonts w:ascii="Times New Roman" w:hAnsi="Times New Roman" w:cs="Times New Roman"/>
            <w:vanish/>
            <w:color w:val="000000" w:themeColor="text1"/>
            <w:sz w:val="24"/>
            <w:szCs w:val="24"/>
            <w:lang w:val="en-US"/>
          </w:rPr>
          <w:t>https</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ru</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wikipedia</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org</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wiki</w:t>
        </w:r>
        <w:r w:rsidRPr="00E90874">
          <w:rPr>
            <w:rFonts w:ascii="Times New Roman" w:hAnsi="Times New Roman" w:cs="Times New Roman"/>
            <w:vanish/>
            <w:color w:val="000000" w:themeColor="text1"/>
            <w:sz w:val="24"/>
            <w:szCs w:val="24"/>
          </w:rPr>
          <w:t xml:space="preserve">/Канцероген" </w:t>
        </w:r>
        <w:r w:rsidRPr="00E90874">
          <w:rPr>
            <w:rFonts w:ascii="Times New Roman" w:hAnsi="Times New Roman" w:cs="Times New Roman"/>
            <w:color w:val="000000" w:themeColor="text1"/>
            <w:sz w:val="24"/>
            <w:szCs w:val="24"/>
          </w:rPr>
          <w:t>канцерогенен . При непродолжительном вдыхании паров бензола не возникает немедленного отравления, поэтому до недавнего времени порядок работ с бензолом особо не регламентировался.</w:t>
        </w:r>
      </w:hyperlink>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В больших дозах бензол вызывает</w:t>
      </w:r>
      <w:r w:rsidRPr="00E90874">
        <w:rPr>
          <w:rFonts w:ascii="Times New Roman" w:hAnsi="Times New Roman" w:cs="Times New Roman"/>
          <w:color w:val="000000" w:themeColor="text1"/>
          <w:sz w:val="24"/>
          <w:szCs w:val="24"/>
          <w:lang w:val="en-US"/>
        </w:rPr>
        <w:t> </w:t>
      </w:r>
      <w:proofErr w:type="spellStart"/>
      <w:r w:rsidR="000B559D" w:rsidRPr="00E90874">
        <w:rPr>
          <w:rFonts w:ascii="Times New Roman" w:hAnsi="Times New Roman" w:cs="Times New Roman"/>
          <w:color w:val="000000" w:themeColor="text1"/>
          <w:sz w:val="24"/>
          <w:szCs w:val="24"/>
          <w:lang w:val="en-US"/>
        </w:rPr>
        <w:t>тошноту</w:t>
      </w:r>
      <w:proofErr w:type="spellEnd"/>
      <w:r w:rsidR="000B559D" w:rsidRPr="00E90874">
        <w:rPr>
          <w:rFonts w:ascii="Times New Roman" w:hAnsi="Times New Roman" w:cs="Times New Roman"/>
          <w:color w:val="000000" w:themeColor="text1"/>
          <w:sz w:val="24"/>
          <w:szCs w:val="24"/>
          <w:lang w:val="en-US"/>
        </w:rPr>
        <w:t xml:space="preserve"> и</w:t>
      </w:r>
      <w:r w:rsidRPr="00E90874">
        <w:rPr>
          <w:rFonts w:ascii="Times New Roman" w:hAnsi="Times New Roman" w:cs="Times New Roman"/>
          <w:color w:val="000000" w:themeColor="text1"/>
          <w:sz w:val="24"/>
          <w:szCs w:val="24"/>
          <w:lang w:val="en-US"/>
        </w:rPr>
        <w:t> </w:t>
      </w:r>
      <w:proofErr w:type="spellStart"/>
      <w:r w:rsidR="000B559D" w:rsidRPr="00E90874">
        <w:rPr>
          <w:rFonts w:ascii="Times New Roman" w:hAnsi="Times New Roman" w:cs="Times New Roman"/>
          <w:color w:val="000000" w:themeColor="text1"/>
          <w:sz w:val="24"/>
          <w:szCs w:val="24"/>
          <w:lang w:val="en-US"/>
        </w:rPr>
        <w:t>головокружение</w:t>
      </w:r>
      <w:proofErr w:type="spellEnd"/>
      <w:r w:rsidR="000B559D" w:rsidRPr="00E90874">
        <w:rPr>
          <w:rFonts w:ascii="Times New Roman" w:hAnsi="Times New Roman" w:cs="Times New Roman"/>
          <w:color w:val="000000" w:themeColor="text1"/>
          <w:sz w:val="24"/>
          <w:szCs w:val="24"/>
          <w:lang w:val="en-US"/>
        </w:rPr>
        <w:t>,</w:t>
      </w:r>
      <w:r w:rsidRPr="00E90874">
        <w:rPr>
          <w:rFonts w:ascii="Times New Roman" w:hAnsi="Times New Roman" w:cs="Times New Roman"/>
          <w:color w:val="000000" w:themeColor="text1"/>
          <w:sz w:val="24"/>
          <w:szCs w:val="24"/>
        </w:rPr>
        <w:t xml:space="preserve"> а в некоторых тяжёлых случаях отравление может повлечь смертельный исход. Первым признаком отравления бензолом нередко бывает</w:t>
      </w:r>
      <w:r w:rsidRPr="00E90874">
        <w:rPr>
          <w:rFonts w:ascii="Times New Roman" w:hAnsi="Times New Roman" w:cs="Times New Roman"/>
          <w:color w:val="000000" w:themeColor="text1"/>
          <w:sz w:val="24"/>
          <w:szCs w:val="24"/>
          <w:lang w:val="en-US"/>
        </w:rPr>
        <w:t> </w:t>
      </w:r>
      <w:proofErr w:type="spellStart"/>
      <w:r w:rsidR="000B559D" w:rsidRPr="00E90874">
        <w:rPr>
          <w:rFonts w:ascii="Times New Roman" w:hAnsi="Times New Roman" w:cs="Times New Roman"/>
          <w:color w:val="000000" w:themeColor="text1"/>
          <w:sz w:val="24"/>
          <w:szCs w:val="24"/>
          <w:lang w:val="en-US"/>
        </w:rPr>
        <w:t>эйфория</w:t>
      </w:r>
      <w:proofErr w:type="spellEnd"/>
      <w:r w:rsidR="000B559D" w:rsidRPr="00E90874">
        <w:rPr>
          <w:rFonts w:ascii="Times New Roman" w:hAnsi="Times New Roman" w:cs="Times New Roman"/>
          <w:color w:val="000000" w:themeColor="text1"/>
          <w:sz w:val="24"/>
          <w:szCs w:val="24"/>
          <w:lang w:val="en-US"/>
        </w:rPr>
        <w:t>.</w:t>
      </w:r>
      <w:r w:rsidRPr="00E90874">
        <w:rPr>
          <w:rFonts w:ascii="Times New Roman" w:hAnsi="Times New Roman" w:cs="Times New Roman"/>
          <w:color w:val="000000" w:themeColor="text1"/>
          <w:sz w:val="24"/>
          <w:szCs w:val="24"/>
        </w:rPr>
        <w:t xml:space="preserve"> Пары бензола могут проникать через неповрежденную кожу. Жидкий бензол довольно сильно раздражает кожу. Если организм человека подвергается длительному воздействию бензола в малых количествах, последствия также могут быть очень серьёзными.</w:t>
      </w:r>
    </w:p>
    <w:p w:rsidR="000B559D"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Бензол является сильным</w:t>
      </w:r>
      <w:r w:rsidRPr="00E90874">
        <w:rPr>
          <w:rFonts w:ascii="Times New Roman" w:hAnsi="Times New Roman" w:cs="Times New Roman"/>
          <w:color w:val="000000" w:themeColor="text1"/>
          <w:sz w:val="24"/>
          <w:szCs w:val="24"/>
          <w:lang w:val="en-US"/>
        </w:rPr>
        <w:t> </w:t>
      </w:r>
      <w:proofErr w:type="spellStart"/>
      <w:r w:rsidR="000B559D" w:rsidRPr="00E90874">
        <w:rPr>
          <w:rFonts w:ascii="Times New Roman" w:hAnsi="Times New Roman" w:cs="Times New Roman"/>
          <w:color w:val="000000" w:themeColor="text1"/>
          <w:sz w:val="24"/>
          <w:szCs w:val="24"/>
          <w:lang w:val="en-US"/>
        </w:rPr>
        <w:t>канцерогеном</w:t>
      </w:r>
      <w:proofErr w:type="spellEnd"/>
      <w:r w:rsidR="000B559D" w:rsidRPr="00E90874">
        <w:rPr>
          <w:rFonts w:ascii="Times New Roman" w:hAnsi="Times New Roman" w:cs="Times New Roman"/>
          <w:color w:val="000000" w:themeColor="text1"/>
          <w:sz w:val="24"/>
          <w:szCs w:val="24"/>
          <w:lang w:val="en-US"/>
        </w:rPr>
        <w:t>.</w:t>
      </w:r>
      <w:r w:rsidRPr="00E90874">
        <w:rPr>
          <w:rFonts w:ascii="Times New Roman" w:hAnsi="Times New Roman" w:cs="Times New Roman"/>
          <w:color w:val="000000" w:themeColor="text1"/>
          <w:sz w:val="24"/>
          <w:szCs w:val="24"/>
        </w:rPr>
        <w:t xml:space="preserve"> Исследования показывают связь бензола с такими заболеваниями, как</w:t>
      </w:r>
      <w:r w:rsidRPr="00E90874">
        <w:rPr>
          <w:rFonts w:ascii="Times New Roman" w:hAnsi="Times New Roman" w:cs="Times New Roman"/>
          <w:color w:val="000000" w:themeColor="text1"/>
          <w:sz w:val="24"/>
          <w:szCs w:val="24"/>
          <w:lang w:val="en-US"/>
        </w:rPr>
        <w:t> </w:t>
      </w:r>
      <w:hyperlink r:id="rId150" w:history="1">
        <w:r w:rsidRPr="00E90874">
          <w:rPr>
            <w:rFonts w:ascii="Times New Roman" w:hAnsi="Times New Roman" w:cs="Times New Roman"/>
            <w:color w:val="000000" w:themeColor="text1"/>
            <w:sz w:val="24"/>
            <w:szCs w:val="24"/>
          </w:rPr>
          <w:t>апластическая анемия</w:t>
        </w:r>
      </w:hyperlink>
      <w:r w:rsidRPr="00E90874">
        <w:rPr>
          <w:rFonts w:ascii="Times New Roman" w:hAnsi="Times New Roman" w:cs="Times New Roman"/>
          <w:color w:val="000000" w:themeColor="text1"/>
          <w:sz w:val="24"/>
          <w:szCs w:val="24"/>
        </w:rPr>
        <w:t xml:space="preserve"> , острые</w:t>
      </w:r>
      <w:r w:rsidRPr="00E90874">
        <w:rPr>
          <w:rFonts w:ascii="Times New Roman" w:hAnsi="Times New Roman" w:cs="Times New Roman"/>
          <w:color w:val="000000" w:themeColor="text1"/>
          <w:sz w:val="24"/>
          <w:szCs w:val="24"/>
          <w:lang w:val="en-US"/>
        </w:rPr>
        <w:t> </w:t>
      </w:r>
      <w:hyperlink r:id="rId151" w:history="1">
        <w:r w:rsidRPr="00E90874">
          <w:rPr>
            <w:rFonts w:ascii="Times New Roman" w:hAnsi="Times New Roman" w:cs="Times New Roman"/>
            <w:color w:val="000000" w:themeColor="text1"/>
            <w:sz w:val="24"/>
            <w:szCs w:val="24"/>
          </w:rPr>
          <w:t>лейкозы</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w:t>
      </w:r>
      <w:hyperlink r:id="rId152" w:history="1">
        <w:r w:rsidRPr="00E90874">
          <w:rPr>
            <w:rFonts w:ascii="Times New Roman" w:hAnsi="Times New Roman" w:cs="Times New Roman"/>
            <w:color w:val="000000" w:themeColor="text1"/>
            <w:sz w:val="24"/>
            <w:szCs w:val="24"/>
          </w:rPr>
          <w:t>миелоидный</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rPr>
        <w:lastRenderedPageBreak/>
        <w:t>,</w:t>
      </w:r>
      <w:hyperlink r:id="rId153" w:history="1">
        <w:r w:rsidRPr="00E90874">
          <w:rPr>
            <w:rFonts w:ascii="Times New Roman" w:hAnsi="Times New Roman" w:cs="Times New Roman"/>
            <w:color w:val="000000" w:themeColor="text1"/>
            <w:sz w:val="24"/>
            <w:szCs w:val="24"/>
          </w:rPr>
          <w:t>лимфобластный</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hyperlink r:id="rId154" w:history="1">
        <w:r w:rsidRPr="00E90874">
          <w:rPr>
            <w:rFonts w:ascii="Times New Roman" w:hAnsi="Times New Roman" w:cs="Times New Roman"/>
            <w:color w:val="000000" w:themeColor="text1"/>
            <w:sz w:val="24"/>
            <w:szCs w:val="24"/>
          </w:rPr>
          <w:t>хронический миелоидный лейкоз</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hyperlink r:id="rId155" w:history="1">
        <w:r w:rsidRPr="00E90874">
          <w:rPr>
            <w:rFonts w:ascii="Times New Roman" w:hAnsi="Times New Roman" w:cs="Times New Roman"/>
            <w:color w:val="000000" w:themeColor="text1"/>
            <w:sz w:val="24"/>
            <w:szCs w:val="24"/>
          </w:rPr>
          <w:t>миелодиспластический синдром</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и заболевания</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lang w:val="en-US"/>
        </w:rPr>
        <w:fldChar w:fldCharType="begin"/>
      </w:r>
      <w:r w:rsidRPr="00E90874">
        <w:rPr>
          <w:rFonts w:ascii="Times New Roman" w:hAnsi="Times New Roman" w:cs="Times New Roman"/>
          <w:color w:val="000000" w:themeColor="text1"/>
          <w:sz w:val="24"/>
          <w:szCs w:val="24"/>
          <w:lang w:val="en-US"/>
        </w:rPr>
        <w:instrText>HYPERLINK</w:instrText>
      </w:r>
      <w:r w:rsidRPr="00E90874">
        <w:rPr>
          <w:rFonts w:ascii="Times New Roman" w:hAnsi="Times New Roman" w:cs="Times New Roman"/>
          <w:color w:val="000000" w:themeColor="text1"/>
          <w:sz w:val="24"/>
          <w:szCs w:val="24"/>
        </w:rPr>
        <w:instrText xml:space="preserve"> "</w:instrText>
      </w:r>
      <w:r w:rsidRPr="00E90874">
        <w:rPr>
          <w:rFonts w:ascii="Times New Roman" w:hAnsi="Times New Roman" w:cs="Times New Roman"/>
          <w:color w:val="000000" w:themeColor="text1"/>
          <w:sz w:val="24"/>
          <w:szCs w:val="24"/>
          <w:lang w:val="en-US"/>
        </w:rPr>
        <w:instrText>https</w:instrText>
      </w:r>
      <w:r w:rsidRPr="00E90874">
        <w:rPr>
          <w:rFonts w:ascii="Times New Roman" w:hAnsi="Times New Roman" w:cs="Times New Roman"/>
          <w:color w:val="000000" w:themeColor="text1"/>
          <w:sz w:val="24"/>
          <w:szCs w:val="24"/>
        </w:rPr>
        <w:instrText>://</w:instrText>
      </w:r>
      <w:r w:rsidRPr="00E90874">
        <w:rPr>
          <w:rFonts w:ascii="Times New Roman" w:hAnsi="Times New Roman" w:cs="Times New Roman"/>
          <w:color w:val="000000" w:themeColor="text1"/>
          <w:sz w:val="24"/>
          <w:szCs w:val="24"/>
          <w:lang w:val="en-US"/>
        </w:rPr>
        <w:instrText>ru</w:instrText>
      </w:r>
      <w:r w:rsidRPr="00E90874">
        <w:rPr>
          <w:rFonts w:ascii="Times New Roman" w:hAnsi="Times New Roman" w:cs="Times New Roman"/>
          <w:color w:val="000000" w:themeColor="text1"/>
          <w:sz w:val="24"/>
          <w:szCs w:val="24"/>
        </w:rPr>
        <w:instrText>.</w:instrText>
      </w:r>
      <w:r w:rsidRPr="00E90874">
        <w:rPr>
          <w:rFonts w:ascii="Times New Roman" w:hAnsi="Times New Roman" w:cs="Times New Roman"/>
          <w:color w:val="000000" w:themeColor="text1"/>
          <w:sz w:val="24"/>
          <w:szCs w:val="24"/>
          <w:lang w:val="en-US"/>
        </w:rPr>
        <w:instrText>wikipedia</w:instrText>
      </w:r>
      <w:r w:rsidRPr="00E90874">
        <w:rPr>
          <w:rFonts w:ascii="Times New Roman" w:hAnsi="Times New Roman" w:cs="Times New Roman"/>
          <w:color w:val="000000" w:themeColor="text1"/>
          <w:sz w:val="24"/>
          <w:szCs w:val="24"/>
        </w:rPr>
        <w:instrText>.</w:instrText>
      </w:r>
      <w:r w:rsidRPr="00E90874">
        <w:rPr>
          <w:rFonts w:ascii="Times New Roman" w:hAnsi="Times New Roman" w:cs="Times New Roman"/>
          <w:color w:val="000000" w:themeColor="text1"/>
          <w:sz w:val="24"/>
          <w:szCs w:val="24"/>
          <w:lang w:val="en-US"/>
        </w:rPr>
        <w:instrText>org</w:instrText>
      </w:r>
      <w:r w:rsidRPr="00E90874">
        <w:rPr>
          <w:rFonts w:ascii="Times New Roman" w:hAnsi="Times New Roman" w:cs="Times New Roman"/>
          <w:color w:val="000000" w:themeColor="text1"/>
          <w:sz w:val="24"/>
          <w:szCs w:val="24"/>
        </w:rPr>
        <w:instrText>/</w:instrText>
      </w:r>
      <w:r w:rsidRPr="00E90874">
        <w:rPr>
          <w:rFonts w:ascii="Times New Roman" w:hAnsi="Times New Roman" w:cs="Times New Roman"/>
          <w:color w:val="000000" w:themeColor="text1"/>
          <w:sz w:val="24"/>
          <w:szCs w:val="24"/>
          <w:lang w:val="en-US"/>
        </w:rPr>
        <w:instrText>wiki</w:instrText>
      </w:r>
      <w:r w:rsidRPr="00E90874">
        <w:rPr>
          <w:rFonts w:ascii="Times New Roman" w:hAnsi="Times New Roman" w:cs="Times New Roman"/>
          <w:color w:val="000000" w:themeColor="text1"/>
          <w:sz w:val="24"/>
          <w:szCs w:val="24"/>
        </w:rPr>
        <w:instrText xml:space="preserve">/Костный_мозг" </w:instrText>
      </w:r>
      <w:r w:rsidRPr="00E90874">
        <w:rPr>
          <w:rFonts w:ascii="Times New Roman" w:hAnsi="Times New Roman" w:cs="Times New Roman"/>
          <w:color w:val="000000" w:themeColor="text1"/>
          <w:sz w:val="24"/>
          <w:szCs w:val="24"/>
          <w:lang w:val="en-US"/>
        </w:rPr>
      </w:r>
      <w:r w:rsidRPr="00E90874">
        <w:rPr>
          <w:rFonts w:ascii="Times New Roman" w:hAnsi="Times New Roman" w:cs="Times New Roman"/>
          <w:color w:val="000000" w:themeColor="text1"/>
          <w:sz w:val="24"/>
          <w:szCs w:val="24"/>
          <w:lang w:val="en-US"/>
        </w:rPr>
        <w:fldChar w:fldCharType="separate"/>
      </w:r>
      <w:r w:rsidRPr="00E90874">
        <w:rPr>
          <w:rFonts w:ascii="Times New Roman" w:hAnsi="Times New Roman" w:cs="Times New Roman"/>
          <w:color w:val="000000" w:themeColor="text1"/>
          <w:sz w:val="24"/>
          <w:szCs w:val="24"/>
        </w:rPr>
        <w:t>костного мозга</w:t>
      </w:r>
      <w:r w:rsidR="000B559D">
        <w:rPr>
          <w:rFonts w:ascii="Times New Roman" w:hAnsi="Times New Roman" w:cs="Times New Roman"/>
          <w:color w:val="000000" w:themeColor="text1"/>
          <w:sz w:val="24"/>
          <w:szCs w:val="24"/>
        </w:rPr>
        <w:t xml:space="preserve"> .</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0B559D">
        <w:rPr>
          <w:rFonts w:ascii="Times New Roman" w:hAnsi="Times New Roman" w:cs="Times New Roman"/>
          <w:b/>
          <w:color w:val="000000" w:themeColor="text1"/>
          <w:sz w:val="24"/>
          <w:szCs w:val="24"/>
        </w:rPr>
        <w:t>2</w:t>
      </w:r>
      <w:r w:rsidR="000B559D" w:rsidRPr="000B559D">
        <w:rPr>
          <w:rFonts w:ascii="Times New Roman" w:hAnsi="Times New Roman" w:cs="Times New Roman"/>
          <w:b/>
          <w:color w:val="000000" w:themeColor="text1"/>
          <w:sz w:val="24"/>
          <w:szCs w:val="24"/>
        </w:rPr>
        <w:t>.</w:t>
      </w:r>
      <w:r w:rsidRPr="00E90874">
        <w:rPr>
          <w:rFonts w:ascii="Times New Roman" w:hAnsi="Times New Roman" w:cs="Times New Roman"/>
          <w:color w:val="000000" w:themeColor="text1"/>
          <w:sz w:val="24"/>
          <w:szCs w:val="24"/>
          <w:lang w:val="en-US"/>
        </w:rPr>
        <w:fldChar w:fldCharType="end"/>
      </w:r>
      <w:r w:rsidR="000B559D">
        <w:rPr>
          <w:rFonts w:ascii="Times New Roman" w:hAnsi="Times New Roman" w:cs="Times New Roman"/>
          <w:color w:val="000000" w:themeColor="text1"/>
          <w:sz w:val="24"/>
          <w:szCs w:val="24"/>
        </w:rPr>
        <w:t xml:space="preserve"> </w:t>
      </w:r>
      <w:proofErr w:type="spellStart"/>
      <w:r w:rsidRPr="00E90874">
        <w:rPr>
          <w:rFonts w:ascii="Times New Roman" w:hAnsi="Times New Roman" w:cs="Times New Roman"/>
          <w:bCs/>
          <w:color w:val="000000" w:themeColor="text1"/>
          <w:sz w:val="24"/>
          <w:szCs w:val="24"/>
        </w:rPr>
        <w:t>Анили́н</w:t>
      </w:r>
      <w:proofErr w:type="spellEnd"/>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w:t>
      </w:r>
      <w:proofErr w:type="spellStart"/>
      <w:proofErr w:type="gramStart"/>
      <w:r w:rsidRPr="00E90874">
        <w:rPr>
          <w:rFonts w:ascii="Times New Roman" w:hAnsi="Times New Roman" w:cs="Times New Roman"/>
          <w:color w:val="000000" w:themeColor="text1"/>
          <w:sz w:val="24"/>
          <w:szCs w:val="24"/>
        </w:rPr>
        <w:t>фениламин</w:t>
      </w:r>
      <w:proofErr w:type="spellEnd"/>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w:t>
      </w:r>
      <w:proofErr w:type="gramEnd"/>
      <w:r w:rsidRPr="00E90874">
        <w:rPr>
          <w:rFonts w:ascii="Times New Roman" w:hAnsi="Times New Roman" w:cs="Times New Roman"/>
          <w:color w:val="000000" w:themeColor="text1"/>
          <w:sz w:val="24"/>
          <w:szCs w:val="24"/>
        </w:rPr>
        <w:t xml:space="preserve"> органическое соединение с формулой</w:t>
      </w:r>
      <w:r w:rsidRPr="00E90874">
        <w:rPr>
          <w:rFonts w:ascii="Times New Roman" w:hAnsi="Times New Roman" w:cs="Times New Roman"/>
          <w:color w:val="000000" w:themeColor="text1"/>
          <w:sz w:val="24"/>
          <w:szCs w:val="24"/>
          <w:lang w:val="en-US"/>
        </w:rPr>
        <w:t> </w:t>
      </w:r>
      <w:hyperlink r:id="rId156" w:history="1">
        <w:r w:rsidRPr="00E90874">
          <w:rPr>
            <w:rFonts w:ascii="Times New Roman" w:hAnsi="Times New Roman" w:cs="Times New Roman"/>
            <w:bCs/>
            <w:color w:val="000000" w:themeColor="text1"/>
            <w:sz w:val="24"/>
            <w:szCs w:val="24"/>
            <w:lang w:val="en-US"/>
          </w:rPr>
          <w:t>C</w:t>
        </w:r>
      </w:hyperlink>
      <w:r w:rsidRPr="00E90874">
        <w:rPr>
          <w:rFonts w:ascii="Times New Roman" w:hAnsi="Times New Roman" w:cs="Times New Roman"/>
          <w:bCs/>
          <w:color w:val="000000" w:themeColor="text1"/>
          <w:sz w:val="24"/>
          <w:szCs w:val="24"/>
        </w:rPr>
        <w:t xml:space="preserve"> 6</w:t>
      </w:r>
      <w:hyperlink r:id="rId157" w:history="1">
        <w:r w:rsidRPr="00E90874">
          <w:rPr>
            <w:rFonts w:ascii="Times New Roman" w:hAnsi="Times New Roman" w:cs="Times New Roman"/>
            <w:bCs/>
            <w:color w:val="000000" w:themeColor="text1"/>
            <w:sz w:val="24"/>
            <w:szCs w:val="24"/>
            <w:lang w:val="en-US"/>
          </w:rPr>
          <w:t>H</w:t>
        </w:r>
      </w:hyperlink>
      <w:r w:rsidRPr="00E90874">
        <w:rPr>
          <w:rFonts w:ascii="Times New Roman" w:hAnsi="Times New Roman" w:cs="Times New Roman"/>
          <w:bCs/>
          <w:color w:val="000000" w:themeColor="text1"/>
          <w:sz w:val="24"/>
          <w:szCs w:val="24"/>
        </w:rPr>
        <w:t xml:space="preserve"> 5</w:t>
      </w:r>
      <w:hyperlink r:id="rId158" w:history="1">
        <w:r w:rsidRPr="00E90874">
          <w:rPr>
            <w:rFonts w:ascii="Times New Roman" w:hAnsi="Times New Roman" w:cs="Times New Roman"/>
            <w:color w:val="000000" w:themeColor="text1"/>
            <w:sz w:val="24"/>
            <w:szCs w:val="24"/>
            <w:lang w:val="en-US"/>
          </w:rPr>
          <w:t>N</w:t>
        </w:r>
        <w:r w:rsidRPr="00E90874">
          <w:rPr>
            <w:rFonts w:ascii="Times New Roman" w:hAnsi="Times New Roman" w:cs="Times New Roman"/>
            <w:vanish/>
            <w:color w:val="000000" w:themeColor="text1"/>
            <w:sz w:val="24"/>
            <w:szCs w:val="24"/>
            <w:lang w:val="en-US"/>
          </w:rPr>
          <w:t>HYPERLINK</w:t>
        </w:r>
        <w:r w:rsidRPr="00E90874">
          <w:rPr>
            <w:rFonts w:ascii="Times New Roman" w:hAnsi="Times New Roman" w:cs="Times New Roman"/>
            <w:vanish/>
            <w:color w:val="000000" w:themeColor="text1"/>
            <w:sz w:val="24"/>
            <w:szCs w:val="24"/>
          </w:rPr>
          <w:t xml:space="preserve"> "</w:t>
        </w:r>
        <w:r w:rsidRPr="00E90874">
          <w:rPr>
            <w:rFonts w:ascii="Times New Roman" w:hAnsi="Times New Roman" w:cs="Times New Roman"/>
            <w:vanish/>
            <w:color w:val="000000" w:themeColor="text1"/>
            <w:sz w:val="24"/>
            <w:szCs w:val="24"/>
            <w:lang w:val="en-US"/>
          </w:rPr>
          <w:t>https</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ru</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wikipedia</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org</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wiki</w:t>
        </w:r>
        <w:r w:rsidRPr="00E90874">
          <w:rPr>
            <w:rFonts w:ascii="Times New Roman" w:hAnsi="Times New Roman" w:cs="Times New Roman"/>
            <w:vanish/>
            <w:color w:val="000000" w:themeColor="text1"/>
            <w:sz w:val="24"/>
            <w:szCs w:val="24"/>
          </w:rPr>
          <w:t xml:space="preserve">/Водород" </w:t>
        </w:r>
        <w:r w:rsidRPr="00E90874">
          <w:rPr>
            <w:rFonts w:ascii="Times New Roman" w:hAnsi="Times New Roman" w:cs="Times New Roman"/>
            <w:color w:val="000000" w:themeColor="text1"/>
            <w:sz w:val="24"/>
            <w:szCs w:val="24"/>
            <w:lang w:val="en-US"/>
          </w:rPr>
          <w:t>H</w:t>
        </w:r>
        <w:r w:rsidRPr="00E90874">
          <w:rPr>
            <w:rFonts w:ascii="Times New Roman" w:hAnsi="Times New Roman" w:cs="Times New Roman"/>
            <w:color w:val="000000" w:themeColor="text1"/>
            <w:sz w:val="24"/>
            <w:szCs w:val="24"/>
          </w:rPr>
          <w:t xml:space="preserve"> 2, простейший ароматический</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vanish/>
            <w:color w:val="000000" w:themeColor="text1"/>
            <w:sz w:val="24"/>
            <w:szCs w:val="24"/>
            <w:lang w:val="en-US"/>
          </w:rPr>
          <w:t>HYPERLINK</w:t>
        </w:r>
        <w:r w:rsidRPr="00E90874">
          <w:rPr>
            <w:rFonts w:ascii="Times New Roman" w:hAnsi="Times New Roman" w:cs="Times New Roman"/>
            <w:vanish/>
            <w:color w:val="000000" w:themeColor="text1"/>
            <w:sz w:val="24"/>
            <w:szCs w:val="24"/>
          </w:rPr>
          <w:t xml:space="preserve"> "</w:t>
        </w:r>
        <w:r w:rsidRPr="00E90874">
          <w:rPr>
            <w:rFonts w:ascii="Times New Roman" w:hAnsi="Times New Roman" w:cs="Times New Roman"/>
            <w:vanish/>
            <w:color w:val="000000" w:themeColor="text1"/>
            <w:sz w:val="24"/>
            <w:szCs w:val="24"/>
            <w:lang w:val="en-US"/>
          </w:rPr>
          <w:t>https</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ru</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wikipedia</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org</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wiki</w:t>
        </w:r>
        <w:r w:rsidRPr="00E90874">
          <w:rPr>
            <w:rFonts w:ascii="Times New Roman" w:hAnsi="Times New Roman" w:cs="Times New Roman"/>
            <w:vanish/>
            <w:color w:val="000000" w:themeColor="text1"/>
            <w:sz w:val="24"/>
            <w:szCs w:val="24"/>
          </w:rPr>
          <w:t xml:space="preserve">/Амины" </w:t>
        </w:r>
        <w:r w:rsidRPr="00E90874">
          <w:rPr>
            <w:rFonts w:ascii="Times New Roman" w:hAnsi="Times New Roman" w:cs="Times New Roman"/>
            <w:color w:val="000000" w:themeColor="text1"/>
            <w:sz w:val="24"/>
            <w:szCs w:val="24"/>
          </w:rPr>
          <w:t>амин</w:t>
        </w:r>
      </w:hyperlink>
      <w:r w:rsidRPr="00E90874">
        <w:rPr>
          <w:rFonts w:ascii="Times New Roman" w:hAnsi="Times New Roman" w:cs="Times New Roman"/>
          <w:color w:val="000000" w:themeColor="text1"/>
          <w:sz w:val="24"/>
          <w:szCs w:val="24"/>
        </w:rPr>
        <w:t xml:space="preserve"> . Представляет собой бесцветную маслянистую жидкость с характерным запахом, немного тяжелее воды и плохо в ней растворим, хорошо растворяется в органических растворителях. </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В промышленности анилин получают в две стадии. На первой стадии бензол</w:t>
      </w:r>
      <w:r w:rsidRPr="00E90874">
        <w:rPr>
          <w:rFonts w:ascii="Times New Roman" w:hAnsi="Times New Roman" w:cs="Times New Roman"/>
          <w:color w:val="000000" w:themeColor="text1"/>
          <w:sz w:val="24"/>
          <w:szCs w:val="24"/>
          <w:lang w:val="en-US"/>
        </w:rPr>
        <w:t> </w:t>
      </w:r>
      <w:hyperlink r:id="rId159" w:history="1">
        <w:r w:rsidRPr="00E90874">
          <w:rPr>
            <w:rFonts w:ascii="Times New Roman" w:hAnsi="Times New Roman" w:cs="Times New Roman"/>
            <w:color w:val="000000" w:themeColor="text1"/>
            <w:sz w:val="24"/>
            <w:szCs w:val="24"/>
          </w:rPr>
          <w:t>нитруется</w:t>
        </w:r>
      </w:hyperlink>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смесью концентрированной азотной и серной кислот при температуре 50—60</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C</w:t>
      </w:r>
      <w:r w:rsidRPr="00E90874">
        <w:rPr>
          <w:rFonts w:ascii="Times New Roman" w:hAnsi="Times New Roman" w:cs="Times New Roman"/>
          <w:color w:val="000000" w:themeColor="text1"/>
          <w:sz w:val="24"/>
          <w:szCs w:val="24"/>
        </w:rPr>
        <w:t>, в результате образуется</w:t>
      </w:r>
      <w:r w:rsidRPr="00E90874">
        <w:rPr>
          <w:rFonts w:ascii="Times New Roman" w:hAnsi="Times New Roman" w:cs="Times New Roman"/>
          <w:color w:val="000000" w:themeColor="text1"/>
          <w:sz w:val="24"/>
          <w:szCs w:val="24"/>
          <w:lang w:val="en-US"/>
        </w:rPr>
        <w:t> </w:t>
      </w:r>
      <w:proofErr w:type="spellStart"/>
      <w:r w:rsidR="000B559D" w:rsidRPr="00E90874">
        <w:rPr>
          <w:rFonts w:ascii="Times New Roman" w:hAnsi="Times New Roman" w:cs="Times New Roman"/>
          <w:color w:val="000000" w:themeColor="text1"/>
          <w:sz w:val="24"/>
          <w:szCs w:val="24"/>
          <w:lang w:val="en-US"/>
        </w:rPr>
        <w:t>катализаторов</w:t>
      </w:r>
      <w:proofErr w:type="spellEnd"/>
      <w:r w:rsidR="000B559D" w:rsidRPr="00E90874">
        <w:rPr>
          <w:rFonts w:ascii="Times New Roman" w:hAnsi="Times New Roman" w:cs="Times New Roman"/>
          <w:color w:val="000000" w:themeColor="text1"/>
          <w:sz w:val="24"/>
          <w:szCs w:val="24"/>
          <w:lang w:val="en-US"/>
        </w:rPr>
        <w:t xml:space="preserve">. </w:t>
      </w:r>
      <w:proofErr w:type="spellStart"/>
      <w:r w:rsidR="000B559D" w:rsidRPr="00E90874">
        <w:rPr>
          <w:rFonts w:ascii="Times New Roman" w:hAnsi="Times New Roman" w:cs="Times New Roman"/>
          <w:color w:val="000000" w:themeColor="text1"/>
          <w:sz w:val="24"/>
          <w:szCs w:val="24"/>
          <w:lang w:val="en-US"/>
        </w:rPr>
        <w:t>Изначально</w:t>
      </w:r>
      <w:proofErr w:type="spellEnd"/>
      <w:r w:rsidRPr="00E90874">
        <w:rPr>
          <w:rFonts w:ascii="Times New Roman" w:hAnsi="Times New Roman" w:cs="Times New Roman"/>
          <w:color w:val="000000" w:themeColor="text1"/>
          <w:sz w:val="24"/>
          <w:szCs w:val="24"/>
        </w:rPr>
        <w:t xml:space="preserve"> анилин получали восстановлением нитробензола молекулярным водородом; практический выход анилина не превышал 15</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 При взаимодействии концентрированной соляной кислоты с железом выделялся атомарный</w:t>
      </w:r>
      <w:r w:rsidRPr="00E90874">
        <w:rPr>
          <w:rFonts w:ascii="Times New Roman" w:hAnsi="Times New Roman" w:cs="Times New Roman"/>
          <w:color w:val="000000" w:themeColor="text1"/>
          <w:sz w:val="24"/>
          <w:szCs w:val="24"/>
          <w:lang w:val="en-US"/>
        </w:rPr>
        <w:t> </w:t>
      </w:r>
      <w:proofErr w:type="spellStart"/>
      <w:r w:rsidR="000B559D" w:rsidRPr="00E90874">
        <w:rPr>
          <w:rFonts w:ascii="Times New Roman" w:hAnsi="Times New Roman" w:cs="Times New Roman"/>
          <w:color w:val="000000" w:themeColor="text1"/>
          <w:sz w:val="24"/>
          <w:szCs w:val="24"/>
          <w:lang w:val="en-US"/>
        </w:rPr>
        <w:t>водород</w:t>
      </w:r>
      <w:proofErr w:type="spellEnd"/>
      <w:r w:rsidR="000B559D" w:rsidRPr="00E90874">
        <w:rPr>
          <w:rFonts w:ascii="Times New Roman" w:hAnsi="Times New Roman" w:cs="Times New Roman"/>
          <w:color w:val="000000" w:themeColor="text1"/>
          <w:sz w:val="24"/>
          <w:szCs w:val="24"/>
          <w:lang w:val="en-US"/>
        </w:rPr>
        <w:t>,</w:t>
      </w:r>
      <w:r w:rsidRPr="00E90874">
        <w:rPr>
          <w:rFonts w:ascii="Times New Roman" w:hAnsi="Times New Roman" w:cs="Times New Roman"/>
          <w:color w:val="000000" w:themeColor="text1"/>
          <w:sz w:val="24"/>
          <w:szCs w:val="24"/>
        </w:rPr>
        <w:t xml:space="preserve"> более химически активный по сравнению с молекулярным.</w:t>
      </w:r>
      <w:r w:rsidRPr="00E90874">
        <w:rPr>
          <w:rFonts w:ascii="Times New Roman" w:hAnsi="Times New Roman" w:cs="Times New Roman"/>
          <w:color w:val="000000" w:themeColor="text1"/>
          <w:sz w:val="24"/>
          <w:szCs w:val="24"/>
          <w:lang w:val="en-US"/>
        </w:rPr>
        <w:t> </w:t>
      </w:r>
      <w:hyperlink r:id="rId160" w:history="1">
        <w:r w:rsidRPr="00E90874">
          <w:rPr>
            <w:rFonts w:ascii="Times New Roman" w:hAnsi="Times New Roman" w:cs="Times New Roman"/>
            <w:color w:val="000000" w:themeColor="text1"/>
            <w:sz w:val="24"/>
            <w:szCs w:val="24"/>
          </w:rPr>
          <w:t>Реакция Зинина</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является более эффективным методом получения анилина. В реакционную массу вливали</w:t>
      </w:r>
      <w:r w:rsidRPr="00E90874">
        <w:rPr>
          <w:rFonts w:ascii="Times New Roman" w:hAnsi="Times New Roman" w:cs="Times New Roman"/>
          <w:color w:val="000000" w:themeColor="text1"/>
          <w:sz w:val="24"/>
          <w:szCs w:val="24"/>
          <w:lang w:val="en-US"/>
        </w:rPr>
        <w:t> </w:t>
      </w:r>
      <w:proofErr w:type="spellStart"/>
      <w:r w:rsidR="000B559D" w:rsidRPr="00E90874">
        <w:rPr>
          <w:rFonts w:ascii="Times New Roman" w:hAnsi="Times New Roman" w:cs="Times New Roman"/>
          <w:color w:val="000000" w:themeColor="text1"/>
          <w:sz w:val="24"/>
          <w:szCs w:val="24"/>
          <w:lang w:val="en-US"/>
        </w:rPr>
        <w:t>нитробензол</w:t>
      </w:r>
      <w:proofErr w:type="spellEnd"/>
      <w:r w:rsidR="000B559D" w:rsidRPr="00E90874">
        <w:rPr>
          <w:rFonts w:ascii="Times New Roman" w:hAnsi="Times New Roman" w:cs="Times New Roman"/>
          <w:color w:val="000000" w:themeColor="text1"/>
          <w:sz w:val="24"/>
          <w:szCs w:val="24"/>
          <w:lang w:val="en-US"/>
        </w:rPr>
        <w:t>,</w:t>
      </w:r>
      <w:r w:rsidRPr="00E90874">
        <w:rPr>
          <w:rFonts w:ascii="Times New Roman" w:hAnsi="Times New Roman" w:cs="Times New Roman"/>
          <w:color w:val="000000" w:themeColor="text1"/>
          <w:sz w:val="24"/>
          <w:szCs w:val="24"/>
        </w:rPr>
        <w:t xml:space="preserve"> который восстанавливается до анилина.</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По состоянию на 2002 год, в мире основная часть производимого анилина используется для производства</w:t>
      </w:r>
      <w:r w:rsidRPr="00E90874">
        <w:rPr>
          <w:rFonts w:ascii="Times New Roman" w:hAnsi="Times New Roman" w:cs="Times New Roman"/>
          <w:color w:val="000000" w:themeColor="text1"/>
          <w:sz w:val="24"/>
          <w:szCs w:val="24"/>
          <w:lang w:val="en-US"/>
        </w:rPr>
        <w:t> </w:t>
      </w:r>
      <w:proofErr w:type="spellStart"/>
      <w:r w:rsidR="000B559D" w:rsidRPr="00E90874">
        <w:rPr>
          <w:rFonts w:ascii="Times New Roman" w:hAnsi="Times New Roman" w:cs="Times New Roman"/>
          <w:color w:val="000000" w:themeColor="text1"/>
          <w:sz w:val="24"/>
          <w:szCs w:val="24"/>
          <w:lang w:val="en-US"/>
        </w:rPr>
        <w:t>метилдиизоцианатов</w:t>
      </w:r>
      <w:proofErr w:type="spellEnd"/>
      <w:r w:rsidR="000B559D" w:rsidRPr="00E90874">
        <w:rPr>
          <w:rFonts w:ascii="Times New Roman" w:hAnsi="Times New Roman" w:cs="Times New Roman"/>
          <w:color w:val="000000" w:themeColor="text1"/>
          <w:sz w:val="24"/>
          <w:szCs w:val="24"/>
          <w:lang w:val="en-US"/>
        </w:rPr>
        <w:t>,</w:t>
      </w:r>
      <w:r w:rsidRPr="00E90874">
        <w:rPr>
          <w:rFonts w:ascii="Times New Roman" w:hAnsi="Times New Roman" w:cs="Times New Roman"/>
          <w:color w:val="000000" w:themeColor="text1"/>
          <w:sz w:val="24"/>
          <w:szCs w:val="24"/>
        </w:rPr>
        <w:t xml:space="preserve"> используемых затем для производства</w:t>
      </w:r>
      <w:proofErr w:type="spellStart"/>
      <w:r w:rsidR="000B559D" w:rsidRPr="00E90874">
        <w:rPr>
          <w:rFonts w:ascii="Times New Roman" w:hAnsi="Times New Roman" w:cs="Times New Roman"/>
          <w:color w:val="000000" w:themeColor="text1"/>
          <w:sz w:val="24"/>
          <w:szCs w:val="24"/>
          <w:lang w:val="en-US"/>
        </w:rPr>
        <w:t>полиуретанов</w:t>
      </w:r>
      <w:proofErr w:type="spellEnd"/>
      <w:r w:rsidR="000B559D" w:rsidRPr="00E90874">
        <w:rPr>
          <w:rFonts w:ascii="Times New Roman" w:hAnsi="Times New Roman" w:cs="Times New Roman"/>
          <w:color w:val="000000" w:themeColor="text1"/>
          <w:sz w:val="24"/>
          <w:szCs w:val="24"/>
          <w:lang w:val="en-US"/>
        </w:rPr>
        <w:t>.</w:t>
      </w:r>
      <w:r w:rsidRPr="00E90874">
        <w:rPr>
          <w:rFonts w:ascii="Times New Roman" w:hAnsi="Times New Roman" w:cs="Times New Roman"/>
          <w:color w:val="000000" w:themeColor="text1"/>
          <w:sz w:val="24"/>
          <w:szCs w:val="24"/>
        </w:rPr>
        <w:t xml:space="preserve"> Анилин также используется при производстве искусственных</w:t>
      </w:r>
      <w:r w:rsidRPr="00E90874">
        <w:rPr>
          <w:rFonts w:ascii="Times New Roman" w:hAnsi="Times New Roman" w:cs="Times New Roman"/>
          <w:color w:val="000000" w:themeColor="text1"/>
          <w:sz w:val="24"/>
          <w:szCs w:val="24"/>
          <w:lang w:val="en-US"/>
        </w:rPr>
        <w:t> </w:t>
      </w:r>
      <w:r w:rsidR="000B559D" w:rsidRPr="000B559D">
        <w:rPr>
          <w:rFonts w:ascii="Times New Roman" w:hAnsi="Times New Roman" w:cs="Times New Roman"/>
          <w:color w:val="000000" w:themeColor="text1"/>
          <w:sz w:val="24"/>
          <w:szCs w:val="24"/>
        </w:rPr>
        <w:t>каучуков,</w:t>
      </w:r>
      <w:r w:rsidRPr="00E90874">
        <w:rPr>
          <w:rFonts w:ascii="Times New Roman" w:hAnsi="Times New Roman" w:cs="Times New Roman"/>
          <w:color w:val="000000" w:themeColor="text1"/>
          <w:sz w:val="24"/>
          <w:szCs w:val="24"/>
          <w:lang w:val="en-US"/>
        </w:rPr>
        <w:t> </w:t>
      </w:r>
      <w:r w:rsidR="000B559D" w:rsidRPr="000B559D">
        <w:rPr>
          <w:rFonts w:ascii="Times New Roman" w:hAnsi="Times New Roman" w:cs="Times New Roman"/>
          <w:color w:val="000000" w:themeColor="text1"/>
          <w:sz w:val="24"/>
          <w:szCs w:val="24"/>
        </w:rPr>
        <w:t>гербицидов и</w:t>
      </w:r>
      <w:r w:rsidRPr="00E90874">
        <w:rPr>
          <w:rFonts w:ascii="Times New Roman" w:hAnsi="Times New Roman" w:cs="Times New Roman"/>
          <w:color w:val="000000" w:themeColor="text1"/>
          <w:sz w:val="24"/>
          <w:szCs w:val="24"/>
          <w:lang w:val="en-US"/>
        </w:rPr>
        <w:t> </w:t>
      </w:r>
      <w:r w:rsidR="000B559D" w:rsidRPr="000B559D">
        <w:rPr>
          <w:rFonts w:ascii="Times New Roman" w:hAnsi="Times New Roman" w:cs="Times New Roman"/>
          <w:color w:val="000000" w:themeColor="text1"/>
          <w:sz w:val="24"/>
          <w:szCs w:val="24"/>
        </w:rPr>
        <w:t>красителей (</w:t>
      </w:r>
      <w:r w:rsidRPr="00E90874">
        <w:rPr>
          <w:rFonts w:ascii="Times New Roman" w:hAnsi="Times New Roman" w:cs="Times New Roman"/>
          <w:color w:val="000000" w:themeColor="text1"/>
          <w:sz w:val="24"/>
          <w:szCs w:val="24"/>
        </w:rPr>
        <w:t>фиолетового красителя</w:t>
      </w:r>
      <w:r w:rsidRPr="00E90874">
        <w:rPr>
          <w:rFonts w:ascii="Times New Roman" w:hAnsi="Times New Roman" w:cs="Times New Roman"/>
          <w:color w:val="000000" w:themeColor="text1"/>
          <w:sz w:val="24"/>
          <w:szCs w:val="24"/>
          <w:lang w:val="en-US"/>
        </w:rPr>
        <w:t> </w:t>
      </w:r>
      <w:proofErr w:type="spellStart"/>
      <w:r w:rsidR="000B559D" w:rsidRPr="00E90874">
        <w:rPr>
          <w:rFonts w:ascii="Times New Roman" w:hAnsi="Times New Roman" w:cs="Times New Roman"/>
          <w:color w:val="000000" w:themeColor="text1"/>
          <w:sz w:val="24"/>
          <w:szCs w:val="24"/>
          <w:lang w:val="en-US"/>
        </w:rPr>
        <w:t>мовеина</w:t>
      </w:r>
      <w:proofErr w:type="spellEnd"/>
      <w:r w:rsidR="000B559D" w:rsidRPr="00E90874">
        <w:rPr>
          <w:rFonts w:ascii="Times New Roman" w:hAnsi="Times New Roman" w:cs="Times New Roman"/>
          <w:color w:val="000000" w:themeColor="text1"/>
          <w:sz w:val="24"/>
          <w:szCs w:val="24"/>
          <w:lang w:val="en-US"/>
        </w:rPr>
        <w:t>)</w:t>
      </w:r>
      <w:r w:rsidRPr="00E90874">
        <w:rPr>
          <w:rFonts w:ascii="Times New Roman" w:hAnsi="Times New Roman" w:cs="Times New Roman"/>
          <w:color w:val="000000" w:themeColor="text1"/>
          <w:sz w:val="24"/>
          <w:szCs w:val="24"/>
        </w:rPr>
        <w:t>.</w:t>
      </w:r>
      <w:r w:rsidR="000B559D" w:rsidRPr="00E90874">
        <w:rPr>
          <w:rFonts w:ascii="Times New Roman" w:hAnsi="Times New Roman" w:cs="Times New Roman"/>
          <w:color w:val="000000" w:themeColor="text1"/>
          <w:sz w:val="24"/>
          <w:szCs w:val="24"/>
        </w:rPr>
        <w:t xml:space="preserve"> </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В России он в основном применяется в качестве полупродукта в производстве</w:t>
      </w:r>
      <w:r w:rsidRPr="00E90874">
        <w:rPr>
          <w:rFonts w:ascii="Times New Roman" w:hAnsi="Times New Roman" w:cs="Times New Roman"/>
          <w:color w:val="000000" w:themeColor="text1"/>
          <w:sz w:val="24"/>
          <w:szCs w:val="24"/>
          <w:lang w:val="en-US"/>
        </w:rPr>
        <w:t> </w:t>
      </w:r>
      <w:hyperlink r:id="rId161" w:history="1">
        <w:r w:rsidRPr="00E90874">
          <w:rPr>
            <w:rFonts w:ascii="Times New Roman" w:hAnsi="Times New Roman" w:cs="Times New Roman"/>
            <w:color w:val="000000" w:themeColor="text1"/>
            <w:sz w:val="24"/>
            <w:szCs w:val="24"/>
          </w:rPr>
          <w:t>красителей</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hyperlink r:id="rId162" w:history="1">
        <w:r w:rsidRPr="00E90874">
          <w:rPr>
            <w:rFonts w:ascii="Times New Roman" w:hAnsi="Times New Roman" w:cs="Times New Roman"/>
            <w:color w:val="000000" w:themeColor="text1"/>
            <w:sz w:val="24"/>
            <w:szCs w:val="24"/>
          </w:rPr>
          <w:t>взрывчатых веществ</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и лекарственных средств (</w:t>
      </w:r>
      <w:hyperlink r:id="rId163" w:history="1">
        <w:r w:rsidRPr="00E90874">
          <w:rPr>
            <w:rFonts w:ascii="Times New Roman" w:hAnsi="Times New Roman" w:cs="Times New Roman"/>
            <w:color w:val="000000" w:themeColor="text1"/>
            <w:sz w:val="24"/>
            <w:szCs w:val="24"/>
          </w:rPr>
          <w:t>сульфаниламидные препараты</w:t>
        </w:r>
      </w:hyperlink>
      <w:r w:rsidRPr="00E90874">
        <w:rPr>
          <w:rFonts w:ascii="Times New Roman" w:hAnsi="Times New Roman" w:cs="Times New Roman"/>
          <w:color w:val="000000" w:themeColor="text1"/>
          <w:sz w:val="24"/>
          <w:szCs w:val="24"/>
        </w:rPr>
        <w:t xml:space="preserve"> ), но в связи с ожидаемым ростом производства</w:t>
      </w:r>
      <w:r w:rsidRPr="00E90874">
        <w:rPr>
          <w:rFonts w:ascii="Times New Roman" w:hAnsi="Times New Roman" w:cs="Times New Roman"/>
          <w:color w:val="000000" w:themeColor="text1"/>
          <w:sz w:val="24"/>
          <w:szCs w:val="24"/>
          <w:lang w:val="en-US"/>
        </w:rPr>
        <w:t> </w:t>
      </w:r>
      <w:hyperlink r:id="rId164" w:history="1">
        <w:r w:rsidRPr="00E90874">
          <w:rPr>
            <w:rFonts w:ascii="Times New Roman" w:hAnsi="Times New Roman" w:cs="Times New Roman"/>
            <w:color w:val="000000" w:themeColor="text1"/>
            <w:sz w:val="24"/>
            <w:szCs w:val="24"/>
          </w:rPr>
          <w:t>полиуретанов</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возможно значительное изменение картины в среднесрочной перспективе.</w:t>
      </w:r>
    </w:p>
    <w:p w:rsidR="000B559D" w:rsidRDefault="000B559D" w:rsidP="000B559D">
      <w:pPr>
        <w:spacing w:after="0"/>
        <w:ind w:firstLine="709"/>
        <w:jc w:val="center"/>
        <w:rPr>
          <w:rFonts w:ascii="Times New Roman" w:hAnsi="Times New Roman" w:cs="Times New Roman"/>
          <w:color w:val="000000" w:themeColor="text1"/>
          <w:sz w:val="24"/>
          <w:szCs w:val="24"/>
        </w:rPr>
      </w:pPr>
    </w:p>
    <w:p w:rsidR="000B559D" w:rsidRDefault="000B559D" w:rsidP="000B559D">
      <w:pPr>
        <w:spacing w:after="0"/>
        <w:ind w:firstLine="709"/>
        <w:jc w:val="center"/>
        <w:rPr>
          <w:rFonts w:ascii="Times New Roman" w:hAnsi="Times New Roman" w:cs="Times New Roman"/>
          <w:color w:val="000000" w:themeColor="text1"/>
          <w:sz w:val="24"/>
          <w:szCs w:val="24"/>
        </w:rPr>
      </w:pPr>
      <w:r w:rsidRPr="000B559D">
        <w:rPr>
          <w:rFonts w:ascii="Times New Roman" w:hAnsi="Times New Roman" w:cs="Times New Roman"/>
          <w:b/>
          <w:color w:val="000000" w:themeColor="text1"/>
          <w:sz w:val="24"/>
          <w:szCs w:val="24"/>
        </w:rPr>
        <w:t>Билет №</w:t>
      </w:r>
      <w:r w:rsidRPr="000B559D">
        <w:rPr>
          <w:rFonts w:ascii="Times New Roman" w:hAnsi="Times New Roman" w:cs="Times New Roman"/>
          <w:b/>
          <w:color w:val="000000" w:themeColor="text1"/>
          <w:sz w:val="24"/>
          <w:szCs w:val="24"/>
        </w:rPr>
        <w:t>23</w:t>
      </w:r>
    </w:p>
    <w:p w:rsidR="00E90874" w:rsidRPr="00E90874" w:rsidRDefault="00E90874" w:rsidP="006548BA">
      <w:pPr>
        <w:spacing w:after="0"/>
        <w:ind w:firstLine="709"/>
        <w:jc w:val="both"/>
        <w:rPr>
          <w:rFonts w:ascii="Times New Roman" w:hAnsi="Times New Roman" w:cs="Times New Roman"/>
          <w:color w:val="000000" w:themeColor="text1"/>
          <w:sz w:val="24"/>
          <w:szCs w:val="24"/>
        </w:rPr>
      </w:pPr>
      <w:r w:rsidRPr="006548BA">
        <w:rPr>
          <w:rFonts w:ascii="Times New Roman" w:hAnsi="Times New Roman" w:cs="Times New Roman"/>
          <w:b/>
          <w:color w:val="000000" w:themeColor="text1"/>
          <w:sz w:val="24"/>
          <w:szCs w:val="24"/>
        </w:rPr>
        <w:t>1</w:t>
      </w:r>
      <w:r w:rsidR="006548BA" w:rsidRPr="006548BA">
        <w:rPr>
          <w:rFonts w:ascii="Times New Roman" w:hAnsi="Times New Roman" w:cs="Times New Roman"/>
          <w:b/>
          <w:color w:val="000000" w:themeColor="text1"/>
          <w:sz w:val="24"/>
          <w:szCs w:val="24"/>
        </w:rPr>
        <w:t>.</w:t>
      </w:r>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bCs/>
          <w:color w:val="000000" w:themeColor="text1"/>
          <w:sz w:val="24"/>
          <w:szCs w:val="24"/>
        </w:rPr>
        <w:t>Бензол</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 xml:space="preserve">— первый представитель класса </w:t>
      </w:r>
      <w:proofErr w:type="spellStart"/>
      <w:proofErr w:type="gramStart"/>
      <w:r w:rsidRPr="00E90874">
        <w:rPr>
          <w:rFonts w:ascii="Times New Roman" w:hAnsi="Times New Roman" w:cs="Times New Roman"/>
          <w:color w:val="000000" w:themeColor="text1"/>
          <w:sz w:val="24"/>
          <w:szCs w:val="24"/>
        </w:rPr>
        <w:t>аренов</w:t>
      </w:r>
      <w:proofErr w:type="spellEnd"/>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006548BA">
        <w:rPr>
          <w:rFonts w:ascii="Times New Roman" w:hAnsi="Times New Roman" w:cs="Times New Roman"/>
          <w:color w:val="000000" w:themeColor="text1"/>
          <w:sz w:val="24"/>
          <w:szCs w:val="24"/>
        </w:rPr>
        <w:t>—</w:t>
      </w:r>
      <w:proofErr w:type="gramEnd"/>
      <w:r w:rsidR="006548BA">
        <w:rPr>
          <w:rFonts w:ascii="Times New Roman" w:hAnsi="Times New Roman" w:cs="Times New Roman"/>
          <w:color w:val="000000" w:themeColor="text1"/>
          <w:sz w:val="24"/>
          <w:szCs w:val="24"/>
        </w:rPr>
        <w:t xml:space="preserve"> ароматических углеводородов. </w:t>
      </w:r>
      <w:r w:rsidRPr="00E90874">
        <w:rPr>
          <w:rFonts w:ascii="Times New Roman" w:hAnsi="Times New Roman" w:cs="Times New Roman"/>
          <w:color w:val="000000" w:themeColor="text1"/>
          <w:sz w:val="24"/>
          <w:szCs w:val="24"/>
        </w:rPr>
        <w:t>Гомологический ряд бензола имеет общую формулу С</w:t>
      </w:r>
      <w:r w:rsidRPr="00E90874">
        <w:rPr>
          <w:rFonts w:ascii="Times New Roman" w:hAnsi="Times New Roman" w:cs="Times New Roman"/>
          <w:color w:val="000000" w:themeColor="text1"/>
          <w:position w:val="-7"/>
          <w:sz w:val="24"/>
          <w:szCs w:val="24"/>
          <w:lang w:val="en-US"/>
        </w:rPr>
        <w:t>n</w:t>
      </w:r>
      <w:r w:rsidRPr="00E90874">
        <w:rPr>
          <w:rFonts w:ascii="Times New Roman" w:hAnsi="Times New Roman" w:cs="Times New Roman"/>
          <w:color w:val="000000" w:themeColor="text1"/>
          <w:sz w:val="24"/>
          <w:szCs w:val="24"/>
        </w:rPr>
        <w:t>Н</w:t>
      </w:r>
      <w:r w:rsidRPr="00E90874">
        <w:rPr>
          <w:rFonts w:ascii="Times New Roman" w:hAnsi="Times New Roman" w:cs="Times New Roman"/>
          <w:color w:val="000000" w:themeColor="text1"/>
          <w:position w:val="-7"/>
          <w:sz w:val="24"/>
          <w:szCs w:val="24"/>
        </w:rPr>
        <w:t>2</w:t>
      </w:r>
      <w:r w:rsidRPr="00E90874">
        <w:rPr>
          <w:rFonts w:ascii="Times New Roman" w:hAnsi="Times New Roman" w:cs="Times New Roman"/>
          <w:color w:val="000000" w:themeColor="text1"/>
          <w:position w:val="-7"/>
          <w:sz w:val="24"/>
          <w:szCs w:val="24"/>
          <w:lang w:val="en-US"/>
        </w:rPr>
        <w:t>n</w:t>
      </w:r>
      <w:r w:rsidRPr="00E90874">
        <w:rPr>
          <w:rFonts w:ascii="Times New Roman" w:hAnsi="Times New Roman" w:cs="Times New Roman"/>
          <w:color w:val="000000" w:themeColor="text1"/>
          <w:position w:val="-7"/>
          <w:sz w:val="24"/>
          <w:szCs w:val="24"/>
        </w:rPr>
        <w:t>-6</w:t>
      </w:r>
      <w:r w:rsidRPr="00E90874">
        <w:rPr>
          <w:rFonts w:ascii="Times New Roman" w:hAnsi="Times New Roman" w:cs="Times New Roman"/>
          <w:color w:val="000000" w:themeColor="text1"/>
          <w:sz w:val="24"/>
          <w:szCs w:val="24"/>
        </w:rPr>
        <w:t>. Гомологи можно рассматривать как производные бензола, в котором один или несколько атомов водорода замещены различными углеводородными радикалами. Например, С</w:t>
      </w:r>
      <w:r w:rsidRPr="00E90874">
        <w:rPr>
          <w:rFonts w:ascii="Times New Roman" w:hAnsi="Times New Roman" w:cs="Times New Roman"/>
          <w:color w:val="000000" w:themeColor="text1"/>
          <w:position w:val="-7"/>
          <w:sz w:val="24"/>
          <w:szCs w:val="24"/>
        </w:rPr>
        <w:t>6</w:t>
      </w:r>
      <w:r w:rsidRPr="00E90874">
        <w:rPr>
          <w:rFonts w:ascii="Times New Roman" w:hAnsi="Times New Roman" w:cs="Times New Roman"/>
          <w:color w:val="000000" w:themeColor="text1"/>
          <w:sz w:val="24"/>
          <w:szCs w:val="24"/>
        </w:rPr>
        <w:t>Н</w:t>
      </w:r>
      <w:r w:rsidRPr="00E90874">
        <w:rPr>
          <w:rFonts w:ascii="Times New Roman" w:hAnsi="Times New Roman" w:cs="Times New Roman"/>
          <w:color w:val="000000" w:themeColor="text1"/>
          <w:position w:val="-7"/>
          <w:sz w:val="24"/>
          <w:szCs w:val="24"/>
        </w:rPr>
        <w:t>5</w:t>
      </w:r>
      <w:r w:rsidRPr="00E90874">
        <w:rPr>
          <w:rFonts w:ascii="Times New Roman" w:hAnsi="Times New Roman" w:cs="Times New Roman"/>
          <w:color w:val="000000" w:themeColor="text1"/>
          <w:sz w:val="24"/>
          <w:szCs w:val="24"/>
        </w:rPr>
        <w:t>-СН</w:t>
      </w:r>
      <w:r w:rsidRPr="00E90874">
        <w:rPr>
          <w:rFonts w:ascii="Times New Roman" w:hAnsi="Times New Roman" w:cs="Times New Roman"/>
          <w:color w:val="000000" w:themeColor="text1"/>
          <w:position w:val="-7"/>
          <w:sz w:val="24"/>
          <w:szCs w:val="24"/>
        </w:rPr>
        <w:t>3</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 метилбензол или толуол, С</w:t>
      </w:r>
      <w:r w:rsidRPr="00E90874">
        <w:rPr>
          <w:rFonts w:ascii="Times New Roman" w:hAnsi="Times New Roman" w:cs="Times New Roman"/>
          <w:color w:val="000000" w:themeColor="text1"/>
          <w:position w:val="-7"/>
          <w:sz w:val="24"/>
          <w:szCs w:val="24"/>
        </w:rPr>
        <w:t>6</w:t>
      </w:r>
      <w:r w:rsidRPr="00E90874">
        <w:rPr>
          <w:rFonts w:ascii="Times New Roman" w:hAnsi="Times New Roman" w:cs="Times New Roman"/>
          <w:color w:val="000000" w:themeColor="text1"/>
          <w:sz w:val="24"/>
          <w:szCs w:val="24"/>
        </w:rPr>
        <w:t>Н</w:t>
      </w:r>
      <w:r w:rsidRPr="00E90874">
        <w:rPr>
          <w:rFonts w:ascii="Times New Roman" w:hAnsi="Times New Roman" w:cs="Times New Roman"/>
          <w:color w:val="000000" w:themeColor="text1"/>
          <w:position w:val="-7"/>
          <w:sz w:val="24"/>
          <w:szCs w:val="24"/>
        </w:rPr>
        <w:t>4</w:t>
      </w:r>
      <w:r w:rsidRPr="00E90874">
        <w:rPr>
          <w:rFonts w:ascii="Times New Roman" w:hAnsi="Times New Roman" w:cs="Times New Roman"/>
          <w:color w:val="000000" w:themeColor="text1"/>
          <w:sz w:val="24"/>
          <w:szCs w:val="24"/>
        </w:rPr>
        <w:t>(СН</w:t>
      </w:r>
      <w:r w:rsidRPr="00E90874">
        <w:rPr>
          <w:rFonts w:ascii="Times New Roman" w:hAnsi="Times New Roman" w:cs="Times New Roman"/>
          <w:color w:val="000000" w:themeColor="text1"/>
          <w:position w:val="-7"/>
          <w:sz w:val="24"/>
          <w:szCs w:val="24"/>
        </w:rPr>
        <w:t>3</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position w:val="-7"/>
          <w:sz w:val="24"/>
          <w:szCs w:val="24"/>
        </w:rPr>
        <w:t>2</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 xml:space="preserve">- </w:t>
      </w:r>
      <w:proofErr w:type="spellStart"/>
      <w:r w:rsidRPr="00E90874">
        <w:rPr>
          <w:rFonts w:ascii="Times New Roman" w:hAnsi="Times New Roman" w:cs="Times New Roman"/>
          <w:color w:val="000000" w:themeColor="text1"/>
          <w:sz w:val="24"/>
          <w:szCs w:val="24"/>
        </w:rPr>
        <w:t>диметилбензол</w:t>
      </w:r>
      <w:proofErr w:type="spellEnd"/>
      <w:r w:rsidRPr="00E90874">
        <w:rPr>
          <w:rFonts w:ascii="Times New Roman" w:hAnsi="Times New Roman" w:cs="Times New Roman"/>
          <w:color w:val="000000" w:themeColor="text1"/>
          <w:sz w:val="24"/>
          <w:szCs w:val="24"/>
        </w:rPr>
        <w:t xml:space="preserve"> или ксилол, С</w:t>
      </w:r>
      <w:r w:rsidRPr="00E90874">
        <w:rPr>
          <w:rFonts w:ascii="Times New Roman" w:hAnsi="Times New Roman" w:cs="Times New Roman"/>
          <w:color w:val="000000" w:themeColor="text1"/>
          <w:position w:val="-7"/>
          <w:sz w:val="24"/>
          <w:szCs w:val="24"/>
        </w:rPr>
        <w:t>6</w:t>
      </w:r>
      <w:r w:rsidRPr="00E90874">
        <w:rPr>
          <w:rFonts w:ascii="Times New Roman" w:hAnsi="Times New Roman" w:cs="Times New Roman"/>
          <w:color w:val="000000" w:themeColor="text1"/>
          <w:sz w:val="24"/>
          <w:szCs w:val="24"/>
        </w:rPr>
        <w:t>Н</w:t>
      </w:r>
      <w:r w:rsidRPr="00E90874">
        <w:rPr>
          <w:rFonts w:ascii="Times New Roman" w:hAnsi="Times New Roman" w:cs="Times New Roman"/>
          <w:color w:val="000000" w:themeColor="text1"/>
          <w:position w:val="-7"/>
          <w:sz w:val="24"/>
          <w:szCs w:val="24"/>
        </w:rPr>
        <w:t>5</w:t>
      </w:r>
      <w:r w:rsidRPr="00E90874">
        <w:rPr>
          <w:rFonts w:ascii="Times New Roman" w:hAnsi="Times New Roman" w:cs="Times New Roman"/>
          <w:color w:val="000000" w:themeColor="text1"/>
          <w:sz w:val="24"/>
          <w:szCs w:val="24"/>
        </w:rPr>
        <w:t>—С</w:t>
      </w:r>
      <w:r w:rsidRPr="00E90874">
        <w:rPr>
          <w:rFonts w:ascii="Times New Roman" w:hAnsi="Times New Roman" w:cs="Times New Roman"/>
          <w:color w:val="000000" w:themeColor="text1"/>
          <w:position w:val="-7"/>
          <w:sz w:val="24"/>
          <w:szCs w:val="24"/>
        </w:rPr>
        <w:t>2</w:t>
      </w:r>
      <w:r w:rsidRPr="00E90874">
        <w:rPr>
          <w:rFonts w:ascii="Times New Roman" w:hAnsi="Times New Roman" w:cs="Times New Roman"/>
          <w:color w:val="000000" w:themeColor="text1"/>
          <w:sz w:val="24"/>
          <w:szCs w:val="24"/>
        </w:rPr>
        <w:t>Н</w:t>
      </w:r>
      <w:r w:rsidRPr="00E90874">
        <w:rPr>
          <w:rFonts w:ascii="Times New Roman" w:hAnsi="Times New Roman" w:cs="Times New Roman"/>
          <w:color w:val="000000" w:themeColor="text1"/>
          <w:position w:val="-7"/>
          <w:sz w:val="24"/>
          <w:szCs w:val="24"/>
        </w:rPr>
        <w:t>5</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 этилбензол и т.д.</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 xml:space="preserve">Так как в бензоле все углеродные атомы равноценны, то у первого его гомолога - толуола - изомеры отсутствуют. У второго гомолога - </w:t>
      </w:r>
      <w:proofErr w:type="spellStart"/>
      <w:r w:rsidRPr="00E90874">
        <w:rPr>
          <w:rFonts w:ascii="Times New Roman" w:hAnsi="Times New Roman" w:cs="Times New Roman"/>
          <w:color w:val="000000" w:themeColor="text1"/>
          <w:sz w:val="24"/>
          <w:szCs w:val="24"/>
        </w:rPr>
        <w:t>диметилбензола</w:t>
      </w:r>
      <w:proofErr w:type="spellEnd"/>
      <w:r w:rsidRPr="00E90874">
        <w:rPr>
          <w:rFonts w:ascii="Times New Roman" w:hAnsi="Times New Roman" w:cs="Times New Roman"/>
          <w:color w:val="000000" w:themeColor="text1"/>
          <w:sz w:val="24"/>
          <w:szCs w:val="24"/>
        </w:rPr>
        <w:t xml:space="preserve"> - имеются три изомера, отличающиеся взаимным расположением </w:t>
      </w:r>
      <w:proofErr w:type="spellStart"/>
      <w:r w:rsidRPr="00E90874">
        <w:rPr>
          <w:rFonts w:ascii="Times New Roman" w:hAnsi="Times New Roman" w:cs="Times New Roman"/>
          <w:color w:val="000000" w:themeColor="text1"/>
          <w:sz w:val="24"/>
          <w:szCs w:val="24"/>
        </w:rPr>
        <w:t>метильных</w:t>
      </w:r>
      <w:proofErr w:type="spellEnd"/>
      <w:r w:rsidRPr="00E90874">
        <w:rPr>
          <w:rFonts w:ascii="Times New Roman" w:hAnsi="Times New Roman" w:cs="Times New Roman"/>
          <w:color w:val="000000" w:themeColor="text1"/>
          <w:sz w:val="24"/>
          <w:szCs w:val="24"/>
        </w:rPr>
        <w:t xml:space="preserve"> групп (заместителей). Это</w:t>
      </w:r>
      <w:r w:rsidRPr="00E90874">
        <w:rPr>
          <w:rFonts w:ascii="Times New Roman" w:hAnsi="Times New Roman" w:cs="Times New Roman"/>
          <w:color w:val="000000" w:themeColor="text1"/>
          <w:sz w:val="24"/>
          <w:szCs w:val="24"/>
          <w:lang w:val="en-US"/>
        </w:rPr>
        <w:t> </w:t>
      </w:r>
      <w:proofErr w:type="spellStart"/>
      <w:r w:rsidRPr="00E90874">
        <w:rPr>
          <w:rFonts w:ascii="Times New Roman" w:hAnsi="Times New Roman" w:cs="Times New Roman"/>
          <w:color w:val="000000" w:themeColor="text1"/>
          <w:sz w:val="24"/>
          <w:szCs w:val="24"/>
        </w:rPr>
        <w:t>орто</w:t>
      </w:r>
      <w:proofErr w:type="spellEnd"/>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(сокращенно о-), или 1,2-изомер, в нем заместители находятся у соседних атомов углерода. Если заместители разделены одним атомом углерода, то это мета- (сокращенно м-) или 1,3-изомер, а если они разделены двумя атомами углерода, то это пара- (сокращенно п-) или 1,4-изомер. В названиях заместит</w:t>
      </w:r>
      <w:r w:rsidR="006548BA">
        <w:rPr>
          <w:rFonts w:ascii="Times New Roman" w:hAnsi="Times New Roman" w:cs="Times New Roman"/>
          <w:color w:val="000000" w:themeColor="text1"/>
          <w:sz w:val="24"/>
          <w:szCs w:val="24"/>
        </w:rPr>
        <w:t>ели обозначаются буквами (о</w:t>
      </w:r>
      <w:r w:rsidRPr="00E90874">
        <w:rPr>
          <w:rFonts w:ascii="Times New Roman" w:hAnsi="Times New Roman" w:cs="Times New Roman"/>
          <w:color w:val="000000" w:themeColor="text1"/>
          <w:sz w:val="24"/>
          <w:szCs w:val="24"/>
        </w:rPr>
        <w:t>, м-, п-) или цифра</w:t>
      </w:r>
      <w:r w:rsidRPr="00E90874">
        <w:rPr>
          <w:rFonts w:ascii="Times New Roman" w:hAnsi="Times New Roman" w:cs="Times New Roman"/>
          <w:color w:val="000000" w:themeColor="text1"/>
          <w:sz w:val="24"/>
          <w:szCs w:val="24"/>
        </w:rPr>
        <w:softHyphen/>
        <w:t>ми.</w:t>
      </w:r>
    </w:p>
    <w:p w:rsidR="006548BA" w:rsidRDefault="006548BA" w:rsidP="00E90874">
      <w:pPr>
        <w:spacing w:after="0"/>
        <w:ind w:firstLine="709"/>
        <w:jc w:val="both"/>
        <w:rPr>
          <w:rFonts w:ascii="Times New Roman" w:hAnsi="Times New Roman" w:cs="Times New Roman"/>
          <w:color w:val="000000" w:themeColor="text1"/>
          <w:sz w:val="24"/>
          <w:szCs w:val="24"/>
        </w:rPr>
      </w:pPr>
      <w:r w:rsidRPr="006548BA">
        <w:rPr>
          <w:rFonts w:ascii="Times New Roman" w:hAnsi="Times New Roman" w:cs="Times New Roman"/>
          <w:b/>
          <w:color w:val="000000" w:themeColor="text1"/>
          <w:sz w:val="24"/>
          <w:szCs w:val="24"/>
        </w:rPr>
        <w:t>2.</w:t>
      </w:r>
      <w:r>
        <w:rPr>
          <w:rFonts w:ascii="Times New Roman" w:hAnsi="Times New Roman" w:cs="Times New Roman"/>
          <w:color w:val="000000" w:themeColor="text1"/>
          <w:sz w:val="24"/>
          <w:szCs w:val="24"/>
        </w:rPr>
        <w:t xml:space="preserve"> </w:t>
      </w:r>
      <w:proofErr w:type="spellStart"/>
      <w:r w:rsidR="00E90874" w:rsidRPr="00E90874">
        <w:rPr>
          <w:rFonts w:ascii="Times New Roman" w:hAnsi="Times New Roman" w:cs="Times New Roman"/>
          <w:bCs/>
          <w:color w:val="000000" w:themeColor="text1"/>
          <w:sz w:val="24"/>
          <w:szCs w:val="24"/>
        </w:rPr>
        <w:t>Диазосоединения</w:t>
      </w:r>
      <w:proofErr w:type="spellEnd"/>
      <w:r w:rsidR="00E90874" w:rsidRPr="00E90874">
        <w:rPr>
          <w:rFonts w:ascii="Times New Roman" w:hAnsi="Times New Roman" w:cs="Times New Roman"/>
          <w:color w:val="000000" w:themeColor="text1"/>
          <w:sz w:val="24"/>
          <w:szCs w:val="24"/>
          <w:lang w:val="en-US"/>
        </w:rPr>
        <w:t> </w:t>
      </w:r>
      <w:r w:rsidR="00E90874" w:rsidRPr="00E90874">
        <w:rPr>
          <w:rFonts w:ascii="Times New Roman" w:hAnsi="Times New Roman" w:cs="Times New Roman"/>
          <w:color w:val="000000" w:themeColor="text1"/>
          <w:sz w:val="24"/>
          <w:szCs w:val="24"/>
        </w:rPr>
        <w:t xml:space="preserve">— органические соединения общей формулы </w:t>
      </w:r>
      <w:r w:rsidR="00E90874" w:rsidRPr="00E90874">
        <w:rPr>
          <w:rFonts w:ascii="Times New Roman" w:hAnsi="Times New Roman" w:cs="Times New Roman"/>
          <w:color w:val="000000" w:themeColor="text1"/>
          <w:sz w:val="24"/>
          <w:szCs w:val="24"/>
          <w:lang w:val="en-US"/>
        </w:rPr>
        <w:t>R</w:t>
      </w:r>
      <w:r w:rsidR="00E90874" w:rsidRPr="00E90874">
        <w:rPr>
          <w:rFonts w:ascii="Times New Roman" w:hAnsi="Times New Roman" w:cs="Times New Roman"/>
          <w:color w:val="000000" w:themeColor="text1"/>
          <w:sz w:val="24"/>
          <w:szCs w:val="24"/>
        </w:rPr>
        <w:t>1</w:t>
      </w:r>
      <w:r w:rsidR="00E90874" w:rsidRPr="00E90874">
        <w:rPr>
          <w:rFonts w:ascii="Times New Roman" w:hAnsi="Times New Roman" w:cs="Times New Roman"/>
          <w:color w:val="000000" w:themeColor="text1"/>
          <w:sz w:val="24"/>
          <w:szCs w:val="24"/>
          <w:lang w:val="en-US"/>
        </w:rPr>
        <w:t>R</w:t>
      </w:r>
      <w:r w:rsidR="00E90874" w:rsidRPr="00E90874">
        <w:rPr>
          <w:rFonts w:ascii="Times New Roman" w:hAnsi="Times New Roman" w:cs="Times New Roman"/>
          <w:color w:val="000000" w:themeColor="text1"/>
          <w:sz w:val="24"/>
          <w:szCs w:val="24"/>
        </w:rPr>
        <w:t>2</w:t>
      </w:r>
      <w:r w:rsidR="00E90874" w:rsidRPr="00E90874">
        <w:rPr>
          <w:rFonts w:ascii="Times New Roman" w:hAnsi="Times New Roman" w:cs="Times New Roman"/>
          <w:color w:val="000000" w:themeColor="text1"/>
          <w:sz w:val="24"/>
          <w:szCs w:val="24"/>
          <w:lang w:val="en-US"/>
        </w:rPr>
        <w:t>C</w:t>
      </w:r>
      <w:r w:rsidR="00E90874" w:rsidRPr="00E90874">
        <w:rPr>
          <w:rFonts w:ascii="Times New Roman" w:hAnsi="Times New Roman" w:cs="Times New Roman"/>
          <w:color w:val="000000" w:themeColor="text1"/>
          <w:sz w:val="24"/>
          <w:szCs w:val="24"/>
        </w:rPr>
        <w:t>=</w:t>
      </w:r>
      <w:r w:rsidR="00E90874" w:rsidRPr="00E90874">
        <w:rPr>
          <w:rFonts w:ascii="Times New Roman" w:hAnsi="Times New Roman" w:cs="Times New Roman"/>
          <w:color w:val="000000" w:themeColor="text1"/>
          <w:sz w:val="24"/>
          <w:szCs w:val="24"/>
          <w:lang w:val="en-US"/>
        </w:rPr>
        <w:t>N</w:t>
      </w:r>
      <w:r w:rsidR="00E90874" w:rsidRPr="00E90874">
        <w:rPr>
          <w:rFonts w:ascii="Times New Roman" w:hAnsi="Times New Roman" w:cs="Times New Roman"/>
          <w:color w:val="000000" w:themeColor="text1"/>
          <w:sz w:val="24"/>
          <w:szCs w:val="24"/>
        </w:rPr>
        <w:t>+=</w:t>
      </w:r>
      <w:r w:rsidR="00E90874" w:rsidRPr="00E90874">
        <w:rPr>
          <w:rFonts w:ascii="Times New Roman" w:hAnsi="Times New Roman" w:cs="Times New Roman"/>
          <w:color w:val="000000" w:themeColor="text1"/>
          <w:sz w:val="24"/>
          <w:szCs w:val="24"/>
          <w:lang w:val="en-US"/>
        </w:rPr>
        <w:t>N</w:t>
      </w:r>
      <w:r w:rsidR="00E90874" w:rsidRPr="00E90874">
        <w:rPr>
          <w:rFonts w:ascii="Times New Roman" w:hAnsi="Times New Roman" w:cs="Times New Roman"/>
          <w:color w:val="000000" w:themeColor="text1"/>
          <w:sz w:val="24"/>
          <w:szCs w:val="24"/>
        </w:rPr>
        <w:t xml:space="preserve">−, где </w:t>
      </w:r>
      <w:proofErr w:type="gramStart"/>
      <w:r w:rsidR="00E90874" w:rsidRPr="00E90874">
        <w:rPr>
          <w:rFonts w:ascii="Times New Roman" w:hAnsi="Times New Roman" w:cs="Times New Roman"/>
          <w:color w:val="000000" w:themeColor="text1"/>
          <w:sz w:val="24"/>
          <w:szCs w:val="24"/>
          <w:lang w:val="en-US"/>
        </w:rPr>
        <w:t>R</w:t>
      </w:r>
      <w:r w:rsidR="00E90874" w:rsidRPr="00E90874">
        <w:rPr>
          <w:rFonts w:ascii="Times New Roman" w:hAnsi="Times New Roman" w:cs="Times New Roman"/>
          <w:color w:val="000000" w:themeColor="text1"/>
          <w:sz w:val="24"/>
          <w:szCs w:val="24"/>
        </w:rPr>
        <w:t>,</w:t>
      </w:r>
      <w:r w:rsidR="00E90874" w:rsidRPr="00E90874">
        <w:rPr>
          <w:rFonts w:ascii="Times New Roman" w:hAnsi="Times New Roman" w:cs="Times New Roman"/>
          <w:color w:val="000000" w:themeColor="text1"/>
          <w:sz w:val="24"/>
          <w:szCs w:val="24"/>
          <w:lang w:val="en-US"/>
        </w:rPr>
        <w:t>R</w:t>
      </w:r>
      <w:proofErr w:type="gramEnd"/>
      <w:r w:rsidR="00E90874" w:rsidRPr="00E90874">
        <w:rPr>
          <w:rFonts w:ascii="Times New Roman" w:hAnsi="Times New Roman" w:cs="Times New Roman"/>
          <w:color w:val="000000" w:themeColor="text1"/>
          <w:sz w:val="24"/>
          <w:szCs w:val="24"/>
        </w:rPr>
        <w:t xml:space="preserve">' = </w:t>
      </w:r>
      <w:r w:rsidR="00E90874" w:rsidRPr="00E90874">
        <w:rPr>
          <w:rFonts w:ascii="Times New Roman" w:hAnsi="Times New Roman" w:cs="Times New Roman"/>
          <w:color w:val="000000" w:themeColor="text1"/>
          <w:sz w:val="24"/>
          <w:szCs w:val="24"/>
          <w:lang w:val="en-US"/>
        </w:rPr>
        <w:t>H</w:t>
      </w:r>
      <w:r w:rsidR="00E90874" w:rsidRPr="00E90874">
        <w:rPr>
          <w:rFonts w:ascii="Times New Roman" w:hAnsi="Times New Roman" w:cs="Times New Roman"/>
          <w:color w:val="000000" w:themeColor="text1"/>
          <w:sz w:val="24"/>
          <w:szCs w:val="24"/>
        </w:rPr>
        <w:t xml:space="preserve">, любой алкильный, </w:t>
      </w:r>
      <w:proofErr w:type="spellStart"/>
      <w:r w:rsidR="00E90874" w:rsidRPr="00E90874">
        <w:rPr>
          <w:rFonts w:ascii="Times New Roman" w:hAnsi="Times New Roman" w:cs="Times New Roman"/>
          <w:color w:val="000000" w:themeColor="text1"/>
          <w:sz w:val="24"/>
          <w:szCs w:val="24"/>
        </w:rPr>
        <w:t>ацильный</w:t>
      </w:r>
      <w:proofErr w:type="spellEnd"/>
      <w:r w:rsidR="00E90874" w:rsidRPr="00E90874">
        <w:rPr>
          <w:rFonts w:ascii="Times New Roman" w:hAnsi="Times New Roman" w:cs="Times New Roman"/>
          <w:color w:val="000000" w:themeColor="text1"/>
          <w:sz w:val="24"/>
          <w:szCs w:val="24"/>
        </w:rPr>
        <w:t xml:space="preserve"> или арильный радикал</w:t>
      </w:r>
      <w:hyperlink r:id="rId165" w:history="1">
        <w:r w:rsidR="00E90874" w:rsidRPr="00E90874">
          <w:rPr>
            <w:rFonts w:ascii="Times New Roman" w:hAnsi="Times New Roman" w:cs="Times New Roman"/>
            <w:color w:val="000000" w:themeColor="text1"/>
            <w:sz w:val="24"/>
            <w:szCs w:val="24"/>
          </w:rPr>
          <w:t xml:space="preserve"> . Простейший представитель класса</w:t>
        </w:r>
        <w:r w:rsidR="00E90874" w:rsidRPr="00E90874">
          <w:rPr>
            <w:rFonts w:ascii="Times New Roman" w:hAnsi="Times New Roman" w:cs="Times New Roman"/>
            <w:color w:val="000000" w:themeColor="text1"/>
            <w:sz w:val="24"/>
            <w:szCs w:val="24"/>
            <w:lang w:val="en-US"/>
          </w:rPr>
          <w:t> </w:t>
        </w:r>
        <w:r w:rsidR="00E90874" w:rsidRPr="00E90874">
          <w:rPr>
            <w:rFonts w:ascii="Times New Roman" w:hAnsi="Times New Roman" w:cs="Times New Roman"/>
            <w:color w:val="000000" w:themeColor="text1"/>
            <w:sz w:val="24"/>
            <w:szCs w:val="24"/>
          </w:rPr>
          <w:t>—</w:t>
        </w:r>
        <w:r w:rsidR="00E90874" w:rsidRPr="00E90874">
          <w:rPr>
            <w:rFonts w:ascii="Times New Roman" w:hAnsi="Times New Roman" w:cs="Times New Roman"/>
            <w:color w:val="000000" w:themeColor="text1"/>
            <w:sz w:val="24"/>
            <w:szCs w:val="24"/>
            <w:lang w:val="en-US"/>
          </w:rPr>
          <w:t> </w:t>
        </w:r>
        <w:r w:rsidR="00E90874" w:rsidRPr="00E90874">
          <w:rPr>
            <w:rFonts w:ascii="Times New Roman" w:hAnsi="Times New Roman" w:cs="Times New Roman"/>
            <w:vanish/>
            <w:color w:val="000000" w:themeColor="text1"/>
            <w:sz w:val="24"/>
            <w:szCs w:val="24"/>
            <w:lang w:val="en-US"/>
          </w:rPr>
          <w:t>HYPERLINK</w:t>
        </w:r>
        <w:r w:rsidR="00E90874" w:rsidRPr="00E90874">
          <w:rPr>
            <w:rFonts w:ascii="Times New Roman" w:hAnsi="Times New Roman" w:cs="Times New Roman"/>
            <w:vanish/>
            <w:color w:val="000000" w:themeColor="text1"/>
            <w:sz w:val="24"/>
            <w:szCs w:val="24"/>
          </w:rPr>
          <w:t xml:space="preserve"> "</w:t>
        </w:r>
        <w:r w:rsidR="00E90874" w:rsidRPr="00E90874">
          <w:rPr>
            <w:rFonts w:ascii="Times New Roman" w:hAnsi="Times New Roman" w:cs="Times New Roman"/>
            <w:vanish/>
            <w:color w:val="000000" w:themeColor="text1"/>
            <w:sz w:val="24"/>
            <w:szCs w:val="24"/>
            <w:lang w:val="en-US"/>
          </w:rPr>
          <w:t>https</w:t>
        </w:r>
        <w:r w:rsidR="00E90874" w:rsidRPr="00E90874">
          <w:rPr>
            <w:rFonts w:ascii="Times New Roman" w:hAnsi="Times New Roman" w:cs="Times New Roman"/>
            <w:vanish/>
            <w:color w:val="000000" w:themeColor="text1"/>
            <w:sz w:val="24"/>
            <w:szCs w:val="24"/>
          </w:rPr>
          <w:t>://</w:t>
        </w:r>
        <w:r w:rsidR="00E90874" w:rsidRPr="00E90874">
          <w:rPr>
            <w:rFonts w:ascii="Times New Roman" w:hAnsi="Times New Roman" w:cs="Times New Roman"/>
            <w:vanish/>
            <w:color w:val="000000" w:themeColor="text1"/>
            <w:sz w:val="24"/>
            <w:szCs w:val="24"/>
            <w:lang w:val="en-US"/>
          </w:rPr>
          <w:t>ru</w:t>
        </w:r>
        <w:r w:rsidR="00E90874" w:rsidRPr="00E90874">
          <w:rPr>
            <w:rFonts w:ascii="Times New Roman" w:hAnsi="Times New Roman" w:cs="Times New Roman"/>
            <w:vanish/>
            <w:color w:val="000000" w:themeColor="text1"/>
            <w:sz w:val="24"/>
            <w:szCs w:val="24"/>
          </w:rPr>
          <w:t>.</w:t>
        </w:r>
        <w:r w:rsidR="00E90874" w:rsidRPr="00E90874">
          <w:rPr>
            <w:rFonts w:ascii="Times New Roman" w:hAnsi="Times New Roman" w:cs="Times New Roman"/>
            <w:vanish/>
            <w:color w:val="000000" w:themeColor="text1"/>
            <w:sz w:val="24"/>
            <w:szCs w:val="24"/>
            <w:lang w:val="en-US"/>
          </w:rPr>
          <w:t>wikipedia</w:t>
        </w:r>
        <w:r w:rsidR="00E90874" w:rsidRPr="00E90874">
          <w:rPr>
            <w:rFonts w:ascii="Times New Roman" w:hAnsi="Times New Roman" w:cs="Times New Roman"/>
            <w:vanish/>
            <w:color w:val="000000" w:themeColor="text1"/>
            <w:sz w:val="24"/>
            <w:szCs w:val="24"/>
          </w:rPr>
          <w:t>.</w:t>
        </w:r>
        <w:r w:rsidR="00E90874" w:rsidRPr="00E90874">
          <w:rPr>
            <w:rFonts w:ascii="Times New Roman" w:hAnsi="Times New Roman" w:cs="Times New Roman"/>
            <w:vanish/>
            <w:color w:val="000000" w:themeColor="text1"/>
            <w:sz w:val="24"/>
            <w:szCs w:val="24"/>
            <w:lang w:val="en-US"/>
          </w:rPr>
          <w:t>org</w:t>
        </w:r>
        <w:r w:rsidR="00E90874" w:rsidRPr="00E90874">
          <w:rPr>
            <w:rFonts w:ascii="Times New Roman" w:hAnsi="Times New Roman" w:cs="Times New Roman"/>
            <w:vanish/>
            <w:color w:val="000000" w:themeColor="text1"/>
            <w:sz w:val="24"/>
            <w:szCs w:val="24"/>
          </w:rPr>
          <w:t>/</w:t>
        </w:r>
        <w:r w:rsidR="00E90874" w:rsidRPr="00E90874">
          <w:rPr>
            <w:rFonts w:ascii="Times New Roman" w:hAnsi="Times New Roman" w:cs="Times New Roman"/>
            <w:vanish/>
            <w:color w:val="000000" w:themeColor="text1"/>
            <w:sz w:val="24"/>
            <w:szCs w:val="24"/>
            <w:lang w:val="en-US"/>
          </w:rPr>
          <w:t>wiki</w:t>
        </w:r>
        <w:r w:rsidR="00E90874" w:rsidRPr="00E90874">
          <w:rPr>
            <w:rFonts w:ascii="Times New Roman" w:hAnsi="Times New Roman" w:cs="Times New Roman"/>
            <w:vanish/>
            <w:color w:val="000000" w:themeColor="text1"/>
            <w:sz w:val="24"/>
            <w:szCs w:val="24"/>
          </w:rPr>
          <w:t xml:space="preserve">/Диазометан" </w:t>
        </w:r>
        <w:proofErr w:type="spellStart"/>
        <w:r w:rsidR="00E90874" w:rsidRPr="00E90874">
          <w:rPr>
            <w:rFonts w:ascii="Times New Roman" w:hAnsi="Times New Roman" w:cs="Times New Roman"/>
            <w:color w:val="000000" w:themeColor="text1"/>
            <w:sz w:val="24"/>
            <w:szCs w:val="24"/>
          </w:rPr>
          <w:t>диазометан</w:t>
        </w:r>
        <w:proofErr w:type="spellEnd"/>
        <w:r w:rsidR="00E90874" w:rsidRPr="00E90874">
          <w:rPr>
            <w:rFonts w:ascii="Times New Roman" w:hAnsi="Times New Roman" w:cs="Times New Roman"/>
            <w:color w:val="000000" w:themeColor="text1"/>
            <w:sz w:val="24"/>
            <w:szCs w:val="24"/>
          </w:rPr>
          <w:t xml:space="preserve"> </w:t>
        </w:r>
        <w:r w:rsidR="00E90874" w:rsidRPr="00E90874">
          <w:rPr>
            <w:rFonts w:ascii="Times New Roman" w:hAnsi="Times New Roman" w:cs="Times New Roman"/>
            <w:color w:val="000000" w:themeColor="text1"/>
            <w:sz w:val="24"/>
            <w:szCs w:val="24"/>
            <w:lang w:val="en-US"/>
          </w:rPr>
          <w:t> CH</w:t>
        </w:r>
        <w:r w:rsidR="00E90874" w:rsidRPr="006548BA">
          <w:rPr>
            <w:rFonts w:ascii="Times New Roman" w:hAnsi="Times New Roman" w:cs="Times New Roman"/>
            <w:color w:val="000000" w:themeColor="text1"/>
            <w:sz w:val="24"/>
            <w:szCs w:val="24"/>
            <w:vertAlign w:val="subscript"/>
          </w:rPr>
          <w:t>2</w:t>
        </w:r>
        <w:r w:rsidR="00E90874" w:rsidRPr="00E90874">
          <w:rPr>
            <w:rFonts w:ascii="Times New Roman" w:hAnsi="Times New Roman" w:cs="Times New Roman"/>
            <w:color w:val="000000" w:themeColor="text1"/>
            <w:sz w:val="24"/>
            <w:szCs w:val="24"/>
            <w:lang w:val="en-US"/>
          </w:rPr>
          <w:t>N</w:t>
        </w:r>
        <w:r w:rsidRPr="006548BA">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 xml:space="preserve">.. </w:t>
        </w:r>
        <w:proofErr w:type="spellStart"/>
        <w:r w:rsidR="00E90874" w:rsidRPr="00E90874">
          <w:rPr>
            <w:rFonts w:ascii="Times New Roman" w:hAnsi="Times New Roman" w:cs="Times New Roman"/>
            <w:color w:val="000000" w:themeColor="text1"/>
            <w:sz w:val="24"/>
            <w:szCs w:val="24"/>
          </w:rPr>
          <w:t>Диазосоединения</w:t>
        </w:r>
        <w:proofErr w:type="spellEnd"/>
        <w:r w:rsidR="00E90874" w:rsidRPr="00E90874">
          <w:rPr>
            <w:rFonts w:ascii="Times New Roman" w:hAnsi="Times New Roman" w:cs="Times New Roman"/>
            <w:color w:val="000000" w:themeColor="text1"/>
            <w:sz w:val="24"/>
            <w:szCs w:val="24"/>
          </w:rPr>
          <w:t xml:space="preserve"> весьма реакционноспособны. Например, они легко реагируют с карбоновыми кислотами с </w:t>
        </w:r>
        <w:r w:rsidR="00E90874" w:rsidRPr="00E90874">
          <w:rPr>
            <w:rFonts w:ascii="Times New Roman" w:hAnsi="Times New Roman" w:cs="Times New Roman"/>
            <w:color w:val="000000" w:themeColor="text1"/>
            <w:sz w:val="24"/>
            <w:szCs w:val="24"/>
          </w:rPr>
          <w:lastRenderedPageBreak/>
          <w:t xml:space="preserve">образованием сложных эфиров. Эта реакция не требует применения катализаторов: </w:t>
        </w:r>
        <w:r w:rsidR="00E90874" w:rsidRPr="00E90874">
          <w:rPr>
            <w:rFonts w:ascii="Times New Roman" w:hAnsi="Times New Roman" w:cs="Times New Roman"/>
            <w:color w:val="000000" w:themeColor="text1"/>
            <w:sz w:val="24"/>
            <w:szCs w:val="24"/>
          </w:rPr>
          <w:br/>
        </w:r>
      </w:hyperlink>
      <w:r w:rsidR="00E90874" w:rsidRPr="00E90874">
        <w:rPr>
          <w:rFonts w:ascii="Times New Roman" w:hAnsi="Times New Roman" w:cs="Times New Roman"/>
          <w:color w:val="000000" w:themeColor="text1"/>
          <w:sz w:val="24"/>
          <w:szCs w:val="24"/>
          <w:lang w:val="en-US"/>
        </w:rPr>
        <w:t>R</w:t>
      </w:r>
      <w:r w:rsidR="00E90874" w:rsidRPr="006548BA">
        <w:rPr>
          <w:rFonts w:ascii="Times New Roman" w:hAnsi="Times New Roman" w:cs="Times New Roman"/>
          <w:color w:val="000000" w:themeColor="text1"/>
          <w:sz w:val="24"/>
          <w:szCs w:val="24"/>
          <w:vertAlign w:val="subscript"/>
        </w:rPr>
        <w:t>2</w:t>
      </w:r>
      <w:r w:rsidR="00E90874" w:rsidRPr="00E90874">
        <w:rPr>
          <w:rFonts w:ascii="Times New Roman" w:hAnsi="Times New Roman" w:cs="Times New Roman"/>
          <w:color w:val="000000" w:themeColor="text1"/>
          <w:sz w:val="24"/>
          <w:szCs w:val="24"/>
          <w:lang w:val="en-US"/>
        </w:rPr>
        <w:t>C</w:t>
      </w:r>
      <w:r w:rsidR="00E90874" w:rsidRPr="00E90874">
        <w:rPr>
          <w:rFonts w:ascii="Times New Roman" w:hAnsi="Times New Roman" w:cs="Times New Roman"/>
          <w:color w:val="000000" w:themeColor="text1"/>
          <w:sz w:val="24"/>
          <w:szCs w:val="24"/>
        </w:rPr>
        <w:t>=</w:t>
      </w:r>
      <w:r w:rsidR="00E90874" w:rsidRPr="00E90874">
        <w:rPr>
          <w:rFonts w:ascii="Times New Roman" w:hAnsi="Times New Roman" w:cs="Times New Roman"/>
          <w:color w:val="000000" w:themeColor="text1"/>
          <w:sz w:val="24"/>
          <w:szCs w:val="24"/>
          <w:lang w:val="en-US"/>
        </w:rPr>
        <w:t>N</w:t>
      </w:r>
      <w:r w:rsidR="00E90874" w:rsidRPr="00E90874">
        <w:rPr>
          <w:rFonts w:ascii="Times New Roman" w:hAnsi="Times New Roman" w:cs="Times New Roman"/>
          <w:color w:val="000000" w:themeColor="text1"/>
          <w:sz w:val="24"/>
          <w:szCs w:val="24"/>
        </w:rPr>
        <w:t>=</w:t>
      </w:r>
      <w:r w:rsidR="00E90874" w:rsidRPr="00E90874">
        <w:rPr>
          <w:rFonts w:ascii="Times New Roman" w:hAnsi="Times New Roman" w:cs="Times New Roman"/>
          <w:color w:val="000000" w:themeColor="text1"/>
          <w:sz w:val="24"/>
          <w:szCs w:val="24"/>
          <w:lang w:val="en-US"/>
        </w:rPr>
        <w:t>N</w:t>
      </w:r>
      <w:r w:rsidR="00E90874" w:rsidRPr="00E90874">
        <w:rPr>
          <w:rFonts w:ascii="Times New Roman" w:hAnsi="Times New Roman" w:cs="Times New Roman"/>
          <w:color w:val="000000" w:themeColor="text1"/>
          <w:sz w:val="24"/>
          <w:szCs w:val="24"/>
        </w:rPr>
        <w:t>+</w:t>
      </w:r>
      <w:r w:rsidR="00E90874" w:rsidRPr="00E90874">
        <w:rPr>
          <w:rFonts w:ascii="Times New Roman" w:hAnsi="Times New Roman" w:cs="Times New Roman"/>
          <w:color w:val="000000" w:themeColor="text1"/>
          <w:sz w:val="24"/>
          <w:szCs w:val="24"/>
          <w:lang w:val="en-US"/>
        </w:rPr>
        <w:t>RCOOH</w:t>
      </w:r>
      <w:r w:rsidR="00E90874" w:rsidRPr="00E90874">
        <w:rPr>
          <w:rFonts w:ascii="Times New Roman" w:hAnsi="Times New Roman" w:cs="Times New Roman"/>
          <w:color w:val="000000" w:themeColor="text1"/>
          <w:sz w:val="24"/>
          <w:szCs w:val="24"/>
        </w:rPr>
        <w:t>-</w:t>
      </w:r>
      <w:r w:rsidR="00E90874" w:rsidRPr="00E90874">
        <w:rPr>
          <w:rFonts w:ascii="Times New Roman" w:hAnsi="Times New Roman" w:cs="Times New Roman"/>
          <w:color w:val="000000" w:themeColor="text1"/>
          <w:sz w:val="24"/>
          <w:szCs w:val="24"/>
          <w:lang w:val="en-US"/>
        </w:rPr>
        <w:t>RCOOCHR</w:t>
      </w:r>
      <w:r w:rsidR="00E90874" w:rsidRPr="006548BA">
        <w:rPr>
          <w:rFonts w:ascii="Times New Roman" w:hAnsi="Times New Roman" w:cs="Times New Roman"/>
          <w:color w:val="000000" w:themeColor="text1"/>
          <w:sz w:val="24"/>
          <w:szCs w:val="24"/>
          <w:vertAlign w:val="subscript"/>
        </w:rPr>
        <w:t>2</w:t>
      </w:r>
      <w:r w:rsidR="00E90874" w:rsidRPr="00E90874">
        <w:rPr>
          <w:rFonts w:ascii="Times New Roman" w:hAnsi="Times New Roman" w:cs="Times New Roman"/>
          <w:color w:val="000000" w:themeColor="text1"/>
          <w:sz w:val="24"/>
          <w:szCs w:val="24"/>
        </w:rPr>
        <w:t>+</w:t>
      </w:r>
      <w:r w:rsidR="00E90874" w:rsidRPr="00E90874">
        <w:rPr>
          <w:rFonts w:ascii="Times New Roman" w:hAnsi="Times New Roman" w:cs="Times New Roman"/>
          <w:color w:val="000000" w:themeColor="text1"/>
          <w:sz w:val="24"/>
          <w:szCs w:val="24"/>
          <w:lang w:val="en-US"/>
        </w:rPr>
        <w:t>N</w:t>
      </w:r>
      <w:r w:rsidR="00E90874" w:rsidRPr="006548BA">
        <w:rPr>
          <w:rFonts w:ascii="Times New Roman" w:hAnsi="Times New Roman" w:cs="Times New Roman"/>
          <w:color w:val="000000" w:themeColor="text1"/>
          <w:sz w:val="24"/>
          <w:szCs w:val="24"/>
          <w:vertAlign w:val="subscript"/>
        </w:rPr>
        <w:t>2</w:t>
      </w:r>
    </w:p>
    <w:p w:rsidR="006548BA" w:rsidRDefault="00E90874" w:rsidP="006548BA">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Также и со всеми остальными достаточно сильными кислотами (</w:t>
      </w:r>
      <w:proofErr w:type="spellStart"/>
      <w:r w:rsidRPr="00E90874">
        <w:rPr>
          <w:rFonts w:ascii="Times New Roman" w:hAnsi="Times New Roman" w:cs="Times New Roman"/>
          <w:color w:val="000000" w:themeColor="text1"/>
          <w:sz w:val="24"/>
          <w:szCs w:val="24"/>
        </w:rPr>
        <w:t>рК</w:t>
      </w:r>
      <w:proofErr w:type="spellEnd"/>
      <w:r w:rsidRPr="00E90874">
        <w:rPr>
          <w:rFonts w:ascii="Times New Roman" w:hAnsi="Times New Roman" w:cs="Times New Roman"/>
          <w:color w:val="000000" w:themeColor="text1"/>
          <w:sz w:val="24"/>
          <w:szCs w:val="24"/>
        </w:rPr>
        <w:t xml:space="preserve"> </w:t>
      </w:r>
      <w:r w:rsidR="006548BA" w:rsidRPr="00E90874">
        <w:rPr>
          <w:rFonts w:ascii="Times New Roman" w:hAnsi="Times New Roman" w:cs="Times New Roman"/>
          <w:color w:val="000000" w:themeColor="text1"/>
          <w:sz w:val="24"/>
          <w:szCs w:val="24"/>
        </w:rPr>
        <w:t>&lt;14</w:t>
      </w:r>
      <w:r w:rsidRPr="00E90874">
        <w:rPr>
          <w:rFonts w:ascii="Times New Roman" w:hAnsi="Times New Roman" w:cs="Times New Roman"/>
          <w:color w:val="000000" w:themeColor="text1"/>
          <w:sz w:val="24"/>
          <w:szCs w:val="24"/>
        </w:rPr>
        <w:t>,5; НХ</w:t>
      </w:r>
      <w:r w:rsidRPr="00E90874">
        <w:rPr>
          <w:rFonts w:ascii="Times New Roman" w:hAnsi="Times New Roman" w:cs="Times New Roman"/>
          <w:color w:val="000000" w:themeColor="text1"/>
          <w:sz w:val="24"/>
          <w:szCs w:val="24"/>
          <w:lang w:val="en-US"/>
        </w:rPr>
        <w:t> </w:t>
      </w:r>
      <w:r w:rsidR="006548BA">
        <w:rPr>
          <w:rFonts w:ascii="Times New Roman" w:hAnsi="Times New Roman" w:cs="Times New Roman"/>
          <w:color w:val="000000" w:themeColor="text1"/>
          <w:sz w:val="24"/>
          <w:szCs w:val="24"/>
        </w:rPr>
        <w:t xml:space="preserve">— кислота):  </w:t>
      </w:r>
    </w:p>
    <w:p w:rsidR="00E90874" w:rsidRPr="00E90874" w:rsidRDefault="00E90874" w:rsidP="006548BA">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lang w:val="en-US"/>
        </w:rPr>
        <w:t>R</w:t>
      </w:r>
      <w:r w:rsidRPr="006548BA">
        <w:rPr>
          <w:rFonts w:ascii="Times New Roman" w:hAnsi="Times New Roman" w:cs="Times New Roman"/>
          <w:color w:val="000000" w:themeColor="text1"/>
          <w:sz w:val="24"/>
          <w:szCs w:val="24"/>
          <w:vertAlign w:val="subscript"/>
        </w:rPr>
        <w:t>2</w:t>
      </w:r>
      <w:r w:rsidRPr="00E90874">
        <w:rPr>
          <w:rFonts w:ascii="Times New Roman" w:hAnsi="Times New Roman" w:cs="Times New Roman"/>
          <w:color w:val="000000" w:themeColor="text1"/>
          <w:sz w:val="24"/>
          <w:szCs w:val="24"/>
          <w:lang w:val="en-US"/>
        </w:rPr>
        <w:t>C</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N</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N</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HX</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R</w:t>
      </w:r>
      <w:r w:rsidRPr="006548BA">
        <w:rPr>
          <w:rFonts w:ascii="Times New Roman" w:hAnsi="Times New Roman" w:cs="Times New Roman"/>
          <w:color w:val="000000" w:themeColor="text1"/>
          <w:sz w:val="24"/>
          <w:szCs w:val="24"/>
          <w:vertAlign w:val="subscript"/>
        </w:rPr>
        <w:t>2</w:t>
      </w:r>
      <w:r w:rsidRPr="00E90874">
        <w:rPr>
          <w:rFonts w:ascii="Times New Roman" w:hAnsi="Times New Roman" w:cs="Times New Roman"/>
          <w:color w:val="000000" w:themeColor="text1"/>
          <w:sz w:val="24"/>
          <w:szCs w:val="24"/>
          <w:lang w:val="en-US"/>
        </w:rPr>
        <w:t>CHX</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N</w:t>
      </w:r>
      <w:r w:rsidRPr="006548BA">
        <w:rPr>
          <w:rFonts w:ascii="Times New Roman" w:hAnsi="Times New Roman" w:cs="Times New Roman"/>
          <w:color w:val="000000" w:themeColor="text1"/>
          <w:sz w:val="24"/>
          <w:szCs w:val="24"/>
          <w:vertAlign w:val="subscript"/>
        </w:rPr>
        <w:t>2</w:t>
      </w:r>
      <w:r w:rsidRPr="00E90874">
        <w:rPr>
          <w:rFonts w:ascii="Times New Roman" w:hAnsi="Times New Roman" w:cs="Times New Roman"/>
          <w:color w:val="000000" w:themeColor="text1"/>
          <w:sz w:val="24"/>
          <w:szCs w:val="24"/>
        </w:rPr>
        <w:br/>
        <w:t xml:space="preserve">При реакции с </w:t>
      </w:r>
      <w:proofErr w:type="spellStart"/>
      <w:r w:rsidRPr="00E90874">
        <w:rPr>
          <w:rFonts w:ascii="Times New Roman" w:hAnsi="Times New Roman" w:cs="Times New Roman"/>
          <w:color w:val="000000" w:themeColor="text1"/>
          <w:sz w:val="24"/>
          <w:szCs w:val="24"/>
        </w:rPr>
        <w:t>галогеноводородами</w:t>
      </w:r>
      <w:proofErr w:type="spellEnd"/>
      <w:r w:rsidRPr="00E90874">
        <w:rPr>
          <w:rFonts w:ascii="Times New Roman" w:hAnsi="Times New Roman" w:cs="Times New Roman"/>
          <w:color w:val="000000" w:themeColor="text1"/>
          <w:sz w:val="24"/>
          <w:szCs w:val="24"/>
        </w:rPr>
        <w:t xml:space="preserve"> (Х = </w:t>
      </w:r>
      <w:r w:rsidRPr="00E90874">
        <w:rPr>
          <w:rFonts w:ascii="Times New Roman" w:hAnsi="Times New Roman" w:cs="Times New Roman"/>
          <w:color w:val="000000" w:themeColor="text1"/>
          <w:sz w:val="24"/>
          <w:szCs w:val="24"/>
          <w:lang w:val="en-US"/>
        </w:rPr>
        <w:t>Hal</w:t>
      </w:r>
      <w:r w:rsidRPr="00E90874">
        <w:rPr>
          <w:rFonts w:ascii="Times New Roman" w:hAnsi="Times New Roman" w:cs="Times New Roman"/>
          <w:color w:val="000000" w:themeColor="text1"/>
          <w:sz w:val="24"/>
          <w:szCs w:val="24"/>
        </w:rPr>
        <w:t xml:space="preserve">) образуются соответствующие </w:t>
      </w:r>
      <w:proofErr w:type="spellStart"/>
      <w:r w:rsidRPr="00E90874">
        <w:rPr>
          <w:rFonts w:ascii="Times New Roman" w:hAnsi="Times New Roman" w:cs="Times New Roman"/>
          <w:color w:val="000000" w:themeColor="text1"/>
          <w:sz w:val="24"/>
          <w:szCs w:val="24"/>
        </w:rPr>
        <w:t>галогенпроизодные</w:t>
      </w:r>
      <w:proofErr w:type="spellEnd"/>
      <w:r w:rsidRPr="00E90874">
        <w:rPr>
          <w:rFonts w:ascii="Times New Roman" w:hAnsi="Times New Roman" w:cs="Times New Roman"/>
          <w:color w:val="000000" w:themeColor="text1"/>
          <w:sz w:val="24"/>
          <w:szCs w:val="24"/>
        </w:rPr>
        <w:t>.</w:t>
      </w:r>
    </w:p>
    <w:p w:rsidR="006548BA" w:rsidRDefault="00E90874" w:rsidP="006548BA">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 xml:space="preserve">При действии света </w:t>
      </w:r>
      <w:proofErr w:type="spellStart"/>
      <w:r w:rsidRPr="00E90874">
        <w:rPr>
          <w:rFonts w:ascii="Times New Roman" w:hAnsi="Times New Roman" w:cs="Times New Roman"/>
          <w:color w:val="000000" w:themeColor="text1"/>
          <w:sz w:val="24"/>
          <w:szCs w:val="24"/>
        </w:rPr>
        <w:t>диазосоединения</w:t>
      </w:r>
      <w:proofErr w:type="spellEnd"/>
      <w:r w:rsidRPr="00E90874">
        <w:rPr>
          <w:rFonts w:ascii="Times New Roman" w:hAnsi="Times New Roman" w:cs="Times New Roman"/>
          <w:color w:val="000000" w:themeColor="text1"/>
          <w:sz w:val="24"/>
          <w:szCs w:val="24"/>
        </w:rPr>
        <w:t xml:space="preserve"> отделяют азот, а образующиеся</w:t>
      </w:r>
      <w:r w:rsidRPr="00E90874">
        <w:rPr>
          <w:rFonts w:ascii="Times New Roman" w:hAnsi="Times New Roman" w:cs="Times New Roman"/>
          <w:color w:val="000000" w:themeColor="text1"/>
          <w:sz w:val="24"/>
          <w:szCs w:val="24"/>
          <w:lang w:val="en-US"/>
        </w:rPr>
        <w:t> </w:t>
      </w:r>
      <w:hyperlink r:id="rId166" w:history="1">
        <w:proofErr w:type="spellStart"/>
        <w:r w:rsidRPr="00E90874">
          <w:rPr>
            <w:rFonts w:ascii="Times New Roman" w:hAnsi="Times New Roman" w:cs="Times New Roman"/>
            <w:color w:val="000000" w:themeColor="text1"/>
            <w:sz w:val="24"/>
            <w:szCs w:val="24"/>
          </w:rPr>
          <w:t>карбены</w:t>
        </w:r>
        <w:proofErr w:type="spellEnd"/>
      </w:hyperlink>
      <w:r w:rsidRPr="00E90874">
        <w:rPr>
          <w:rFonts w:ascii="Times New Roman" w:hAnsi="Times New Roman" w:cs="Times New Roman"/>
          <w:color w:val="000000" w:themeColor="text1"/>
          <w:sz w:val="24"/>
          <w:szCs w:val="24"/>
        </w:rPr>
        <w:t xml:space="preserve"> </w:t>
      </w:r>
      <w:proofErr w:type="spellStart"/>
      <w:r w:rsidRPr="00E90874">
        <w:rPr>
          <w:rFonts w:ascii="Times New Roman" w:hAnsi="Times New Roman" w:cs="Times New Roman"/>
          <w:color w:val="000000" w:themeColor="text1"/>
          <w:sz w:val="24"/>
          <w:szCs w:val="24"/>
        </w:rPr>
        <w:t>димеризуются</w:t>
      </w:r>
      <w:proofErr w:type="spellEnd"/>
      <w:r w:rsidR="006548BA">
        <w:rPr>
          <w:rFonts w:ascii="Times New Roman" w:hAnsi="Times New Roman" w:cs="Times New Roman"/>
          <w:color w:val="000000" w:themeColor="text1"/>
          <w:sz w:val="24"/>
          <w:szCs w:val="24"/>
        </w:rPr>
        <w:t>.</w:t>
      </w:r>
    </w:p>
    <w:p w:rsidR="006548BA" w:rsidRDefault="00E90874" w:rsidP="006548BA">
      <w:pPr>
        <w:spacing w:after="0"/>
        <w:ind w:firstLine="709"/>
        <w:jc w:val="center"/>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br/>
      </w:r>
      <w:r w:rsidRPr="00E90874">
        <w:rPr>
          <w:rFonts w:ascii="Times New Roman" w:hAnsi="Times New Roman" w:cs="Times New Roman"/>
          <w:color w:val="000000" w:themeColor="text1"/>
          <w:sz w:val="24"/>
          <w:szCs w:val="24"/>
        </w:rPr>
        <w:br/>
        <w:t xml:space="preserve"> Билет.</w:t>
      </w:r>
      <w:r w:rsidR="006548BA" w:rsidRPr="006548BA">
        <w:rPr>
          <w:rFonts w:ascii="Times New Roman" w:hAnsi="Times New Roman" w:cs="Times New Roman"/>
          <w:color w:val="000000" w:themeColor="text1"/>
          <w:sz w:val="24"/>
          <w:szCs w:val="24"/>
        </w:rPr>
        <w:t xml:space="preserve"> </w:t>
      </w:r>
      <w:r w:rsidR="006548BA" w:rsidRPr="00E90874">
        <w:rPr>
          <w:rFonts w:ascii="Times New Roman" w:hAnsi="Times New Roman" w:cs="Times New Roman"/>
          <w:color w:val="000000" w:themeColor="text1"/>
          <w:sz w:val="24"/>
          <w:szCs w:val="24"/>
        </w:rPr>
        <w:t>24</w:t>
      </w:r>
    </w:p>
    <w:p w:rsidR="00E90874" w:rsidRPr="00E90874" w:rsidRDefault="00E90874" w:rsidP="006548BA">
      <w:pPr>
        <w:spacing w:after="0"/>
        <w:ind w:firstLine="709"/>
        <w:jc w:val="both"/>
        <w:rPr>
          <w:rFonts w:ascii="Times New Roman" w:hAnsi="Times New Roman" w:cs="Times New Roman"/>
          <w:color w:val="000000" w:themeColor="text1"/>
          <w:sz w:val="24"/>
          <w:szCs w:val="24"/>
        </w:rPr>
      </w:pPr>
      <w:r w:rsidRPr="006548BA">
        <w:rPr>
          <w:rFonts w:ascii="Times New Roman" w:hAnsi="Times New Roman" w:cs="Times New Roman"/>
          <w:b/>
          <w:color w:val="000000" w:themeColor="text1"/>
          <w:sz w:val="24"/>
          <w:szCs w:val="24"/>
        </w:rPr>
        <w:t>1</w:t>
      </w:r>
      <w:r w:rsidR="006548BA" w:rsidRPr="006548BA">
        <w:rPr>
          <w:rFonts w:ascii="Times New Roman" w:hAnsi="Times New Roman" w:cs="Times New Roman"/>
          <w:b/>
          <w:color w:val="000000" w:themeColor="text1"/>
          <w:sz w:val="24"/>
          <w:szCs w:val="24"/>
        </w:rPr>
        <w:t>.</w:t>
      </w:r>
      <w:r w:rsidR="006548BA">
        <w:rPr>
          <w:rFonts w:ascii="Times New Roman" w:hAnsi="Times New Roman" w:cs="Times New Roman"/>
          <w:color w:val="000000" w:themeColor="text1"/>
          <w:sz w:val="24"/>
          <w:szCs w:val="24"/>
        </w:rPr>
        <w:t xml:space="preserve"> </w:t>
      </w:r>
      <w:proofErr w:type="spellStart"/>
      <w:r w:rsidRPr="00E90874">
        <w:rPr>
          <w:rFonts w:ascii="Times New Roman" w:hAnsi="Times New Roman" w:cs="Times New Roman"/>
          <w:bCs/>
          <w:color w:val="000000" w:themeColor="text1"/>
          <w:sz w:val="24"/>
          <w:szCs w:val="24"/>
        </w:rPr>
        <w:t>Бензо́л</w:t>
      </w:r>
      <w:proofErr w:type="spellEnd"/>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w:t>
      </w:r>
      <w:hyperlink r:id="rId167" w:history="1">
        <w:r w:rsidRPr="00E90874">
          <w:rPr>
            <w:rFonts w:ascii="Times New Roman" w:hAnsi="Times New Roman" w:cs="Times New Roman"/>
            <w:bCs/>
            <w:color w:val="000000" w:themeColor="text1"/>
            <w:sz w:val="24"/>
            <w:szCs w:val="24"/>
            <w:lang w:val="en-US"/>
          </w:rPr>
          <w:t>C</w:t>
        </w:r>
      </w:hyperlink>
      <w:r w:rsidRPr="00E90874">
        <w:rPr>
          <w:rFonts w:ascii="Times New Roman" w:hAnsi="Times New Roman" w:cs="Times New Roman"/>
          <w:bCs/>
          <w:color w:val="000000" w:themeColor="text1"/>
          <w:sz w:val="24"/>
          <w:szCs w:val="24"/>
        </w:rPr>
        <w:t xml:space="preserve"> 6</w:t>
      </w:r>
      <w:hyperlink r:id="rId168" w:history="1">
        <w:r w:rsidRPr="00E90874">
          <w:rPr>
            <w:rFonts w:ascii="Times New Roman" w:hAnsi="Times New Roman" w:cs="Times New Roman"/>
            <w:bCs/>
            <w:color w:val="000000" w:themeColor="text1"/>
            <w:sz w:val="24"/>
            <w:szCs w:val="24"/>
            <w:lang w:val="en-US"/>
          </w:rPr>
          <w:t>H</w:t>
        </w:r>
      </w:hyperlink>
      <w:r w:rsidRPr="00E90874">
        <w:rPr>
          <w:rFonts w:ascii="Times New Roman" w:hAnsi="Times New Roman" w:cs="Times New Roman"/>
          <w:bCs/>
          <w:color w:val="000000" w:themeColor="text1"/>
          <w:sz w:val="24"/>
          <w:szCs w:val="24"/>
        </w:rPr>
        <w:t xml:space="preserve"> 6</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 </w:t>
      </w:r>
      <w:proofErr w:type="spellStart"/>
      <w:r w:rsidRPr="00E90874">
        <w:rPr>
          <w:rFonts w:ascii="Times New Roman" w:hAnsi="Times New Roman" w:cs="Times New Roman"/>
          <w:bCs/>
          <w:color w:val="000000" w:themeColor="text1"/>
          <w:sz w:val="24"/>
          <w:szCs w:val="24"/>
          <w:lang w:val="en-US"/>
        </w:rPr>
        <w:fldChar w:fldCharType="begin"/>
      </w:r>
      <w:r w:rsidRPr="00E90874">
        <w:rPr>
          <w:rFonts w:ascii="Times New Roman" w:hAnsi="Times New Roman" w:cs="Times New Roman"/>
          <w:bCs/>
          <w:color w:val="000000" w:themeColor="text1"/>
          <w:sz w:val="24"/>
          <w:szCs w:val="24"/>
          <w:lang w:val="en-US"/>
        </w:rPr>
        <w:instrText>HYPERLINK</w:instrText>
      </w:r>
      <w:r w:rsidRPr="00E90874">
        <w:rPr>
          <w:rFonts w:ascii="Times New Roman" w:hAnsi="Times New Roman" w:cs="Times New Roman"/>
          <w:bCs/>
          <w:color w:val="000000" w:themeColor="text1"/>
          <w:sz w:val="24"/>
          <w:szCs w:val="24"/>
        </w:rPr>
        <w:instrText xml:space="preserve"> "</w:instrText>
      </w:r>
      <w:r w:rsidRPr="00E90874">
        <w:rPr>
          <w:rFonts w:ascii="Times New Roman" w:hAnsi="Times New Roman" w:cs="Times New Roman"/>
          <w:bCs/>
          <w:color w:val="000000" w:themeColor="text1"/>
          <w:sz w:val="24"/>
          <w:szCs w:val="24"/>
          <w:lang w:val="en-US"/>
        </w:rPr>
        <w:instrText>https</w:instrText>
      </w:r>
      <w:r w:rsidRPr="00E90874">
        <w:rPr>
          <w:rFonts w:ascii="Times New Roman" w:hAnsi="Times New Roman" w:cs="Times New Roman"/>
          <w:bCs/>
          <w:color w:val="000000" w:themeColor="text1"/>
          <w:sz w:val="24"/>
          <w:szCs w:val="24"/>
        </w:rPr>
        <w:instrText>://</w:instrText>
      </w:r>
      <w:r w:rsidRPr="00E90874">
        <w:rPr>
          <w:rFonts w:ascii="Times New Roman" w:hAnsi="Times New Roman" w:cs="Times New Roman"/>
          <w:bCs/>
          <w:color w:val="000000" w:themeColor="text1"/>
          <w:sz w:val="24"/>
          <w:szCs w:val="24"/>
          <w:lang w:val="en-US"/>
        </w:rPr>
        <w:instrText>ru</w:instrText>
      </w:r>
      <w:r w:rsidRPr="00E90874">
        <w:rPr>
          <w:rFonts w:ascii="Times New Roman" w:hAnsi="Times New Roman" w:cs="Times New Roman"/>
          <w:bCs/>
          <w:color w:val="000000" w:themeColor="text1"/>
          <w:sz w:val="24"/>
          <w:szCs w:val="24"/>
        </w:rPr>
        <w:instrText>.</w:instrText>
      </w:r>
      <w:r w:rsidRPr="00E90874">
        <w:rPr>
          <w:rFonts w:ascii="Times New Roman" w:hAnsi="Times New Roman" w:cs="Times New Roman"/>
          <w:bCs/>
          <w:color w:val="000000" w:themeColor="text1"/>
          <w:sz w:val="24"/>
          <w:szCs w:val="24"/>
          <w:lang w:val="en-US"/>
        </w:rPr>
        <w:instrText>wikipedia</w:instrText>
      </w:r>
      <w:r w:rsidRPr="00E90874">
        <w:rPr>
          <w:rFonts w:ascii="Times New Roman" w:hAnsi="Times New Roman" w:cs="Times New Roman"/>
          <w:bCs/>
          <w:color w:val="000000" w:themeColor="text1"/>
          <w:sz w:val="24"/>
          <w:szCs w:val="24"/>
        </w:rPr>
        <w:instrText>.</w:instrText>
      </w:r>
      <w:r w:rsidRPr="00E90874">
        <w:rPr>
          <w:rFonts w:ascii="Times New Roman" w:hAnsi="Times New Roman" w:cs="Times New Roman"/>
          <w:bCs/>
          <w:color w:val="000000" w:themeColor="text1"/>
          <w:sz w:val="24"/>
          <w:szCs w:val="24"/>
          <w:lang w:val="en-US"/>
        </w:rPr>
        <w:instrText>org</w:instrText>
      </w:r>
      <w:r w:rsidRPr="00E90874">
        <w:rPr>
          <w:rFonts w:ascii="Times New Roman" w:hAnsi="Times New Roman" w:cs="Times New Roman"/>
          <w:bCs/>
          <w:color w:val="000000" w:themeColor="text1"/>
          <w:sz w:val="24"/>
          <w:szCs w:val="24"/>
        </w:rPr>
        <w:instrText>/</w:instrText>
      </w:r>
      <w:r w:rsidRPr="00E90874">
        <w:rPr>
          <w:rFonts w:ascii="Times New Roman" w:hAnsi="Times New Roman" w:cs="Times New Roman"/>
          <w:bCs/>
          <w:color w:val="000000" w:themeColor="text1"/>
          <w:sz w:val="24"/>
          <w:szCs w:val="24"/>
          <w:lang w:val="en-US"/>
        </w:rPr>
        <w:instrText>wiki</w:instrText>
      </w:r>
      <w:r w:rsidRPr="00E90874">
        <w:rPr>
          <w:rFonts w:ascii="Times New Roman" w:hAnsi="Times New Roman" w:cs="Times New Roman"/>
          <w:bCs/>
          <w:color w:val="000000" w:themeColor="text1"/>
          <w:sz w:val="24"/>
          <w:szCs w:val="24"/>
        </w:rPr>
        <w:instrText xml:space="preserve">/Фенильная_группа" </w:instrText>
      </w:r>
      <w:r w:rsidRPr="00E90874">
        <w:rPr>
          <w:rFonts w:ascii="Times New Roman" w:hAnsi="Times New Roman" w:cs="Times New Roman"/>
          <w:bCs/>
          <w:color w:val="000000" w:themeColor="text1"/>
          <w:sz w:val="24"/>
          <w:szCs w:val="24"/>
          <w:lang w:val="en-US"/>
        </w:rPr>
      </w:r>
      <w:r w:rsidRPr="00E90874">
        <w:rPr>
          <w:rFonts w:ascii="Times New Roman" w:hAnsi="Times New Roman" w:cs="Times New Roman"/>
          <w:bCs/>
          <w:color w:val="000000" w:themeColor="text1"/>
          <w:sz w:val="24"/>
          <w:szCs w:val="24"/>
          <w:lang w:val="en-US"/>
        </w:rPr>
        <w:fldChar w:fldCharType="separate"/>
      </w:r>
      <w:r w:rsidRPr="00E90874">
        <w:rPr>
          <w:rFonts w:ascii="Times New Roman" w:hAnsi="Times New Roman" w:cs="Times New Roman"/>
          <w:bCs/>
          <w:color w:val="000000" w:themeColor="text1"/>
          <w:sz w:val="24"/>
          <w:szCs w:val="24"/>
          <w:lang w:val="en-US"/>
        </w:rPr>
        <w:t>Ph</w:t>
      </w:r>
      <w:proofErr w:type="spellEnd"/>
      <w:r w:rsidRPr="00E90874">
        <w:rPr>
          <w:rFonts w:ascii="Times New Roman" w:hAnsi="Times New Roman" w:cs="Times New Roman"/>
          <w:bCs/>
          <w:color w:val="000000" w:themeColor="text1"/>
          <w:sz w:val="24"/>
          <w:szCs w:val="24"/>
          <w:lang w:val="en-US"/>
        </w:rPr>
        <w:fldChar w:fldCharType="end"/>
      </w:r>
      <w:r w:rsidRPr="00E90874">
        <w:rPr>
          <w:rFonts w:ascii="Times New Roman" w:hAnsi="Times New Roman" w:cs="Times New Roman"/>
          <w:bCs/>
          <w:color w:val="000000" w:themeColor="text1"/>
          <w:sz w:val="24"/>
          <w:szCs w:val="24"/>
        </w:rPr>
        <w:t xml:space="preserve"> </w:t>
      </w:r>
      <w:r w:rsidRPr="00E90874">
        <w:rPr>
          <w:rFonts w:ascii="Times New Roman" w:hAnsi="Times New Roman" w:cs="Times New Roman"/>
          <w:bCs/>
          <w:color w:val="000000" w:themeColor="text1"/>
          <w:sz w:val="24"/>
          <w:szCs w:val="24"/>
          <w:lang w:val="en-US"/>
        </w:rPr>
        <w:t>H</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 </w:t>
      </w:r>
      <w:hyperlink r:id="rId169" w:history="1">
        <w:r w:rsidRPr="00E90874">
          <w:rPr>
            <w:rFonts w:ascii="Times New Roman" w:hAnsi="Times New Roman" w:cs="Times New Roman"/>
            <w:color w:val="000000" w:themeColor="text1"/>
            <w:sz w:val="24"/>
            <w:szCs w:val="24"/>
          </w:rPr>
          <w:t>органическое химическое соединение</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hyperlink r:id="rId170" w:history="1">
        <w:r w:rsidRPr="00E90874">
          <w:rPr>
            <w:rFonts w:ascii="Times New Roman" w:hAnsi="Times New Roman" w:cs="Times New Roman"/>
            <w:color w:val="000000" w:themeColor="text1"/>
            <w:sz w:val="24"/>
            <w:szCs w:val="24"/>
          </w:rPr>
          <w:t>бесцветная</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hyperlink r:id="rId171" w:history="1">
        <w:r w:rsidRPr="00E90874">
          <w:rPr>
            <w:rFonts w:ascii="Times New Roman" w:hAnsi="Times New Roman" w:cs="Times New Roman"/>
            <w:color w:val="000000" w:themeColor="text1"/>
            <w:sz w:val="24"/>
            <w:szCs w:val="24"/>
          </w:rPr>
          <w:t>жидкость</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со специфическим сладковатым</w:t>
      </w:r>
      <w:r w:rsidRPr="00E90874">
        <w:rPr>
          <w:rFonts w:ascii="Times New Roman" w:hAnsi="Times New Roman" w:cs="Times New Roman"/>
          <w:color w:val="000000" w:themeColor="text1"/>
          <w:sz w:val="24"/>
          <w:szCs w:val="24"/>
          <w:lang w:val="en-US"/>
        </w:rPr>
        <w:t> </w:t>
      </w:r>
      <w:hyperlink r:id="rId172" w:history="1">
        <w:r w:rsidRPr="00E90874">
          <w:rPr>
            <w:rFonts w:ascii="Times New Roman" w:hAnsi="Times New Roman" w:cs="Times New Roman"/>
            <w:color w:val="000000" w:themeColor="text1"/>
            <w:sz w:val="24"/>
            <w:szCs w:val="24"/>
          </w:rPr>
          <w:t>запахом</w:t>
        </w:r>
      </w:hyperlink>
      <w:r w:rsidRPr="00E90874">
        <w:rPr>
          <w:rFonts w:ascii="Times New Roman" w:hAnsi="Times New Roman" w:cs="Times New Roman"/>
          <w:color w:val="000000" w:themeColor="text1"/>
          <w:sz w:val="24"/>
          <w:szCs w:val="24"/>
        </w:rPr>
        <w:t xml:space="preserve"> . Простейший</w:t>
      </w:r>
      <w:r w:rsidRPr="00E90874">
        <w:rPr>
          <w:rFonts w:ascii="Times New Roman" w:hAnsi="Times New Roman" w:cs="Times New Roman"/>
          <w:color w:val="000000" w:themeColor="text1"/>
          <w:sz w:val="24"/>
          <w:szCs w:val="24"/>
          <w:lang w:val="en-US"/>
        </w:rPr>
        <w:t> </w:t>
      </w:r>
      <w:proofErr w:type="spellStart"/>
      <w:r w:rsidR="006548BA" w:rsidRPr="00E90874">
        <w:rPr>
          <w:rFonts w:ascii="Times New Roman" w:hAnsi="Times New Roman" w:cs="Times New Roman"/>
          <w:color w:val="000000" w:themeColor="text1"/>
          <w:sz w:val="24"/>
          <w:szCs w:val="24"/>
          <w:lang w:val="en-US"/>
        </w:rPr>
        <w:t>углеводород</w:t>
      </w:r>
      <w:proofErr w:type="spellEnd"/>
      <w:r w:rsidR="006548BA" w:rsidRPr="00E90874">
        <w:rPr>
          <w:rFonts w:ascii="Times New Roman" w:hAnsi="Times New Roman" w:cs="Times New Roman"/>
          <w:color w:val="000000" w:themeColor="text1"/>
          <w:sz w:val="24"/>
          <w:szCs w:val="24"/>
          <w:lang w:val="en-US"/>
        </w:rPr>
        <w:t>.</w:t>
      </w:r>
      <w:r w:rsidRPr="00E90874">
        <w:rPr>
          <w:rFonts w:ascii="Times New Roman" w:hAnsi="Times New Roman" w:cs="Times New Roman"/>
          <w:color w:val="000000" w:themeColor="text1"/>
          <w:sz w:val="24"/>
          <w:szCs w:val="24"/>
        </w:rPr>
        <w:t xml:space="preserve"> Бензол входит в состав</w:t>
      </w:r>
      <w:r w:rsidRPr="00E90874">
        <w:rPr>
          <w:rFonts w:ascii="Times New Roman" w:hAnsi="Times New Roman" w:cs="Times New Roman"/>
          <w:color w:val="000000" w:themeColor="text1"/>
          <w:sz w:val="24"/>
          <w:szCs w:val="24"/>
          <w:lang w:val="en-US"/>
        </w:rPr>
        <w:t> </w:t>
      </w:r>
      <w:hyperlink r:id="rId173" w:history="1">
        <w:r w:rsidRPr="00E90874">
          <w:rPr>
            <w:rFonts w:ascii="Times New Roman" w:hAnsi="Times New Roman" w:cs="Times New Roman"/>
            <w:color w:val="000000" w:themeColor="text1"/>
            <w:sz w:val="24"/>
            <w:szCs w:val="24"/>
          </w:rPr>
          <w:t>бензина</w:t>
        </w:r>
      </w:hyperlink>
      <w:r w:rsidRPr="00E90874">
        <w:rPr>
          <w:rFonts w:ascii="Times New Roman" w:hAnsi="Times New Roman" w:cs="Times New Roman"/>
          <w:color w:val="000000" w:themeColor="text1"/>
          <w:sz w:val="24"/>
          <w:szCs w:val="24"/>
        </w:rPr>
        <w:t xml:space="preserve"> , широко применяется в</w:t>
      </w:r>
      <w:r w:rsidRPr="00E90874">
        <w:rPr>
          <w:rFonts w:ascii="Times New Roman" w:hAnsi="Times New Roman" w:cs="Times New Roman"/>
          <w:color w:val="000000" w:themeColor="text1"/>
          <w:sz w:val="24"/>
          <w:szCs w:val="24"/>
          <w:lang w:val="en-US"/>
        </w:rPr>
        <w:t> </w:t>
      </w:r>
      <w:hyperlink r:id="rId174" w:history="1">
        <w:r w:rsidRPr="00E90874">
          <w:rPr>
            <w:rFonts w:ascii="Times New Roman" w:hAnsi="Times New Roman" w:cs="Times New Roman"/>
            <w:color w:val="000000" w:themeColor="text1"/>
            <w:sz w:val="24"/>
            <w:szCs w:val="24"/>
          </w:rPr>
          <w:t>промышленности</w:t>
        </w:r>
      </w:hyperlink>
      <w:r w:rsidRPr="00E90874">
        <w:rPr>
          <w:rFonts w:ascii="Times New Roman" w:hAnsi="Times New Roman" w:cs="Times New Roman"/>
          <w:color w:val="000000" w:themeColor="text1"/>
          <w:sz w:val="24"/>
          <w:szCs w:val="24"/>
        </w:rPr>
        <w:t xml:space="preserve"> , является исходным сырьём для производства</w:t>
      </w:r>
      <w:r w:rsidRPr="00E90874">
        <w:rPr>
          <w:rFonts w:ascii="Times New Roman" w:hAnsi="Times New Roman" w:cs="Times New Roman"/>
          <w:color w:val="000000" w:themeColor="text1"/>
          <w:sz w:val="24"/>
          <w:szCs w:val="24"/>
          <w:lang w:val="en-US"/>
        </w:rPr>
        <w:t> </w:t>
      </w:r>
      <w:hyperlink r:id="rId175" w:history="1">
        <w:r w:rsidRPr="00E90874">
          <w:rPr>
            <w:rFonts w:ascii="Times New Roman" w:hAnsi="Times New Roman" w:cs="Times New Roman"/>
            <w:color w:val="000000" w:themeColor="text1"/>
            <w:sz w:val="24"/>
            <w:szCs w:val="24"/>
          </w:rPr>
          <w:t>лекарств</w:t>
        </w:r>
      </w:hyperlink>
      <w:r w:rsidRPr="00E90874">
        <w:rPr>
          <w:rFonts w:ascii="Times New Roman" w:hAnsi="Times New Roman" w:cs="Times New Roman"/>
          <w:color w:val="000000" w:themeColor="text1"/>
          <w:sz w:val="24"/>
          <w:szCs w:val="24"/>
        </w:rPr>
        <w:t xml:space="preserve"> , различных</w:t>
      </w:r>
      <w:r w:rsidRPr="00E90874">
        <w:rPr>
          <w:rFonts w:ascii="Times New Roman" w:hAnsi="Times New Roman" w:cs="Times New Roman"/>
          <w:color w:val="000000" w:themeColor="text1"/>
          <w:sz w:val="24"/>
          <w:szCs w:val="24"/>
          <w:lang w:val="en-US"/>
        </w:rPr>
        <w:t> </w:t>
      </w:r>
      <w:hyperlink r:id="rId176" w:history="1">
        <w:r w:rsidRPr="00E90874">
          <w:rPr>
            <w:rFonts w:ascii="Times New Roman" w:hAnsi="Times New Roman" w:cs="Times New Roman"/>
            <w:color w:val="000000" w:themeColor="text1"/>
            <w:sz w:val="24"/>
            <w:szCs w:val="24"/>
          </w:rPr>
          <w:t>пластмасс</w:t>
        </w:r>
      </w:hyperlink>
      <w:r w:rsidRPr="00E90874">
        <w:rPr>
          <w:rFonts w:ascii="Times New Roman" w:hAnsi="Times New Roman" w:cs="Times New Roman"/>
          <w:color w:val="000000" w:themeColor="text1"/>
          <w:sz w:val="24"/>
          <w:szCs w:val="24"/>
        </w:rPr>
        <w:t xml:space="preserve"> , синтетической</w:t>
      </w:r>
      <w:r w:rsidRPr="00E90874">
        <w:rPr>
          <w:rFonts w:ascii="Times New Roman" w:hAnsi="Times New Roman" w:cs="Times New Roman"/>
          <w:color w:val="000000" w:themeColor="text1"/>
          <w:sz w:val="24"/>
          <w:szCs w:val="24"/>
          <w:lang w:val="en-US"/>
        </w:rPr>
        <w:t> </w:t>
      </w:r>
      <w:hyperlink r:id="rId177" w:history="1">
        <w:r w:rsidRPr="00E90874">
          <w:rPr>
            <w:rFonts w:ascii="Times New Roman" w:hAnsi="Times New Roman" w:cs="Times New Roman"/>
            <w:color w:val="000000" w:themeColor="text1"/>
            <w:sz w:val="24"/>
            <w:szCs w:val="24"/>
          </w:rPr>
          <w:t>резины</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hyperlink r:id="rId178" w:history="1">
        <w:r w:rsidRPr="00E90874">
          <w:rPr>
            <w:rFonts w:ascii="Times New Roman" w:hAnsi="Times New Roman" w:cs="Times New Roman"/>
            <w:color w:val="000000" w:themeColor="text1"/>
            <w:sz w:val="24"/>
            <w:szCs w:val="24"/>
          </w:rPr>
          <w:t>красителей</w:t>
        </w:r>
      </w:hyperlink>
      <w:r w:rsidRPr="00E90874">
        <w:rPr>
          <w:rFonts w:ascii="Times New Roman" w:hAnsi="Times New Roman" w:cs="Times New Roman"/>
          <w:color w:val="000000" w:themeColor="text1"/>
          <w:sz w:val="24"/>
          <w:szCs w:val="24"/>
        </w:rPr>
        <w:t xml:space="preserve"> . Хотя бензол входит в состав</w:t>
      </w:r>
      <w:r w:rsidRPr="00E90874">
        <w:rPr>
          <w:rFonts w:ascii="Times New Roman" w:hAnsi="Times New Roman" w:cs="Times New Roman"/>
          <w:color w:val="000000" w:themeColor="text1"/>
          <w:sz w:val="24"/>
          <w:szCs w:val="24"/>
          <w:lang w:val="en-US"/>
        </w:rPr>
        <w:t> </w:t>
      </w:r>
      <w:proofErr w:type="spellStart"/>
      <w:r w:rsidR="006548BA" w:rsidRPr="00E90874">
        <w:rPr>
          <w:rFonts w:ascii="Times New Roman" w:hAnsi="Times New Roman" w:cs="Times New Roman"/>
          <w:color w:val="000000" w:themeColor="text1"/>
          <w:sz w:val="24"/>
          <w:szCs w:val="24"/>
          <w:lang w:val="en-US"/>
        </w:rPr>
        <w:t>нефти</w:t>
      </w:r>
      <w:proofErr w:type="spellEnd"/>
      <w:r w:rsidR="006548BA" w:rsidRPr="00E90874">
        <w:rPr>
          <w:rFonts w:ascii="Times New Roman" w:hAnsi="Times New Roman" w:cs="Times New Roman"/>
          <w:color w:val="000000" w:themeColor="text1"/>
          <w:sz w:val="24"/>
          <w:szCs w:val="24"/>
          <w:lang w:val="en-US"/>
        </w:rPr>
        <w:t>,</w:t>
      </w:r>
      <w:r w:rsidRPr="00E90874">
        <w:rPr>
          <w:rFonts w:ascii="Times New Roman" w:hAnsi="Times New Roman" w:cs="Times New Roman"/>
          <w:color w:val="000000" w:themeColor="text1"/>
          <w:sz w:val="24"/>
          <w:szCs w:val="24"/>
        </w:rPr>
        <w:t xml:space="preserve"> в промышленных масштабах он синтезируется из других её компонентов.</w:t>
      </w:r>
      <w:r w:rsidRPr="00E90874">
        <w:rPr>
          <w:rFonts w:ascii="Times New Roman" w:hAnsi="Times New Roman" w:cs="Times New Roman"/>
          <w:color w:val="000000" w:themeColor="text1"/>
          <w:sz w:val="24"/>
          <w:szCs w:val="24"/>
          <w:lang w:val="en-US"/>
        </w:rPr>
        <w:t> </w:t>
      </w:r>
      <w:hyperlink r:id="rId179" w:history="1">
        <w:r w:rsidRPr="00E90874">
          <w:rPr>
            <w:rFonts w:ascii="Times New Roman" w:hAnsi="Times New Roman" w:cs="Times New Roman"/>
            <w:color w:val="000000" w:themeColor="text1"/>
            <w:sz w:val="24"/>
            <w:szCs w:val="24"/>
          </w:rPr>
          <w:t>Токсичен</w:t>
        </w:r>
      </w:hyperlink>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 </w:t>
      </w:r>
      <w:hyperlink r:id="rId180" w:history="1">
        <w:r w:rsidRPr="00E90874">
          <w:rPr>
            <w:rFonts w:ascii="Times New Roman" w:hAnsi="Times New Roman" w:cs="Times New Roman"/>
            <w:color w:val="000000" w:themeColor="text1"/>
            <w:sz w:val="24"/>
            <w:szCs w:val="24"/>
          </w:rPr>
          <w:t>канцерогенен</w:t>
        </w:r>
      </w:hyperlink>
      <w:r w:rsidR="006548BA">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rPr>
        <w:t>Физические свойства: Бесцветная жидкость со своеобразным резким запахом. Температура плавления = 5,5</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C</w:t>
      </w:r>
      <w:r w:rsidRPr="00E90874">
        <w:rPr>
          <w:rFonts w:ascii="Times New Roman" w:hAnsi="Times New Roman" w:cs="Times New Roman"/>
          <w:color w:val="000000" w:themeColor="text1"/>
          <w:sz w:val="24"/>
          <w:szCs w:val="24"/>
        </w:rPr>
        <w:t>, температура кипения = 80,1</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C</w:t>
      </w:r>
      <w:r w:rsidRPr="00E90874">
        <w:rPr>
          <w:rFonts w:ascii="Times New Roman" w:hAnsi="Times New Roman" w:cs="Times New Roman"/>
          <w:color w:val="000000" w:themeColor="text1"/>
          <w:sz w:val="24"/>
          <w:szCs w:val="24"/>
        </w:rPr>
        <w:t>, плотность = 0,879 г/см³, молярная масса = 78,11 г/моль. Подобно ненасыщенным углеводородам бензол горит сильно коптящим пламенем. С воздухом образует взрывоопасные смеси, хорошо смешивается с</w:t>
      </w:r>
      <w:r w:rsidRPr="00E90874">
        <w:rPr>
          <w:rFonts w:ascii="Times New Roman" w:hAnsi="Times New Roman" w:cs="Times New Roman"/>
          <w:color w:val="000000" w:themeColor="text1"/>
          <w:sz w:val="24"/>
          <w:szCs w:val="24"/>
          <w:lang w:val="en-US"/>
        </w:rPr>
        <w:t> </w:t>
      </w:r>
      <w:proofErr w:type="spellStart"/>
      <w:r w:rsidR="006548BA" w:rsidRPr="00E90874">
        <w:rPr>
          <w:rFonts w:ascii="Times New Roman" w:hAnsi="Times New Roman" w:cs="Times New Roman"/>
          <w:color w:val="000000" w:themeColor="text1"/>
          <w:sz w:val="24"/>
          <w:szCs w:val="24"/>
          <w:lang w:val="en-US"/>
        </w:rPr>
        <w:t>эфиром</w:t>
      </w:r>
      <w:proofErr w:type="spellEnd"/>
      <w:r w:rsidR="006548BA" w:rsidRPr="00E90874">
        <w:rPr>
          <w:rFonts w:ascii="Times New Roman" w:hAnsi="Times New Roman" w:cs="Times New Roman"/>
          <w:color w:val="000000" w:themeColor="text1"/>
          <w:sz w:val="24"/>
          <w:szCs w:val="24"/>
          <w:lang w:val="en-US"/>
        </w:rPr>
        <w:t>,</w:t>
      </w:r>
      <w:r w:rsidRPr="00E90874">
        <w:rPr>
          <w:rFonts w:ascii="Times New Roman" w:hAnsi="Times New Roman" w:cs="Times New Roman"/>
          <w:color w:val="000000" w:themeColor="text1"/>
          <w:sz w:val="24"/>
          <w:szCs w:val="24"/>
          <w:lang w:val="en-US"/>
        </w:rPr>
        <w:t> </w:t>
      </w:r>
      <w:proofErr w:type="spellStart"/>
      <w:r w:rsidR="006548BA" w:rsidRPr="00E90874">
        <w:rPr>
          <w:rFonts w:ascii="Times New Roman" w:hAnsi="Times New Roman" w:cs="Times New Roman"/>
          <w:color w:val="000000" w:themeColor="text1"/>
          <w:sz w:val="24"/>
          <w:szCs w:val="24"/>
          <w:lang w:val="en-US"/>
        </w:rPr>
        <w:t>бензином</w:t>
      </w:r>
      <w:proofErr w:type="spellEnd"/>
      <w:r w:rsidR="006548BA" w:rsidRPr="00E90874">
        <w:rPr>
          <w:rFonts w:ascii="Times New Roman" w:hAnsi="Times New Roman" w:cs="Times New Roman"/>
          <w:color w:val="000000" w:themeColor="text1"/>
          <w:sz w:val="24"/>
          <w:szCs w:val="24"/>
          <w:lang w:val="en-US"/>
        </w:rPr>
        <w:t xml:space="preserve"> и</w:t>
      </w:r>
      <w:r w:rsidRPr="00E90874">
        <w:rPr>
          <w:rFonts w:ascii="Times New Roman" w:hAnsi="Times New Roman" w:cs="Times New Roman"/>
          <w:color w:val="000000" w:themeColor="text1"/>
          <w:sz w:val="24"/>
          <w:szCs w:val="24"/>
        </w:rPr>
        <w:t xml:space="preserve"> другими органическими растворителями, с водой образует</w:t>
      </w:r>
      <w:r w:rsidRPr="00E90874">
        <w:rPr>
          <w:rFonts w:ascii="Times New Roman" w:hAnsi="Times New Roman" w:cs="Times New Roman"/>
          <w:color w:val="000000" w:themeColor="text1"/>
          <w:sz w:val="24"/>
          <w:szCs w:val="24"/>
          <w:lang w:val="en-US"/>
        </w:rPr>
        <w:t> </w:t>
      </w:r>
      <w:proofErr w:type="spellStart"/>
      <w:r w:rsidR="006548BA" w:rsidRPr="00E90874">
        <w:rPr>
          <w:rFonts w:ascii="Times New Roman" w:hAnsi="Times New Roman" w:cs="Times New Roman"/>
          <w:color w:val="000000" w:themeColor="text1"/>
          <w:sz w:val="24"/>
          <w:szCs w:val="24"/>
          <w:lang w:val="en-US"/>
        </w:rPr>
        <w:t>смесь</w:t>
      </w:r>
      <w:proofErr w:type="spellEnd"/>
      <w:r w:rsidR="006548BA" w:rsidRPr="00E90874">
        <w:rPr>
          <w:rFonts w:ascii="Times New Roman" w:hAnsi="Times New Roman" w:cs="Times New Roman"/>
          <w:color w:val="000000" w:themeColor="text1"/>
          <w:sz w:val="24"/>
          <w:szCs w:val="24"/>
          <w:lang w:val="en-US"/>
        </w:rPr>
        <w:t xml:space="preserve"> с</w:t>
      </w:r>
      <w:r w:rsidRPr="00E90874">
        <w:rPr>
          <w:rFonts w:ascii="Times New Roman" w:hAnsi="Times New Roman" w:cs="Times New Roman"/>
          <w:color w:val="000000" w:themeColor="text1"/>
          <w:sz w:val="24"/>
          <w:szCs w:val="24"/>
        </w:rPr>
        <w:t xml:space="preserve"> температурой кипения 69,25</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C</w:t>
      </w:r>
      <w:r w:rsidRPr="00E90874">
        <w:rPr>
          <w:rFonts w:ascii="Times New Roman" w:hAnsi="Times New Roman" w:cs="Times New Roman"/>
          <w:color w:val="000000" w:themeColor="text1"/>
          <w:sz w:val="24"/>
          <w:szCs w:val="24"/>
        </w:rPr>
        <w:t xml:space="preserve"> (91</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 бензола). Растворимость в воде 1,79 г/л (при 25</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C</w:t>
      </w:r>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rPr>
        <w:br/>
        <w:t xml:space="preserve">Химические </w:t>
      </w:r>
      <w:proofErr w:type="spellStart"/>
      <w:r w:rsidRPr="00E90874">
        <w:rPr>
          <w:rFonts w:ascii="Times New Roman" w:hAnsi="Times New Roman" w:cs="Times New Roman"/>
          <w:color w:val="000000" w:themeColor="text1"/>
          <w:sz w:val="24"/>
          <w:szCs w:val="24"/>
        </w:rPr>
        <w:t>свойства:Для</w:t>
      </w:r>
      <w:proofErr w:type="spellEnd"/>
      <w:r w:rsidRPr="00E90874">
        <w:rPr>
          <w:rFonts w:ascii="Times New Roman" w:hAnsi="Times New Roman" w:cs="Times New Roman"/>
          <w:color w:val="000000" w:themeColor="text1"/>
          <w:sz w:val="24"/>
          <w:szCs w:val="24"/>
        </w:rPr>
        <w:t xml:space="preserve"> бензола характерны реакции замещения</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 бензол реагирует с</w:t>
      </w:r>
      <w:r w:rsidRPr="00E90874">
        <w:rPr>
          <w:rFonts w:ascii="Times New Roman" w:hAnsi="Times New Roman" w:cs="Times New Roman"/>
          <w:color w:val="000000" w:themeColor="text1"/>
          <w:sz w:val="24"/>
          <w:szCs w:val="24"/>
          <w:lang w:val="en-US"/>
        </w:rPr>
        <w:t> </w:t>
      </w:r>
      <w:hyperlink r:id="rId181" w:history="1">
        <w:proofErr w:type="spellStart"/>
        <w:r w:rsidRPr="00E90874">
          <w:rPr>
            <w:rFonts w:ascii="Times New Roman" w:hAnsi="Times New Roman" w:cs="Times New Roman"/>
            <w:color w:val="000000" w:themeColor="text1"/>
            <w:sz w:val="24"/>
            <w:szCs w:val="24"/>
          </w:rPr>
          <w:t>алкенами</w:t>
        </w:r>
        <w:proofErr w:type="spellEnd"/>
      </w:hyperlink>
      <w:r w:rsidRPr="00E90874">
        <w:rPr>
          <w:rFonts w:ascii="Times New Roman" w:hAnsi="Times New Roman" w:cs="Times New Roman"/>
          <w:color w:val="000000" w:themeColor="text1"/>
          <w:sz w:val="24"/>
          <w:szCs w:val="24"/>
        </w:rPr>
        <w:t xml:space="preserve"> , </w:t>
      </w:r>
      <w:proofErr w:type="spellStart"/>
      <w:r w:rsidRPr="00E90874">
        <w:rPr>
          <w:rFonts w:ascii="Times New Roman" w:hAnsi="Times New Roman" w:cs="Times New Roman"/>
          <w:color w:val="000000" w:themeColor="text1"/>
          <w:sz w:val="24"/>
          <w:szCs w:val="24"/>
        </w:rPr>
        <w:t>хлор</w:t>
      </w:r>
      <w:hyperlink r:id="rId182" w:history="1">
        <w:r w:rsidRPr="00E90874">
          <w:rPr>
            <w:rFonts w:ascii="Times New Roman" w:hAnsi="Times New Roman" w:cs="Times New Roman"/>
            <w:color w:val="000000" w:themeColor="text1"/>
            <w:sz w:val="24"/>
            <w:szCs w:val="24"/>
          </w:rPr>
          <w:t>алканами</w:t>
        </w:r>
        <w:proofErr w:type="spellEnd"/>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hyperlink r:id="rId183" w:history="1">
        <w:r w:rsidRPr="00E90874">
          <w:rPr>
            <w:rFonts w:ascii="Times New Roman" w:hAnsi="Times New Roman" w:cs="Times New Roman"/>
            <w:color w:val="000000" w:themeColor="text1"/>
            <w:sz w:val="24"/>
            <w:szCs w:val="24"/>
          </w:rPr>
          <w:t>галогенами</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hyperlink r:id="rId184" w:history="1">
        <w:r w:rsidRPr="00E90874">
          <w:rPr>
            <w:rFonts w:ascii="Times New Roman" w:hAnsi="Times New Roman" w:cs="Times New Roman"/>
            <w:color w:val="000000" w:themeColor="text1"/>
            <w:sz w:val="24"/>
            <w:szCs w:val="24"/>
          </w:rPr>
          <w:t>азотной</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и</w:t>
      </w:r>
      <w:r w:rsidRPr="00E90874">
        <w:rPr>
          <w:rFonts w:ascii="Times New Roman" w:hAnsi="Times New Roman" w:cs="Times New Roman"/>
          <w:color w:val="000000" w:themeColor="text1"/>
          <w:sz w:val="24"/>
          <w:szCs w:val="24"/>
          <w:lang w:val="en-US"/>
        </w:rPr>
        <w:t> </w:t>
      </w:r>
      <w:hyperlink r:id="rId185" w:history="1">
        <w:r w:rsidRPr="00E90874">
          <w:rPr>
            <w:rFonts w:ascii="Times New Roman" w:hAnsi="Times New Roman" w:cs="Times New Roman"/>
            <w:color w:val="000000" w:themeColor="text1"/>
            <w:sz w:val="24"/>
            <w:szCs w:val="24"/>
          </w:rPr>
          <w:t>серной кислотами</w:t>
        </w:r>
      </w:hyperlink>
      <w:r w:rsidRPr="00E90874">
        <w:rPr>
          <w:rFonts w:ascii="Times New Roman" w:hAnsi="Times New Roman" w:cs="Times New Roman"/>
          <w:color w:val="000000" w:themeColor="text1"/>
          <w:sz w:val="24"/>
          <w:szCs w:val="24"/>
        </w:rPr>
        <w:t xml:space="preserve"> . Реакции разрыва </w:t>
      </w:r>
      <w:proofErr w:type="spellStart"/>
      <w:r w:rsidRPr="00E90874">
        <w:rPr>
          <w:rFonts w:ascii="Times New Roman" w:hAnsi="Times New Roman" w:cs="Times New Roman"/>
          <w:color w:val="000000" w:themeColor="text1"/>
          <w:sz w:val="24"/>
          <w:szCs w:val="24"/>
        </w:rPr>
        <w:t>бензольного</w:t>
      </w:r>
      <w:proofErr w:type="spellEnd"/>
      <w:r w:rsidRPr="00E90874">
        <w:rPr>
          <w:rFonts w:ascii="Times New Roman" w:hAnsi="Times New Roman" w:cs="Times New Roman"/>
          <w:color w:val="000000" w:themeColor="text1"/>
          <w:sz w:val="24"/>
          <w:szCs w:val="24"/>
        </w:rPr>
        <w:t xml:space="preserve"> кольца проходят в жёстких условиях (температура, давление).</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rPr>
        <w:tab/>
        <w:t>Взаимодействие с хлором и бромом в присутствии катализатора с образованием хлорбензола (</w:t>
      </w:r>
      <w:proofErr w:type="spellStart"/>
      <w:r w:rsidR="006548BA" w:rsidRPr="00E90874">
        <w:rPr>
          <w:rFonts w:ascii="Times New Roman" w:hAnsi="Times New Roman" w:cs="Times New Roman"/>
          <w:color w:val="000000" w:themeColor="text1"/>
          <w:sz w:val="24"/>
          <w:szCs w:val="24"/>
          <w:lang w:val="en-US"/>
        </w:rPr>
        <w:t>замещения</w:t>
      </w:r>
      <w:proofErr w:type="spellEnd"/>
      <w:r w:rsidR="006548BA" w:rsidRPr="00E90874">
        <w:rPr>
          <w:rFonts w:ascii="Times New Roman" w:hAnsi="Times New Roman" w:cs="Times New Roman"/>
          <w:color w:val="000000" w:themeColor="text1"/>
          <w:sz w:val="24"/>
          <w:szCs w:val="24"/>
          <w:lang w:val="en-US"/>
        </w:rPr>
        <w:t>)</w:t>
      </w:r>
      <w:r w:rsidRPr="00E90874">
        <w:rPr>
          <w:rFonts w:ascii="Times New Roman" w:hAnsi="Times New Roman" w:cs="Times New Roman"/>
          <w:color w:val="000000" w:themeColor="text1"/>
          <w:sz w:val="24"/>
          <w:szCs w:val="24"/>
        </w:rPr>
        <w:t>:</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rPr>
        <w:tab/>
      </w:r>
      <w:proofErr w:type="gramStart"/>
      <w:r w:rsidRPr="00E90874">
        <w:rPr>
          <w:rFonts w:ascii="Times New Roman" w:hAnsi="Times New Roman" w:cs="Times New Roman"/>
          <w:color w:val="000000" w:themeColor="text1"/>
          <w:sz w:val="24"/>
          <w:szCs w:val="24"/>
        </w:rPr>
        <w:t>В</w:t>
      </w:r>
      <w:proofErr w:type="gramEnd"/>
      <w:r w:rsidRPr="00E90874">
        <w:rPr>
          <w:rFonts w:ascii="Times New Roman" w:hAnsi="Times New Roman" w:cs="Times New Roman"/>
          <w:color w:val="000000" w:themeColor="text1"/>
          <w:sz w:val="24"/>
          <w:szCs w:val="24"/>
        </w:rPr>
        <w:t xml:space="preserve"> отсутствие катализатора при нагревании или освещении идёт радикальная реакция присоединения с образованием смеси изомеров</w:t>
      </w:r>
      <w:r w:rsidRPr="00E90874">
        <w:rPr>
          <w:rFonts w:ascii="Times New Roman" w:hAnsi="Times New Roman" w:cs="Times New Roman"/>
          <w:color w:val="000000" w:themeColor="text1"/>
          <w:sz w:val="24"/>
          <w:szCs w:val="24"/>
          <w:lang w:val="en-US"/>
        </w:rPr>
        <w:t> </w:t>
      </w:r>
      <w:hyperlink r:id="rId186" w:history="1">
        <w:proofErr w:type="spellStart"/>
        <w:r w:rsidRPr="00E90874">
          <w:rPr>
            <w:rFonts w:ascii="Times New Roman" w:hAnsi="Times New Roman" w:cs="Times New Roman"/>
            <w:color w:val="000000" w:themeColor="text1"/>
            <w:sz w:val="24"/>
            <w:szCs w:val="24"/>
          </w:rPr>
          <w:t>гексахлорциклогексана</w:t>
        </w:r>
        <w:proofErr w:type="spellEnd"/>
      </w:hyperlink>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rPr>
        <w:tab/>
        <w:t xml:space="preserve">Взаимодействие с галогенопроизводными </w:t>
      </w:r>
      <w:proofErr w:type="spellStart"/>
      <w:r w:rsidRPr="00E90874">
        <w:rPr>
          <w:rFonts w:ascii="Times New Roman" w:hAnsi="Times New Roman" w:cs="Times New Roman"/>
          <w:color w:val="000000" w:themeColor="text1"/>
          <w:sz w:val="24"/>
          <w:szCs w:val="24"/>
        </w:rPr>
        <w:t>алканов</w:t>
      </w:r>
      <w:proofErr w:type="spellEnd"/>
      <w:r w:rsidRPr="00E90874">
        <w:rPr>
          <w:rFonts w:ascii="Times New Roman" w:hAnsi="Times New Roman" w:cs="Times New Roman"/>
          <w:color w:val="000000" w:themeColor="text1"/>
          <w:sz w:val="24"/>
          <w:szCs w:val="24"/>
        </w:rPr>
        <w:t xml:space="preserve"> (</w:t>
      </w:r>
      <w:proofErr w:type="spellStart"/>
      <w:r w:rsidRPr="00E90874">
        <w:rPr>
          <w:rFonts w:ascii="Times New Roman" w:hAnsi="Times New Roman" w:cs="Times New Roman"/>
          <w:color w:val="000000" w:themeColor="text1"/>
          <w:sz w:val="24"/>
          <w:szCs w:val="24"/>
        </w:rPr>
        <w:t>алкилирование</w:t>
      </w:r>
      <w:proofErr w:type="spellEnd"/>
      <w:r w:rsidRPr="00E90874">
        <w:rPr>
          <w:rFonts w:ascii="Times New Roman" w:hAnsi="Times New Roman" w:cs="Times New Roman"/>
          <w:color w:val="000000" w:themeColor="text1"/>
          <w:sz w:val="24"/>
          <w:szCs w:val="24"/>
        </w:rPr>
        <w:t xml:space="preserve"> бензола,</w:t>
      </w:r>
      <w:r w:rsidRPr="00E90874">
        <w:rPr>
          <w:rFonts w:ascii="Times New Roman" w:hAnsi="Times New Roman" w:cs="Times New Roman"/>
          <w:color w:val="000000" w:themeColor="text1"/>
          <w:sz w:val="24"/>
          <w:szCs w:val="24"/>
          <w:lang w:val="en-US"/>
        </w:rPr>
        <w:t> </w:t>
      </w:r>
      <w:proofErr w:type="spellStart"/>
      <w:r w:rsidR="006548BA" w:rsidRPr="00E90874">
        <w:rPr>
          <w:rFonts w:ascii="Times New Roman" w:hAnsi="Times New Roman" w:cs="Times New Roman"/>
          <w:color w:val="000000" w:themeColor="text1"/>
          <w:sz w:val="24"/>
          <w:szCs w:val="24"/>
          <w:lang w:val="en-US"/>
        </w:rPr>
        <w:t>Крафтса</w:t>
      </w:r>
      <w:proofErr w:type="spellEnd"/>
      <w:r w:rsidR="006548BA" w:rsidRPr="00E90874">
        <w:rPr>
          <w:rFonts w:ascii="Times New Roman" w:hAnsi="Times New Roman" w:cs="Times New Roman"/>
          <w:color w:val="000000" w:themeColor="text1"/>
          <w:sz w:val="24"/>
          <w:szCs w:val="24"/>
          <w:lang w:val="en-US"/>
        </w:rPr>
        <w:t>)</w:t>
      </w:r>
      <w:r w:rsidRPr="00E90874">
        <w:rPr>
          <w:rFonts w:ascii="Times New Roman" w:hAnsi="Times New Roman" w:cs="Times New Roman"/>
          <w:color w:val="000000" w:themeColor="text1"/>
          <w:sz w:val="24"/>
          <w:szCs w:val="24"/>
        </w:rPr>
        <w:t xml:space="preserve"> с образованием </w:t>
      </w:r>
      <w:proofErr w:type="spellStart"/>
      <w:r w:rsidRPr="00E90874">
        <w:rPr>
          <w:rFonts w:ascii="Times New Roman" w:hAnsi="Times New Roman" w:cs="Times New Roman"/>
          <w:color w:val="000000" w:themeColor="text1"/>
          <w:sz w:val="24"/>
          <w:szCs w:val="24"/>
        </w:rPr>
        <w:t>алкилбензолов</w:t>
      </w:r>
      <w:proofErr w:type="spellEnd"/>
      <w:r w:rsidRPr="00E90874">
        <w:rPr>
          <w:rFonts w:ascii="Times New Roman" w:hAnsi="Times New Roman" w:cs="Times New Roman"/>
          <w:color w:val="000000" w:themeColor="text1"/>
          <w:sz w:val="24"/>
          <w:szCs w:val="24"/>
        </w:rPr>
        <w:t>:</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rPr>
        <w:tab/>
        <w:t>Реакции сульфирования и нитрования (</w:t>
      </w:r>
      <w:proofErr w:type="spellStart"/>
      <w:r w:rsidRPr="00E90874">
        <w:rPr>
          <w:rFonts w:ascii="Times New Roman" w:hAnsi="Times New Roman" w:cs="Times New Roman"/>
          <w:color w:val="000000" w:themeColor="text1"/>
          <w:sz w:val="24"/>
          <w:szCs w:val="24"/>
        </w:rPr>
        <w:t>электрофильное</w:t>
      </w:r>
      <w:proofErr w:type="spellEnd"/>
      <w:r w:rsidRPr="00E90874">
        <w:rPr>
          <w:rFonts w:ascii="Times New Roman" w:hAnsi="Times New Roman" w:cs="Times New Roman"/>
          <w:color w:val="000000" w:themeColor="text1"/>
          <w:sz w:val="24"/>
          <w:szCs w:val="24"/>
        </w:rPr>
        <w:t xml:space="preserve"> замещение):</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rPr>
        <w:tab/>
        <w:t>Горение бензола:</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6548BA">
        <w:rPr>
          <w:rFonts w:ascii="Times New Roman" w:hAnsi="Times New Roman" w:cs="Times New Roman"/>
          <w:b/>
          <w:color w:val="000000" w:themeColor="text1"/>
          <w:sz w:val="24"/>
          <w:szCs w:val="24"/>
        </w:rPr>
        <w:t>2</w:t>
      </w:r>
      <w:r w:rsidR="006548BA" w:rsidRPr="006548BA">
        <w:rPr>
          <w:rFonts w:ascii="Times New Roman" w:hAnsi="Times New Roman" w:cs="Times New Roman"/>
          <w:b/>
          <w:color w:val="000000" w:themeColor="text1"/>
          <w:sz w:val="24"/>
          <w:szCs w:val="24"/>
        </w:rPr>
        <w:t>.</w:t>
      </w:r>
      <w:r w:rsidR="006548BA">
        <w:rPr>
          <w:rFonts w:ascii="Times New Roman" w:hAnsi="Times New Roman" w:cs="Times New Roman"/>
          <w:color w:val="000000" w:themeColor="text1"/>
          <w:sz w:val="24"/>
          <w:szCs w:val="24"/>
        </w:rPr>
        <w:t xml:space="preserve"> </w:t>
      </w:r>
      <w:proofErr w:type="spellStart"/>
      <w:r w:rsidRPr="00E90874">
        <w:rPr>
          <w:rFonts w:ascii="Times New Roman" w:hAnsi="Times New Roman" w:cs="Times New Roman"/>
          <w:bCs/>
          <w:color w:val="000000" w:themeColor="text1"/>
          <w:sz w:val="24"/>
          <w:szCs w:val="24"/>
        </w:rPr>
        <w:t>Азосоединения</w:t>
      </w:r>
      <w:proofErr w:type="spellEnd"/>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 xml:space="preserve">— класс органических соединений общей формулы </w:t>
      </w:r>
      <w:r w:rsidRPr="00E90874">
        <w:rPr>
          <w:rFonts w:ascii="Times New Roman" w:hAnsi="Times New Roman" w:cs="Times New Roman"/>
          <w:color w:val="000000" w:themeColor="text1"/>
          <w:sz w:val="24"/>
          <w:szCs w:val="24"/>
          <w:lang w:val="en-US"/>
        </w:rPr>
        <w:t>R</w:t>
      </w:r>
      <w:r w:rsidRPr="006548BA">
        <w:rPr>
          <w:rFonts w:ascii="Times New Roman" w:hAnsi="Times New Roman" w:cs="Times New Roman"/>
          <w:color w:val="000000" w:themeColor="text1"/>
          <w:sz w:val="24"/>
          <w:szCs w:val="24"/>
          <w:vertAlign w:val="subscript"/>
        </w:rPr>
        <w:t>1</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N</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N</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R</w:t>
      </w:r>
      <w:r w:rsidRPr="006548BA">
        <w:rPr>
          <w:rFonts w:ascii="Times New Roman" w:hAnsi="Times New Roman" w:cs="Times New Roman"/>
          <w:color w:val="000000" w:themeColor="text1"/>
          <w:sz w:val="24"/>
          <w:szCs w:val="24"/>
          <w:vertAlign w:val="subscript"/>
        </w:rPr>
        <w:t>2</w:t>
      </w:r>
      <w:r w:rsidRPr="00E90874">
        <w:rPr>
          <w:rFonts w:ascii="Times New Roman" w:hAnsi="Times New Roman" w:cs="Times New Roman"/>
          <w:color w:val="000000" w:themeColor="text1"/>
          <w:sz w:val="24"/>
          <w:szCs w:val="24"/>
        </w:rPr>
        <w:t xml:space="preserve">, формально - производные нестойкого </w:t>
      </w:r>
      <w:proofErr w:type="spellStart"/>
      <w:r w:rsidRPr="00E90874">
        <w:rPr>
          <w:rFonts w:ascii="Times New Roman" w:hAnsi="Times New Roman" w:cs="Times New Roman"/>
          <w:color w:val="000000" w:themeColor="text1"/>
          <w:sz w:val="24"/>
          <w:szCs w:val="24"/>
        </w:rPr>
        <w:t>диазена</w:t>
      </w:r>
      <w:proofErr w:type="spellEnd"/>
      <w:r w:rsidRPr="00E90874">
        <w:rPr>
          <w:rFonts w:ascii="Times New Roman" w:hAnsi="Times New Roman" w:cs="Times New Roman"/>
          <w:color w:val="000000" w:themeColor="text1"/>
          <w:sz w:val="24"/>
          <w:szCs w:val="24"/>
        </w:rPr>
        <w:t xml:space="preserve"> (</w:t>
      </w:r>
      <w:proofErr w:type="spellStart"/>
      <w:r w:rsidRPr="00E90874">
        <w:rPr>
          <w:rFonts w:ascii="Times New Roman" w:hAnsi="Times New Roman" w:cs="Times New Roman"/>
          <w:color w:val="000000" w:themeColor="text1"/>
          <w:sz w:val="24"/>
          <w:szCs w:val="24"/>
        </w:rPr>
        <w:t>диимида</w:t>
      </w:r>
      <w:proofErr w:type="spellEnd"/>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HN</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NH</w:t>
      </w:r>
      <w:r w:rsidRPr="00E90874">
        <w:rPr>
          <w:rFonts w:ascii="Times New Roman" w:hAnsi="Times New Roman" w:cs="Times New Roman"/>
          <w:color w:val="000000" w:themeColor="text1"/>
          <w:sz w:val="24"/>
          <w:szCs w:val="24"/>
        </w:rPr>
        <w:t xml:space="preserve">, у которого оба атома водорода замещены органическими радикалами. Простейшее алифатическое </w:t>
      </w:r>
      <w:proofErr w:type="spellStart"/>
      <w:r w:rsidRPr="00E90874">
        <w:rPr>
          <w:rFonts w:ascii="Times New Roman" w:hAnsi="Times New Roman" w:cs="Times New Roman"/>
          <w:color w:val="000000" w:themeColor="text1"/>
          <w:sz w:val="24"/>
          <w:szCs w:val="24"/>
        </w:rPr>
        <w:t>азосоединение</w:t>
      </w:r>
      <w:proofErr w:type="spellEnd"/>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hyperlink r:id="rId187" w:history="1">
        <w:proofErr w:type="spellStart"/>
        <w:r w:rsidRPr="00E90874">
          <w:rPr>
            <w:rFonts w:ascii="Times New Roman" w:hAnsi="Times New Roman" w:cs="Times New Roman"/>
            <w:color w:val="000000" w:themeColor="text1"/>
            <w:sz w:val="24"/>
            <w:szCs w:val="24"/>
          </w:rPr>
          <w:t>азометан</w:t>
        </w:r>
        <w:proofErr w:type="spellEnd"/>
      </w:hyperlink>
      <w:r w:rsidRPr="00E90874">
        <w:rPr>
          <w:rFonts w:ascii="Times New Roman" w:hAnsi="Times New Roman" w:cs="Times New Roman"/>
          <w:color w:val="000000" w:themeColor="text1"/>
          <w:sz w:val="24"/>
          <w:szCs w:val="24"/>
        </w:rPr>
        <w:t xml:space="preserve"> Н</w:t>
      </w:r>
      <w:r w:rsidRPr="006548BA">
        <w:rPr>
          <w:rFonts w:ascii="Times New Roman" w:hAnsi="Times New Roman" w:cs="Times New Roman"/>
          <w:color w:val="000000" w:themeColor="text1"/>
          <w:sz w:val="24"/>
          <w:szCs w:val="24"/>
          <w:vertAlign w:val="subscript"/>
        </w:rPr>
        <w:t>3</w:t>
      </w:r>
      <w:r w:rsidRPr="00E90874">
        <w:rPr>
          <w:rFonts w:ascii="Times New Roman" w:hAnsi="Times New Roman" w:cs="Times New Roman"/>
          <w:color w:val="000000" w:themeColor="text1"/>
          <w:sz w:val="24"/>
          <w:szCs w:val="24"/>
          <w:lang w:val="en-US"/>
        </w:rPr>
        <w:t>C</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N</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N</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CH</w:t>
      </w:r>
      <w:r w:rsidRPr="006548BA">
        <w:rPr>
          <w:rFonts w:ascii="Times New Roman" w:hAnsi="Times New Roman" w:cs="Times New Roman"/>
          <w:color w:val="000000" w:themeColor="text1"/>
          <w:sz w:val="24"/>
          <w:szCs w:val="24"/>
          <w:vertAlign w:val="subscript"/>
        </w:rPr>
        <w:t>3</w:t>
      </w:r>
      <w:r w:rsidRPr="00E90874">
        <w:rPr>
          <w:rFonts w:ascii="Times New Roman" w:hAnsi="Times New Roman" w:cs="Times New Roman"/>
          <w:color w:val="000000" w:themeColor="text1"/>
          <w:sz w:val="24"/>
          <w:szCs w:val="24"/>
        </w:rPr>
        <w:t xml:space="preserve">; простейшее ароматическое </w:t>
      </w:r>
      <w:proofErr w:type="spellStart"/>
      <w:r w:rsidRPr="00E90874">
        <w:rPr>
          <w:rFonts w:ascii="Times New Roman" w:hAnsi="Times New Roman" w:cs="Times New Roman"/>
          <w:color w:val="000000" w:themeColor="text1"/>
          <w:sz w:val="24"/>
          <w:szCs w:val="24"/>
        </w:rPr>
        <w:t>азосоединение</w:t>
      </w:r>
      <w:proofErr w:type="spellEnd"/>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proofErr w:type="spellStart"/>
      <w:r w:rsidR="006548BA" w:rsidRPr="00E90874">
        <w:rPr>
          <w:rFonts w:ascii="Times New Roman" w:hAnsi="Times New Roman" w:cs="Times New Roman"/>
          <w:color w:val="000000" w:themeColor="text1"/>
          <w:sz w:val="24"/>
          <w:szCs w:val="24"/>
          <w:lang w:val="en-US"/>
        </w:rPr>
        <w:t>азобензол</w:t>
      </w:r>
      <w:proofErr w:type="spellEnd"/>
      <w:r w:rsidR="006548BA" w:rsidRPr="00E90874">
        <w:rPr>
          <w:rFonts w:ascii="Times New Roman" w:hAnsi="Times New Roman" w:cs="Times New Roman"/>
          <w:color w:val="000000" w:themeColor="text1"/>
          <w:sz w:val="24"/>
          <w:szCs w:val="24"/>
          <w:lang w:val="en-US"/>
        </w:rPr>
        <w:t xml:space="preserve"> C</w:t>
      </w:r>
      <w:r w:rsidRPr="006548BA">
        <w:rPr>
          <w:rFonts w:ascii="Times New Roman" w:hAnsi="Times New Roman" w:cs="Times New Roman"/>
          <w:color w:val="000000" w:themeColor="text1"/>
          <w:sz w:val="24"/>
          <w:szCs w:val="24"/>
          <w:vertAlign w:val="subscript"/>
        </w:rPr>
        <w:t>6</w:t>
      </w:r>
      <w:r w:rsidRPr="00E90874">
        <w:rPr>
          <w:rFonts w:ascii="Times New Roman" w:hAnsi="Times New Roman" w:cs="Times New Roman"/>
          <w:color w:val="000000" w:themeColor="text1"/>
          <w:sz w:val="24"/>
          <w:szCs w:val="24"/>
          <w:lang w:val="en-US"/>
        </w:rPr>
        <w:t>H</w:t>
      </w:r>
      <w:r w:rsidRPr="006548BA">
        <w:rPr>
          <w:rFonts w:ascii="Times New Roman" w:hAnsi="Times New Roman" w:cs="Times New Roman"/>
          <w:color w:val="000000" w:themeColor="text1"/>
          <w:sz w:val="24"/>
          <w:szCs w:val="24"/>
          <w:vertAlign w:val="subscript"/>
        </w:rPr>
        <w:t>5</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N</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N</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C</w:t>
      </w:r>
      <w:r w:rsidRPr="006548BA">
        <w:rPr>
          <w:rFonts w:ascii="Times New Roman" w:hAnsi="Times New Roman" w:cs="Times New Roman"/>
          <w:color w:val="000000" w:themeColor="text1"/>
          <w:sz w:val="24"/>
          <w:szCs w:val="24"/>
          <w:vertAlign w:val="subscript"/>
        </w:rPr>
        <w:t>6</w:t>
      </w:r>
      <w:r w:rsidRPr="00E90874">
        <w:rPr>
          <w:rFonts w:ascii="Times New Roman" w:hAnsi="Times New Roman" w:cs="Times New Roman"/>
          <w:color w:val="000000" w:themeColor="text1"/>
          <w:sz w:val="24"/>
          <w:szCs w:val="24"/>
          <w:lang w:val="en-US"/>
        </w:rPr>
        <w:t>H</w:t>
      </w:r>
      <w:r w:rsidRPr="006548BA">
        <w:rPr>
          <w:rFonts w:ascii="Times New Roman" w:hAnsi="Times New Roman" w:cs="Times New Roman"/>
          <w:color w:val="000000" w:themeColor="text1"/>
          <w:sz w:val="24"/>
          <w:szCs w:val="24"/>
          <w:vertAlign w:val="subscript"/>
        </w:rPr>
        <w:t>5</w:t>
      </w:r>
      <w:r w:rsidRPr="00E90874">
        <w:rPr>
          <w:rFonts w:ascii="Times New Roman" w:hAnsi="Times New Roman" w:cs="Times New Roman"/>
          <w:color w:val="000000" w:themeColor="text1"/>
          <w:sz w:val="24"/>
          <w:szCs w:val="24"/>
        </w:rPr>
        <w:t>.</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 xml:space="preserve">Ароматические </w:t>
      </w:r>
      <w:proofErr w:type="spellStart"/>
      <w:r w:rsidRPr="00E90874">
        <w:rPr>
          <w:rFonts w:ascii="Times New Roman" w:hAnsi="Times New Roman" w:cs="Times New Roman"/>
          <w:color w:val="000000" w:themeColor="text1"/>
          <w:sz w:val="24"/>
          <w:szCs w:val="24"/>
        </w:rPr>
        <w:t>азосоединения</w:t>
      </w:r>
      <w:proofErr w:type="spellEnd"/>
      <w:r w:rsidRPr="00E90874">
        <w:rPr>
          <w:rFonts w:ascii="Times New Roman" w:hAnsi="Times New Roman" w:cs="Times New Roman"/>
          <w:color w:val="000000" w:themeColor="text1"/>
          <w:sz w:val="24"/>
          <w:szCs w:val="24"/>
        </w:rPr>
        <w:t xml:space="preserve"> интенсивно окрашены и применяются в качестве красителей и пигментов.</w:t>
      </w:r>
    </w:p>
    <w:p w:rsidR="006548BA" w:rsidRDefault="006548BA" w:rsidP="00E90874">
      <w:pPr>
        <w:spacing w:after="0"/>
        <w:ind w:firstLine="709"/>
        <w:jc w:val="both"/>
        <w:rPr>
          <w:rFonts w:ascii="Times New Roman" w:hAnsi="Times New Roman" w:cs="Times New Roman"/>
          <w:color w:val="000000" w:themeColor="text1"/>
          <w:sz w:val="24"/>
          <w:szCs w:val="24"/>
        </w:rPr>
      </w:pPr>
    </w:p>
    <w:p w:rsidR="006548BA" w:rsidRDefault="00E90874" w:rsidP="006548BA">
      <w:pPr>
        <w:spacing w:after="0"/>
        <w:ind w:firstLine="709"/>
        <w:jc w:val="center"/>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Билет</w:t>
      </w:r>
      <w:r w:rsidR="006548BA">
        <w:rPr>
          <w:rFonts w:ascii="Times New Roman" w:hAnsi="Times New Roman" w:cs="Times New Roman"/>
          <w:color w:val="000000" w:themeColor="text1"/>
          <w:sz w:val="24"/>
          <w:szCs w:val="24"/>
        </w:rPr>
        <w:t xml:space="preserve"> №</w:t>
      </w:r>
      <w:r w:rsidR="006548BA" w:rsidRPr="00E90874">
        <w:rPr>
          <w:rFonts w:ascii="Times New Roman" w:hAnsi="Times New Roman" w:cs="Times New Roman"/>
          <w:color w:val="000000" w:themeColor="text1"/>
          <w:sz w:val="24"/>
          <w:szCs w:val="24"/>
        </w:rPr>
        <w:t>25</w:t>
      </w:r>
    </w:p>
    <w:p w:rsidR="00E90874" w:rsidRPr="00E90874" w:rsidRDefault="00E90874" w:rsidP="006548BA">
      <w:pPr>
        <w:spacing w:after="0"/>
        <w:ind w:firstLine="709"/>
        <w:jc w:val="both"/>
        <w:rPr>
          <w:rFonts w:ascii="Times New Roman" w:hAnsi="Times New Roman" w:cs="Times New Roman"/>
          <w:color w:val="000000" w:themeColor="text1"/>
          <w:sz w:val="24"/>
          <w:szCs w:val="24"/>
        </w:rPr>
      </w:pPr>
      <w:r w:rsidRPr="006548BA">
        <w:rPr>
          <w:rFonts w:ascii="Times New Roman" w:hAnsi="Times New Roman" w:cs="Times New Roman"/>
          <w:b/>
          <w:color w:val="000000" w:themeColor="text1"/>
          <w:sz w:val="24"/>
          <w:szCs w:val="24"/>
        </w:rPr>
        <w:t>1</w:t>
      </w:r>
      <w:r w:rsidR="006548BA" w:rsidRPr="006548BA">
        <w:rPr>
          <w:rFonts w:ascii="Times New Roman" w:hAnsi="Times New Roman" w:cs="Times New Roman"/>
          <w:b/>
          <w:color w:val="000000" w:themeColor="text1"/>
          <w:sz w:val="24"/>
          <w:szCs w:val="24"/>
        </w:rPr>
        <w:t>.</w:t>
      </w:r>
      <w:r w:rsidR="006548BA">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rPr>
        <w:t>Роль стадии отщепления протона от</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 xml:space="preserve">-комплекса в реакциях </w:t>
      </w:r>
      <w:proofErr w:type="spellStart"/>
      <w:r w:rsidRPr="00E90874">
        <w:rPr>
          <w:rFonts w:ascii="Times New Roman" w:hAnsi="Times New Roman" w:cs="Times New Roman"/>
          <w:color w:val="000000" w:themeColor="text1"/>
          <w:sz w:val="24"/>
          <w:szCs w:val="24"/>
        </w:rPr>
        <w:t>электрофильного</w:t>
      </w:r>
      <w:proofErr w:type="spellEnd"/>
      <w:r w:rsidRPr="00E90874">
        <w:rPr>
          <w:rFonts w:ascii="Times New Roman" w:hAnsi="Times New Roman" w:cs="Times New Roman"/>
          <w:color w:val="000000" w:themeColor="text1"/>
          <w:sz w:val="24"/>
          <w:szCs w:val="24"/>
        </w:rPr>
        <w:t xml:space="preserve"> ароматического замещения может быть выявлена при изучении первичного кинетического </w:t>
      </w:r>
      <w:r w:rsidRPr="00E90874">
        <w:rPr>
          <w:rFonts w:ascii="Times New Roman" w:hAnsi="Times New Roman" w:cs="Times New Roman"/>
          <w:color w:val="000000" w:themeColor="text1"/>
          <w:sz w:val="24"/>
          <w:szCs w:val="24"/>
        </w:rPr>
        <w:lastRenderedPageBreak/>
        <w:t xml:space="preserve">изотопного эффекта (КИЭ) водорода. Известно, что для многих реакций </w:t>
      </w:r>
      <w:proofErr w:type="spellStart"/>
      <w:r w:rsidRPr="00E90874">
        <w:rPr>
          <w:rFonts w:ascii="Times New Roman" w:hAnsi="Times New Roman" w:cs="Times New Roman"/>
          <w:color w:val="000000" w:themeColor="text1"/>
          <w:sz w:val="24"/>
          <w:szCs w:val="24"/>
        </w:rPr>
        <w:t>электрофильного</w:t>
      </w:r>
      <w:proofErr w:type="spellEnd"/>
      <w:r w:rsidRPr="00E90874">
        <w:rPr>
          <w:rFonts w:ascii="Times New Roman" w:hAnsi="Times New Roman" w:cs="Times New Roman"/>
          <w:color w:val="000000" w:themeColor="text1"/>
          <w:sz w:val="24"/>
          <w:szCs w:val="24"/>
        </w:rPr>
        <w:t xml:space="preserve"> замещения изотопный эффект отсутствует. Например, изотопный эффект не наблюдается при нитровании, хлорировании, </w:t>
      </w:r>
      <w:proofErr w:type="spellStart"/>
      <w:r w:rsidRPr="00E90874">
        <w:rPr>
          <w:rFonts w:ascii="Times New Roman" w:hAnsi="Times New Roman" w:cs="Times New Roman"/>
          <w:color w:val="000000" w:themeColor="text1"/>
          <w:sz w:val="24"/>
          <w:szCs w:val="24"/>
        </w:rPr>
        <w:t>бромировании</w:t>
      </w:r>
      <w:proofErr w:type="spellEnd"/>
      <w:r w:rsidRPr="00E90874">
        <w:rPr>
          <w:rFonts w:ascii="Times New Roman" w:hAnsi="Times New Roman" w:cs="Times New Roman"/>
          <w:color w:val="000000" w:themeColor="text1"/>
          <w:sz w:val="24"/>
          <w:szCs w:val="24"/>
        </w:rPr>
        <w:t xml:space="preserve"> и </w:t>
      </w:r>
      <w:proofErr w:type="spellStart"/>
      <w:r w:rsidRPr="00E90874">
        <w:rPr>
          <w:rFonts w:ascii="Times New Roman" w:hAnsi="Times New Roman" w:cs="Times New Roman"/>
          <w:color w:val="000000" w:themeColor="text1"/>
          <w:sz w:val="24"/>
          <w:szCs w:val="24"/>
        </w:rPr>
        <w:t>алкилировании</w:t>
      </w:r>
      <w:proofErr w:type="spellEnd"/>
      <w:r w:rsidRPr="00E90874">
        <w:rPr>
          <w:rFonts w:ascii="Times New Roman" w:hAnsi="Times New Roman" w:cs="Times New Roman"/>
          <w:color w:val="000000" w:themeColor="text1"/>
          <w:sz w:val="24"/>
          <w:szCs w:val="24"/>
        </w:rPr>
        <w:t xml:space="preserve"> по </w:t>
      </w:r>
      <w:proofErr w:type="spellStart"/>
      <w:r w:rsidRPr="00E90874">
        <w:rPr>
          <w:rFonts w:ascii="Times New Roman" w:hAnsi="Times New Roman" w:cs="Times New Roman"/>
          <w:color w:val="000000" w:themeColor="text1"/>
          <w:sz w:val="24"/>
          <w:szCs w:val="24"/>
        </w:rPr>
        <w:t>Фриделю-Крафтсу</w:t>
      </w:r>
      <w:proofErr w:type="spellEnd"/>
      <w:r w:rsidRPr="00E90874">
        <w:rPr>
          <w:rFonts w:ascii="Times New Roman" w:hAnsi="Times New Roman" w:cs="Times New Roman"/>
          <w:color w:val="000000" w:themeColor="text1"/>
          <w:sz w:val="24"/>
          <w:szCs w:val="24"/>
        </w:rPr>
        <w:t xml:space="preserve"> ароматических соединений самой разнообразной структуры. </w:t>
      </w:r>
      <w:proofErr w:type="spellStart"/>
      <w:r w:rsidRPr="00E90874">
        <w:rPr>
          <w:rFonts w:ascii="Times New Roman" w:hAnsi="Times New Roman" w:cs="Times New Roman"/>
          <w:color w:val="000000" w:themeColor="text1"/>
          <w:sz w:val="24"/>
          <w:szCs w:val="24"/>
        </w:rPr>
        <w:t>Ацилирование</w:t>
      </w:r>
      <w:proofErr w:type="spellEnd"/>
      <w:r w:rsidRPr="00E90874">
        <w:rPr>
          <w:rFonts w:ascii="Times New Roman" w:hAnsi="Times New Roman" w:cs="Times New Roman"/>
          <w:color w:val="000000" w:themeColor="text1"/>
          <w:sz w:val="24"/>
          <w:szCs w:val="24"/>
        </w:rPr>
        <w:t xml:space="preserve"> </w:t>
      </w:r>
      <w:proofErr w:type="spellStart"/>
      <w:r w:rsidRPr="00E90874">
        <w:rPr>
          <w:rFonts w:ascii="Times New Roman" w:hAnsi="Times New Roman" w:cs="Times New Roman"/>
          <w:color w:val="000000" w:themeColor="text1"/>
          <w:sz w:val="24"/>
          <w:szCs w:val="24"/>
        </w:rPr>
        <w:t>аренов</w:t>
      </w:r>
      <w:proofErr w:type="spellEnd"/>
      <w:r w:rsidRPr="00E90874">
        <w:rPr>
          <w:rFonts w:ascii="Times New Roman" w:hAnsi="Times New Roman" w:cs="Times New Roman"/>
          <w:color w:val="000000" w:themeColor="text1"/>
          <w:sz w:val="24"/>
          <w:szCs w:val="24"/>
        </w:rPr>
        <w:t xml:space="preserve"> характеризуется чрезвычайно низким КИЭ. С другой стороны, изотопный эффект имеет заметную величину при сульфировании, </w:t>
      </w:r>
      <w:proofErr w:type="spellStart"/>
      <w:r w:rsidRPr="00E90874">
        <w:rPr>
          <w:rFonts w:ascii="Times New Roman" w:hAnsi="Times New Roman" w:cs="Times New Roman"/>
          <w:color w:val="000000" w:themeColor="text1"/>
          <w:sz w:val="24"/>
          <w:szCs w:val="24"/>
        </w:rPr>
        <w:t>азосочетании</w:t>
      </w:r>
      <w:proofErr w:type="spellEnd"/>
      <w:r w:rsidRPr="00E90874">
        <w:rPr>
          <w:rFonts w:ascii="Times New Roman" w:hAnsi="Times New Roman" w:cs="Times New Roman"/>
          <w:color w:val="000000" w:themeColor="text1"/>
          <w:sz w:val="24"/>
          <w:szCs w:val="24"/>
        </w:rPr>
        <w:t xml:space="preserve"> и в некоторых других реакциях.</w:t>
      </w:r>
    </w:p>
    <w:p w:rsidR="00E90874" w:rsidRPr="00E90874" w:rsidRDefault="00E90874" w:rsidP="006548BA">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 xml:space="preserve">В ряде реакций КИЭ имеет предсказываемое теорией значение: 7-8 для </w:t>
      </w:r>
      <w:r w:rsidRPr="00E90874">
        <w:rPr>
          <w:rFonts w:ascii="Times New Roman" w:hAnsi="Times New Roman" w:cs="Times New Roman"/>
          <w:color w:val="000000" w:themeColor="text1"/>
          <w:sz w:val="24"/>
          <w:szCs w:val="24"/>
          <w:lang w:val="en-US"/>
        </w:rPr>
        <w:t>k</w:t>
      </w:r>
      <w:r w:rsidRPr="00E90874">
        <w:rPr>
          <w:rFonts w:ascii="Times New Roman" w:hAnsi="Times New Roman" w:cs="Times New Roman"/>
          <w:color w:val="000000" w:themeColor="text1"/>
          <w:position w:val="-9"/>
          <w:sz w:val="24"/>
          <w:szCs w:val="24"/>
          <w:lang w:val="en-US"/>
        </w:rPr>
        <w:t>H</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k</w:t>
      </w:r>
      <w:r w:rsidRPr="00E90874">
        <w:rPr>
          <w:rFonts w:ascii="Times New Roman" w:hAnsi="Times New Roman" w:cs="Times New Roman"/>
          <w:color w:val="000000" w:themeColor="text1"/>
          <w:position w:val="-9"/>
          <w:sz w:val="24"/>
          <w:szCs w:val="24"/>
          <w:lang w:val="en-US"/>
        </w:rPr>
        <w:t>D</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 xml:space="preserve">и 17-20 для </w:t>
      </w:r>
      <w:r w:rsidRPr="00E90874">
        <w:rPr>
          <w:rFonts w:ascii="Times New Roman" w:hAnsi="Times New Roman" w:cs="Times New Roman"/>
          <w:color w:val="000000" w:themeColor="text1"/>
          <w:sz w:val="24"/>
          <w:szCs w:val="24"/>
          <w:lang w:val="en-US"/>
        </w:rPr>
        <w:t>k</w:t>
      </w:r>
      <w:r w:rsidRPr="00E90874">
        <w:rPr>
          <w:rFonts w:ascii="Times New Roman" w:hAnsi="Times New Roman" w:cs="Times New Roman"/>
          <w:color w:val="000000" w:themeColor="text1"/>
          <w:position w:val="-9"/>
          <w:sz w:val="24"/>
          <w:szCs w:val="24"/>
          <w:lang w:val="en-US"/>
        </w:rPr>
        <w:t>H</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k</w:t>
      </w:r>
      <w:r w:rsidRPr="00E90874">
        <w:rPr>
          <w:rFonts w:ascii="Times New Roman" w:hAnsi="Times New Roman" w:cs="Times New Roman"/>
          <w:color w:val="000000" w:themeColor="text1"/>
          <w:position w:val="-9"/>
          <w:sz w:val="24"/>
          <w:szCs w:val="24"/>
          <w:lang w:val="en-US"/>
        </w:rPr>
        <w:t>T</w:t>
      </w:r>
      <w:r w:rsidRPr="00E90874">
        <w:rPr>
          <w:rFonts w:ascii="Times New Roman" w:hAnsi="Times New Roman" w:cs="Times New Roman"/>
          <w:color w:val="000000" w:themeColor="text1"/>
          <w:sz w:val="24"/>
          <w:szCs w:val="24"/>
        </w:rPr>
        <w:t>. Если величина изотопного эффекта лежит в указанных интервалах, то заключение о механизме однозначно: скорость реакции определяется переносом протона с образованием линейного переходного состояния, в котором водород расположен симметрично между донорным и акцепторным атомами.</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 xml:space="preserve">Другая крайняя ситуация, когда </w:t>
      </w:r>
      <w:r w:rsidRPr="00E90874">
        <w:rPr>
          <w:rFonts w:ascii="Times New Roman" w:hAnsi="Times New Roman" w:cs="Times New Roman"/>
          <w:color w:val="000000" w:themeColor="text1"/>
          <w:sz w:val="24"/>
          <w:szCs w:val="24"/>
          <w:lang w:val="en-US"/>
        </w:rPr>
        <w:t>k</w:t>
      </w:r>
      <w:r w:rsidRPr="00E90874">
        <w:rPr>
          <w:rFonts w:ascii="Times New Roman" w:hAnsi="Times New Roman" w:cs="Times New Roman"/>
          <w:color w:val="000000" w:themeColor="text1"/>
          <w:position w:val="-9"/>
          <w:sz w:val="24"/>
          <w:szCs w:val="24"/>
          <w:lang w:val="en-US"/>
        </w:rPr>
        <w:t>H</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k</w:t>
      </w:r>
      <w:r w:rsidRPr="00E90874">
        <w:rPr>
          <w:rFonts w:ascii="Times New Roman" w:hAnsi="Times New Roman" w:cs="Times New Roman"/>
          <w:color w:val="000000" w:themeColor="text1"/>
          <w:position w:val="-9"/>
          <w:sz w:val="24"/>
          <w:szCs w:val="24"/>
          <w:lang w:val="en-US"/>
        </w:rPr>
        <w:t>D </w:t>
      </w:r>
      <w:r w:rsidRPr="00E90874">
        <w:rPr>
          <w:rFonts w:ascii="Times New Roman" w:hAnsi="Times New Roman" w:cs="Times New Roman"/>
          <w:color w:val="000000" w:themeColor="text1"/>
          <w:sz w:val="24"/>
          <w:szCs w:val="24"/>
        </w:rPr>
        <w:t xml:space="preserve">&lt;1.5 или </w:t>
      </w:r>
      <w:r w:rsidRPr="00E90874">
        <w:rPr>
          <w:rFonts w:ascii="Times New Roman" w:hAnsi="Times New Roman" w:cs="Times New Roman"/>
          <w:color w:val="000000" w:themeColor="text1"/>
          <w:sz w:val="24"/>
          <w:szCs w:val="24"/>
          <w:lang w:val="en-US"/>
        </w:rPr>
        <w:t>k</w:t>
      </w:r>
      <w:r w:rsidRPr="00E90874">
        <w:rPr>
          <w:rFonts w:ascii="Times New Roman" w:hAnsi="Times New Roman" w:cs="Times New Roman"/>
          <w:color w:val="000000" w:themeColor="text1"/>
          <w:position w:val="-9"/>
          <w:sz w:val="24"/>
          <w:szCs w:val="24"/>
          <w:lang w:val="en-US"/>
        </w:rPr>
        <w:t>H</w:t>
      </w:r>
      <w:r w:rsidRPr="00E90874">
        <w:rPr>
          <w:rFonts w:ascii="Times New Roman" w:hAnsi="Times New Roman" w:cs="Times New Roman"/>
          <w:color w:val="000000" w:themeColor="text1"/>
          <w:sz w:val="24"/>
          <w:szCs w:val="24"/>
        </w:rPr>
        <w:t>/</w:t>
      </w:r>
      <w:proofErr w:type="gramStart"/>
      <w:r w:rsidRPr="00E90874">
        <w:rPr>
          <w:rFonts w:ascii="Times New Roman" w:hAnsi="Times New Roman" w:cs="Times New Roman"/>
          <w:color w:val="000000" w:themeColor="text1"/>
          <w:sz w:val="24"/>
          <w:szCs w:val="24"/>
          <w:lang w:val="en-US"/>
        </w:rPr>
        <w:t>k</w:t>
      </w:r>
      <w:r w:rsidRPr="00E90874">
        <w:rPr>
          <w:rFonts w:ascii="Times New Roman" w:hAnsi="Times New Roman" w:cs="Times New Roman"/>
          <w:color w:val="000000" w:themeColor="text1"/>
          <w:position w:val="-9"/>
          <w:sz w:val="24"/>
          <w:szCs w:val="24"/>
          <w:lang w:val="en-US"/>
        </w:rPr>
        <w:t>T</w:t>
      </w:r>
      <w:r w:rsidRPr="00E90874">
        <w:rPr>
          <w:rFonts w:ascii="Times New Roman" w:hAnsi="Times New Roman" w:cs="Times New Roman"/>
          <w:color w:val="000000" w:themeColor="text1"/>
          <w:sz w:val="24"/>
          <w:szCs w:val="24"/>
        </w:rPr>
        <w:t>&lt;</w:t>
      </w:r>
      <w:proofErr w:type="gramEnd"/>
      <w:r w:rsidRPr="00E90874">
        <w:rPr>
          <w:rFonts w:ascii="Times New Roman" w:hAnsi="Times New Roman" w:cs="Times New Roman"/>
          <w:color w:val="000000" w:themeColor="text1"/>
          <w:sz w:val="24"/>
          <w:szCs w:val="24"/>
        </w:rPr>
        <w:t>1.8, обычно указывает на то, что стадия переноса водорода не определяет скорость всей реакции.</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Средний по величине изотопный эффект (</w:t>
      </w:r>
      <w:r w:rsidRPr="00E90874">
        <w:rPr>
          <w:rFonts w:ascii="Times New Roman" w:hAnsi="Times New Roman" w:cs="Times New Roman"/>
          <w:color w:val="000000" w:themeColor="text1"/>
          <w:sz w:val="24"/>
          <w:szCs w:val="24"/>
          <w:lang w:val="en-US"/>
        </w:rPr>
        <w:t>k</w:t>
      </w:r>
      <w:r w:rsidRPr="00E90874">
        <w:rPr>
          <w:rFonts w:ascii="Times New Roman" w:hAnsi="Times New Roman" w:cs="Times New Roman"/>
          <w:color w:val="000000" w:themeColor="text1"/>
          <w:position w:val="-9"/>
          <w:sz w:val="24"/>
          <w:szCs w:val="24"/>
          <w:lang w:val="en-US"/>
        </w:rPr>
        <w:t>H</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k</w:t>
      </w:r>
      <w:r w:rsidRPr="00E90874">
        <w:rPr>
          <w:rFonts w:ascii="Times New Roman" w:hAnsi="Times New Roman" w:cs="Times New Roman"/>
          <w:color w:val="000000" w:themeColor="text1"/>
          <w:position w:val="-9"/>
          <w:sz w:val="24"/>
          <w:szCs w:val="24"/>
          <w:lang w:val="en-US"/>
        </w:rPr>
        <w:t>D</w:t>
      </w:r>
      <w:r w:rsidRPr="00E90874">
        <w:rPr>
          <w:rFonts w:ascii="Times New Roman" w:hAnsi="Times New Roman" w:cs="Times New Roman"/>
          <w:color w:val="000000" w:themeColor="text1"/>
          <w:sz w:val="24"/>
          <w:szCs w:val="24"/>
        </w:rPr>
        <w:t xml:space="preserve">&gt;2 или </w:t>
      </w:r>
      <w:r w:rsidRPr="00E90874">
        <w:rPr>
          <w:rFonts w:ascii="Times New Roman" w:hAnsi="Times New Roman" w:cs="Times New Roman"/>
          <w:color w:val="000000" w:themeColor="text1"/>
          <w:sz w:val="24"/>
          <w:szCs w:val="24"/>
          <w:lang w:val="en-US"/>
        </w:rPr>
        <w:t>k</w:t>
      </w:r>
      <w:r w:rsidRPr="00E90874">
        <w:rPr>
          <w:rFonts w:ascii="Times New Roman" w:hAnsi="Times New Roman" w:cs="Times New Roman"/>
          <w:color w:val="000000" w:themeColor="text1"/>
          <w:position w:val="-9"/>
          <w:sz w:val="24"/>
          <w:szCs w:val="24"/>
          <w:lang w:val="en-US"/>
        </w:rPr>
        <w:t>H</w:t>
      </w:r>
      <w:r w:rsidRPr="00E90874">
        <w:rPr>
          <w:rFonts w:ascii="Times New Roman" w:hAnsi="Times New Roman" w:cs="Times New Roman"/>
          <w:color w:val="000000" w:themeColor="text1"/>
          <w:sz w:val="24"/>
          <w:szCs w:val="24"/>
        </w:rPr>
        <w:t>/</w:t>
      </w:r>
      <w:proofErr w:type="gramStart"/>
      <w:r w:rsidRPr="00E90874">
        <w:rPr>
          <w:rFonts w:ascii="Times New Roman" w:hAnsi="Times New Roman" w:cs="Times New Roman"/>
          <w:color w:val="000000" w:themeColor="text1"/>
          <w:sz w:val="24"/>
          <w:szCs w:val="24"/>
          <w:lang w:val="en-US"/>
        </w:rPr>
        <w:t>k</w:t>
      </w:r>
      <w:r w:rsidRPr="00E90874">
        <w:rPr>
          <w:rFonts w:ascii="Times New Roman" w:hAnsi="Times New Roman" w:cs="Times New Roman"/>
          <w:color w:val="000000" w:themeColor="text1"/>
          <w:position w:val="-9"/>
          <w:sz w:val="24"/>
          <w:szCs w:val="24"/>
          <w:lang w:val="en-US"/>
        </w:rPr>
        <w:t>T</w:t>
      </w:r>
      <w:r w:rsidRPr="00E90874">
        <w:rPr>
          <w:rFonts w:ascii="Times New Roman" w:hAnsi="Times New Roman" w:cs="Times New Roman"/>
          <w:color w:val="000000" w:themeColor="text1"/>
          <w:sz w:val="24"/>
          <w:szCs w:val="24"/>
        </w:rPr>
        <w:t>&gt;2.7</w:t>
      </w:r>
      <w:proofErr w:type="gramEnd"/>
      <w:r w:rsidRPr="00E90874">
        <w:rPr>
          <w:rFonts w:ascii="Times New Roman" w:hAnsi="Times New Roman" w:cs="Times New Roman"/>
          <w:color w:val="000000" w:themeColor="text1"/>
          <w:sz w:val="24"/>
          <w:szCs w:val="24"/>
        </w:rPr>
        <w:t xml:space="preserve">), интерпретировать наиболее трудно. Такие значения КИЭ могут указывать на то, что общая скорость реакции частично определяется скоростью переноса протона. В этом случае величину изотопного эффекта можно изменить путем изменения концентрации реагента, к которому переходит протон в данной реакции. В </w:t>
      </w:r>
      <w:proofErr w:type="spellStart"/>
      <w:r w:rsidRPr="00E90874">
        <w:rPr>
          <w:rFonts w:ascii="Times New Roman" w:hAnsi="Times New Roman" w:cs="Times New Roman"/>
          <w:color w:val="000000" w:themeColor="text1"/>
          <w:sz w:val="24"/>
          <w:szCs w:val="24"/>
        </w:rPr>
        <w:t>электрофильном</w:t>
      </w:r>
      <w:proofErr w:type="spellEnd"/>
      <w:r w:rsidRPr="00E90874">
        <w:rPr>
          <w:rFonts w:ascii="Times New Roman" w:hAnsi="Times New Roman" w:cs="Times New Roman"/>
          <w:color w:val="000000" w:themeColor="text1"/>
          <w:sz w:val="24"/>
          <w:szCs w:val="24"/>
        </w:rPr>
        <w:t xml:space="preserve"> ароматическом замещении наблюдается как раз такая ситуация.</w:t>
      </w:r>
    </w:p>
    <w:p w:rsidR="006548BA"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 xml:space="preserve">В общем виде механизм </w:t>
      </w:r>
      <w:proofErr w:type="spellStart"/>
      <w:r w:rsidRPr="00E90874">
        <w:rPr>
          <w:rFonts w:ascii="Times New Roman" w:hAnsi="Times New Roman" w:cs="Times New Roman"/>
          <w:color w:val="000000" w:themeColor="text1"/>
          <w:sz w:val="24"/>
          <w:szCs w:val="24"/>
        </w:rPr>
        <w:t>электрофильного</w:t>
      </w:r>
      <w:proofErr w:type="spellEnd"/>
      <w:r w:rsidRPr="00E90874">
        <w:rPr>
          <w:rFonts w:ascii="Times New Roman" w:hAnsi="Times New Roman" w:cs="Times New Roman"/>
          <w:color w:val="000000" w:themeColor="text1"/>
          <w:sz w:val="24"/>
          <w:szCs w:val="24"/>
        </w:rPr>
        <w:t xml:space="preserve"> ароматического замещения можно записать следующим образом (без учета</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-комплексов)</w:t>
      </w:r>
      <w:r w:rsidRPr="00E90874">
        <w:rPr>
          <w:rFonts w:ascii="Times New Roman" w:hAnsi="Times New Roman" w:cs="Times New Roman"/>
          <w:color w:val="000000" w:themeColor="text1"/>
          <w:sz w:val="24"/>
          <w:szCs w:val="24"/>
        </w:rPr>
        <w:br/>
      </w: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6548BA">
        <w:rPr>
          <w:rFonts w:ascii="Times New Roman" w:hAnsi="Times New Roman" w:cs="Times New Roman"/>
          <w:b/>
          <w:color w:val="000000" w:themeColor="text1"/>
          <w:sz w:val="24"/>
          <w:szCs w:val="24"/>
        </w:rPr>
        <w:t>2</w:t>
      </w:r>
      <w:r w:rsidR="006548BA" w:rsidRPr="006548BA">
        <w:rPr>
          <w:rFonts w:ascii="Times New Roman" w:hAnsi="Times New Roman" w:cs="Times New Roman"/>
          <w:b/>
          <w:color w:val="000000" w:themeColor="text1"/>
          <w:sz w:val="24"/>
          <w:szCs w:val="24"/>
        </w:rPr>
        <w:t>.</w:t>
      </w:r>
      <w:r w:rsidR="006548BA">
        <w:rPr>
          <w:rFonts w:ascii="Times New Roman" w:hAnsi="Times New Roman" w:cs="Times New Roman"/>
          <w:color w:val="000000" w:themeColor="text1"/>
          <w:sz w:val="24"/>
          <w:szCs w:val="24"/>
        </w:rPr>
        <w:t xml:space="preserve"> </w:t>
      </w:r>
      <w:proofErr w:type="spellStart"/>
      <w:r w:rsidRPr="00E90874">
        <w:rPr>
          <w:rFonts w:ascii="Times New Roman" w:hAnsi="Times New Roman" w:cs="Times New Roman"/>
          <w:bCs/>
          <w:color w:val="000000" w:themeColor="text1"/>
          <w:sz w:val="24"/>
          <w:szCs w:val="24"/>
        </w:rPr>
        <w:t>Амфоте́рность</w:t>
      </w:r>
      <w:proofErr w:type="spellEnd"/>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(от</w:t>
      </w:r>
      <w:r w:rsidRPr="00E90874">
        <w:rPr>
          <w:rFonts w:ascii="Times New Roman" w:hAnsi="Times New Roman" w:cs="Times New Roman"/>
          <w:color w:val="000000" w:themeColor="text1"/>
          <w:sz w:val="24"/>
          <w:szCs w:val="24"/>
          <w:lang w:val="en-US"/>
        </w:rPr>
        <w:t> </w:t>
      </w:r>
      <w:hyperlink r:id="rId188" w:history="1">
        <w:r w:rsidRPr="00E90874">
          <w:rPr>
            <w:rFonts w:ascii="Times New Roman" w:hAnsi="Times New Roman" w:cs="Times New Roman"/>
            <w:color w:val="000000" w:themeColor="text1"/>
            <w:sz w:val="24"/>
            <w:szCs w:val="24"/>
          </w:rPr>
          <w:t>др.-греч.</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w:t>
      </w:r>
      <w:proofErr w:type="spellStart"/>
      <w:r w:rsidRPr="00E90874">
        <w:rPr>
          <w:rFonts w:ascii="Times New Roman" w:hAnsi="Times New Roman" w:cs="Times New Roman"/>
          <w:color w:val="000000" w:themeColor="text1"/>
          <w:sz w:val="24"/>
          <w:szCs w:val="24"/>
          <w:lang w:val="en-US"/>
        </w:rPr>
        <w:t>ἀμφότεροι</w:t>
      </w:r>
      <w:proofErr w:type="spellEnd"/>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 «двойственный», «обоюдный»)</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 xml:space="preserve">— способность некоторых соединений проявлять в зависимости от условий как кислотные, так и </w:t>
      </w:r>
      <w:proofErr w:type="spellStart"/>
      <w:r w:rsidRPr="00E90874">
        <w:rPr>
          <w:rFonts w:ascii="Times New Roman" w:hAnsi="Times New Roman" w:cs="Times New Roman"/>
          <w:color w:val="000000" w:themeColor="text1"/>
          <w:sz w:val="24"/>
          <w:szCs w:val="24"/>
        </w:rPr>
        <w:t>осно́вные</w:t>
      </w:r>
      <w:proofErr w:type="spellEnd"/>
      <w:r w:rsidRPr="00E90874">
        <w:rPr>
          <w:rFonts w:ascii="Times New Roman" w:hAnsi="Times New Roman" w:cs="Times New Roman"/>
          <w:color w:val="000000" w:themeColor="text1"/>
          <w:sz w:val="24"/>
          <w:szCs w:val="24"/>
        </w:rPr>
        <w:t xml:space="preserve"> свойства.</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Понятие</w:t>
      </w:r>
      <w:r w:rsidRPr="00E90874">
        <w:rPr>
          <w:rFonts w:ascii="Times New Roman" w:hAnsi="Times New Roman" w:cs="Times New Roman"/>
          <w:color w:val="000000" w:themeColor="text1"/>
          <w:sz w:val="24"/>
          <w:szCs w:val="24"/>
          <w:lang w:val="en-US"/>
        </w:rPr>
        <w:t> </w:t>
      </w:r>
      <w:proofErr w:type="spellStart"/>
      <w:r w:rsidRPr="00E90874">
        <w:rPr>
          <w:rFonts w:ascii="Times New Roman" w:hAnsi="Times New Roman" w:cs="Times New Roman"/>
          <w:iCs/>
          <w:color w:val="000000" w:themeColor="text1"/>
          <w:sz w:val="24"/>
          <w:szCs w:val="24"/>
        </w:rPr>
        <w:t>амфоте́рность</w:t>
      </w:r>
      <w:proofErr w:type="spellEnd"/>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как характеристика двойственного поведения вещества было введено в 1814</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г.</w:t>
      </w:r>
      <w:r w:rsidRPr="00E90874">
        <w:rPr>
          <w:rFonts w:ascii="Times New Roman" w:hAnsi="Times New Roman" w:cs="Times New Roman"/>
          <w:color w:val="000000" w:themeColor="text1"/>
          <w:sz w:val="24"/>
          <w:szCs w:val="24"/>
          <w:lang w:val="en-US"/>
        </w:rPr>
        <w:t> </w:t>
      </w:r>
      <w:hyperlink r:id="rId189" w:history="1">
        <w:r w:rsidRPr="00E90874">
          <w:rPr>
            <w:rFonts w:ascii="Times New Roman" w:hAnsi="Times New Roman" w:cs="Times New Roman"/>
            <w:color w:val="000000" w:themeColor="text1"/>
            <w:sz w:val="24"/>
            <w:szCs w:val="24"/>
          </w:rPr>
          <w:t>Ж. Гей-Люссаком</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и</w:t>
      </w:r>
      <w:r w:rsidRPr="00E90874">
        <w:rPr>
          <w:rFonts w:ascii="Times New Roman" w:hAnsi="Times New Roman" w:cs="Times New Roman"/>
          <w:color w:val="000000" w:themeColor="text1"/>
          <w:sz w:val="24"/>
          <w:szCs w:val="24"/>
          <w:lang w:val="en-US"/>
        </w:rPr>
        <w:t> </w:t>
      </w:r>
      <w:hyperlink r:id="rId190" w:history="1">
        <w:r w:rsidRPr="00E90874">
          <w:rPr>
            <w:rFonts w:ascii="Times New Roman" w:hAnsi="Times New Roman" w:cs="Times New Roman"/>
            <w:color w:val="000000" w:themeColor="text1"/>
            <w:sz w:val="24"/>
            <w:szCs w:val="24"/>
          </w:rPr>
          <w:t xml:space="preserve">Л. </w:t>
        </w:r>
        <w:proofErr w:type="spellStart"/>
        <w:r w:rsidRPr="00E90874">
          <w:rPr>
            <w:rFonts w:ascii="Times New Roman" w:hAnsi="Times New Roman" w:cs="Times New Roman"/>
            <w:color w:val="000000" w:themeColor="text1"/>
            <w:sz w:val="24"/>
            <w:szCs w:val="24"/>
          </w:rPr>
          <w:t>Тенаром</w:t>
        </w:r>
        <w:proofErr w:type="spellEnd"/>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hyperlink r:id="rId191" w:history="1">
        <w:r w:rsidRPr="00E90874">
          <w:rPr>
            <w:rFonts w:ascii="Times New Roman" w:hAnsi="Times New Roman" w:cs="Times New Roman"/>
            <w:color w:val="000000" w:themeColor="text1"/>
            <w:sz w:val="24"/>
            <w:szCs w:val="24"/>
          </w:rPr>
          <w:t xml:space="preserve">А. </w:t>
        </w:r>
        <w:proofErr w:type="spellStart"/>
        <w:r w:rsidRPr="00E90874">
          <w:rPr>
            <w:rFonts w:ascii="Times New Roman" w:hAnsi="Times New Roman" w:cs="Times New Roman"/>
            <w:color w:val="000000" w:themeColor="text1"/>
            <w:sz w:val="24"/>
            <w:szCs w:val="24"/>
          </w:rPr>
          <w:t>Ганч</w:t>
        </w:r>
        <w:proofErr w:type="spellEnd"/>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 xml:space="preserve">в рамках общей химической теории кислотно-основных взаимодействий (1917-1927 гг.) определил </w:t>
      </w:r>
      <w:proofErr w:type="spellStart"/>
      <w:r w:rsidRPr="00E90874">
        <w:rPr>
          <w:rFonts w:ascii="Times New Roman" w:hAnsi="Times New Roman" w:cs="Times New Roman"/>
          <w:color w:val="000000" w:themeColor="text1"/>
          <w:sz w:val="24"/>
          <w:szCs w:val="24"/>
        </w:rPr>
        <w:t>амфоте́рность</w:t>
      </w:r>
      <w:proofErr w:type="spellEnd"/>
      <w:r w:rsidRPr="00E90874">
        <w:rPr>
          <w:rFonts w:ascii="Times New Roman" w:hAnsi="Times New Roman" w:cs="Times New Roman"/>
          <w:color w:val="000000" w:themeColor="text1"/>
          <w:sz w:val="24"/>
          <w:szCs w:val="24"/>
        </w:rPr>
        <w:t xml:space="preserve"> как «</w:t>
      </w:r>
      <w:r w:rsidRPr="00E90874">
        <w:rPr>
          <w:rFonts w:ascii="Times New Roman" w:hAnsi="Times New Roman" w:cs="Times New Roman"/>
          <w:iCs/>
          <w:color w:val="000000" w:themeColor="text1"/>
          <w:sz w:val="24"/>
          <w:szCs w:val="24"/>
        </w:rPr>
        <w:t>способность некоторых соединений проявлять как кислотные, так и основные свойства в зависимости от условий и природы реагентов, участвующих в кислотно-основном взаимодействии, особенно в зависимости от свойств растворителя</w:t>
      </w:r>
      <w:r w:rsidRPr="00E90874">
        <w:rPr>
          <w:rFonts w:ascii="Times New Roman" w:hAnsi="Times New Roman" w:cs="Times New Roman"/>
          <w:color w:val="000000" w:themeColor="text1"/>
          <w:sz w:val="24"/>
          <w:szCs w:val="24"/>
        </w:rPr>
        <w:t>»</w:t>
      </w:r>
    </w:p>
    <w:p w:rsidR="00E90874" w:rsidRPr="00E90874" w:rsidRDefault="00E90874" w:rsidP="006548BA">
      <w:pPr>
        <w:spacing w:after="0"/>
        <w:ind w:firstLine="709"/>
        <w:jc w:val="center"/>
        <w:rPr>
          <w:rFonts w:ascii="Times New Roman" w:hAnsi="Times New Roman" w:cs="Times New Roman"/>
          <w:color w:val="000000" w:themeColor="text1"/>
          <w:sz w:val="24"/>
          <w:szCs w:val="24"/>
        </w:rPr>
      </w:pPr>
    </w:p>
    <w:p w:rsidR="006548BA" w:rsidRDefault="00E90874" w:rsidP="006548BA">
      <w:pPr>
        <w:spacing w:after="0"/>
        <w:ind w:firstLine="709"/>
        <w:jc w:val="center"/>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Билет</w:t>
      </w:r>
      <w:r w:rsidR="006548BA">
        <w:rPr>
          <w:rFonts w:ascii="Times New Roman" w:hAnsi="Times New Roman" w:cs="Times New Roman"/>
          <w:color w:val="000000" w:themeColor="text1"/>
          <w:sz w:val="24"/>
          <w:szCs w:val="24"/>
        </w:rPr>
        <w:t xml:space="preserve"> №</w:t>
      </w:r>
      <w:r w:rsidR="006548BA" w:rsidRPr="00E90874">
        <w:rPr>
          <w:rFonts w:ascii="Times New Roman" w:hAnsi="Times New Roman" w:cs="Times New Roman"/>
          <w:color w:val="000000" w:themeColor="text1"/>
          <w:sz w:val="24"/>
          <w:szCs w:val="24"/>
        </w:rPr>
        <w:t>26</w:t>
      </w:r>
    </w:p>
    <w:p w:rsidR="00E90874" w:rsidRPr="00E90874" w:rsidRDefault="00E90874" w:rsidP="006548BA">
      <w:pPr>
        <w:spacing w:after="0"/>
        <w:ind w:firstLine="709"/>
        <w:jc w:val="center"/>
        <w:rPr>
          <w:rFonts w:ascii="Times New Roman" w:hAnsi="Times New Roman" w:cs="Times New Roman"/>
          <w:color w:val="000000" w:themeColor="text1"/>
          <w:sz w:val="24"/>
          <w:szCs w:val="24"/>
        </w:rPr>
      </w:pPr>
      <w:r w:rsidRPr="006548BA">
        <w:rPr>
          <w:rFonts w:ascii="Times New Roman" w:hAnsi="Times New Roman" w:cs="Times New Roman"/>
          <w:b/>
          <w:color w:val="000000" w:themeColor="text1"/>
          <w:sz w:val="24"/>
          <w:szCs w:val="24"/>
        </w:rPr>
        <w:t>1</w:t>
      </w:r>
      <w:r w:rsidR="006548BA" w:rsidRPr="006548BA">
        <w:rPr>
          <w:rFonts w:ascii="Times New Roman" w:hAnsi="Times New Roman" w:cs="Times New Roman"/>
          <w:b/>
          <w:color w:val="000000" w:themeColor="text1"/>
          <w:sz w:val="24"/>
          <w:szCs w:val="24"/>
        </w:rPr>
        <w:t>.</w:t>
      </w:r>
      <w:r w:rsidRPr="00E90874">
        <w:rPr>
          <w:rFonts w:ascii="Times New Roman" w:hAnsi="Times New Roman" w:cs="Times New Roman"/>
          <w:color w:val="000000" w:themeColor="text1"/>
          <w:sz w:val="24"/>
          <w:szCs w:val="24"/>
        </w:rPr>
        <w:t xml:space="preserve"> </w:t>
      </w:r>
      <w:proofErr w:type="spellStart"/>
      <w:proofErr w:type="gramStart"/>
      <w:r w:rsidRPr="00E90874">
        <w:rPr>
          <w:rFonts w:ascii="Times New Roman" w:hAnsi="Times New Roman" w:cs="Times New Roman"/>
          <w:color w:val="000000" w:themeColor="text1"/>
          <w:sz w:val="24"/>
          <w:szCs w:val="24"/>
        </w:rPr>
        <w:t>Бензол:Значительную</w:t>
      </w:r>
      <w:proofErr w:type="spellEnd"/>
      <w:proofErr w:type="gramEnd"/>
      <w:r w:rsidRPr="00E90874">
        <w:rPr>
          <w:rFonts w:ascii="Times New Roman" w:hAnsi="Times New Roman" w:cs="Times New Roman"/>
          <w:color w:val="000000" w:themeColor="text1"/>
          <w:sz w:val="24"/>
          <w:szCs w:val="24"/>
        </w:rPr>
        <w:t xml:space="preserve"> часть получаемого бензола используют для синтеза других продуктов:</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rPr>
        <w:tab/>
        <w:t>около 50</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 бензола превращают в</w:t>
      </w:r>
      <w:r w:rsidRPr="00E90874">
        <w:rPr>
          <w:rFonts w:ascii="Times New Roman" w:hAnsi="Times New Roman" w:cs="Times New Roman"/>
          <w:color w:val="000000" w:themeColor="text1"/>
          <w:sz w:val="24"/>
          <w:szCs w:val="24"/>
          <w:lang w:val="en-US"/>
        </w:rPr>
        <w:t> </w:t>
      </w:r>
      <w:r w:rsidR="006548BA" w:rsidRPr="006548BA">
        <w:rPr>
          <w:rFonts w:ascii="Times New Roman" w:hAnsi="Times New Roman" w:cs="Times New Roman"/>
          <w:color w:val="000000" w:themeColor="text1"/>
          <w:sz w:val="24"/>
          <w:szCs w:val="24"/>
        </w:rPr>
        <w:t>этилбензол (</w:t>
      </w:r>
      <w:proofErr w:type="spellStart"/>
      <w:r w:rsidR="006548BA" w:rsidRPr="006548BA">
        <w:rPr>
          <w:rFonts w:ascii="Times New Roman" w:hAnsi="Times New Roman" w:cs="Times New Roman"/>
          <w:color w:val="000000" w:themeColor="text1"/>
          <w:sz w:val="24"/>
          <w:szCs w:val="24"/>
        </w:rPr>
        <w:t>алкилирование</w:t>
      </w:r>
      <w:proofErr w:type="spellEnd"/>
      <w:r w:rsidR="006548BA" w:rsidRPr="006548BA">
        <w:rPr>
          <w:rFonts w:ascii="Times New Roman" w:hAnsi="Times New Roman" w:cs="Times New Roman"/>
          <w:color w:val="000000" w:themeColor="text1"/>
          <w:sz w:val="24"/>
          <w:szCs w:val="24"/>
        </w:rPr>
        <w:t xml:space="preserve"> бензола</w:t>
      </w:r>
      <w:r w:rsidRPr="00E90874">
        <w:rPr>
          <w:rFonts w:ascii="Times New Roman" w:hAnsi="Times New Roman" w:cs="Times New Roman"/>
          <w:color w:val="000000" w:themeColor="text1"/>
          <w:sz w:val="24"/>
          <w:szCs w:val="24"/>
          <w:lang w:val="en-US"/>
        </w:rPr>
        <w:t> </w:t>
      </w:r>
      <w:r w:rsidR="006548BA" w:rsidRPr="006548BA">
        <w:rPr>
          <w:rFonts w:ascii="Times New Roman" w:hAnsi="Times New Roman" w:cs="Times New Roman"/>
          <w:color w:val="000000" w:themeColor="text1"/>
          <w:sz w:val="24"/>
          <w:szCs w:val="24"/>
        </w:rPr>
        <w:t>этиленом)</w:t>
      </w:r>
      <w:r w:rsidRPr="00E90874">
        <w:rPr>
          <w:rFonts w:ascii="Times New Roman" w:hAnsi="Times New Roman" w:cs="Times New Roman"/>
          <w:color w:val="000000" w:themeColor="text1"/>
          <w:sz w:val="24"/>
          <w:szCs w:val="24"/>
        </w:rPr>
        <w:t>;</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rPr>
        <w:tab/>
        <w:t>около 25</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 бензола превращают в</w:t>
      </w:r>
      <w:r w:rsidRPr="00E90874">
        <w:rPr>
          <w:rFonts w:ascii="Times New Roman" w:hAnsi="Times New Roman" w:cs="Times New Roman"/>
          <w:color w:val="000000" w:themeColor="text1"/>
          <w:sz w:val="24"/>
          <w:szCs w:val="24"/>
          <w:lang w:val="en-US"/>
        </w:rPr>
        <w:t> </w:t>
      </w:r>
      <w:r w:rsidR="006548BA" w:rsidRPr="006548BA">
        <w:rPr>
          <w:rFonts w:ascii="Times New Roman" w:hAnsi="Times New Roman" w:cs="Times New Roman"/>
          <w:color w:val="000000" w:themeColor="text1"/>
          <w:sz w:val="24"/>
          <w:szCs w:val="24"/>
        </w:rPr>
        <w:t>кумол (</w:t>
      </w:r>
      <w:proofErr w:type="spellStart"/>
      <w:r w:rsidR="006548BA" w:rsidRPr="006548BA">
        <w:rPr>
          <w:rFonts w:ascii="Times New Roman" w:hAnsi="Times New Roman" w:cs="Times New Roman"/>
          <w:color w:val="000000" w:themeColor="text1"/>
          <w:sz w:val="24"/>
          <w:szCs w:val="24"/>
        </w:rPr>
        <w:t>алкили</w:t>
      </w:r>
      <w:r w:rsidR="006548BA" w:rsidRPr="00E90874">
        <w:rPr>
          <w:rFonts w:ascii="Times New Roman" w:hAnsi="Times New Roman" w:cs="Times New Roman"/>
          <w:color w:val="000000" w:themeColor="text1"/>
          <w:sz w:val="24"/>
          <w:szCs w:val="24"/>
          <w:lang w:val="en-US"/>
        </w:rPr>
        <w:t>рование</w:t>
      </w:r>
      <w:proofErr w:type="spellEnd"/>
      <w:r w:rsidR="006548BA" w:rsidRPr="00E90874">
        <w:rPr>
          <w:rFonts w:ascii="Times New Roman" w:hAnsi="Times New Roman" w:cs="Times New Roman"/>
          <w:color w:val="000000" w:themeColor="text1"/>
          <w:sz w:val="24"/>
          <w:szCs w:val="24"/>
          <w:lang w:val="en-US"/>
        </w:rPr>
        <w:t xml:space="preserve"> </w:t>
      </w:r>
      <w:proofErr w:type="spellStart"/>
      <w:r w:rsidR="006548BA" w:rsidRPr="00E90874">
        <w:rPr>
          <w:rFonts w:ascii="Times New Roman" w:hAnsi="Times New Roman" w:cs="Times New Roman"/>
          <w:color w:val="000000" w:themeColor="text1"/>
          <w:sz w:val="24"/>
          <w:szCs w:val="24"/>
          <w:lang w:val="en-US"/>
        </w:rPr>
        <w:t>бензола</w:t>
      </w:r>
      <w:proofErr w:type="spellEnd"/>
      <w:r w:rsidRPr="00E90874">
        <w:rPr>
          <w:rFonts w:ascii="Times New Roman" w:hAnsi="Times New Roman" w:cs="Times New Roman"/>
          <w:color w:val="000000" w:themeColor="text1"/>
          <w:sz w:val="24"/>
          <w:szCs w:val="24"/>
          <w:lang w:val="en-US"/>
        </w:rPr>
        <w:t> </w:t>
      </w:r>
      <w:proofErr w:type="spellStart"/>
      <w:r w:rsidR="006548BA" w:rsidRPr="00E90874">
        <w:rPr>
          <w:rFonts w:ascii="Times New Roman" w:hAnsi="Times New Roman" w:cs="Times New Roman"/>
          <w:color w:val="000000" w:themeColor="text1"/>
          <w:sz w:val="24"/>
          <w:szCs w:val="24"/>
          <w:lang w:val="en-US"/>
        </w:rPr>
        <w:t>пропиленом</w:t>
      </w:r>
      <w:proofErr w:type="spellEnd"/>
      <w:r w:rsidR="006548BA" w:rsidRPr="00E90874">
        <w:rPr>
          <w:rFonts w:ascii="Times New Roman" w:hAnsi="Times New Roman" w:cs="Times New Roman"/>
          <w:color w:val="000000" w:themeColor="text1"/>
          <w:sz w:val="24"/>
          <w:szCs w:val="24"/>
          <w:lang w:val="en-US"/>
        </w:rPr>
        <w:t>)</w:t>
      </w:r>
      <w:r w:rsidRPr="00E90874">
        <w:rPr>
          <w:rFonts w:ascii="Times New Roman" w:hAnsi="Times New Roman" w:cs="Times New Roman"/>
          <w:color w:val="000000" w:themeColor="text1"/>
          <w:sz w:val="24"/>
          <w:szCs w:val="24"/>
        </w:rPr>
        <w:t>;</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rPr>
        <w:tab/>
        <w:t>приблизительно 10—15</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 бензола</w:t>
      </w:r>
      <w:r w:rsidRPr="00E90874">
        <w:rPr>
          <w:rFonts w:ascii="Times New Roman" w:hAnsi="Times New Roman" w:cs="Times New Roman"/>
          <w:color w:val="000000" w:themeColor="text1"/>
          <w:sz w:val="24"/>
          <w:szCs w:val="24"/>
          <w:lang w:val="en-US"/>
        </w:rPr>
        <w:t> </w:t>
      </w:r>
      <w:proofErr w:type="spellStart"/>
      <w:r w:rsidR="006548BA" w:rsidRPr="00E90874">
        <w:rPr>
          <w:rFonts w:ascii="Times New Roman" w:hAnsi="Times New Roman" w:cs="Times New Roman"/>
          <w:color w:val="000000" w:themeColor="text1"/>
          <w:sz w:val="24"/>
          <w:szCs w:val="24"/>
          <w:lang w:val="en-US"/>
        </w:rPr>
        <w:t>гидрируют</w:t>
      </w:r>
      <w:proofErr w:type="spellEnd"/>
      <w:r w:rsidR="006548BA" w:rsidRPr="00E90874">
        <w:rPr>
          <w:rFonts w:ascii="Times New Roman" w:hAnsi="Times New Roman" w:cs="Times New Roman"/>
          <w:color w:val="000000" w:themeColor="text1"/>
          <w:sz w:val="24"/>
          <w:szCs w:val="24"/>
          <w:lang w:val="en-US"/>
        </w:rPr>
        <w:t xml:space="preserve"> в</w:t>
      </w:r>
      <w:r w:rsidRPr="00E90874">
        <w:rPr>
          <w:rFonts w:ascii="Times New Roman" w:hAnsi="Times New Roman" w:cs="Times New Roman"/>
          <w:color w:val="000000" w:themeColor="text1"/>
          <w:sz w:val="24"/>
          <w:szCs w:val="24"/>
          <w:lang w:val="en-US"/>
        </w:rPr>
        <w:t> </w:t>
      </w:r>
      <w:proofErr w:type="spellStart"/>
      <w:r w:rsidR="006548BA" w:rsidRPr="00E90874">
        <w:rPr>
          <w:rFonts w:ascii="Times New Roman" w:hAnsi="Times New Roman" w:cs="Times New Roman"/>
          <w:color w:val="000000" w:themeColor="text1"/>
          <w:sz w:val="24"/>
          <w:szCs w:val="24"/>
          <w:lang w:val="en-US"/>
        </w:rPr>
        <w:t>циклогексан</w:t>
      </w:r>
      <w:proofErr w:type="spellEnd"/>
      <w:r w:rsidR="006548BA" w:rsidRPr="00E90874">
        <w:rPr>
          <w:rFonts w:ascii="Times New Roman" w:hAnsi="Times New Roman" w:cs="Times New Roman"/>
          <w:color w:val="000000" w:themeColor="text1"/>
          <w:sz w:val="24"/>
          <w:szCs w:val="24"/>
          <w:lang w:val="en-US"/>
        </w:rPr>
        <w:t>;</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rPr>
        <w:tab/>
        <w:t>около 10</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 бензола расходуют на производство</w:t>
      </w:r>
      <w:r w:rsidRPr="00E90874">
        <w:rPr>
          <w:rFonts w:ascii="Times New Roman" w:hAnsi="Times New Roman" w:cs="Times New Roman"/>
          <w:color w:val="000000" w:themeColor="text1"/>
          <w:sz w:val="24"/>
          <w:szCs w:val="24"/>
          <w:lang w:val="en-US"/>
        </w:rPr>
        <w:t> </w:t>
      </w:r>
      <w:proofErr w:type="spellStart"/>
      <w:r w:rsidR="006548BA" w:rsidRPr="00E90874">
        <w:rPr>
          <w:rFonts w:ascii="Times New Roman" w:hAnsi="Times New Roman" w:cs="Times New Roman"/>
          <w:color w:val="000000" w:themeColor="text1"/>
          <w:sz w:val="24"/>
          <w:szCs w:val="24"/>
          <w:lang w:val="en-US"/>
        </w:rPr>
        <w:t>нитробензола</w:t>
      </w:r>
      <w:proofErr w:type="spellEnd"/>
      <w:r w:rsidR="006548BA" w:rsidRPr="00E90874">
        <w:rPr>
          <w:rFonts w:ascii="Times New Roman" w:hAnsi="Times New Roman" w:cs="Times New Roman"/>
          <w:color w:val="000000" w:themeColor="text1"/>
          <w:sz w:val="24"/>
          <w:szCs w:val="24"/>
          <w:lang w:val="en-US"/>
        </w:rPr>
        <w:t>;</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rPr>
        <w:tab/>
        <w:t>2—3</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 бензола превращают в</w:t>
      </w:r>
      <w:r w:rsidRPr="00E90874">
        <w:rPr>
          <w:rFonts w:ascii="Times New Roman" w:hAnsi="Times New Roman" w:cs="Times New Roman"/>
          <w:color w:val="000000" w:themeColor="text1"/>
          <w:sz w:val="24"/>
          <w:szCs w:val="24"/>
          <w:lang w:val="en-US"/>
        </w:rPr>
        <w:t> </w:t>
      </w:r>
      <w:proofErr w:type="spellStart"/>
      <w:r w:rsidR="006548BA" w:rsidRPr="00E90874">
        <w:rPr>
          <w:rFonts w:ascii="Times New Roman" w:hAnsi="Times New Roman" w:cs="Times New Roman"/>
          <w:color w:val="000000" w:themeColor="text1"/>
          <w:sz w:val="24"/>
          <w:szCs w:val="24"/>
          <w:lang w:val="en-US"/>
        </w:rPr>
        <w:t>алкилбензолы</w:t>
      </w:r>
      <w:proofErr w:type="spellEnd"/>
      <w:r w:rsidR="006548BA" w:rsidRPr="00E90874">
        <w:rPr>
          <w:rFonts w:ascii="Times New Roman" w:hAnsi="Times New Roman" w:cs="Times New Roman"/>
          <w:color w:val="000000" w:themeColor="text1"/>
          <w:sz w:val="24"/>
          <w:szCs w:val="24"/>
          <w:lang w:val="en-US"/>
        </w:rPr>
        <w:t>;</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rPr>
        <w:tab/>
        <w:t>приблизительно 1</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 бензола используется для синтеза</w:t>
      </w:r>
      <w:r w:rsidRPr="00E90874">
        <w:rPr>
          <w:rFonts w:ascii="Times New Roman" w:hAnsi="Times New Roman" w:cs="Times New Roman"/>
          <w:color w:val="000000" w:themeColor="text1"/>
          <w:sz w:val="24"/>
          <w:szCs w:val="24"/>
          <w:lang w:val="en-US"/>
        </w:rPr>
        <w:t> </w:t>
      </w:r>
      <w:proofErr w:type="spellStart"/>
      <w:r w:rsidR="006548BA" w:rsidRPr="00E90874">
        <w:rPr>
          <w:rFonts w:ascii="Times New Roman" w:hAnsi="Times New Roman" w:cs="Times New Roman"/>
          <w:color w:val="000000" w:themeColor="text1"/>
          <w:sz w:val="24"/>
          <w:szCs w:val="24"/>
          <w:lang w:val="en-US"/>
        </w:rPr>
        <w:t>хлорбензола</w:t>
      </w:r>
      <w:proofErr w:type="spellEnd"/>
      <w:r w:rsidR="006548BA" w:rsidRPr="00E90874">
        <w:rPr>
          <w:rFonts w:ascii="Times New Roman" w:hAnsi="Times New Roman" w:cs="Times New Roman"/>
          <w:color w:val="000000" w:themeColor="text1"/>
          <w:sz w:val="24"/>
          <w:szCs w:val="24"/>
          <w:lang w:val="en-US"/>
        </w:rPr>
        <w:t>.</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lastRenderedPageBreak/>
        <w:t>В существенно меньших количествах бензол используют для синтеза некоторых других соединений. Изредка и в крайних случаях, ввиду высокой токсичности, бензол используют в качестве</w:t>
      </w:r>
      <w:r w:rsidRPr="00E90874">
        <w:rPr>
          <w:rFonts w:ascii="Times New Roman" w:hAnsi="Times New Roman" w:cs="Times New Roman"/>
          <w:color w:val="000000" w:themeColor="text1"/>
          <w:sz w:val="24"/>
          <w:szCs w:val="24"/>
          <w:lang w:val="en-US"/>
        </w:rPr>
        <w:t> </w:t>
      </w:r>
      <w:proofErr w:type="spellStart"/>
      <w:r w:rsidR="006548BA" w:rsidRPr="00E90874">
        <w:rPr>
          <w:rFonts w:ascii="Times New Roman" w:hAnsi="Times New Roman" w:cs="Times New Roman"/>
          <w:color w:val="000000" w:themeColor="text1"/>
          <w:sz w:val="24"/>
          <w:szCs w:val="24"/>
          <w:lang w:val="en-US"/>
        </w:rPr>
        <w:t>растворителя</w:t>
      </w:r>
      <w:proofErr w:type="spellEnd"/>
      <w:r w:rsidR="006548BA" w:rsidRPr="00E90874">
        <w:rPr>
          <w:rFonts w:ascii="Times New Roman" w:hAnsi="Times New Roman" w:cs="Times New Roman"/>
          <w:color w:val="000000" w:themeColor="text1"/>
          <w:sz w:val="24"/>
          <w:szCs w:val="24"/>
          <w:lang w:val="en-US"/>
        </w:rPr>
        <w:t>.</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Кроме того, бензол входит в состав</w:t>
      </w:r>
      <w:r w:rsidRPr="00E90874">
        <w:rPr>
          <w:rFonts w:ascii="Times New Roman" w:hAnsi="Times New Roman" w:cs="Times New Roman"/>
          <w:color w:val="000000" w:themeColor="text1"/>
          <w:sz w:val="24"/>
          <w:szCs w:val="24"/>
          <w:lang w:val="en-US"/>
        </w:rPr>
        <w:t> </w:t>
      </w:r>
      <w:proofErr w:type="spellStart"/>
      <w:r w:rsidR="006548BA" w:rsidRPr="00E90874">
        <w:rPr>
          <w:rFonts w:ascii="Times New Roman" w:hAnsi="Times New Roman" w:cs="Times New Roman"/>
          <w:color w:val="000000" w:themeColor="text1"/>
          <w:sz w:val="24"/>
          <w:szCs w:val="24"/>
          <w:lang w:val="en-US"/>
        </w:rPr>
        <w:t>бензина</w:t>
      </w:r>
      <w:proofErr w:type="spellEnd"/>
      <w:r w:rsidR="006548BA" w:rsidRPr="00E90874">
        <w:rPr>
          <w:rFonts w:ascii="Times New Roman" w:hAnsi="Times New Roman" w:cs="Times New Roman"/>
          <w:color w:val="000000" w:themeColor="text1"/>
          <w:sz w:val="24"/>
          <w:szCs w:val="24"/>
          <w:lang w:val="en-US"/>
        </w:rPr>
        <w:t>.</w:t>
      </w:r>
      <w:r w:rsidRPr="00E90874">
        <w:rPr>
          <w:rFonts w:ascii="Times New Roman" w:hAnsi="Times New Roman" w:cs="Times New Roman"/>
          <w:color w:val="000000" w:themeColor="text1"/>
          <w:sz w:val="24"/>
          <w:szCs w:val="24"/>
        </w:rPr>
        <w:t xml:space="preserve"> В 1920-х — 1930-х годах, бензол</w:t>
      </w:r>
      <w:r w:rsidRPr="00E90874">
        <w:rPr>
          <w:rFonts w:ascii="Times New Roman" w:hAnsi="Times New Roman" w:cs="Times New Roman"/>
          <w:color w:val="000000" w:themeColor="text1"/>
          <w:sz w:val="24"/>
          <w:szCs w:val="24"/>
          <w:lang w:val="en-US"/>
        </w:rPr>
        <w:t> </w:t>
      </w:r>
      <w:proofErr w:type="spellStart"/>
      <w:r w:rsidR="006548BA" w:rsidRPr="00E90874">
        <w:rPr>
          <w:rFonts w:ascii="Times New Roman" w:hAnsi="Times New Roman" w:cs="Times New Roman"/>
          <w:color w:val="000000" w:themeColor="text1"/>
          <w:sz w:val="24"/>
          <w:szCs w:val="24"/>
          <w:lang w:val="en-US"/>
        </w:rPr>
        <w:t>бензин</w:t>
      </w:r>
      <w:proofErr w:type="spellEnd"/>
      <w:r w:rsidR="006548BA" w:rsidRPr="00E90874">
        <w:rPr>
          <w:rFonts w:ascii="Times New Roman" w:hAnsi="Times New Roman" w:cs="Times New Roman"/>
          <w:color w:val="000000" w:themeColor="text1"/>
          <w:sz w:val="24"/>
          <w:szCs w:val="24"/>
          <w:lang w:val="en-US"/>
        </w:rPr>
        <w:t xml:space="preserve"> </w:t>
      </w:r>
      <w:proofErr w:type="spellStart"/>
      <w:r w:rsidR="006548BA" w:rsidRPr="00E90874">
        <w:rPr>
          <w:rFonts w:ascii="Times New Roman" w:hAnsi="Times New Roman" w:cs="Times New Roman"/>
          <w:color w:val="000000" w:themeColor="text1"/>
          <w:sz w:val="24"/>
          <w:szCs w:val="24"/>
          <w:lang w:val="en-US"/>
        </w:rPr>
        <w:t>для</w:t>
      </w:r>
      <w:proofErr w:type="spellEnd"/>
      <w:r w:rsidRPr="00E90874">
        <w:rPr>
          <w:rFonts w:ascii="Times New Roman" w:hAnsi="Times New Roman" w:cs="Times New Roman"/>
          <w:color w:val="000000" w:themeColor="text1"/>
          <w:sz w:val="24"/>
          <w:szCs w:val="24"/>
        </w:rPr>
        <w:t xml:space="preserve"> повышения его</w:t>
      </w:r>
      <w:r w:rsidRPr="00E90874">
        <w:rPr>
          <w:rFonts w:ascii="Times New Roman" w:hAnsi="Times New Roman" w:cs="Times New Roman"/>
          <w:color w:val="000000" w:themeColor="text1"/>
          <w:sz w:val="24"/>
          <w:szCs w:val="24"/>
          <w:lang w:val="en-US"/>
        </w:rPr>
        <w:t> </w:t>
      </w:r>
      <w:proofErr w:type="spellStart"/>
      <w:r w:rsidR="006548BA" w:rsidRPr="00E90874">
        <w:rPr>
          <w:rFonts w:ascii="Times New Roman" w:hAnsi="Times New Roman" w:cs="Times New Roman"/>
          <w:color w:val="000000" w:themeColor="text1"/>
          <w:sz w:val="24"/>
          <w:szCs w:val="24"/>
          <w:lang w:val="en-US"/>
        </w:rPr>
        <w:t>числа</w:t>
      </w:r>
      <w:proofErr w:type="spellEnd"/>
      <w:r w:rsidR="006548BA" w:rsidRPr="00E90874">
        <w:rPr>
          <w:rFonts w:ascii="Times New Roman" w:hAnsi="Times New Roman" w:cs="Times New Roman"/>
          <w:color w:val="000000" w:themeColor="text1"/>
          <w:sz w:val="24"/>
          <w:szCs w:val="24"/>
          <w:lang w:val="en-US"/>
        </w:rPr>
        <w:t>,</w:t>
      </w:r>
      <w:r w:rsidRPr="00E90874">
        <w:rPr>
          <w:rFonts w:ascii="Times New Roman" w:hAnsi="Times New Roman" w:cs="Times New Roman"/>
          <w:color w:val="000000" w:themeColor="text1"/>
          <w:sz w:val="24"/>
          <w:szCs w:val="24"/>
        </w:rPr>
        <w:t xml:space="preserve"> но к 1940-м годам такие смеси не выдержали конкуренции с высокооктановыми бензинами. Ввиду высокой токсичности содержание бензола в топливе ограничено современными стандартами введением до 1</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proofErr w:type="spellStart"/>
      <w:r w:rsidRPr="00E90874">
        <w:rPr>
          <w:rFonts w:ascii="Times New Roman" w:hAnsi="Times New Roman" w:cs="Times New Roman"/>
          <w:color w:val="000000" w:themeColor="text1"/>
          <w:sz w:val="24"/>
          <w:szCs w:val="24"/>
        </w:rPr>
        <w:t>Толуол:Сырьё</w:t>
      </w:r>
      <w:proofErr w:type="spellEnd"/>
      <w:r w:rsidRPr="00E90874">
        <w:rPr>
          <w:rFonts w:ascii="Times New Roman" w:hAnsi="Times New Roman" w:cs="Times New Roman"/>
          <w:color w:val="000000" w:themeColor="text1"/>
          <w:sz w:val="24"/>
          <w:szCs w:val="24"/>
        </w:rPr>
        <w:t xml:space="preserve"> для производства</w:t>
      </w:r>
      <w:r w:rsidRPr="00E90874">
        <w:rPr>
          <w:rFonts w:ascii="Times New Roman" w:hAnsi="Times New Roman" w:cs="Times New Roman"/>
          <w:color w:val="000000" w:themeColor="text1"/>
          <w:sz w:val="24"/>
          <w:szCs w:val="24"/>
          <w:lang w:val="en-US"/>
        </w:rPr>
        <w:t> </w:t>
      </w:r>
      <w:hyperlink r:id="rId192" w:history="1">
        <w:r w:rsidRPr="00E90874">
          <w:rPr>
            <w:rFonts w:ascii="Times New Roman" w:hAnsi="Times New Roman" w:cs="Times New Roman"/>
            <w:color w:val="000000" w:themeColor="text1"/>
            <w:sz w:val="24"/>
            <w:szCs w:val="24"/>
          </w:rPr>
          <w:t>бензола</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hyperlink r:id="rId193" w:history="1">
        <w:r w:rsidRPr="00E90874">
          <w:rPr>
            <w:rFonts w:ascii="Times New Roman" w:hAnsi="Times New Roman" w:cs="Times New Roman"/>
            <w:color w:val="000000" w:themeColor="text1"/>
            <w:sz w:val="24"/>
            <w:szCs w:val="24"/>
          </w:rPr>
          <w:t>бензойной кислоты</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hyperlink r:id="rId194" w:history="1">
        <w:r w:rsidRPr="00E90874">
          <w:rPr>
            <w:rFonts w:ascii="Times New Roman" w:hAnsi="Times New Roman" w:cs="Times New Roman"/>
            <w:color w:val="000000" w:themeColor="text1"/>
            <w:sz w:val="24"/>
            <w:szCs w:val="24"/>
          </w:rPr>
          <w:t>нитротолуолов</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(в том числе</w:t>
      </w:r>
      <w:r w:rsidRPr="00E90874">
        <w:rPr>
          <w:rFonts w:ascii="Times New Roman" w:hAnsi="Times New Roman" w:cs="Times New Roman"/>
          <w:color w:val="000000" w:themeColor="text1"/>
          <w:sz w:val="24"/>
          <w:szCs w:val="24"/>
          <w:lang w:val="en-US"/>
        </w:rPr>
        <w:t> </w:t>
      </w:r>
      <w:hyperlink r:id="rId195" w:history="1">
        <w:r w:rsidRPr="00E90874">
          <w:rPr>
            <w:rFonts w:ascii="Times New Roman" w:hAnsi="Times New Roman" w:cs="Times New Roman"/>
            <w:color w:val="000000" w:themeColor="text1"/>
            <w:sz w:val="24"/>
            <w:szCs w:val="24"/>
          </w:rPr>
          <w:t>тринитротолуола</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hyperlink r:id="rId196" w:history="1">
        <w:proofErr w:type="spellStart"/>
        <w:r w:rsidRPr="00E90874">
          <w:rPr>
            <w:rFonts w:ascii="Times New Roman" w:hAnsi="Times New Roman" w:cs="Times New Roman"/>
            <w:color w:val="000000" w:themeColor="text1"/>
            <w:sz w:val="24"/>
            <w:szCs w:val="24"/>
          </w:rPr>
          <w:t>толуилендиизоцианатов</w:t>
        </w:r>
        <w:proofErr w:type="spellEnd"/>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 xml:space="preserve">(через </w:t>
      </w:r>
      <w:proofErr w:type="spellStart"/>
      <w:r w:rsidRPr="00E90874">
        <w:rPr>
          <w:rFonts w:ascii="Times New Roman" w:hAnsi="Times New Roman" w:cs="Times New Roman"/>
          <w:color w:val="000000" w:themeColor="text1"/>
          <w:sz w:val="24"/>
          <w:szCs w:val="24"/>
        </w:rPr>
        <w:t>динитротолуол</w:t>
      </w:r>
      <w:proofErr w:type="spellEnd"/>
      <w:r w:rsidRPr="00E90874">
        <w:rPr>
          <w:rFonts w:ascii="Times New Roman" w:hAnsi="Times New Roman" w:cs="Times New Roman"/>
          <w:color w:val="000000" w:themeColor="text1"/>
          <w:sz w:val="24"/>
          <w:szCs w:val="24"/>
        </w:rPr>
        <w:t xml:space="preserve"> и </w:t>
      </w:r>
      <w:proofErr w:type="spellStart"/>
      <w:r w:rsidRPr="00E90874">
        <w:rPr>
          <w:rFonts w:ascii="Times New Roman" w:hAnsi="Times New Roman" w:cs="Times New Roman"/>
          <w:color w:val="000000" w:themeColor="text1"/>
          <w:sz w:val="24"/>
          <w:szCs w:val="24"/>
        </w:rPr>
        <w:t>толуилендиамин</w:t>
      </w:r>
      <w:proofErr w:type="spellEnd"/>
      <w:r w:rsidRPr="00E90874">
        <w:rPr>
          <w:rFonts w:ascii="Times New Roman" w:hAnsi="Times New Roman" w:cs="Times New Roman"/>
          <w:color w:val="000000" w:themeColor="text1"/>
          <w:sz w:val="24"/>
          <w:szCs w:val="24"/>
        </w:rPr>
        <w:t>)</w:t>
      </w:r>
      <w:proofErr w:type="spellStart"/>
      <w:r w:rsidRPr="00E90874">
        <w:rPr>
          <w:rFonts w:ascii="Times New Roman" w:hAnsi="Times New Roman" w:cs="Times New Roman"/>
          <w:color w:val="000000" w:themeColor="text1"/>
          <w:sz w:val="24"/>
          <w:szCs w:val="24"/>
          <w:lang w:val="en-US"/>
        </w:rPr>
        <w:fldChar w:fldCharType="begin"/>
      </w:r>
      <w:r w:rsidRPr="00E90874">
        <w:rPr>
          <w:rFonts w:ascii="Times New Roman" w:hAnsi="Times New Roman" w:cs="Times New Roman"/>
          <w:color w:val="000000" w:themeColor="text1"/>
          <w:sz w:val="24"/>
          <w:szCs w:val="24"/>
          <w:lang w:val="en-US"/>
        </w:rPr>
        <w:instrText>HYPERLINK</w:instrText>
      </w:r>
      <w:r w:rsidRPr="00E90874">
        <w:rPr>
          <w:rFonts w:ascii="Times New Roman" w:hAnsi="Times New Roman" w:cs="Times New Roman"/>
          <w:color w:val="000000" w:themeColor="text1"/>
          <w:sz w:val="24"/>
          <w:szCs w:val="24"/>
        </w:rPr>
        <w:instrText xml:space="preserve"> "</w:instrText>
      </w:r>
      <w:r w:rsidRPr="00E90874">
        <w:rPr>
          <w:rFonts w:ascii="Times New Roman" w:hAnsi="Times New Roman" w:cs="Times New Roman"/>
          <w:color w:val="000000" w:themeColor="text1"/>
          <w:sz w:val="24"/>
          <w:szCs w:val="24"/>
          <w:lang w:val="en-US"/>
        </w:rPr>
        <w:instrText>https</w:instrText>
      </w:r>
      <w:r w:rsidRPr="00E90874">
        <w:rPr>
          <w:rFonts w:ascii="Times New Roman" w:hAnsi="Times New Roman" w:cs="Times New Roman"/>
          <w:color w:val="000000" w:themeColor="text1"/>
          <w:sz w:val="24"/>
          <w:szCs w:val="24"/>
        </w:rPr>
        <w:instrText>://</w:instrText>
      </w:r>
      <w:r w:rsidRPr="00E90874">
        <w:rPr>
          <w:rFonts w:ascii="Times New Roman" w:hAnsi="Times New Roman" w:cs="Times New Roman"/>
          <w:color w:val="000000" w:themeColor="text1"/>
          <w:sz w:val="24"/>
          <w:szCs w:val="24"/>
          <w:lang w:val="en-US"/>
        </w:rPr>
        <w:instrText>ru</w:instrText>
      </w:r>
      <w:r w:rsidRPr="00E90874">
        <w:rPr>
          <w:rFonts w:ascii="Times New Roman" w:hAnsi="Times New Roman" w:cs="Times New Roman"/>
          <w:color w:val="000000" w:themeColor="text1"/>
          <w:sz w:val="24"/>
          <w:szCs w:val="24"/>
        </w:rPr>
        <w:instrText>.</w:instrText>
      </w:r>
      <w:r w:rsidRPr="00E90874">
        <w:rPr>
          <w:rFonts w:ascii="Times New Roman" w:hAnsi="Times New Roman" w:cs="Times New Roman"/>
          <w:color w:val="000000" w:themeColor="text1"/>
          <w:sz w:val="24"/>
          <w:szCs w:val="24"/>
          <w:lang w:val="en-US"/>
        </w:rPr>
        <w:instrText>wikipedia</w:instrText>
      </w:r>
      <w:r w:rsidRPr="00E90874">
        <w:rPr>
          <w:rFonts w:ascii="Times New Roman" w:hAnsi="Times New Roman" w:cs="Times New Roman"/>
          <w:color w:val="000000" w:themeColor="text1"/>
          <w:sz w:val="24"/>
          <w:szCs w:val="24"/>
        </w:rPr>
        <w:instrText>.</w:instrText>
      </w:r>
      <w:r w:rsidRPr="00E90874">
        <w:rPr>
          <w:rFonts w:ascii="Times New Roman" w:hAnsi="Times New Roman" w:cs="Times New Roman"/>
          <w:color w:val="000000" w:themeColor="text1"/>
          <w:sz w:val="24"/>
          <w:szCs w:val="24"/>
          <w:lang w:val="en-US"/>
        </w:rPr>
        <w:instrText>org</w:instrText>
      </w:r>
      <w:r w:rsidRPr="00E90874">
        <w:rPr>
          <w:rFonts w:ascii="Times New Roman" w:hAnsi="Times New Roman" w:cs="Times New Roman"/>
          <w:color w:val="000000" w:themeColor="text1"/>
          <w:sz w:val="24"/>
          <w:szCs w:val="24"/>
        </w:rPr>
        <w:instrText>/</w:instrText>
      </w:r>
      <w:r w:rsidRPr="00E90874">
        <w:rPr>
          <w:rFonts w:ascii="Times New Roman" w:hAnsi="Times New Roman" w:cs="Times New Roman"/>
          <w:color w:val="000000" w:themeColor="text1"/>
          <w:sz w:val="24"/>
          <w:szCs w:val="24"/>
          <w:lang w:val="en-US"/>
        </w:rPr>
        <w:instrText>wiki</w:instrText>
      </w:r>
      <w:r w:rsidRPr="00E90874">
        <w:rPr>
          <w:rFonts w:ascii="Times New Roman" w:hAnsi="Times New Roman" w:cs="Times New Roman"/>
          <w:color w:val="000000" w:themeColor="text1"/>
          <w:sz w:val="24"/>
          <w:szCs w:val="24"/>
        </w:rPr>
        <w:instrText xml:space="preserve">/Бензилхлорид" </w:instrText>
      </w:r>
      <w:r w:rsidRPr="00E90874">
        <w:rPr>
          <w:rFonts w:ascii="Times New Roman" w:hAnsi="Times New Roman" w:cs="Times New Roman"/>
          <w:color w:val="000000" w:themeColor="text1"/>
          <w:sz w:val="24"/>
          <w:szCs w:val="24"/>
          <w:lang w:val="en-US"/>
        </w:rPr>
      </w:r>
      <w:r w:rsidRPr="00E90874">
        <w:rPr>
          <w:rFonts w:ascii="Times New Roman" w:hAnsi="Times New Roman" w:cs="Times New Roman"/>
          <w:color w:val="000000" w:themeColor="text1"/>
          <w:sz w:val="24"/>
          <w:szCs w:val="24"/>
          <w:lang w:val="en-US"/>
        </w:rPr>
        <w:fldChar w:fldCharType="separate"/>
      </w:r>
      <w:r w:rsidRPr="00E90874">
        <w:rPr>
          <w:rFonts w:ascii="Times New Roman" w:hAnsi="Times New Roman" w:cs="Times New Roman"/>
          <w:color w:val="000000" w:themeColor="text1"/>
          <w:sz w:val="24"/>
          <w:szCs w:val="24"/>
        </w:rPr>
        <w:t>бензилхлорида</w:t>
      </w:r>
      <w:proofErr w:type="spellEnd"/>
      <w:r w:rsidRPr="00E90874">
        <w:rPr>
          <w:rFonts w:ascii="Times New Roman" w:hAnsi="Times New Roman" w:cs="Times New Roman"/>
          <w:color w:val="000000" w:themeColor="text1"/>
          <w:sz w:val="24"/>
          <w:szCs w:val="24"/>
          <w:lang w:val="en-US"/>
        </w:rPr>
        <w:fldChar w:fldCharType="end"/>
      </w:r>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и др. органических веществ.</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Является</w:t>
      </w:r>
      <w:r w:rsidRPr="00E90874">
        <w:rPr>
          <w:rFonts w:ascii="Times New Roman" w:hAnsi="Times New Roman" w:cs="Times New Roman"/>
          <w:color w:val="000000" w:themeColor="text1"/>
          <w:sz w:val="24"/>
          <w:szCs w:val="24"/>
          <w:lang w:val="en-US"/>
        </w:rPr>
        <w:t> </w:t>
      </w:r>
      <w:proofErr w:type="spellStart"/>
      <w:r w:rsidR="006548BA" w:rsidRPr="00E90874">
        <w:rPr>
          <w:rFonts w:ascii="Times New Roman" w:hAnsi="Times New Roman" w:cs="Times New Roman"/>
          <w:color w:val="000000" w:themeColor="text1"/>
          <w:sz w:val="24"/>
          <w:szCs w:val="24"/>
          <w:lang w:val="en-US"/>
        </w:rPr>
        <w:t>растворителем</w:t>
      </w:r>
      <w:proofErr w:type="spellEnd"/>
      <w:r w:rsidR="006548BA" w:rsidRPr="00E90874">
        <w:rPr>
          <w:rFonts w:ascii="Times New Roman" w:hAnsi="Times New Roman" w:cs="Times New Roman"/>
          <w:color w:val="000000" w:themeColor="text1"/>
          <w:sz w:val="24"/>
          <w:szCs w:val="24"/>
          <w:lang w:val="en-US"/>
        </w:rPr>
        <w:t xml:space="preserve"> </w:t>
      </w:r>
      <w:proofErr w:type="spellStart"/>
      <w:r w:rsidR="006548BA" w:rsidRPr="00E90874">
        <w:rPr>
          <w:rFonts w:ascii="Times New Roman" w:hAnsi="Times New Roman" w:cs="Times New Roman"/>
          <w:color w:val="000000" w:themeColor="text1"/>
          <w:sz w:val="24"/>
          <w:szCs w:val="24"/>
          <w:lang w:val="en-US"/>
        </w:rPr>
        <w:t>для</w:t>
      </w:r>
      <w:proofErr w:type="spellEnd"/>
      <w:r w:rsidRPr="00E90874">
        <w:rPr>
          <w:rFonts w:ascii="Times New Roman" w:hAnsi="Times New Roman" w:cs="Times New Roman"/>
          <w:color w:val="000000" w:themeColor="text1"/>
          <w:sz w:val="24"/>
          <w:szCs w:val="24"/>
        </w:rPr>
        <w:t xml:space="preserve"> многих</w:t>
      </w:r>
      <w:r w:rsidRPr="00E90874">
        <w:rPr>
          <w:rFonts w:ascii="Times New Roman" w:hAnsi="Times New Roman" w:cs="Times New Roman"/>
          <w:color w:val="000000" w:themeColor="text1"/>
          <w:sz w:val="24"/>
          <w:szCs w:val="24"/>
          <w:lang w:val="en-US"/>
        </w:rPr>
        <w:t> </w:t>
      </w:r>
      <w:proofErr w:type="spellStart"/>
      <w:r w:rsidR="006548BA" w:rsidRPr="00E90874">
        <w:rPr>
          <w:rFonts w:ascii="Times New Roman" w:hAnsi="Times New Roman" w:cs="Times New Roman"/>
          <w:color w:val="000000" w:themeColor="text1"/>
          <w:sz w:val="24"/>
          <w:szCs w:val="24"/>
          <w:lang w:val="en-US"/>
        </w:rPr>
        <w:t>полимеров</w:t>
      </w:r>
      <w:proofErr w:type="spellEnd"/>
      <w:r w:rsidR="006548BA" w:rsidRPr="00E90874">
        <w:rPr>
          <w:rFonts w:ascii="Times New Roman" w:hAnsi="Times New Roman" w:cs="Times New Roman"/>
          <w:color w:val="000000" w:themeColor="text1"/>
          <w:sz w:val="24"/>
          <w:szCs w:val="24"/>
          <w:lang w:val="en-US"/>
        </w:rPr>
        <w:t>,</w:t>
      </w:r>
      <w:r w:rsidRPr="00E90874">
        <w:rPr>
          <w:rFonts w:ascii="Times New Roman" w:hAnsi="Times New Roman" w:cs="Times New Roman"/>
          <w:color w:val="000000" w:themeColor="text1"/>
          <w:sz w:val="24"/>
          <w:szCs w:val="24"/>
        </w:rPr>
        <w:t xml:space="preserve"> входит в состав различных товарных растворителей для</w:t>
      </w:r>
      <w:r w:rsidRPr="00E90874">
        <w:rPr>
          <w:rFonts w:ascii="Times New Roman" w:hAnsi="Times New Roman" w:cs="Times New Roman"/>
          <w:color w:val="000000" w:themeColor="text1"/>
          <w:sz w:val="24"/>
          <w:szCs w:val="24"/>
          <w:lang w:val="en-US"/>
        </w:rPr>
        <w:t> </w:t>
      </w:r>
      <w:proofErr w:type="spellStart"/>
      <w:r w:rsidR="006548BA" w:rsidRPr="00E90874">
        <w:rPr>
          <w:rFonts w:ascii="Times New Roman" w:hAnsi="Times New Roman" w:cs="Times New Roman"/>
          <w:color w:val="000000" w:themeColor="text1"/>
          <w:sz w:val="24"/>
          <w:szCs w:val="24"/>
          <w:lang w:val="en-US"/>
        </w:rPr>
        <w:t>лаков</w:t>
      </w:r>
      <w:proofErr w:type="spellEnd"/>
      <w:r w:rsidR="006548BA" w:rsidRPr="00E90874">
        <w:rPr>
          <w:rFonts w:ascii="Times New Roman" w:hAnsi="Times New Roman" w:cs="Times New Roman"/>
          <w:color w:val="000000" w:themeColor="text1"/>
          <w:sz w:val="24"/>
          <w:szCs w:val="24"/>
          <w:lang w:val="en-US"/>
        </w:rPr>
        <w:t xml:space="preserve"> и</w:t>
      </w:r>
      <w:r w:rsidRPr="00E90874">
        <w:rPr>
          <w:rFonts w:ascii="Times New Roman" w:hAnsi="Times New Roman" w:cs="Times New Roman"/>
          <w:color w:val="000000" w:themeColor="text1"/>
          <w:sz w:val="24"/>
          <w:szCs w:val="24"/>
          <w:lang w:val="en-US"/>
        </w:rPr>
        <w:t> </w:t>
      </w:r>
      <w:proofErr w:type="spellStart"/>
      <w:r w:rsidR="006548BA" w:rsidRPr="00E90874">
        <w:rPr>
          <w:rFonts w:ascii="Times New Roman" w:hAnsi="Times New Roman" w:cs="Times New Roman"/>
          <w:color w:val="000000" w:themeColor="text1"/>
          <w:sz w:val="24"/>
          <w:szCs w:val="24"/>
          <w:lang w:val="en-US"/>
        </w:rPr>
        <w:t>красок</w:t>
      </w:r>
      <w:proofErr w:type="spellEnd"/>
      <w:r w:rsidR="006548BA" w:rsidRPr="00E90874">
        <w:rPr>
          <w:rFonts w:ascii="Times New Roman" w:hAnsi="Times New Roman" w:cs="Times New Roman"/>
          <w:color w:val="000000" w:themeColor="text1"/>
          <w:sz w:val="24"/>
          <w:szCs w:val="24"/>
          <w:lang w:val="en-US"/>
        </w:rPr>
        <w:t>.</w:t>
      </w:r>
      <w:r w:rsidRPr="00E90874">
        <w:rPr>
          <w:rFonts w:ascii="Times New Roman" w:hAnsi="Times New Roman" w:cs="Times New Roman"/>
          <w:color w:val="000000" w:themeColor="text1"/>
          <w:sz w:val="24"/>
          <w:szCs w:val="24"/>
        </w:rPr>
        <w:t xml:space="preserve"> Входит в состав растворителей: Р-40, Р-4, 645,</w:t>
      </w:r>
      <w:r w:rsidR="006548BA" w:rsidRPr="00E90874">
        <w:rPr>
          <w:rFonts w:ascii="Times New Roman" w:hAnsi="Times New Roman" w:cs="Times New Roman"/>
          <w:color w:val="000000" w:themeColor="text1"/>
          <w:sz w:val="24"/>
          <w:szCs w:val="24"/>
          <w:lang w:val="en-US"/>
        </w:rPr>
        <w:t>646,</w:t>
      </w:r>
      <w:r w:rsidRPr="00E90874">
        <w:rPr>
          <w:rFonts w:ascii="Times New Roman" w:hAnsi="Times New Roman" w:cs="Times New Roman"/>
          <w:color w:val="000000" w:themeColor="text1"/>
          <w:sz w:val="24"/>
          <w:szCs w:val="24"/>
          <w:lang w:val="en-US"/>
        </w:rPr>
        <w:t> </w:t>
      </w:r>
      <w:r w:rsidR="006548BA" w:rsidRPr="00E90874">
        <w:rPr>
          <w:rFonts w:ascii="Times New Roman" w:hAnsi="Times New Roman" w:cs="Times New Roman"/>
          <w:color w:val="000000" w:themeColor="text1"/>
          <w:sz w:val="24"/>
          <w:szCs w:val="24"/>
          <w:lang w:val="en-US"/>
        </w:rPr>
        <w:t>647,</w:t>
      </w:r>
      <w:r w:rsidRPr="00E90874">
        <w:rPr>
          <w:rFonts w:ascii="Times New Roman" w:hAnsi="Times New Roman" w:cs="Times New Roman"/>
          <w:color w:val="000000" w:themeColor="text1"/>
          <w:sz w:val="24"/>
          <w:szCs w:val="24"/>
        </w:rPr>
        <w:t xml:space="preserve"> 648. Применяется как растворитель в химическом синтезе</w:t>
      </w:r>
    </w:p>
    <w:p w:rsidR="006548BA" w:rsidRDefault="00E90874" w:rsidP="00E90874">
      <w:pPr>
        <w:spacing w:after="0"/>
        <w:ind w:firstLine="709"/>
        <w:jc w:val="both"/>
        <w:rPr>
          <w:rFonts w:ascii="Times New Roman" w:hAnsi="Times New Roman" w:cs="Times New Roman"/>
          <w:color w:val="000000" w:themeColor="text1"/>
          <w:sz w:val="24"/>
          <w:szCs w:val="24"/>
        </w:rPr>
      </w:pPr>
      <w:proofErr w:type="spellStart"/>
      <w:proofErr w:type="gramStart"/>
      <w:r w:rsidRPr="00E90874">
        <w:rPr>
          <w:rFonts w:ascii="Times New Roman" w:hAnsi="Times New Roman" w:cs="Times New Roman"/>
          <w:color w:val="000000" w:themeColor="text1"/>
          <w:sz w:val="24"/>
          <w:szCs w:val="24"/>
        </w:rPr>
        <w:t>Ксилолы:Применяют</w:t>
      </w:r>
      <w:proofErr w:type="spellEnd"/>
      <w:proofErr w:type="gramEnd"/>
      <w:r w:rsidRPr="00E90874">
        <w:rPr>
          <w:rFonts w:ascii="Times New Roman" w:hAnsi="Times New Roman" w:cs="Times New Roman"/>
          <w:color w:val="000000" w:themeColor="text1"/>
          <w:sz w:val="24"/>
          <w:szCs w:val="24"/>
        </w:rPr>
        <w:t xml:space="preserve"> как</w:t>
      </w:r>
      <w:r w:rsidRPr="00E90874">
        <w:rPr>
          <w:rFonts w:ascii="Times New Roman" w:hAnsi="Times New Roman" w:cs="Times New Roman"/>
          <w:color w:val="000000" w:themeColor="text1"/>
          <w:sz w:val="24"/>
          <w:szCs w:val="24"/>
          <w:lang w:val="en-US"/>
        </w:rPr>
        <w:t> </w:t>
      </w:r>
      <w:hyperlink r:id="rId197" w:history="1">
        <w:r w:rsidRPr="00E90874">
          <w:rPr>
            <w:rFonts w:ascii="Times New Roman" w:hAnsi="Times New Roman" w:cs="Times New Roman"/>
            <w:color w:val="000000" w:themeColor="text1"/>
            <w:sz w:val="24"/>
            <w:szCs w:val="24"/>
          </w:rPr>
          <w:t>растворители</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hyperlink r:id="rId198" w:history="1">
        <w:r w:rsidRPr="00E90874">
          <w:rPr>
            <w:rFonts w:ascii="Times New Roman" w:hAnsi="Times New Roman" w:cs="Times New Roman"/>
            <w:color w:val="000000" w:themeColor="text1"/>
            <w:sz w:val="24"/>
            <w:szCs w:val="24"/>
          </w:rPr>
          <w:t>лаков</w:t>
        </w:r>
      </w:hyperlink>
      <w:r w:rsidRPr="00E90874">
        <w:rPr>
          <w:rFonts w:ascii="Times New Roman" w:hAnsi="Times New Roman" w:cs="Times New Roman"/>
          <w:color w:val="000000" w:themeColor="text1"/>
          <w:sz w:val="24"/>
          <w:szCs w:val="24"/>
        </w:rPr>
        <w:t xml:space="preserve"> , красок, мастик и др. Используют в синтезе</w:t>
      </w:r>
      <w:r w:rsidRPr="00E90874">
        <w:rPr>
          <w:rFonts w:ascii="Times New Roman" w:hAnsi="Times New Roman" w:cs="Times New Roman"/>
          <w:color w:val="000000" w:themeColor="text1"/>
          <w:sz w:val="24"/>
          <w:szCs w:val="24"/>
          <w:lang w:val="en-US"/>
        </w:rPr>
        <w:t> </w:t>
      </w:r>
      <w:hyperlink r:id="rId199" w:history="1">
        <w:r w:rsidRPr="00E90874">
          <w:rPr>
            <w:rFonts w:ascii="Times New Roman" w:hAnsi="Times New Roman" w:cs="Times New Roman"/>
            <w:color w:val="000000" w:themeColor="text1"/>
            <w:sz w:val="24"/>
            <w:szCs w:val="24"/>
          </w:rPr>
          <w:t>красителей</w:t>
        </w:r>
      </w:hyperlink>
      <w:r w:rsidRPr="00E90874">
        <w:rPr>
          <w:rFonts w:ascii="Times New Roman" w:hAnsi="Times New Roman" w:cs="Times New Roman"/>
          <w:color w:val="000000" w:themeColor="text1"/>
          <w:sz w:val="24"/>
          <w:szCs w:val="24"/>
        </w:rPr>
        <w:t xml:space="preserve">. </w:t>
      </w:r>
      <w:r w:rsidR="006548BA" w:rsidRPr="00E90874">
        <w:rPr>
          <w:rFonts w:ascii="Times New Roman" w:hAnsi="Times New Roman" w:cs="Times New Roman"/>
          <w:color w:val="000000" w:themeColor="text1"/>
          <w:sz w:val="24"/>
          <w:szCs w:val="24"/>
        </w:rPr>
        <w:t>Параксилол</w:t>
      </w:r>
      <w:r w:rsidRPr="00E90874">
        <w:rPr>
          <w:rFonts w:ascii="Times New Roman" w:hAnsi="Times New Roman" w:cs="Times New Roman"/>
          <w:color w:val="000000" w:themeColor="text1"/>
          <w:sz w:val="24"/>
          <w:szCs w:val="24"/>
        </w:rPr>
        <w:t xml:space="preserve"> применяется как сырьё для синтеза</w:t>
      </w:r>
      <w:r w:rsidRPr="00E90874">
        <w:rPr>
          <w:rFonts w:ascii="Times New Roman" w:hAnsi="Times New Roman" w:cs="Times New Roman"/>
          <w:color w:val="000000" w:themeColor="text1"/>
          <w:sz w:val="24"/>
          <w:szCs w:val="24"/>
          <w:lang w:val="en-US"/>
        </w:rPr>
        <w:t> </w:t>
      </w:r>
      <w:proofErr w:type="spellStart"/>
      <w:r w:rsidR="006548BA" w:rsidRPr="00E90874">
        <w:rPr>
          <w:rFonts w:ascii="Times New Roman" w:hAnsi="Times New Roman" w:cs="Times New Roman"/>
          <w:color w:val="000000" w:themeColor="text1"/>
          <w:sz w:val="24"/>
          <w:szCs w:val="24"/>
          <w:lang w:val="en-US"/>
        </w:rPr>
        <w:t>кислоты</w:t>
      </w:r>
      <w:proofErr w:type="spellEnd"/>
      <w:r w:rsidR="006548BA" w:rsidRPr="00E90874">
        <w:rPr>
          <w:rFonts w:ascii="Times New Roman" w:hAnsi="Times New Roman" w:cs="Times New Roman"/>
          <w:color w:val="000000" w:themeColor="text1"/>
          <w:sz w:val="24"/>
          <w:szCs w:val="24"/>
          <w:lang w:val="en-US"/>
        </w:rPr>
        <w:t xml:space="preserve"> —</w:t>
      </w:r>
      <w:r w:rsidRPr="00E90874">
        <w:rPr>
          <w:rFonts w:ascii="Times New Roman" w:hAnsi="Times New Roman" w:cs="Times New Roman"/>
          <w:color w:val="000000" w:themeColor="text1"/>
          <w:sz w:val="24"/>
          <w:szCs w:val="24"/>
        </w:rPr>
        <w:t xml:space="preserve"> полупродукта для получения</w:t>
      </w:r>
      <w:r w:rsidRPr="00E90874">
        <w:rPr>
          <w:rFonts w:ascii="Times New Roman" w:hAnsi="Times New Roman" w:cs="Times New Roman"/>
          <w:color w:val="000000" w:themeColor="text1"/>
          <w:sz w:val="24"/>
          <w:szCs w:val="24"/>
          <w:lang w:val="en-US"/>
        </w:rPr>
        <w:t> </w:t>
      </w:r>
      <w:proofErr w:type="spellStart"/>
      <w:r w:rsidR="006548BA" w:rsidRPr="00E90874">
        <w:rPr>
          <w:rFonts w:ascii="Times New Roman" w:hAnsi="Times New Roman" w:cs="Times New Roman"/>
          <w:color w:val="000000" w:themeColor="text1"/>
          <w:sz w:val="24"/>
          <w:szCs w:val="24"/>
          <w:lang w:val="en-US"/>
        </w:rPr>
        <w:t>полиэтилентерефталата</w:t>
      </w:r>
      <w:proofErr w:type="spellEnd"/>
      <w:r w:rsidR="006548BA" w:rsidRPr="00E90874">
        <w:rPr>
          <w:rFonts w:ascii="Times New Roman" w:hAnsi="Times New Roman" w:cs="Times New Roman"/>
          <w:color w:val="000000" w:themeColor="text1"/>
          <w:sz w:val="24"/>
          <w:szCs w:val="24"/>
          <w:lang w:val="en-US"/>
        </w:rPr>
        <w:t>.</w:t>
      </w:r>
      <w:r w:rsidRPr="00E90874">
        <w:rPr>
          <w:rFonts w:ascii="Times New Roman" w:hAnsi="Times New Roman" w:cs="Times New Roman"/>
          <w:color w:val="000000" w:themeColor="text1"/>
          <w:sz w:val="24"/>
          <w:szCs w:val="24"/>
        </w:rPr>
        <w:t xml:space="preserve"> Очистка ксилолов, используемых в качестве растворителей, аналогична очистке</w:t>
      </w:r>
      <w:r w:rsidRPr="00E90874">
        <w:rPr>
          <w:rFonts w:ascii="Times New Roman" w:hAnsi="Times New Roman" w:cs="Times New Roman"/>
          <w:color w:val="000000" w:themeColor="text1"/>
          <w:sz w:val="24"/>
          <w:szCs w:val="24"/>
          <w:lang w:val="en-US"/>
        </w:rPr>
        <w:t> </w:t>
      </w:r>
      <w:hyperlink r:id="rId200" w:history="1">
        <w:r w:rsidRPr="00E90874">
          <w:rPr>
            <w:rFonts w:ascii="Times New Roman" w:hAnsi="Times New Roman" w:cs="Times New Roman"/>
            <w:color w:val="000000" w:themeColor="text1"/>
            <w:sz w:val="24"/>
            <w:szCs w:val="24"/>
          </w:rPr>
          <w:t>толуола</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 xml:space="preserve">с тем отличием, </w:t>
      </w:r>
      <w:proofErr w:type="spellStart"/>
      <w:r w:rsidRPr="00E90874">
        <w:rPr>
          <w:rFonts w:ascii="Times New Roman" w:hAnsi="Times New Roman" w:cs="Times New Roman"/>
          <w:color w:val="000000" w:themeColor="text1"/>
          <w:sz w:val="24"/>
          <w:szCs w:val="24"/>
        </w:rPr>
        <w:t>что</w:t>
      </w:r>
      <w:hyperlink r:id="rId201" w:history="1">
        <w:r w:rsidRPr="00E90874">
          <w:rPr>
            <w:rFonts w:ascii="Times New Roman" w:hAnsi="Times New Roman" w:cs="Times New Roman"/>
            <w:color w:val="000000" w:themeColor="text1"/>
            <w:sz w:val="24"/>
            <w:szCs w:val="24"/>
          </w:rPr>
          <w:t>азеотропной</w:t>
        </w:r>
        <w:proofErr w:type="spellEnd"/>
        <w:r w:rsidRPr="00E90874">
          <w:rPr>
            <w:rFonts w:ascii="Times New Roman" w:hAnsi="Times New Roman" w:cs="Times New Roman"/>
            <w:color w:val="000000" w:themeColor="text1"/>
            <w:sz w:val="24"/>
            <w:szCs w:val="24"/>
          </w:rPr>
          <w:t xml:space="preserve"> смеси</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они с водой образуют, но</w:t>
      </w:r>
      <w:r w:rsidRPr="00E90874">
        <w:rPr>
          <w:rFonts w:ascii="Times New Roman" w:hAnsi="Times New Roman" w:cs="Times New Roman"/>
          <w:color w:val="000000" w:themeColor="text1"/>
          <w:sz w:val="24"/>
          <w:szCs w:val="24"/>
          <w:lang w:val="en-US"/>
        </w:rPr>
        <w:t> </w:t>
      </w:r>
      <w:hyperlink r:id="rId202" w:history="1">
        <w:r w:rsidRPr="00E90874">
          <w:rPr>
            <w:rFonts w:ascii="Times New Roman" w:hAnsi="Times New Roman" w:cs="Times New Roman"/>
            <w:color w:val="000000" w:themeColor="text1"/>
            <w:sz w:val="24"/>
            <w:szCs w:val="24"/>
          </w:rPr>
          <w:t>кипят</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много</w:t>
      </w:r>
      <w:r w:rsidRPr="00E90874">
        <w:rPr>
          <w:rFonts w:ascii="Times New Roman" w:hAnsi="Times New Roman" w:cs="Times New Roman"/>
          <w:color w:val="000000" w:themeColor="text1"/>
          <w:sz w:val="24"/>
          <w:szCs w:val="24"/>
          <w:lang w:val="en-US"/>
        </w:rPr>
        <w:t> </w:t>
      </w:r>
      <w:hyperlink r:id="rId203" w:history="1">
        <w:r w:rsidRPr="00E90874">
          <w:rPr>
            <w:rFonts w:ascii="Times New Roman" w:hAnsi="Times New Roman" w:cs="Times New Roman"/>
            <w:color w:val="000000" w:themeColor="text1"/>
            <w:sz w:val="24"/>
            <w:szCs w:val="24"/>
          </w:rPr>
          <w:t>выше</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её; таким образом, их также можно очищать путём простой</w:t>
      </w:r>
      <w:r w:rsidRPr="00E90874">
        <w:rPr>
          <w:rFonts w:ascii="Times New Roman" w:hAnsi="Times New Roman" w:cs="Times New Roman"/>
          <w:color w:val="000000" w:themeColor="text1"/>
          <w:sz w:val="24"/>
          <w:szCs w:val="24"/>
          <w:lang w:val="en-US"/>
        </w:rPr>
        <w:t> </w:t>
      </w:r>
      <w:hyperlink r:id="rId204" w:history="1">
        <w:r w:rsidRPr="00E90874">
          <w:rPr>
            <w:rFonts w:ascii="Times New Roman" w:hAnsi="Times New Roman" w:cs="Times New Roman"/>
            <w:color w:val="000000" w:themeColor="text1"/>
            <w:sz w:val="24"/>
            <w:szCs w:val="24"/>
          </w:rPr>
          <w:t>перегонки</w:t>
        </w:r>
      </w:hyperlink>
      <w:r w:rsidR="006548BA">
        <w:rPr>
          <w:rFonts w:ascii="Times New Roman" w:hAnsi="Times New Roman" w:cs="Times New Roman"/>
          <w:color w:val="000000" w:themeColor="text1"/>
          <w:sz w:val="24"/>
          <w:szCs w:val="24"/>
        </w:rPr>
        <w:t xml:space="preserve"> . </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6548BA">
        <w:rPr>
          <w:rFonts w:ascii="Times New Roman" w:hAnsi="Times New Roman" w:cs="Times New Roman"/>
          <w:b/>
          <w:color w:val="000000" w:themeColor="text1"/>
          <w:sz w:val="24"/>
          <w:szCs w:val="24"/>
        </w:rPr>
        <w:t>2</w:t>
      </w:r>
      <w:r w:rsidR="006548BA" w:rsidRPr="006548BA">
        <w:rPr>
          <w:rFonts w:ascii="Times New Roman" w:hAnsi="Times New Roman" w:cs="Times New Roman"/>
          <w:b/>
          <w:color w:val="000000" w:themeColor="text1"/>
          <w:sz w:val="24"/>
          <w:szCs w:val="24"/>
        </w:rPr>
        <w:t>.</w:t>
      </w:r>
      <w:r w:rsidR="006548BA">
        <w:rPr>
          <w:rFonts w:ascii="Times New Roman" w:hAnsi="Times New Roman" w:cs="Times New Roman"/>
          <w:color w:val="000000" w:themeColor="text1"/>
          <w:sz w:val="24"/>
          <w:szCs w:val="24"/>
        </w:rPr>
        <w:t xml:space="preserve"> </w:t>
      </w:r>
      <w:proofErr w:type="spellStart"/>
      <w:r w:rsidRPr="00E90874">
        <w:rPr>
          <w:rFonts w:ascii="Times New Roman" w:hAnsi="Times New Roman" w:cs="Times New Roman"/>
          <w:iCs/>
          <w:color w:val="000000" w:themeColor="text1"/>
          <w:sz w:val="24"/>
          <w:szCs w:val="24"/>
        </w:rPr>
        <w:t>Галогензамещенные</w:t>
      </w:r>
      <w:proofErr w:type="spellEnd"/>
      <w:r w:rsidRPr="00E90874">
        <w:rPr>
          <w:rFonts w:ascii="Times New Roman" w:hAnsi="Times New Roman" w:cs="Times New Roman"/>
          <w:iCs/>
          <w:color w:val="000000" w:themeColor="text1"/>
          <w:sz w:val="24"/>
          <w:szCs w:val="24"/>
        </w:rPr>
        <w:t xml:space="preserve"> кислоты</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 xml:space="preserve">реагируют и со слабыми </w:t>
      </w:r>
      <w:proofErr w:type="spellStart"/>
      <w:r w:rsidRPr="00E90874">
        <w:rPr>
          <w:rFonts w:ascii="Times New Roman" w:hAnsi="Times New Roman" w:cs="Times New Roman"/>
          <w:color w:val="000000" w:themeColor="text1"/>
          <w:sz w:val="24"/>
          <w:szCs w:val="24"/>
        </w:rPr>
        <w:t>нуклеофилъными</w:t>
      </w:r>
      <w:proofErr w:type="spellEnd"/>
      <w:r w:rsidRPr="00E90874">
        <w:rPr>
          <w:rFonts w:ascii="Times New Roman" w:hAnsi="Times New Roman" w:cs="Times New Roman"/>
          <w:color w:val="000000" w:themeColor="text1"/>
          <w:sz w:val="24"/>
          <w:szCs w:val="24"/>
        </w:rPr>
        <w:t xml:space="preserve"> реагентами, причем особый интерес представляет нуклеофильное замещение, протекающее в слабощелочной среде или при действии влажного оксида серебра. Если в этих условиях в реакцию вступает кислота с </w:t>
      </w:r>
      <w:proofErr w:type="spellStart"/>
      <w:proofErr w:type="gramStart"/>
      <w:r w:rsidRPr="00E90874">
        <w:rPr>
          <w:rFonts w:ascii="Times New Roman" w:hAnsi="Times New Roman" w:cs="Times New Roman"/>
          <w:color w:val="000000" w:themeColor="text1"/>
          <w:sz w:val="24"/>
          <w:szCs w:val="24"/>
        </w:rPr>
        <w:t>хираль-ным</w:t>
      </w:r>
      <w:proofErr w:type="spellEnd"/>
      <w:proofErr w:type="gramEnd"/>
      <w:r w:rsidRPr="00E90874">
        <w:rPr>
          <w:rFonts w:ascii="Times New Roman" w:hAnsi="Times New Roman" w:cs="Times New Roman"/>
          <w:color w:val="000000" w:themeColor="text1"/>
          <w:sz w:val="24"/>
          <w:szCs w:val="24"/>
        </w:rPr>
        <w:t xml:space="preserve"> а - С-атомом, то ее конфигурация в ходе реакции сохраняется.</w:t>
      </w:r>
      <w:r w:rsidRPr="00E90874">
        <w:rPr>
          <w:rFonts w:ascii="Times New Roman" w:hAnsi="Times New Roman" w:cs="Times New Roman"/>
          <w:color w:val="000000" w:themeColor="text1"/>
          <w:sz w:val="24"/>
          <w:szCs w:val="24"/>
          <w:lang w:val="en-US"/>
        </w:rPr>
        <w:t> </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proofErr w:type="spellStart"/>
      <w:r w:rsidRPr="00E90874">
        <w:rPr>
          <w:rFonts w:ascii="Times New Roman" w:hAnsi="Times New Roman" w:cs="Times New Roman"/>
          <w:iCs/>
          <w:color w:val="000000" w:themeColor="text1"/>
          <w:sz w:val="24"/>
          <w:szCs w:val="24"/>
        </w:rPr>
        <w:t>Галогензамещенные</w:t>
      </w:r>
      <w:proofErr w:type="spellEnd"/>
      <w:r w:rsidRPr="00E90874">
        <w:rPr>
          <w:rFonts w:ascii="Times New Roman" w:hAnsi="Times New Roman" w:cs="Times New Roman"/>
          <w:iCs/>
          <w:color w:val="000000" w:themeColor="text1"/>
          <w:sz w:val="24"/>
          <w:szCs w:val="24"/>
        </w:rPr>
        <w:t xml:space="preserve"> кислоты</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могут претерпевать реакции отщепления с потерей карбоксила. Эта реакция обычно протекает с ос-</w:t>
      </w:r>
      <w:proofErr w:type="spellStart"/>
      <w:r w:rsidRPr="00E90874">
        <w:rPr>
          <w:rFonts w:ascii="Times New Roman" w:hAnsi="Times New Roman" w:cs="Times New Roman"/>
          <w:color w:val="000000" w:themeColor="text1"/>
          <w:sz w:val="24"/>
          <w:szCs w:val="24"/>
        </w:rPr>
        <w:t>дизамещенными</w:t>
      </w:r>
      <w:proofErr w:type="spellEnd"/>
      <w:r w:rsidRPr="00E90874">
        <w:rPr>
          <w:rFonts w:ascii="Times New Roman" w:hAnsi="Times New Roman" w:cs="Times New Roman"/>
          <w:color w:val="000000" w:themeColor="text1"/>
          <w:sz w:val="24"/>
          <w:szCs w:val="24"/>
        </w:rPr>
        <w:t xml:space="preserve"> кислотами, в которых невозможно 5-отщепление.</w:t>
      </w:r>
      <w:r w:rsidRPr="00E90874">
        <w:rPr>
          <w:rFonts w:ascii="Times New Roman" w:hAnsi="Times New Roman" w:cs="Times New Roman"/>
          <w:color w:val="000000" w:themeColor="text1"/>
          <w:sz w:val="24"/>
          <w:szCs w:val="24"/>
          <w:lang w:val="en-US"/>
        </w:rPr>
        <w:t> </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proofErr w:type="spellStart"/>
      <w:r w:rsidRPr="00E90874">
        <w:rPr>
          <w:rFonts w:ascii="Times New Roman" w:hAnsi="Times New Roman" w:cs="Times New Roman"/>
          <w:iCs/>
          <w:color w:val="000000" w:themeColor="text1"/>
          <w:sz w:val="24"/>
          <w:szCs w:val="24"/>
        </w:rPr>
        <w:t>Галогензамещенные</w:t>
      </w:r>
      <w:proofErr w:type="spellEnd"/>
      <w:r w:rsidRPr="00E90874">
        <w:rPr>
          <w:rFonts w:ascii="Times New Roman" w:hAnsi="Times New Roman" w:cs="Times New Roman"/>
          <w:iCs/>
          <w:color w:val="000000" w:themeColor="text1"/>
          <w:sz w:val="24"/>
          <w:szCs w:val="24"/>
        </w:rPr>
        <w:t xml:space="preserve"> кислоты</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 xml:space="preserve">являются более сильными, чем исходные карбоновые кислоты. Влияние галогена на силу кислоты уменьшается от фтора к </w:t>
      </w:r>
      <w:proofErr w:type="spellStart"/>
      <w:r w:rsidRPr="00E90874">
        <w:rPr>
          <w:rFonts w:ascii="Times New Roman" w:hAnsi="Times New Roman" w:cs="Times New Roman"/>
          <w:color w:val="000000" w:themeColor="text1"/>
          <w:sz w:val="24"/>
          <w:szCs w:val="24"/>
        </w:rPr>
        <w:t>иоду</w:t>
      </w:r>
      <w:proofErr w:type="spellEnd"/>
      <w:r w:rsidRPr="00E90874">
        <w:rPr>
          <w:rFonts w:ascii="Times New Roman" w:hAnsi="Times New Roman" w:cs="Times New Roman"/>
          <w:color w:val="000000" w:themeColor="text1"/>
          <w:sz w:val="24"/>
          <w:szCs w:val="24"/>
        </w:rPr>
        <w:t>. Увеличение силы кислот при введении в их радикалы атомов гало - гена связано с отрицательным индуктивным эффектом, обусловленным наличием этих атомов.</w:t>
      </w:r>
      <w:r w:rsidRPr="00E90874">
        <w:rPr>
          <w:rFonts w:ascii="Times New Roman" w:hAnsi="Times New Roman" w:cs="Times New Roman"/>
          <w:color w:val="000000" w:themeColor="text1"/>
          <w:sz w:val="24"/>
          <w:szCs w:val="24"/>
          <w:lang w:val="en-US"/>
        </w:rPr>
        <w:t> </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proofErr w:type="spellStart"/>
      <w:r w:rsidRPr="00E90874">
        <w:rPr>
          <w:rFonts w:ascii="Times New Roman" w:hAnsi="Times New Roman" w:cs="Times New Roman"/>
          <w:iCs/>
          <w:color w:val="000000" w:themeColor="text1"/>
          <w:sz w:val="24"/>
          <w:szCs w:val="24"/>
        </w:rPr>
        <w:t>Галогензамещенные</w:t>
      </w:r>
      <w:proofErr w:type="spellEnd"/>
      <w:r w:rsidRPr="00E90874">
        <w:rPr>
          <w:rFonts w:ascii="Times New Roman" w:hAnsi="Times New Roman" w:cs="Times New Roman"/>
          <w:iCs/>
          <w:color w:val="000000" w:themeColor="text1"/>
          <w:sz w:val="24"/>
          <w:szCs w:val="24"/>
        </w:rPr>
        <w:t xml:space="preserve"> кислоты</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 xml:space="preserve">являются более сильными, чем исходные карбоновые кислоты. Влияние галогена на силу кислоты уменьшается от фтора к </w:t>
      </w:r>
      <w:proofErr w:type="spellStart"/>
      <w:r w:rsidRPr="00E90874">
        <w:rPr>
          <w:rFonts w:ascii="Times New Roman" w:hAnsi="Times New Roman" w:cs="Times New Roman"/>
          <w:color w:val="000000" w:themeColor="text1"/>
          <w:sz w:val="24"/>
          <w:szCs w:val="24"/>
        </w:rPr>
        <w:t>иоду</w:t>
      </w:r>
      <w:proofErr w:type="spellEnd"/>
      <w:r w:rsidRPr="00E90874">
        <w:rPr>
          <w:rFonts w:ascii="Times New Roman" w:hAnsi="Times New Roman" w:cs="Times New Roman"/>
          <w:color w:val="000000" w:themeColor="text1"/>
          <w:sz w:val="24"/>
          <w:szCs w:val="24"/>
        </w:rPr>
        <w:t>. Увеличение силы кислот при введении в их радикалы атомов галогена связано с отрицательным индуктивным эффектом, обусловленным наличием этих атомов</w:t>
      </w:r>
    </w:p>
    <w:p w:rsidR="006548BA" w:rsidRDefault="006548BA" w:rsidP="006548BA">
      <w:pPr>
        <w:spacing w:after="0"/>
        <w:ind w:firstLine="709"/>
        <w:jc w:val="center"/>
        <w:rPr>
          <w:rFonts w:ascii="Times New Roman" w:hAnsi="Times New Roman" w:cs="Times New Roman"/>
          <w:b/>
          <w:color w:val="000000" w:themeColor="text1"/>
          <w:sz w:val="24"/>
          <w:szCs w:val="24"/>
        </w:rPr>
      </w:pPr>
    </w:p>
    <w:p w:rsidR="006548BA" w:rsidRDefault="00E90874" w:rsidP="006548BA">
      <w:pPr>
        <w:spacing w:after="0"/>
        <w:ind w:firstLine="709"/>
        <w:jc w:val="center"/>
        <w:rPr>
          <w:rFonts w:ascii="Times New Roman" w:hAnsi="Times New Roman" w:cs="Times New Roman"/>
          <w:b/>
          <w:color w:val="000000" w:themeColor="text1"/>
          <w:sz w:val="24"/>
          <w:szCs w:val="24"/>
        </w:rPr>
      </w:pPr>
      <w:r w:rsidRPr="006548BA">
        <w:rPr>
          <w:rFonts w:ascii="Times New Roman" w:hAnsi="Times New Roman" w:cs="Times New Roman"/>
          <w:b/>
          <w:color w:val="000000" w:themeColor="text1"/>
          <w:sz w:val="24"/>
          <w:szCs w:val="24"/>
        </w:rPr>
        <w:t>Билет</w:t>
      </w:r>
      <w:r w:rsidR="006548BA">
        <w:rPr>
          <w:rFonts w:ascii="Times New Roman" w:hAnsi="Times New Roman" w:cs="Times New Roman"/>
          <w:b/>
          <w:color w:val="000000" w:themeColor="text1"/>
          <w:sz w:val="24"/>
          <w:szCs w:val="24"/>
        </w:rPr>
        <w:t xml:space="preserve"> №</w:t>
      </w:r>
      <w:r w:rsidR="006548BA" w:rsidRPr="006548BA">
        <w:rPr>
          <w:rFonts w:ascii="Times New Roman" w:hAnsi="Times New Roman" w:cs="Times New Roman"/>
          <w:b/>
          <w:color w:val="000000" w:themeColor="text1"/>
          <w:sz w:val="24"/>
          <w:szCs w:val="24"/>
        </w:rPr>
        <w:t>27</w:t>
      </w:r>
    </w:p>
    <w:p w:rsidR="00E90874" w:rsidRPr="00E90874" w:rsidRDefault="00E90874" w:rsidP="006548BA">
      <w:pPr>
        <w:spacing w:after="0"/>
        <w:ind w:firstLine="709"/>
        <w:jc w:val="both"/>
        <w:rPr>
          <w:rFonts w:ascii="Times New Roman" w:hAnsi="Times New Roman" w:cs="Times New Roman"/>
          <w:color w:val="000000" w:themeColor="text1"/>
          <w:sz w:val="24"/>
          <w:szCs w:val="24"/>
        </w:rPr>
      </w:pPr>
      <w:r w:rsidRPr="006548BA">
        <w:rPr>
          <w:rFonts w:ascii="Times New Roman" w:hAnsi="Times New Roman" w:cs="Times New Roman"/>
          <w:b/>
          <w:color w:val="000000" w:themeColor="text1"/>
          <w:sz w:val="24"/>
          <w:szCs w:val="24"/>
        </w:rPr>
        <w:t>1</w:t>
      </w:r>
      <w:r w:rsidR="006548BA" w:rsidRPr="006548BA">
        <w:rPr>
          <w:rFonts w:ascii="Times New Roman" w:hAnsi="Times New Roman" w:cs="Times New Roman"/>
          <w:b/>
          <w:color w:val="000000" w:themeColor="text1"/>
          <w:sz w:val="24"/>
          <w:szCs w:val="24"/>
        </w:rPr>
        <w:t>.</w:t>
      </w:r>
      <w:r w:rsidR="006548BA">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rPr>
        <w:t>Многоядерные арены</w:t>
      </w:r>
      <w:r w:rsidR="006548BA">
        <w:rPr>
          <w:rFonts w:ascii="Times New Roman" w:hAnsi="Times New Roman" w:cs="Times New Roman"/>
          <w:color w:val="000000" w:themeColor="text1"/>
          <w:sz w:val="24"/>
          <w:szCs w:val="24"/>
        </w:rPr>
        <w:t xml:space="preserve"> </w:t>
      </w:r>
      <w:proofErr w:type="spellStart"/>
      <w:r w:rsidRPr="00E90874">
        <w:rPr>
          <w:rFonts w:ascii="Times New Roman" w:hAnsi="Times New Roman" w:cs="Times New Roman"/>
          <w:color w:val="000000" w:themeColor="text1"/>
          <w:sz w:val="24"/>
          <w:szCs w:val="24"/>
        </w:rPr>
        <w:t>приматические</w:t>
      </w:r>
      <w:proofErr w:type="spellEnd"/>
      <w:r w:rsidRPr="00E90874">
        <w:rPr>
          <w:rFonts w:ascii="Times New Roman" w:hAnsi="Times New Roman" w:cs="Times New Roman"/>
          <w:color w:val="000000" w:themeColor="text1"/>
          <w:sz w:val="24"/>
          <w:szCs w:val="24"/>
        </w:rPr>
        <w:t xml:space="preserve"> углеводороды, содержащие два и более </w:t>
      </w:r>
      <w:proofErr w:type="spellStart"/>
      <w:r w:rsidRPr="00E90874">
        <w:rPr>
          <w:rFonts w:ascii="Times New Roman" w:hAnsi="Times New Roman" w:cs="Times New Roman"/>
          <w:color w:val="000000" w:themeColor="text1"/>
          <w:sz w:val="24"/>
          <w:szCs w:val="24"/>
        </w:rPr>
        <w:t>бензольных</w:t>
      </w:r>
      <w:proofErr w:type="spellEnd"/>
      <w:r w:rsidRPr="00E90874">
        <w:rPr>
          <w:rFonts w:ascii="Times New Roman" w:hAnsi="Times New Roman" w:cs="Times New Roman"/>
          <w:color w:val="000000" w:themeColor="text1"/>
          <w:sz w:val="24"/>
          <w:szCs w:val="24"/>
        </w:rPr>
        <w:t xml:space="preserve"> ядер, относятся к многоядерным аренам.</w:t>
      </w:r>
    </w:p>
    <w:p w:rsidR="00E90874" w:rsidRPr="00E90874" w:rsidRDefault="00E90874" w:rsidP="006548BA">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 xml:space="preserve">В зависимости от того, каким образом связаны </w:t>
      </w:r>
      <w:proofErr w:type="spellStart"/>
      <w:r w:rsidRPr="00E90874">
        <w:rPr>
          <w:rFonts w:ascii="Times New Roman" w:hAnsi="Times New Roman" w:cs="Times New Roman"/>
          <w:color w:val="000000" w:themeColor="text1"/>
          <w:sz w:val="24"/>
          <w:szCs w:val="24"/>
        </w:rPr>
        <w:t>бензольные</w:t>
      </w:r>
      <w:proofErr w:type="spellEnd"/>
      <w:r w:rsidRPr="00E90874">
        <w:rPr>
          <w:rFonts w:ascii="Times New Roman" w:hAnsi="Times New Roman" w:cs="Times New Roman"/>
          <w:color w:val="000000" w:themeColor="text1"/>
          <w:sz w:val="24"/>
          <w:szCs w:val="24"/>
        </w:rPr>
        <w:t xml:space="preserve"> кольца, многоядерные арены делятся на две группы:</w:t>
      </w:r>
    </w:p>
    <w:p w:rsidR="00E90874" w:rsidRPr="00E90874" w:rsidRDefault="00E90874" w:rsidP="006548BA">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 арены с конденсированными (</w:t>
      </w:r>
      <w:proofErr w:type="spellStart"/>
      <w:r w:rsidRPr="00E90874">
        <w:rPr>
          <w:rFonts w:ascii="Times New Roman" w:hAnsi="Times New Roman" w:cs="Times New Roman"/>
          <w:color w:val="000000" w:themeColor="text1"/>
          <w:sz w:val="24"/>
          <w:szCs w:val="24"/>
        </w:rPr>
        <w:t>анелированными</w:t>
      </w:r>
      <w:proofErr w:type="spellEnd"/>
      <w:r w:rsidRPr="00E90874">
        <w:rPr>
          <w:rFonts w:ascii="Times New Roman" w:hAnsi="Times New Roman" w:cs="Times New Roman"/>
          <w:color w:val="000000" w:themeColor="text1"/>
          <w:sz w:val="24"/>
          <w:szCs w:val="24"/>
        </w:rPr>
        <w:t xml:space="preserve">) </w:t>
      </w:r>
      <w:proofErr w:type="spellStart"/>
      <w:r w:rsidRPr="00E90874">
        <w:rPr>
          <w:rFonts w:ascii="Times New Roman" w:hAnsi="Times New Roman" w:cs="Times New Roman"/>
          <w:color w:val="000000" w:themeColor="text1"/>
          <w:sz w:val="24"/>
          <w:szCs w:val="24"/>
        </w:rPr>
        <w:t>бензольными</w:t>
      </w:r>
      <w:proofErr w:type="spellEnd"/>
      <w:r w:rsidRPr="00E90874">
        <w:rPr>
          <w:rFonts w:ascii="Times New Roman" w:hAnsi="Times New Roman" w:cs="Times New Roman"/>
          <w:color w:val="000000" w:themeColor="text1"/>
          <w:sz w:val="24"/>
          <w:szCs w:val="24"/>
        </w:rPr>
        <w:t xml:space="preserve"> циклами;</w:t>
      </w:r>
    </w:p>
    <w:p w:rsidR="00E90874" w:rsidRPr="00E90874" w:rsidRDefault="00E90874" w:rsidP="006548BA">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 xml:space="preserve">— арены с неконденсированными (изолированными) </w:t>
      </w:r>
      <w:proofErr w:type="spellStart"/>
      <w:r w:rsidRPr="00E90874">
        <w:rPr>
          <w:rFonts w:ascii="Times New Roman" w:hAnsi="Times New Roman" w:cs="Times New Roman"/>
          <w:color w:val="000000" w:themeColor="text1"/>
          <w:sz w:val="24"/>
          <w:szCs w:val="24"/>
        </w:rPr>
        <w:t>бензольными</w:t>
      </w:r>
      <w:proofErr w:type="spellEnd"/>
      <w:r w:rsidRPr="00E90874">
        <w:rPr>
          <w:rFonts w:ascii="Times New Roman" w:hAnsi="Times New Roman" w:cs="Times New Roman"/>
          <w:color w:val="000000" w:themeColor="text1"/>
          <w:sz w:val="24"/>
          <w:szCs w:val="24"/>
        </w:rPr>
        <w:t xml:space="preserve"> циклами.</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 xml:space="preserve">Конденсированные многоядерные арены содержат в своем составе два или более </w:t>
      </w:r>
      <w:proofErr w:type="spellStart"/>
      <w:r w:rsidRPr="00E90874">
        <w:rPr>
          <w:rFonts w:ascii="Times New Roman" w:hAnsi="Times New Roman" w:cs="Times New Roman"/>
          <w:color w:val="000000" w:themeColor="text1"/>
          <w:sz w:val="24"/>
          <w:szCs w:val="24"/>
        </w:rPr>
        <w:t>бензольных</w:t>
      </w:r>
      <w:proofErr w:type="spellEnd"/>
      <w:r w:rsidRPr="00E90874">
        <w:rPr>
          <w:rFonts w:ascii="Times New Roman" w:hAnsi="Times New Roman" w:cs="Times New Roman"/>
          <w:color w:val="000000" w:themeColor="text1"/>
          <w:sz w:val="24"/>
          <w:szCs w:val="24"/>
        </w:rPr>
        <w:t xml:space="preserve"> ядер, имеющих общие атомы углерода.</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proofErr w:type="spellStart"/>
      <w:r w:rsidRPr="00E90874">
        <w:rPr>
          <w:rFonts w:ascii="Times New Roman" w:hAnsi="Times New Roman" w:cs="Times New Roman"/>
          <w:color w:val="000000" w:themeColor="text1"/>
          <w:sz w:val="24"/>
          <w:szCs w:val="24"/>
        </w:rPr>
        <w:t>паибилее</w:t>
      </w:r>
      <w:proofErr w:type="spellEnd"/>
      <w:r w:rsidRPr="00E90874">
        <w:rPr>
          <w:rFonts w:ascii="Times New Roman" w:hAnsi="Times New Roman" w:cs="Times New Roman"/>
          <w:color w:val="000000" w:themeColor="text1"/>
          <w:sz w:val="24"/>
          <w:szCs w:val="24"/>
        </w:rPr>
        <w:t xml:space="preserve"> важными представителями конденсированных аре-</w:t>
      </w:r>
    </w:p>
    <w:p w:rsid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lastRenderedPageBreak/>
        <w:t>нив являются нафталин, антрацен и фенантрен.</w:t>
      </w:r>
    </w:p>
    <w:p w:rsidR="006548BA" w:rsidRPr="006548BA" w:rsidRDefault="006548BA" w:rsidP="006548BA">
      <w:pPr>
        <w:pStyle w:val="2"/>
        <w:keepNext/>
        <w:spacing w:before="0" w:beforeAutospacing="0" w:after="0" w:afterAutospacing="0" w:line="276" w:lineRule="auto"/>
        <w:ind w:firstLine="709"/>
        <w:jc w:val="both"/>
        <w:rPr>
          <w:color w:val="000000" w:themeColor="text1"/>
          <w:sz w:val="24"/>
          <w:szCs w:val="24"/>
        </w:rPr>
      </w:pPr>
      <w:r w:rsidRPr="006548BA">
        <w:rPr>
          <w:color w:val="000000" w:themeColor="text1"/>
          <w:sz w:val="24"/>
          <w:szCs w:val="24"/>
        </w:rPr>
        <w:t>2.</w:t>
      </w:r>
      <w:r>
        <w:rPr>
          <w:b w:val="0"/>
          <w:color w:val="000000" w:themeColor="text1"/>
          <w:sz w:val="24"/>
          <w:szCs w:val="24"/>
        </w:rPr>
        <w:t xml:space="preserve"> </w:t>
      </w:r>
      <w:r w:rsidRPr="006548BA">
        <w:rPr>
          <w:b w:val="0"/>
          <w:color w:val="000000" w:themeColor="text1"/>
          <w:sz w:val="24"/>
          <w:szCs w:val="24"/>
        </w:rPr>
        <w:t>Углеводы широко распространены в природе и выполняют в живых организмах различные важные функции. Они поставляют энергию для биологических процессов, а также являются исходным материалом для синтеза в организме других промежуточных или конечных метаболитов. Углеводы имеют общую формулу </w:t>
      </w:r>
      <w:proofErr w:type="spellStart"/>
      <w:r w:rsidRPr="006548BA">
        <w:rPr>
          <w:b w:val="0"/>
          <w:color w:val="000000" w:themeColor="text1"/>
          <w:sz w:val="24"/>
          <w:szCs w:val="24"/>
        </w:rPr>
        <w:t>C</w:t>
      </w:r>
      <w:r w:rsidRPr="006548BA">
        <w:rPr>
          <w:b w:val="0"/>
          <w:color w:val="000000" w:themeColor="text1"/>
          <w:sz w:val="24"/>
          <w:szCs w:val="24"/>
          <w:vertAlign w:val="subscript"/>
        </w:rPr>
        <w:t>n</w:t>
      </w:r>
      <w:proofErr w:type="spellEnd"/>
      <w:r w:rsidRPr="006548BA">
        <w:rPr>
          <w:b w:val="0"/>
          <w:color w:val="000000" w:themeColor="text1"/>
          <w:sz w:val="24"/>
          <w:szCs w:val="24"/>
        </w:rPr>
        <w:t>(</w:t>
      </w:r>
      <w:proofErr w:type="gramStart"/>
      <w:r w:rsidRPr="006548BA">
        <w:rPr>
          <w:b w:val="0"/>
          <w:color w:val="000000" w:themeColor="text1"/>
          <w:sz w:val="24"/>
          <w:szCs w:val="24"/>
        </w:rPr>
        <w:t>H</w:t>
      </w:r>
      <w:r w:rsidRPr="006548BA">
        <w:rPr>
          <w:b w:val="0"/>
          <w:color w:val="000000" w:themeColor="text1"/>
          <w:sz w:val="24"/>
          <w:szCs w:val="24"/>
          <w:vertAlign w:val="subscript"/>
        </w:rPr>
        <w:t>2</w:t>
      </w:r>
      <w:r w:rsidRPr="006548BA">
        <w:rPr>
          <w:b w:val="0"/>
          <w:color w:val="000000" w:themeColor="text1"/>
          <w:sz w:val="24"/>
          <w:szCs w:val="24"/>
        </w:rPr>
        <w:t>O)</w:t>
      </w:r>
      <w:r w:rsidRPr="006548BA">
        <w:rPr>
          <w:b w:val="0"/>
          <w:color w:val="000000" w:themeColor="text1"/>
          <w:sz w:val="24"/>
          <w:szCs w:val="24"/>
          <w:vertAlign w:val="subscript"/>
        </w:rPr>
        <w:t>m</w:t>
      </w:r>
      <w:proofErr w:type="gramEnd"/>
      <w:r w:rsidRPr="006548BA">
        <w:rPr>
          <w:b w:val="0"/>
          <w:color w:val="000000" w:themeColor="text1"/>
          <w:sz w:val="24"/>
          <w:szCs w:val="24"/>
        </w:rPr>
        <w:t>, откуда и возникло название этих природных соединений.</w:t>
      </w:r>
    </w:p>
    <w:p w:rsidR="006548BA" w:rsidRPr="006548BA" w:rsidRDefault="006548BA" w:rsidP="006548BA">
      <w:pPr>
        <w:spacing w:after="0"/>
        <w:ind w:firstLine="709"/>
        <w:jc w:val="both"/>
        <w:rPr>
          <w:rFonts w:ascii="Times New Roman" w:hAnsi="Times New Roman" w:cs="Times New Roman"/>
          <w:color w:val="000000" w:themeColor="text1"/>
          <w:sz w:val="24"/>
          <w:szCs w:val="24"/>
        </w:rPr>
      </w:pPr>
      <w:r w:rsidRPr="006548BA">
        <w:rPr>
          <w:rFonts w:ascii="Times New Roman" w:hAnsi="Times New Roman" w:cs="Times New Roman"/>
          <w:color w:val="000000" w:themeColor="text1"/>
          <w:sz w:val="24"/>
          <w:szCs w:val="24"/>
        </w:rPr>
        <w:t>Углеводы делятся на простые сахара или моносахариды и полимеры этих простых сахаров или полисахариды. Среди полисахаридов следует выделить группу олигосахаридов, содержащих в молекуле от 2 до 10 моносахаридных остатков. К ним относятся, в частности, дисахариды.</w:t>
      </w:r>
    </w:p>
    <w:p w:rsidR="006548BA" w:rsidRPr="006548BA" w:rsidRDefault="006548BA" w:rsidP="006548BA">
      <w:pPr>
        <w:spacing w:after="0"/>
        <w:ind w:firstLine="709"/>
        <w:jc w:val="both"/>
        <w:rPr>
          <w:rFonts w:ascii="Times New Roman" w:hAnsi="Times New Roman" w:cs="Times New Roman"/>
          <w:color w:val="000000" w:themeColor="text1"/>
          <w:sz w:val="24"/>
          <w:szCs w:val="24"/>
        </w:rPr>
      </w:pPr>
      <w:r w:rsidRPr="006548BA">
        <w:rPr>
          <w:rFonts w:ascii="Times New Roman" w:hAnsi="Times New Roman" w:cs="Times New Roman"/>
          <w:color w:val="000000" w:themeColor="text1"/>
          <w:sz w:val="24"/>
          <w:szCs w:val="24"/>
        </w:rPr>
        <w:t xml:space="preserve">Моносахариды являются </w:t>
      </w:r>
      <w:proofErr w:type="spellStart"/>
      <w:r w:rsidRPr="006548BA">
        <w:rPr>
          <w:rFonts w:ascii="Times New Roman" w:hAnsi="Times New Roman" w:cs="Times New Roman"/>
          <w:color w:val="000000" w:themeColor="text1"/>
          <w:sz w:val="24"/>
          <w:szCs w:val="24"/>
        </w:rPr>
        <w:t>гетерофункциональными</w:t>
      </w:r>
      <w:proofErr w:type="spellEnd"/>
      <w:r w:rsidRPr="006548BA">
        <w:rPr>
          <w:rFonts w:ascii="Times New Roman" w:hAnsi="Times New Roman" w:cs="Times New Roman"/>
          <w:color w:val="000000" w:themeColor="text1"/>
          <w:sz w:val="24"/>
          <w:szCs w:val="24"/>
        </w:rPr>
        <w:t xml:space="preserve"> соединениями. В их молекулах одновременно содержатся и карбонильная (альдегидная или </w:t>
      </w:r>
      <w:proofErr w:type="spellStart"/>
      <w:r w:rsidRPr="006548BA">
        <w:rPr>
          <w:rFonts w:ascii="Times New Roman" w:hAnsi="Times New Roman" w:cs="Times New Roman"/>
          <w:color w:val="000000" w:themeColor="text1"/>
          <w:sz w:val="24"/>
          <w:szCs w:val="24"/>
        </w:rPr>
        <w:t>кетонная</w:t>
      </w:r>
      <w:proofErr w:type="spellEnd"/>
      <w:r w:rsidRPr="006548BA">
        <w:rPr>
          <w:rFonts w:ascii="Times New Roman" w:hAnsi="Times New Roman" w:cs="Times New Roman"/>
          <w:color w:val="000000" w:themeColor="text1"/>
          <w:sz w:val="24"/>
          <w:szCs w:val="24"/>
        </w:rPr>
        <w:t xml:space="preserve">), и несколько гидроксильных групп, т.е. моносахариды представляют собой </w:t>
      </w:r>
      <w:proofErr w:type="spellStart"/>
      <w:r w:rsidRPr="006548BA">
        <w:rPr>
          <w:rFonts w:ascii="Times New Roman" w:hAnsi="Times New Roman" w:cs="Times New Roman"/>
          <w:color w:val="000000" w:themeColor="text1"/>
          <w:sz w:val="24"/>
          <w:szCs w:val="24"/>
        </w:rPr>
        <w:t>полигидроксикарбонильные</w:t>
      </w:r>
      <w:proofErr w:type="spellEnd"/>
      <w:r w:rsidRPr="006548BA">
        <w:rPr>
          <w:rFonts w:ascii="Times New Roman" w:hAnsi="Times New Roman" w:cs="Times New Roman"/>
          <w:color w:val="000000" w:themeColor="text1"/>
          <w:sz w:val="24"/>
          <w:szCs w:val="24"/>
        </w:rPr>
        <w:t xml:space="preserve"> соединения - </w:t>
      </w:r>
      <w:proofErr w:type="spellStart"/>
      <w:r w:rsidRPr="006548BA">
        <w:rPr>
          <w:rFonts w:ascii="Times New Roman" w:hAnsi="Times New Roman" w:cs="Times New Roman"/>
          <w:color w:val="000000" w:themeColor="text1"/>
          <w:sz w:val="24"/>
          <w:szCs w:val="24"/>
        </w:rPr>
        <w:t>полигидроксиальдегиды</w:t>
      </w:r>
      <w:proofErr w:type="spellEnd"/>
      <w:r w:rsidRPr="006548BA">
        <w:rPr>
          <w:rFonts w:ascii="Times New Roman" w:hAnsi="Times New Roman" w:cs="Times New Roman"/>
          <w:color w:val="000000" w:themeColor="text1"/>
          <w:sz w:val="24"/>
          <w:szCs w:val="24"/>
        </w:rPr>
        <w:t xml:space="preserve"> и </w:t>
      </w:r>
      <w:proofErr w:type="spellStart"/>
      <w:r w:rsidRPr="006548BA">
        <w:rPr>
          <w:rFonts w:ascii="Times New Roman" w:hAnsi="Times New Roman" w:cs="Times New Roman"/>
          <w:color w:val="000000" w:themeColor="text1"/>
          <w:sz w:val="24"/>
          <w:szCs w:val="24"/>
        </w:rPr>
        <w:t>полигидроксикетоны</w:t>
      </w:r>
      <w:proofErr w:type="spellEnd"/>
      <w:r w:rsidRPr="006548BA">
        <w:rPr>
          <w:rFonts w:ascii="Times New Roman" w:hAnsi="Times New Roman" w:cs="Times New Roman"/>
          <w:color w:val="000000" w:themeColor="text1"/>
          <w:sz w:val="24"/>
          <w:szCs w:val="24"/>
        </w:rPr>
        <w:t xml:space="preserve">. В зависимости от этого моносахариды подразделяются на </w:t>
      </w:r>
      <w:proofErr w:type="spellStart"/>
      <w:r w:rsidRPr="006548BA">
        <w:rPr>
          <w:rFonts w:ascii="Times New Roman" w:hAnsi="Times New Roman" w:cs="Times New Roman"/>
          <w:color w:val="000000" w:themeColor="text1"/>
          <w:sz w:val="24"/>
          <w:szCs w:val="24"/>
        </w:rPr>
        <w:t>альдозы</w:t>
      </w:r>
      <w:proofErr w:type="spellEnd"/>
      <w:r w:rsidRPr="006548BA">
        <w:rPr>
          <w:rFonts w:ascii="Times New Roman" w:hAnsi="Times New Roman" w:cs="Times New Roman"/>
          <w:color w:val="000000" w:themeColor="text1"/>
          <w:sz w:val="24"/>
          <w:szCs w:val="24"/>
        </w:rPr>
        <w:t xml:space="preserve"> (в моносахариде содержится альдегидная группа) и </w:t>
      </w:r>
      <w:proofErr w:type="spellStart"/>
      <w:r w:rsidRPr="006548BA">
        <w:rPr>
          <w:rFonts w:ascii="Times New Roman" w:hAnsi="Times New Roman" w:cs="Times New Roman"/>
          <w:color w:val="000000" w:themeColor="text1"/>
          <w:sz w:val="24"/>
          <w:szCs w:val="24"/>
        </w:rPr>
        <w:t>кетозы</w:t>
      </w:r>
      <w:proofErr w:type="spellEnd"/>
      <w:r w:rsidRPr="006548BA">
        <w:rPr>
          <w:rFonts w:ascii="Times New Roman" w:hAnsi="Times New Roman" w:cs="Times New Roman"/>
          <w:color w:val="000000" w:themeColor="text1"/>
          <w:sz w:val="24"/>
          <w:szCs w:val="24"/>
        </w:rPr>
        <w:t xml:space="preserve"> (содержится </w:t>
      </w:r>
      <w:proofErr w:type="spellStart"/>
      <w:r w:rsidRPr="006548BA">
        <w:rPr>
          <w:rFonts w:ascii="Times New Roman" w:hAnsi="Times New Roman" w:cs="Times New Roman"/>
          <w:color w:val="000000" w:themeColor="text1"/>
          <w:sz w:val="24"/>
          <w:szCs w:val="24"/>
        </w:rPr>
        <w:t>кетогруппа</w:t>
      </w:r>
      <w:proofErr w:type="spellEnd"/>
      <w:r w:rsidRPr="006548BA">
        <w:rPr>
          <w:rFonts w:ascii="Times New Roman" w:hAnsi="Times New Roman" w:cs="Times New Roman"/>
          <w:color w:val="000000" w:themeColor="text1"/>
          <w:sz w:val="24"/>
          <w:szCs w:val="24"/>
        </w:rPr>
        <w:t xml:space="preserve">). Например, глюкоза – это </w:t>
      </w:r>
      <w:proofErr w:type="spellStart"/>
      <w:r w:rsidRPr="006548BA">
        <w:rPr>
          <w:rFonts w:ascii="Times New Roman" w:hAnsi="Times New Roman" w:cs="Times New Roman"/>
          <w:color w:val="000000" w:themeColor="text1"/>
          <w:sz w:val="24"/>
          <w:szCs w:val="24"/>
        </w:rPr>
        <w:t>альдоза</w:t>
      </w:r>
      <w:proofErr w:type="spellEnd"/>
      <w:r w:rsidRPr="006548BA">
        <w:rPr>
          <w:rFonts w:ascii="Times New Roman" w:hAnsi="Times New Roman" w:cs="Times New Roman"/>
          <w:color w:val="000000" w:themeColor="text1"/>
          <w:sz w:val="24"/>
          <w:szCs w:val="24"/>
        </w:rPr>
        <w:t xml:space="preserve">, а фруктоза – это </w:t>
      </w:r>
      <w:proofErr w:type="spellStart"/>
      <w:r w:rsidRPr="006548BA">
        <w:rPr>
          <w:rFonts w:ascii="Times New Roman" w:hAnsi="Times New Roman" w:cs="Times New Roman"/>
          <w:color w:val="000000" w:themeColor="text1"/>
          <w:sz w:val="24"/>
          <w:szCs w:val="24"/>
        </w:rPr>
        <w:t>кетоза</w:t>
      </w:r>
      <w:proofErr w:type="spellEnd"/>
      <w:r w:rsidRPr="006548BA">
        <w:rPr>
          <w:rFonts w:ascii="Times New Roman" w:hAnsi="Times New Roman" w:cs="Times New Roman"/>
          <w:color w:val="000000" w:themeColor="text1"/>
          <w:sz w:val="24"/>
          <w:szCs w:val="24"/>
        </w:rPr>
        <w:t>.</w:t>
      </w:r>
    </w:p>
    <w:p w:rsidR="006548BA" w:rsidRPr="006548BA" w:rsidRDefault="006548BA" w:rsidP="006548BA">
      <w:pPr>
        <w:spacing w:after="0"/>
        <w:ind w:firstLine="709"/>
        <w:jc w:val="both"/>
        <w:rPr>
          <w:rFonts w:ascii="Times New Roman" w:hAnsi="Times New Roman" w:cs="Times New Roman"/>
          <w:color w:val="000000" w:themeColor="text1"/>
          <w:sz w:val="24"/>
          <w:szCs w:val="24"/>
        </w:rPr>
      </w:pPr>
      <w:r w:rsidRPr="006548BA">
        <w:rPr>
          <w:rFonts w:ascii="Times New Roman" w:hAnsi="Times New Roman" w:cs="Times New Roman"/>
          <w:color w:val="000000" w:themeColor="text1"/>
          <w:sz w:val="24"/>
          <w:szCs w:val="24"/>
        </w:rPr>
        <w:t> </w:t>
      </w:r>
    </w:p>
    <w:p w:rsidR="006548BA" w:rsidRPr="006548BA" w:rsidRDefault="006548BA" w:rsidP="006548BA">
      <w:pPr>
        <w:spacing w:after="0"/>
        <w:ind w:firstLine="709"/>
        <w:jc w:val="both"/>
        <w:rPr>
          <w:rFonts w:ascii="Times New Roman" w:hAnsi="Times New Roman" w:cs="Times New Roman"/>
          <w:color w:val="000000" w:themeColor="text1"/>
          <w:sz w:val="24"/>
          <w:szCs w:val="24"/>
        </w:rPr>
      </w:pPr>
      <w:r w:rsidRPr="006548BA">
        <w:rPr>
          <w:rFonts w:ascii="Times New Roman" w:hAnsi="Times New Roman" w:cs="Times New Roman"/>
          <w:noProof/>
          <w:color w:val="000000" w:themeColor="text1"/>
          <w:sz w:val="24"/>
          <w:szCs w:val="24"/>
        </w:rPr>
        <w:drawing>
          <wp:inline distT="0" distB="0" distL="0" distR="0">
            <wp:extent cx="1019175" cy="1257300"/>
            <wp:effectExtent l="0" t="0" r="0" b="0"/>
            <wp:docPr id="12" name="Рисунок 12" descr="http://school-sector.relarn.ru/nsm/chemistry/Rus/Data/Text/Ch3_7/img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http://school-sector.relarn.ru/nsm/chemistry/Rus/Data/Text/Ch3_7/img002.gif"/>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019175" cy="1257300"/>
                    </a:xfrm>
                    <a:prstGeom prst="rect">
                      <a:avLst/>
                    </a:prstGeom>
                    <a:noFill/>
                    <a:ln>
                      <a:noFill/>
                    </a:ln>
                  </pic:spPr>
                </pic:pic>
              </a:graphicData>
            </a:graphic>
          </wp:inline>
        </w:drawing>
      </w:r>
      <w:r w:rsidRPr="006548BA">
        <w:rPr>
          <w:rFonts w:ascii="Times New Roman" w:hAnsi="Times New Roman" w:cs="Times New Roman"/>
          <w:color w:val="000000" w:themeColor="text1"/>
          <w:sz w:val="24"/>
          <w:szCs w:val="24"/>
        </w:rPr>
        <w:t> (глюкоза (</w:t>
      </w:r>
      <w:proofErr w:type="spellStart"/>
      <w:r w:rsidRPr="006548BA">
        <w:rPr>
          <w:rFonts w:ascii="Times New Roman" w:hAnsi="Times New Roman" w:cs="Times New Roman"/>
          <w:color w:val="000000" w:themeColor="text1"/>
          <w:sz w:val="24"/>
          <w:szCs w:val="24"/>
        </w:rPr>
        <w:t>альдоза</w:t>
      </w:r>
      <w:proofErr w:type="spellEnd"/>
      <w:proofErr w:type="gramStart"/>
      <w:r w:rsidRPr="006548BA">
        <w:rPr>
          <w:rFonts w:ascii="Times New Roman" w:hAnsi="Times New Roman" w:cs="Times New Roman"/>
          <w:color w:val="000000" w:themeColor="text1"/>
          <w:sz w:val="24"/>
          <w:szCs w:val="24"/>
        </w:rPr>
        <w:t>))   </w:t>
      </w:r>
      <w:proofErr w:type="gramEnd"/>
      <w:r w:rsidRPr="006548BA">
        <w:rPr>
          <w:rFonts w:ascii="Times New Roman" w:hAnsi="Times New Roman" w:cs="Times New Roman"/>
          <w:color w:val="000000" w:themeColor="text1"/>
          <w:sz w:val="24"/>
          <w:szCs w:val="24"/>
        </w:rPr>
        <w:t>                 </w:t>
      </w:r>
      <w:r w:rsidRPr="006548BA">
        <w:rPr>
          <w:rFonts w:ascii="Times New Roman" w:hAnsi="Times New Roman" w:cs="Times New Roman"/>
          <w:noProof/>
          <w:color w:val="000000" w:themeColor="text1"/>
          <w:sz w:val="24"/>
          <w:szCs w:val="24"/>
        </w:rPr>
        <w:drawing>
          <wp:inline distT="0" distB="0" distL="0" distR="0">
            <wp:extent cx="1019175" cy="1257300"/>
            <wp:effectExtent l="0" t="0" r="0" b="0"/>
            <wp:docPr id="11" name="Рисунок 11" descr="http://school-sector.relarn.ru/nsm/chemistry/Rus/Data/Text/Ch3_7/img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http://school-sector.relarn.ru/nsm/chemistry/Rus/Data/Text/Ch3_7/img003.gif"/>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1019175" cy="1257300"/>
                    </a:xfrm>
                    <a:prstGeom prst="rect">
                      <a:avLst/>
                    </a:prstGeom>
                    <a:noFill/>
                    <a:ln>
                      <a:noFill/>
                    </a:ln>
                  </pic:spPr>
                </pic:pic>
              </a:graphicData>
            </a:graphic>
          </wp:inline>
        </w:drawing>
      </w:r>
      <w:r w:rsidRPr="006548BA">
        <w:rPr>
          <w:rFonts w:ascii="Times New Roman" w:hAnsi="Times New Roman" w:cs="Times New Roman"/>
          <w:color w:val="000000" w:themeColor="text1"/>
          <w:sz w:val="24"/>
          <w:szCs w:val="24"/>
        </w:rPr>
        <w:t>(фруктоза (</w:t>
      </w:r>
      <w:proofErr w:type="spellStart"/>
      <w:r w:rsidRPr="006548BA">
        <w:rPr>
          <w:rFonts w:ascii="Times New Roman" w:hAnsi="Times New Roman" w:cs="Times New Roman"/>
          <w:color w:val="000000" w:themeColor="text1"/>
          <w:sz w:val="24"/>
          <w:szCs w:val="24"/>
        </w:rPr>
        <w:t>кетоза</w:t>
      </w:r>
      <w:proofErr w:type="spellEnd"/>
      <w:r w:rsidRPr="006548BA">
        <w:rPr>
          <w:rFonts w:ascii="Times New Roman" w:hAnsi="Times New Roman" w:cs="Times New Roman"/>
          <w:color w:val="000000" w:themeColor="text1"/>
          <w:sz w:val="24"/>
          <w:szCs w:val="24"/>
        </w:rPr>
        <w:t>))</w:t>
      </w:r>
    </w:p>
    <w:p w:rsidR="006548BA" w:rsidRPr="006548BA" w:rsidRDefault="006548BA" w:rsidP="006548BA">
      <w:pPr>
        <w:spacing w:after="0"/>
        <w:ind w:firstLine="709"/>
        <w:jc w:val="both"/>
        <w:rPr>
          <w:rFonts w:ascii="Times New Roman" w:hAnsi="Times New Roman" w:cs="Times New Roman"/>
          <w:color w:val="000000" w:themeColor="text1"/>
          <w:sz w:val="24"/>
          <w:szCs w:val="24"/>
        </w:rPr>
      </w:pPr>
      <w:r w:rsidRPr="006548BA">
        <w:rPr>
          <w:rFonts w:ascii="Times New Roman" w:hAnsi="Times New Roman" w:cs="Times New Roman"/>
          <w:color w:val="000000" w:themeColor="text1"/>
          <w:sz w:val="24"/>
          <w:szCs w:val="24"/>
        </w:rPr>
        <w:t> </w:t>
      </w:r>
    </w:p>
    <w:p w:rsidR="006548BA" w:rsidRPr="006548BA" w:rsidRDefault="006548BA" w:rsidP="006548BA">
      <w:pPr>
        <w:spacing w:after="0"/>
        <w:ind w:firstLine="709"/>
        <w:jc w:val="both"/>
        <w:rPr>
          <w:rFonts w:ascii="Times New Roman" w:hAnsi="Times New Roman" w:cs="Times New Roman"/>
          <w:color w:val="000000" w:themeColor="text1"/>
          <w:sz w:val="24"/>
          <w:szCs w:val="24"/>
        </w:rPr>
      </w:pPr>
      <w:r w:rsidRPr="006548BA">
        <w:rPr>
          <w:rFonts w:ascii="Times New Roman" w:hAnsi="Times New Roman" w:cs="Times New Roman"/>
          <w:color w:val="000000" w:themeColor="text1"/>
          <w:sz w:val="24"/>
          <w:szCs w:val="24"/>
        </w:rPr>
        <w:t xml:space="preserve">В зависимости от числа атомов углерода в молекуле моносахарид называется </w:t>
      </w:r>
      <w:proofErr w:type="spellStart"/>
      <w:r w:rsidRPr="006548BA">
        <w:rPr>
          <w:rFonts w:ascii="Times New Roman" w:hAnsi="Times New Roman" w:cs="Times New Roman"/>
          <w:color w:val="000000" w:themeColor="text1"/>
          <w:sz w:val="24"/>
          <w:szCs w:val="24"/>
        </w:rPr>
        <w:t>тетрозой</w:t>
      </w:r>
      <w:proofErr w:type="spellEnd"/>
      <w:r w:rsidRPr="006548BA">
        <w:rPr>
          <w:rFonts w:ascii="Times New Roman" w:hAnsi="Times New Roman" w:cs="Times New Roman"/>
          <w:color w:val="000000" w:themeColor="text1"/>
          <w:sz w:val="24"/>
          <w:szCs w:val="24"/>
        </w:rPr>
        <w:t xml:space="preserve">, пентозой, </w:t>
      </w:r>
      <w:proofErr w:type="spellStart"/>
      <w:r w:rsidRPr="006548BA">
        <w:rPr>
          <w:rFonts w:ascii="Times New Roman" w:hAnsi="Times New Roman" w:cs="Times New Roman"/>
          <w:color w:val="000000" w:themeColor="text1"/>
          <w:sz w:val="24"/>
          <w:szCs w:val="24"/>
        </w:rPr>
        <w:t>гексозой</w:t>
      </w:r>
      <w:proofErr w:type="spellEnd"/>
      <w:r w:rsidRPr="006548BA">
        <w:rPr>
          <w:rFonts w:ascii="Times New Roman" w:hAnsi="Times New Roman" w:cs="Times New Roman"/>
          <w:color w:val="000000" w:themeColor="text1"/>
          <w:sz w:val="24"/>
          <w:szCs w:val="24"/>
        </w:rPr>
        <w:t xml:space="preserve"> и т.д. Если объединить последние два типа классификации, то глюкоза – это </w:t>
      </w:r>
      <w:proofErr w:type="spellStart"/>
      <w:r w:rsidRPr="006548BA">
        <w:rPr>
          <w:rFonts w:ascii="Times New Roman" w:hAnsi="Times New Roman" w:cs="Times New Roman"/>
          <w:color w:val="000000" w:themeColor="text1"/>
          <w:sz w:val="24"/>
          <w:szCs w:val="24"/>
        </w:rPr>
        <w:t>альдогексоза</w:t>
      </w:r>
      <w:proofErr w:type="spellEnd"/>
      <w:r w:rsidRPr="006548BA">
        <w:rPr>
          <w:rFonts w:ascii="Times New Roman" w:hAnsi="Times New Roman" w:cs="Times New Roman"/>
          <w:color w:val="000000" w:themeColor="text1"/>
          <w:sz w:val="24"/>
          <w:szCs w:val="24"/>
        </w:rPr>
        <w:t xml:space="preserve">, а фруктоза – </w:t>
      </w:r>
      <w:proofErr w:type="spellStart"/>
      <w:r w:rsidRPr="006548BA">
        <w:rPr>
          <w:rFonts w:ascii="Times New Roman" w:hAnsi="Times New Roman" w:cs="Times New Roman"/>
          <w:color w:val="000000" w:themeColor="text1"/>
          <w:sz w:val="24"/>
          <w:szCs w:val="24"/>
        </w:rPr>
        <w:t>кетогексоза</w:t>
      </w:r>
      <w:proofErr w:type="spellEnd"/>
      <w:r w:rsidRPr="006548BA">
        <w:rPr>
          <w:rFonts w:ascii="Times New Roman" w:hAnsi="Times New Roman" w:cs="Times New Roman"/>
          <w:color w:val="000000" w:themeColor="text1"/>
          <w:sz w:val="24"/>
          <w:szCs w:val="24"/>
        </w:rPr>
        <w:t>. Большинство встречающихся в природе моносахаридов – это пентозы и гексозы.</w:t>
      </w:r>
    </w:p>
    <w:p w:rsidR="006548BA" w:rsidRPr="006548BA" w:rsidRDefault="006548BA" w:rsidP="006548BA">
      <w:pPr>
        <w:spacing w:after="0"/>
        <w:ind w:firstLine="709"/>
        <w:jc w:val="both"/>
        <w:rPr>
          <w:rFonts w:ascii="Times New Roman" w:hAnsi="Times New Roman" w:cs="Times New Roman"/>
          <w:color w:val="000000" w:themeColor="text1"/>
          <w:sz w:val="24"/>
          <w:szCs w:val="24"/>
        </w:rPr>
      </w:pPr>
      <w:r w:rsidRPr="006548BA">
        <w:rPr>
          <w:rFonts w:ascii="Times New Roman" w:hAnsi="Times New Roman" w:cs="Times New Roman"/>
          <w:color w:val="000000" w:themeColor="text1"/>
          <w:sz w:val="24"/>
          <w:szCs w:val="24"/>
        </w:rPr>
        <w:t xml:space="preserve">Моносахариды изображаются в виде проекционных формул Фишера, т.е. в виде проекции тетраэдрической модели атомов углерода на плоскость чертежа. Углеродная цепь в них записывается вертикально. У </w:t>
      </w:r>
      <w:proofErr w:type="spellStart"/>
      <w:r w:rsidRPr="006548BA">
        <w:rPr>
          <w:rFonts w:ascii="Times New Roman" w:hAnsi="Times New Roman" w:cs="Times New Roman"/>
          <w:color w:val="000000" w:themeColor="text1"/>
          <w:sz w:val="24"/>
          <w:szCs w:val="24"/>
        </w:rPr>
        <w:t>альдоз</w:t>
      </w:r>
      <w:proofErr w:type="spellEnd"/>
      <w:r w:rsidRPr="006548BA">
        <w:rPr>
          <w:rFonts w:ascii="Times New Roman" w:hAnsi="Times New Roman" w:cs="Times New Roman"/>
          <w:color w:val="000000" w:themeColor="text1"/>
          <w:sz w:val="24"/>
          <w:szCs w:val="24"/>
        </w:rPr>
        <w:t xml:space="preserve"> наверху помещают альдегидную группу, у </w:t>
      </w:r>
      <w:proofErr w:type="spellStart"/>
      <w:r w:rsidRPr="006548BA">
        <w:rPr>
          <w:rFonts w:ascii="Times New Roman" w:hAnsi="Times New Roman" w:cs="Times New Roman"/>
          <w:color w:val="000000" w:themeColor="text1"/>
          <w:sz w:val="24"/>
          <w:szCs w:val="24"/>
        </w:rPr>
        <w:t>кетоз</w:t>
      </w:r>
      <w:proofErr w:type="spellEnd"/>
      <w:r w:rsidRPr="006548BA">
        <w:rPr>
          <w:rFonts w:ascii="Times New Roman" w:hAnsi="Times New Roman" w:cs="Times New Roman"/>
          <w:color w:val="000000" w:themeColor="text1"/>
          <w:sz w:val="24"/>
          <w:szCs w:val="24"/>
        </w:rPr>
        <w:t xml:space="preserve"> – соседнюю с карбонильной </w:t>
      </w:r>
      <w:proofErr w:type="spellStart"/>
      <w:r w:rsidRPr="006548BA">
        <w:rPr>
          <w:rFonts w:ascii="Times New Roman" w:hAnsi="Times New Roman" w:cs="Times New Roman"/>
          <w:color w:val="000000" w:themeColor="text1"/>
          <w:sz w:val="24"/>
          <w:szCs w:val="24"/>
        </w:rPr>
        <w:t>первичноспиртовую</w:t>
      </w:r>
      <w:proofErr w:type="spellEnd"/>
      <w:r w:rsidRPr="006548BA">
        <w:rPr>
          <w:rFonts w:ascii="Times New Roman" w:hAnsi="Times New Roman" w:cs="Times New Roman"/>
          <w:color w:val="000000" w:themeColor="text1"/>
          <w:sz w:val="24"/>
          <w:szCs w:val="24"/>
        </w:rPr>
        <w:t xml:space="preserve"> группу. Атом водорода и гидроксильную группу при асимметрическом атоме углерода располагают на горизонтальной прямой. Асимметрический атом углерода находится в образующемся перекрестье двух прямых и не обозначается символом. С групп, расположенных вверху, начинают нумерацию углеродной цепи. (Дадим определение асимметрическому атому углерода: это атом углерода, связанный с четырьмя различными атомами или группами).</w:t>
      </w:r>
    </w:p>
    <w:p w:rsidR="006548BA" w:rsidRPr="006548BA" w:rsidRDefault="006548BA" w:rsidP="006548BA">
      <w:pPr>
        <w:spacing w:after="0"/>
        <w:ind w:firstLine="709"/>
        <w:jc w:val="both"/>
        <w:rPr>
          <w:rFonts w:ascii="Times New Roman" w:hAnsi="Times New Roman" w:cs="Times New Roman"/>
          <w:color w:val="000000" w:themeColor="text1"/>
          <w:sz w:val="24"/>
          <w:szCs w:val="24"/>
        </w:rPr>
      </w:pPr>
      <w:r w:rsidRPr="006548BA">
        <w:rPr>
          <w:rFonts w:ascii="Times New Roman" w:hAnsi="Times New Roman" w:cs="Times New Roman"/>
          <w:color w:val="000000" w:themeColor="text1"/>
          <w:sz w:val="24"/>
          <w:szCs w:val="24"/>
        </w:rPr>
        <w:t>Установление абсолютной конфигурации, т.е. истинного расположения в пространстве заместителей у асимметрического атома углерода является весьма трудоемкой, а до некоторого времени было даже невыполнимой задачей. Существует возможность характеризовать соединения путем сравнения их конфигураций с конфигурациями эталонных соединений, т.е. определять относительные конфигурации.</w:t>
      </w:r>
    </w:p>
    <w:p w:rsidR="006548BA" w:rsidRPr="006548BA" w:rsidRDefault="006548BA" w:rsidP="006548BA">
      <w:pPr>
        <w:spacing w:after="0"/>
        <w:ind w:firstLine="709"/>
        <w:jc w:val="both"/>
        <w:rPr>
          <w:rFonts w:ascii="Times New Roman" w:hAnsi="Times New Roman" w:cs="Times New Roman"/>
          <w:color w:val="000000" w:themeColor="text1"/>
          <w:sz w:val="24"/>
          <w:szCs w:val="24"/>
        </w:rPr>
      </w:pPr>
      <w:r w:rsidRPr="006548BA">
        <w:rPr>
          <w:rFonts w:ascii="Times New Roman" w:hAnsi="Times New Roman" w:cs="Times New Roman"/>
          <w:color w:val="000000" w:themeColor="text1"/>
          <w:sz w:val="24"/>
          <w:szCs w:val="24"/>
        </w:rPr>
        <w:t xml:space="preserve">Относительная конфигурация моносахаридов определяется по конфигурационному стандарту – глицериновому альдегиду, которому еще в конце прошлого столетия </w:t>
      </w:r>
      <w:r w:rsidRPr="006548BA">
        <w:rPr>
          <w:rFonts w:ascii="Times New Roman" w:hAnsi="Times New Roman" w:cs="Times New Roman"/>
          <w:color w:val="000000" w:themeColor="text1"/>
          <w:sz w:val="24"/>
          <w:szCs w:val="24"/>
        </w:rPr>
        <w:lastRenderedPageBreak/>
        <w:t>произвольно были приписаны определенные конфигурации, обозначенные как D- и L- глицериновые альдегиды. С конфигурацией их асимметрических атомов углерода сравнивается конфигурация наиболее удаленного от карбонильной группы асимметрического атома углерода моносахарида. В пентозах таким атомом является четвертый атом углерода (С</w:t>
      </w:r>
      <w:r w:rsidRPr="006548BA">
        <w:rPr>
          <w:rFonts w:ascii="Times New Roman" w:hAnsi="Times New Roman" w:cs="Times New Roman"/>
          <w:color w:val="000000" w:themeColor="text1"/>
          <w:sz w:val="24"/>
          <w:szCs w:val="24"/>
          <w:vertAlign w:val="subscript"/>
        </w:rPr>
        <w:t>4</w:t>
      </w:r>
      <w:r w:rsidRPr="006548BA">
        <w:rPr>
          <w:rFonts w:ascii="Times New Roman" w:hAnsi="Times New Roman" w:cs="Times New Roman"/>
          <w:color w:val="000000" w:themeColor="text1"/>
          <w:sz w:val="24"/>
          <w:szCs w:val="24"/>
        </w:rPr>
        <w:t>), в гексозах – пятый (С</w:t>
      </w:r>
      <w:r w:rsidRPr="006548BA">
        <w:rPr>
          <w:rFonts w:ascii="Times New Roman" w:hAnsi="Times New Roman" w:cs="Times New Roman"/>
          <w:color w:val="000000" w:themeColor="text1"/>
          <w:sz w:val="24"/>
          <w:szCs w:val="24"/>
          <w:vertAlign w:val="subscript"/>
        </w:rPr>
        <w:t>5</w:t>
      </w:r>
      <w:r w:rsidRPr="006548BA">
        <w:rPr>
          <w:rFonts w:ascii="Times New Roman" w:hAnsi="Times New Roman" w:cs="Times New Roman"/>
          <w:color w:val="000000" w:themeColor="text1"/>
          <w:sz w:val="24"/>
          <w:szCs w:val="24"/>
        </w:rPr>
        <w:t xml:space="preserve">), т.е. предпоследние в цепи углеродных атомов. При совпадении конфигурации этих атомов углерода с конфигурацией D- глицеринового альдегида моносахарид относят к D- ряду. И, наоборот, при совпадении с конфигурацией L- глицеринового альдегида считают, что моносахарид принадлежит </w:t>
      </w:r>
      <w:proofErr w:type="spellStart"/>
      <w:r w:rsidRPr="006548BA">
        <w:rPr>
          <w:rFonts w:ascii="Times New Roman" w:hAnsi="Times New Roman" w:cs="Times New Roman"/>
          <w:color w:val="000000" w:themeColor="text1"/>
          <w:sz w:val="24"/>
          <w:szCs w:val="24"/>
        </w:rPr>
        <w:t>кL</w:t>
      </w:r>
      <w:proofErr w:type="spellEnd"/>
      <w:r w:rsidRPr="006548BA">
        <w:rPr>
          <w:rFonts w:ascii="Times New Roman" w:hAnsi="Times New Roman" w:cs="Times New Roman"/>
          <w:color w:val="000000" w:themeColor="text1"/>
          <w:sz w:val="24"/>
          <w:szCs w:val="24"/>
        </w:rPr>
        <w:t>- ряду. Символ D означает, что гидроксильная группа при соответствующем асимметрическом атоме углерода в проекции Фишера располагается справа от вертикальной линии, а символ L- что гидроксильная группа расположена слева.</w:t>
      </w:r>
    </w:p>
    <w:p w:rsidR="006548BA" w:rsidRPr="006548BA" w:rsidRDefault="006548BA" w:rsidP="006548BA">
      <w:pPr>
        <w:keepNext/>
        <w:spacing w:after="0"/>
        <w:ind w:firstLine="709"/>
        <w:jc w:val="both"/>
        <w:outlineLvl w:val="1"/>
        <w:rPr>
          <w:rFonts w:ascii="Times New Roman" w:hAnsi="Times New Roman" w:cs="Times New Roman"/>
          <w:color w:val="000000" w:themeColor="text1"/>
          <w:sz w:val="24"/>
          <w:szCs w:val="24"/>
        </w:rPr>
      </w:pPr>
      <w:r w:rsidRPr="006548BA">
        <w:rPr>
          <w:rFonts w:ascii="Times New Roman" w:hAnsi="Times New Roman" w:cs="Times New Roman"/>
          <w:color w:val="000000" w:themeColor="text1"/>
          <w:sz w:val="24"/>
          <w:szCs w:val="24"/>
        </w:rPr>
        <w:t>Генетический D- ряд сахаров</w:t>
      </w:r>
    </w:p>
    <w:p w:rsidR="006548BA" w:rsidRPr="006548BA" w:rsidRDefault="006548BA" w:rsidP="006548BA">
      <w:pPr>
        <w:spacing w:after="0"/>
        <w:ind w:firstLine="709"/>
        <w:jc w:val="both"/>
        <w:rPr>
          <w:rFonts w:ascii="Times New Roman" w:hAnsi="Times New Roman" w:cs="Times New Roman"/>
          <w:color w:val="000000" w:themeColor="text1"/>
          <w:sz w:val="24"/>
          <w:szCs w:val="24"/>
        </w:rPr>
      </w:pPr>
      <w:r w:rsidRPr="006548BA">
        <w:rPr>
          <w:rFonts w:ascii="Times New Roman" w:hAnsi="Times New Roman" w:cs="Times New Roman"/>
          <w:color w:val="000000" w:themeColor="text1"/>
          <w:sz w:val="24"/>
          <w:szCs w:val="24"/>
        </w:rPr>
        <w:t xml:space="preserve">Родоначальником </w:t>
      </w:r>
      <w:proofErr w:type="spellStart"/>
      <w:r w:rsidRPr="006548BA">
        <w:rPr>
          <w:rFonts w:ascii="Times New Roman" w:hAnsi="Times New Roman" w:cs="Times New Roman"/>
          <w:color w:val="000000" w:themeColor="text1"/>
          <w:sz w:val="24"/>
          <w:szCs w:val="24"/>
        </w:rPr>
        <w:t>альдоз</w:t>
      </w:r>
      <w:proofErr w:type="spellEnd"/>
      <w:r w:rsidRPr="006548BA">
        <w:rPr>
          <w:rFonts w:ascii="Times New Roman" w:hAnsi="Times New Roman" w:cs="Times New Roman"/>
          <w:color w:val="000000" w:themeColor="text1"/>
          <w:sz w:val="24"/>
          <w:szCs w:val="24"/>
        </w:rPr>
        <w:t xml:space="preserve"> является глицериновый альдегид. Рассмотрим генетическое родство сахаров D- ряда с D- глицериновым альдегидом.</w:t>
      </w:r>
    </w:p>
    <w:p w:rsidR="006548BA" w:rsidRPr="006548BA" w:rsidRDefault="006548BA" w:rsidP="006548BA">
      <w:pPr>
        <w:spacing w:after="0"/>
        <w:ind w:firstLine="709"/>
        <w:jc w:val="both"/>
        <w:rPr>
          <w:rFonts w:ascii="Times New Roman" w:hAnsi="Times New Roman" w:cs="Times New Roman"/>
          <w:color w:val="000000" w:themeColor="text1"/>
          <w:sz w:val="24"/>
          <w:szCs w:val="24"/>
        </w:rPr>
      </w:pPr>
      <w:r w:rsidRPr="006548BA">
        <w:rPr>
          <w:rFonts w:ascii="Times New Roman" w:hAnsi="Times New Roman" w:cs="Times New Roman"/>
          <w:color w:val="000000" w:themeColor="text1"/>
          <w:sz w:val="24"/>
          <w:szCs w:val="24"/>
        </w:rPr>
        <w:t xml:space="preserve">В органической химии существует метод увеличения углеродной цепи моносахаридов путем последовательного введения </w:t>
      </w:r>
      <w:proofErr w:type="gramStart"/>
      <w:r w:rsidRPr="006548BA">
        <w:rPr>
          <w:rFonts w:ascii="Times New Roman" w:hAnsi="Times New Roman" w:cs="Times New Roman"/>
          <w:color w:val="000000" w:themeColor="text1"/>
          <w:sz w:val="24"/>
          <w:szCs w:val="24"/>
        </w:rPr>
        <w:t>группы </w:t>
      </w:r>
      <w:r>
        <w:rPr>
          <w:rFonts w:ascii="Times New Roman" w:hAnsi="Times New Roman" w:cs="Times New Roman"/>
          <w:color w:val="000000" w:themeColor="text1"/>
          <w:sz w:val="24"/>
          <w:szCs w:val="24"/>
        </w:rPr>
        <w:t xml:space="preserve"> </w:t>
      </w:r>
      <w:r w:rsidRPr="006548BA">
        <w:rPr>
          <w:rFonts w:ascii="Times New Roman" w:hAnsi="Times New Roman" w:cs="Times New Roman"/>
          <w:color w:val="000000" w:themeColor="text1"/>
          <w:sz w:val="24"/>
          <w:szCs w:val="24"/>
        </w:rPr>
        <w:t>между</w:t>
      </w:r>
      <w:proofErr w:type="gramEnd"/>
      <w:r w:rsidRPr="006548BA">
        <w:rPr>
          <w:rFonts w:ascii="Times New Roman" w:hAnsi="Times New Roman" w:cs="Times New Roman"/>
          <w:color w:val="000000" w:themeColor="text1"/>
          <w:sz w:val="24"/>
          <w:szCs w:val="24"/>
        </w:rPr>
        <w:t xml:space="preserve"> карбонильной группой и соседним атомом углерода. Введение этой группы в молекулу D- глицеринового альдегида приводит к двум </w:t>
      </w:r>
      <w:proofErr w:type="spellStart"/>
      <w:r w:rsidRPr="006548BA">
        <w:rPr>
          <w:rFonts w:ascii="Times New Roman" w:hAnsi="Times New Roman" w:cs="Times New Roman"/>
          <w:color w:val="000000" w:themeColor="text1"/>
          <w:sz w:val="24"/>
          <w:szCs w:val="24"/>
        </w:rPr>
        <w:t>диастереомерным</w:t>
      </w:r>
      <w:proofErr w:type="spellEnd"/>
      <w:r w:rsidRPr="006548BA">
        <w:rPr>
          <w:rFonts w:ascii="Times New Roman" w:hAnsi="Times New Roman" w:cs="Times New Roman"/>
          <w:color w:val="000000" w:themeColor="text1"/>
          <w:sz w:val="24"/>
          <w:szCs w:val="24"/>
        </w:rPr>
        <w:t xml:space="preserve"> </w:t>
      </w:r>
      <w:proofErr w:type="spellStart"/>
      <w:r w:rsidRPr="006548BA">
        <w:rPr>
          <w:rFonts w:ascii="Times New Roman" w:hAnsi="Times New Roman" w:cs="Times New Roman"/>
          <w:color w:val="000000" w:themeColor="text1"/>
          <w:sz w:val="24"/>
          <w:szCs w:val="24"/>
        </w:rPr>
        <w:t>тетрозам</w:t>
      </w:r>
      <w:proofErr w:type="spellEnd"/>
      <w:r w:rsidRPr="006548BA">
        <w:rPr>
          <w:rFonts w:ascii="Times New Roman" w:hAnsi="Times New Roman" w:cs="Times New Roman"/>
          <w:color w:val="000000" w:themeColor="text1"/>
          <w:sz w:val="24"/>
          <w:szCs w:val="24"/>
        </w:rPr>
        <w:t xml:space="preserve"> – D- </w:t>
      </w:r>
      <w:proofErr w:type="spellStart"/>
      <w:r w:rsidRPr="006548BA">
        <w:rPr>
          <w:rFonts w:ascii="Times New Roman" w:hAnsi="Times New Roman" w:cs="Times New Roman"/>
          <w:color w:val="000000" w:themeColor="text1"/>
          <w:sz w:val="24"/>
          <w:szCs w:val="24"/>
        </w:rPr>
        <w:t>эритрозе</w:t>
      </w:r>
      <w:proofErr w:type="spellEnd"/>
      <w:r w:rsidRPr="006548BA">
        <w:rPr>
          <w:rFonts w:ascii="Times New Roman" w:hAnsi="Times New Roman" w:cs="Times New Roman"/>
          <w:color w:val="000000" w:themeColor="text1"/>
          <w:sz w:val="24"/>
          <w:szCs w:val="24"/>
        </w:rPr>
        <w:t xml:space="preserve"> и D- </w:t>
      </w:r>
      <w:proofErr w:type="spellStart"/>
      <w:r w:rsidRPr="006548BA">
        <w:rPr>
          <w:rFonts w:ascii="Times New Roman" w:hAnsi="Times New Roman" w:cs="Times New Roman"/>
          <w:color w:val="000000" w:themeColor="text1"/>
          <w:sz w:val="24"/>
          <w:szCs w:val="24"/>
        </w:rPr>
        <w:t>треозе</w:t>
      </w:r>
      <w:proofErr w:type="spellEnd"/>
      <w:r w:rsidRPr="006548BA">
        <w:rPr>
          <w:rFonts w:ascii="Times New Roman" w:hAnsi="Times New Roman" w:cs="Times New Roman"/>
          <w:color w:val="000000" w:themeColor="text1"/>
          <w:sz w:val="24"/>
          <w:szCs w:val="24"/>
        </w:rPr>
        <w:t xml:space="preserve">. Это объясняется тем, что введенный в цепь моносахарида новый атом углерода становится асимметрическим. По этой же причине каждая полученная </w:t>
      </w:r>
      <w:proofErr w:type="spellStart"/>
      <w:r w:rsidRPr="006548BA">
        <w:rPr>
          <w:rFonts w:ascii="Times New Roman" w:hAnsi="Times New Roman" w:cs="Times New Roman"/>
          <w:color w:val="000000" w:themeColor="text1"/>
          <w:sz w:val="24"/>
          <w:szCs w:val="24"/>
        </w:rPr>
        <w:t>тетроза</w:t>
      </w:r>
      <w:proofErr w:type="spellEnd"/>
      <w:r w:rsidRPr="006548BA">
        <w:rPr>
          <w:rFonts w:ascii="Times New Roman" w:hAnsi="Times New Roman" w:cs="Times New Roman"/>
          <w:color w:val="000000" w:themeColor="text1"/>
          <w:sz w:val="24"/>
          <w:szCs w:val="24"/>
        </w:rPr>
        <w:t xml:space="preserve">, а далее и пентоза при введении в их молекулу еще одного углеродного атома тоже дают два </w:t>
      </w:r>
      <w:proofErr w:type="spellStart"/>
      <w:r w:rsidRPr="006548BA">
        <w:rPr>
          <w:rFonts w:ascii="Times New Roman" w:hAnsi="Times New Roman" w:cs="Times New Roman"/>
          <w:color w:val="000000" w:themeColor="text1"/>
          <w:sz w:val="24"/>
          <w:szCs w:val="24"/>
        </w:rPr>
        <w:t>диастереомерных</w:t>
      </w:r>
      <w:proofErr w:type="spellEnd"/>
      <w:r w:rsidRPr="006548BA">
        <w:rPr>
          <w:rFonts w:ascii="Times New Roman" w:hAnsi="Times New Roman" w:cs="Times New Roman"/>
          <w:color w:val="000000" w:themeColor="text1"/>
          <w:sz w:val="24"/>
          <w:szCs w:val="24"/>
        </w:rPr>
        <w:t xml:space="preserve"> сахара. </w:t>
      </w:r>
      <w:proofErr w:type="spellStart"/>
      <w:r w:rsidRPr="006548BA">
        <w:rPr>
          <w:rFonts w:ascii="Times New Roman" w:hAnsi="Times New Roman" w:cs="Times New Roman"/>
          <w:color w:val="000000" w:themeColor="text1"/>
          <w:sz w:val="24"/>
          <w:szCs w:val="24"/>
        </w:rPr>
        <w:t>Диастереомеры</w:t>
      </w:r>
      <w:proofErr w:type="spellEnd"/>
      <w:r w:rsidRPr="006548BA">
        <w:rPr>
          <w:rFonts w:ascii="Times New Roman" w:hAnsi="Times New Roman" w:cs="Times New Roman"/>
          <w:color w:val="000000" w:themeColor="text1"/>
          <w:sz w:val="24"/>
          <w:szCs w:val="24"/>
        </w:rPr>
        <w:t xml:space="preserve"> – это стереоизомеры, отличающиеся конфигурацией одного или нескольких асимметрических атомов углерода.</w:t>
      </w:r>
    </w:p>
    <w:p w:rsidR="006548BA" w:rsidRPr="006548BA" w:rsidRDefault="006548BA" w:rsidP="006548BA">
      <w:pPr>
        <w:spacing w:after="0"/>
        <w:ind w:firstLine="709"/>
        <w:jc w:val="both"/>
        <w:rPr>
          <w:rFonts w:ascii="Times New Roman" w:hAnsi="Times New Roman" w:cs="Times New Roman"/>
          <w:color w:val="000000" w:themeColor="text1"/>
          <w:sz w:val="24"/>
          <w:szCs w:val="24"/>
        </w:rPr>
      </w:pPr>
      <w:r w:rsidRPr="006548BA">
        <w:rPr>
          <w:rFonts w:ascii="Times New Roman" w:hAnsi="Times New Roman" w:cs="Times New Roman"/>
          <w:color w:val="000000" w:themeColor="text1"/>
          <w:sz w:val="24"/>
          <w:szCs w:val="24"/>
        </w:rPr>
        <w:t>Так получен D- ряд сахаров из D- глицеринового альдегида. Как видно, все члены приведенного ряда, будучи полученными из D- глицеринового альдегида, сохранили его асимметрический атом углерода. Это – последний асимметрический атом углерода в цепи углеродных атомов представленных моносахаридов.</w:t>
      </w:r>
    </w:p>
    <w:p w:rsidR="006548BA" w:rsidRPr="006548BA" w:rsidRDefault="006548BA" w:rsidP="006548BA">
      <w:pPr>
        <w:spacing w:after="0"/>
        <w:ind w:firstLine="709"/>
        <w:jc w:val="both"/>
        <w:rPr>
          <w:rFonts w:ascii="Times New Roman" w:hAnsi="Times New Roman" w:cs="Times New Roman"/>
          <w:color w:val="000000" w:themeColor="text1"/>
          <w:sz w:val="24"/>
          <w:szCs w:val="24"/>
        </w:rPr>
      </w:pPr>
      <w:r w:rsidRPr="006548BA">
        <w:rPr>
          <w:rFonts w:ascii="Times New Roman" w:hAnsi="Times New Roman" w:cs="Times New Roman"/>
          <w:color w:val="000000" w:themeColor="text1"/>
          <w:sz w:val="24"/>
          <w:szCs w:val="24"/>
        </w:rPr>
        <w:t xml:space="preserve">Каждой </w:t>
      </w:r>
      <w:proofErr w:type="spellStart"/>
      <w:r w:rsidRPr="006548BA">
        <w:rPr>
          <w:rFonts w:ascii="Times New Roman" w:hAnsi="Times New Roman" w:cs="Times New Roman"/>
          <w:color w:val="000000" w:themeColor="text1"/>
          <w:sz w:val="24"/>
          <w:szCs w:val="24"/>
        </w:rPr>
        <w:t>альдозе</w:t>
      </w:r>
      <w:proofErr w:type="spellEnd"/>
      <w:r w:rsidRPr="006548BA">
        <w:rPr>
          <w:rFonts w:ascii="Times New Roman" w:hAnsi="Times New Roman" w:cs="Times New Roman"/>
          <w:color w:val="000000" w:themeColor="text1"/>
          <w:sz w:val="24"/>
          <w:szCs w:val="24"/>
        </w:rPr>
        <w:t xml:space="preserve"> D-ряда соответствует стереоизомер L- ряда, молекулы которых относятся между собой как предмет и несовместимое с ним зеркальное изображение. Такие стереоизомеры называются </w:t>
      </w:r>
      <w:proofErr w:type="spellStart"/>
      <w:r w:rsidRPr="006548BA">
        <w:rPr>
          <w:rFonts w:ascii="Times New Roman" w:hAnsi="Times New Roman" w:cs="Times New Roman"/>
          <w:color w:val="000000" w:themeColor="text1"/>
          <w:sz w:val="24"/>
          <w:szCs w:val="24"/>
        </w:rPr>
        <w:t>энантиомерами</w:t>
      </w:r>
      <w:proofErr w:type="spellEnd"/>
      <w:r w:rsidRPr="006548BA">
        <w:rPr>
          <w:rFonts w:ascii="Times New Roman" w:hAnsi="Times New Roman" w:cs="Times New Roman"/>
          <w:color w:val="000000" w:themeColor="text1"/>
          <w:sz w:val="24"/>
          <w:szCs w:val="24"/>
        </w:rPr>
        <w:t>.</w:t>
      </w:r>
    </w:p>
    <w:p w:rsidR="006548BA" w:rsidRPr="006548BA" w:rsidRDefault="006548BA" w:rsidP="006548BA">
      <w:pPr>
        <w:spacing w:after="0"/>
        <w:ind w:firstLine="709"/>
        <w:jc w:val="both"/>
        <w:rPr>
          <w:rFonts w:ascii="Times New Roman" w:hAnsi="Times New Roman" w:cs="Times New Roman"/>
          <w:color w:val="000000" w:themeColor="text1"/>
          <w:sz w:val="24"/>
          <w:szCs w:val="24"/>
        </w:rPr>
      </w:pPr>
      <w:r w:rsidRPr="006548BA">
        <w:rPr>
          <w:rFonts w:ascii="Times New Roman" w:hAnsi="Times New Roman" w:cs="Times New Roman"/>
          <w:color w:val="000000" w:themeColor="text1"/>
          <w:sz w:val="24"/>
          <w:szCs w:val="24"/>
        </w:rPr>
        <w:t xml:space="preserve">Следует отметить в заключение, что приведенный ряд </w:t>
      </w:r>
      <w:proofErr w:type="spellStart"/>
      <w:r w:rsidRPr="006548BA">
        <w:rPr>
          <w:rFonts w:ascii="Times New Roman" w:hAnsi="Times New Roman" w:cs="Times New Roman"/>
          <w:color w:val="000000" w:themeColor="text1"/>
          <w:sz w:val="24"/>
          <w:szCs w:val="24"/>
        </w:rPr>
        <w:t>альдогексоз</w:t>
      </w:r>
      <w:proofErr w:type="spellEnd"/>
      <w:r w:rsidRPr="006548BA">
        <w:rPr>
          <w:rFonts w:ascii="Times New Roman" w:hAnsi="Times New Roman" w:cs="Times New Roman"/>
          <w:color w:val="000000" w:themeColor="text1"/>
          <w:sz w:val="24"/>
          <w:szCs w:val="24"/>
        </w:rPr>
        <w:t xml:space="preserve"> не исчерпывается четырьмя изображенными. Представленным выше образом из D- рибозы и D- ксилозы можно получить еще две пары </w:t>
      </w:r>
      <w:proofErr w:type="spellStart"/>
      <w:r w:rsidRPr="006548BA">
        <w:rPr>
          <w:rFonts w:ascii="Times New Roman" w:hAnsi="Times New Roman" w:cs="Times New Roman"/>
          <w:color w:val="000000" w:themeColor="text1"/>
          <w:sz w:val="24"/>
          <w:szCs w:val="24"/>
        </w:rPr>
        <w:t>диастереомерных</w:t>
      </w:r>
      <w:proofErr w:type="spellEnd"/>
      <w:r w:rsidRPr="006548BA">
        <w:rPr>
          <w:rFonts w:ascii="Times New Roman" w:hAnsi="Times New Roman" w:cs="Times New Roman"/>
          <w:color w:val="000000" w:themeColor="text1"/>
          <w:sz w:val="24"/>
          <w:szCs w:val="24"/>
        </w:rPr>
        <w:t xml:space="preserve"> сахаров. Однако мы остановились лишь на </w:t>
      </w:r>
      <w:proofErr w:type="spellStart"/>
      <w:r w:rsidRPr="006548BA">
        <w:rPr>
          <w:rFonts w:ascii="Times New Roman" w:hAnsi="Times New Roman" w:cs="Times New Roman"/>
          <w:color w:val="000000" w:themeColor="text1"/>
          <w:sz w:val="24"/>
          <w:szCs w:val="24"/>
        </w:rPr>
        <w:t>альдогексозах</w:t>
      </w:r>
      <w:proofErr w:type="spellEnd"/>
      <w:r w:rsidRPr="006548BA">
        <w:rPr>
          <w:rFonts w:ascii="Times New Roman" w:hAnsi="Times New Roman" w:cs="Times New Roman"/>
          <w:color w:val="000000" w:themeColor="text1"/>
          <w:sz w:val="24"/>
          <w:szCs w:val="24"/>
        </w:rPr>
        <w:t>, имеющих наибольшее распространение в природе."</w:t>
      </w:r>
    </w:p>
    <w:p w:rsidR="006548BA" w:rsidRPr="006548BA" w:rsidRDefault="006548BA" w:rsidP="006548BA">
      <w:pPr>
        <w:spacing w:after="0" w:line="240" w:lineRule="auto"/>
        <w:rPr>
          <w:rFonts w:ascii="Times New Roman" w:hAnsi="Times New Roman" w:cs="Times New Roman"/>
          <w:b/>
          <w:color w:val="000000" w:themeColor="text1"/>
          <w:sz w:val="24"/>
          <w:szCs w:val="24"/>
        </w:rPr>
      </w:pPr>
      <w:r w:rsidRPr="006548BA">
        <w:rPr>
          <w:rFonts w:ascii="Arial" w:hAnsi="Arial" w:cs="Arial"/>
          <w:color w:val="000000"/>
          <w:sz w:val="27"/>
          <w:szCs w:val="27"/>
        </w:rPr>
        <w:t> </w:t>
      </w:r>
    </w:p>
    <w:p w:rsidR="006548BA" w:rsidRPr="006548BA" w:rsidRDefault="006548BA" w:rsidP="006548BA">
      <w:pPr>
        <w:spacing w:after="0"/>
        <w:ind w:firstLine="709"/>
        <w:jc w:val="center"/>
        <w:rPr>
          <w:rFonts w:ascii="Times New Roman" w:hAnsi="Times New Roman" w:cs="Times New Roman"/>
          <w:b/>
          <w:color w:val="000000" w:themeColor="text1"/>
          <w:sz w:val="24"/>
          <w:szCs w:val="24"/>
        </w:rPr>
      </w:pPr>
      <w:r w:rsidRPr="006548BA">
        <w:rPr>
          <w:rFonts w:ascii="Times New Roman" w:hAnsi="Times New Roman" w:cs="Times New Roman"/>
          <w:b/>
          <w:color w:val="000000" w:themeColor="text1"/>
          <w:sz w:val="24"/>
          <w:szCs w:val="24"/>
        </w:rPr>
        <w:t>Билет №</w:t>
      </w:r>
      <w:r w:rsidRPr="006548BA">
        <w:rPr>
          <w:rFonts w:ascii="Times New Roman" w:hAnsi="Times New Roman" w:cs="Times New Roman"/>
          <w:b/>
          <w:color w:val="000000" w:themeColor="text1"/>
          <w:sz w:val="24"/>
          <w:szCs w:val="24"/>
        </w:rPr>
        <w:t>28</w:t>
      </w:r>
    </w:p>
    <w:p w:rsidR="009D0881"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1)  </w:t>
      </w:r>
      <w:proofErr w:type="spellStart"/>
      <w:r w:rsidR="009D0881" w:rsidRPr="00E90874">
        <w:rPr>
          <w:rFonts w:ascii="Times New Roman" w:hAnsi="Times New Roman" w:cs="Times New Roman"/>
          <w:color w:val="000000" w:themeColor="text1"/>
          <w:sz w:val="24"/>
          <w:szCs w:val="24"/>
          <w:lang w:val="en-US"/>
        </w:rPr>
        <w:t>превращения</w:t>
      </w:r>
      <w:proofErr w:type="spellEnd"/>
      <w:r w:rsidR="009D0881" w:rsidRPr="00E90874">
        <w:rPr>
          <w:rFonts w:ascii="Times New Roman" w:hAnsi="Times New Roman" w:cs="Times New Roman"/>
          <w:color w:val="000000" w:themeColor="text1"/>
          <w:sz w:val="24"/>
          <w:szCs w:val="24"/>
          <w:lang w:val="en-US"/>
        </w:rPr>
        <w:t xml:space="preserve"> </w:t>
      </w:r>
      <w:proofErr w:type="spellStart"/>
      <w:r w:rsidR="009D0881" w:rsidRPr="00E90874">
        <w:rPr>
          <w:rFonts w:ascii="Times New Roman" w:hAnsi="Times New Roman" w:cs="Times New Roman"/>
          <w:color w:val="000000" w:themeColor="text1"/>
          <w:sz w:val="24"/>
          <w:szCs w:val="24"/>
          <w:lang w:val="en-US"/>
        </w:rPr>
        <w:t>циклопентановых</w:t>
      </w:r>
      <w:proofErr w:type="spellEnd"/>
      <w:r w:rsidRPr="00E90874">
        <w:rPr>
          <w:rFonts w:ascii="Times New Roman" w:hAnsi="Times New Roman" w:cs="Times New Roman"/>
          <w:color w:val="000000" w:themeColor="text1"/>
          <w:sz w:val="24"/>
          <w:szCs w:val="24"/>
        </w:rPr>
        <w:t xml:space="preserve"> и</w:t>
      </w:r>
      <w:r w:rsidRPr="00E90874">
        <w:rPr>
          <w:rFonts w:ascii="Times New Roman" w:hAnsi="Times New Roman" w:cs="Times New Roman"/>
          <w:color w:val="000000" w:themeColor="text1"/>
          <w:sz w:val="24"/>
          <w:szCs w:val="24"/>
          <w:lang w:val="en-US"/>
        </w:rPr>
        <w:t> </w:t>
      </w:r>
      <w:proofErr w:type="spellStart"/>
      <w:r w:rsidR="009D0881" w:rsidRPr="00E90874">
        <w:rPr>
          <w:rFonts w:ascii="Times New Roman" w:hAnsi="Times New Roman" w:cs="Times New Roman"/>
          <w:color w:val="000000" w:themeColor="text1"/>
          <w:sz w:val="24"/>
          <w:szCs w:val="24"/>
          <w:lang w:val="en-US"/>
        </w:rPr>
        <w:t>углеводородов</w:t>
      </w:r>
      <w:proofErr w:type="spellEnd"/>
      <w:r w:rsidR="009D0881" w:rsidRPr="00E90874">
        <w:rPr>
          <w:rFonts w:ascii="Times New Roman" w:hAnsi="Times New Roman" w:cs="Times New Roman"/>
          <w:color w:val="000000" w:themeColor="text1"/>
          <w:sz w:val="24"/>
          <w:szCs w:val="24"/>
          <w:lang w:val="en-US"/>
        </w:rPr>
        <w:t>.</w:t>
      </w:r>
      <w:r w:rsidRPr="00E90874">
        <w:rPr>
          <w:rFonts w:ascii="Times New Roman" w:hAnsi="Times New Roman" w:cs="Times New Roman"/>
          <w:color w:val="000000" w:themeColor="text1"/>
          <w:sz w:val="24"/>
          <w:szCs w:val="24"/>
          <w:lang w:val="en-US"/>
        </w:rPr>
        <w:t> </w:t>
      </w:r>
      <w:hyperlink r:id="rId207" w:history="1">
        <w:r w:rsidRPr="00E90874">
          <w:rPr>
            <w:rFonts w:ascii="Times New Roman" w:hAnsi="Times New Roman" w:cs="Times New Roman"/>
            <w:color w:val="000000" w:themeColor="text1"/>
            <w:sz w:val="24"/>
            <w:szCs w:val="24"/>
          </w:rPr>
          <w:t>Взаимные превращения</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proofErr w:type="spellStart"/>
      <w:r w:rsidRPr="00E90874">
        <w:rPr>
          <w:rFonts w:ascii="Times New Roman" w:hAnsi="Times New Roman" w:cs="Times New Roman"/>
          <w:color w:val="000000" w:themeColor="text1"/>
          <w:sz w:val="24"/>
          <w:szCs w:val="24"/>
        </w:rPr>
        <w:t>циклопентановых</w:t>
      </w:r>
      <w:proofErr w:type="spellEnd"/>
      <w:r w:rsidRPr="00E90874">
        <w:rPr>
          <w:rFonts w:ascii="Times New Roman" w:hAnsi="Times New Roman" w:cs="Times New Roman"/>
          <w:color w:val="000000" w:themeColor="text1"/>
          <w:sz w:val="24"/>
          <w:szCs w:val="24"/>
        </w:rPr>
        <w:t xml:space="preserve"> </w:t>
      </w:r>
      <w:proofErr w:type="spellStart"/>
      <w:r w:rsidRPr="00E90874">
        <w:rPr>
          <w:rFonts w:ascii="Times New Roman" w:hAnsi="Times New Roman" w:cs="Times New Roman"/>
          <w:color w:val="000000" w:themeColor="text1"/>
          <w:sz w:val="24"/>
          <w:szCs w:val="24"/>
        </w:rPr>
        <w:t>и</w:t>
      </w:r>
      <w:hyperlink r:id="rId208" w:history="1">
        <w:r w:rsidRPr="00E90874">
          <w:rPr>
            <w:rFonts w:ascii="Times New Roman" w:hAnsi="Times New Roman" w:cs="Times New Roman"/>
            <w:color w:val="000000" w:themeColor="text1"/>
            <w:sz w:val="24"/>
            <w:szCs w:val="24"/>
          </w:rPr>
          <w:t>циклогексановых</w:t>
        </w:r>
        <w:proofErr w:type="spellEnd"/>
        <w:r w:rsidRPr="00E90874">
          <w:rPr>
            <w:rFonts w:ascii="Times New Roman" w:hAnsi="Times New Roman" w:cs="Times New Roman"/>
            <w:color w:val="000000" w:themeColor="text1"/>
            <w:sz w:val="24"/>
            <w:szCs w:val="24"/>
          </w:rPr>
          <w:t xml:space="preserve"> углеводородов</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 xml:space="preserve">можно использовать для синтеза нафтенов. Найдено, что и циклогексан и </w:t>
      </w:r>
      <w:proofErr w:type="spellStart"/>
      <w:r w:rsidRPr="00E90874">
        <w:rPr>
          <w:rFonts w:ascii="Times New Roman" w:hAnsi="Times New Roman" w:cs="Times New Roman"/>
          <w:color w:val="000000" w:themeColor="text1"/>
          <w:sz w:val="24"/>
          <w:szCs w:val="24"/>
        </w:rPr>
        <w:t>метилциклопентан</w:t>
      </w:r>
      <w:proofErr w:type="spellEnd"/>
      <w:r w:rsidRPr="00E90874">
        <w:rPr>
          <w:rFonts w:ascii="Times New Roman" w:hAnsi="Times New Roman" w:cs="Times New Roman"/>
          <w:color w:val="000000" w:themeColor="text1"/>
          <w:sz w:val="24"/>
          <w:szCs w:val="24"/>
        </w:rPr>
        <w:t xml:space="preserve"> при кипячении с</w:t>
      </w:r>
      <w:r w:rsidRPr="00E90874">
        <w:rPr>
          <w:rFonts w:ascii="Times New Roman" w:hAnsi="Times New Roman" w:cs="Times New Roman"/>
          <w:color w:val="000000" w:themeColor="text1"/>
          <w:sz w:val="24"/>
          <w:szCs w:val="24"/>
          <w:lang w:val="en-US"/>
        </w:rPr>
        <w:t> </w:t>
      </w:r>
      <w:proofErr w:type="spellStart"/>
      <w:r w:rsidR="009D0881" w:rsidRPr="00E90874">
        <w:rPr>
          <w:rFonts w:ascii="Times New Roman" w:hAnsi="Times New Roman" w:cs="Times New Roman"/>
          <w:color w:val="000000" w:themeColor="text1"/>
          <w:sz w:val="24"/>
          <w:szCs w:val="24"/>
          <w:lang w:val="en-US"/>
        </w:rPr>
        <w:t>алюминием</w:t>
      </w:r>
      <w:proofErr w:type="spellEnd"/>
      <w:r w:rsidR="009D0881" w:rsidRPr="00E90874">
        <w:rPr>
          <w:rFonts w:ascii="Times New Roman" w:hAnsi="Times New Roman" w:cs="Times New Roman"/>
          <w:color w:val="000000" w:themeColor="text1"/>
          <w:sz w:val="24"/>
          <w:szCs w:val="24"/>
          <w:lang w:val="en-US"/>
        </w:rPr>
        <w:t xml:space="preserve"> </w:t>
      </w:r>
      <w:proofErr w:type="spellStart"/>
      <w:r w:rsidR="009D0881" w:rsidRPr="00E90874">
        <w:rPr>
          <w:rFonts w:ascii="Times New Roman" w:hAnsi="Times New Roman" w:cs="Times New Roman"/>
          <w:color w:val="000000" w:themeColor="text1"/>
          <w:sz w:val="24"/>
          <w:szCs w:val="24"/>
          <w:lang w:val="en-US"/>
        </w:rPr>
        <w:t>образуют</w:t>
      </w:r>
      <w:proofErr w:type="spellEnd"/>
      <w:r w:rsidRPr="00E90874">
        <w:rPr>
          <w:rFonts w:ascii="Times New Roman" w:hAnsi="Times New Roman" w:cs="Times New Roman"/>
          <w:color w:val="000000" w:themeColor="text1"/>
          <w:sz w:val="24"/>
          <w:szCs w:val="24"/>
        </w:rPr>
        <w:t xml:space="preserve"> одинакового состава, в которой содержится приблизительно 23% </w:t>
      </w:r>
      <w:proofErr w:type="spellStart"/>
      <w:r w:rsidRPr="00E90874">
        <w:rPr>
          <w:rFonts w:ascii="Times New Roman" w:hAnsi="Times New Roman" w:cs="Times New Roman"/>
          <w:color w:val="000000" w:themeColor="text1"/>
          <w:sz w:val="24"/>
          <w:szCs w:val="24"/>
        </w:rPr>
        <w:t>метилциклопентана</w:t>
      </w:r>
      <w:proofErr w:type="spellEnd"/>
      <w:r w:rsidRPr="00E90874">
        <w:rPr>
          <w:rFonts w:ascii="Times New Roman" w:hAnsi="Times New Roman" w:cs="Times New Roman"/>
          <w:color w:val="000000" w:themeColor="text1"/>
          <w:sz w:val="24"/>
          <w:szCs w:val="24"/>
        </w:rPr>
        <w:t>. В табл. 53 приведены результаты, полученные при изучении</w:t>
      </w:r>
      <w:r w:rsidRPr="00E90874">
        <w:rPr>
          <w:rFonts w:ascii="Times New Roman" w:hAnsi="Times New Roman" w:cs="Times New Roman"/>
          <w:color w:val="000000" w:themeColor="text1"/>
          <w:sz w:val="24"/>
          <w:szCs w:val="24"/>
          <w:lang w:val="en-US"/>
        </w:rPr>
        <w:t> </w:t>
      </w:r>
      <w:proofErr w:type="spellStart"/>
      <w:r w:rsidR="009D0881" w:rsidRPr="00E90874">
        <w:rPr>
          <w:rFonts w:ascii="Times New Roman" w:hAnsi="Times New Roman" w:cs="Times New Roman"/>
          <w:color w:val="000000" w:themeColor="text1"/>
          <w:sz w:val="24"/>
          <w:szCs w:val="24"/>
          <w:lang w:val="en-US"/>
        </w:rPr>
        <w:t>превращения</w:t>
      </w:r>
      <w:proofErr w:type="spellEnd"/>
      <w:r w:rsidR="009D0881" w:rsidRPr="00E90874">
        <w:rPr>
          <w:rFonts w:ascii="Times New Roman" w:hAnsi="Times New Roman" w:cs="Times New Roman"/>
          <w:color w:val="000000" w:themeColor="text1"/>
          <w:sz w:val="24"/>
          <w:szCs w:val="24"/>
          <w:lang w:val="en-US"/>
        </w:rPr>
        <w:t xml:space="preserve"> </w:t>
      </w:r>
      <w:proofErr w:type="spellStart"/>
      <w:r w:rsidR="009D0881" w:rsidRPr="00E90874">
        <w:rPr>
          <w:rFonts w:ascii="Times New Roman" w:hAnsi="Times New Roman" w:cs="Times New Roman"/>
          <w:color w:val="000000" w:themeColor="text1"/>
          <w:sz w:val="24"/>
          <w:szCs w:val="24"/>
          <w:lang w:val="en-US"/>
        </w:rPr>
        <w:t>циклогексана</w:t>
      </w:r>
      <w:proofErr w:type="spellEnd"/>
      <w:r w:rsidR="009D0881">
        <w:rPr>
          <w:rFonts w:ascii="Times New Roman" w:hAnsi="Times New Roman" w:cs="Times New Roman"/>
          <w:color w:val="000000" w:themeColor="text1"/>
          <w:sz w:val="24"/>
          <w:szCs w:val="24"/>
        </w:rPr>
        <w:t xml:space="preserve"> и </w:t>
      </w:r>
      <w:proofErr w:type="spellStart"/>
      <w:r w:rsidR="009D0881">
        <w:rPr>
          <w:rFonts w:ascii="Times New Roman" w:hAnsi="Times New Roman" w:cs="Times New Roman"/>
          <w:color w:val="000000" w:themeColor="text1"/>
          <w:sz w:val="24"/>
          <w:szCs w:val="24"/>
        </w:rPr>
        <w:t>метилциклопентана</w:t>
      </w:r>
      <w:proofErr w:type="spellEnd"/>
      <w:r w:rsidR="006548BA">
        <w:rPr>
          <w:rFonts w:ascii="Times New Roman" w:hAnsi="Times New Roman" w:cs="Times New Roman"/>
          <w:color w:val="000000" w:themeColor="text1"/>
          <w:sz w:val="24"/>
          <w:szCs w:val="24"/>
        </w:rPr>
        <w:t>.</w:t>
      </w:r>
      <w:r w:rsidR="009D0881">
        <w:rPr>
          <w:rFonts w:ascii="Times New Roman" w:hAnsi="Times New Roman" w:cs="Times New Roman"/>
          <w:color w:val="000000" w:themeColor="text1"/>
          <w:sz w:val="24"/>
          <w:szCs w:val="24"/>
        </w:rPr>
        <w:t xml:space="preserve"> П. И </w:t>
      </w:r>
      <w:proofErr w:type="spellStart"/>
      <w:r w:rsidR="009D0881">
        <w:rPr>
          <w:rFonts w:ascii="Times New Roman" w:hAnsi="Times New Roman" w:cs="Times New Roman"/>
          <w:color w:val="000000" w:themeColor="text1"/>
          <w:sz w:val="24"/>
          <w:szCs w:val="24"/>
        </w:rPr>
        <w:t>спо</w:t>
      </w:r>
      <w:r w:rsidRPr="00E90874">
        <w:rPr>
          <w:rFonts w:ascii="Times New Roman" w:hAnsi="Times New Roman" w:cs="Times New Roman"/>
          <w:color w:val="000000" w:themeColor="text1"/>
          <w:sz w:val="24"/>
          <w:szCs w:val="24"/>
        </w:rPr>
        <w:t>л</w:t>
      </w:r>
      <w:r w:rsidR="009D0881">
        <w:rPr>
          <w:rFonts w:ascii="Times New Roman" w:hAnsi="Times New Roman" w:cs="Times New Roman"/>
          <w:color w:val="000000" w:themeColor="text1"/>
          <w:sz w:val="24"/>
          <w:szCs w:val="24"/>
        </w:rPr>
        <w:t>ьзование</w:t>
      </w:r>
      <w:proofErr w:type="spellEnd"/>
      <w:r w:rsidR="009D0881">
        <w:rPr>
          <w:rFonts w:ascii="Times New Roman" w:hAnsi="Times New Roman" w:cs="Times New Roman"/>
          <w:color w:val="000000" w:themeColor="text1"/>
          <w:sz w:val="24"/>
          <w:szCs w:val="24"/>
        </w:rPr>
        <w:t xml:space="preserve"> химических г</w:t>
      </w:r>
      <w:r w:rsidRPr="00E90874">
        <w:rPr>
          <w:rFonts w:ascii="Times New Roman" w:hAnsi="Times New Roman" w:cs="Times New Roman"/>
          <w:color w:val="000000" w:themeColor="text1"/>
          <w:sz w:val="24"/>
          <w:szCs w:val="24"/>
        </w:rPr>
        <w:t>р</w:t>
      </w:r>
      <w:r w:rsidR="009D0881">
        <w:rPr>
          <w:rFonts w:ascii="Times New Roman" w:hAnsi="Times New Roman" w:cs="Times New Roman"/>
          <w:color w:val="000000" w:themeColor="text1"/>
          <w:sz w:val="24"/>
          <w:szCs w:val="24"/>
        </w:rPr>
        <w:t>у</w:t>
      </w:r>
      <w:r w:rsidRPr="00E90874">
        <w:rPr>
          <w:rFonts w:ascii="Times New Roman" w:hAnsi="Times New Roman" w:cs="Times New Roman"/>
          <w:color w:val="000000" w:themeColor="text1"/>
          <w:sz w:val="24"/>
          <w:szCs w:val="24"/>
        </w:rPr>
        <w:t>п</w:t>
      </w:r>
      <w:r w:rsidR="009D0881">
        <w:rPr>
          <w:rFonts w:ascii="Times New Roman" w:hAnsi="Times New Roman" w:cs="Times New Roman"/>
          <w:color w:val="000000" w:themeColor="text1"/>
          <w:sz w:val="24"/>
          <w:szCs w:val="24"/>
        </w:rPr>
        <w:t>пирово</w:t>
      </w:r>
      <w:r w:rsidRPr="00E90874">
        <w:rPr>
          <w:rFonts w:ascii="Times New Roman" w:hAnsi="Times New Roman" w:cs="Times New Roman"/>
          <w:color w:val="000000" w:themeColor="text1"/>
          <w:sz w:val="24"/>
          <w:szCs w:val="24"/>
        </w:rPr>
        <w:t>к основано на объединении</w:t>
      </w:r>
      <w:r w:rsidRPr="00E90874">
        <w:rPr>
          <w:rFonts w:ascii="Times New Roman" w:hAnsi="Times New Roman" w:cs="Times New Roman"/>
          <w:color w:val="000000" w:themeColor="text1"/>
          <w:sz w:val="24"/>
          <w:szCs w:val="24"/>
          <w:lang w:val="en-US"/>
        </w:rPr>
        <w:t> </w:t>
      </w:r>
      <w:proofErr w:type="spellStart"/>
      <w:r w:rsidR="009D0881" w:rsidRPr="00E90874">
        <w:rPr>
          <w:rFonts w:ascii="Times New Roman" w:hAnsi="Times New Roman" w:cs="Times New Roman"/>
          <w:color w:val="000000" w:themeColor="text1"/>
          <w:sz w:val="24"/>
          <w:szCs w:val="24"/>
          <w:lang w:val="en-US"/>
        </w:rPr>
        <w:t>веществ</w:t>
      </w:r>
      <w:proofErr w:type="spellEnd"/>
      <w:r w:rsidR="009D0881" w:rsidRPr="00E90874">
        <w:rPr>
          <w:rFonts w:ascii="Times New Roman" w:hAnsi="Times New Roman" w:cs="Times New Roman"/>
          <w:color w:val="000000" w:themeColor="text1"/>
          <w:sz w:val="24"/>
          <w:szCs w:val="24"/>
          <w:lang w:val="en-US"/>
        </w:rPr>
        <w:t xml:space="preserve"> </w:t>
      </w:r>
      <w:proofErr w:type="spellStart"/>
      <w:r w:rsidR="009D0881" w:rsidRPr="00E90874">
        <w:rPr>
          <w:rFonts w:ascii="Times New Roman" w:hAnsi="Times New Roman" w:cs="Times New Roman"/>
          <w:color w:val="000000" w:themeColor="text1"/>
          <w:sz w:val="24"/>
          <w:szCs w:val="24"/>
          <w:lang w:val="en-US"/>
        </w:rPr>
        <w:t>по</w:t>
      </w:r>
      <w:proofErr w:type="spellEnd"/>
      <w:r w:rsidRPr="00E90874">
        <w:rPr>
          <w:rFonts w:ascii="Times New Roman" w:hAnsi="Times New Roman" w:cs="Times New Roman"/>
          <w:color w:val="000000" w:themeColor="text1"/>
          <w:sz w:val="24"/>
          <w:szCs w:val="24"/>
          <w:lang w:val="en-US"/>
        </w:rPr>
        <w:t> </w:t>
      </w:r>
      <w:proofErr w:type="spellStart"/>
      <w:r w:rsidR="009D0881" w:rsidRPr="00E90874">
        <w:rPr>
          <w:rFonts w:ascii="Times New Roman" w:hAnsi="Times New Roman" w:cs="Times New Roman"/>
          <w:color w:val="000000" w:themeColor="text1"/>
          <w:sz w:val="24"/>
          <w:szCs w:val="24"/>
          <w:lang w:val="en-US"/>
        </w:rPr>
        <w:t>признакам</w:t>
      </w:r>
      <w:proofErr w:type="spellEnd"/>
      <w:r w:rsidR="009D0881" w:rsidRPr="00E90874">
        <w:rPr>
          <w:rFonts w:ascii="Times New Roman" w:hAnsi="Times New Roman" w:cs="Times New Roman"/>
          <w:color w:val="000000" w:themeColor="text1"/>
          <w:sz w:val="24"/>
          <w:szCs w:val="24"/>
          <w:lang w:val="en-US"/>
        </w:rPr>
        <w:t>.</w:t>
      </w:r>
      <w:r w:rsidRPr="00E90874">
        <w:rPr>
          <w:rFonts w:ascii="Times New Roman" w:hAnsi="Times New Roman" w:cs="Times New Roman"/>
          <w:color w:val="000000" w:themeColor="text1"/>
          <w:sz w:val="24"/>
          <w:szCs w:val="24"/>
        </w:rPr>
        <w:t xml:space="preserve"> Так, можно отдельно рассматривать</w:t>
      </w:r>
      <w:r w:rsidRPr="00E90874">
        <w:rPr>
          <w:rFonts w:ascii="Times New Roman" w:hAnsi="Times New Roman" w:cs="Times New Roman"/>
          <w:color w:val="000000" w:themeColor="text1"/>
          <w:sz w:val="24"/>
          <w:szCs w:val="24"/>
          <w:lang w:val="en-US"/>
        </w:rPr>
        <w:t> </w:t>
      </w:r>
      <w:hyperlink r:id="rId209" w:history="1">
        <w:r w:rsidRPr="00E90874">
          <w:rPr>
            <w:rFonts w:ascii="Times New Roman" w:hAnsi="Times New Roman" w:cs="Times New Roman"/>
            <w:color w:val="000000" w:themeColor="text1"/>
            <w:sz w:val="24"/>
            <w:szCs w:val="24"/>
          </w:rPr>
          <w:t>реакции ароматических углеводородов</w:t>
        </w:r>
      </w:hyperlink>
      <w:r w:rsidR="009D0881">
        <w:rPr>
          <w:rFonts w:ascii="Times New Roman" w:hAnsi="Times New Roman" w:cs="Times New Roman"/>
          <w:color w:val="000000" w:themeColor="text1"/>
          <w:sz w:val="24"/>
          <w:szCs w:val="24"/>
        </w:rPr>
        <w:t>, олефинов и т. д.</w:t>
      </w:r>
    </w:p>
    <w:p w:rsidR="009D0881"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Например,</w:t>
      </w:r>
      <w:r w:rsidRPr="00E90874">
        <w:rPr>
          <w:rFonts w:ascii="Times New Roman" w:hAnsi="Times New Roman" w:cs="Times New Roman"/>
          <w:color w:val="000000" w:themeColor="text1"/>
          <w:sz w:val="24"/>
          <w:szCs w:val="24"/>
          <w:lang w:val="en-US"/>
        </w:rPr>
        <w:t> </w:t>
      </w:r>
      <w:r w:rsidR="009D0881" w:rsidRPr="009D0881">
        <w:rPr>
          <w:rFonts w:ascii="Times New Roman" w:hAnsi="Times New Roman" w:cs="Times New Roman"/>
          <w:color w:val="000000" w:themeColor="text1"/>
          <w:sz w:val="24"/>
          <w:szCs w:val="24"/>
        </w:rPr>
        <w:t>фракцию —</w:t>
      </w:r>
      <w:r w:rsidRPr="00E90874">
        <w:rPr>
          <w:rFonts w:ascii="Times New Roman" w:hAnsi="Times New Roman" w:cs="Times New Roman"/>
          <w:color w:val="000000" w:themeColor="text1"/>
          <w:sz w:val="24"/>
          <w:szCs w:val="24"/>
          <w:lang w:val="en-US"/>
        </w:rPr>
        <w:t> </w:t>
      </w:r>
      <w:proofErr w:type="spellStart"/>
      <w:r w:rsidR="009D0881" w:rsidRPr="009D0881">
        <w:rPr>
          <w:rFonts w:ascii="Times New Roman" w:hAnsi="Times New Roman" w:cs="Times New Roman"/>
          <w:color w:val="000000" w:themeColor="text1"/>
          <w:sz w:val="24"/>
          <w:szCs w:val="24"/>
        </w:rPr>
        <w:t>платформинга</w:t>
      </w:r>
      <w:proofErr w:type="spellEnd"/>
      <w:r w:rsidR="009D0881" w:rsidRPr="009D0881">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rPr>
        <w:t xml:space="preserve"> можно представить состоящей из трех обобщенных углеводородов </w:t>
      </w:r>
      <w:proofErr w:type="gramStart"/>
      <w:r w:rsidRPr="00E90874">
        <w:rPr>
          <w:rFonts w:ascii="Times New Roman" w:hAnsi="Times New Roman" w:cs="Times New Roman"/>
          <w:color w:val="000000" w:themeColor="text1"/>
          <w:sz w:val="24"/>
          <w:szCs w:val="24"/>
        </w:rPr>
        <w:t>с одинаковым</w:t>
      </w:r>
      <w:r w:rsidR="009D0881">
        <w:rPr>
          <w:rFonts w:ascii="Times New Roman" w:hAnsi="Times New Roman" w:cs="Times New Roman"/>
          <w:color w:val="000000" w:themeColor="text1"/>
          <w:sz w:val="24"/>
          <w:szCs w:val="24"/>
        </w:rPr>
        <w:t xml:space="preserve"> </w:t>
      </w:r>
      <w:r w:rsidR="009D0881" w:rsidRPr="009D0881">
        <w:rPr>
          <w:rFonts w:ascii="Times New Roman" w:hAnsi="Times New Roman" w:cs="Times New Roman"/>
          <w:color w:val="000000" w:themeColor="text1"/>
          <w:sz w:val="24"/>
          <w:szCs w:val="24"/>
        </w:rPr>
        <w:t>углеродных атомов</w:t>
      </w:r>
      <w:proofErr w:type="gramEnd"/>
      <w:r w:rsidRPr="00E90874">
        <w:rPr>
          <w:rFonts w:ascii="Times New Roman" w:hAnsi="Times New Roman" w:cs="Times New Roman"/>
          <w:color w:val="000000" w:themeColor="text1"/>
          <w:sz w:val="24"/>
          <w:szCs w:val="24"/>
        </w:rPr>
        <w:t xml:space="preserve"> парафинового П, </w:t>
      </w:r>
      <w:r w:rsidRPr="00E90874">
        <w:rPr>
          <w:rFonts w:ascii="Times New Roman" w:hAnsi="Times New Roman" w:cs="Times New Roman"/>
          <w:color w:val="000000" w:themeColor="text1"/>
          <w:sz w:val="24"/>
          <w:szCs w:val="24"/>
        </w:rPr>
        <w:lastRenderedPageBreak/>
        <w:t>нафтенового Н и ароматического А, которые могут претерпевать</w:t>
      </w:r>
      <w:r w:rsidRPr="00E90874">
        <w:rPr>
          <w:rFonts w:ascii="Times New Roman" w:hAnsi="Times New Roman" w:cs="Times New Roman"/>
          <w:color w:val="000000" w:themeColor="text1"/>
          <w:sz w:val="24"/>
          <w:szCs w:val="24"/>
          <w:lang w:val="en-US"/>
        </w:rPr>
        <w:t> </w:t>
      </w:r>
      <w:proofErr w:type="spellStart"/>
      <w:r w:rsidR="009D0881" w:rsidRPr="00E90874">
        <w:rPr>
          <w:rFonts w:ascii="Times New Roman" w:hAnsi="Times New Roman" w:cs="Times New Roman"/>
          <w:color w:val="000000" w:themeColor="text1"/>
          <w:sz w:val="24"/>
          <w:szCs w:val="24"/>
          <w:lang w:val="en-US"/>
        </w:rPr>
        <w:t>превращения</w:t>
      </w:r>
      <w:proofErr w:type="spellEnd"/>
      <w:r w:rsidR="009D0881" w:rsidRPr="00E90874">
        <w:rPr>
          <w:rFonts w:ascii="Times New Roman" w:hAnsi="Times New Roman" w:cs="Times New Roman"/>
          <w:color w:val="000000" w:themeColor="text1"/>
          <w:sz w:val="24"/>
          <w:szCs w:val="24"/>
          <w:lang w:val="en-US"/>
        </w:rPr>
        <w:t>.</w:t>
      </w:r>
      <w:r w:rsidRPr="00E90874">
        <w:rPr>
          <w:rFonts w:ascii="Times New Roman" w:hAnsi="Times New Roman" w:cs="Times New Roman"/>
          <w:color w:val="000000" w:themeColor="text1"/>
          <w:sz w:val="24"/>
          <w:szCs w:val="24"/>
        </w:rPr>
        <w:t xml:space="preserve"> Такой подход позволяет учесть увеличение</w:t>
      </w:r>
      <w:r w:rsidRPr="00E90874">
        <w:rPr>
          <w:rFonts w:ascii="Times New Roman" w:hAnsi="Times New Roman" w:cs="Times New Roman"/>
          <w:color w:val="000000" w:themeColor="text1"/>
          <w:sz w:val="24"/>
          <w:szCs w:val="24"/>
          <w:lang w:val="en-US"/>
        </w:rPr>
        <w:t> </w:t>
      </w:r>
      <w:proofErr w:type="spellStart"/>
      <w:r w:rsidR="009D0881" w:rsidRPr="00E90874">
        <w:rPr>
          <w:rFonts w:ascii="Times New Roman" w:hAnsi="Times New Roman" w:cs="Times New Roman"/>
          <w:color w:val="000000" w:themeColor="text1"/>
          <w:sz w:val="24"/>
          <w:szCs w:val="24"/>
          <w:lang w:val="en-US"/>
        </w:rPr>
        <w:t>углеводородов</w:t>
      </w:r>
      <w:proofErr w:type="spellEnd"/>
      <w:r w:rsidR="009D0881" w:rsidRPr="00E90874">
        <w:rPr>
          <w:rFonts w:ascii="Times New Roman" w:hAnsi="Times New Roman" w:cs="Times New Roman"/>
          <w:color w:val="000000" w:themeColor="text1"/>
          <w:sz w:val="24"/>
          <w:szCs w:val="24"/>
          <w:lang w:val="en-US"/>
        </w:rPr>
        <w:t xml:space="preserve"> в</w:t>
      </w:r>
      <w:r w:rsidRPr="00E90874">
        <w:rPr>
          <w:rFonts w:ascii="Times New Roman" w:hAnsi="Times New Roman" w:cs="Times New Roman"/>
          <w:color w:val="000000" w:themeColor="text1"/>
          <w:sz w:val="24"/>
          <w:szCs w:val="24"/>
        </w:rPr>
        <w:t xml:space="preserve"> бензине в р</w:t>
      </w:r>
      <w:r w:rsidR="009D0881">
        <w:rPr>
          <w:rFonts w:ascii="Times New Roman" w:hAnsi="Times New Roman" w:cs="Times New Roman"/>
          <w:color w:val="000000" w:themeColor="text1"/>
          <w:sz w:val="24"/>
          <w:szCs w:val="24"/>
        </w:rPr>
        <w:t xml:space="preserve">езультате </w:t>
      </w:r>
      <w:proofErr w:type="spellStart"/>
      <w:r w:rsidR="009D0881">
        <w:rPr>
          <w:rFonts w:ascii="Times New Roman" w:hAnsi="Times New Roman" w:cs="Times New Roman"/>
          <w:color w:val="000000" w:themeColor="text1"/>
          <w:sz w:val="24"/>
          <w:szCs w:val="24"/>
        </w:rPr>
        <w:t>платформинга</w:t>
      </w:r>
      <w:proofErr w:type="spellEnd"/>
      <w:r w:rsidR="009D0881">
        <w:rPr>
          <w:rFonts w:ascii="Times New Roman" w:hAnsi="Times New Roman" w:cs="Times New Roman"/>
          <w:color w:val="000000" w:themeColor="text1"/>
          <w:sz w:val="24"/>
          <w:szCs w:val="24"/>
        </w:rPr>
        <w:t>. </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В</w:t>
      </w:r>
      <w:r w:rsidRPr="00E90874">
        <w:rPr>
          <w:rFonts w:ascii="Times New Roman" w:hAnsi="Times New Roman" w:cs="Times New Roman"/>
          <w:color w:val="000000" w:themeColor="text1"/>
          <w:sz w:val="24"/>
          <w:szCs w:val="24"/>
          <w:lang w:val="en-US"/>
        </w:rPr>
        <w:t> </w:t>
      </w:r>
      <w:proofErr w:type="spellStart"/>
      <w:r w:rsidR="009D0881" w:rsidRPr="00E90874">
        <w:rPr>
          <w:rFonts w:ascii="Times New Roman" w:hAnsi="Times New Roman" w:cs="Times New Roman"/>
          <w:color w:val="000000" w:themeColor="text1"/>
          <w:sz w:val="24"/>
          <w:szCs w:val="24"/>
          <w:lang w:val="en-US"/>
        </w:rPr>
        <w:t>модели</w:t>
      </w:r>
      <w:proofErr w:type="spellEnd"/>
      <w:r w:rsidR="009D0881" w:rsidRPr="00E90874">
        <w:rPr>
          <w:rFonts w:ascii="Times New Roman" w:hAnsi="Times New Roman" w:cs="Times New Roman"/>
          <w:color w:val="000000" w:themeColor="text1"/>
          <w:sz w:val="24"/>
          <w:szCs w:val="24"/>
          <w:lang w:val="en-US"/>
        </w:rPr>
        <w:t xml:space="preserve"> </w:t>
      </w:r>
      <w:proofErr w:type="spellStart"/>
      <w:r w:rsidR="009D0881" w:rsidRPr="00E90874">
        <w:rPr>
          <w:rFonts w:ascii="Times New Roman" w:hAnsi="Times New Roman" w:cs="Times New Roman"/>
          <w:color w:val="000000" w:themeColor="text1"/>
          <w:sz w:val="24"/>
          <w:szCs w:val="24"/>
          <w:lang w:val="en-US"/>
        </w:rPr>
        <w:t>кладется</w:t>
      </w:r>
      <w:proofErr w:type="spellEnd"/>
      <w:r w:rsidRPr="00E90874">
        <w:rPr>
          <w:rFonts w:ascii="Times New Roman" w:hAnsi="Times New Roman" w:cs="Times New Roman"/>
          <w:color w:val="000000" w:themeColor="text1"/>
          <w:sz w:val="24"/>
          <w:szCs w:val="24"/>
        </w:rPr>
        <w:t xml:space="preserve"> достаточно подробная</w:t>
      </w:r>
      <w:r w:rsidRPr="00E90874">
        <w:rPr>
          <w:rFonts w:ascii="Times New Roman" w:hAnsi="Times New Roman" w:cs="Times New Roman"/>
          <w:color w:val="000000" w:themeColor="text1"/>
          <w:sz w:val="24"/>
          <w:szCs w:val="24"/>
          <w:lang w:val="en-US"/>
        </w:rPr>
        <w:t> </w:t>
      </w:r>
      <w:proofErr w:type="spellStart"/>
      <w:r w:rsidR="009D0881" w:rsidRPr="00E90874">
        <w:rPr>
          <w:rFonts w:ascii="Times New Roman" w:hAnsi="Times New Roman" w:cs="Times New Roman"/>
          <w:color w:val="000000" w:themeColor="text1"/>
          <w:sz w:val="24"/>
          <w:szCs w:val="24"/>
          <w:lang w:val="en-US"/>
        </w:rPr>
        <w:t>процесса</w:t>
      </w:r>
      <w:proofErr w:type="spellEnd"/>
      <w:r w:rsidR="009D0881" w:rsidRPr="00E90874">
        <w:rPr>
          <w:rFonts w:ascii="Times New Roman" w:hAnsi="Times New Roman" w:cs="Times New Roman"/>
          <w:color w:val="000000" w:themeColor="text1"/>
          <w:sz w:val="24"/>
          <w:szCs w:val="24"/>
          <w:lang w:val="en-US"/>
        </w:rPr>
        <w:t>,</w:t>
      </w:r>
      <w:r w:rsidRPr="00E90874">
        <w:rPr>
          <w:rFonts w:ascii="Times New Roman" w:hAnsi="Times New Roman" w:cs="Times New Roman"/>
          <w:color w:val="000000" w:themeColor="text1"/>
          <w:sz w:val="24"/>
          <w:szCs w:val="24"/>
        </w:rPr>
        <w:t xml:space="preserve"> учитывающая как взаимные превращения углеводородов, так и</w:t>
      </w:r>
      <w:proofErr w:type="spellStart"/>
      <w:r w:rsidR="009D0881" w:rsidRPr="00E90874">
        <w:rPr>
          <w:rFonts w:ascii="Times New Roman" w:hAnsi="Times New Roman" w:cs="Times New Roman"/>
          <w:color w:val="000000" w:themeColor="text1"/>
          <w:sz w:val="24"/>
          <w:szCs w:val="24"/>
          <w:lang w:val="en-US"/>
        </w:rPr>
        <w:t>полимерных</w:t>
      </w:r>
      <w:proofErr w:type="spellEnd"/>
      <w:r w:rsidR="009D0881" w:rsidRPr="00E90874">
        <w:rPr>
          <w:rFonts w:ascii="Times New Roman" w:hAnsi="Times New Roman" w:cs="Times New Roman"/>
          <w:color w:val="000000" w:themeColor="text1"/>
          <w:sz w:val="24"/>
          <w:szCs w:val="24"/>
          <w:lang w:val="en-US"/>
        </w:rPr>
        <w:t xml:space="preserve"> </w:t>
      </w:r>
      <w:proofErr w:type="spellStart"/>
      <w:r w:rsidR="009D0881" w:rsidRPr="00E90874">
        <w:rPr>
          <w:rFonts w:ascii="Times New Roman" w:hAnsi="Times New Roman" w:cs="Times New Roman"/>
          <w:color w:val="000000" w:themeColor="text1"/>
          <w:sz w:val="24"/>
          <w:szCs w:val="24"/>
          <w:lang w:val="en-US"/>
        </w:rPr>
        <w:t>высококипящих</w:t>
      </w:r>
      <w:proofErr w:type="spellEnd"/>
      <w:r w:rsidRPr="00E90874">
        <w:rPr>
          <w:rFonts w:ascii="Times New Roman" w:hAnsi="Times New Roman" w:cs="Times New Roman"/>
          <w:color w:val="000000" w:themeColor="text1"/>
          <w:sz w:val="24"/>
          <w:szCs w:val="24"/>
        </w:rPr>
        <w:t xml:space="preserve"> продуктов и твердых высокоуглеродистых отложений. При этом два последних рассматриваются как кокс. Принимается, что</w:t>
      </w:r>
      <w:r w:rsidRPr="00E90874">
        <w:rPr>
          <w:rFonts w:ascii="Times New Roman" w:hAnsi="Times New Roman" w:cs="Times New Roman"/>
          <w:color w:val="000000" w:themeColor="text1"/>
          <w:sz w:val="24"/>
          <w:szCs w:val="24"/>
          <w:lang w:val="en-US"/>
        </w:rPr>
        <w:t> </w:t>
      </w:r>
      <w:proofErr w:type="spellStart"/>
      <w:r w:rsidR="009D0881" w:rsidRPr="00E90874">
        <w:rPr>
          <w:rFonts w:ascii="Times New Roman" w:hAnsi="Times New Roman" w:cs="Times New Roman"/>
          <w:color w:val="000000" w:themeColor="text1"/>
          <w:sz w:val="24"/>
          <w:szCs w:val="24"/>
          <w:lang w:val="en-US"/>
        </w:rPr>
        <w:t>сырья</w:t>
      </w:r>
      <w:proofErr w:type="spellEnd"/>
      <w:r w:rsidR="009D0881" w:rsidRPr="00E90874">
        <w:rPr>
          <w:rFonts w:ascii="Times New Roman" w:hAnsi="Times New Roman" w:cs="Times New Roman"/>
          <w:color w:val="000000" w:themeColor="text1"/>
          <w:sz w:val="24"/>
          <w:szCs w:val="24"/>
          <w:lang w:val="en-US"/>
        </w:rPr>
        <w:t xml:space="preserve"> в</w:t>
      </w:r>
      <w:r w:rsidRPr="00E90874">
        <w:rPr>
          <w:rFonts w:ascii="Times New Roman" w:hAnsi="Times New Roman" w:cs="Times New Roman"/>
          <w:color w:val="000000" w:themeColor="text1"/>
          <w:sz w:val="24"/>
          <w:szCs w:val="24"/>
        </w:rPr>
        <w:t xml:space="preserve"> каждом классе описывается некоторой</w:t>
      </w:r>
      <w:r w:rsidRPr="00E90874">
        <w:rPr>
          <w:rFonts w:ascii="Times New Roman" w:hAnsi="Times New Roman" w:cs="Times New Roman"/>
          <w:color w:val="000000" w:themeColor="text1"/>
          <w:sz w:val="24"/>
          <w:szCs w:val="24"/>
          <w:lang w:val="en-US"/>
        </w:rPr>
        <w:t> </w:t>
      </w:r>
      <w:proofErr w:type="spellStart"/>
      <w:r w:rsidR="009D0881" w:rsidRPr="00E90874">
        <w:rPr>
          <w:rFonts w:ascii="Times New Roman" w:hAnsi="Times New Roman" w:cs="Times New Roman"/>
          <w:color w:val="000000" w:themeColor="text1"/>
          <w:sz w:val="24"/>
          <w:szCs w:val="24"/>
          <w:lang w:val="en-US"/>
        </w:rPr>
        <w:t>распределения</w:t>
      </w:r>
      <w:proofErr w:type="spellEnd"/>
      <w:r w:rsidR="009D0881" w:rsidRPr="00E90874">
        <w:rPr>
          <w:rFonts w:ascii="Times New Roman" w:hAnsi="Times New Roman" w:cs="Times New Roman"/>
          <w:color w:val="000000" w:themeColor="text1"/>
          <w:sz w:val="24"/>
          <w:szCs w:val="24"/>
          <w:lang w:val="en-US"/>
        </w:rPr>
        <w:t xml:space="preserve"> </w:t>
      </w:r>
      <w:proofErr w:type="spellStart"/>
      <w:r w:rsidR="009D0881" w:rsidRPr="00E90874">
        <w:rPr>
          <w:rFonts w:ascii="Times New Roman" w:hAnsi="Times New Roman" w:cs="Times New Roman"/>
          <w:color w:val="000000" w:themeColor="text1"/>
          <w:sz w:val="24"/>
          <w:szCs w:val="24"/>
          <w:lang w:val="en-US"/>
        </w:rPr>
        <w:t>помассам</w:t>
      </w:r>
      <w:proofErr w:type="spellEnd"/>
      <w:r w:rsidR="009D0881" w:rsidRPr="00E90874">
        <w:rPr>
          <w:rFonts w:ascii="Times New Roman" w:hAnsi="Times New Roman" w:cs="Times New Roman"/>
          <w:color w:val="000000" w:themeColor="text1"/>
          <w:sz w:val="24"/>
          <w:szCs w:val="24"/>
          <w:lang w:val="en-US"/>
        </w:rPr>
        <w:t xml:space="preserve"> </w:t>
      </w:r>
      <w:proofErr w:type="spellStart"/>
      <w:r w:rsidR="009D0881" w:rsidRPr="00E90874">
        <w:rPr>
          <w:rFonts w:ascii="Times New Roman" w:hAnsi="Times New Roman" w:cs="Times New Roman"/>
          <w:color w:val="000000" w:themeColor="text1"/>
          <w:sz w:val="24"/>
          <w:szCs w:val="24"/>
          <w:lang w:val="en-US"/>
        </w:rPr>
        <w:t>или</w:t>
      </w:r>
      <w:proofErr w:type="spellEnd"/>
      <w:r w:rsidRPr="00E90874">
        <w:rPr>
          <w:rFonts w:ascii="Times New Roman" w:hAnsi="Times New Roman" w:cs="Times New Roman"/>
          <w:color w:val="000000" w:themeColor="text1"/>
          <w:sz w:val="24"/>
          <w:szCs w:val="24"/>
        </w:rPr>
        <w:t xml:space="preserve"> коррелирующей с ней величиной, </w:t>
      </w:r>
      <w:r w:rsidR="009D0881" w:rsidRPr="00E90874">
        <w:rPr>
          <w:rFonts w:ascii="Times New Roman" w:hAnsi="Times New Roman" w:cs="Times New Roman"/>
          <w:color w:val="000000" w:themeColor="text1"/>
          <w:sz w:val="24"/>
          <w:szCs w:val="24"/>
        </w:rPr>
        <w:t>например,</w:t>
      </w:r>
      <w:r w:rsidRPr="00E90874">
        <w:rPr>
          <w:rFonts w:ascii="Times New Roman" w:hAnsi="Times New Roman" w:cs="Times New Roman"/>
          <w:color w:val="000000" w:themeColor="text1"/>
          <w:sz w:val="24"/>
          <w:szCs w:val="24"/>
        </w:rPr>
        <w:t xml:space="preserve"> ИТК- </w:t>
      </w:r>
      <w:r w:rsidR="009D0881" w:rsidRPr="00E90874">
        <w:rPr>
          <w:rFonts w:ascii="Times New Roman" w:hAnsi="Times New Roman" w:cs="Times New Roman"/>
          <w:color w:val="000000" w:themeColor="text1"/>
          <w:sz w:val="24"/>
          <w:szCs w:val="24"/>
        </w:rPr>
        <w:t>Исследования,</w:t>
      </w:r>
      <w:r w:rsidRPr="00E90874">
        <w:rPr>
          <w:rFonts w:ascii="Times New Roman" w:hAnsi="Times New Roman" w:cs="Times New Roman"/>
          <w:color w:val="000000" w:themeColor="text1"/>
          <w:sz w:val="24"/>
          <w:szCs w:val="24"/>
        </w:rPr>
        <w:t xml:space="preserve"> </w:t>
      </w:r>
      <w:r w:rsidR="009D0881" w:rsidRPr="00E90874">
        <w:rPr>
          <w:rFonts w:ascii="Times New Roman" w:hAnsi="Times New Roman" w:cs="Times New Roman"/>
          <w:color w:val="000000" w:themeColor="text1"/>
          <w:sz w:val="24"/>
          <w:szCs w:val="24"/>
        </w:rPr>
        <w:t>показали,</w:t>
      </w:r>
      <w:r w:rsidRPr="00E90874">
        <w:rPr>
          <w:rFonts w:ascii="Times New Roman" w:hAnsi="Times New Roman" w:cs="Times New Roman"/>
          <w:color w:val="000000" w:themeColor="text1"/>
          <w:sz w:val="24"/>
          <w:szCs w:val="24"/>
        </w:rPr>
        <w:t xml:space="preserve"> что</w:t>
      </w:r>
      <w:r w:rsidRPr="00E90874">
        <w:rPr>
          <w:rFonts w:ascii="Times New Roman" w:hAnsi="Times New Roman" w:cs="Times New Roman"/>
          <w:color w:val="000000" w:themeColor="text1"/>
          <w:sz w:val="24"/>
          <w:szCs w:val="24"/>
          <w:lang w:val="en-US"/>
        </w:rPr>
        <w:t> </w:t>
      </w:r>
      <w:hyperlink r:id="rId210" w:history="1">
        <w:r w:rsidRPr="00E90874">
          <w:rPr>
            <w:rFonts w:ascii="Times New Roman" w:hAnsi="Times New Roman" w:cs="Times New Roman"/>
            <w:color w:val="000000" w:themeColor="text1"/>
            <w:sz w:val="24"/>
            <w:szCs w:val="24"/>
          </w:rPr>
          <w:t>зависимость содержания</w:t>
        </w:r>
      </w:hyperlink>
      <w:r w:rsidRPr="00E90874">
        <w:rPr>
          <w:rFonts w:ascii="Times New Roman" w:hAnsi="Times New Roman" w:cs="Times New Roman"/>
          <w:color w:val="000000" w:themeColor="text1"/>
          <w:sz w:val="24"/>
          <w:szCs w:val="24"/>
        </w:rPr>
        <w:t xml:space="preserve"> углеводородов</w:t>
      </w:r>
    </w:p>
    <w:p w:rsidR="009D0881"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Ход превращения</w:t>
      </w:r>
      <w:r w:rsidRPr="00E90874">
        <w:rPr>
          <w:rFonts w:ascii="Times New Roman" w:hAnsi="Times New Roman" w:cs="Times New Roman"/>
          <w:color w:val="000000" w:themeColor="text1"/>
          <w:sz w:val="24"/>
          <w:szCs w:val="24"/>
          <w:lang w:val="en-US"/>
        </w:rPr>
        <w:t> </w:t>
      </w:r>
      <w:proofErr w:type="spellStart"/>
      <w:r w:rsidR="009D0881" w:rsidRPr="00E90874">
        <w:rPr>
          <w:rFonts w:ascii="Times New Roman" w:hAnsi="Times New Roman" w:cs="Times New Roman"/>
          <w:color w:val="000000" w:themeColor="text1"/>
          <w:sz w:val="24"/>
          <w:szCs w:val="24"/>
          <w:lang w:val="en-US"/>
        </w:rPr>
        <w:t>углеводородов</w:t>
      </w:r>
      <w:proofErr w:type="spellEnd"/>
      <w:r w:rsidR="009D0881" w:rsidRPr="00E90874">
        <w:rPr>
          <w:rFonts w:ascii="Times New Roman" w:hAnsi="Times New Roman" w:cs="Times New Roman"/>
          <w:color w:val="000000" w:themeColor="text1"/>
          <w:sz w:val="24"/>
          <w:szCs w:val="24"/>
          <w:lang w:val="en-US"/>
        </w:rPr>
        <w:t xml:space="preserve"> </w:t>
      </w:r>
      <w:proofErr w:type="spellStart"/>
      <w:r w:rsidR="009D0881" w:rsidRPr="00E90874">
        <w:rPr>
          <w:rFonts w:ascii="Times New Roman" w:hAnsi="Times New Roman" w:cs="Times New Roman"/>
          <w:color w:val="000000" w:themeColor="text1"/>
          <w:sz w:val="24"/>
          <w:szCs w:val="24"/>
          <w:lang w:val="en-US"/>
        </w:rPr>
        <w:t>можно</w:t>
      </w:r>
      <w:proofErr w:type="spellEnd"/>
      <w:r w:rsidRPr="00E90874">
        <w:rPr>
          <w:rFonts w:ascii="Times New Roman" w:hAnsi="Times New Roman" w:cs="Times New Roman"/>
          <w:color w:val="000000" w:themeColor="text1"/>
          <w:sz w:val="24"/>
          <w:szCs w:val="24"/>
        </w:rPr>
        <w:t xml:space="preserve"> представить как</w:t>
      </w:r>
      <w:proofErr w:type="spellStart"/>
      <w:r w:rsidR="009D0881" w:rsidRPr="00E90874">
        <w:rPr>
          <w:rFonts w:ascii="Times New Roman" w:hAnsi="Times New Roman" w:cs="Times New Roman"/>
          <w:color w:val="000000" w:themeColor="text1"/>
          <w:sz w:val="24"/>
          <w:szCs w:val="24"/>
          <w:lang w:val="en-US"/>
        </w:rPr>
        <w:t>цепь</w:t>
      </w:r>
      <w:proofErr w:type="spellEnd"/>
      <w:r w:rsidR="009D0881" w:rsidRPr="00E90874">
        <w:rPr>
          <w:rFonts w:ascii="Times New Roman" w:hAnsi="Times New Roman" w:cs="Times New Roman"/>
          <w:color w:val="000000" w:themeColor="text1"/>
          <w:sz w:val="24"/>
          <w:szCs w:val="24"/>
          <w:lang w:val="en-US"/>
        </w:rPr>
        <w:t>.</w:t>
      </w:r>
      <w:r w:rsidRPr="00E90874">
        <w:rPr>
          <w:rFonts w:ascii="Times New Roman" w:hAnsi="Times New Roman" w:cs="Times New Roman"/>
          <w:color w:val="000000" w:themeColor="text1"/>
          <w:sz w:val="24"/>
          <w:szCs w:val="24"/>
        </w:rPr>
        <w:t xml:space="preserve"> Это означает, что</w:t>
      </w:r>
      <w:r w:rsidRPr="00E90874">
        <w:rPr>
          <w:rFonts w:ascii="Times New Roman" w:hAnsi="Times New Roman" w:cs="Times New Roman"/>
          <w:color w:val="000000" w:themeColor="text1"/>
          <w:sz w:val="24"/>
          <w:szCs w:val="24"/>
          <w:lang w:val="en-US"/>
        </w:rPr>
        <w:t> </w:t>
      </w:r>
      <w:proofErr w:type="spellStart"/>
      <w:r w:rsidR="009D0881" w:rsidRPr="00E90874">
        <w:rPr>
          <w:rFonts w:ascii="Times New Roman" w:hAnsi="Times New Roman" w:cs="Times New Roman"/>
          <w:color w:val="000000" w:themeColor="text1"/>
          <w:sz w:val="24"/>
          <w:szCs w:val="24"/>
          <w:lang w:val="en-US"/>
        </w:rPr>
        <w:t>системы</w:t>
      </w:r>
      <w:proofErr w:type="spellEnd"/>
      <w:r w:rsidR="009D0881" w:rsidRPr="00E90874">
        <w:rPr>
          <w:rFonts w:ascii="Times New Roman" w:hAnsi="Times New Roman" w:cs="Times New Roman"/>
          <w:color w:val="000000" w:themeColor="text1"/>
          <w:sz w:val="24"/>
          <w:szCs w:val="24"/>
          <w:lang w:val="en-US"/>
        </w:rPr>
        <w:t xml:space="preserve"> в</w:t>
      </w:r>
      <w:r w:rsidRPr="00E90874">
        <w:rPr>
          <w:rFonts w:ascii="Times New Roman" w:hAnsi="Times New Roman" w:cs="Times New Roman"/>
          <w:color w:val="000000" w:themeColor="text1"/>
          <w:sz w:val="24"/>
          <w:szCs w:val="24"/>
        </w:rPr>
        <w:t xml:space="preserve"> данный момент времени или, </w:t>
      </w:r>
      <w:r w:rsidR="009D0881" w:rsidRPr="00E90874">
        <w:rPr>
          <w:rFonts w:ascii="Times New Roman" w:hAnsi="Times New Roman" w:cs="Times New Roman"/>
          <w:color w:val="000000" w:themeColor="text1"/>
          <w:sz w:val="24"/>
          <w:szCs w:val="24"/>
        </w:rPr>
        <w:t>что-то</w:t>
      </w:r>
      <w:r w:rsidRPr="00E90874">
        <w:rPr>
          <w:rFonts w:ascii="Times New Roman" w:hAnsi="Times New Roman" w:cs="Times New Roman"/>
          <w:color w:val="000000" w:themeColor="text1"/>
          <w:sz w:val="24"/>
          <w:szCs w:val="24"/>
        </w:rPr>
        <w:t xml:space="preserve"> же, в данной точке по координате реактора полностью определяет вероятность ее состояния в следующий момент времени или следующей точке реактора. В соответствии со стохастической трактовкой</w:t>
      </w:r>
      <w:proofErr w:type="spellStart"/>
      <w:r w:rsidR="009D0881" w:rsidRPr="00E90874">
        <w:rPr>
          <w:rFonts w:ascii="Times New Roman" w:hAnsi="Times New Roman" w:cs="Times New Roman"/>
          <w:color w:val="000000" w:themeColor="text1"/>
          <w:sz w:val="24"/>
          <w:szCs w:val="24"/>
          <w:lang w:val="en-US"/>
        </w:rPr>
        <w:t>реакций</w:t>
      </w:r>
      <w:proofErr w:type="spellEnd"/>
      <w:r w:rsidR="009D0881" w:rsidRPr="00E90874">
        <w:rPr>
          <w:rFonts w:ascii="Times New Roman" w:hAnsi="Times New Roman" w:cs="Times New Roman"/>
          <w:color w:val="000000" w:themeColor="text1"/>
          <w:sz w:val="24"/>
          <w:szCs w:val="24"/>
          <w:lang w:val="en-US"/>
        </w:rPr>
        <w:t xml:space="preserve"> </w:t>
      </w:r>
      <w:proofErr w:type="spellStart"/>
      <w:r w:rsidR="009D0881" w:rsidRPr="00E90874">
        <w:rPr>
          <w:rFonts w:ascii="Times New Roman" w:hAnsi="Times New Roman" w:cs="Times New Roman"/>
          <w:color w:val="000000" w:themeColor="text1"/>
          <w:sz w:val="24"/>
          <w:szCs w:val="24"/>
          <w:lang w:val="en-US"/>
        </w:rPr>
        <w:t>соотношение</w:t>
      </w:r>
      <w:proofErr w:type="spellEnd"/>
      <w:r w:rsidR="009D0881" w:rsidRPr="00E90874">
        <w:rPr>
          <w:rFonts w:ascii="Times New Roman" w:hAnsi="Times New Roman" w:cs="Times New Roman"/>
          <w:color w:val="000000" w:themeColor="text1"/>
          <w:sz w:val="24"/>
          <w:szCs w:val="24"/>
        </w:rPr>
        <w:t xml:space="preserve"> </w:t>
      </w:r>
      <w:proofErr w:type="spellStart"/>
      <w:r w:rsidR="009D0881" w:rsidRPr="00E90874">
        <w:rPr>
          <w:rFonts w:ascii="Times New Roman" w:hAnsi="Times New Roman" w:cs="Times New Roman"/>
          <w:color w:val="000000" w:themeColor="text1"/>
          <w:sz w:val="24"/>
          <w:szCs w:val="24"/>
          <w:lang w:val="en-US"/>
        </w:rPr>
        <w:t>взаимных</w:t>
      </w:r>
      <w:proofErr w:type="spellEnd"/>
      <w:r w:rsidRPr="00E90874">
        <w:rPr>
          <w:rFonts w:ascii="Times New Roman" w:hAnsi="Times New Roman" w:cs="Times New Roman"/>
          <w:color w:val="000000" w:themeColor="text1"/>
          <w:sz w:val="24"/>
          <w:szCs w:val="24"/>
        </w:rPr>
        <w:t xml:space="preserve"> превращений углеводородов идентично</w:t>
      </w:r>
      <w:r w:rsidRPr="00E90874">
        <w:rPr>
          <w:rFonts w:ascii="Times New Roman" w:hAnsi="Times New Roman" w:cs="Times New Roman"/>
          <w:color w:val="000000" w:themeColor="text1"/>
          <w:sz w:val="24"/>
          <w:szCs w:val="24"/>
          <w:lang w:val="en-US"/>
        </w:rPr>
        <w:t> </w:t>
      </w:r>
      <w:proofErr w:type="spellStart"/>
      <w:r w:rsidR="009D0881" w:rsidRPr="00E90874">
        <w:rPr>
          <w:rFonts w:ascii="Times New Roman" w:hAnsi="Times New Roman" w:cs="Times New Roman"/>
          <w:color w:val="000000" w:themeColor="text1"/>
          <w:sz w:val="24"/>
          <w:szCs w:val="24"/>
          <w:lang w:val="en-US"/>
        </w:rPr>
        <w:t>превращений</w:t>
      </w:r>
      <w:proofErr w:type="spellEnd"/>
      <w:r w:rsidR="009D0881" w:rsidRPr="00E90874">
        <w:rPr>
          <w:rFonts w:ascii="Times New Roman" w:hAnsi="Times New Roman" w:cs="Times New Roman"/>
          <w:color w:val="000000" w:themeColor="text1"/>
          <w:sz w:val="24"/>
          <w:szCs w:val="24"/>
          <w:lang w:val="en-US"/>
        </w:rPr>
        <w:t xml:space="preserve"> </w:t>
      </w:r>
      <w:proofErr w:type="spellStart"/>
      <w:r w:rsidR="009D0881" w:rsidRPr="00E90874">
        <w:rPr>
          <w:rFonts w:ascii="Times New Roman" w:hAnsi="Times New Roman" w:cs="Times New Roman"/>
          <w:color w:val="000000" w:themeColor="text1"/>
          <w:sz w:val="24"/>
          <w:szCs w:val="24"/>
          <w:lang w:val="en-US"/>
        </w:rPr>
        <w:t>при</w:t>
      </w:r>
      <w:proofErr w:type="spellEnd"/>
      <w:r w:rsidRPr="00E90874">
        <w:rPr>
          <w:rFonts w:ascii="Times New Roman" w:hAnsi="Times New Roman" w:cs="Times New Roman"/>
          <w:color w:val="000000" w:themeColor="text1"/>
          <w:sz w:val="24"/>
          <w:szCs w:val="24"/>
        </w:rPr>
        <w:t xml:space="preserve"> равной структуре описывающих их уравнений. Тогда для решения поставленной</w:t>
      </w:r>
      <w:r w:rsidRPr="00E90874">
        <w:rPr>
          <w:rFonts w:ascii="Times New Roman" w:hAnsi="Times New Roman" w:cs="Times New Roman"/>
          <w:color w:val="000000" w:themeColor="text1"/>
          <w:sz w:val="24"/>
          <w:szCs w:val="24"/>
          <w:lang w:val="en-US"/>
        </w:rPr>
        <w:t> </w:t>
      </w:r>
      <w:hyperlink r:id="rId211" w:history="1">
        <w:r w:rsidRPr="00E90874">
          <w:rPr>
            <w:rFonts w:ascii="Times New Roman" w:hAnsi="Times New Roman" w:cs="Times New Roman"/>
            <w:color w:val="000000" w:themeColor="text1"/>
            <w:sz w:val="24"/>
            <w:szCs w:val="24"/>
          </w:rPr>
          <w:t>задачи значения</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hyperlink r:id="rId212" w:history="1">
        <w:r w:rsidRPr="00E90874">
          <w:rPr>
            <w:rFonts w:ascii="Times New Roman" w:hAnsi="Times New Roman" w:cs="Times New Roman"/>
            <w:color w:val="000000" w:themeColor="text1"/>
            <w:sz w:val="24"/>
            <w:szCs w:val="24"/>
          </w:rPr>
          <w:t>переходных вероятностей</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(вероятностей взаимных превращений углеводородов) должны</w:t>
      </w:r>
      <w:r w:rsidRPr="00E90874">
        <w:rPr>
          <w:rFonts w:ascii="Times New Roman" w:hAnsi="Times New Roman" w:cs="Times New Roman"/>
          <w:color w:val="000000" w:themeColor="text1"/>
          <w:sz w:val="24"/>
          <w:szCs w:val="24"/>
          <w:lang w:val="en-US"/>
        </w:rPr>
        <w:t> </w:t>
      </w:r>
      <w:hyperlink r:id="rId213" w:history="1">
        <w:r w:rsidRPr="00E90874">
          <w:rPr>
            <w:rFonts w:ascii="Times New Roman" w:hAnsi="Times New Roman" w:cs="Times New Roman"/>
            <w:color w:val="000000" w:themeColor="text1"/>
            <w:sz w:val="24"/>
            <w:szCs w:val="24"/>
          </w:rPr>
          <w:t>описываться функцией</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от</w:t>
      </w:r>
      <w:r w:rsidRPr="00E90874">
        <w:rPr>
          <w:rFonts w:ascii="Times New Roman" w:hAnsi="Times New Roman" w:cs="Times New Roman"/>
          <w:color w:val="000000" w:themeColor="text1"/>
          <w:sz w:val="24"/>
          <w:szCs w:val="24"/>
          <w:lang w:val="en-US"/>
        </w:rPr>
        <w:t> </w:t>
      </w:r>
      <w:hyperlink r:id="rId214" w:history="1">
        <w:r w:rsidRPr="00E90874">
          <w:rPr>
            <w:rFonts w:ascii="Times New Roman" w:hAnsi="Times New Roman" w:cs="Times New Roman"/>
            <w:color w:val="000000" w:themeColor="text1"/>
            <w:sz w:val="24"/>
            <w:szCs w:val="24"/>
          </w:rPr>
          <w:t>молекулярной массы</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в каждом</w:t>
      </w:r>
      <w:r w:rsidRPr="00E90874">
        <w:rPr>
          <w:rFonts w:ascii="Times New Roman" w:hAnsi="Times New Roman" w:cs="Times New Roman"/>
          <w:color w:val="000000" w:themeColor="text1"/>
          <w:sz w:val="24"/>
          <w:szCs w:val="24"/>
          <w:lang w:val="en-US"/>
        </w:rPr>
        <w:t> </w:t>
      </w:r>
      <w:hyperlink r:id="rId215" w:history="1">
        <w:r w:rsidRPr="00E90874">
          <w:rPr>
            <w:rFonts w:ascii="Times New Roman" w:hAnsi="Times New Roman" w:cs="Times New Roman"/>
            <w:color w:val="000000" w:themeColor="text1"/>
            <w:sz w:val="24"/>
            <w:szCs w:val="24"/>
          </w:rPr>
          <w:t>классе углеводородов</w:t>
        </w:r>
      </w:hyperlink>
      <w:r w:rsidRPr="00E90874">
        <w:rPr>
          <w:rFonts w:ascii="Times New Roman" w:hAnsi="Times New Roman" w:cs="Times New Roman"/>
          <w:color w:val="000000" w:themeColor="text1"/>
          <w:sz w:val="24"/>
          <w:szCs w:val="24"/>
        </w:rPr>
        <w:t xml:space="preserve"> , а для</w:t>
      </w:r>
      <w:r w:rsidRPr="00E90874">
        <w:rPr>
          <w:rFonts w:ascii="Times New Roman" w:hAnsi="Times New Roman" w:cs="Times New Roman"/>
          <w:color w:val="000000" w:themeColor="text1"/>
          <w:sz w:val="24"/>
          <w:szCs w:val="24"/>
          <w:lang w:val="en-US"/>
        </w:rPr>
        <w:t> </w:t>
      </w:r>
      <w:hyperlink r:id="rId216" w:history="1">
        <w:r w:rsidRPr="00E90874">
          <w:rPr>
            <w:rFonts w:ascii="Times New Roman" w:hAnsi="Times New Roman" w:cs="Times New Roman"/>
            <w:color w:val="000000" w:themeColor="text1"/>
            <w:sz w:val="24"/>
            <w:szCs w:val="24"/>
          </w:rPr>
          <w:t>машинных расчетов</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такая зависимость может</w:t>
      </w:r>
      <w:r w:rsidR="009D0881">
        <w:rPr>
          <w:rFonts w:ascii="Times New Roman" w:hAnsi="Times New Roman" w:cs="Times New Roman"/>
          <w:color w:val="000000" w:themeColor="text1"/>
          <w:sz w:val="24"/>
          <w:szCs w:val="24"/>
        </w:rPr>
        <w:t xml:space="preserve"> быть дана в виде таблицы.</w:t>
      </w:r>
    </w:p>
    <w:p w:rsidR="009D0881"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 xml:space="preserve">Выяснение условий взаимных превращений углеводородов, смол и </w:t>
      </w:r>
      <w:proofErr w:type="spellStart"/>
      <w:r w:rsidRPr="00E90874">
        <w:rPr>
          <w:rFonts w:ascii="Times New Roman" w:hAnsi="Times New Roman" w:cs="Times New Roman"/>
          <w:color w:val="000000" w:themeColor="text1"/>
          <w:sz w:val="24"/>
          <w:szCs w:val="24"/>
        </w:rPr>
        <w:t>асфальтенов</w:t>
      </w:r>
      <w:proofErr w:type="spellEnd"/>
      <w:r w:rsidRPr="00E90874">
        <w:rPr>
          <w:rFonts w:ascii="Times New Roman" w:hAnsi="Times New Roman" w:cs="Times New Roman"/>
          <w:color w:val="000000" w:themeColor="text1"/>
          <w:sz w:val="24"/>
          <w:szCs w:val="24"/>
        </w:rPr>
        <w:t>, включая качественное и</w:t>
      </w:r>
      <w:r w:rsidRPr="00E90874">
        <w:rPr>
          <w:rFonts w:ascii="Times New Roman" w:hAnsi="Times New Roman" w:cs="Times New Roman"/>
          <w:color w:val="000000" w:themeColor="text1"/>
          <w:sz w:val="24"/>
          <w:szCs w:val="24"/>
          <w:lang w:val="en-US"/>
        </w:rPr>
        <w:t> </w:t>
      </w:r>
      <w:hyperlink r:id="rId217" w:history="1">
        <w:r w:rsidRPr="00E90874">
          <w:rPr>
            <w:rFonts w:ascii="Times New Roman" w:hAnsi="Times New Roman" w:cs="Times New Roman"/>
            <w:color w:val="000000" w:themeColor="text1"/>
            <w:sz w:val="24"/>
            <w:szCs w:val="24"/>
          </w:rPr>
          <w:t>количественное сопоставление</w:t>
        </w:r>
      </w:hyperlink>
      <w:r w:rsidRPr="00E90874">
        <w:rPr>
          <w:rFonts w:ascii="Times New Roman" w:hAnsi="Times New Roman" w:cs="Times New Roman"/>
          <w:color w:val="000000" w:themeColor="text1"/>
          <w:sz w:val="24"/>
          <w:szCs w:val="24"/>
        </w:rPr>
        <w:t xml:space="preserve"> состава</w:t>
      </w:r>
      <w:r w:rsidRPr="00E90874">
        <w:rPr>
          <w:rFonts w:ascii="Times New Roman" w:hAnsi="Times New Roman" w:cs="Times New Roman"/>
          <w:color w:val="000000" w:themeColor="text1"/>
          <w:sz w:val="24"/>
          <w:szCs w:val="24"/>
          <w:lang w:val="en-US"/>
        </w:rPr>
        <w:t> </w:t>
      </w:r>
      <w:hyperlink r:id="rId218" w:history="1">
        <w:r w:rsidRPr="00E90874">
          <w:rPr>
            <w:rFonts w:ascii="Times New Roman" w:hAnsi="Times New Roman" w:cs="Times New Roman"/>
            <w:color w:val="000000" w:themeColor="text1"/>
            <w:sz w:val="24"/>
            <w:szCs w:val="24"/>
          </w:rPr>
          <w:t>исходных смесей</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w:t>
      </w:r>
      <w:hyperlink r:id="rId219" w:history="1">
        <w:r w:rsidRPr="00E90874">
          <w:rPr>
            <w:rFonts w:ascii="Times New Roman" w:hAnsi="Times New Roman" w:cs="Times New Roman"/>
            <w:color w:val="000000" w:themeColor="text1"/>
            <w:sz w:val="24"/>
            <w:szCs w:val="24"/>
          </w:rPr>
          <w:t>остаточных нефтепродуктов</w:t>
        </w:r>
      </w:hyperlink>
      <w:r w:rsidRPr="00E90874">
        <w:rPr>
          <w:rFonts w:ascii="Times New Roman" w:hAnsi="Times New Roman" w:cs="Times New Roman"/>
          <w:color w:val="000000" w:themeColor="text1"/>
          <w:sz w:val="24"/>
          <w:szCs w:val="24"/>
        </w:rPr>
        <w:t xml:space="preserve"> ) и</w:t>
      </w:r>
      <w:r w:rsidRPr="00E90874">
        <w:rPr>
          <w:rFonts w:ascii="Times New Roman" w:hAnsi="Times New Roman" w:cs="Times New Roman"/>
          <w:color w:val="000000" w:themeColor="text1"/>
          <w:sz w:val="24"/>
          <w:szCs w:val="24"/>
          <w:lang w:val="en-US"/>
        </w:rPr>
        <w:t> </w:t>
      </w:r>
      <w:hyperlink r:id="rId220" w:history="1">
        <w:r w:rsidRPr="00E90874">
          <w:rPr>
            <w:rFonts w:ascii="Times New Roman" w:hAnsi="Times New Roman" w:cs="Times New Roman"/>
            <w:color w:val="000000" w:themeColor="text1"/>
            <w:sz w:val="24"/>
            <w:szCs w:val="24"/>
          </w:rPr>
          <w:t>конечных продуктов</w:t>
        </w:r>
      </w:hyperlink>
      <w:r w:rsidRPr="00E90874">
        <w:rPr>
          <w:rFonts w:ascii="Times New Roman" w:hAnsi="Times New Roman" w:cs="Times New Roman"/>
          <w:color w:val="000000" w:themeColor="text1"/>
          <w:sz w:val="24"/>
          <w:szCs w:val="24"/>
        </w:rPr>
        <w:t xml:space="preserve"> ,— с целью установления генетической.,</w:t>
      </w:r>
      <w:r w:rsidRPr="00E90874">
        <w:rPr>
          <w:rFonts w:ascii="Times New Roman" w:hAnsi="Times New Roman" w:cs="Times New Roman"/>
          <w:color w:val="000000" w:themeColor="text1"/>
          <w:sz w:val="24"/>
          <w:szCs w:val="24"/>
          <w:lang w:val="en-US"/>
        </w:rPr>
        <w:t> </w:t>
      </w:r>
      <w:hyperlink r:id="rId221" w:history="1">
        <w:r w:rsidRPr="00E90874">
          <w:rPr>
            <w:rFonts w:ascii="Times New Roman" w:hAnsi="Times New Roman" w:cs="Times New Roman"/>
            <w:color w:val="000000" w:themeColor="text1"/>
            <w:sz w:val="24"/>
            <w:szCs w:val="24"/>
          </w:rPr>
          <w:t>связи между</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009D0881">
        <w:rPr>
          <w:rFonts w:ascii="Times New Roman" w:hAnsi="Times New Roman" w:cs="Times New Roman"/>
          <w:color w:val="000000" w:themeColor="text1"/>
          <w:sz w:val="24"/>
          <w:szCs w:val="24"/>
        </w:rPr>
        <w:t>этими компонентами.</w:t>
      </w:r>
    </w:p>
    <w:p w:rsidR="009D0881" w:rsidRDefault="00E90874" w:rsidP="00E90874">
      <w:pPr>
        <w:spacing w:after="0"/>
        <w:ind w:firstLine="709"/>
        <w:jc w:val="both"/>
        <w:rPr>
          <w:rFonts w:ascii="Times New Roman" w:hAnsi="Times New Roman" w:cs="Times New Roman"/>
          <w:color w:val="000000" w:themeColor="text1"/>
          <w:sz w:val="24"/>
          <w:szCs w:val="24"/>
        </w:rPr>
      </w:pPr>
      <w:hyperlink r:id="rId222" w:history="1">
        <w:r w:rsidRPr="00E90874">
          <w:rPr>
            <w:rFonts w:ascii="Times New Roman" w:hAnsi="Times New Roman" w:cs="Times New Roman"/>
            <w:color w:val="000000" w:themeColor="text1"/>
            <w:sz w:val="24"/>
            <w:szCs w:val="24"/>
          </w:rPr>
          <w:t>Образование основной массы</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нефти и</w:t>
      </w:r>
      <w:r w:rsidRPr="00E90874">
        <w:rPr>
          <w:rFonts w:ascii="Times New Roman" w:hAnsi="Times New Roman" w:cs="Times New Roman"/>
          <w:color w:val="000000" w:themeColor="text1"/>
          <w:sz w:val="24"/>
          <w:szCs w:val="24"/>
          <w:lang w:val="en-US"/>
        </w:rPr>
        <w:t> </w:t>
      </w:r>
      <w:hyperlink r:id="rId223" w:history="1">
        <w:r w:rsidRPr="00E90874">
          <w:rPr>
            <w:rFonts w:ascii="Times New Roman" w:hAnsi="Times New Roman" w:cs="Times New Roman"/>
            <w:color w:val="000000" w:themeColor="text1"/>
            <w:sz w:val="24"/>
            <w:szCs w:val="24"/>
          </w:rPr>
          <w:t>углеводородного газа</w:t>
        </w:r>
      </w:hyperlink>
      <w:r w:rsidRPr="00E90874">
        <w:rPr>
          <w:rFonts w:ascii="Times New Roman" w:hAnsi="Times New Roman" w:cs="Times New Roman"/>
          <w:color w:val="000000" w:themeColor="text1"/>
          <w:sz w:val="24"/>
          <w:szCs w:val="24"/>
        </w:rPr>
        <w:t xml:space="preserve"> происходит в термокаталитической зоне за счет</w:t>
      </w:r>
      <w:r w:rsidRPr="00E90874">
        <w:rPr>
          <w:rFonts w:ascii="Times New Roman" w:hAnsi="Times New Roman" w:cs="Times New Roman"/>
          <w:color w:val="000000" w:themeColor="text1"/>
          <w:sz w:val="24"/>
          <w:szCs w:val="24"/>
          <w:lang w:val="en-US"/>
        </w:rPr>
        <w:t> </w:t>
      </w:r>
      <w:hyperlink r:id="rId224" w:history="1">
        <w:r w:rsidRPr="00E90874">
          <w:rPr>
            <w:rFonts w:ascii="Times New Roman" w:hAnsi="Times New Roman" w:cs="Times New Roman"/>
            <w:color w:val="000000" w:themeColor="text1"/>
            <w:sz w:val="24"/>
            <w:szCs w:val="24"/>
          </w:rPr>
          <w:t>превращений органического вещества</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на</w:t>
      </w:r>
      <w:r w:rsidRPr="00E90874">
        <w:rPr>
          <w:rFonts w:ascii="Times New Roman" w:hAnsi="Times New Roman" w:cs="Times New Roman"/>
          <w:color w:val="000000" w:themeColor="text1"/>
          <w:sz w:val="24"/>
          <w:szCs w:val="24"/>
          <w:lang w:val="en-US"/>
        </w:rPr>
        <w:t> </w:t>
      </w:r>
      <w:hyperlink r:id="rId225" w:history="1">
        <w:r w:rsidRPr="00E90874">
          <w:rPr>
            <w:rFonts w:ascii="Times New Roman" w:hAnsi="Times New Roman" w:cs="Times New Roman"/>
            <w:color w:val="000000" w:themeColor="text1"/>
            <w:sz w:val="24"/>
            <w:szCs w:val="24"/>
          </w:rPr>
          <w:t>различных стадиях</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 xml:space="preserve">его </w:t>
      </w:r>
      <w:proofErr w:type="spellStart"/>
      <w:r w:rsidRPr="00E90874">
        <w:rPr>
          <w:rFonts w:ascii="Times New Roman" w:hAnsi="Times New Roman" w:cs="Times New Roman"/>
          <w:color w:val="000000" w:themeColor="text1"/>
          <w:sz w:val="24"/>
          <w:szCs w:val="24"/>
        </w:rPr>
        <w:t>преобразования.</w:t>
      </w:r>
      <w:hyperlink r:id="rId226" w:history="1">
        <w:r w:rsidRPr="00E90874">
          <w:rPr>
            <w:rFonts w:ascii="Times New Roman" w:hAnsi="Times New Roman" w:cs="Times New Roman"/>
            <w:color w:val="000000" w:themeColor="text1"/>
            <w:sz w:val="24"/>
            <w:szCs w:val="24"/>
          </w:rPr>
          <w:t>Определенную</w:t>
        </w:r>
        <w:proofErr w:type="spellEnd"/>
        <w:r w:rsidRPr="00E90874">
          <w:rPr>
            <w:rFonts w:ascii="Times New Roman" w:hAnsi="Times New Roman" w:cs="Times New Roman"/>
            <w:color w:val="000000" w:themeColor="text1"/>
            <w:sz w:val="24"/>
            <w:szCs w:val="24"/>
          </w:rPr>
          <w:t xml:space="preserve"> роль</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играет здесь и</w:t>
      </w:r>
      <w:r w:rsidRPr="00E90874">
        <w:rPr>
          <w:rFonts w:ascii="Times New Roman" w:hAnsi="Times New Roman" w:cs="Times New Roman"/>
          <w:color w:val="000000" w:themeColor="text1"/>
          <w:sz w:val="24"/>
          <w:szCs w:val="24"/>
          <w:lang w:val="en-US"/>
        </w:rPr>
        <w:t> </w:t>
      </w:r>
      <w:hyperlink r:id="rId227" w:history="1">
        <w:r w:rsidRPr="00E90874">
          <w:rPr>
            <w:rFonts w:ascii="Times New Roman" w:hAnsi="Times New Roman" w:cs="Times New Roman"/>
            <w:color w:val="000000" w:themeColor="text1"/>
            <w:sz w:val="24"/>
            <w:szCs w:val="24"/>
          </w:rPr>
          <w:t>процесс гидрогенизации</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за счет водорода, образующегося из воды. Происходят также взаимные превращения углеводородов, что сопровождается накоплением</w:t>
      </w:r>
      <w:r w:rsidRPr="00E90874">
        <w:rPr>
          <w:rFonts w:ascii="Times New Roman" w:hAnsi="Times New Roman" w:cs="Times New Roman"/>
          <w:color w:val="000000" w:themeColor="text1"/>
          <w:sz w:val="24"/>
          <w:szCs w:val="24"/>
          <w:lang w:val="en-US"/>
        </w:rPr>
        <w:t> </w:t>
      </w:r>
      <w:proofErr w:type="spellStart"/>
      <w:r w:rsidR="009D0881" w:rsidRPr="00E90874">
        <w:rPr>
          <w:rFonts w:ascii="Times New Roman" w:hAnsi="Times New Roman" w:cs="Times New Roman"/>
          <w:color w:val="000000" w:themeColor="text1"/>
          <w:sz w:val="24"/>
          <w:szCs w:val="24"/>
          <w:lang w:val="en-US"/>
        </w:rPr>
        <w:t>устойчивых</w:t>
      </w:r>
      <w:proofErr w:type="spellEnd"/>
      <w:r w:rsidR="009D0881" w:rsidRPr="00E90874">
        <w:rPr>
          <w:rFonts w:ascii="Times New Roman" w:hAnsi="Times New Roman" w:cs="Times New Roman"/>
          <w:color w:val="000000" w:themeColor="text1"/>
          <w:sz w:val="24"/>
          <w:szCs w:val="24"/>
          <w:lang w:val="en-US"/>
        </w:rPr>
        <w:t xml:space="preserve"> </w:t>
      </w:r>
      <w:proofErr w:type="spellStart"/>
      <w:r w:rsidR="009D0881" w:rsidRPr="00E90874">
        <w:rPr>
          <w:rFonts w:ascii="Times New Roman" w:hAnsi="Times New Roman" w:cs="Times New Roman"/>
          <w:color w:val="000000" w:themeColor="text1"/>
          <w:sz w:val="24"/>
          <w:szCs w:val="24"/>
          <w:lang w:val="en-US"/>
        </w:rPr>
        <w:t>компонентов</w:t>
      </w:r>
      <w:proofErr w:type="spellEnd"/>
    </w:p>
    <w:p w:rsidR="009D0881" w:rsidRDefault="009D0881" w:rsidP="00E90874">
      <w:pPr>
        <w:spacing w:after="0"/>
        <w:ind w:firstLine="709"/>
        <w:jc w:val="both"/>
        <w:rPr>
          <w:rFonts w:ascii="Times New Roman" w:hAnsi="Times New Roman" w:cs="Times New Roman"/>
          <w:color w:val="000000" w:themeColor="text1"/>
          <w:sz w:val="24"/>
          <w:szCs w:val="24"/>
        </w:rPr>
      </w:pPr>
      <w:proofErr w:type="spellStart"/>
      <w:proofErr w:type="gramStart"/>
      <w:r w:rsidRPr="00E90874">
        <w:rPr>
          <w:rFonts w:ascii="Times New Roman" w:hAnsi="Times New Roman" w:cs="Times New Roman"/>
          <w:color w:val="000000" w:themeColor="text1"/>
          <w:sz w:val="24"/>
          <w:szCs w:val="24"/>
          <w:lang w:val="en-US"/>
        </w:rPr>
        <w:t>образом</w:t>
      </w:r>
      <w:proofErr w:type="spellEnd"/>
      <w:proofErr w:type="gramEnd"/>
      <w:r w:rsidRPr="00E90874">
        <w:rPr>
          <w:rFonts w:ascii="Times New Roman" w:hAnsi="Times New Roman" w:cs="Times New Roman"/>
          <w:color w:val="000000" w:themeColor="text1"/>
          <w:sz w:val="24"/>
          <w:szCs w:val="24"/>
          <w:lang w:val="en-US"/>
        </w:rPr>
        <w:t>,</w:t>
      </w:r>
      <w:r w:rsidR="00E90874" w:rsidRPr="00E90874">
        <w:rPr>
          <w:rFonts w:ascii="Times New Roman" w:hAnsi="Times New Roman" w:cs="Times New Roman"/>
          <w:color w:val="000000" w:themeColor="text1"/>
          <w:sz w:val="24"/>
          <w:szCs w:val="24"/>
          <w:lang w:val="en-US"/>
        </w:rPr>
        <w:t> </w:t>
      </w:r>
      <w:hyperlink r:id="rId228" w:history="1">
        <w:r w:rsidR="00E90874" w:rsidRPr="00E90874">
          <w:rPr>
            <w:rFonts w:ascii="Times New Roman" w:hAnsi="Times New Roman" w:cs="Times New Roman"/>
            <w:color w:val="000000" w:themeColor="text1"/>
            <w:sz w:val="24"/>
            <w:szCs w:val="24"/>
          </w:rPr>
          <w:t>реакции взаимного превращения</w:t>
        </w:r>
      </w:hyperlink>
      <w:r w:rsidR="00E90874" w:rsidRPr="00E90874">
        <w:rPr>
          <w:rFonts w:ascii="Times New Roman" w:hAnsi="Times New Roman" w:cs="Times New Roman"/>
          <w:color w:val="000000" w:themeColor="text1"/>
          <w:sz w:val="24"/>
          <w:szCs w:val="24"/>
        </w:rPr>
        <w:t xml:space="preserve"> </w:t>
      </w:r>
      <w:r w:rsidR="00E90874" w:rsidRPr="00E90874">
        <w:rPr>
          <w:rFonts w:ascii="Times New Roman" w:hAnsi="Times New Roman" w:cs="Times New Roman"/>
          <w:color w:val="000000" w:themeColor="text1"/>
          <w:sz w:val="24"/>
          <w:szCs w:val="24"/>
          <w:lang w:val="en-US"/>
        </w:rPr>
        <w:t> </w:t>
      </w:r>
      <w:hyperlink r:id="rId229" w:history="1">
        <w:r w:rsidR="00E90874" w:rsidRPr="00E90874">
          <w:rPr>
            <w:rFonts w:ascii="Times New Roman" w:hAnsi="Times New Roman" w:cs="Times New Roman"/>
            <w:color w:val="000000" w:themeColor="text1"/>
            <w:sz w:val="24"/>
            <w:szCs w:val="24"/>
          </w:rPr>
          <w:t>нафтеновых углеводородов</w:t>
        </w:r>
      </w:hyperlink>
      <w:r w:rsidR="00E90874" w:rsidRPr="00E90874">
        <w:rPr>
          <w:rFonts w:ascii="Times New Roman" w:hAnsi="Times New Roman" w:cs="Times New Roman"/>
          <w:color w:val="000000" w:themeColor="text1"/>
          <w:sz w:val="24"/>
          <w:szCs w:val="24"/>
        </w:rPr>
        <w:t xml:space="preserve"> </w:t>
      </w:r>
      <w:r w:rsidR="00E90874" w:rsidRPr="00E90874">
        <w:rPr>
          <w:rFonts w:ascii="Times New Roman" w:hAnsi="Times New Roman" w:cs="Times New Roman"/>
          <w:color w:val="000000" w:themeColor="text1"/>
          <w:sz w:val="24"/>
          <w:szCs w:val="24"/>
          <w:lang w:val="en-US"/>
        </w:rPr>
        <w:t> </w:t>
      </w:r>
      <w:r w:rsidR="00E90874" w:rsidRPr="00E90874">
        <w:rPr>
          <w:rFonts w:ascii="Times New Roman" w:hAnsi="Times New Roman" w:cs="Times New Roman"/>
          <w:color w:val="000000" w:themeColor="text1"/>
          <w:sz w:val="24"/>
          <w:szCs w:val="24"/>
        </w:rPr>
        <w:t>этих</w:t>
      </w:r>
      <w:r w:rsidR="00E90874" w:rsidRPr="00E90874">
        <w:rPr>
          <w:rFonts w:ascii="Times New Roman" w:hAnsi="Times New Roman" w:cs="Times New Roman"/>
          <w:color w:val="000000" w:themeColor="text1"/>
          <w:sz w:val="24"/>
          <w:szCs w:val="24"/>
          <w:lang w:val="en-US"/>
        </w:rPr>
        <w:t> </w:t>
      </w:r>
      <w:hyperlink r:id="rId230" w:history="1">
        <w:r w:rsidR="00E90874" w:rsidRPr="00E90874">
          <w:rPr>
            <w:rFonts w:ascii="Times New Roman" w:hAnsi="Times New Roman" w:cs="Times New Roman"/>
            <w:color w:val="000000" w:themeColor="text1"/>
            <w:sz w:val="24"/>
            <w:szCs w:val="24"/>
          </w:rPr>
          <w:t>двух</w:t>
        </w:r>
      </w:hyperlink>
      <w:r w:rsidR="00E90874" w:rsidRPr="00E90874">
        <w:rPr>
          <w:rFonts w:ascii="Times New Roman" w:hAnsi="Times New Roman" w:cs="Times New Roman"/>
          <w:color w:val="000000" w:themeColor="text1"/>
          <w:sz w:val="24"/>
          <w:szCs w:val="24"/>
        </w:rPr>
        <w:t xml:space="preserve"> </w:t>
      </w:r>
      <w:r w:rsidR="00E90874" w:rsidRPr="00E90874">
        <w:rPr>
          <w:rFonts w:ascii="Times New Roman" w:hAnsi="Times New Roman" w:cs="Times New Roman"/>
          <w:color w:val="000000" w:themeColor="text1"/>
          <w:sz w:val="24"/>
          <w:szCs w:val="24"/>
          <w:lang w:val="en-US"/>
        </w:rPr>
        <w:t> </w:t>
      </w:r>
      <w:r w:rsidR="00E90874" w:rsidRPr="00E90874">
        <w:rPr>
          <w:rFonts w:ascii="Times New Roman" w:hAnsi="Times New Roman" w:cs="Times New Roman"/>
          <w:color w:val="000000" w:themeColor="text1"/>
          <w:sz w:val="24"/>
          <w:szCs w:val="24"/>
        </w:rPr>
        <w:t>типов при низких и</w:t>
      </w:r>
      <w:r w:rsidR="00E90874" w:rsidRPr="00E90874">
        <w:rPr>
          <w:rFonts w:ascii="Times New Roman" w:hAnsi="Times New Roman" w:cs="Times New Roman"/>
          <w:color w:val="000000" w:themeColor="text1"/>
          <w:sz w:val="24"/>
          <w:szCs w:val="24"/>
          <w:lang w:val="en-US"/>
        </w:rPr>
        <w:t> </w:t>
      </w:r>
      <w:hyperlink r:id="rId231" w:history="1">
        <w:r w:rsidR="00E90874" w:rsidRPr="00E90874">
          <w:rPr>
            <w:rFonts w:ascii="Times New Roman" w:hAnsi="Times New Roman" w:cs="Times New Roman"/>
            <w:color w:val="000000" w:themeColor="text1"/>
            <w:sz w:val="24"/>
            <w:szCs w:val="24"/>
          </w:rPr>
          <w:t>высоких температурах</w:t>
        </w:r>
      </w:hyperlink>
      <w:r w:rsidR="00E90874" w:rsidRPr="00E90874">
        <w:rPr>
          <w:rFonts w:ascii="Times New Roman" w:hAnsi="Times New Roman" w:cs="Times New Roman"/>
          <w:color w:val="000000" w:themeColor="text1"/>
          <w:sz w:val="24"/>
          <w:szCs w:val="24"/>
        </w:rPr>
        <w:t xml:space="preserve"> </w:t>
      </w:r>
      <w:r w:rsidR="00E90874" w:rsidRPr="00E90874">
        <w:rPr>
          <w:rFonts w:ascii="Times New Roman" w:hAnsi="Times New Roman" w:cs="Times New Roman"/>
          <w:color w:val="000000" w:themeColor="text1"/>
          <w:sz w:val="24"/>
          <w:szCs w:val="24"/>
          <w:lang w:val="en-US"/>
        </w:rPr>
        <w:t> </w:t>
      </w:r>
      <w:r w:rsidR="00E90874" w:rsidRPr="00E90874">
        <w:rPr>
          <w:rFonts w:ascii="Times New Roman" w:hAnsi="Times New Roman" w:cs="Times New Roman"/>
          <w:color w:val="000000" w:themeColor="text1"/>
          <w:sz w:val="24"/>
          <w:szCs w:val="24"/>
        </w:rPr>
        <w:t xml:space="preserve">можно использовать для получения того или иного нафтена. Как правило, изомеризацию стараются применять для перевода </w:t>
      </w:r>
      <w:proofErr w:type="spellStart"/>
      <w:r w:rsidR="00E90874" w:rsidRPr="00E90874">
        <w:rPr>
          <w:rFonts w:ascii="Times New Roman" w:hAnsi="Times New Roman" w:cs="Times New Roman"/>
          <w:color w:val="000000" w:themeColor="text1"/>
          <w:sz w:val="24"/>
          <w:szCs w:val="24"/>
        </w:rPr>
        <w:t>алкилциклопентанов</w:t>
      </w:r>
      <w:proofErr w:type="spellEnd"/>
      <w:r w:rsidR="00E90874" w:rsidRPr="00E90874">
        <w:rPr>
          <w:rFonts w:ascii="Times New Roman" w:hAnsi="Times New Roman" w:cs="Times New Roman"/>
          <w:color w:val="000000" w:themeColor="text1"/>
          <w:sz w:val="24"/>
          <w:szCs w:val="24"/>
        </w:rPr>
        <w:t xml:space="preserve"> в более ценные </w:t>
      </w:r>
      <w:proofErr w:type="spellStart"/>
      <w:r w:rsidR="00E90874" w:rsidRPr="00E90874">
        <w:rPr>
          <w:rFonts w:ascii="Times New Roman" w:hAnsi="Times New Roman" w:cs="Times New Roman"/>
          <w:color w:val="000000" w:themeColor="text1"/>
          <w:sz w:val="24"/>
          <w:szCs w:val="24"/>
        </w:rPr>
        <w:t>циклогексаны</w:t>
      </w:r>
      <w:proofErr w:type="spellEnd"/>
      <w:r w:rsidR="00E90874" w:rsidRPr="00E90874">
        <w:rPr>
          <w:rFonts w:ascii="Times New Roman" w:hAnsi="Times New Roman" w:cs="Times New Roman"/>
          <w:color w:val="000000" w:themeColor="text1"/>
          <w:sz w:val="24"/>
          <w:szCs w:val="24"/>
        </w:rPr>
        <w:t>. Этот процесс был использован в</w:t>
      </w:r>
      <w:r w:rsidR="00E90874" w:rsidRPr="00E90874">
        <w:rPr>
          <w:rFonts w:ascii="Times New Roman" w:hAnsi="Times New Roman" w:cs="Times New Roman"/>
          <w:color w:val="000000" w:themeColor="text1"/>
          <w:sz w:val="24"/>
          <w:szCs w:val="24"/>
          <w:lang w:val="en-US"/>
        </w:rPr>
        <w:t> </w:t>
      </w:r>
      <w:r w:rsidRPr="009D0881">
        <w:rPr>
          <w:rFonts w:ascii="Times New Roman" w:hAnsi="Times New Roman" w:cs="Times New Roman"/>
          <w:color w:val="000000" w:themeColor="text1"/>
          <w:sz w:val="24"/>
          <w:szCs w:val="24"/>
        </w:rPr>
        <w:t>первой стадии</w:t>
      </w:r>
      <w:r w:rsidR="00E90874" w:rsidRPr="00E90874">
        <w:rPr>
          <w:rFonts w:ascii="Times New Roman" w:hAnsi="Times New Roman" w:cs="Times New Roman"/>
          <w:color w:val="000000" w:themeColor="text1"/>
          <w:sz w:val="24"/>
          <w:szCs w:val="24"/>
        </w:rPr>
        <w:t xml:space="preserve"> одного из</w:t>
      </w:r>
      <w:r w:rsidR="00E90874" w:rsidRPr="00E90874">
        <w:rPr>
          <w:rFonts w:ascii="Times New Roman" w:hAnsi="Times New Roman" w:cs="Times New Roman"/>
          <w:color w:val="000000" w:themeColor="text1"/>
          <w:sz w:val="24"/>
          <w:szCs w:val="24"/>
          <w:lang w:val="en-US"/>
        </w:rPr>
        <w:t> </w:t>
      </w:r>
      <w:proofErr w:type="spellStart"/>
      <w:r w:rsidRPr="00E90874">
        <w:rPr>
          <w:rFonts w:ascii="Times New Roman" w:hAnsi="Times New Roman" w:cs="Times New Roman"/>
          <w:color w:val="000000" w:themeColor="text1"/>
          <w:sz w:val="24"/>
          <w:szCs w:val="24"/>
          <w:lang w:val="en-US"/>
        </w:rPr>
        <w:t>производства</w:t>
      </w:r>
      <w:proofErr w:type="spellEnd"/>
      <w:r w:rsidRPr="00E90874">
        <w:rPr>
          <w:rFonts w:ascii="Times New Roman" w:hAnsi="Times New Roman" w:cs="Times New Roman"/>
          <w:color w:val="000000" w:themeColor="text1"/>
          <w:sz w:val="24"/>
          <w:szCs w:val="24"/>
          <w:lang w:val="en-US"/>
        </w:rPr>
        <w:t xml:space="preserve"> </w:t>
      </w:r>
      <w:proofErr w:type="spellStart"/>
      <w:r w:rsidRPr="00E90874">
        <w:rPr>
          <w:rFonts w:ascii="Times New Roman" w:hAnsi="Times New Roman" w:cs="Times New Roman"/>
          <w:color w:val="000000" w:themeColor="text1"/>
          <w:sz w:val="24"/>
          <w:szCs w:val="24"/>
          <w:lang w:val="en-US"/>
        </w:rPr>
        <w:t>нз</w:t>
      </w:r>
      <w:proofErr w:type="spellEnd"/>
      <w:r w:rsidR="00E90874" w:rsidRPr="00E90874">
        <w:rPr>
          <w:rFonts w:ascii="Times New Roman" w:hAnsi="Times New Roman" w:cs="Times New Roman"/>
          <w:color w:val="000000" w:themeColor="text1"/>
          <w:sz w:val="24"/>
          <w:szCs w:val="24"/>
          <w:lang w:val="en-US"/>
        </w:rPr>
        <w:t> </w:t>
      </w:r>
      <w:hyperlink r:id="rId232" w:history="1">
        <w:r w:rsidR="00E90874" w:rsidRPr="00E90874">
          <w:rPr>
            <w:rFonts w:ascii="Times New Roman" w:hAnsi="Times New Roman" w:cs="Times New Roman"/>
            <w:color w:val="000000" w:themeColor="text1"/>
            <w:sz w:val="24"/>
            <w:szCs w:val="24"/>
          </w:rPr>
          <w:t>нефти синтетических</w:t>
        </w:r>
      </w:hyperlink>
      <w:r>
        <w:rPr>
          <w:rFonts w:ascii="Times New Roman" w:hAnsi="Times New Roman" w:cs="Times New Roman"/>
          <w:color w:val="000000" w:themeColor="text1"/>
          <w:sz w:val="24"/>
          <w:szCs w:val="24"/>
        </w:rPr>
        <w:t xml:space="preserve"> бензола и толуола.</w:t>
      </w:r>
    </w:p>
    <w:p w:rsidR="009D0881"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Следует признать, что наука об</w:t>
      </w:r>
      <w:r w:rsidRPr="00E90874">
        <w:rPr>
          <w:rFonts w:ascii="Times New Roman" w:hAnsi="Times New Roman" w:cs="Times New Roman"/>
          <w:color w:val="000000" w:themeColor="text1"/>
          <w:sz w:val="24"/>
          <w:szCs w:val="24"/>
          <w:lang w:val="en-US"/>
        </w:rPr>
        <w:t> </w:t>
      </w:r>
      <w:hyperlink r:id="rId233" w:history="1">
        <w:r w:rsidRPr="00E90874">
          <w:rPr>
            <w:rFonts w:ascii="Times New Roman" w:hAnsi="Times New Roman" w:cs="Times New Roman"/>
            <w:color w:val="000000" w:themeColor="text1"/>
            <w:sz w:val="24"/>
            <w:szCs w:val="24"/>
          </w:rPr>
          <w:t>окислении углеводородов</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в</w:t>
      </w:r>
      <w:r w:rsidRPr="00E90874">
        <w:rPr>
          <w:rFonts w:ascii="Times New Roman" w:hAnsi="Times New Roman" w:cs="Times New Roman"/>
          <w:color w:val="000000" w:themeColor="text1"/>
          <w:sz w:val="24"/>
          <w:szCs w:val="24"/>
          <w:lang w:val="en-US"/>
        </w:rPr>
        <w:t> </w:t>
      </w:r>
      <w:hyperlink r:id="rId234" w:history="1">
        <w:r w:rsidRPr="00E90874">
          <w:rPr>
            <w:rFonts w:ascii="Times New Roman" w:hAnsi="Times New Roman" w:cs="Times New Roman"/>
            <w:color w:val="000000" w:themeColor="text1"/>
            <w:sz w:val="24"/>
            <w:szCs w:val="24"/>
          </w:rPr>
          <w:t>настоящее время</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еще далека от той стадии, когда можно было бы предсказать скорость и</w:t>
      </w:r>
      <w:r w:rsidRPr="00E90874">
        <w:rPr>
          <w:rFonts w:ascii="Times New Roman" w:hAnsi="Times New Roman" w:cs="Times New Roman"/>
          <w:color w:val="000000" w:themeColor="text1"/>
          <w:sz w:val="24"/>
          <w:szCs w:val="24"/>
          <w:lang w:val="en-US"/>
        </w:rPr>
        <w:t> </w:t>
      </w:r>
      <w:hyperlink r:id="rId235" w:history="1">
        <w:r w:rsidRPr="00E90874">
          <w:rPr>
            <w:rFonts w:ascii="Times New Roman" w:hAnsi="Times New Roman" w:cs="Times New Roman"/>
            <w:color w:val="000000" w:themeColor="text1"/>
            <w:sz w:val="24"/>
            <w:szCs w:val="24"/>
          </w:rPr>
          <w:t>направление реакции</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при</w:t>
      </w:r>
      <w:r w:rsidRPr="00E90874">
        <w:rPr>
          <w:rFonts w:ascii="Times New Roman" w:hAnsi="Times New Roman" w:cs="Times New Roman"/>
          <w:color w:val="000000" w:themeColor="text1"/>
          <w:sz w:val="24"/>
          <w:szCs w:val="24"/>
          <w:lang w:val="en-US"/>
        </w:rPr>
        <w:t> </w:t>
      </w:r>
      <w:hyperlink r:id="rId236" w:history="1">
        <w:r w:rsidRPr="00E90874">
          <w:rPr>
            <w:rFonts w:ascii="Times New Roman" w:hAnsi="Times New Roman" w:cs="Times New Roman"/>
            <w:color w:val="000000" w:themeColor="text1"/>
            <w:sz w:val="24"/>
            <w:szCs w:val="24"/>
          </w:rPr>
          <w:t>заданных условиях</w:t>
        </w:r>
      </w:hyperlink>
      <w:r w:rsidRPr="00E90874">
        <w:rPr>
          <w:rFonts w:ascii="Times New Roman" w:hAnsi="Times New Roman" w:cs="Times New Roman"/>
          <w:color w:val="000000" w:themeColor="text1"/>
          <w:sz w:val="24"/>
          <w:szCs w:val="24"/>
        </w:rPr>
        <w:t xml:space="preserve"> , исходя из данных о</w:t>
      </w:r>
      <w:r w:rsidRPr="00E90874">
        <w:rPr>
          <w:rFonts w:ascii="Times New Roman" w:hAnsi="Times New Roman" w:cs="Times New Roman"/>
          <w:color w:val="000000" w:themeColor="text1"/>
          <w:sz w:val="24"/>
          <w:szCs w:val="24"/>
          <w:lang w:val="en-US"/>
        </w:rPr>
        <w:t> </w:t>
      </w:r>
      <w:hyperlink r:id="rId237" w:history="1">
        <w:r w:rsidRPr="00E90874">
          <w:rPr>
            <w:rFonts w:ascii="Times New Roman" w:hAnsi="Times New Roman" w:cs="Times New Roman"/>
            <w:color w:val="000000" w:themeColor="text1"/>
            <w:sz w:val="24"/>
            <w:szCs w:val="24"/>
          </w:rPr>
          <w:t>строении исходного соединения</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hyperlink r:id="rId238" w:history="1">
        <w:r w:rsidRPr="00E90874">
          <w:rPr>
            <w:rFonts w:ascii="Times New Roman" w:hAnsi="Times New Roman" w:cs="Times New Roman"/>
            <w:color w:val="000000" w:themeColor="text1"/>
            <w:sz w:val="24"/>
            <w:szCs w:val="24"/>
          </w:rPr>
          <w:t>Процессы окисления</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являются весьма сложными, поскольку в ходе их получаются крайне</w:t>
      </w:r>
      <w:r w:rsidRPr="00E90874">
        <w:rPr>
          <w:rFonts w:ascii="Times New Roman" w:hAnsi="Times New Roman" w:cs="Times New Roman"/>
          <w:color w:val="000000" w:themeColor="text1"/>
          <w:sz w:val="24"/>
          <w:szCs w:val="24"/>
          <w:lang w:val="en-US"/>
        </w:rPr>
        <w:t> </w:t>
      </w:r>
      <w:hyperlink r:id="rId239" w:history="1">
        <w:r w:rsidRPr="00E90874">
          <w:rPr>
            <w:rFonts w:ascii="Times New Roman" w:hAnsi="Times New Roman" w:cs="Times New Roman"/>
            <w:color w:val="000000" w:themeColor="text1"/>
            <w:sz w:val="24"/>
            <w:szCs w:val="24"/>
          </w:rPr>
          <w:t>неустойчивые образования</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как молекулярного, так и</w:t>
      </w:r>
      <w:r w:rsidRPr="00E90874">
        <w:rPr>
          <w:rFonts w:ascii="Times New Roman" w:hAnsi="Times New Roman" w:cs="Times New Roman"/>
          <w:color w:val="000000" w:themeColor="text1"/>
          <w:sz w:val="24"/>
          <w:szCs w:val="24"/>
          <w:lang w:val="en-US"/>
        </w:rPr>
        <w:t> </w:t>
      </w:r>
      <w:hyperlink r:id="rId240" w:history="1">
        <w:r w:rsidRPr="00E90874">
          <w:rPr>
            <w:rFonts w:ascii="Times New Roman" w:hAnsi="Times New Roman" w:cs="Times New Roman"/>
            <w:color w:val="000000" w:themeColor="text1"/>
            <w:sz w:val="24"/>
            <w:szCs w:val="24"/>
          </w:rPr>
          <w:t>радикального типа</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hyperlink r:id="rId241" w:history="1">
        <w:r w:rsidRPr="00E90874">
          <w:rPr>
            <w:rFonts w:ascii="Times New Roman" w:hAnsi="Times New Roman" w:cs="Times New Roman"/>
            <w:color w:val="000000" w:themeColor="text1"/>
            <w:sz w:val="24"/>
            <w:szCs w:val="24"/>
          </w:rPr>
          <w:t>взаимные превращения</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которых и обусловливают всю специфику реакции. Выводы об</w:t>
      </w:r>
      <w:r w:rsidRPr="00E90874">
        <w:rPr>
          <w:rFonts w:ascii="Times New Roman" w:hAnsi="Times New Roman" w:cs="Times New Roman"/>
          <w:color w:val="000000" w:themeColor="text1"/>
          <w:sz w:val="24"/>
          <w:szCs w:val="24"/>
          <w:lang w:val="en-US"/>
        </w:rPr>
        <w:t> </w:t>
      </w:r>
      <w:proofErr w:type="spellStart"/>
      <w:r w:rsidR="009D0881" w:rsidRPr="00E90874">
        <w:rPr>
          <w:rFonts w:ascii="Times New Roman" w:hAnsi="Times New Roman" w:cs="Times New Roman"/>
          <w:color w:val="000000" w:themeColor="text1"/>
          <w:sz w:val="24"/>
          <w:szCs w:val="24"/>
          <w:lang w:val="en-US"/>
        </w:rPr>
        <w:t>актах</w:t>
      </w:r>
      <w:proofErr w:type="spellEnd"/>
      <w:r w:rsidR="009D0881" w:rsidRPr="00E90874">
        <w:rPr>
          <w:rFonts w:ascii="Times New Roman" w:hAnsi="Times New Roman" w:cs="Times New Roman"/>
          <w:color w:val="000000" w:themeColor="text1"/>
          <w:sz w:val="24"/>
          <w:szCs w:val="24"/>
          <w:lang w:val="en-US"/>
        </w:rPr>
        <w:t>,</w:t>
      </w:r>
      <w:r w:rsidRPr="00E90874">
        <w:rPr>
          <w:rFonts w:ascii="Times New Roman" w:hAnsi="Times New Roman" w:cs="Times New Roman"/>
          <w:color w:val="000000" w:themeColor="text1"/>
          <w:sz w:val="24"/>
          <w:szCs w:val="24"/>
        </w:rPr>
        <w:t xml:space="preserve"> их последовательности, о соотношении их скоростей делаются хотя п на основании довольно</w:t>
      </w:r>
      <w:r w:rsidRPr="00E90874">
        <w:rPr>
          <w:rFonts w:ascii="Times New Roman" w:hAnsi="Times New Roman" w:cs="Times New Roman"/>
          <w:color w:val="000000" w:themeColor="text1"/>
          <w:sz w:val="24"/>
          <w:szCs w:val="24"/>
          <w:lang w:val="en-US"/>
        </w:rPr>
        <w:t> </w:t>
      </w:r>
      <w:proofErr w:type="spellStart"/>
      <w:r w:rsidR="009D0881" w:rsidRPr="00E90874">
        <w:rPr>
          <w:rFonts w:ascii="Times New Roman" w:hAnsi="Times New Roman" w:cs="Times New Roman"/>
          <w:color w:val="000000" w:themeColor="text1"/>
          <w:sz w:val="24"/>
          <w:szCs w:val="24"/>
          <w:lang w:val="en-US"/>
        </w:rPr>
        <w:t>числа</w:t>
      </w:r>
      <w:proofErr w:type="spellEnd"/>
      <w:r w:rsidR="009D0881" w:rsidRPr="00E90874">
        <w:rPr>
          <w:rFonts w:ascii="Times New Roman" w:hAnsi="Times New Roman" w:cs="Times New Roman"/>
          <w:color w:val="000000" w:themeColor="text1"/>
          <w:sz w:val="24"/>
          <w:szCs w:val="24"/>
          <w:lang w:val="en-US"/>
        </w:rPr>
        <w:t>,</w:t>
      </w:r>
      <w:r w:rsidRPr="00E90874">
        <w:rPr>
          <w:rFonts w:ascii="Times New Roman" w:hAnsi="Times New Roman" w:cs="Times New Roman"/>
          <w:color w:val="000000" w:themeColor="text1"/>
          <w:sz w:val="24"/>
          <w:szCs w:val="24"/>
        </w:rPr>
        <w:t xml:space="preserve"> но почти всегда косвенных данных и рассуждений, основанных на</w:t>
      </w:r>
      <w:proofErr w:type="spellStart"/>
      <w:r w:rsidR="009D0881" w:rsidRPr="00E90874">
        <w:rPr>
          <w:rFonts w:ascii="Times New Roman" w:hAnsi="Times New Roman" w:cs="Times New Roman"/>
          <w:color w:val="000000" w:themeColor="text1"/>
          <w:sz w:val="24"/>
          <w:szCs w:val="24"/>
          <w:lang w:val="en-US"/>
        </w:rPr>
        <w:t>опытных</w:t>
      </w:r>
      <w:proofErr w:type="spellEnd"/>
      <w:r w:rsidR="009D0881" w:rsidRPr="00E90874">
        <w:rPr>
          <w:rFonts w:ascii="Times New Roman" w:hAnsi="Times New Roman" w:cs="Times New Roman"/>
          <w:color w:val="000000" w:themeColor="text1"/>
          <w:sz w:val="24"/>
          <w:szCs w:val="24"/>
          <w:lang w:val="en-US"/>
        </w:rPr>
        <w:t xml:space="preserve"> </w:t>
      </w:r>
      <w:proofErr w:type="spellStart"/>
      <w:r w:rsidR="009D0881" w:rsidRPr="00E90874">
        <w:rPr>
          <w:rFonts w:ascii="Times New Roman" w:hAnsi="Times New Roman" w:cs="Times New Roman"/>
          <w:color w:val="000000" w:themeColor="text1"/>
          <w:sz w:val="24"/>
          <w:szCs w:val="24"/>
          <w:lang w:val="en-US"/>
        </w:rPr>
        <w:t>фактов</w:t>
      </w:r>
      <w:proofErr w:type="spellEnd"/>
      <w:r w:rsidRPr="00E90874">
        <w:rPr>
          <w:rFonts w:ascii="Times New Roman" w:hAnsi="Times New Roman" w:cs="Times New Roman"/>
          <w:color w:val="000000" w:themeColor="text1"/>
          <w:sz w:val="24"/>
          <w:szCs w:val="24"/>
        </w:rPr>
        <w:t xml:space="preserve"> по</w:t>
      </w:r>
      <w:r w:rsidRPr="00E90874">
        <w:rPr>
          <w:rFonts w:ascii="Times New Roman" w:hAnsi="Times New Roman" w:cs="Times New Roman"/>
          <w:color w:val="000000" w:themeColor="text1"/>
          <w:sz w:val="24"/>
          <w:szCs w:val="24"/>
          <w:lang w:val="en-US"/>
        </w:rPr>
        <w:t> </w:t>
      </w:r>
      <w:proofErr w:type="spellStart"/>
      <w:r w:rsidR="009D0881" w:rsidRPr="00E90874">
        <w:rPr>
          <w:rFonts w:ascii="Times New Roman" w:hAnsi="Times New Roman" w:cs="Times New Roman"/>
          <w:color w:val="000000" w:themeColor="text1"/>
          <w:sz w:val="24"/>
          <w:szCs w:val="24"/>
          <w:lang w:val="en-US"/>
        </w:rPr>
        <w:t>продуктам</w:t>
      </w:r>
      <w:proofErr w:type="spellEnd"/>
      <w:r w:rsidR="009D0881" w:rsidRPr="00E90874">
        <w:rPr>
          <w:rFonts w:ascii="Times New Roman" w:hAnsi="Times New Roman" w:cs="Times New Roman"/>
          <w:color w:val="000000" w:themeColor="text1"/>
          <w:sz w:val="24"/>
          <w:szCs w:val="24"/>
          <w:lang w:val="en-US"/>
        </w:rPr>
        <w:t xml:space="preserve"> </w:t>
      </w:r>
      <w:proofErr w:type="spellStart"/>
      <w:r w:rsidR="009D0881" w:rsidRPr="00E90874">
        <w:rPr>
          <w:rFonts w:ascii="Times New Roman" w:hAnsi="Times New Roman" w:cs="Times New Roman"/>
          <w:color w:val="000000" w:themeColor="text1"/>
          <w:sz w:val="24"/>
          <w:szCs w:val="24"/>
          <w:lang w:val="en-US"/>
        </w:rPr>
        <w:t>реакции</w:t>
      </w:r>
      <w:proofErr w:type="spellEnd"/>
      <w:r w:rsidRPr="00E90874">
        <w:rPr>
          <w:rFonts w:ascii="Times New Roman" w:hAnsi="Times New Roman" w:cs="Times New Roman"/>
          <w:color w:val="000000" w:themeColor="text1"/>
          <w:sz w:val="24"/>
          <w:szCs w:val="24"/>
        </w:rPr>
        <w:t>. Ввиду отсутствия в большинстве случаев</w:t>
      </w:r>
      <w:r w:rsidRPr="00E90874">
        <w:rPr>
          <w:rFonts w:ascii="Times New Roman" w:hAnsi="Times New Roman" w:cs="Times New Roman"/>
          <w:color w:val="000000" w:themeColor="text1"/>
          <w:sz w:val="24"/>
          <w:szCs w:val="24"/>
          <w:lang w:val="en-US"/>
        </w:rPr>
        <w:t> </w:t>
      </w:r>
      <w:proofErr w:type="spellStart"/>
      <w:r w:rsidR="009D0881" w:rsidRPr="00E90874">
        <w:rPr>
          <w:rFonts w:ascii="Times New Roman" w:hAnsi="Times New Roman" w:cs="Times New Roman"/>
          <w:color w:val="000000" w:themeColor="text1"/>
          <w:sz w:val="24"/>
          <w:szCs w:val="24"/>
          <w:lang w:val="en-US"/>
        </w:rPr>
        <w:t>экспериментальных</w:t>
      </w:r>
      <w:proofErr w:type="spellEnd"/>
      <w:r w:rsidR="009D0881" w:rsidRPr="00E90874">
        <w:rPr>
          <w:rFonts w:ascii="Times New Roman" w:hAnsi="Times New Roman" w:cs="Times New Roman"/>
          <w:color w:val="000000" w:themeColor="text1"/>
          <w:sz w:val="24"/>
          <w:szCs w:val="24"/>
          <w:lang w:val="en-US"/>
        </w:rPr>
        <w:t xml:space="preserve"> </w:t>
      </w:r>
      <w:proofErr w:type="spellStart"/>
      <w:r w:rsidR="009D0881" w:rsidRPr="00E90874">
        <w:rPr>
          <w:rFonts w:ascii="Times New Roman" w:hAnsi="Times New Roman" w:cs="Times New Roman"/>
          <w:color w:val="000000" w:themeColor="text1"/>
          <w:sz w:val="24"/>
          <w:szCs w:val="24"/>
          <w:lang w:val="en-US"/>
        </w:rPr>
        <w:t>сведений</w:t>
      </w:r>
      <w:proofErr w:type="spellEnd"/>
      <w:r w:rsidRPr="00E90874">
        <w:rPr>
          <w:rFonts w:ascii="Times New Roman" w:hAnsi="Times New Roman" w:cs="Times New Roman"/>
          <w:color w:val="000000" w:themeColor="text1"/>
          <w:sz w:val="24"/>
          <w:szCs w:val="24"/>
        </w:rPr>
        <w:t xml:space="preserve"> о природе</w:t>
      </w:r>
      <w:r w:rsidRPr="00E90874">
        <w:rPr>
          <w:rFonts w:ascii="Times New Roman" w:hAnsi="Times New Roman" w:cs="Times New Roman"/>
          <w:color w:val="000000" w:themeColor="text1"/>
          <w:sz w:val="24"/>
          <w:szCs w:val="24"/>
          <w:lang w:val="en-US"/>
        </w:rPr>
        <w:t> </w:t>
      </w:r>
      <w:proofErr w:type="spellStart"/>
      <w:r w:rsidR="009D0881" w:rsidRPr="00E90874">
        <w:rPr>
          <w:rFonts w:ascii="Times New Roman" w:hAnsi="Times New Roman" w:cs="Times New Roman"/>
          <w:color w:val="000000" w:themeColor="text1"/>
          <w:sz w:val="24"/>
          <w:szCs w:val="24"/>
          <w:lang w:val="en-US"/>
        </w:rPr>
        <w:t>актов</w:t>
      </w:r>
      <w:proofErr w:type="spellEnd"/>
      <w:r w:rsidR="009D0881" w:rsidRPr="00E90874">
        <w:rPr>
          <w:rFonts w:ascii="Times New Roman" w:hAnsi="Times New Roman" w:cs="Times New Roman"/>
          <w:color w:val="000000" w:themeColor="text1"/>
          <w:sz w:val="24"/>
          <w:szCs w:val="24"/>
          <w:lang w:val="en-US"/>
        </w:rPr>
        <w:t>,</w:t>
      </w:r>
      <w:r w:rsidRPr="00E90874">
        <w:rPr>
          <w:rFonts w:ascii="Times New Roman" w:hAnsi="Times New Roman" w:cs="Times New Roman"/>
          <w:color w:val="000000" w:themeColor="text1"/>
          <w:sz w:val="24"/>
          <w:szCs w:val="24"/>
        </w:rPr>
        <w:t xml:space="preserve"> совершенно очевидно, что заключения об их существовании могут быть сформулированы только на</w:t>
      </w:r>
      <w:r w:rsidRPr="00E90874">
        <w:rPr>
          <w:rFonts w:ascii="Times New Roman" w:hAnsi="Times New Roman" w:cs="Times New Roman"/>
          <w:color w:val="000000" w:themeColor="text1"/>
          <w:sz w:val="24"/>
          <w:szCs w:val="24"/>
          <w:lang w:val="en-US"/>
        </w:rPr>
        <w:t> </w:t>
      </w:r>
      <w:hyperlink r:id="rId242" w:history="1">
        <w:r w:rsidRPr="00E90874">
          <w:rPr>
            <w:rFonts w:ascii="Times New Roman" w:hAnsi="Times New Roman" w:cs="Times New Roman"/>
            <w:color w:val="000000" w:themeColor="text1"/>
            <w:sz w:val="24"/>
            <w:szCs w:val="24"/>
          </w:rPr>
          <w:t>основе анализа</w:t>
        </w:r>
      </w:hyperlink>
      <w:r w:rsidRPr="00E90874">
        <w:rPr>
          <w:rFonts w:ascii="Times New Roman" w:hAnsi="Times New Roman" w:cs="Times New Roman"/>
          <w:color w:val="000000" w:themeColor="text1"/>
          <w:sz w:val="24"/>
          <w:szCs w:val="24"/>
        </w:rPr>
        <w:t xml:space="preserve"> всего накопленного на протяжении более 60 лет</w:t>
      </w:r>
      <w:r w:rsidRPr="00E90874">
        <w:rPr>
          <w:rFonts w:ascii="Times New Roman" w:hAnsi="Times New Roman" w:cs="Times New Roman"/>
          <w:color w:val="000000" w:themeColor="text1"/>
          <w:sz w:val="24"/>
          <w:szCs w:val="24"/>
          <w:lang w:val="en-US"/>
        </w:rPr>
        <w:t> </w:t>
      </w:r>
      <w:proofErr w:type="spellStart"/>
      <w:r w:rsidR="009D0881" w:rsidRPr="00E90874">
        <w:rPr>
          <w:rFonts w:ascii="Times New Roman" w:hAnsi="Times New Roman" w:cs="Times New Roman"/>
          <w:color w:val="000000" w:themeColor="text1"/>
          <w:sz w:val="24"/>
          <w:szCs w:val="24"/>
          <w:lang w:val="en-US"/>
        </w:rPr>
        <w:t>материала</w:t>
      </w:r>
      <w:proofErr w:type="spellEnd"/>
      <w:r w:rsidR="009D0881" w:rsidRPr="00E90874">
        <w:rPr>
          <w:rFonts w:ascii="Times New Roman" w:hAnsi="Times New Roman" w:cs="Times New Roman"/>
          <w:color w:val="000000" w:themeColor="text1"/>
          <w:sz w:val="24"/>
          <w:szCs w:val="24"/>
          <w:lang w:val="en-US"/>
        </w:rPr>
        <w:t xml:space="preserve"> </w:t>
      </w:r>
      <w:proofErr w:type="spellStart"/>
      <w:r w:rsidR="009D0881" w:rsidRPr="00E90874">
        <w:rPr>
          <w:rFonts w:ascii="Times New Roman" w:hAnsi="Times New Roman" w:cs="Times New Roman"/>
          <w:color w:val="000000" w:themeColor="text1"/>
          <w:sz w:val="24"/>
          <w:szCs w:val="24"/>
          <w:lang w:val="en-US"/>
        </w:rPr>
        <w:t>по</w:t>
      </w:r>
      <w:proofErr w:type="spellEnd"/>
      <w:r w:rsidR="009D0881">
        <w:rPr>
          <w:rFonts w:ascii="Times New Roman" w:hAnsi="Times New Roman" w:cs="Times New Roman"/>
          <w:color w:val="000000" w:themeColor="text1"/>
          <w:sz w:val="24"/>
          <w:szCs w:val="24"/>
        </w:rPr>
        <w:t xml:space="preserve"> изучению общей  </w:t>
      </w:r>
    </w:p>
    <w:p w:rsidR="009D0881" w:rsidRDefault="00E90874" w:rsidP="00E90874">
      <w:pPr>
        <w:spacing w:after="0"/>
        <w:ind w:firstLine="709"/>
        <w:jc w:val="both"/>
        <w:rPr>
          <w:rFonts w:ascii="Times New Roman" w:hAnsi="Times New Roman" w:cs="Times New Roman"/>
          <w:color w:val="000000" w:themeColor="text1"/>
          <w:sz w:val="24"/>
          <w:szCs w:val="24"/>
        </w:rPr>
      </w:pPr>
      <w:r w:rsidRPr="009D0881">
        <w:rPr>
          <w:rFonts w:ascii="Times New Roman" w:hAnsi="Times New Roman" w:cs="Times New Roman"/>
          <w:b/>
          <w:color w:val="000000" w:themeColor="text1"/>
          <w:sz w:val="24"/>
          <w:szCs w:val="24"/>
        </w:rPr>
        <w:t>2</w:t>
      </w:r>
      <w:r w:rsidR="009D0881" w:rsidRPr="009D0881">
        <w:rPr>
          <w:rFonts w:ascii="Times New Roman" w:hAnsi="Times New Roman" w:cs="Times New Roman"/>
          <w:b/>
          <w:color w:val="000000" w:themeColor="text1"/>
          <w:sz w:val="24"/>
          <w:szCs w:val="24"/>
        </w:rPr>
        <w:t>.</w:t>
      </w:r>
      <w:r w:rsidR="009D0881">
        <w:rPr>
          <w:rFonts w:ascii="Times New Roman" w:hAnsi="Times New Roman" w:cs="Times New Roman"/>
          <w:color w:val="000000" w:themeColor="text1"/>
          <w:sz w:val="24"/>
          <w:szCs w:val="24"/>
        </w:rPr>
        <w:t xml:space="preserve"> </w:t>
      </w:r>
      <w:r w:rsidRPr="00E90874">
        <w:rPr>
          <w:rFonts w:ascii="Times New Roman" w:hAnsi="Times New Roman" w:cs="Times New Roman"/>
          <w:bCs/>
          <w:color w:val="000000" w:themeColor="text1"/>
          <w:sz w:val="24"/>
          <w:szCs w:val="24"/>
        </w:rPr>
        <w:t>Гетероциклические соединения</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w:t>
      </w:r>
      <w:proofErr w:type="spellStart"/>
      <w:r w:rsidRPr="00E90874">
        <w:rPr>
          <w:rFonts w:ascii="Times New Roman" w:hAnsi="Times New Roman" w:cs="Times New Roman"/>
          <w:color w:val="000000" w:themeColor="text1"/>
          <w:sz w:val="24"/>
          <w:szCs w:val="24"/>
        </w:rPr>
        <w:t>гетероциклы</w:t>
      </w:r>
      <w:proofErr w:type="spellEnd"/>
      <w:r w:rsidRPr="00E90874">
        <w:rPr>
          <w:rFonts w:ascii="Times New Roman" w:hAnsi="Times New Roman" w:cs="Times New Roman"/>
          <w:color w:val="000000" w:themeColor="text1"/>
          <w:sz w:val="24"/>
          <w:szCs w:val="24"/>
        </w:rPr>
        <w:t>) —</w:t>
      </w:r>
      <w:r w:rsidRPr="00E90874">
        <w:rPr>
          <w:rFonts w:ascii="Times New Roman" w:hAnsi="Times New Roman" w:cs="Times New Roman"/>
          <w:color w:val="000000" w:themeColor="text1"/>
          <w:sz w:val="24"/>
          <w:szCs w:val="24"/>
          <w:lang w:val="en-US"/>
        </w:rPr>
        <w:t> </w:t>
      </w:r>
      <w:proofErr w:type="spellStart"/>
      <w:r w:rsidR="009D0881" w:rsidRPr="00E90874">
        <w:rPr>
          <w:rFonts w:ascii="Times New Roman" w:hAnsi="Times New Roman" w:cs="Times New Roman"/>
          <w:color w:val="000000" w:themeColor="text1"/>
          <w:sz w:val="24"/>
          <w:szCs w:val="24"/>
          <w:lang w:val="en-US"/>
        </w:rPr>
        <w:t>соединения</w:t>
      </w:r>
      <w:proofErr w:type="spellEnd"/>
      <w:r w:rsidR="009D0881" w:rsidRPr="00E90874">
        <w:rPr>
          <w:rFonts w:ascii="Times New Roman" w:hAnsi="Times New Roman" w:cs="Times New Roman"/>
          <w:color w:val="000000" w:themeColor="text1"/>
          <w:sz w:val="24"/>
          <w:szCs w:val="24"/>
          <w:lang w:val="en-US"/>
        </w:rPr>
        <w:t>,</w:t>
      </w:r>
      <w:r w:rsidRPr="00E90874">
        <w:rPr>
          <w:rFonts w:ascii="Times New Roman" w:hAnsi="Times New Roman" w:cs="Times New Roman"/>
          <w:color w:val="000000" w:themeColor="text1"/>
          <w:sz w:val="24"/>
          <w:szCs w:val="24"/>
        </w:rPr>
        <w:t xml:space="preserve"> содержащие циклы, в состав которых наряду с</w:t>
      </w:r>
      <w:r w:rsidRPr="00E90874">
        <w:rPr>
          <w:rFonts w:ascii="Times New Roman" w:hAnsi="Times New Roman" w:cs="Times New Roman"/>
          <w:color w:val="000000" w:themeColor="text1"/>
          <w:sz w:val="24"/>
          <w:szCs w:val="24"/>
          <w:lang w:val="en-US"/>
        </w:rPr>
        <w:t> </w:t>
      </w:r>
      <w:proofErr w:type="spellStart"/>
      <w:r w:rsidR="009D0881" w:rsidRPr="00E90874">
        <w:rPr>
          <w:rFonts w:ascii="Times New Roman" w:hAnsi="Times New Roman" w:cs="Times New Roman"/>
          <w:color w:val="000000" w:themeColor="text1"/>
          <w:sz w:val="24"/>
          <w:szCs w:val="24"/>
          <w:lang w:val="en-US"/>
        </w:rPr>
        <w:t>углеродом</w:t>
      </w:r>
      <w:proofErr w:type="spellEnd"/>
      <w:r w:rsidR="009D0881" w:rsidRPr="00E90874">
        <w:rPr>
          <w:rFonts w:ascii="Times New Roman" w:hAnsi="Times New Roman" w:cs="Times New Roman"/>
          <w:color w:val="000000" w:themeColor="text1"/>
          <w:sz w:val="24"/>
          <w:szCs w:val="24"/>
          <w:lang w:val="en-US"/>
        </w:rPr>
        <w:t xml:space="preserve"> </w:t>
      </w:r>
      <w:proofErr w:type="spellStart"/>
      <w:r w:rsidR="009D0881" w:rsidRPr="00E90874">
        <w:rPr>
          <w:rFonts w:ascii="Times New Roman" w:hAnsi="Times New Roman" w:cs="Times New Roman"/>
          <w:color w:val="000000" w:themeColor="text1"/>
          <w:sz w:val="24"/>
          <w:szCs w:val="24"/>
          <w:lang w:val="en-US"/>
        </w:rPr>
        <w:t>входят</w:t>
      </w:r>
      <w:proofErr w:type="spellEnd"/>
      <w:r w:rsidRPr="00E90874">
        <w:rPr>
          <w:rFonts w:ascii="Times New Roman" w:hAnsi="Times New Roman" w:cs="Times New Roman"/>
          <w:color w:val="000000" w:themeColor="text1"/>
          <w:sz w:val="24"/>
          <w:szCs w:val="24"/>
        </w:rPr>
        <w:t xml:space="preserve"> и атомы других элементов. Могут рассматриваться </w:t>
      </w:r>
      <w:r w:rsidR="009D0881" w:rsidRPr="00E90874">
        <w:rPr>
          <w:rFonts w:ascii="Times New Roman" w:hAnsi="Times New Roman" w:cs="Times New Roman"/>
          <w:color w:val="000000" w:themeColor="text1"/>
          <w:sz w:val="24"/>
          <w:szCs w:val="24"/>
        </w:rPr>
        <w:t>как</w:t>
      </w:r>
      <w:r w:rsidR="009D0881" w:rsidRPr="00E90874">
        <w:rPr>
          <w:rFonts w:ascii="Times New Roman" w:hAnsi="Times New Roman" w:cs="Times New Roman"/>
          <w:color w:val="000000" w:themeColor="text1"/>
          <w:sz w:val="24"/>
          <w:szCs w:val="24"/>
          <w:lang w:val="en-US"/>
        </w:rPr>
        <w:t> с</w:t>
      </w:r>
      <w:r w:rsidRPr="00E90874">
        <w:rPr>
          <w:rFonts w:ascii="Times New Roman" w:hAnsi="Times New Roman" w:cs="Times New Roman"/>
          <w:color w:val="000000" w:themeColor="text1"/>
          <w:sz w:val="24"/>
          <w:szCs w:val="24"/>
        </w:rPr>
        <w:t xml:space="preserve"> </w:t>
      </w:r>
      <w:proofErr w:type="spellStart"/>
      <w:r w:rsidRPr="00E90874">
        <w:rPr>
          <w:rFonts w:ascii="Times New Roman" w:hAnsi="Times New Roman" w:cs="Times New Roman"/>
          <w:color w:val="000000" w:themeColor="text1"/>
          <w:sz w:val="24"/>
          <w:szCs w:val="24"/>
        </w:rPr>
        <w:t>гетерозаместителями</w:t>
      </w:r>
      <w:proofErr w:type="spellEnd"/>
      <w:r w:rsidRPr="00E90874">
        <w:rPr>
          <w:rFonts w:ascii="Times New Roman" w:hAnsi="Times New Roman" w:cs="Times New Roman"/>
          <w:color w:val="000000" w:themeColor="text1"/>
          <w:sz w:val="24"/>
          <w:szCs w:val="24"/>
        </w:rPr>
        <w:t xml:space="preserve"> (</w:t>
      </w:r>
      <w:proofErr w:type="spellStart"/>
      <w:r w:rsidR="009D0881" w:rsidRPr="00E90874">
        <w:rPr>
          <w:rFonts w:ascii="Times New Roman" w:hAnsi="Times New Roman" w:cs="Times New Roman"/>
          <w:color w:val="000000" w:themeColor="text1"/>
          <w:sz w:val="24"/>
          <w:szCs w:val="24"/>
          <w:lang w:val="en-US"/>
        </w:rPr>
        <w:t>гетеро</w:t>
      </w:r>
      <w:proofErr w:type="spellEnd"/>
      <w:r w:rsidR="009D0881" w:rsidRPr="00E90874">
        <w:rPr>
          <w:rFonts w:ascii="Times New Roman" w:hAnsi="Times New Roman" w:cs="Times New Roman"/>
          <w:color w:val="000000" w:themeColor="text1"/>
          <w:sz w:val="24"/>
          <w:szCs w:val="24"/>
          <w:lang w:val="en-US"/>
        </w:rPr>
        <w:t xml:space="preserve"> </w:t>
      </w:r>
      <w:proofErr w:type="spellStart"/>
      <w:r w:rsidR="009D0881" w:rsidRPr="00E90874">
        <w:rPr>
          <w:rFonts w:ascii="Times New Roman" w:hAnsi="Times New Roman" w:cs="Times New Roman"/>
          <w:color w:val="000000" w:themeColor="text1"/>
          <w:sz w:val="24"/>
          <w:szCs w:val="24"/>
          <w:lang w:val="en-US"/>
        </w:rPr>
        <w:t>ато</w:t>
      </w:r>
      <w:r w:rsidR="009D0881" w:rsidRPr="00E90874">
        <w:rPr>
          <w:rFonts w:ascii="Times New Roman" w:hAnsi="Times New Roman" w:cs="Times New Roman"/>
          <w:color w:val="000000" w:themeColor="text1"/>
          <w:sz w:val="24"/>
          <w:szCs w:val="24"/>
        </w:rPr>
        <w:t>ма</w:t>
      </w:r>
      <w:r w:rsidR="009D0881" w:rsidRPr="00E90874">
        <w:rPr>
          <w:rFonts w:ascii="Times New Roman" w:hAnsi="Times New Roman" w:cs="Times New Roman"/>
          <w:color w:val="000000" w:themeColor="text1"/>
          <w:sz w:val="24"/>
          <w:szCs w:val="24"/>
          <w:lang w:val="en-US"/>
        </w:rPr>
        <w:t>ми</w:t>
      </w:r>
      <w:proofErr w:type="spellEnd"/>
      <w:r w:rsidR="009D0881"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rPr>
        <w:t xml:space="preserve"> в цикле. Наиболее </w:t>
      </w:r>
      <w:r w:rsidRPr="00E90874">
        <w:rPr>
          <w:rFonts w:ascii="Times New Roman" w:hAnsi="Times New Roman" w:cs="Times New Roman"/>
          <w:color w:val="000000" w:themeColor="text1"/>
          <w:sz w:val="24"/>
          <w:szCs w:val="24"/>
        </w:rPr>
        <w:lastRenderedPageBreak/>
        <w:t>разнообразны и хорошо изучены ароматические азотсодержащие гетероциклические соединения. Предельные случаи гетероциклических соединений — соединения, не содержащие атомов углерода в цикле, например,</w:t>
      </w:r>
      <w:r w:rsidRPr="00E90874">
        <w:rPr>
          <w:rFonts w:ascii="Times New Roman" w:hAnsi="Times New Roman" w:cs="Times New Roman"/>
          <w:color w:val="000000" w:themeColor="text1"/>
          <w:sz w:val="24"/>
          <w:szCs w:val="24"/>
          <w:lang w:val="en-US"/>
        </w:rPr>
        <w:t> </w:t>
      </w:r>
      <w:proofErr w:type="spellStart"/>
      <w:r w:rsidR="009D0881" w:rsidRPr="009D0881">
        <w:rPr>
          <w:rFonts w:ascii="Times New Roman" w:hAnsi="Times New Roman" w:cs="Times New Roman"/>
          <w:color w:val="000000" w:themeColor="text1"/>
          <w:sz w:val="24"/>
          <w:szCs w:val="24"/>
        </w:rPr>
        <w:t>пентазол</w:t>
      </w:r>
      <w:proofErr w:type="spellEnd"/>
      <w:r w:rsidR="009D0881" w:rsidRPr="009D0881">
        <w:rPr>
          <w:rFonts w:ascii="Times New Roman" w:hAnsi="Times New Roman" w:cs="Times New Roman"/>
          <w:color w:val="000000" w:themeColor="text1"/>
          <w:sz w:val="24"/>
          <w:szCs w:val="24"/>
        </w:rPr>
        <w:t>.</w:t>
      </w:r>
      <w:r w:rsidR="009D0881">
        <w:rPr>
          <w:rFonts w:ascii="Times New Roman" w:hAnsi="Times New Roman" w:cs="Times New Roman"/>
          <w:color w:val="000000" w:themeColor="text1"/>
          <w:sz w:val="24"/>
          <w:szCs w:val="24"/>
        </w:rPr>
        <w:t xml:space="preserve"> </w:t>
      </w:r>
    </w:p>
    <w:p w:rsidR="009D0881" w:rsidRDefault="009D0881" w:rsidP="009D0881">
      <w:pPr>
        <w:spacing w:after="0"/>
        <w:ind w:firstLine="709"/>
        <w:jc w:val="center"/>
        <w:rPr>
          <w:rFonts w:ascii="Times New Roman" w:hAnsi="Times New Roman" w:cs="Times New Roman"/>
          <w:color w:val="000000" w:themeColor="text1"/>
          <w:sz w:val="24"/>
          <w:szCs w:val="24"/>
        </w:rPr>
      </w:pPr>
    </w:p>
    <w:p w:rsidR="009D0881" w:rsidRDefault="00E90874" w:rsidP="009D0881">
      <w:pPr>
        <w:spacing w:after="0"/>
        <w:ind w:firstLine="709"/>
        <w:jc w:val="center"/>
        <w:rPr>
          <w:rFonts w:ascii="Times New Roman" w:hAnsi="Times New Roman" w:cs="Times New Roman"/>
          <w:color w:val="000000" w:themeColor="text1"/>
          <w:sz w:val="24"/>
          <w:szCs w:val="24"/>
        </w:rPr>
      </w:pPr>
      <w:r w:rsidRPr="009D0881">
        <w:rPr>
          <w:rFonts w:ascii="Times New Roman" w:hAnsi="Times New Roman" w:cs="Times New Roman"/>
          <w:b/>
          <w:color w:val="000000" w:themeColor="text1"/>
          <w:sz w:val="24"/>
          <w:szCs w:val="24"/>
        </w:rPr>
        <w:t>Билет</w:t>
      </w:r>
      <w:r w:rsidR="009D0881" w:rsidRPr="009D0881">
        <w:rPr>
          <w:rFonts w:ascii="Times New Roman" w:hAnsi="Times New Roman" w:cs="Times New Roman"/>
          <w:b/>
          <w:color w:val="000000" w:themeColor="text1"/>
          <w:sz w:val="24"/>
          <w:szCs w:val="24"/>
        </w:rPr>
        <w:t xml:space="preserve"> №</w:t>
      </w:r>
      <w:r w:rsidR="009D0881" w:rsidRPr="009D0881">
        <w:rPr>
          <w:rFonts w:ascii="Times New Roman" w:hAnsi="Times New Roman" w:cs="Times New Roman"/>
          <w:b/>
          <w:color w:val="000000" w:themeColor="text1"/>
          <w:sz w:val="24"/>
          <w:szCs w:val="24"/>
        </w:rPr>
        <w:t>29</w:t>
      </w:r>
    </w:p>
    <w:p w:rsidR="00E90874" w:rsidRPr="00E90874" w:rsidRDefault="00E90874" w:rsidP="009D0881">
      <w:pPr>
        <w:spacing w:after="0"/>
        <w:ind w:firstLine="709"/>
        <w:jc w:val="both"/>
        <w:rPr>
          <w:rFonts w:ascii="Times New Roman" w:hAnsi="Times New Roman" w:cs="Times New Roman"/>
          <w:color w:val="000000" w:themeColor="text1"/>
          <w:sz w:val="24"/>
          <w:szCs w:val="24"/>
        </w:rPr>
      </w:pPr>
      <w:r w:rsidRPr="009D0881">
        <w:rPr>
          <w:rFonts w:ascii="Times New Roman" w:hAnsi="Times New Roman" w:cs="Times New Roman"/>
          <w:b/>
          <w:color w:val="000000" w:themeColor="text1"/>
          <w:sz w:val="24"/>
          <w:szCs w:val="24"/>
        </w:rPr>
        <w:t>1</w:t>
      </w:r>
      <w:r w:rsidR="009D0881" w:rsidRPr="009D0881">
        <w:rPr>
          <w:rFonts w:ascii="Times New Roman" w:hAnsi="Times New Roman" w:cs="Times New Roman"/>
          <w:b/>
          <w:color w:val="000000" w:themeColor="text1"/>
          <w:sz w:val="24"/>
          <w:szCs w:val="24"/>
        </w:rPr>
        <w:t>.</w:t>
      </w:r>
      <w:r w:rsidR="009D0881">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rPr>
        <w:t>Галогенопроизводные углеводородов</w:t>
      </w:r>
      <w:r w:rsidR="009D0881">
        <w:rPr>
          <w:rFonts w:ascii="Times New Roman" w:hAnsi="Times New Roman" w:cs="Times New Roman"/>
          <w:color w:val="000000" w:themeColor="text1"/>
          <w:sz w:val="24"/>
          <w:szCs w:val="24"/>
        </w:rPr>
        <w:t xml:space="preserve">. </w:t>
      </w:r>
      <w:r w:rsidR="009D0881" w:rsidRPr="00E90874">
        <w:rPr>
          <w:rFonts w:ascii="Times New Roman" w:hAnsi="Times New Roman" w:cs="Times New Roman"/>
          <w:color w:val="000000" w:themeColor="text1"/>
          <w:sz w:val="24"/>
          <w:szCs w:val="24"/>
        </w:rPr>
        <w:t>К галогенопроизводным углеводородам</w:t>
      </w:r>
      <w:r w:rsidRPr="00E90874">
        <w:rPr>
          <w:rFonts w:ascii="Times New Roman" w:hAnsi="Times New Roman" w:cs="Times New Roman"/>
          <w:color w:val="000000" w:themeColor="text1"/>
          <w:sz w:val="24"/>
          <w:szCs w:val="24"/>
        </w:rPr>
        <w:t xml:space="preserve"> относят соединения, у которых один или несколько атомов водорода замещены на атомы галогенов.</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 xml:space="preserve">Галогенопроизводные углеводородов классифицируют в зависимости от природы углеводородного радикала (алифатические, </w:t>
      </w:r>
      <w:r w:rsidR="009D0881" w:rsidRPr="00E90874">
        <w:rPr>
          <w:rFonts w:ascii="Times New Roman" w:hAnsi="Times New Roman" w:cs="Times New Roman"/>
          <w:color w:val="000000" w:themeColor="text1"/>
          <w:sz w:val="24"/>
          <w:szCs w:val="24"/>
        </w:rPr>
        <w:t>алициклические</w:t>
      </w:r>
      <w:r w:rsidRPr="00E90874">
        <w:rPr>
          <w:rFonts w:ascii="Times New Roman" w:hAnsi="Times New Roman" w:cs="Times New Roman"/>
          <w:color w:val="000000" w:themeColor="text1"/>
          <w:sz w:val="24"/>
          <w:szCs w:val="24"/>
        </w:rPr>
        <w:t xml:space="preserve"> и ароматические), количества атомов галогена в молекуле (моно-, </w:t>
      </w:r>
      <w:proofErr w:type="spellStart"/>
      <w:r w:rsidRPr="00E90874">
        <w:rPr>
          <w:rFonts w:ascii="Times New Roman" w:hAnsi="Times New Roman" w:cs="Times New Roman"/>
          <w:color w:val="000000" w:themeColor="text1"/>
          <w:sz w:val="24"/>
          <w:szCs w:val="24"/>
        </w:rPr>
        <w:t>ди</w:t>
      </w:r>
      <w:proofErr w:type="spellEnd"/>
      <w:r w:rsidRPr="00E90874">
        <w:rPr>
          <w:rFonts w:ascii="Times New Roman" w:hAnsi="Times New Roman" w:cs="Times New Roman"/>
          <w:color w:val="000000" w:themeColor="text1"/>
          <w:sz w:val="24"/>
          <w:szCs w:val="24"/>
        </w:rPr>
        <w:t xml:space="preserve">-, три- и </w:t>
      </w:r>
      <w:proofErr w:type="spellStart"/>
      <w:r w:rsidRPr="00E90874">
        <w:rPr>
          <w:rFonts w:ascii="Times New Roman" w:hAnsi="Times New Roman" w:cs="Times New Roman"/>
          <w:color w:val="000000" w:themeColor="text1"/>
          <w:sz w:val="24"/>
          <w:szCs w:val="24"/>
        </w:rPr>
        <w:t>полигалогенопроизводные</w:t>
      </w:r>
      <w:proofErr w:type="spellEnd"/>
      <w:r w:rsidRPr="00E90874">
        <w:rPr>
          <w:rFonts w:ascii="Times New Roman" w:hAnsi="Times New Roman" w:cs="Times New Roman"/>
          <w:color w:val="000000" w:themeColor="text1"/>
          <w:sz w:val="24"/>
          <w:szCs w:val="24"/>
        </w:rPr>
        <w:t>), характера галогена (</w:t>
      </w:r>
      <w:proofErr w:type="spellStart"/>
      <w:r w:rsidRPr="00E90874">
        <w:rPr>
          <w:rFonts w:ascii="Times New Roman" w:hAnsi="Times New Roman" w:cs="Times New Roman"/>
          <w:color w:val="000000" w:themeColor="text1"/>
          <w:sz w:val="24"/>
          <w:szCs w:val="24"/>
        </w:rPr>
        <w:t>фторо</w:t>
      </w:r>
      <w:proofErr w:type="spellEnd"/>
      <w:r w:rsidRPr="00E90874">
        <w:rPr>
          <w:rFonts w:ascii="Times New Roman" w:hAnsi="Times New Roman" w:cs="Times New Roman"/>
          <w:color w:val="000000" w:themeColor="text1"/>
          <w:sz w:val="24"/>
          <w:szCs w:val="24"/>
        </w:rPr>
        <w:t xml:space="preserve">-, </w:t>
      </w:r>
      <w:proofErr w:type="spellStart"/>
      <w:r w:rsidRPr="00E90874">
        <w:rPr>
          <w:rFonts w:ascii="Times New Roman" w:hAnsi="Times New Roman" w:cs="Times New Roman"/>
          <w:color w:val="000000" w:themeColor="text1"/>
          <w:sz w:val="24"/>
          <w:szCs w:val="24"/>
        </w:rPr>
        <w:t>хлоро</w:t>
      </w:r>
      <w:proofErr w:type="spellEnd"/>
      <w:r w:rsidRPr="00E90874">
        <w:rPr>
          <w:rFonts w:ascii="Times New Roman" w:hAnsi="Times New Roman" w:cs="Times New Roman"/>
          <w:color w:val="000000" w:themeColor="text1"/>
          <w:sz w:val="24"/>
          <w:szCs w:val="24"/>
        </w:rPr>
        <w:t xml:space="preserve">-, </w:t>
      </w:r>
      <w:proofErr w:type="spellStart"/>
      <w:r w:rsidRPr="00E90874">
        <w:rPr>
          <w:rFonts w:ascii="Times New Roman" w:hAnsi="Times New Roman" w:cs="Times New Roman"/>
          <w:color w:val="000000" w:themeColor="text1"/>
          <w:sz w:val="24"/>
          <w:szCs w:val="24"/>
        </w:rPr>
        <w:t>бромо</w:t>
      </w:r>
      <w:proofErr w:type="spellEnd"/>
      <w:r w:rsidRPr="00E90874">
        <w:rPr>
          <w:rFonts w:ascii="Times New Roman" w:hAnsi="Times New Roman" w:cs="Times New Roman"/>
          <w:color w:val="000000" w:themeColor="text1"/>
          <w:sz w:val="24"/>
          <w:szCs w:val="24"/>
        </w:rPr>
        <w:t>-, йодопроизводные), характера атома углерода, с которым связаны атомы галогена (первичные, вторичные и третичные галогенопроизводные).</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 xml:space="preserve">Номенклатура. По заместительной номенклатуре ИЮПАК названия галогенопроизводных углеводородов составляют аналогично названиям соответствующих углеводородов. Вначале цифрой указывают положение замещения (если это необходимо), затем называют галоген (если нужно — перед ним количество атомов) и прибавляют название </w:t>
      </w:r>
      <w:proofErr w:type="spellStart"/>
      <w:r w:rsidRPr="00E90874">
        <w:rPr>
          <w:rFonts w:ascii="Times New Roman" w:hAnsi="Times New Roman" w:cs="Times New Roman"/>
          <w:color w:val="000000" w:themeColor="text1"/>
          <w:sz w:val="24"/>
          <w:szCs w:val="24"/>
        </w:rPr>
        <w:t>родоначальной</w:t>
      </w:r>
      <w:proofErr w:type="spellEnd"/>
      <w:r w:rsidRPr="00E90874">
        <w:rPr>
          <w:rFonts w:ascii="Times New Roman" w:hAnsi="Times New Roman" w:cs="Times New Roman"/>
          <w:color w:val="000000" w:themeColor="text1"/>
          <w:sz w:val="24"/>
          <w:szCs w:val="24"/>
        </w:rPr>
        <w:t xml:space="preserve"> структуры (в алифатических галогенопроизводных это главная углеродная цепь, в </w:t>
      </w:r>
      <w:r w:rsidR="009D0881" w:rsidRPr="00E90874">
        <w:rPr>
          <w:rFonts w:ascii="Times New Roman" w:hAnsi="Times New Roman" w:cs="Times New Roman"/>
          <w:color w:val="000000" w:themeColor="text1"/>
          <w:sz w:val="24"/>
          <w:szCs w:val="24"/>
        </w:rPr>
        <w:t>алициклических</w:t>
      </w:r>
      <w:r w:rsidRPr="00E90874">
        <w:rPr>
          <w:rFonts w:ascii="Times New Roman" w:hAnsi="Times New Roman" w:cs="Times New Roman"/>
          <w:color w:val="000000" w:themeColor="text1"/>
          <w:sz w:val="24"/>
          <w:szCs w:val="24"/>
        </w:rPr>
        <w:t xml:space="preserve"> и ароматических — цикл).</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9D0881">
        <w:rPr>
          <w:rFonts w:ascii="Times New Roman" w:hAnsi="Times New Roman" w:cs="Times New Roman"/>
          <w:b/>
          <w:color w:val="000000" w:themeColor="text1"/>
          <w:sz w:val="24"/>
          <w:szCs w:val="24"/>
        </w:rPr>
        <w:t>2</w:t>
      </w:r>
      <w:r w:rsidR="009D0881" w:rsidRPr="009D0881">
        <w:rPr>
          <w:rFonts w:ascii="Times New Roman" w:hAnsi="Times New Roman" w:cs="Times New Roman"/>
          <w:b/>
          <w:color w:val="000000" w:themeColor="text1"/>
          <w:sz w:val="24"/>
          <w:szCs w:val="24"/>
        </w:rPr>
        <w:t>.</w:t>
      </w:r>
      <w:r w:rsidR="009D0881">
        <w:rPr>
          <w:rFonts w:ascii="Times New Roman" w:hAnsi="Times New Roman" w:cs="Times New Roman"/>
          <w:color w:val="000000" w:themeColor="text1"/>
          <w:sz w:val="24"/>
          <w:szCs w:val="24"/>
        </w:rPr>
        <w:t xml:space="preserve"> </w:t>
      </w:r>
      <w:r w:rsidRPr="00E90874">
        <w:rPr>
          <w:rFonts w:ascii="Times New Roman" w:hAnsi="Times New Roman" w:cs="Times New Roman"/>
          <w:bCs/>
          <w:color w:val="000000" w:themeColor="text1"/>
          <w:sz w:val="24"/>
          <w:szCs w:val="24"/>
        </w:rPr>
        <w:t>Пиридин</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 шестичленный ароматический</w:t>
      </w:r>
      <w:r w:rsidRPr="00E90874">
        <w:rPr>
          <w:rFonts w:ascii="Times New Roman" w:hAnsi="Times New Roman" w:cs="Times New Roman"/>
          <w:color w:val="000000" w:themeColor="text1"/>
          <w:sz w:val="24"/>
          <w:szCs w:val="24"/>
          <w:lang w:val="en-US"/>
        </w:rPr>
        <w:t> </w:t>
      </w:r>
      <w:proofErr w:type="spellStart"/>
      <w:r w:rsidR="009D0881" w:rsidRPr="00E90874">
        <w:rPr>
          <w:rFonts w:ascii="Times New Roman" w:hAnsi="Times New Roman" w:cs="Times New Roman"/>
          <w:color w:val="000000" w:themeColor="text1"/>
          <w:sz w:val="24"/>
          <w:szCs w:val="24"/>
          <w:lang w:val="en-US"/>
        </w:rPr>
        <w:t>гетероцикл</w:t>
      </w:r>
      <w:proofErr w:type="spellEnd"/>
      <w:r w:rsidR="009D0881" w:rsidRPr="00E90874">
        <w:rPr>
          <w:rFonts w:ascii="Times New Roman" w:hAnsi="Times New Roman" w:cs="Times New Roman"/>
          <w:color w:val="000000" w:themeColor="text1"/>
          <w:sz w:val="24"/>
          <w:szCs w:val="24"/>
          <w:lang w:val="en-US"/>
        </w:rPr>
        <w:t xml:space="preserve"> с</w:t>
      </w:r>
      <w:r w:rsidRPr="00E90874">
        <w:rPr>
          <w:rFonts w:ascii="Times New Roman" w:hAnsi="Times New Roman" w:cs="Times New Roman"/>
          <w:color w:val="000000" w:themeColor="text1"/>
          <w:sz w:val="24"/>
          <w:szCs w:val="24"/>
        </w:rPr>
        <w:t xml:space="preserve"> одним</w:t>
      </w:r>
      <w:r w:rsidRPr="00E90874">
        <w:rPr>
          <w:rFonts w:ascii="Times New Roman" w:hAnsi="Times New Roman" w:cs="Times New Roman"/>
          <w:color w:val="000000" w:themeColor="text1"/>
          <w:sz w:val="24"/>
          <w:szCs w:val="24"/>
          <w:lang w:val="en-US"/>
        </w:rPr>
        <w:t> </w:t>
      </w:r>
      <w:proofErr w:type="spellStart"/>
      <w:r w:rsidR="009D0881" w:rsidRPr="00E90874">
        <w:rPr>
          <w:rFonts w:ascii="Times New Roman" w:hAnsi="Times New Roman" w:cs="Times New Roman"/>
          <w:color w:val="000000" w:themeColor="text1"/>
          <w:sz w:val="24"/>
          <w:szCs w:val="24"/>
          <w:lang w:val="en-US"/>
        </w:rPr>
        <w:t>атомом</w:t>
      </w:r>
      <w:proofErr w:type="spellEnd"/>
      <w:r w:rsidR="009D0881" w:rsidRPr="00E90874">
        <w:rPr>
          <w:rFonts w:ascii="Times New Roman" w:hAnsi="Times New Roman" w:cs="Times New Roman"/>
          <w:color w:val="000000" w:themeColor="text1"/>
          <w:sz w:val="24"/>
          <w:szCs w:val="24"/>
          <w:lang w:val="en-US"/>
        </w:rPr>
        <w:t xml:space="preserve"> </w:t>
      </w:r>
      <w:proofErr w:type="spellStart"/>
      <w:proofErr w:type="gramStart"/>
      <w:r w:rsidR="009D0881" w:rsidRPr="00E90874">
        <w:rPr>
          <w:rFonts w:ascii="Times New Roman" w:hAnsi="Times New Roman" w:cs="Times New Roman"/>
          <w:color w:val="000000" w:themeColor="text1"/>
          <w:sz w:val="24"/>
          <w:szCs w:val="24"/>
          <w:lang w:val="en-US"/>
        </w:rPr>
        <w:t>азота</w:t>
      </w:r>
      <w:proofErr w:type="spellEnd"/>
      <w:r w:rsidRPr="00E90874">
        <w:rPr>
          <w:rFonts w:ascii="Times New Roman" w:hAnsi="Times New Roman" w:cs="Times New Roman"/>
          <w:color w:val="000000" w:themeColor="text1"/>
          <w:sz w:val="24"/>
          <w:szCs w:val="24"/>
        </w:rPr>
        <w:t xml:space="preserve"> ,</w:t>
      </w:r>
      <w:proofErr w:type="gramEnd"/>
      <w:r w:rsidRPr="00E90874">
        <w:rPr>
          <w:rFonts w:ascii="Times New Roman" w:hAnsi="Times New Roman" w:cs="Times New Roman"/>
          <w:color w:val="000000" w:themeColor="text1"/>
          <w:sz w:val="24"/>
          <w:szCs w:val="24"/>
        </w:rPr>
        <w:t xml:space="preserve"> бесцветная жидкость с резким неприятным запахом; смешивается с водой и органическими растворителями. Пиридин</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 слабое</w:t>
      </w:r>
      <w:r w:rsidRPr="00E90874">
        <w:rPr>
          <w:rFonts w:ascii="Times New Roman" w:hAnsi="Times New Roman" w:cs="Times New Roman"/>
          <w:color w:val="000000" w:themeColor="text1"/>
          <w:sz w:val="24"/>
          <w:szCs w:val="24"/>
          <w:lang w:val="en-US"/>
        </w:rPr>
        <w:t> </w:t>
      </w:r>
      <w:proofErr w:type="spellStart"/>
      <w:r w:rsidR="009D0881" w:rsidRPr="00E90874">
        <w:rPr>
          <w:rFonts w:ascii="Times New Roman" w:hAnsi="Times New Roman" w:cs="Times New Roman"/>
          <w:color w:val="000000" w:themeColor="text1"/>
          <w:sz w:val="24"/>
          <w:szCs w:val="24"/>
          <w:lang w:val="en-US"/>
        </w:rPr>
        <w:t>основание</w:t>
      </w:r>
      <w:proofErr w:type="spellEnd"/>
      <w:r w:rsidR="009D0881" w:rsidRPr="00E90874">
        <w:rPr>
          <w:rFonts w:ascii="Times New Roman" w:hAnsi="Times New Roman" w:cs="Times New Roman"/>
          <w:color w:val="000000" w:themeColor="text1"/>
          <w:sz w:val="24"/>
          <w:szCs w:val="24"/>
          <w:lang w:val="en-US"/>
        </w:rPr>
        <w:t>,</w:t>
      </w:r>
      <w:r w:rsidRPr="00E90874">
        <w:rPr>
          <w:rFonts w:ascii="Times New Roman" w:hAnsi="Times New Roman" w:cs="Times New Roman"/>
          <w:color w:val="000000" w:themeColor="text1"/>
          <w:sz w:val="24"/>
          <w:szCs w:val="24"/>
        </w:rPr>
        <w:t xml:space="preserve"> дает</w:t>
      </w:r>
      <w:r w:rsidRPr="00E90874">
        <w:rPr>
          <w:rFonts w:ascii="Times New Roman" w:hAnsi="Times New Roman" w:cs="Times New Roman"/>
          <w:color w:val="000000" w:themeColor="text1"/>
          <w:sz w:val="24"/>
          <w:szCs w:val="24"/>
          <w:lang w:val="en-US"/>
        </w:rPr>
        <w:t> </w:t>
      </w:r>
      <w:proofErr w:type="spellStart"/>
      <w:r w:rsidR="009D0881" w:rsidRPr="00E90874">
        <w:rPr>
          <w:rFonts w:ascii="Times New Roman" w:hAnsi="Times New Roman" w:cs="Times New Roman"/>
          <w:color w:val="000000" w:themeColor="text1"/>
          <w:sz w:val="24"/>
          <w:szCs w:val="24"/>
          <w:lang w:val="en-US"/>
        </w:rPr>
        <w:t>соли</w:t>
      </w:r>
      <w:proofErr w:type="spellEnd"/>
      <w:r w:rsidR="009D0881" w:rsidRPr="00E90874">
        <w:rPr>
          <w:rFonts w:ascii="Times New Roman" w:hAnsi="Times New Roman" w:cs="Times New Roman"/>
          <w:color w:val="000000" w:themeColor="text1"/>
          <w:sz w:val="24"/>
          <w:szCs w:val="24"/>
          <w:lang w:val="en-US"/>
        </w:rPr>
        <w:t xml:space="preserve"> с</w:t>
      </w:r>
      <w:r w:rsidRPr="00E90874">
        <w:rPr>
          <w:rFonts w:ascii="Times New Roman" w:hAnsi="Times New Roman" w:cs="Times New Roman"/>
          <w:color w:val="000000" w:themeColor="text1"/>
          <w:sz w:val="24"/>
          <w:szCs w:val="24"/>
        </w:rPr>
        <w:t xml:space="preserve"> сильными минеральными</w:t>
      </w:r>
      <w:r w:rsidRPr="00E90874">
        <w:rPr>
          <w:rFonts w:ascii="Times New Roman" w:hAnsi="Times New Roman" w:cs="Times New Roman"/>
          <w:color w:val="000000" w:themeColor="text1"/>
          <w:sz w:val="24"/>
          <w:szCs w:val="24"/>
          <w:lang w:val="en-US"/>
        </w:rPr>
        <w:t> </w:t>
      </w:r>
      <w:proofErr w:type="spellStart"/>
      <w:r w:rsidR="009D0881" w:rsidRPr="00E90874">
        <w:rPr>
          <w:rFonts w:ascii="Times New Roman" w:hAnsi="Times New Roman" w:cs="Times New Roman"/>
          <w:color w:val="000000" w:themeColor="text1"/>
          <w:sz w:val="24"/>
          <w:szCs w:val="24"/>
          <w:lang w:val="en-US"/>
        </w:rPr>
        <w:t>кислотами</w:t>
      </w:r>
      <w:proofErr w:type="spellEnd"/>
      <w:r w:rsidR="009D0881" w:rsidRPr="00E90874">
        <w:rPr>
          <w:rFonts w:ascii="Times New Roman" w:hAnsi="Times New Roman" w:cs="Times New Roman"/>
          <w:color w:val="000000" w:themeColor="text1"/>
          <w:sz w:val="24"/>
          <w:szCs w:val="24"/>
          <w:lang w:val="en-US"/>
        </w:rPr>
        <w:t>,</w:t>
      </w:r>
      <w:r w:rsidRPr="00E90874">
        <w:rPr>
          <w:rFonts w:ascii="Times New Roman" w:hAnsi="Times New Roman" w:cs="Times New Roman"/>
          <w:color w:val="000000" w:themeColor="text1"/>
          <w:sz w:val="24"/>
          <w:szCs w:val="24"/>
        </w:rPr>
        <w:t xml:space="preserve"> легко образует</w:t>
      </w:r>
      <w:r w:rsidRPr="00E90874">
        <w:rPr>
          <w:rFonts w:ascii="Times New Roman" w:hAnsi="Times New Roman" w:cs="Times New Roman"/>
          <w:color w:val="000000" w:themeColor="text1"/>
          <w:sz w:val="24"/>
          <w:szCs w:val="24"/>
          <w:lang w:val="en-US"/>
        </w:rPr>
        <w:t> </w:t>
      </w:r>
      <w:hyperlink r:id="rId243" w:history="1">
        <w:r w:rsidRPr="00E90874">
          <w:rPr>
            <w:rFonts w:ascii="Times New Roman" w:hAnsi="Times New Roman" w:cs="Times New Roman"/>
            <w:color w:val="000000" w:themeColor="text1"/>
            <w:sz w:val="24"/>
            <w:szCs w:val="24"/>
          </w:rPr>
          <w:t xml:space="preserve">двойные </w:t>
        </w:r>
        <w:proofErr w:type="gramStart"/>
        <w:r w:rsidRPr="00E90874">
          <w:rPr>
            <w:rFonts w:ascii="Times New Roman" w:hAnsi="Times New Roman" w:cs="Times New Roman"/>
            <w:color w:val="000000" w:themeColor="text1"/>
            <w:sz w:val="24"/>
            <w:szCs w:val="24"/>
          </w:rPr>
          <w:t>соли</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и</w:t>
      </w:r>
      <w:proofErr w:type="gramEnd"/>
      <w:r w:rsidRPr="00E90874">
        <w:rPr>
          <w:rFonts w:ascii="Times New Roman" w:hAnsi="Times New Roman" w:cs="Times New Roman"/>
          <w:color w:val="000000" w:themeColor="text1"/>
          <w:sz w:val="24"/>
          <w:szCs w:val="24"/>
          <w:lang w:val="en-US"/>
        </w:rPr>
        <w:t> </w:t>
      </w:r>
      <w:hyperlink r:id="rId244" w:history="1">
        <w:r w:rsidRPr="00E90874">
          <w:rPr>
            <w:rFonts w:ascii="Times New Roman" w:hAnsi="Times New Roman" w:cs="Times New Roman"/>
            <w:color w:val="000000" w:themeColor="text1"/>
            <w:sz w:val="24"/>
            <w:szCs w:val="24"/>
          </w:rPr>
          <w:t>комплексные соединения</w:t>
        </w:r>
      </w:hyperlink>
      <w:r w:rsidRPr="00E90874">
        <w:rPr>
          <w:rFonts w:ascii="Times New Roman" w:hAnsi="Times New Roman" w:cs="Times New Roman"/>
          <w:color w:val="000000" w:themeColor="text1"/>
          <w:sz w:val="24"/>
          <w:szCs w:val="24"/>
        </w:rPr>
        <w:t xml:space="preserve"> . Пиридин проявляет свойства, характерные для третичных аминов: образует </w:t>
      </w:r>
      <w:r w:rsidRPr="00E90874">
        <w:rPr>
          <w:rFonts w:ascii="Times New Roman" w:hAnsi="Times New Roman" w:cs="Times New Roman"/>
          <w:color w:val="000000" w:themeColor="text1"/>
          <w:sz w:val="24"/>
          <w:szCs w:val="24"/>
          <w:lang w:val="en-US"/>
        </w:rPr>
        <w:t>N</w:t>
      </w:r>
      <w:r w:rsidRPr="00E90874">
        <w:rPr>
          <w:rFonts w:ascii="Times New Roman" w:hAnsi="Times New Roman" w:cs="Times New Roman"/>
          <w:color w:val="000000" w:themeColor="text1"/>
          <w:sz w:val="24"/>
          <w:szCs w:val="24"/>
        </w:rPr>
        <w:t xml:space="preserve">-оксиды, соли </w:t>
      </w:r>
      <w:r w:rsidRPr="00E90874">
        <w:rPr>
          <w:rFonts w:ascii="Times New Roman" w:hAnsi="Times New Roman" w:cs="Times New Roman"/>
          <w:color w:val="000000" w:themeColor="text1"/>
          <w:sz w:val="24"/>
          <w:szCs w:val="24"/>
          <w:lang w:val="en-US"/>
        </w:rPr>
        <w:t>N</w:t>
      </w:r>
      <w:r w:rsidRPr="00E90874">
        <w:rPr>
          <w:rFonts w:ascii="Times New Roman" w:hAnsi="Times New Roman" w:cs="Times New Roman"/>
          <w:color w:val="000000" w:themeColor="text1"/>
          <w:sz w:val="24"/>
          <w:szCs w:val="24"/>
        </w:rPr>
        <w:t>-</w:t>
      </w:r>
      <w:proofErr w:type="spellStart"/>
      <w:r w:rsidRPr="00E90874">
        <w:rPr>
          <w:rFonts w:ascii="Times New Roman" w:hAnsi="Times New Roman" w:cs="Times New Roman"/>
          <w:color w:val="000000" w:themeColor="text1"/>
          <w:sz w:val="24"/>
          <w:szCs w:val="24"/>
        </w:rPr>
        <w:t>алкилпиридиния</w:t>
      </w:r>
      <w:proofErr w:type="spellEnd"/>
      <w:r w:rsidRPr="00E90874">
        <w:rPr>
          <w:rFonts w:ascii="Times New Roman" w:hAnsi="Times New Roman" w:cs="Times New Roman"/>
          <w:color w:val="000000" w:themeColor="text1"/>
          <w:sz w:val="24"/>
          <w:szCs w:val="24"/>
        </w:rPr>
        <w:t xml:space="preserve">, способен выступать в качестве сигма-донорного </w:t>
      </w:r>
      <w:proofErr w:type="spellStart"/>
      <w:r w:rsidRPr="00E90874">
        <w:rPr>
          <w:rFonts w:ascii="Times New Roman" w:hAnsi="Times New Roman" w:cs="Times New Roman"/>
          <w:color w:val="000000" w:themeColor="text1"/>
          <w:sz w:val="24"/>
          <w:szCs w:val="24"/>
        </w:rPr>
        <w:t>лиганда</w:t>
      </w:r>
      <w:proofErr w:type="spellEnd"/>
      <w:r w:rsidRPr="00E90874">
        <w:rPr>
          <w:rFonts w:ascii="Times New Roman" w:hAnsi="Times New Roman" w:cs="Times New Roman"/>
          <w:color w:val="000000" w:themeColor="text1"/>
          <w:sz w:val="24"/>
          <w:szCs w:val="24"/>
        </w:rPr>
        <w:t>.</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 xml:space="preserve">В то же время пиридин обладает явными ароматическими свойствами. Однако наличие в кольце сопряжения атома азота приводит к серьёзному перераспределению электронной плотности, что приводит к сильному снижению активности пиридина в реакциях </w:t>
      </w:r>
      <w:proofErr w:type="spellStart"/>
      <w:r w:rsidRPr="00E90874">
        <w:rPr>
          <w:rFonts w:ascii="Times New Roman" w:hAnsi="Times New Roman" w:cs="Times New Roman"/>
          <w:color w:val="000000" w:themeColor="text1"/>
          <w:sz w:val="24"/>
          <w:szCs w:val="24"/>
        </w:rPr>
        <w:t>электрофильного</w:t>
      </w:r>
      <w:proofErr w:type="spellEnd"/>
      <w:r w:rsidRPr="00E90874">
        <w:rPr>
          <w:rFonts w:ascii="Times New Roman" w:hAnsi="Times New Roman" w:cs="Times New Roman"/>
          <w:color w:val="000000" w:themeColor="text1"/>
          <w:sz w:val="24"/>
          <w:szCs w:val="24"/>
        </w:rPr>
        <w:t xml:space="preserve"> ароматического замещения по сравнению с бензолом. В таких реакциях реагируют преимущественно </w:t>
      </w:r>
      <w:proofErr w:type="gramStart"/>
      <w:r w:rsidRPr="00E90874">
        <w:rPr>
          <w:rFonts w:ascii="Times New Roman" w:hAnsi="Times New Roman" w:cs="Times New Roman"/>
          <w:color w:val="000000" w:themeColor="text1"/>
          <w:sz w:val="24"/>
          <w:szCs w:val="24"/>
        </w:rPr>
        <w:t>мета-положения</w:t>
      </w:r>
      <w:proofErr w:type="gramEnd"/>
      <w:r w:rsidRPr="00E90874">
        <w:rPr>
          <w:rFonts w:ascii="Times New Roman" w:hAnsi="Times New Roman" w:cs="Times New Roman"/>
          <w:color w:val="000000" w:themeColor="text1"/>
          <w:sz w:val="24"/>
          <w:szCs w:val="24"/>
        </w:rPr>
        <w:t xml:space="preserve"> кольца.</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Для пиридина характерны реакции ароматического нуклеофильного замещения, протек</w:t>
      </w:r>
      <w:r w:rsidR="009D0881">
        <w:rPr>
          <w:rFonts w:ascii="Times New Roman" w:hAnsi="Times New Roman" w:cs="Times New Roman"/>
          <w:color w:val="000000" w:themeColor="text1"/>
          <w:sz w:val="24"/>
          <w:szCs w:val="24"/>
        </w:rPr>
        <w:t xml:space="preserve">ающие преимущественно по </w:t>
      </w:r>
      <w:proofErr w:type="gramStart"/>
      <w:r w:rsidR="009D0881">
        <w:rPr>
          <w:rFonts w:ascii="Times New Roman" w:hAnsi="Times New Roman" w:cs="Times New Roman"/>
          <w:color w:val="000000" w:themeColor="text1"/>
          <w:sz w:val="24"/>
          <w:szCs w:val="24"/>
        </w:rPr>
        <w:t>мета-</w:t>
      </w:r>
      <w:r w:rsidRPr="00E90874">
        <w:rPr>
          <w:rFonts w:ascii="Times New Roman" w:hAnsi="Times New Roman" w:cs="Times New Roman"/>
          <w:color w:val="000000" w:themeColor="text1"/>
          <w:sz w:val="24"/>
          <w:szCs w:val="24"/>
        </w:rPr>
        <w:t>положениям</w:t>
      </w:r>
      <w:proofErr w:type="gramEnd"/>
      <w:r w:rsidRPr="00E90874">
        <w:rPr>
          <w:rFonts w:ascii="Times New Roman" w:hAnsi="Times New Roman" w:cs="Times New Roman"/>
          <w:color w:val="000000" w:themeColor="text1"/>
          <w:sz w:val="24"/>
          <w:szCs w:val="24"/>
        </w:rPr>
        <w:t xml:space="preserve"> кольца. Такая реакционная способность свидетельствует о </w:t>
      </w:r>
      <w:proofErr w:type="spellStart"/>
      <w:r w:rsidRPr="00E90874">
        <w:rPr>
          <w:rFonts w:ascii="Times New Roman" w:hAnsi="Times New Roman" w:cs="Times New Roman"/>
          <w:color w:val="000000" w:themeColor="text1"/>
          <w:sz w:val="24"/>
          <w:szCs w:val="24"/>
        </w:rPr>
        <w:t>электроннодефицитной</w:t>
      </w:r>
      <w:proofErr w:type="spellEnd"/>
      <w:r w:rsidRPr="00E90874">
        <w:rPr>
          <w:rFonts w:ascii="Times New Roman" w:hAnsi="Times New Roman" w:cs="Times New Roman"/>
          <w:color w:val="000000" w:themeColor="text1"/>
          <w:sz w:val="24"/>
          <w:szCs w:val="24"/>
        </w:rPr>
        <w:t xml:space="preserve"> природе пиридинового кольца, что может быть обобщено в следующем эмпирическом правиле: реакционная способность пиридина как ароматического соединения примерно соответствует реакционной способности нитробензола.</w:t>
      </w:r>
    </w:p>
    <w:p w:rsidR="009D0881" w:rsidRDefault="009D0881" w:rsidP="00E90874">
      <w:pPr>
        <w:spacing w:after="0"/>
        <w:ind w:firstLine="709"/>
        <w:jc w:val="both"/>
        <w:rPr>
          <w:rFonts w:ascii="Times New Roman" w:hAnsi="Times New Roman" w:cs="Times New Roman"/>
          <w:color w:val="000000" w:themeColor="text1"/>
          <w:sz w:val="24"/>
          <w:szCs w:val="24"/>
        </w:rPr>
      </w:pPr>
    </w:p>
    <w:p w:rsidR="009D0881" w:rsidRDefault="00E90874" w:rsidP="009D0881">
      <w:pPr>
        <w:spacing w:after="0"/>
        <w:ind w:firstLine="709"/>
        <w:jc w:val="center"/>
        <w:rPr>
          <w:rFonts w:ascii="Times New Roman" w:hAnsi="Times New Roman" w:cs="Times New Roman"/>
          <w:color w:val="000000" w:themeColor="text1"/>
          <w:sz w:val="24"/>
          <w:szCs w:val="24"/>
        </w:rPr>
      </w:pPr>
      <w:r w:rsidRPr="009D0881">
        <w:rPr>
          <w:rFonts w:ascii="Times New Roman" w:hAnsi="Times New Roman" w:cs="Times New Roman"/>
          <w:b/>
          <w:color w:val="000000" w:themeColor="text1"/>
          <w:sz w:val="24"/>
          <w:szCs w:val="24"/>
        </w:rPr>
        <w:t>Билет</w:t>
      </w:r>
      <w:r w:rsidR="009D0881" w:rsidRPr="009D0881">
        <w:rPr>
          <w:rFonts w:ascii="Times New Roman" w:hAnsi="Times New Roman" w:cs="Times New Roman"/>
          <w:b/>
          <w:color w:val="000000" w:themeColor="text1"/>
          <w:sz w:val="24"/>
          <w:szCs w:val="24"/>
        </w:rPr>
        <w:t xml:space="preserve"> №</w:t>
      </w:r>
      <w:r w:rsidR="009D0881" w:rsidRPr="009D0881">
        <w:rPr>
          <w:rFonts w:ascii="Times New Roman" w:hAnsi="Times New Roman" w:cs="Times New Roman"/>
          <w:b/>
          <w:color w:val="000000" w:themeColor="text1"/>
          <w:sz w:val="24"/>
          <w:szCs w:val="24"/>
        </w:rPr>
        <w:t>30</w:t>
      </w:r>
    </w:p>
    <w:p w:rsidR="00F25F67" w:rsidRDefault="00E90874" w:rsidP="002A37AA">
      <w:pPr>
        <w:spacing w:after="0"/>
        <w:ind w:firstLine="709"/>
        <w:jc w:val="both"/>
        <w:rPr>
          <w:rFonts w:ascii="Times New Roman" w:hAnsi="Times New Roman" w:cs="Times New Roman"/>
          <w:color w:val="000000" w:themeColor="text1"/>
          <w:sz w:val="24"/>
          <w:szCs w:val="24"/>
        </w:rPr>
      </w:pPr>
      <w:r w:rsidRPr="009D0881">
        <w:rPr>
          <w:rFonts w:ascii="Times New Roman" w:hAnsi="Times New Roman" w:cs="Times New Roman"/>
          <w:b/>
          <w:color w:val="000000" w:themeColor="text1"/>
          <w:sz w:val="24"/>
          <w:szCs w:val="24"/>
        </w:rPr>
        <w:t>1</w:t>
      </w:r>
      <w:r w:rsidR="009D0881" w:rsidRPr="009D0881">
        <w:rPr>
          <w:rFonts w:ascii="Times New Roman" w:hAnsi="Times New Roman" w:cs="Times New Roman"/>
          <w:b/>
          <w:color w:val="000000" w:themeColor="text1"/>
          <w:sz w:val="24"/>
          <w:szCs w:val="24"/>
        </w:rPr>
        <w:t>.</w:t>
      </w:r>
      <w:r w:rsidRPr="009D0881">
        <w:rPr>
          <w:rFonts w:ascii="Times New Roman" w:hAnsi="Times New Roman" w:cs="Times New Roman"/>
          <w:b/>
          <w:color w:val="000000" w:themeColor="text1"/>
          <w:sz w:val="24"/>
          <w:szCs w:val="24"/>
        </w:rPr>
        <w:t>  </w:t>
      </w:r>
      <w:hyperlink r:id="rId245" w:history="1">
        <w:r w:rsidRPr="00E90874">
          <w:rPr>
            <w:rFonts w:ascii="Times New Roman" w:hAnsi="Times New Roman" w:cs="Times New Roman"/>
            <w:color w:val="000000" w:themeColor="text1"/>
            <w:sz w:val="24"/>
            <w:szCs w:val="24"/>
          </w:rPr>
          <w:t>Реакция галогенирования ароматических</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аминов протекает настолько легко, что даже</w:t>
      </w:r>
      <w:r w:rsidRPr="00E90874">
        <w:rPr>
          <w:rFonts w:ascii="Times New Roman" w:hAnsi="Times New Roman" w:cs="Times New Roman"/>
          <w:color w:val="000000" w:themeColor="text1"/>
          <w:sz w:val="24"/>
          <w:szCs w:val="24"/>
          <w:lang w:val="en-US"/>
        </w:rPr>
        <w:t> </w:t>
      </w:r>
      <w:hyperlink r:id="rId246" w:history="1">
        <w:r w:rsidRPr="00E90874">
          <w:rPr>
            <w:rFonts w:ascii="Times New Roman" w:hAnsi="Times New Roman" w:cs="Times New Roman"/>
            <w:color w:val="000000" w:themeColor="text1"/>
            <w:sz w:val="24"/>
            <w:szCs w:val="24"/>
          </w:rPr>
          <w:t>действие бромной</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или</w:t>
      </w:r>
      <w:r w:rsidRPr="00E90874">
        <w:rPr>
          <w:rFonts w:ascii="Times New Roman" w:hAnsi="Times New Roman" w:cs="Times New Roman"/>
          <w:color w:val="000000" w:themeColor="text1"/>
          <w:sz w:val="24"/>
          <w:szCs w:val="24"/>
          <w:lang w:val="en-US"/>
        </w:rPr>
        <w:t> </w:t>
      </w:r>
      <w:hyperlink r:id="rId247" w:history="1">
        <w:r w:rsidRPr="00E90874">
          <w:rPr>
            <w:rFonts w:ascii="Times New Roman" w:hAnsi="Times New Roman" w:cs="Times New Roman"/>
            <w:color w:val="000000" w:themeColor="text1"/>
            <w:sz w:val="24"/>
            <w:szCs w:val="24"/>
          </w:rPr>
          <w:t>хлорной воды</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 xml:space="preserve">на анилин приводит к образованию 2,4,6-трибром- или </w:t>
      </w:r>
      <w:proofErr w:type="spellStart"/>
      <w:r w:rsidRPr="00E90874">
        <w:rPr>
          <w:rFonts w:ascii="Times New Roman" w:hAnsi="Times New Roman" w:cs="Times New Roman"/>
          <w:color w:val="000000" w:themeColor="text1"/>
          <w:sz w:val="24"/>
          <w:szCs w:val="24"/>
        </w:rPr>
        <w:t>хлоранилина</w:t>
      </w:r>
      <w:proofErr w:type="spellEnd"/>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 xml:space="preserve"> Радикальный и</w:t>
      </w:r>
      <w:r w:rsidRPr="00E90874">
        <w:rPr>
          <w:rFonts w:ascii="Times New Roman" w:hAnsi="Times New Roman" w:cs="Times New Roman"/>
          <w:color w:val="000000" w:themeColor="text1"/>
          <w:sz w:val="24"/>
          <w:szCs w:val="24"/>
          <w:lang w:val="en-US"/>
        </w:rPr>
        <w:t> </w:t>
      </w:r>
      <w:hyperlink r:id="rId248" w:history="1">
        <w:r w:rsidRPr="00E90874">
          <w:rPr>
            <w:rFonts w:ascii="Times New Roman" w:hAnsi="Times New Roman" w:cs="Times New Roman"/>
            <w:color w:val="000000" w:themeColor="text1"/>
            <w:sz w:val="24"/>
            <w:szCs w:val="24"/>
          </w:rPr>
          <w:t>ионный механизмы реакции</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proofErr w:type="spellStart"/>
      <w:r w:rsidRPr="00E90874">
        <w:rPr>
          <w:rFonts w:ascii="Times New Roman" w:hAnsi="Times New Roman" w:cs="Times New Roman"/>
          <w:color w:val="000000" w:themeColor="text1"/>
          <w:sz w:val="24"/>
          <w:szCs w:val="24"/>
        </w:rPr>
        <w:t>галогенирования.</w:t>
      </w:r>
      <w:hyperlink r:id="rId249" w:history="1">
        <w:r w:rsidRPr="00E90874">
          <w:rPr>
            <w:rFonts w:ascii="Times New Roman" w:hAnsi="Times New Roman" w:cs="Times New Roman"/>
            <w:color w:val="000000" w:themeColor="text1"/>
            <w:sz w:val="24"/>
            <w:szCs w:val="24"/>
          </w:rPr>
          <w:t>Нуклеофильное</w:t>
        </w:r>
        <w:proofErr w:type="spellEnd"/>
        <w:r w:rsidRPr="00E90874">
          <w:rPr>
            <w:rFonts w:ascii="Times New Roman" w:hAnsi="Times New Roman" w:cs="Times New Roman"/>
            <w:color w:val="000000" w:themeColor="text1"/>
            <w:sz w:val="24"/>
            <w:szCs w:val="24"/>
          </w:rPr>
          <w:t xml:space="preserve"> замещение</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009D0881">
        <w:rPr>
          <w:rFonts w:ascii="Times New Roman" w:hAnsi="Times New Roman" w:cs="Times New Roman"/>
          <w:color w:val="000000" w:themeColor="text1"/>
          <w:sz w:val="24"/>
          <w:szCs w:val="24"/>
        </w:rPr>
        <w:t xml:space="preserve">при насыщенном атоме углерода. </w:t>
      </w:r>
      <w:r w:rsidRPr="00E90874">
        <w:rPr>
          <w:rFonts w:ascii="Times New Roman" w:hAnsi="Times New Roman" w:cs="Times New Roman"/>
          <w:color w:val="000000" w:themeColor="text1"/>
          <w:sz w:val="24"/>
          <w:szCs w:val="24"/>
        </w:rPr>
        <w:t>Механизмы 5д,1 и 5д,2.</w:t>
      </w:r>
      <w:r w:rsidRPr="00E90874">
        <w:rPr>
          <w:rFonts w:ascii="Times New Roman" w:hAnsi="Times New Roman" w:cs="Times New Roman"/>
          <w:color w:val="000000" w:themeColor="text1"/>
          <w:sz w:val="24"/>
          <w:szCs w:val="24"/>
          <w:lang w:val="en-US"/>
        </w:rPr>
        <w:t> </w:t>
      </w:r>
      <w:hyperlink r:id="rId250" w:history="1">
        <w:r w:rsidRPr="00E90874">
          <w:rPr>
            <w:rFonts w:ascii="Times New Roman" w:hAnsi="Times New Roman" w:cs="Times New Roman"/>
            <w:color w:val="000000" w:themeColor="text1"/>
            <w:sz w:val="24"/>
            <w:szCs w:val="24"/>
          </w:rPr>
          <w:t>Зависимость механизма реакции</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от</w:t>
      </w:r>
      <w:r w:rsidRPr="00E90874">
        <w:rPr>
          <w:rFonts w:ascii="Times New Roman" w:hAnsi="Times New Roman" w:cs="Times New Roman"/>
          <w:color w:val="000000" w:themeColor="text1"/>
          <w:sz w:val="24"/>
          <w:szCs w:val="24"/>
          <w:lang w:val="en-US"/>
        </w:rPr>
        <w:t> </w:t>
      </w:r>
      <w:hyperlink r:id="rId251" w:history="1">
        <w:r w:rsidRPr="00E90874">
          <w:rPr>
            <w:rFonts w:ascii="Times New Roman" w:hAnsi="Times New Roman" w:cs="Times New Roman"/>
            <w:color w:val="000000" w:themeColor="text1"/>
            <w:sz w:val="24"/>
            <w:szCs w:val="24"/>
          </w:rPr>
          <w:t>строения исходных веществ</w:t>
        </w:r>
      </w:hyperlink>
      <w:r w:rsidRPr="00E90874">
        <w:rPr>
          <w:rFonts w:ascii="Times New Roman" w:hAnsi="Times New Roman" w:cs="Times New Roman"/>
          <w:color w:val="000000" w:themeColor="text1"/>
          <w:sz w:val="24"/>
          <w:szCs w:val="24"/>
        </w:rPr>
        <w:t xml:space="preserve"> и</w:t>
      </w:r>
      <w:r w:rsidRPr="00E90874">
        <w:rPr>
          <w:rFonts w:ascii="Times New Roman" w:hAnsi="Times New Roman" w:cs="Times New Roman"/>
          <w:color w:val="000000" w:themeColor="text1"/>
          <w:sz w:val="24"/>
          <w:szCs w:val="24"/>
          <w:lang w:val="en-US"/>
        </w:rPr>
        <w:t> </w:t>
      </w:r>
      <w:hyperlink r:id="rId252" w:history="1">
        <w:r w:rsidRPr="00E90874">
          <w:rPr>
            <w:rFonts w:ascii="Times New Roman" w:hAnsi="Times New Roman" w:cs="Times New Roman"/>
            <w:color w:val="000000" w:themeColor="text1"/>
            <w:sz w:val="24"/>
            <w:szCs w:val="24"/>
          </w:rPr>
          <w:t>условий реакции</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hyperlink r:id="rId253" w:history="1">
        <w:proofErr w:type="spellStart"/>
        <w:r w:rsidRPr="00E90874">
          <w:rPr>
            <w:rFonts w:ascii="Times New Roman" w:hAnsi="Times New Roman" w:cs="Times New Roman"/>
            <w:color w:val="000000" w:themeColor="text1"/>
            <w:sz w:val="24"/>
            <w:szCs w:val="24"/>
          </w:rPr>
          <w:t>Электрофильное</w:t>
        </w:r>
        <w:proofErr w:type="spellEnd"/>
        <w:r w:rsidRPr="00E90874">
          <w:rPr>
            <w:rFonts w:ascii="Times New Roman" w:hAnsi="Times New Roman" w:cs="Times New Roman"/>
            <w:color w:val="000000" w:themeColor="text1"/>
            <w:sz w:val="24"/>
            <w:szCs w:val="24"/>
          </w:rPr>
          <w:t xml:space="preserve"> замещение</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в</w:t>
      </w:r>
      <w:r w:rsidRPr="00E90874">
        <w:rPr>
          <w:rFonts w:ascii="Times New Roman" w:hAnsi="Times New Roman" w:cs="Times New Roman"/>
          <w:color w:val="000000" w:themeColor="text1"/>
          <w:sz w:val="24"/>
          <w:szCs w:val="24"/>
          <w:lang w:val="en-US"/>
        </w:rPr>
        <w:t> </w:t>
      </w:r>
      <w:hyperlink r:id="rId254" w:history="1">
        <w:r w:rsidRPr="00E90874">
          <w:rPr>
            <w:rFonts w:ascii="Times New Roman" w:hAnsi="Times New Roman" w:cs="Times New Roman"/>
            <w:color w:val="000000" w:themeColor="text1"/>
            <w:sz w:val="24"/>
            <w:szCs w:val="24"/>
          </w:rPr>
          <w:t>ароматическом ядре</w:t>
        </w:r>
      </w:hyperlink>
      <w:r w:rsidR="009D0881">
        <w:rPr>
          <w:rFonts w:ascii="Times New Roman" w:hAnsi="Times New Roman" w:cs="Times New Roman"/>
          <w:color w:val="000000" w:themeColor="text1"/>
          <w:sz w:val="24"/>
          <w:szCs w:val="24"/>
        </w:rPr>
        <w:t xml:space="preserve">. </w:t>
      </w:r>
      <w:hyperlink r:id="rId255" w:history="1">
        <w:r w:rsidRPr="00E90874">
          <w:rPr>
            <w:rFonts w:ascii="Times New Roman" w:hAnsi="Times New Roman" w:cs="Times New Roman"/>
            <w:color w:val="000000" w:themeColor="text1"/>
            <w:sz w:val="24"/>
            <w:szCs w:val="24"/>
          </w:rPr>
          <w:t>Галогенирование ароматических соединений</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hyperlink r:id="rId256" w:history="1">
        <w:r w:rsidRPr="00E90874">
          <w:rPr>
            <w:rFonts w:ascii="Times New Roman" w:hAnsi="Times New Roman" w:cs="Times New Roman"/>
            <w:color w:val="000000" w:themeColor="text1"/>
            <w:sz w:val="24"/>
            <w:szCs w:val="24"/>
          </w:rPr>
          <w:t>Механизм реакции</w:t>
        </w:r>
      </w:hyperlink>
      <w:r w:rsidRPr="00E90874">
        <w:rPr>
          <w:rFonts w:ascii="Times New Roman" w:hAnsi="Times New Roman" w:cs="Times New Roman"/>
          <w:color w:val="000000" w:themeColor="text1"/>
          <w:sz w:val="24"/>
          <w:szCs w:val="24"/>
        </w:rPr>
        <w:t xml:space="preserve"> , я- и о-Комплексы. </w:t>
      </w:r>
      <w:hyperlink r:id="rId257" w:history="1">
        <w:r w:rsidRPr="00E90874">
          <w:rPr>
            <w:rFonts w:ascii="Times New Roman" w:hAnsi="Times New Roman" w:cs="Times New Roman"/>
            <w:color w:val="000000" w:themeColor="text1"/>
            <w:sz w:val="24"/>
            <w:szCs w:val="24"/>
          </w:rPr>
          <w:t>Реакции галогенирования</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proofErr w:type="spellStart"/>
      <w:r w:rsidRPr="00E90874">
        <w:rPr>
          <w:rFonts w:ascii="Times New Roman" w:hAnsi="Times New Roman" w:cs="Times New Roman"/>
          <w:color w:val="000000" w:themeColor="text1"/>
          <w:sz w:val="24"/>
          <w:szCs w:val="24"/>
        </w:rPr>
        <w:t>алкенов</w:t>
      </w:r>
      <w:proofErr w:type="spellEnd"/>
      <w:r w:rsidRPr="00E90874">
        <w:rPr>
          <w:rFonts w:ascii="Times New Roman" w:hAnsi="Times New Roman" w:cs="Times New Roman"/>
          <w:color w:val="000000" w:themeColor="text1"/>
          <w:sz w:val="24"/>
          <w:szCs w:val="24"/>
          <w:lang w:val="en-US"/>
        </w:rPr>
        <w:t> </w:t>
      </w:r>
      <w:hyperlink r:id="rId258" w:history="1">
        <w:r w:rsidRPr="00E90874">
          <w:rPr>
            <w:rFonts w:ascii="Times New Roman" w:hAnsi="Times New Roman" w:cs="Times New Roman"/>
            <w:color w:val="000000" w:themeColor="text1"/>
            <w:sz w:val="24"/>
            <w:szCs w:val="24"/>
          </w:rPr>
          <w:t>широко используются</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 xml:space="preserve">в промышленности. Реакция с бромом </w:t>
      </w:r>
      <w:r w:rsidRPr="00E90874">
        <w:rPr>
          <w:rFonts w:ascii="Times New Roman" w:hAnsi="Times New Roman" w:cs="Times New Roman"/>
          <w:color w:val="000000" w:themeColor="text1"/>
          <w:sz w:val="24"/>
          <w:szCs w:val="24"/>
        </w:rPr>
        <w:lastRenderedPageBreak/>
        <w:t>(</w:t>
      </w:r>
      <w:hyperlink r:id="rId259" w:history="1">
        <w:r w:rsidRPr="00E90874">
          <w:rPr>
            <w:rFonts w:ascii="Times New Roman" w:hAnsi="Times New Roman" w:cs="Times New Roman"/>
            <w:color w:val="000000" w:themeColor="text1"/>
            <w:sz w:val="24"/>
            <w:szCs w:val="24"/>
          </w:rPr>
          <w:t>бромной водой</w:t>
        </w:r>
      </w:hyperlink>
      <w:r w:rsidRPr="00E90874">
        <w:rPr>
          <w:rFonts w:ascii="Times New Roman" w:hAnsi="Times New Roman" w:cs="Times New Roman"/>
          <w:color w:val="000000" w:themeColor="text1"/>
          <w:sz w:val="24"/>
          <w:szCs w:val="24"/>
        </w:rPr>
        <w:t xml:space="preserve"> ) применяется для</w:t>
      </w:r>
      <w:r w:rsidR="00F25F67">
        <w:rPr>
          <w:rFonts w:ascii="Times New Roman" w:hAnsi="Times New Roman" w:cs="Times New Roman"/>
          <w:color w:val="000000" w:themeColor="text1"/>
          <w:sz w:val="24"/>
          <w:szCs w:val="24"/>
        </w:rPr>
        <w:t xml:space="preserve"> </w:t>
      </w:r>
      <w:hyperlink r:id="rId260" w:history="1">
        <w:r w:rsidRPr="00E90874">
          <w:rPr>
            <w:rFonts w:ascii="Times New Roman" w:hAnsi="Times New Roman" w:cs="Times New Roman"/>
            <w:color w:val="000000" w:themeColor="text1"/>
            <w:sz w:val="24"/>
            <w:szCs w:val="24"/>
          </w:rPr>
          <w:t>обнаружения непредельных</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углево</w:t>
      </w:r>
      <w:r w:rsidR="009D0881">
        <w:rPr>
          <w:rFonts w:ascii="Times New Roman" w:hAnsi="Times New Roman" w:cs="Times New Roman"/>
          <w:color w:val="000000" w:themeColor="text1"/>
          <w:sz w:val="24"/>
          <w:szCs w:val="24"/>
        </w:rPr>
        <w:t>дородов (качественная реакция).</w:t>
      </w:r>
      <w:r w:rsidRPr="00E90874">
        <w:rPr>
          <w:rFonts w:ascii="Times New Roman" w:hAnsi="Times New Roman" w:cs="Times New Roman"/>
          <w:color w:val="000000" w:themeColor="text1"/>
          <w:sz w:val="24"/>
          <w:szCs w:val="24"/>
        </w:rPr>
        <w:t> </w:t>
      </w:r>
      <w:hyperlink r:id="rId261" w:history="1">
        <w:r w:rsidRPr="00E90874">
          <w:rPr>
            <w:rFonts w:ascii="Times New Roman" w:hAnsi="Times New Roman" w:cs="Times New Roman"/>
            <w:color w:val="000000" w:themeColor="text1"/>
            <w:sz w:val="24"/>
            <w:szCs w:val="24"/>
          </w:rPr>
          <w:t>Реакция галогенирования</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009D0881">
        <w:rPr>
          <w:rFonts w:ascii="Times New Roman" w:hAnsi="Times New Roman" w:cs="Times New Roman"/>
          <w:color w:val="000000" w:themeColor="text1"/>
          <w:sz w:val="24"/>
          <w:szCs w:val="24"/>
        </w:rPr>
        <w:t>идет по механизму.</w:t>
      </w:r>
      <w:r w:rsidRPr="00E90874">
        <w:rPr>
          <w:rFonts w:ascii="Times New Roman" w:hAnsi="Times New Roman" w:cs="Times New Roman"/>
          <w:color w:val="000000" w:themeColor="text1"/>
          <w:sz w:val="24"/>
          <w:szCs w:val="24"/>
        </w:rPr>
        <w:t> </w:t>
      </w:r>
      <w:hyperlink r:id="rId262" w:history="1">
        <w:r w:rsidRPr="00E90874">
          <w:rPr>
            <w:rFonts w:ascii="Times New Roman" w:hAnsi="Times New Roman" w:cs="Times New Roman"/>
            <w:color w:val="000000" w:themeColor="text1"/>
            <w:sz w:val="24"/>
            <w:szCs w:val="24"/>
          </w:rPr>
          <w:t>Ароматические углеводороды</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 xml:space="preserve">сравнительно легко вступают </w:t>
      </w:r>
      <w:proofErr w:type="spellStart"/>
      <w:r w:rsidRPr="00E90874">
        <w:rPr>
          <w:rFonts w:ascii="Times New Roman" w:hAnsi="Times New Roman" w:cs="Times New Roman"/>
          <w:color w:val="000000" w:themeColor="text1"/>
          <w:sz w:val="24"/>
          <w:szCs w:val="24"/>
        </w:rPr>
        <w:t>в</w:t>
      </w:r>
      <w:hyperlink r:id="rId263" w:history="1">
        <w:r w:rsidRPr="00E90874">
          <w:rPr>
            <w:rFonts w:ascii="Times New Roman" w:hAnsi="Times New Roman" w:cs="Times New Roman"/>
            <w:color w:val="000000" w:themeColor="text1"/>
            <w:sz w:val="24"/>
            <w:szCs w:val="24"/>
          </w:rPr>
          <w:t>различные</w:t>
        </w:r>
        <w:proofErr w:type="spellEnd"/>
        <w:r w:rsidRPr="00E90874">
          <w:rPr>
            <w:rFonts w:ascii="Times New Roman" w:hAnsi="Times New Roman" w:cs="Times New Roman"/>
            <w:color w:val="000000" w:themeColor="text1"/>
            <w:sz w:val="24"/>
            <w:szCs w:val="24"/>
          </w:rPr>
          <w:t xml:space="preserve"> реакции замещения</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hyperlink r:id="rId264" w:history="1">
        <w:r w:rsidRPr="00E90874">
          <w:rPr>
            <w:rFonts w:ascii="Times New Roman" w:hAnsi="Times New Roman" w:cs="Times New Roman"/>
            <w:color w:val="000000" w:themeColor="text1"/>
            <w:sz w:val="24"/>
            <w:szCs w:val="24"/>
          </w:rPr>
          <w:t>Наиболее характерны</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для них</w:t>
      </w:r>
      <w:r w:rsidRPr="00E90874">
        <w:rPr>
          <w:rFonts w:ascii="Times New Roman" w:hAnsi="Times New Roman" w:cs="Times New Roman"/>
          <w:color w:val="000000" w:themeColor="text1"/>
          <w:sz w:val="24"/>
          <w:szCs w:val="24"/>
          <w:lang w:val="en-US"/>
        </w:rPr>
        <w:t> </w:t>
      </w:r>
      <w:hyperlink r:id="rId265" w:history="1">
        <w:r w:rsidRPr="00E90874">
          <w:rPr>
            <w:rFonts w:ascii="Times New Roman" w:hAnsi="Times New Roman" w:cs="Times New Roman"/>
            <w:color w:val="000000" w:themeColor="text1"/>
            <w:sz w:val="24"/>
            <w:szCs w:val="24"/>
          </w:rPr>
          <w:t>реакции галогенирования</w:t>
        </w:r>
      </w:hyperlink>
      <w:r w:rsidRPr="00E90874">
        <w:rPr>
          <w:rFonts w:ascii="Times New Roman" w:hAnsi="Times New Roman" w:cs="Times New Roman"/>
          <w:color w:val="000000" w:themeColor="text1"/>
          <w:sz w:val="24"/>
          <w:szCs w:val="24"/>
        </w:rPr>
        <w:t xml:space="preserve"> , сульфирования, нитрования, а также</w:t>
      </w:r>
      <w:r w:rsidRPr="00E90874">
        <w:rPr>
          <w:rFonts w:ascii="Times New Roman" w:hAnsi="Times New Roman" w:cs="Times New Roman"/>
          <w:color w:val="000000" w:themeColor="text1"/>
          <w:sz w:val="24"/>
          <w:szCs w:val="24"/>
          <w:lang w:val="en-US"/>
        </w:rPr>
        <w:t> </w:t>
      </w:r>
      <w:hyperlink r:id="rId266" w:history="1">
        <w:r w:rsidRPr="00E90874">
          <w:rPr>
            <w:rFonts w:ascii="Times New Roman" w:hAnsi="Times New Roman" w:cs="Times New Roman"/>
            <w:color w:val="000000" w:themeColor="text1"/>
            <w:sz w:val="24"/>
            <w:szCs w:val="24"/>
          </w:rPr>
          <w:t>окисления боковых цепей</w:t>
        </w:r>
      </w:hyperlink>
      <w:r w:rsidRPr="00E90874">
        <w:rPr>
          <w:rFonts w:ascii="Times New Roman" w:hAnsi="Times New Roman" w:cs="Times New Roman"/>
          <w:color w:val="000000" w:themeColor="text1"/>
          <w:sz w:val="24"/>
          <w:szCs w:val="24"/>
        </w:rPr>
        <w:t xml:space="preserve">, </w:t>
      </w:r>
      <w:proofErr w:type="spellStart"/>
      <w:r w:rsidRPr="00E90874">
        <w:rPr>
          <w:rFonts w:ascii="Times New Roman" w:hAnsi="Times New Roman" w:cs="Times New Roman"/>
          <w:color w:val="000000" w:themeColor="text1"/>
          <w:sz w:val="24"/>
          <w:szCs w:val="24"/>
        </w:rPr>
        <w:t>алкилирования</w:t>
      </w:r>
      <w:proofErr w:type="spellEnd"/>
      <w:r w:rsidRPr="00E90874">
        <w:rPr>
          <w:rFonts w:ascii="Times New Roman" w:hAnsi="Times New Roman" w:cs="Times New Roman"/>
          <w:color w:val="000000" w:themeColor="text1"/>
          <w:sz w:val="24"/>
          <w:szCs w:val="24"/>
        </w:rPr>
        <w:t xml:space="preserve">, </w:t>
      </w:r>
      <w:proofErr w:type="spellStart"/>
      <w:r w:rsidRPr="00E90874">
        <w:rPr>
          <w:rFonts w:ascii="Times New Roman" w:hAnsi="Times New Roman" w:cs="Times New Roman"/>
          <w:color w:val="000000" w:themeColor="text1"/>
          <w:sz w:val="24"/>
          <w:szCs w:val="24"/>
        </w:rPr>
        <w:t>деалкилирования</w:t>
      </w:r>
      <w:proofErr w:type="spellEnd"/>
      <w:r w:rsidRPr="00E90874">
        <w:rPr>
          <w:rFonts w:ascii="Times New Roman" w:hAnsi="Times New Roman" w:cs="Times New Roman"/>
          <w:color w:val="000000" w:themeColor="text1"/>
          <w:sz w:val="24"/>
          <w:szCs w:val="24"/>
        </w:rPr>
        <w:t xml:space="preserve"> и</w:t>
      </w:r>
      <w:r w:rsidRPr="00E90874">
        <w:rPr>
          <w:rFonts w:ascii="Times New Roman" w:hAnsi="Times New Roman" w:cs="Times New Roman"/>
          <w:color w:val="000000" w:themeColor="text1"/>
          <w:sz w:val="24"/>
          <w:szCs w:val="24"/>
          <w:lang w:val="en-US"/>
        </w:rPr>
        <w:t> </w:t>
      </w:r>
      <w:hyperlink r:id="rId267" w:history="1">
        <w:r w:rsidRPr="00E90874">
          <w:rPr>
            <w:rFonts w:ascii="Times New Roman" w:hAnsi="Times New Roman" w:cs="Times New Roman"/>
            <w:color w:val="000000" w:themeColor="text1"/>
            <w:sz w:val="24"/>
            <w:szCs w:val="24"/>
          </w:rPr>
          <w:t xml:space="preserve">гидрирования </w:t>
        </w:r>
        <w:proofErr w:type="spellStart"/>
        <w:r w:rsidRPr="00E90874">
          <w:rPr>
            <w:rFonts w:ascii="Times New Roman" w:hAnsi="Times New Roman" w:cs="Times New Roman"/>
            <w:color w:val="000000" w:themeColor="text1"/>
            <w:sz w:val="24"/>
            <w:szCs w:val="24"/>
          </w:rPr>
          <w:t>бензольного</w:t>
        </w:r>
        <w:proofErr w:type="spellEnd"/>
      </w:hyperlink>
      <w:r w:rsidR="00F25F67">
        <w:rPr>
          <w:rFonts w:ascii="Times New Roman" w:hAnsi="Times New Roman" w:cs="Times New Roman"/>
          <w:color w:val="000000" w:themeColor="text1"/>
          <w:sz w:val="24"/>
          <w:szCs w:val="24"/>
        </w:rPr>
        <w:t xml:space="preserve"> кольца. При сульфировании</w:t>
      </w:r>
      <w:r w:rsidRPr="00E90874">
        <w:rPr>
          <w:rFonts w:ascii="Times New Roman" w:hAnsi="Times New Roman" w:cs="Times New Roman"/>
          <w:color w:val="000000" w:themeColor="text1"/>
          <w:sz w:val="24"/>
          <w:szCs w:val="24"/>
          <w:lang w:val="en-US"/>
        </w:rPr>
        <w:t> </w:t>
      </w:r>
      <w:r w:rsidR="009D0881" w:rsidRPr="00F25F67">
        <w:rPr>
          <w:rFonts w:ascii="Times New Roman" w:hAnsi="Times New Roman" w:cs="Times New Roman"/>
          <w:color w:val="000000" w:themeColor="text1"/>
          <w:sz w:val="24"/>
          <w:szCs w:val="24"/>
        </w:rPr>
        <w:t>бензола и</w:t>
      </w:r>
      <w:r w:rsidRPr="00E90874">
        <w:rPr>
          <w:rFonts w:ascii="Times New Roman" w:hAnsi="Times New Roman" w:cs="Times New Roman"/>
          <w:color w:val="000000" w:themeColor="text1"/>
          <w:sz w:val="24"/>
          <w:szCs w:val="24"/>
        </w:rPr>
        <w:t xml:space="preserve"> его гомологов</w:t>
      </w:r>
      <w:r w:rsidRPr="00E90874">
        <w:rPr>
          <w:rFonts w:ascii="Times New Roman" w:hAnsi="Times New Roman" w:cs="Times New Roman"/>
          <w:color w:val="000000" w:themeColor="text1"/>
          <w:sz w:val="24"/>
          <w:szCs w:val="24"/>
          <w:lang w:val="en-US"/>
        </w:rPr>
        <w:t> </w:t>
      </w:r>
      <w:r w:rsidR="009D0881" w:rsidRPr="00F25F67">
        <w:rPr>
          <w:rFonts w:ascii="Times New Roman" w:hAnsi="Times New Roman" w:cs="Times New Roman"/>
          <w:color w:val="000000" w:themeColor="text1"/>
          <w:sz w:val="24"/>
          <w:szCs w:val="24"/>
        </w:rPr>
        <w:t>кислотой образуются</w:t>
      </w:r>
      <w:r w:rsidR="009D0881">
        <w:rPr>
          <w:rFonts w:ascii="Times New Roman" w:hAnsi="Times New Roman" w:cs="Times New Roman"/>
          <w:color w:val="000000" w:themeColor="text1"/>
          <w:sz w:val="24"/>
          <w:szCs w:val="24"/>
        </w:rPr>
        <w:t xml:space="preserve"> </w:t>
      </w:r>
      <w:proofErr w:type="spellStart"/>
      <w:r w:rsidR="009D0881">
        <w:rPr>
          <w:rFonts w:ascii="Times New Roman" w:hAnsi="Times New Roman" w:cs="Times New Roman"/>
          <w:color w:val="000000" w:themeColor="text1"/>
          <w:sz w:val="24"/>
          <w:szCs w:val="24"/>
        </w:rPr>
        <w:t>моносульфокислоты</w:t>
      </w:r>
      <w:proofErr w:type="spellEnd"/>
      <w:r w:rsidR="009D0881">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rPr>
        <w:t>Бромным или</w:t>
      </w:r>
      <w:r w:rsidRPr="00E90874">
        <w:rPr>
          <w:rFonts w:ascii="Times New Roman" w:hAnsi="Times New Roman" w:cs="Times New Roman"/>
          <w:color w:val="000000" w:themeColor="text1"/>
          <w:sz w:val="24"/>
          <w:szCs w:val="24"/>
          <w:lang w:val="en-US"/>
        </w:rPr>
        <w:t> </w:t>
      </w:r>
      <w:hyperlink r:id="rId268" w:history="1">
        <w:r w:rsidRPr="00E90874">
          <w:rPr>
            <w:rFonts w:ascii="Times New Roman" w:hAnsi="Times New Roman" w:cs="Times New Roman"/>
            <w:color w:val="000000" w:themeColor="text1"/>
            <w:sz w:val="24"/>
            <w:szCs w:val="24"/>
          </w:rPr>
          <w:t>йодным числом</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называется</w:t>
      </w:r>
      <w:r w:rsidRPr="00E90874">
        <w:rPr>
          <w:rFonts w:ascii="Times New Roman" w:hAnsi="Times New Roman" w:cs="Times New Roman"/>
          <w:color w:val="000000" w:themeColor="text1"/>
          <w:sz w:val="24"/>
          <w:szCs w:val="24"/>
          <w:lang w:val="en-US"/>
        </w:rPr>
        <w:t> </w:t>
      </w:r>
      <w:hyperlink r:id="rId269" w:history="1">
        <w:r w:rsidRPr="00E90874">
          <w:rPr>
            <w:rFonts w:ascii="Times New Roman" w:hAnsi="Times New Roman" w:cs="Times New Roman"/>
            <w:color w:val="000000" w:themeColor="text1"/>
            <w:sz w:val="24"/>
            <w:szCs w:val="24"/>
          </w:rPr>
          <w:t>количество граммов</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брома (</w:t>
      </w:r>
      <w:r w:rsidR="00F25F67" w:rsidRPr="00E90874">
        <w:rPr>
          <w:rFonts w:ascii="Times New Roman" w:hAnsi="Times New Roman" w:cs="Times New Roman"/>
          <w:color w:val="000000" w:themeColor="text1"/>
          <w:sz w:val="24"/>
          <w:szCs w:val="24"/>
        </w:rPr>
        <w:t>йода</w:t>
      </w:r>
      <w:r w:rsidRPr="00E90874">
        <w:rPr>
          <w:rFonts w:ascii="Times New Roman" w:hAnsi="Times New Roman" w:cs="Times New Roman"/>
          <w:color w:val="000000" w:themeColor="text1"/>
          <w:sz w:val="24"/>
          <w:szCs w:val="24"/>
        </w:rPr>
        <w:t>), присоединившееся к 100 г исследуемого вещества.</w:t>
      </w:r>
      <w:r w:rsidRPr="00E90874">
        <w:rPr>
          <w:rFonts w:ascii="Times New Roman" w:hAnsi="Times New Roman" w:cs="Times New Roman"/>
          <w:color w:val="000000" w:themeColor="text1"/>
          <w:sz w:val="24"/>
          <w:szCs w:val="24"/>
          <w:lang w:val="en-US"/>
        </w:rPr>
        <w:t> </w:t>
      </w:r>
      <w:hyperlink r:id="rId270" w:history="1">
        <w:r w:rsidRPr="00E90874">
          <w:rPr>
            <w:rFonts w:ascii="Times New Roman" w:hAnsi="Times New Roman" w:cs="Times New Roman"/>
            <w:color w:val="000000" w:themeColor="text1"/>
            <w:sz w:val="24"/>
            <w:szCs w:val="24"/>
          </w:rPr>
          <w:t>Определение бромного</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(йодного) числа в</w:t>
      </w:r>
      <w:r w:rsidRPr="00E90874">
        <w:rPr>
          <w:rFonts w:ascii="Times New Roman" w:hAnsi="Times New Roman" w:cs="Times New Roman"/>
          <w:color w:val="000000" w:themeColor="text1"/>
          <w:sz w:val="24"/>
          <w:szCs w:val="24"/>
          <w:lang w:val="en-US"/>
        </w:rPr>
        <w:t> </w:t>
      </w:r>
      <w:hyperlink r:id="rId271" w:history="1">
        <w:r w:rsidRPr="00E90874">
          <w:rPr>
            <w:rFonts w:ascii="Times New Roman" w:hAnsi="Times New Roman" w:cs="Times New Roman"/>
            <w:color w:val="000000" w:themeColor="text1"/>
            <w:sz w:val="24"/>
            <w:szCs w:val="24"/>
          </w:rPr>
          <w:t>общем виде</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заключается в</w:t>
      </w:r>
      <w:r w:rsidRPr="00E90874">
        <w:rPr>
          <w:rFonts w:ascii="Times New Roman" w:hAnsi="Times New Roman" w:cs="Times New Roman"/>
          <w:color w:val="000000" w:themeColor="text1"/>
          <w:sz w:val="24"/>
          <w:szCs w:val="24"/>
          <w:lang w:val="en-US"/>
        </w:rPr>
        <w:t> </w:t>
      </w:r>
      <w:hyperlink r:id="rId272" w:history="1">
        <w:r w:rsidRPr="00E90874">
          <w:rPr>
            <w:rFonts w:ascii="Times New Roman" w:hAnsi="Times New Roman" w:cs="Times New Roman"/>
            <w:color w:val="000000" w:themeColor="text1"/>
            <w:sz w:val="24"/>
            <w:szCs w:val="24"/>
          </w:rPr>
          <w:t>проведении реакции</w:t>
        </w:r>
      </w:hyperlink>
      <w:r w:rsidRPr="00E90874">
        <w:rPr>
          <w:rFonts w:ascii="Times New Roman" w:hAnsi="Times New Roman" w:cs="Times New Roman"/>
          <w:color w:val="000000" w:themeColor="text1"/>
          <w:sz w:val="24"/>
          <w:szCs w:val="24"/>
        </w:rPr>
        <w:t xml:space="preserve"> галогенирования с последующим</w:t>
      </w:r>
      <w:r w:rsidRPr="00E90874">
        <w:rPr>
          <w:rFonts w:ascii="Times New Roman" w:hAnsi="Times New Roman" w:cs="Times New Roman"/>
          <w:color w:val="000000" w:themeColor="text1"/>
          <w:sz w:val="24"/>
          <w:szCs w:val="24"/>
          <w:lang w:val="en-US"/>
        </w:rPr>
        <w:t> </w:t>
      </w:r>
      <w:hyperlink r:id="rId273" w:history="1">
        <w:r w:rsidRPr="00E90874">
          <w:rPr>
            <w:rFonts w:ascii="Times New Roman" w:hAnsi="Times New Roman" w:cs="Times New Roman"/>
            <w:color w:val="000000" w:themeColor="text1"/>
            <w:sz w:val="24"/>
            <w:szCs w:val="24"/>
          </w:rPr>
          <w:t>титрованием тиосульфатом натрия</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 xml:space="preserve">не вошедшего в реакцию галогена. Параллельно в холостом опыте </w:t>
      </w:r>
      <w:proofErr w:type="spellStart"/>
      <w:r w:rsidRPr="00E90874">
        <w:rPr>
          <w:rFonts w:ascii="Times New Roman" w:hAnsi="Times New Roman" w:cs="Times New Roman"/>
          <w:color w:val="000000" w:themeColor="text1"/>
          <w:sz w:val="24"/>
          <w:szCs w:val="24"/>
        </w:rPr>
        <w:t>оттитровывается</w:t>
      </w:r>
      <w:proofErr w:type="spellEnd"/>
      <w:r w:rsidRPr="00E90874">
        <w:rPr>
          <w:rFonts w:ascii="Times New Roman" w:hAnsi="Times New Roman" w:cs="Times New Roman"/>
          <w:color w:val="000000" w:themeColor="text1"/>
          <w:sz w:val="24"/>
          <w:szCs w:val="24"/>
        </w:rPr>
        <w:t xml:space="preserve"> взятое в</w:t>
      </w:r>
      <w:r w:rsidRPr="00E90874">
        <w:rPr>
          <w:rFonts w:ascii="Times New Roman" w:hAnsi="Times New Roman" w:cs="Times New Roman"/>
          <w:color w:val="000000" w:themeColor="text1"/>
          <w:sz w:val="24"/>
          <w:szCs w:val="24"/>
          <w:lang w:val="en-US"/>
        </w:rPr>
        <w:t> </w:t>
      </w:r>
      <w:proofErr w:type="spellStart"/>
      <w:r w:rsidR="009D0881" w:rsidRPr="00E90874">
        <w:rPr>
          <w:rFonts w:ascii="Times New Roman" w:hAnsi="Times New Roman" w:cs="Times New Roman"/>
          <w:color w:val="000000" w:themeColor="text1"/>
          <w:sz w:val="24"/>
          <w:szCs w:val="24"/>
          <w:lang w:val="en-US"/>
        </w:rPr>
        <w:t>количество</w:t>
      </w:r>
      <w:proofErr w:type="spellEnd"/>
      <w:r w:rsidR="009D0881" w:rsidRPr="00E90874">
        <w:rPr>
          <w:rFonts w:ascii="Times New Roman" w:hAnsi="Times New Roman" w:cs="Times New Roman"/>
          <w:color w:val="000000" w:themeColor="text1"/>
          <w:sz w:val="24"/>
          <w:szCs w:val="24"/>
          <w:lang w:val="en-US"/>
        </w:rPr>
        <w:t xml:space="preserve"> </w:t>
      </w:r>
      <w:proofErr w:type="spellStart"/>
      <w:r w:rsidR="009D0881" w:rsidRPr="00E90874">
        <w:rPr>
          <w:rFonts w:ascii="Times New Roman" w:hAnsi="Times New Roman" w:cs="Times New Roman"/>
          <w:color w:val="000000" w:themeColor="text1"/>
          <w:sz w:val="24"/>
          <w:szCs w:val="24"/>
          <w:lang w:val="en-US"/>
        </w:rPr>
        <w:t>галогена</w:t>
      </w:r>
      <w:proofErr w:type="spellEnd"/>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 </w:t>
      </w:r>
      <w:hyperlink r:id="rId274" w:history="1">
        <w:r w:rsidRPr="00E90874">
          <w:rPr>
            <w:rFonts w:ascii="Times New Roman" w:hAnsi="Times New Roman" w:cs="Times New Roman"/>
            <w:color w:val="000000" w:themeColor="text1"/>
            <w:sz w:val="24"/>
            <w:szCs w:val="24"/>
          </w:rPr>
          <w:t>Таким образом</w:t>
        </w:r>
      </w:hyperlink>
      <w:r w:rsidRPr="00E90874">
        <w:rPr>
          <w:rFonts w:ascii="Times New Roman" w:hAnsi="Times New Roman" w:cs="Times New Roman"/>
          <w:color w:val="000000" w:themeColor="text1"/>
          <w:sz w:val="24"/>
          <w:szCs w:val="24"/>
        </w:rPr>
        <w:t xml:space="preserve">, </w:t>
      </w:r>
      <w:proofErr w:type="spellStart"/>
      <w:r w:rsidRPr="00E90874">
        <w:rPr>
          <w:rFonts w:ascii="Times New Roman" w:hAnsi="Times New Roman" w:cs="Times New Roman"/>
          <w:color w:val="000000" w:themeColor="text1"/>
          <w:sz w:val="24"/>
          <w:szCs w:val="24"/>
        </w:rPr>
        <w:t>по</w:t>
      </w:r>
      <w:hyperlink r:id="rId275" w:history="1">
        <w:r w:rsidRPr="00E90874">
          <w:rPr>
            <w:rFonts w:ascii="Times New Roman" w:hAnsi="Times New Roman" w:cs="Times New Roman"/>
            <w:color w:val="000000" w:themeColor="text1"/>
            <w:sz w:val="24"/>
            <w:szCs w:val="24"/>
          </w:rPr>
          <w:t>разности</w:t>
        </w:r>
        <w:proofErr w:type="spellEnd"/>
        <w:r w:rsidRPr="00E90874">
          <w:rPr>
            <w:rFonts w:ascii="Times New Roman" w:hAnsi="Times New Roman" w:cs="Times New Roman"/>
            <w:color w:val="000000" w:themeColor="text1"/>
            <w:sz w:val="24"/>
            <w:szCs w:val="24"/>
          </w:rPr>
          <w:t xml:space="preserve"> между</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холостым и целевым опытами узнается количеств</w:t>
      </w:r>
      <w:r w:rsidR="002A37AA">
        <w:rPr>
          <w:rFonts w:ascii="Times New Roman" w:hAnsi="Times New Roman" w:cs="Times New Roman"/>
          <w:color w:val="000000" w:themeColor="text1"/>
          <w:sz w:val="24"/>
          <w:szCs w:val="24"/>
        </w:rPr>
        <w:t xml:space="preserve">о вошедшего в реакцию галогена </w:t>
      </w:r>
      <w:r w:rsidR="009D0881" w:rsidRPr="00F25F67">
        <w:rPr>
          <w:rFonts w:ascii="Times New Roman" w:hAnsi="Times New Roman" w:cs="Times New Roman"/>
          <w:color w:val="000000" w:themeColor="text1"/>
          <w:sz w:val="24"/>
          <w:szCs w:val="24"/>
        </w:rPr>
        <w:t>замещения.</w:t>
      </w:r>
      <w:r w:rsidRPr="00E90874">
        <w:rPr>
          <w:rFonts w:ascii="Times New Roman" w:hAnsi="Times New Roman" w:cs="Times New Roman"/>
          <w:color w:val="000000" w:themeColor="text1"/>
          <w:sz w:val="24"/>
          <w:szCs w:val="24"/>
        </w:rPr>
        <w:t xml:space="preserve"> В основном, это</w:t>
      </w:r>
      <w:r w:rsidRPr="00E90874">
        <w:rPr>
          <w:rFonts w:ascii="Times New Roman" w:hAnsi="Times New Roman" w:cs="Times New Roman"/>
          <w:color w:val="000000" w:themeColor="text1"/>
          <w:sz w:val="24"/>
          <w:szCs w:val="24"/>
          <w:lang w:val="en-US"/>
        </w:rPr>
        <w:t> </w:t>
      </w:r>
      <w:hyperlink r:id="rId276" w:history="1">
        <w:r w:rsidRPr="00E90874">
          <w:rPr>
            <w:rFonts w:ascii="Times New Roman" w:hAnsi="Times New Roman" w:cs="Times New Roman"/>
            <w:color w:val="000000" w:themeColor="text1"/>
            <w:sz w:val="24"/>
            <w:szCs w:val="24"/>
          </w:rPr>
          <w:t xml:space="preserve">реакции </w:t>
        </w:r>
        <w:proofErr w:type="spellStart"/>
        <w:r w:rsidRPr="00E90874">
          <w:rPr>
            <w:rFonts w:ascii="Times New Roman" w:hAnsi="Times New Roman" w:cs="Times New Roman"/>
            <w:color w:val="000000" w:themeColor="text1"/>
            <w:sz w:val="24"/>
            <w:szCs w:val="24"/>
          </w:rPr>
          <w:t>электрофильного</w:t>
        </w:r>
        <w:proofErr w:type="spellEnd"/>
        <w:r w:rsidRPr="00E90874">
          <w:rPr>
            <w:rFonts w:ascii="Times New Roman" w:hAnsi="Times New Roman" w:cs="Times New Roman"/>
            <w:color w:val="000000" w:themeColor="text1"/>
            <w:sz w:val="24"/>
            <w:szCs w:val="24"/>
          </w:rPr>
          <w:t xml:space="preserve"> </w:t>
        </w:r>
        <w:proofErr w:type="spellStart"/>
        <w:r w:rsidRPr="00E90874">
          <w:rPr>
            <w:rFonts w:ascii="Times New Roman" w:hAnsi="Times New Roman" w:cs="Times New Roman"/>
            <w:color w:val="000000" w:themeColor="text1"/>
            <w:sz w:val="24"/>
            <w:szCs w:val="24"/>
          </w:rPr>
          <w:t>замещения</w:t>
        </w:r>
      </w:hyperlink>
      <w:r w:rsidR="00F25F67">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rPr>
        <w:t>К</w:t>
      </w:r>
      <w:proofErr w:type="spellEnd"/>
      <w:r w:rsidRPr="00E90874">
        <w:rPr>
          <w:rFonts w:ascii="Times New Roman" w:hAnsi="Times New Roman" w:cs="Times New Roman"/>
          <w:color w:val="000000" w:themeColor="text1"/>
          <w:sz w:val="24"/>
          <w:szCs w:val="24"/>
        </w:rPr>
        <w:t xml:space="preserve"> ним относятся</w:t>
      </w:r>
      <w:r w:rsidRPr="00E90874">
        <w:rPr>
          <w:rFonts w:ascii="Times New Roman" w:hAnsi="Times New Roman" w:cs="Times New Roman"/>
          <w:color w:val="000000" w:themeColor="text1"/>
          <w:sz w:val="24"/>
          <w:szCs w:val="24"/>
          <w:lang w:val="en-US"/>
        </w:rPr>
        <w:t> </w:t>
      </w:r>
      <w:r w:rsidR="009D0881" w:rsidRPr="00F25F67">
        <w:rPr>
          <w:rFonts w:ascii="Times New Roman" w:hAnsi="Times New Roman" w:cs="Times New Roman"/>
          <w:color w:val="000000" w:themeColor="text1"/>
          <w:sz w:val="24"/>
          <w:szCs w:val="24"/>
        </w:rPr>
        <w:t>галогенирования,</w:t>
      </w:r>
      <w:r w:rsidRPr="00E90874">
        <w:rPr>
          <w:rFonts w:ascii="Times New Roman" w:hAnsi="Times New Roman" w:cs="Times New Roman"/>
          <w:color w:val="000000" w:themeColor="text1"/>
          <w:sz w:val="24"/>
          <w:szCs w:val="24"/>
        </w:rPr>
        <w:t xml:space="preserve"> нитрования, сульфирования,</w:t>
      </w:r>
      <w:r w:rsidRPr="00E90874">
        <w:rPr>
          <w:rFonts w:ascii="Times New Roman" w:hAnsi="Times New Roman" w:cs="Times New Roman"/>
          <w:color w:val="000000" w:themeColor="text1"/>
          <w:sz w:val="24"/>
          <w:szCs w:val="24"/>
          <w:lang w:val="en-US"/>
        </w:rPr>
        <w:t> </w:t>
      </w:r>
      <w:proofErr w:type="spellStart"/>
      <w:r w:rsidR="009D0881" w:rsidRPr="00F25F67">
        <w:rPr>
          <w:rFonts w:ascii="Times New Roman" w:hAnsi="Times New Roman" w:cs="Times New Roman"/>
          <w:color w:val="000000" w:themeColor="text1"/>
          <w:sz w:val="24"/>
          <w:szCs w:val="24"/>
        </w:rPr>
        <w:t>алкилирования</w:t>
      </w:r>
      <w:proofErr w:type="spellEnd"/>
      <w:r w:rsidR="009D0881" w:rsidRPr="00F25F67">
        <w:rPr>
          <w:rFonts w:ascii="Times New Roman" w:hAnsi="Times New Roman" w:cs="Times New Roman"/>
          <w:color w:val="000000" w:themeColor="text1"/>
          <w:sz w:val="24"/>
          <w:szCs w:val="24"/>
        </w:rPr>
        <w:t xml:space="preserve"> и</w:t>
      </w:r>
      <w:r w:rsidRPr="00E90874">
        <w:rPr>
          <w:rFonts w:ascii="Times New Roman" w:hAnsi="Times New Roman" w:cs="Times New Roman"/>
          <w:color w:val="000000" w:themeColor="text1"/>
          <w:sz w:val="24"/>
          <w:szCs w:val="24"/>
        </w:rPr>
        <w:t xml:space="preserve"> </w:t>
      </w:r>
      <w:proofErr w:type="spellStart"/>
      <w:r w:rsidRPr="00E90874">
        <w:rPr>
          <w:rFonts w:ascii="Times New Roman" w:hAnsi="Times New Roman" w:cs="Times New Roman"/>
          <w:color w:val="000000" w:themeColor="text1"/>
          <w:sz w:val="24"/>
          <w:szCs w:val="24"/>
        </w:rPr>
        <w:t>ацилирования</w:t>
      </w:r>
      <w:proofErr w:type="spellEnd"/>
      <w:r w:rsidRPr="00E90874">
        <w:rPr>
          <w:rFonts w:ascii="Times New Roman" w:hAnsi="Times New Roman" w:cs="Times New Roman"/>
          <w:color w:val="000000" w:themeColor="text1"/>
          <w:sz w:val="24"/>
          <w:szCs w:val="24"/>
        </w:rPr>
        <w:t xml:space="preserve"> (</w:t>
      </w:r>
      <w:hyperlink r:id="rId277" w:history="1">
        <w:r w:rsidRPr="00E90874">
          <w:rPr>
            <w:rFonts w:ascii="Times New Roman" w:hAnsi="Times New Roman" w:cs="Times New Roman"/>
            <w:color w:val="000000" w:themeColor="text1"/>
            <w:sz w:val="24"/>
            <w:szCs w:val="24"/>
          </w:rPr>
          <w:t xml:space="preserve">реакции </w:t>
        </w:r>
        <w:proofErr w:type="spellStart"/>
        <w:r w:rsidRPr="00E90874">
          <w:rPr>
            <w:rFonts w:ascii="Times New Roman" w:hAnsi="Times New Roman" w:cs="Times New Roman"/>
            <w:color w:val="000000" w:themeColor="text1"/>
            <w:sz w:val="24"/>
            <w:szCs w:val="24"/>
          </w:rPr>
          <w:t>Фриделя</w:t>
        </w:r>
        <w:proofErr w:type="spellEnd"/>
      </w:hyperlink>
      <w:r w:rsidR="009D0881">
        <w:rPr>
          <w:rFonts w:ascii="Times New Roman" w:hAnsi="Times New Roman" w:cs="Times New Roman"/>
          <w:color w:val="000000" w:themeColor="text1"/>
          <w:sz w:val="24"/>
          <w:szCs w:val="24"/>
        </w:rPr>
        <w:t xml:space="preserve"> —</w:t>
      </w:r>
      <w:proofErr w:type="spellStart"/>
      <w:r w:rsidR="009D0881">
        <w:rPr>
          <w:rFonts w:ascii="Times New Roman" w:hAnsi="Times New Roman" w:cs="Times New Roman"/>
          <w:color w:val="000000" w:themeColor="text1"/>
          <w:sz w:val="24"/>
          <w:szCs w:val="24"/>
        </w:rPr>
        <w:t>Крафтса</w:t>
      </w:r>
      <w:proofErr w:type="spellEnd"/>
      <w:r w:rsidR="009D0881">
        <w:rPr>
          <w:rFonts w:ascii="Times New Roman" w:hAnsi="Times New Roman" w:cs="Times New Roman"/>
          <w:color w:val="000000" w:themeColor="text1"/>
          <w:sz w:val="24"/>
          <w:szCs w:val="24"/>
        </w:rPr>
        <w:t>) и др.</w:t>
      </w:r>
      <w:r w:rsidR="00F25F67">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rPr>
        <w:t>Одним из</w:t>
      </w:r>
      <w:r w:rsidRPr="00E90874">
        <w:rPr>
          <w:rFonts w:ascii="Times New Roman" w:hAnsi="Times New Roman" w:cs="Times New Roman"/>
          <w:color w:val="000000" w:themeColor="text1"/>
          <w:sz w:val="24"/>
          <w:szCs w:val="24"/>
          <w:lang w:val="en-US"/>
        </w:rPr>
        <w:t> </w:t>
      </w:r>
      <w:r w:rsidR="009D0881" w:rsidRPr="00F25F67">
        <w:rPr>
          <w:rFonts w:ascii="Times New Roman" w:hAnsi="Times New Roman" w:cs="Times New Roman"/>
          <w:color w:val="000000" w:themeColor="text1"/>
          <w:sz w:val="24"/>
          <w:szCs w:val="24"/>
        </w:rPr>
        <w:t>кинетических примеров</w:t>
      </w:r>
      <w:r w:rsidRPr="00E90874">
        <w:rPr>
          <w:rFonts w:ascii="Times New Roman" w:hAnsi="Times New Roman" w:cs="Times New Roman"/>
          <w:color w:val="000000" w:themeColor="text1"/>
          <w:sz w:val="24"/>
          <w:szCs w:val="24"/>
        </w:rPr>
        <w:t xml:space="preserve"> такого</w:t>
      </w:r>
      <w:r w:rsidRPr="00E90874">
        <w:rPr>
          <w:rFonts w:ascii="Times New Roman" w:hAnsi="Times New Roman" w:cs="Times New Roman"/>
          <w:color w:val="000000" w:themeColor="text1"/>
          <w:sz w:val="24"/>
          <w:szCs w:val="24"/>
          <w:lang w:val="en-US"/>
        </w:rPr>
        <w:t> </w:t>
      </w:r>
      <w:r w:rsidR="009D0881" w:rsidRPr="00F25F67">
        <w:rPr>
          <w:rFonts w:ascii="Times New Roman" w:hAnsi="Times New Roman" w:cs="Times New Roman"/>
          <w:color w:val="000000" w:themeColor="text1"/>
          <w:sz w:val="24"/>
          <w:szCs w:val="24"/>
        </w:rPr>
        <w:t>переноса протона</w:t>
      </w:r>
      <w:r w:rsidRPr="00E90874">
        <w:rPr>
          <w:rFonts w:ascii="Times New Roman" w:hAnsi="Times New Roman" w:cs="Times New Roman"/>
          <w:color w:val="000000" w:themeColor="text1"/>
          <w:sz w:val="24"/>
          <w:szCs w:val="24"/>
          <w:lang w:val="en-US"/>
        </w:rPr>
        <w:t> </w:t>
      </w:r>
      <w:r w:rsidR="009D0881" w:rsidRPr="00F25F67">
        <w:rPr>
          <w:rFonts w:ascii="Times New Roman" w:hAnsi="Times New Roman" w:cs="Times New Roman"/>
          <w:color w:val="000000" w:themeColor="text1"/>
          <w:sz w:val="24"/>
          <w:szCs w:val="24"/>
        </w:rPr>
        <w:t>была реакция</w:t>
      </w:r>
      <w:r w:rsidR="009D0881" w:rsidRPr="00E90874">
        <w:rPr>
          <w:rFonts w:ascii="Times New Roman" w:hAnsi="Times New Roman" w:cs="Times New Roman"/>
          <w:color w:val="000000" w:themeColor="text1"/>
          <w:sz w:val="24"/>
          <w:szCs w:val="24"/>
        </w:rPr>
        <w:t xml:space="preserve"> </w:t>
      </w:r>
      <w:r w:rsidR="009D0881" w:rsidRPr="00F25F67">
        <w:rPr>
          <w:rFonts w:ascii="Times New Roman" w:hAnsi="Times New Roman" w:cs="Times New Roman"/>
          <w:color w:val="000000" w:themeColor="text1"/>
          <w:sz w:val="24"/>
          <w:szCs w:val="24"/>
        </w:rPr>
        <w:t>ацетона</w:t>
      </w:r>
      <w:r w:rsidRPr="00E90874">
        <w:rPr>
          <w:rFonts w:ascii="Times New Roman" w:hAnsi="Times New Roman" w:cs="Times New Roman"/>
          <w:color w:val="000000" w:themeColor="text1"/>
          <w:sz w:val="24"/>
          <w:szCs w:val="24"/>
        </w:rPr>
        <w:t xml:space="preserve">. Найдено, что </w:t>
      </w:r>
      <w:proofErr w:type="spellStart"/>
      <w:r w:rsidRPr="00E90874">
        <w:rPr>
          <w:rFonts w:ascii="Times New Roman" w:hAnsi="Times New Roman" w:cs="Times New Roman"/>
          <w:color w:val="000000" w:themeColor="text1"/>
          <w:sz w:val="24"/>
          <w:szCs w:val="24"/>
        </w:rPr>
        <w:t>в</w:t>
      </w:r>
      <w:r w:rsidR="009D0881" w:rsidRPr="009D0881">
        <w:rPr>
          <w:rFonts w:ascii="Times New Roman" w:hAnsi="Times New Roman" w:cs="Times New Roman"/>
          <w:color w:val="000000" w:themeColor="text1"/>
          <w:sz w:val="24"/>
          <w:szCs w:val="24"/>
        </w:rPr>
        <w:t>растворителях</w:t>
      </w:r>
      <w:proofErr w:type="spellEnd"/>
      <w:r w:rsidR="009D0881" w:rsidRPr="009D0881">
        <w:rPr>
          <w:rFonts w:ascii="Times New Roman" w:hAnsi="Times New Roman" w:cs="Times New Roman"/>
          <w:color w:val="000000" w:themeColor="text1"/>
          <w:sz w:val="24"/>
          <w:szCs w:val="24"/>
        </w:rPr>
        <w:t xml:space="preserve"> скорость</w:t>
      </w:r>
      <w:r w:rsidRPr="00E90874">
        <w:rPr>
          <w:rFonts w:ascii="Times New Roman" w:hAnsi="Times New Roman" w:cs="Times New Roman"/>
          <w:color w:val="000000" w:themeColor="text1"/>
          <w:sz w:val="24"/>
          <w:szCs w:val="24"/>
          <w:lang w:val="en-US"/>
        </w:rPr>
        <w:t> </w:t>
      </w:r>
      <w:r w:rsidR="009D0881" w:rsidRPr="009D0881">
        <w:rPr>
          <w:rFonts w:ascii="Times New Roman" w:hAnsi="Times New Roman" w:cs="Times New Roman"/>
          <w:color w:val="000000" w:themeColor="text1"/>
          <w:sz w:val="24"/>
          <w:szCs w:val="24"/>
        </w:rPr>
        <w:t>ацетона первого</w:t>
      </w:r>
      <w:r w:rsidR="009D0881" w:rsidRPr="00E90874">
        <w:rPr>
          <w:rFonts w:ascii="Times New Roman" w:hAnsi="Times New Roman" w:cs="Times New Roman"/>
          <w:color w:val="000000" w:themeColor="text1"/>
          <w:sz w:val="24"/>
          <w:szCs w:val="24"/>
        </w:rPr>
        <w:t xml:space="preserve"> </w:t>
      </w:r>
      <w:r w:rsidR="009D0881" w:rsidRPr="009D0881">
        <w:rPr>
          <w:rFonts w:ascii="Times New Roman" w:hAnsi="Times New Roman" w:cs="Times New Roman"/>
          <w:color w:val="000000" w:themeColor="text1"/>
          <w:sz w:val="24"/>
          <w:szCs w:val="24"/>
        </w:rPr>
        <w:t>по</w:t>
      </w:r>
      <w:r w:rsidRPr="00E90874">
        <w:rPr>
          <w:rFonts w:ascii="Times New Roman" w:hAnsi="Times New Roman" w:cs="Times New Roman"/>
          <w:color w:val="000000" w:themeColor="text1"/>
          <w:sz w:val="24"/>
          <w:szCs w:val="24"/>
        </w:rPr>
        <w:t xml:space="preserve"> ацетону,</w:t>
      </w:r>
      <w:r w:rsidRPr="00E90874">
        <w:rPr>
          <w:rFonts w:ascii="Times New Roman" w:hAnsi="Times New Roman" w:cs="Times New Roman"/>
          <w:color w:val="000000" w:themeColor="text1"/>
          <w:sz w:val="24"/>
          <w:szCs w:val="24"/>
          <w:lang w:val="en-US"/>
        </w:rPr>
        <w:t> </w:t>
      </w:r>
      <w:r w:rsidR="009D0881" w:rsidRPr="009D0881">
        <w:rPr>
          <w:rFonts w:ascii="Times New Roman" w:hAnsi="Times New Roman" w:cs="Times New Roman"/>
          <w:color w:val="000000" w:themeColor="text1"/>
          <w:sz w:val="24"/>
          <w:szCs w:val="24"/>
        </w:rPr>
        <w:t>порядка по</w:t>
      </w:r>
      <w:r w:rsidRPr="00E90874">
        <w:rPr>
          <w:rFonts w:ascii="Times New Roman" w:hAnsi="Times New Roman" w:cs="Times New Roman"/>
          <w:color w:val="000000" w:themeColor="text1"/>
          <w:sz w:val="24"/>
          <w:szCs w:val="24"/>
        </w:rPr>
        <w:t xml:space="preserve"> галогену Х</w:t>
      </w:r>
      <w:r w:rsidRPr="009D0881">
        <w:rPr>
          <w:rFonts w:ascii="Times New Roman" w:hAnsi="Times New Roman" w:cs="Times New Roman"/>
          <w:color w:val="000000" w:themeColor="text1"/>
          <w:sz w:val="24"/>
          <w:szCs w:val="24"/>
          <w:vertAlign w:val="subscript"/>
        </w:rPr>
        <w:t>2</w:t>
      </w:r>
      <w:r w:rsidRPr="00E90874">
        <w:rPr>
          <w:rFonts w:ascii="Times New Roman" w:hAnsi="Times New Roman" w:cs="Times New Roman"/>
          <w:color w:val="000000" w:themeColor="text1"/>
          <w:sz w:val="24"/>
          <w:szCs w:val="24"/>
        </w:rPr>
        <w:t>, причем реакция подвергается</w:t>
      </w:r>
      <w:r w:rsidRPr="00E90874">
        <w:rPr>
          <w:rFonts w:ascii="Times New Roman" w:hAnsi="Times New Roman" w:cs="Times New Roman"/>
          <w:color w:val="000000" w:themeColor="text1"/>
          <w:sz w:val="24"/>
          <w:szCs w:val="24"/>
          <w:lang w:val="en-US"/>
        </w:rPr>
        <w:t> </w:t>
      </w:r>
      <w:r w:rsidR="009D0881" w:rsidRPr="009D0881">
        <w:rPr>
          <w:rFonts w:ascii="Times New Roman" w:hAnsi="Times New Roman" w:cs="Times New Roman"/>
          <w:color w:val="000000" w:themeColor="text1"/>
          <w:sz w:val="24"/>
          <w:szCs w:val="24"/>
        </w:rPr>
        <w:t>основному катализу</w:t>
      </w:r>
      <w:r w:rsidR="009D0881">
        <w:rPr>
          <w:rFonts w:ascii="Times New Roman" w:hAnsi="Times New Roman" w:cs="Times New Roman"/>
          <w:color w:val="000000" w:themeColor="text1"/>
          <w:sz w:val="24"/>
          <w:szCs w:val="24"/>
        </w:rPr>
        <w:t xml:space="preserve"> </w:t>
      </w:r>
      <w:r w:rsidR="009D0881" w:rsidRPr="009D0881">
        <w:rPr>
          <w:rFonts w:ascii="Times New Roman" w:hAnsi="Times New Roman" w:cs="Times New Roman"/>
          <w:color w:val="000000" w:themeColor="text1"/>
          <w:sz w:val="24"/>
          <w:szCs w:val="24"/>
        </w:rPr>
        <w:t>реакции можно</w:t>
      </w:r>
      <w:r w:rsidRPr="00E90874">
        <w:rPr>
          <w:rFonts w:ascii="Times New Roman" w:hAnsi="Times New Roman" w:cs="Times New Roman"/>
          <w:color w:val="000000" w:themeColor="text1"/>
          <w:sz w:val="24"/>
          <w:szCs w:val="24"/>
        </w:rPr>
        <w:t xml:space="preserve"> детально рассмотреть па</w:t>
      </w:r>
      <w:r w:rsidRPr="00E90874">
        <w:rPr>
          <w:rFonts w:ascii="Times New Roman" w:hAnsi="Times New Roman" w:cs="Times New Roman"/>
          <w:color w:val="000000" w:themeColor="text1"/>
          <w:sz w:val="24"/>
          <w:szCs w:val="24"/>
          <w:lang w:val="en-US"/>
        </w:rPr>
        <w:t> </w:t>
      </w:r>
      <w:r w:rsidR="009D0881" w:rsidRPr="009D0881">
        <w:rPr>
          <w:rFonts w:ascii="Times New Roman" w:hAnsi="Times New Roman" w:cs="Times New Roman"/>
          <w:color w:val="000000" w:themeColor="text1"/>
          <w:sz w:val="24"/>
          <w:szCs w:val="24"/>
        </w:rPr>
        <w:t>реакции,</w:t>
      </w:r>
      <w:r w:rsidRPr="00E90874">
        <w:rPr>
          <w:rFonts w:ascii="Times New Roman" w:hAnsi="Times New Roman" w:cs="Times New Roman"/>
          <w:color w:val="000000" w:themeColor="text1"/>
          <w:sz w:val="24"/>
          <w:szCs w:val="24"/>
        </w:rPr>
        <w:t xml:space="preserve"> в</w:t>
      </w:r>
      <w:r w:rsidRPr="00E90874">
        <w:rPr>
          <w:rFonts w:ascii="Times New Roman" w:hAnsi="Times New Roman" w:cs="Times New Roman"/>
          <w:color w:val="000000" w:themeColor="text1"/>
          <w:sz w:val="24"/>
          <w:szCs w:val="24"/>
          <w:lang w:val="en-US"/>
        </w:rPr>
        <w:t> </w:t>
      </w:r>
      <w:r w:rsidR="009D0881" w:rsidRPr="009D0881">
        <w:rPr>
          <w:rFonts w:ascii="Times New Roman" w:hAnsi="Times New Roman" w:cs="Times New Roman"/>
          <w:color w:val="000000" w:themeColor="text1"/>
          <w:sz w:val="24"/>
          <w:szCs w:val="24"/>
        </w:rPr>
        <w:t>активные центры</w:t>
      </w:r>
      <w:r w:rsidRPr="00E90874">
        <w:rPr>
          <w:rFonts w:ascii="Times New Roman" w:hAnsi="Times New Roman" w:cs="Times New Roman"/>
          <w:color w:val="000000" w:themeColor="text1"/>
          <w:sz w:val="24"/>
          <w:szCs w:val="24"/>
        </w:rPr>
        <w:t xml:space="preserve"> инициируются на поверхности и переходят в</w:t>
      </w:r>
      <w:r w:rsidRPr="00E90874">
        <w:rPr>
          <w:rFonts w:ascii="Times New Roman" w:hAnsi="Times New Roman" w:cs="Times New Roman"/>
          <w:color w:val="000000" w:themeColor="text1"/>
          <w:sz w:val="24"/>
          <w:szCs w:val="24"/>
          <w:lang w:val="en-US"/>
        </w:rPr>
        <w:t> </w:t>
      </w:r>
      <w:hyperlink r:id="rId278" w:history="1">
        <w:r w:rsidRPr="00E90874">
          <w:rPr>
            <w:rFonts w:ascii="Times New Roman" w:hAnsi="Times New Roman" w:cs="Times New Roman"/>
            <w:color w:val="000000" w:themeColor="text1"/>
            <w:sz w:val="24"/>
            <w:szCs w:val="24"/>
          </w:rPr>
          <w:t>гомогенную фазу</w:t>
        </w:r>
      </w:hyperlink>
      <w:r w:rsidRPr="00E90874">
        <w:rPr>
          <w:rFonts w:ascii="Times New Roman" w:hAnsi="Times New Roman" w:cs="Times New Roman"/>
          <w:color w:val="000000" w:themeColor="text1"/>
          <w:sz w:val="24"/>
          <w:szCs w:val="24"/>
        </w:rPr>
        <w:t>, где продолжают цепь. Одним из</w:t>
      </w:r>
      <w:r w:rsidRPr="00E90874">
        <w:rPr>
          <w:rFonts w:ascii="Times New Roman" w:hAnsi="Times New Roman" w:cs="Times New Roman"/>
          <w:color w:val="000000" w:themeColor="text1"/>
          <w:sz w:val="24"/>
          <w:szCs w:val="24"/>
          <w:lang w:val="en-US"/>
        </w:rPr>
        <w:t> </w:t>
      </w:r>
      <w:r w:rsidR="00F25F67" w:rsidRPr="00F25F67">
        <w:rPr>
          <w:rFonts w:ascii="Times New Roman" w:hAnsi="Times New Roman" w:cs="Times New Roman"/>
          <w:color w:val="000000" w:themeColor="text1"/>
          <w:sz w:val="24"/>
          <w:szCs w:val="24"/>
        </w:rPr>
        <w:t>примеров процессов</w:t>
      </w:r>
      <w:r w:rsidR="00F25F67" w:rsidRPr="00E90874">
        <w:rPr>
          <w:rFonts w:ascii="Times New Roman" w:hAnsi="Times New Roman" w:cs="Times New Roman"/>
          <w:color w:val="000000" w:themeColor="text1"/>
          <w:sz w:val="24"/>
          <w:szCs w:val="24"/>
        </w:rPr>
        <w:t xml:space="preserve"> </w:t>
      </w:r>
      <w:r w:rsidR="00F25F67" w:rsidRPr="00F25F67">
        <w:rPr>
          <w:rFonts w:ascii="Times New Roman" w:hAnsi="Times New Roman" w:cs="Times New Roman"/>
          <w:color w:val="000000" w:themeColor="text1"/>
          <w:sz w:val="24"/>
          <w:szCs w:val="24"/>
        </w:rPr>
        <w:t>типа</w:t>
      </w:r>
      <w:r w:rsidRPr="00E90874">
        <w:rPr>
          <w:rFonts w:ascii="Times New Roman" w:hAnsi="Times New Roman" w:cs="Times New Roman"/>
          <w:color w:val="000000" w:themeColor="text1"/>
          <w:sz w:val="24"/>
          <w:szCs w:val="24"/>
        </w:rPr>
        <w:t xml:space="preserve"> могла бы быть</w:t>
      </w:r>
      <w:r w:rsidRPr="00E90874">
        <w:rPr>
          <w:rFonts w:ascii="Times New Roman" w:hAnsi="Times New Roman" w:cs="Times New Roman"/>
          <w:color w:val="000000" w:themeColor="text1"/>
          <w:sz w:val="24"/>
          <w:szCs w:val="24"/>
          <w:lang w:val="en-US"/>
        </w:rPr>
        <w:t> </w:t>
      </w:r>
      <w:hyperlink r:id="rId279" w:history="1">
        <w:r w:rsidRPr="00E90874">
          <w:rPr>
            <w:rFonts w:ascii="Times New Roman" w:hAnsi="Times New Roman" w:cs="Times New Roman"/>
            <w:color w:val="000000" w:themeColor="text1"/>
            <w:sz w:val="24"/>
            <w:szCs w:val="24"/>
          </w:rPr>
          <w:t>реакция галогенирования</w:t>
        </w:r>
      </w:hyperlink>
      <w:r w:rsidR="00F25F67">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rPr>
        <w:t xml:space="preserve"> </w:t>
      </w:r>
    </w:p>
    <w:p w:rsidR="00E90874" w:rsidRPr="00E90874" w:rsidRDefault="00E90874" w:rsidP="002A37AA">
      <w:pPr>
        <w:spacing w:after="0"/>
        <w:ind w:firstLine="709"/>
        <w:jc w:val="both"/>
        <w:rPr>
          <w:rFonts w:ascii="Times New Roman" w:hAnsi="Times New Roman" w:cs="Times New Roman"/>
          <w:color w:val="000000" w:themeColor="text1"/>
          <w:sz w:val="24"/>
          <w:szCs w:val="24"/>
        </w:rPr>
      </w:pPr>
      <w:r w:rsidRPr="00F25F67">
        <w:rPr>
          <w:rFonts w:ascii="Times New Roman" w:hAnsi="Times New Roman" w:cs="Times New Roman"/>
          <w:b/>
          <w:color w:val="000000" w:themeColor="text1"/>
          <w:sz w:val="24"/>
          <w:szCs w:val="24"/>
        </w:rPr>
        <w:t>2</w:t>
      </w:r>
      <w:r w:rsidR="00F25F67" w:rsidRPr="00F25F67">
        <w:rPr>
          <w:rFonts w:ascii="Times New Roman" w:hAnsi="Times New Roman" w:cs="Times New Roman"/>
          <w:b/>
          <w:color w:val="000000" w:themeColor="text1"/>
          <w:sz w:val="24"/>
          <w:szCs w:val="24"/>
        </w:rPr>
        <w:t>.</w:t>
      </w:r>
      <w:r w:rsidR="00F25F67">
        <w:rPr>
          <w:rFonts w:ascii="Times New Roman" w:hAnsi="Times New Roman" w:cs="Times New Roman"/>
          <w:color w:val="000000" w:themeColor="text1"/>
          <w:sz w:val="24"/>
          <w:szCs w:val="24"/>
        </w:rPr>
        <w:t xml:space="preserve"> </w:t>
      </w:r>
      <w:r w:rsidRPr="00E90874">
        <w:rPr>
          <w:rFonts w:ascii="Times New Roman" w:hAnsi="Times New Roman" w:cs="Times New Roman"/>
          <w:bCs/>
          <w:color w:val="000000" w:themeColor="text1"/>
          <w:sz w:val="24"/>
          <w:szCs w:val="24"/>
        </w:rPr>
        <w:t>Белки́</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w:t>
      </w:r>
      <w:proofErr w:type="spellStart"/>
      <w:r w:rsidRPr="00E90874">
        <w:rPr>
          <w:rFonts w:ascii="Times New Roman" w:hAnsi="Times New Roman" w:cs="Times New Roman"/>
          <w:bCs/>
          <w:color w:val="000000" w:themeColor="text1"/>
          <w:sz w:val="24"/>
          <w:szCs w:val="24"/>
        </w:rPr>
        <w:t>протеи́ны</w:t>
      </w:r>
      <w:proofErr w:type="spellEnd"/>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 </w:t>
      </w:r>
      <w:proofErr w:type="spellStart"/>
      <w:r w:rsidRPr="00E90874">
        <w:rPr>
          <w:rFonts w:ascii="Times New Roman" w:hAnsi="Times New Roman" w:cs="Times New Roman"/>
          <w:bCs/>
          <w:color w:val="000000" w:themeColor="text1"/>
          <w:sz w:val="24"/>
          <w:szCs w:val="24"/>
        </w:rPr>
        <w:t>полипепти́ды</w:t>
      </w:r>
      <w:proofErr w:type="spellEnd"/>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 </w:t>
      </w:r>
      <w:r w:rsidR="00F25F67" w:rsidRPr="00F25F67">
        <w:rPr>
          <w:rFonts w:ascii="Times New Roman" w:hAnsi="Times New Roman" w:cs="Times New Roman"/>
          <w:color w:val="000000" w:themeColor="text1"/>
          <w:sz w:val="24"/>
          <w:szCs w:val="24"/>
        </w:rPr>
        <w:t>высокомолекулярные органические</w:t>
      </w:r>
      <w:r w:rsidRPr="00E90874">
        <w:rPr>
          <w:rFonts w:ascii="Times New Roman" w:hAnsi="Times New Roman" w:cs="Times New Roman"/>
          <w:color w:val="000000" w:themeColor="text1"/>
          <w:sz w:val="24"/>
          <w:szCs w:val="24"/>
        </w:rPr>
        <w:t>, состоящие из альфа-</w:t>
      </w:r>
      <w:hyperlink r:id="rId280" w:history="1">
        <w:r w:rsidRPr="00E90874">
          <w:rPr>
            <w:rFonts w:ascii="Times New Roman" w:hAnsi="Times New Roman" w:cs="Times New Roman"/>
            <w:color w:val="000000" w:themeColor="text1"/>
            <w:sz w:val="24"/>
            <w:szCs w:val="24"/>
          </w:rPr>
          <w:t>аминокислот</w:t>
        </w:r>
      </w:hyperlink>
      <w:r w:rsidRPr="00E90874">
        <w:rPr>
          <w:rFonts w:ascii="Times New Roman" w:hAnsi="Times New Roman" w:cs="Times New Roman"/>
          <w:color w:val="000000" w:themeColor="text1"/>
          <w:sz w:val="24"/>
          <w:szCs w:val="24"/>
        </w:rPr>
        <w:t>, соединённых в цепочку</w:t>
      </w:r>
      <w:r w:rsidRPr="00E90874">
        <w:rPr>
          <w:rFonts w:ascii="Times New Roman" w:hAnsi="Times New Roman" w:cs="Times New Roman"/>
          <w:color w:val="000000" w:themeColor="text1"/>
          <w:sz w:val="24"/>
          <w:szCs w:val="24"/>
          <w:lang w:val="en-US"/>
        </w:rPr>
        <w:t> </w:t>
      </w:r>
      <w:hyperlink r:id="rId281" w:history="1">
        <w:r w:rsidRPr="00E90874">
          <w:rPr>
            <w:rFonts w:ascii="Times New Roman" w:hAnsi="Times New Roman" w:cs="Times New Roman"/>
            <w:color w:val="000000" w:themeColor="text1"/>
            <w:sz w:val="24"/>
            <w:szCs w:val="24"/>
          </w:rPr>
          <w:t>пептидной связью</w:t>
        </w:r>
      </w:hyperlink>
      <w:r w:rsidRPr="00E90874">
        <w:rPr>
          <w:rFonts w:ascii="Times New Roman" w:hAnsi="Times New Roman" w:cs="Times New Roman"/>
          <w:color w:val="000000" w:themeColor="text1"/>
          <w:sz w:val="24"/>
          <w:szCs w:val="24"/>
        </w:rPr>
        <w:t>. В живых организмах аминокислотный состав белков определяется</w:t>
      </w:r>
      <w:r w:rsidRPr="00E90874">
        <w:rPr>
          <w:rFonts w:ascii="Times New Roman" w:hAnsi="Times New Roman" w:cs="Times New Roman"/>
          <w:color w:val="000000" w:themeColor="text1"/>
          <w:sz w:val="24"/>
          <w:szCs w:val="24"/>
          <w:lang w:val="en-US"/>
        </w:rPr>
        <w:t> </w:t>
      </w:r>
      <w:proofErr w:type="spellStart"/>
      <w:r w:rsidR="009D0881" w:rsidRPr="00E90874">
        <w:rPr>
          <w:rFonts w:ascii="Times New Roman" w:hAnsi="Times New Roman" w:cs="Times New Roman"/>
          <w:color w:val="000000" w:themeColor="text1"/>
          <w:sz w:val="24"/>
          <w:szCs w:val="24"/>
          <w:lang w:val="en-US"/>
        </w:rPr>
        <w:t>кодом</w:t>
      </w:r>
      <w:proofErr w:type="spellEnd"/>
      <w:r w:rsidR="009D0881" w:rsidRPr="00E90874">
        <w:rPr>
          <w:rFonts w:ascii="Times New Roman" w:hAnsi="Times New Roman" w:cs="Times New Roman"/>
          <w:color w:val="000000" w:themeColor="text1"/>
          <w:sz w:val="24"/>
          <w:szCs w:val="24"/>
          <w:lang w:val="en-US"/>
        </w:rPr>
        <w:t>,</w:t>
      </w:r>
      <w:r w:rsidRPr="00E90874">
        <w:rPr>
          <w:rFonts w:ascii="Times New Roman" w:hAnsi="Times New Roman" w:cs="Times New Roman"/>
          <w:color w:val="000000" w:themeColor="text1"/>
          <w:sz w:val="24"/>
          <w:szCs w:val="24"/>
        </w:rPr>
        <w:t xml:space="preserve"> при синтезе в большинстве случаев используется 20</w:t>
      </w:r>
      <w:r w:rsidRPr="00E90874">
        <w:rPr>
          <w:rFonts w:ascii="Times New Roman" w:hAnsi="Times New Roman" w:cs="Times New Roman"/>
          <w:color w:val="000000" w:themeColor="text1"/>
          <w:sz w:val="24"/>
          <w:szCs w:val="24"/>
          <w:lang w:val="en-US"/>
        </w:rPr>
        <w:t> </w:t>
      </w:r>
      <w:proofErr w:type="spellStart"/>
      <w:r w:rsidR="009D0881" w:rsidRPr="00E90874">
        <w:rPr>
          <w:rFonts w:ascii="Times New Roman" w:hAnsi="Times New Roman" w:cs="Times New Roman"/>
          <w:color w:val="000000" w:themeColor="text1"/>
          <w:sz w:val="24"/>
          <w:szCs w:val="24"/>
          <w:lang w:val="en-US"/>
        </w:rPr>
        <w:t>аминокислот</w:t>
      </w:r>
      <w:proofErr w:type="spellEnd"/>
      <w:r w:rsidR="009D0881" w:rsidRPr="00E90874">
        <w:rPr>
          <w:rFonts w:ascii="Times New Roman" w:hAnsi="Times New Roman" w:cs="Times New Roman"/>
          <w:color w:val="000000" w:themeColor="text1"/>
          <w:sz w:val="24"/>
          <w:szCs w:val="24"/>
          <w:lang w:val="en-US"/>
        </w:rPr>
        <w:t>.</w:t>
      </w:r>
      <w:r w:rsidRPr="00E90874">
        <w:rPr>
          <w:rFonts w:ascii="Times New Roman" w:hAnsi="Times New Roman" w:cs="Times New Roman"/>
          <w:color w:val="000000" w:themeColor="text1"/>
          <w:sz w:val="24"/>
          <w:szCs w:val="24"/>
        </w:rPr>
        <w:t xml:space="preserve"> Множество их комбинаций создают молекулы белков с большим разнообразием свойств. Кроме того, аминокислотные остатки в составе белка часто подвергаются</w:t>
      </w:r>
      <w:proofErr w:type="spellStart"/>
      <w:r w:rsidR="009D0881" w:rsidRPr="00E90874">
        <w:rPr>
          <w:rFonts w:ascii="Times New Roman" w:hAnsi="Times New Roman" w:cs="Times New Roman"/>
          <w:color w:val="000000" w:themeColor="text1"/>
          <w:sz w:val="24"/>
          <w:szCs w:val="24"/>
          <w:lang w:val="en-US"/>
        </w:rPr>
        <w:t>модификациям</w:t>
      </w:r>
      <w:proofErr w:type="spellEnd"/>
      <w:r w:rsidR="009D0881" w:rsidRPr="00E90874">
        <w:rPr>
          <w:rFonts w:ascii="Times New Roman" w:hAnsi="Times New Roman" w:cs="Times New Roman"/>
          <w:color w:val="000000" w:themeColor="text1"/>
          <w:sz w:val="24"/>
          <w:szCs w:val="24"/>
          <w:lang w:val="en-US"/>
        </w:rPr>
        <w:t>,</w:t>
      </w:r>
      <w:r w:rsidRPr="00E90874">
        <w:rPr>
          <w:rFonts w:ascii="Times New Roman" w:hAnsi="Times New Roman" w:cs="Times New Roman"/>
          <w:color w:val="000000" w:themeColor="text1"/>
          <w:sz w:val="24"/>
          <w:szCs w:val="24"/>
        </w:rPr>
        <w:t xml:space="preserve"> которые могут возникать и до того, как белок начинает выполнять свою функцию, и во время его «работы» в клетке. Часто в живых организмах несколько молекул разных белков образуют сложные комплексы, например,</w:t>
      </w:r>
      <w:r w:rsidRPr="00E90874">
        <w:rPr>
          <w:rFonts w:ascii="Times New Roman" w:hAnsi="Times New Roman" w:cs="Times New Roman"/>
          <w:color w:val="000000" w:themeColor="text1"/>
          <w:sz w:val="24"/>
          <w:szCs w:val="24"/>
          <w:lang w:val="en-US"/>
        </w:rPr>
        <w:t> </w:t>
      </w:r>
      <w:proofErr w:type="spellStart"/>
      <w:r w:rsidR="009D0881" w:rsidRPr="00E90874">
        <w:rPr>
          <w:rFonts w:ascii="Times New Roman" w:hAnsi="Times New Roman" w:cs="Times New Roman"/>
          <w:color w:val="000000" w:themeColor="text1"/>
          <w:sz w:val="24"/>
          <w:szCs w:val="24"/>
          <w:lang w:val="en-US"/>
        </w:rPr>
        <w:t>комплекс</w:t>
      </w:r>
      <w:proofErr w:type="spellEnd"/>
      <w:r w:rsidR="009D0881" w:rsidRPr="00E90874">
        <w:rPr>
          <w:rFonts w:ascii="Times New Roman" w:hAnsi="Times New Roman" w:cs="Times New Roman"/>
          <w:color w:val="000000" w:themeColor="text1"/>
          <w:sz w:val="24"/>
          <w:szCs w:val="24"/>
          <w:lang w:val="en-US"/>
        </w:rPr>
        <w:t>.</w:t>
      </w:r>
    </w:p>
    <w:p w:rsidR="00E90874" w:rsidRPr="00E90874" w:rsidRDefault="009D0881" w:rsidP="00E90874">
      <w:pPr>
        <w:spacing w:after="0"/>
        <w:ind w:left="45" w:firstLine="709"/>
        <w:jc w:val="both"/>
        <w:rPr>
          <w:rFonts w:ascii="Times New Roman" w:hAnsi="Times New Roman" w:cs="Times New Roman"/>
          <w:color w:val="000000" w:themeColor="text1"/>
          <w:sz w:val="24"/>
          <w:szCs w:val="24"/>
        </w:rPr>
      </w:pPr>
      <w:proofErr w:type="spellStart"/>
      <w:r w:rsidRPr="00E90874">
        <w:rPr>
          <w:rFonts w:ascii="Times New Roman" w:hAnsi="Times New Roman" w:cs="Times New Roman"/>
          <w:color w:val="000000" w:themeColor="text1"/>
          <w:sz w:val="24"/>
          <w:szCs w:val="24"/>
          <w:lang w:val="en-US"/>
        </w:rPr>
        <w:t>Кристаллы</w:t>
      </w:r>
      <w:proofErr w:type="spellEnd"/>
      <w:r w:rsidRPr="00E90874">
        <w:rPr>
          <w:rFonts w:ascii="Times New Roman" w:hAnsi="Times New Roman" w:cs="Times New Roman"/>
          <w:color w:val="000000" w:themeColor="text1"/>
          <w:sz w:val="24"/>
          <w:szCs w:val="24"/>
          <w:lang w:val="en-US"/>
        </w:rPr>
        <w:t xml:space="preserve"> </w:t>
      </w:r>
      <w:proofErr w:type="spellStart"/>
      <w:r w:rsidRPr="00E90874">
        <w:rPr>
          <w:rFonts w:ascii="Times New Roman" w:hAnsi="Times New Roman" w:cs="Times New Roman"/>
          <w:color w:val="000000" w:themeColor="text1"/>
          <w:sz w:val="24"/>
          <w:szCs w:val="24"/>
          <w:lang w:val="en-US"/>
        </w:rPr>
        <w:t>различных</w:t>
      </w:r>
      <w:proofErr w:type="spellEnd"/>
      <w:r w:rsidR="00E90874" w:rsidRPr="00E90874">
        <w:rPr>
          <w:rFonts w:ascii="Times New Roman" w:hAnsi="Times New Roman" w:cs="Times New Roman"/>
          <w:color w:val="000000" w:themeColor="text1"/>
          <w:sz w:val="24"/>
          <w:szCs w:val="24"/>
        </w:rPr>
        <w:t xml:space="preserve"> белков, выращенные на космической станции «</w:t>
      </w:r>
      <w:hyperlink r:id="rId282" w:history="1">
        <w:r w:rsidR="00E90874" w:rsidRPr="00E90874">
          <w:rPr>
            <w:rFonts w:ascii="Times New Roman" w:hAnsi="Times New Roman" w:cs="Times New Roman"/>
            <w:color w:val="000000" w:themeColor="text1"/>
            <w:sz w:val="24"/>
            <w:szCs w:val="24"/>
          </w:rPr>
          <w:t>Мир</w:t>
        </w:r>
      </w:hyperlink>
      <w:r w:rsidR="00E90874" w:rsidRPr="00E90874">
        <w:rPr>
          <w:rFonts w:ascii="Times New Roman" w:hAnsi="Times New Roman" w:cs="Times New Roman"/>
          <w:color w:val="000000" w:themeColor="text1"/>
          <w:sz w:val="24"/>
          <w:szCs w:val="24"/>
        </w:rPr>
        <w:t xml:space="preserve"> » и во время </w:t>
      </w:r>
      <w:proofErr w:type="spellStart"/>
      <w:r w:rsidR="00E90874" w:rsidRPr="00E90874">
        <w:rPr>
          <w:rFonts w:ascii="Times New Roman" w:hAnsi="Times New Roman" w:cs="Times New Roman"/>
          <w:color w:val="000000" w:themeColor="text1"/>
          <w:sz w:val="24"/>
          <w:szCs w:val="24"/>
        </w:rPr>
        <w:t>полётов</w:t>
      </w:r>
      <w:hyperlink r:id="rId283" w:history="1">
        <w:r w:rsidR="00E90874" w:rsidRPr="00E90874">
          <w:rPr>
            <w:rFonts w:ascii="Times New Roman" w:hAnsi="Times New Roman" w:cs="Times New Roman"/>
            <w:color w:val="000000" w:themeColor="text1"/>
            <w:sz w:val="24"/>
            <w:szCs w:val="24"/>
          </w:rPr>
          <w:t>шаттлов</w:t>
        </w:r>
        <w:proofErr w:type="spellEnd"/>
      </w:hyperlink>
      <w:r w:rsidR="00E90874" w:rsidRPr="00E90874">
        <w:rPr>
          <w:rFonts w:ascii="Times New Roman" w:hAnsi="Times New Roman" w:cs="Times New Roman"/>
          <w:color w:val="000000" w:themeColor="text1"/>
          <w:sz w:val="24"/>
          <w:szCs w:val="24"/>
        </w:rPr>
        <w:t xml:space="preserve"> </w:t>
      </w:r>
      <w:r w:rsidR="00E90874" w:rsidRPr="00E90874">
        <w:rPr>
          <w:rFonts w:ascii="Times New Roman" w:hAnsi="Times New Roman" w:cs="Times New Roman"/>
          <w:color w:val="000000" w:themeColor="text1"/>
          <w:sz w:val="24"/>
          <w:szCs w:val="24"/>
          <w:lang w:val="en-US"/>
        </w:rPr>
        <w:t> </w:t>
      </w:r>
      <w:hyperlink r:id="rId284" w:history="1">
        <w:r w:rsidR="00E90874" w:rsidRPr="00E90874">
          <w:rPr>
            <w:rFonts w:ascii="Times New Roman" w:hAnsi="Times New Roman" w:cs="Times New Roman"/>
            <w:color w:val="000000" w:themeColor="text1"/>
            <w:sz w:val="24"/>
            <w:szCs w:val="24"/>
          </w:rPr>
          <w:t>НАСА</w:t>
        </w:r>
      </w:hyperlink>
      <w:r w:rsidR="00E90874" w:rsidRPr="00E90874">
        <w:rPr>
          <w:rFonts w:ascii="Times New Roman" w:hAnsi="Times New Roman" w:cs="Times New Roman"/>
          <w:color w:val="000000" w:themeColor="text1"/>
          <w:sz w:val="24"/>
          <w:szCs w:val="24"/>
        </w:rPr>
        <w:t xml:space="preserve"> . Высокоочищенные белки при низкой температуре образуют кристаллы, которые используют для </w:t>
      </w:r>
      <w:proofErr w:type="spellStart"/>
      <w:r w:rsidR="00E90874" w:rsidRPr="00E90874">
        <w:rPr>
          <w:rFonts w:ascii="Times New Roman" w:hAnsi="Times New Roman" w:cs="Times New Roman"/>
          <w:color w:val="000000" w:themeColor="text1"/>
          <w:sz w:val="24"/>
          <w:szCs w:val="24"/>
        </w:rPr>
        <w:t>изучения</w:t>
      </w:r>
      <w:hyperlink r:id="rId285" w:history="1">
        <w:r w:rsidR="00E90874" w:rsidRPr="00E90874">
          <w:rPr>
            <w:rFonts w:ascii="Times New Roman" w:hAnsi="Times New Roman" w:cs="Times New Roman"/>
            <w:color w:val="000000" w:themeColor="text1"/>
            <w:sz w:val="24"/>
            <w:szCs w:val="24"/>
          </w:rPr>
          <w:t>пространственной</w:t>
        </w:r>
        <w:proofErr w:type="spellEnd"/>
        <w:r w:rsidR="00E90874" w:rsidRPr="00E90874">
          <w:rPr>
            <w:rFonts w:ascii="Times New Roman" w:hAnsi="Times New Roman" w:cs="Times New Roman"/>
            <w:color w:val="000000" w:themeColor="text1"/>
            <w:sz w:val="24"/>
            <w:szCs w:val="24"/>
          </w:rPr>
          <w:t xml:space="preserve"> структуры</w:t>
        </w:r>
      </w:hyperlink>
      <w:r w:rsidR="00E90874" w:rsidRPr="00E90874">
        <w:rPr>
          <w:rFonts w:ascii="Times New Roman" w:hAnsi="Times New Roman" w:cs="Times New Roman"/>
          <w:color w:val="000000" w:themeColor="text1"/>
          <w:sz w:val="24"/>
          <w:szCs w:val="24"/>
        </w:rPr>
        <w:t xml:space="preserve"> данного белка</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Функции белков в</w:t>
      </w:r>
      <w:r w:rsidRPr="00E90874">
        <w:rPr>
          <w:rFonts w:ascii="Times New Roman" w:hAnsi="Times New Roman" w:cs="Times New Roman"/>
          <w:color w:val="000000" w:themeColor="text1"/>
          <w:sz w:val="24"/>
          <w:szCs w:val="24"/>
          <w:lang w:val="en-US"/>
        </w:rPr>
        <w:t> </w:t>
      </w:r>
      <w:r w:rsidR="009D0881" w:rsidRPr="009D0881">
        <w:rPr>
          <w:rFonts w:ascii="Times New Roman" w:hAnsi="Times New Roman" w:cs="Times New Roman"/>
          <w:color w:val="000000" w:themeColor="text1"/>
          <w:sz w:val="24"/>
          <w:szCs w:val="24"/>
        </w:rPr>
        <w:t>клетках живых</w:t>
      </w:r>
      <w:r w:rsidRPr="00E90874">
        <w:rPr>
          <w:rFonts w:ascii="Times New Roman" w:hAnsi="Times New Roman" w:cs="Times New Roman"/>
          <w:color w:val="000000" w:themeColor="text1"/>
          <w:sz w:val="24"/>
          <w:szCs w:val="24"/>
        </w:rPr>
        <w:t xml:space="preserve"> организмов более разнообразны, чем функции других</w:t>
      </w:r>
      <w:r w:rsidRPr="00E90874">
        <w:rPr>
          <w:rFonts w:ascii="Times New Roman" w:hAnsi="Times New Roman" w:cs="Times New Roman"/>
          <w:color w:val="000000" w:themeColor="text1"/>
          <w:sz w:val="24"/>
          <w:szCs w:val="24"/>
          <w:lang w:val="en-US"/>
        </w:rPr>
        <w:t> </w:t>
      </w:r>
      <w:hyperlink r:id="rId286" w:history="1">
        <w:r w:rsidRPr="00E90874">
          <w:rPr>
            <w:rFonts w:ascii="Times New Roman" w:hAnsi="Times New Roman" w:cs="Times New Roman"/>
            <w:color w:val="000000" w:themeColor="text1"/>
            <w:sz w:val="24"/>
            <w:szCs w:val="24"/>
          </w:rPr>
          <w:t>биополимеров</w:t>
        </w:r>
      </w:hyperlink>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 </w:t>
      </w:r>
      <w:proofErr w:type="spellStart"/>
      <w:r w:rsidR="009D0881" w:rsidRPr="00E90874">
        <w:rPr>
          <w:rFonts w:ascii="Times New Roman" w:hAnsi="Times New Roman" w:cs="Times New Roman"/>
          <w:color w:val="000000" w:themeColor="text1"/>
          <w:sz w:val="24"/>
          <w:szCs w:val="24"/>
          <w:lang w:val="en-US"/>
        </w:rPr>
        <w:t>полисахаридов</w:t>
      </w:r>
      <w:proofErr w:type="spellEnd"/>
      <w:r w:rsidR="009D0881" w:rsidRPr="00E90874">
        <w:rPr>
          <w:rFonts w:ascii="Times New Roman" w:hAnsi="Times New Roman" w:cs="Times New Roman"/>
          <w:color w:val="000000" w:themeColor="text1"/>
          <w:sz w:val="24"/>
          <w:szCs w:val="24"/>
          <w:lang w:val="en-US"/>
        </w:rPr>
        <w:t xml:space="preserve"> и</w:t>
      </w:r>
      <w:r w:rsidRPr="00E90874">
        <w:rPr>
          <w:rFonts w:ascii="Times New Roman" w:hAnsi="Times New Roman" w:cs="Times New Roman"/>
          <w:color w:val="000000" w:themeColor="text1"/>
          <w:sz w:val="24"/>
          <w:szCs w:val="24"/>
          <w:lang w:val="en-US"/>
        </w:rPr>
        <w:t> </w:t>
      </w:r>
      <w:r w:rsidR="009D0881" w:rsidRPr="00E90874">
        <w:rPr>
          <w:rFonts w:ascii="Times New Roman" w:hAnsi="Times New Roman" w:cs="Times New Roman"/>
          <w:color w:val="000000" w:themeColor="text1"/>
          <w:sz w:val="24"/>
          <w:szCs w:val="24"/>
          <w:lang w:val="en-US"/>
        </w:rPr>
        <w:t>ДНК.</w:t>
      </w:r>
      <w:r w:rsidRPr="00E90874">
        <w:rPr>
          <w:rFonts w:ascii="Times New Roman" w:hAnsi="Times New Roman" w:cs="Times New Roman"/>
          <w:color w:val="000000" w:themeColor="text1"/>
          <w:sz w:val="24"/>
          <w:szCs w:val="24"/>
        </w:rPr>
        <w:t xml:space="preserve"> Так, белки-</w:t>
      </w:r>
      <w:proofErr w:type="spellStart"/>
      <w:r w:rsidR="009D0881" w:rsidRPr="00E90874">
        <w:rPr>
          <w:rFonts w:ascii="Times New Roman" w:hAnsi="Times New Roman" w:cs="Times New Roman"/>
          <w:color w:val="000000" w:themeColor="text1"/>
          <w:sz w:val="24"/>
          <w:szCs w:val="24"/>
          <w:lang w:val="en-US"/>
        </w:rPr>
        <w:t>ферменты</w:t>
      </w:r>
      <w:proofErr w:type="spellEnd"/>
      <w:r w:rsidR="009D0881" w:rsidRPr="00E90874">
        <w:rPr>
          <w:rFonts w:ascii="Times New Roman" w:hAnsi="Times New Roman" w:cs="Times New Roman"/>
          <w:color w:val="000000" w:themeColor="text1"/>
          <w:sz w:val="24"/>
          <w:szCs w:val="24"/>
          <w:lang w:val="en-US"/>
        </w:rPr>
        <w:t xml:space="preserve"> </w:t>
      </w:r>
      <w:proofErr w:type="spellStart"/>
      <w:r w:rsidR="009D0881" w:rsidRPr="00E90874">
        <w:rPr>
          <w:rFonts w:ascii="Times New Roman" w:hAnsi="Times New Roman" w:cs="Times New Roman"/>
          <w:color w:val="000000" w:themeColor="text1"/>
          <w:sz w:val="24"/>
          <w:szCs w:val="24"/>
          <w:lang w:val="en-US"/>
        </w:rPr>
        <w:t>катализируют</w:t>
      </w:r>
      <w:proofErr w:type="spellEnd"/>
      <w:r w:rsidRPr="00E90874">
        <w:rPr>
          <w:rFonts w:ascii="Times New Roman" w:hAnsi="Times New Roman" w:cs="Times New Roman"/>
          <w:color w:val="000000" w:themeColor="text1"/>
          <w:sz w:val="24"/>
          <w:szCs w:val="24"/>
        </w:rPr>
        <w:t xml:space="preserve"> протекание биохимических реакций и играют важную роль в обмене веществ. Некоторые белки выполняют структурную или механическую функцию, образуя</w:t>
      </w:r>
      <w:r w:rsidRPr="00E90874">
        <w:rPr>
          <w:rFonts w:ascii="Times New Roman" w:hAnsi="Times New Roman" w:cs="Times New Roman"/>
          <w:color w:val="000000" w:themeColor="text1"/>
          <w:sz w:val="24"/>
          <w:szCs w:val="24"/>
          <w:lang w:val="en-US"/>
        </w:rPr>
        <w:t> </w:t>
      </w:r>
      <w:hyperlink r:id="rId287" w:history="1">
        <w:proofErr w:type="spellStart"/>
        <w:r w:rsidRPr="00E90874">
          <w:rPr>
            <w:rFonts w:ascii="Times New Roman" w:hAnsi="Times New Roman" w:cs="Times New Roman"/>
            <w:color w:val="000000" w:themeColor="text1"/>
            <w:sz w:val="24"/>
            <w:szCs w:val="24"/>
          </w:rPr>
          <w:t>цитоскелет</w:t>
        </w:r>
        <w:proofErr w:type="spellEnd"/>
      </w:hyperlink>
      <w:r w:rsidRPr="00E90874">
        <w:rPr>
          <w:rFonts w:ascii="Times New Roman" w:hAnsi="Times New Roman" w:cs="Times New Roman"/>
          <w:color w:val="000000" w:themeColor="text1"/>
          <w:sz w:val="24"/>
          <w:szCs w:val="24"/>
        </w:rPr>
        <w:t xml:space="preserve">, поддерживающий форму клеток. Также белки играют ключевую роль </w:t>
      </w:r>
      <w:r w:rsidR="002A37AA" w:rsidRPr="00E90874">
        <w:rPr>
          <w:rFonts w:ascii="Times New Roman" w:hAnsi="Times New Roman" w:cs="Times New Roman"/>
          <w:color w:val="000000" w:themeColor="text1"/>
          <w:sz w:val="24"/>
          <w:szCs w:val="24"/>
        </w:rPr>
        <w:t>в</w:t>
      </w:r>
      <w:r w:rsidR="002A37AA" w:rsidRPr="00E90874">
        <w:rPr>
          <w:rFonts w:ascii="Times New Roman" w:hAnsi="Times New Roman" w:cs="Times New Roman"/>
          <w:color w:val="000000" w:themeColor="text1"/>
          <w:sz w:val="24"/>
          <w:szCs w:val="24"/>
          <w:lang w:val="en-US"/>
        </w:rPr>
        <w:t> </w:t>
      </w:r>
      <w:r w:rsidR="002A37AA" w:rsidRPr="002A37AA">
        <w:rPr>
          <w:rFonts w:ascii="Times New Roman" w:hAnsi="Times New Roman" w:cs="Times New Roman"/>
          <w:color w:val="000000" w:themeColor="text1"/>
          <w:sz w:val="24"/>
          <w:szCs w:val="24"/>
        </w:rPr>
        <w:t>клетк</w:t>
      </w:r>
      <w:r w:rsidR="002A37AA">
        <w:rPr>
          <w:rFonts w:ascii="Times New Roman" w:hAnsi="Times New Roman" w:cs="Times New Roman"/>
          <w:color w:val="000000" w:themeColor="text1"/>
          <w:sz w:val="24"/>
          <w:szCs w:val="24"/>
        </w:rPr>
        <w:t>е</w:t>
      </w:r>
      <w:r w:rsidR="009D0881" w:rsidRPr="002A37AA">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rPr>
        <w:t xml:space="preserve"> при</w:t>
      </w:r>
      <w:r w:rsidRPr="00E90874">
        <w:rPr>
          <w:rFonts w:ascii="Times New Roman" w:hAnsi="Times New Roman" w:cs="Times New Roman"/>
          <w:color w:val="000000" w:themeColor="text1"/>
          <w:sz w:val="24"/>
          <w:szCs w:val="24"/>
          <w:lang w:val="en-US"/>
        </w:rPr>
        <w:t> </w:t>
      </w:r>
      <w:r w:rsidR="009D0881" w:rsidRPr="002A37AA">
        <w:rPr>
          <w:rFonts w:ascii="Times New Roman" w:hAnsi="Times New Roman" w:cs="Times New Roman"/>
          <w:color w:val="000000" w:themeColor="text1"/>
          <w:sz w:val="24"/>
          <w:szCs w:val="24"/>
        </w:rPr>
        <w:t>ответе и</w:t>
      </w:r>
      <w:r w:rsidRPr="00E90874">
        <w:rPr>
          <w:rFonts w:ascii="Times New Roman" w:hAnsi="Times New Roman" w:cs="Times New Roman"/>
          <w:color w:val="000000" w:themeColor="text1"/>
          <w:sz w:val="24"/>
          <w:szCs w:val="24"/>
        </w:rPr>
        <w:t xml:space="preserve"> в</w:t>
      </w:r>
      <w:r w:rsidRPr="00E90874">
        <w:rPr>
          <w:rFonts w:ascii="Times New Roman" w:hAnsi="Times New Roman" w:cs="Times New Roman"/>
          <w:color w:val="000000" w:themeColor="text1"/>
          <w:sz w:val="24"/>
          <w:szCs w:val="24"/>
          <w:lang w:val="en-US"/>
        </w:rPr>
        <w:t> </w:t>
      </w:r>
      <w:r w:rsidR="009D0881" w:rsidRPr="002A37AA">
        <w:rPr>
          <w:rFonts w:ascii="Times New Roman" w:hAnsi="Times New Roman" w:cs="Times New Roman"/>
          <w:color w:val="000000" w:themeColor="text1"/>
          <w:sz w:val="24"/>
          <w:szCs w:val="24"/>
        </w:rPr>
        <w:t>цикле.</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Белки</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 важная часть питания</w:t>
      </w:r>
      <w:r w:rsidRPr="00E90874">
        <w:rPr>
          <w:rFonts w:ascii="Times New Roman" w:hAnsi="Times New Roman" w:cs="Times New Roman"/>
          <w:color w:val="000000" w:themeColor="text1"/>
          <w:sz w:val="24"/>
          <w:szCs w:val="24"/>
          <w:lang w:val="en-US"/>
        </w:rPr>
        <w:t> </w:t>
      </w:r>
      <w:proofErr w:type="spellStart"/>
      <w:r w:rsidR="009D0881" w:rsidRPr="00E90874">
        <w:rPr>
          <w:rFonts w:ascii="Times New Roman" w:hAnsi="Times New Roman" w:cs="Times New Roman"/>
          <w:color w:val="000000" w:themeColor="text1"/>
          <w:sz w:val="24"/>
          <w:szCs w:val="24"/>
          <w:lang w:val="en-US"/>
        </w:rPr>
        <w:t>животных</w:t>
      </w:r>
      <w:proofErr w:type="spellEnd"/>
      <w:r w:rsidR="009D0881" w:rsidRPr="00E90874">
        <w:rPr>
          <w:rFonts w:ascii="Times New Roman" w:hAnsi="Times New Roman" w:cs="Times New Roman"/>
          <w:color w:val="000000" w:themeColor="text1"/>
          <w:sz w:val="24"/>
          <w:szCs w:val="24"/>
          <w:lang w:val="en-US"/>
        </w:rPr>
        <w:t xml:space="preserve"> и</w:t>
      </w:r>
      <w:r w:rsidRPr="00E90874">
        <w:rPr>
          <w:rFonts w:ascii="Times New Roman" w:hAnsi="Times New Roman" w:cs="Times New Roman"/>
          <w:color w:val="000000" w:themeColor="text1"/>
          <w:sz w:val="24"/>
          <w:szCs w:val="24"/>
          <w:lang w:val="en-US"/>
        </w:rPr>
        <w:t> </w:t>
      </w:r>
      <w:proofErr w:type="spellStart"/>
      <w:r w:rsidR="009D0881" w:rsidRPr="00E90874">
        <w:rPr>
          <w:rFonts w:ascii="Times New Roman" w:hAnsi="Times New Roman" w:cs="Times New Roman"/>
          <w:color w:val="000000" w:themeColor="text1"/>
          <w:sz w:val="24"/>
          <w:szCs w:val="24"/>
          <w:lang w:val="en-US"/>
        </w:rPr>
        <w:t>человека</w:t>
      </w:r>
      <w:proofErr w:type="spellEnd"/>
      <w:r w:rsidR="009D0881" w:rsidRPr="00E90874">
        <w:rPr>
          <w:rFonts w:ascii="Times New Roman" w:hAnsi="Times New Roman" w:cs="Times New Roman"/>
          <w:color w:val="000000" w:themeColor="text1"/>
          <w:sz w:val="24"/>
          <w:szCs w:val="24"/>
          <w:lang w:val="en-US"/>
        </w:rPr>
        <w:t xml:space="preserve"> (</w:t>
      </w:r>
      <w:r w:rsidRPr="00E90874">
        <w:rPr>
          <w:rFonts w:ascii="Times New Roman" w:hAnsi="Times New Roman" w:cs="Times New Roman"/>
          <w:color w:val="000000" w:themeColor="text1"/>
          <w:sz w:val="24"/>
          <w:szCs w:val="24"/>
        </w:rPr>
        <w:t>основные источники: мясо, птица, рыба, молоко, орехи, бобовые, зерновые; в меньшей степени: овощи, фрукты, ягоды и грибы), поскольку в их организмах не могут синтезироваться все необходимые аминокислоты и часть должна поступать с белковой пищей. В процессе</w:t>
      </w:r>
      <w:r w:rsidRPr="00E90874">
        <w:rPr>
          <w:rFonts w:ascii="Times New Roman" w:hAnsi="Times New Roman" w:cs="Times New Roman"/>
          <w:color w:val="000000" w:themeColor="text1"/>
          <w:sz w:val="24"/>
          <w:szCs w:val="24"/>
          <w:lang w:val="en-US"/>
        </w:rPr>
        <w:t> </w:t>
      </w:r>
      <w:proofErr w:type="spellStart"/>
      <w:r w:rsidR="009D0881" w:rsidRPr="00E90874">
        <w:rPr>
          <w:rFonts w:ascii="Times New Roman" w:hAnsi="Times New Roman" w:cs="Times New Roman"/>
          <w:color w:val="000000" w:themeColor="text1"/>
          <w:sz w:val="24"/>
          <w:szCs w:val="24"/>
          <w:lang w:val="en-US"/>
        </w:rPr>
        <w:t>пищеварения</w:t>
      </w:r>
      <w:proofErr w:type="spellEnd"/>
      <w:r w:rsidR="009D0881" w:rsidRPr="00E90874">
        <w:rPr>
          <w:rFonts w:ascii="Times New Roman" w:hAnsi="Times New Roman" w:cs="Times New Roman"/>
          <w:color w:val="000000" w:themeColor="text1"/>
          <w:sz w:val="24"/>
          <w:szCs w:val="24"/>
          <w:lang w:val="en-US"/>
        </w:rPr>
        <w:t xml:space="preserve"> </w:t>
      </w:r>
      <w:proofErr w:type="spellStart"/>
      <w:r w:rsidR="009D0881" w:rsidRPr="00E90874">
        <w:rPr>
          <w:rFonts w:ascii="Times New Roman" w:hAnsi="Times New Roman" w:cs="Times New Roman"/>
          <w:color w:val="000000" w:themeColor="text1"/>
          <w:sz w:val="24"/>
          <w:szCs w:val="24"/>
          <w:lang w:val="en-US"/>
        </w:rPr>
        <w:t>ферменты</w:t>
      </w:r>
      <w:proofErr w:type="spellEnd"/>
      <w:r w:rsidRPr="00E90874">
        <w:rPr>
          <w:rFonts w:ascii="Times New Roman" w:hAnsi="Times New Roman" w:cs="Times New Roman"/>
          <w:color w:val="000000" w:themeColor="text1"/>
          <w:sz w:val="24"/>
          <w:szCs w:val="24"/>
        </w:rPr>
        <w:t xml:space="preserve"> разрушают потреблённые белки до аминокислот, которые используются </w:t>
      </w:r>
      <w:r w:rsidRPr="00E90874">
        <w:rPr>
          <w:rFonts w:ascii="Times New Roman" w:hAnsi="Times New Roman" w:cs="Times New Roman"/>
          <w:color w:val="000000" w:themeColor="text1"/>
          <w:sz w:val="24"/>
          <w:szCs w:val="24"/>
        </w:rPr>
        <w:lastRenderedPageBreak/>
        <w:t>для</w:t>
      </w:r>
      <w:r w:rsidRPr="00E90874">
        <w:rPr>
          <w:rFonts w:ascii="Times New Roman" w:hAnsi="Times New Roman" w:cs="Times New Roman"/>
          <w:color w:val="000000" w:themeColor="text1"/>
          <w:sz w:val="24"/>
          <w:szCs w:val="24"/>
          <w:lang w:val="en-US"/>
        </w:rPr>
        <w:t> </w:t>
      </w:r>
      <w:proofErr w:type="spellStart"/>
      <w:r w:rsidR="002A37AA" w:rsidRPr="00E90874">
        <w:rPr>
          <w:rFonts w:ascii="Times New Roman" w:hAnsi="Times New Roman" w:cs="Times New Roman"/>
          <w:color w:val="000000" w:themeColor="text1"/>
          <w:sz w:val="24"/>
          <w:szCs w:val="24"/>
          <w:lang w:val="en-US"/>
        </w:rPr>
        <w:t>биосинтеза</w:t>
      </w:r>
      <w:proofErr w:type="spellEnd"/>
      <w:r w:rsidR="002A37AA" w:rsidRPr="00E90874">
        <w:rPr>
          <w:rFonts w:ascii="Times New Roman" w:hAnsi="Times New Roman" w:cs="Times New Roman"/>
          <w:color w:val="000000" w:themeColor="text1"/>
          <w:sz w:val="24"/>
          <w:szCs w:val="24"/>
          <w:lang w:val="en-US"/>
        </w:rPr>
        <w:t xml:space="preserve"> </w:t>
      </w:r>
      <w:proofErr w:type="spellStart"/>
      <w:r w:rsidR="002A37AA" w:rsidRPr="00E90874">
        <w:rPr>
          <w:rFonts w:ascii="Times New Roman" w:hAnsi="Times New Roman" w:cs="Times New Roman"/>
          <w:color w:val="000000" w:themeColor="text1"/>
          <w:sz w:val="24"/>
          <w:szCs w:val="24"/>
          <w:lang w:val="en-US"/>
        </w:rPr>
        <w:t>собственных</w:t>
      </w:r>
      <w:proofErr w:type="spellEnd"/>
      <w:r w:rsidRPr="00E90874">
        <w:rPr>
          <w:rFonts w:ascii="Times New Roman" w:hAnsi="Times New Roman" w:cs="Times New Roman"/>
          <w:color w:val="000000" w:themeColor="text1"/>
          <w:sz w:val="24"/>
          <w:szCs w:val="24"/>
        </w:rPr>
        <w:t xml:space="preserve"> белков организма или подвергаются дальнейшему распаду для получения</w:t>
      </w:r>
      <w:r w:rsidRPr="00E90874">
        <w:rPr>
          <w:rFonts w:ascii="Times New Roman" w:hAnsi="Times New Roman" w:cs="Times New Roman"/>
          <w:color w:val="000000" w:themeColor="text1"/>
          <w:sz w:val="24"/>
          <w:szCs w:val="24"/>
          <w:lang w:val="en-US"/>
        </w:rPr>
        <w:t> </w:t>
      </w:r>
      <w:proofErr w:type="spellStart"/>
      <w:r w:rsidR="00F25F67" w:rsidRPr="00E90874">
        <w:rPr>
          <w:rFonts w:ascii="Times New Roman" w:hAnsi="Times New Roman" w:cs="Times New Roman"/>
          <w:color w:val="000000" w:themeColor="text1"/>
          <w:sz w:val="24"/>
          <w:szCs w:val="24"/>
          <w:lang w:val="en-US"/>
        </w:rPr>
        <w:t>энергии</w:t>
      </w:r>
      <w:proofErr w:type="spellEnd"/>
      <w:r w:rsidR="00F25F67" w:rsidRPr="00E90874">
        <w:rPr>
          <w:rFonts w:ascii="Times New Roman" w:hAnsi="Times New Roman" w:cs="Times New Roman"/>
          <w:color w:val="000000" w:themeColor="text1"/>
          <w:sz w:val="24"/>
          <w:szCs w:val="24"/>
          <w:lang w:val="en-US"/>
        </w:rPr>
        <w:t>.</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Определение аминокислотной последовательности первого белка</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 </w:t>
      </w:r>
      <w:proofErr w:type="spellStart"/>
      <w:r w:rsidR="00F25F67" w:rsidRPr="00E90874">
        <w:rPr>
          <w:rFonts w:ascii="Times New Roman" w:hAnsi="Times New Roman" w:cs="Times New Roman"/>
          <w:color w:val="000000" w:themeColor="text1"/>
          <w:sz w:val="24"/>
          <w:szCs w:val="24"/>
          <w:lang w:val="en-US"/>
        </w:rPr>
        <w:t>инсулина</w:t>
      </w:r>
      <w:proofErr w:type="spellEnd"/>
      <w:r w:rsidR="00F25F67" w:rsidRPr="00E90874">
        <w:rPr>
          <w:rFonts w:ascii="Times New Roman" w:hAnsi="Times New Roman" w:cs="Times New Roman"/>
          <w:color w:val="000000" w:themeColor="text1"/>
          <w:sz w:val="24"/>
          <w:szCs w:val="24"/>
          <w:lang w:val="en-US"/>
        </w:rPr>
        <w:t xml:space="preserve"> —</w:t>
      </w:r>
      <w:r w:rsidRPr="00E90874">
        <w:rPr>
          <w:rFonts w:ascii="Times New Roman" w:hAnsi="Times New Roman" w:cs="Times New Roman"/>
          <w:color w:val="000000" w:themeColor="text1"/>
          <w:sz w:val="24"/>
          <w:szCs w:val="24"/>
        </w:rPr>
        <w:t xml:space="preserve"> методом</w:t>
      </w:r>
      <w:r w:rsidRPr="00E90874">
        <w:rPr>
          <w:rFonts w:ascii="Times New Roman" w:hAnsi="Times New Roman" w:cs="Times New Roman"/>
          <w:color w:val="000000" w:themeColor="text1"/>
          <w:sz w:val="24"/>
          <w:szCs w:val="24"/>
          <w:lang w:val="en-US"/>
        </w:rPr>
        <w:t> </w:t>
      </w:r>
      <w:proofErr w:type="spellStart"/>
      <w:r w:rsidR="00F25F67" w:rsidRPr="00E90874">
        <w:rPr>
          <w:rFonts w:ascii="Times New Roman" w:hAnsi="Times New Roman" w:cs="Times New Roman"/>
          <w:color w:val="000000" w:themeColor="text1"/>
          <w:sz w:val="24"/>
          <w:szCs w:val="24"/>
          <w:lang w:val="en-US"/>
        </w:rPr>
        <w:t>секвенирования</w:t>
      </w:r>
      <w:proofErr w:type="spellEnd"/>
      <w:r w:rsidR="00F25F67" w:rsidRPr="00E90874">
        <w:rPr>
          <w:rFonts w:ascii="Times New Roman" w:hAnsi="Times New Roman" w:cs="Times New Roman"/>
          <w:color w:val="000000" w:themeColor="text1"/>
          <w:sz w:val="24"/>
          <w:szCs w:val="24"/>
          <w:lang w:val="en-US"/>
        </w:rPr>
        <w:t xml:space="preserve"> </w:t>
      </w:r>
      <w:proofErr w:type="spellStart"/>
      <w:r w:rsidR="00F25F67" w:rsidRPr="00E90874">
        <w:rPr>
          <w:rFonts w:ascii="Times New Roman" w:hAnsi="Times New Roman" w:cs="Times New Roman"/>
          <w:color w:val="000000" w:themeColor="text1"/>
          <w:sz w:val="24"/>
          <w:szCs w:val="24"/>
          <w:lang w:val="en-US"/>
        </w:rPr>
        <w:t>белков</w:t>
      </w:r>
      <w:proofErr w:type="spellEnd"/>
      <w:r w:rsidRPr="00E90874">
        <w:rPr>
          <w:rFonts w:ascii="Times New Roman" w:hAnsi="Times New Roman" w:cs="Times New Roman"/>
          <w:color w:val="000000" w:themeColor="text1"/>
          <w:sz w:val="24"/>
          <w:szCs w:val="24"/>
        </w:rPr>
        <w:t xml:space="preserve"> принесло</w:t>
      </w:r>
      <w:proofErr w:type="spellStart"/>
      <w:r w:rsidR="00F25F67" w:rsidRPr="00E90874">
        <w:rPr>
          <w:rFonts w:ascii="Times New Roman" w:hAnsi="Times New Roman" w:cs="Times New Roman"/>
          <w:color w:val="000000" w:themeColor="text1"/>
          <w:sz w:val="24"/>
          <w:szCs w:val="24"/>
          <w:lang w:val="en-US"/>
        </w:rPr>
        <w:t>Сенгеру</w:t>
      </w:r>
      <w:proofErr w:type="spellEnd"/>
      <w:r w:rsidR="00F25F67" w:rsidRPr="00E90874">
        <w:rPr>
          <w:rFonts w:ascii="Times New Roman" w:hAnsi="Times New Roman" w:cs="Times New Roman"/>
          <w:color w:val="000000" w:themeColor="text1"/>
          <w:sz w:val="24"/>
          <w:szCs w:val="24"/>
          <w:lang w:val="en-US"/>
        </w:rPr>
        <w:t xml:space="preserve"> </w:t>
      </w:r>
      <w:proofErr w:type="spellStart"/>
      <w:r w:rsidR="00F25F67" w:rsidRPr="00E90874">
        <w:rPr>
          <w:rFonts w:ascii="Times New Roman" w:hAnsi="Times New Roman" w:cs="Times New Roman"/>
          <w:color w:val="000000" w:themeColor="text1"/>
          <w:sz w:val="24"/>
          <w:szCs w:val="24"/>
          <w:lang w:val="en-US"/>
        </w:rPr>
        <w:t>Нобелевскую</w:t>
      </w:r>
      <w:proofErr w:type="spellEnd"/>
      <w:r w:rsidR="00F25F67" w:rsidRPr="00E90874">
        <w:rPr>
          <w:rFonts w:ascii="Times New Roman" w:hAnsi="Times New Roman" w:cs="Times New Roman"/>
          <w:color w:val="000000" w:themeColor="text1"/>
          <w:sz w:val="24"/>
          <w:szCs w:val="24"/>
        </w:rPr>
        <w:t xml:space="preserve"> </w:t>
      </w:r>
      <w:r w:rsidR="00F25F67" w:rsidRPr="00E90874">
        <w:rPr>
          <w:rFonts w:ascii="Times New Roman" w:hAnsi="Times New Roman" w:cs="Times New Roman"/>
          <w:color w:val="000000" w:themeColor="text1"/>
          <w:sz w:val="24"/>
          <w:szCs w:val="24"/>
          <w:lang w:val="en-US"/>
        </w:rPr>
        <w:t>в</w:t>
      </w:r>
      <w:r w:rsidRPr="00E90874">
        <w:rPr>
          <w:rFonts w:ascii="Times New Roman" w:hAnsi="Times New Roman" w:cs="Times New Roman"/>
          <w:color w:val="000000" w:themeColor="text1"/>
          <w:sz w:val="24"/>
          <w:szCs w:val="24"/>
          <w:lang w:val="en-US"/>
        </w:rPr>
        <w:t> </w:t>
      </w:r>
      <w:proofErr w:type="spellStart"/>
      <w:r w:rsidR="00F25F67" w:rsidRPr="00E90874">
        <w:rPr>
          <w:rFonts w:ascii="Times New Roman" w:hAnsi="Times New Roman" w:cs="Times New Roman"/>
          <w:color w:val="000000" w:themeColor="text1"/>
          <w:sz w:val="24"/>
          <w:szCs w:val="24"/>
          <w:lang w:val="en-US"/>
        </w:rPr>
        <w:t>году</w:t>
      </w:r>
      <w:proofErr w:type="spellEnd"/>
      <w:r w:rsidR="00F25F67" w:rsidRPr="00E90874">
        <w:rPr>
          <w:rFonts w:ascii="Times New Roman" w:hAnsi="Times New Roman" w:cs="Times New Roman"/>
          <w:color w:val="000000" w:themeColor="text1"/>
          <w:sz w:val="24"/>
          <w:szCs w:val="24"/>
          <w:lang w:val="en-US"/>
        </w:rPr>
        <w:t>.</w:t>
      </w:r>
      <w:r w:rsidRPr="00E90874">
        <w:rPr>
          <w:rFonts w:ascii="Times New Roman" w:hAnsi="Times New Roman" w:cs="Times New Roman"/>
          <w:color w:val="000000" w:themeColor="text1"/>
          <w:sz w:val="24"/>
          <w:szCs w:val="24"/>
        </w:rPr>
        <w:t xml:space="preserve"> Первые трёхмерные структуры белков</w:t>
      </w:r>
      <w:r w:rsidRPr="00E90874">
        <w:rPr>
          <w:rFonts w:ascii="Times New Roman" w:hAnsi="Times New Roman" w:cs="Times New Roman"/>
          <w:color w:val="000000" w:themeColor="text1"/>
          <w:sz w:val="24"/>
          <w:szCs w:val="24"/>
          <w:lang w:val="en-US"/>
        </w:rPr>
        <w:t> </w:t>
      </w:r>
      <w:hyperlink r:id="rId288" w:history="1">
        <w:r w:rsidRPr="00E90874">
          <w:rPr>
            <w:rFonts w:ascii="Times New Roman" w:hAnsi="Times New Roman" w:cs="Times New Roman"/>
            <w:color w:val="000000" w:themeColor="text1"/>
            <w:sz w:val="24"/>
            <w:szCs w:val="24"/>
          </w:rPr>
          <w:t>гемоглобина</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и</w:t>
      </w:r>
      <w:r w:rsidRPr="00E90874">
        <w:rPr>
          <w:rFonts w:ascii="Times New Roman" w:hAnsi="Times New Roman" w:cs="Times New Roman"/>
          <w:color w:val="000000" w:themeColor="text1"/>
          <w:sz w:val="24"/>
          <w:szCs w:val="24"/>
          <w:lang w:val="en-US"/>
        </w:rPr>
        <w:t> </w:t>
      </w:r>
      <w:hyperlink r:id="rId289" w:history="1">
        <w:r w:rsidRPr="00E90874">
          <w:rPr>
            <w:rFonts w:ascii="Times New Roman" w:hAnsi="Times New Roman" w:cs="Times New Roman"/>
            <w:color w:val="000000" w:themeColor="text1"/>
            <w:sz w:val="24"/>
            <w:szCs w:val="24"/>
          </w:rPr>
          <w:t>миоглобина</w:t>
        </w:r>
      </w:hyperlink>
      <w:r w:rsidRPr="00E90874">
        <w:rPr>
          <w:rFonts w:ascii="Times New Roman" w:hAnsi="Times New Roman" w:cs="Times New Roman"/>
          <w:color w:val="000000" w:themeColor="text1"/>
          <w:sz w:val="24"/>
          <w:szCs w:val="24"/>
        </w:rPr>
        <w:t xml:space="preserve"> были получены методом</w:t>
      </w:r>
      <w:r w:rsidRPr="00E90874">
        <w:rPr>
          <w:rFonts w:ascii="Times New Roman" w:hAnsi="Times New Roman" w:cs="Times New Roman"/>
          <w:color w:val="000000" w:themeColor="text1"/>
          <w:sz w:val="24"/>
          <w:szCs w:val="24"/>
          <w:lang w:val="en-US"/>
        </w:rPr>
        <w:t> </w:t>
      </w:r>
      <w:hyperlink r:id="rId290" w:history="1">
        <w:r w:rsidRPr="00E90874">
          <w:rPr>
            <w:rFonts w:ascii="Times New Roman" w:hAnsi="Times New Roman" w:cs="Times New Roman"/>
            <w:color w:val="000000" w:themeColor="text1"/>
            <w:sz w:val="24"/>
            <w:szCs w:val="24"/>
          </w:rPr>
          <w:t>дифракции рентгеновских лучей</w:t>
        </w:r>
      </w:hyperlink>
      <w:r w:rsidRPr="00E90874">
        <w:rPr>
          <w:rFonts w:ascii="Times New Roman" w:hAnsi="Times New Roman" w:cs="Times New Roman"/>
          <w:color w:val="000000" w:themeColor="text1"/>
          <w:sz w:val="24"/>
          <w:szCs w:val="24"/>
        </w:rPr>
        <w:t xml:space="preserve"> , соответственно,</w:t>
      </w:r>
      <w:r w:rsidRPr="00E90874">
        <w:rPr>
          <w:rFonts w:ascii="Times New Roman" w:hAnsi="Times New Roman" w:cs="Times New Roman"/>
          <w:color w:val="000000" w:themeColor="text1"/>
          <w:sz w:val="24"/>
          <w:szCs w:val="24"/>
          <w:lang w:val="en-US"/>
        </w:rPr>
        <w:t> </w:t>
      </w:r>
      <w:hyperlink r:id="rId291" w:history="1">
        <w:r w:rsidRPr="00E90874">
          <w:rPr>
            <w:rFonts w:ascii="Times New Roman" w:hAnsi="Times New Roman" w:cs="Times New Roman"/>
            <w:color w:val="000000" w:themeColor="text1"/>
            <w:sz w:val="24"/>
            <w:szCs w:val="24"/>
          </w:rPr>
          <w:t>Максом Перуцем</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и</w:t>
      </w:r>
      <w:r w:rsidRPr="00E90874">
        <w:rPr>
          <w:rFonts w:ascii="Times New Roman" w:hAnsi="Times New Roman" w:cs="Times New Roman"/>
          <w:color w:val="000000" w:themeColor="text1"/>
          <w:sz w:val="24"/>
          <w:szCs w:val="24"/>
          <w:lang w:val="en-US"/>
        </w:rPr>
        <w:t> </w:t>
      </w:r>
      <w:hyperlink r:id="rId292" w:history="1">
        <w:r w:rsidRPr="00E90874">
          <w:rPr>
            <w:rFonts w:ascii="Times New Roman" w:hAnsi="Times New Roman" w:cs="Times New Roman"/>
            <w:color w:val="000000" w:themeColor="text1"/>
            <w:sz w:val="24"/>
            <w:szCs w:val="24"/>
          </w:rPr>
          <w:t>Джоном Кендрю</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в конце 1950-х годов</w:t>
      </w:r>
      <w:hyperlink r:id="rId293" w:history="1">
        <w:r w:rsidRPr="00E90874">
          <w:rPr>
            <w:rFonts w:ascii="Times New Roman" w:hAnsi="Times New Roman" w:cs="Times New Roman"/>
            <w:color w:val="000000" w:themeColor="text1"/>
            <w:sz w:val="24"/>
            <w:szCs w:val="24"/>
          </w:rPr>
          <w:t xml:space="preserve"> , за что в</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vanish/>
            <w:color w:val="000000" w:themeColor="text1"/>
            <w:sz w:val="24"/>
            <w:szCs w:val="24"/>
            <w:lang w:val="en-US"/>
          </w:rPr>
          <w:t>HYPERLINK</w:t>
        </w:r>
        <w:r w:rsidRPr="00E90874">
          <w:rPr>
            <w:rFonts w:ascii="Times New Roman" w:hAnsi="Times New Roman" w:cs="Times New Roman"/>
            <w:vanish/>
            <w:color w:val="000000" w:themeColor="text1"/>
            <w:sz w:val="24"/>
            <w:szCs w:val="24"/>
          </w:rPr>
          <w:t xml:space="preserve"> "</w:t>
        </w:r>
        <w:r w:rsidRPr="00E90874">
          <w:rPr>
            <w:rFonts w:ascii="Times New Roman" w:hAnsi="Times New Roman" w:cs="Times New Roman"/>
            <w:vanish/>
            <w:color w:val="000000" w:themeColor="text1"/>
            <w:sz w:val="24"/>
            <w:szCs w:val="24"/>
            <w:lang w:val="en-US"/>
          </w:rPr>
          <w:t>https</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ru</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wikipedia</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org</w:t>
        </w:r>
        <w:r w:rsidRPr="00E90874">
          <w:rPr>
            <w:rFonts w:ascii="Times New Roman" w:hAnsi="Times New Roman" w:cs="Times New Roman"/>
            <w:vanish/>
            <w:color w:val="000000" w:themeColor="text1"/>
            <w:sz w:val="24"/>
            <w:szCs w:val="24"/>
          </w:rPr>
          <w:t>/</w:t>
        </w:r>
        <w:r w:rsidRPr="00E90874">
          <w:rPr>
            <w:rFonts w:ascii="Times New Roman" w:hAnsi="Times New Roman" w:cs="Times New Roman"/>
            <w:vanish/>
            <w:color w:val="000000" w:themeColor="text1"/>
            <w:sz w:val="24"/>
            <w:szCs w:val="24"/>
            <w:lang w:val="en-US"/>
          </w:rPr>
          <w:t>wiki</w:t>
        </w:r>
        <w:r w:rsidRPr="00E90874">
          <w:rPr>
            <w:rFonts w:ascii="Times New Roman" w:hAnsi="Times New Roman" w:cs="Times New Roman"/>
            <w:vanish/>
            <w:color w:val="000000" w:themeColor="text1"/>
            <w:sz w:val="24"/>
            <w:szCs w:val="24"/>
          </w:rPr>
          <w:t xml:space="preserve">/1962_год" </w:t>
        </w:r>
        <w:r w:rsidRPr="00E90874">
          <w:rPr>
            <w:rFonts w:ascii="Times New Roman" w:hAnsi="Times New Roman" w:cs="Times New Roman"/>
            <w:color w:val="000000" w:themeColor="text1"/>
            <w:sz w:val="24"/>
            <w:szCs w:val="24"/>
          </w:rPr>
          <w:t>1962 году</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они получили Нобелевскую премию по химии.</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Белки обладают свойством</w:t>
      </w:r>
      <w:r w:rsidRPr="00E90874">
        <w:rPr>
          <w:rFonts w:ascii="Times New Roman" w:hAnsi="Times New Roman" w:cs="Times New Roman"/>
          <w:color w:val="000000" w:themeColor="text1"/>
          <w:sz w:val="24"/>
          <w:szCs w:val="24"/>
          <w:lang w:val="en-US"/>
        </w:rPr>
        <w:t> </w:t>
      </w:r>
      <w:proofErr w:type="spellStart"/>
      <w:r w:rsidR="00F25F67" w:rsidRPr="00E90874">
        <w:rPr>
          <w:rFonts w:ascii="Times New Roman" w:hAnsi="Times New Roman" w:cs="Times New Roman"/>
          <w:color w:val="000000" w:themeColor="text1"/>
          <w:sz w:val="24"/>
          <w:szCs w:val="24"/>
          <w:lang w:val="en-US"/>
        </w:rPr>
        <w:t>амфотерности</w:t>
      </w:r>
      <w:proofErr w:type="spellEnd"/>
      <w:r w:rsidR="00F25F67" w:rsidRPr="00E90874">
        <w:rPr>
          <w:rFonts w:ascii="Times New Roman" w:hAnsi="Times New Roman" w:cs="Times New Roman"/>
          <w:color w:val="000000" w:themeColor="text1"/>
          <w:sz w:val="24"/>
          <w:szCs w:val="24"/>
          <w:lang w:val="en-US"/>
        </w:rPr>
        <w:t>,</w:t>
      </w:r>
      <w:r w:rsidRPr="00E90874">
        <w:rPr>
          <w:rFonts w:ascii="Times New Roman" w:hAnsi="Times New Roman" w:cs="Times New Roman"/>
          <w:color w:val="000000" w:themeColor="text1"/>
          <w:sz w:val="24"/>
          <w:szCs w:val="24"/>
        </w:rPr>
        <w:t xml:space="preserve"> то есть в зависимости от условий проявляют как</w:t>
      </w:r>
      <w:r w:rsidRPr="00E90874">
        <w:rPr>
          <w:rFonts w:ascii="Times New Roman" w:hAnsi="Times New Roman" w:cs="Times New Roman"/>
          <w:color w:val="000000" w:themeColor="text1"/>
          <w:sz w:val="24"/>
          <w:szCs w:val="24"/>
          <w:lang w:val="en-US"/>
        </w:rPr>
        <w:t> </w:t>
      </w:r>
      <w:proofErr w:type="spellStart"/>
      <w:r w:rsidR="00F25F67" w:rsidRPr="00E90874">
        <w:rPr>
          <w:rFonts w:ascii="Times New Roman" w:hAnsi="Times New Roman" w:cs="Times New Roman"/>
          <w:color w:val="000000" w:themeColor="text1"/>
          <w:sz w:val="24"/>
          <w:szCs w:val="24"/>
          <w:lang w:val="en-US"/>
        </w:rPr>
        <w:t>кислотные</w:t>
      </w:r>
      <w:proofErr w:type="spellEnd"/>
      <w:r w:rsidR="00F25F67" w:rsidRPr="00E90874">
        <w:rPr>
          <w:rFonts w:ascii="Times New Roman" w:hAnsi="Times New Roman" w:cs="Times New Roman"/>
          <w:color w:val="000000" w:themeColor="text1"/>
          <w:sz w:val="24"/>
          <w:szCs w:val="24"/>
          <w:lang w:val="en-US"/>
        </w:rPr>
        <w:t>,</w:t>
      </w:r>
      <w:r w:rsidRPr="00E90874">
        <w:rPr>
          <w:rFonts w:ascii="Times New Roman" w:hAnsi="Times New Roman" w:cs="Times New Roman"/>
          <w:color w:val="000000" w:themeColor="text1"/>
          <w:sz w:val="24"/>
          <w:szCs w:val="24"/>
        </w:rPr>
        <w:t xml:space="preserve"> так и</w:t>
      </w:r>
      <w:r w:rsidRPr="00E90874">
        <w:rPr>
          <w:rFonts w:ascii="Times New Roman" w:hAnsi="Times New Roman" w:cs="Times New Roman"/>
          <w:color w:val="000000" w:themeColor="text1"/>
          <w:sz w:val="24"/>
          <w:szCs w:val="24"/>
          <w:lang w:val="en-US"/>
        </w:rPr>
        <w:t> </w:t>
      </w:r>
      <w:proofErr w:type="spellStart"/>
      <w:r w:rsidR="00F25F67" w:rsidRPr="00E90874">
        <w:rPr>
          <w:rFonts w:ascii="Times New Roman" w:hAnsi="Times New Roman" w:cs="Times New Roman"/>
          <w:color w:val="000000" w:themeColor="text1"/>
          <w:sz w:val="24"/>
          <w:szCs w:val="24"/>
          <w:lang w:val="en-US"/>
        </w:rPr>
        <w:t>осно́вные</w:t>
      </w:r>
      <w:proofErr w:type="spellEnd"/>
      <w:r w:rsidR="00F25F67" w:rsidRPr="00E90874">
        <w:rPr>
          <w:rFonts w:ascii="Times New Roman" w:hAnsi="Times New Roman" w:cs="Times New Roman"/>
          <w:color w:val="000000" w:themeColor="text1"/>
          <w:sz w:val="24"/>
          <w:szCs w:val="24"/>
          <w:lang w:val="en-US"/>
        </w:rPr>
        <w:t xml:space="preserve"> </w:t>
      </w:r>
      <w:proofErr w:type="spellStart"/>
      <w:r w:rsidR="00F25F67" w:rsidRPr="00E90874">
        <w:rPr>
          <w:rFonts w:ascii="Times New Roman" w:hAnsi="Times New Roman" w:cs="Times New Roman"/>
          <w:color w:val="000000" w:themeColor="text1"/>
          <w:sz w:val="24"/>
          <w:szCs w:val="24"/>
          <w:lang w:val="en-US"/>
        </w:rPr>
        <w:t>свойства</w:t>
      </w:r>
      <w:proofErr w:type="spellEnd"/>
      <w:r w:rsidRPr="00E90874">
        <w:rPr>
          <w:rFonts w:ascii="Times New Roman" w:hAnsi="Times New Roman" w:cs="Times New Roman"/>
          <w:color w:val="000000" w:themeColor="text1"/>
          <w:sz w:val="24"/>
          <w:szCs w:val="24"/>
        </w:rPr>
        <w:t>. В белках присутствуют несколько типов химических группировок, способных к</w:t>
      </w:r>
      <w:r w:rsidRPr="00E90874">
        <w:rPr>
          <w:rFonts w:ascii="Times New Roman" w:hAnsi="Times New Roman" w:cs="Times New Roman"/>
          <w:color w:val="000000" w:themeColor="text1"/>
          <w:sz w:val="24"/>
          <w:szCs w:val="24"/>
          <w:lang w:val="en-US"/>
        </w:rPr>
        <w:t> </w:t>
      </w:r>
      <w:hyperlink r:id="rId294" w:history="1">
        <w:r w:rsidRPr="00E90874">
          <w:rPr>
            <w:rFonts w:ascii="Times New Roman" w:hAnsi="Times New Roman" w:cs="Times New Roman"/>
            <w:color w:val="000000" w:themeColor="text1"/>
            <w:sz w:val="24"/>
            <w:szCs w:val="24"/>
          </w:rPr>
          <w:t>ионизации</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в водном растворе:</w:t>
      </w:r>
      <w:r w:rsidRPr="00E90874">
        <w:rPr>
          <w:rFonts w:ascii="Times New Roman" w:hAnsi="Times New Roman" w:cs="Times New Roman"/>
          <w:color w:val="000000" w:themeColor="text1"/>
          <w:sz w:val="24"/>
          <w:szCs w:val="24"/>
          <w:lang w:val="en-US"/>
        </w:rPr>
        <w:t> </w:t>
      </w:r>
      <w:hyperlink r:id="rId295" w:history="1">
        <w:r w:rsidRPr="00E90874">
          <w:rPr>
            <w:rFonts w:ascii="Times New Roman" w:hAnsi="Times New Roman" w:cs="Times New Roman"/>
            <w:color w:val="000000" w:themeColor="text1"/>
            <w:sz w:val="24"/>
            <w:szCs w:val="24"/>
          </w:rPr>
          <w:t>карбоксильные остатки</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боковых цепей кислых аминокислот (</w:t>
      </w:r>
      <w:hyperlink r:id="rId296" w:history="1">
        <w:r w:rsidRPr="00E90874">
          <w:rPr>
            <w:rFonts w:ascii="Times New Roman" w:hAnsi="Times New Roman" w:cs="Times New Roman"/>
            <w:color w:val="000000" w:themeColor="text1"/>
            <w:sz w:val="24"/>
            <w:szCs w:val="24"/>
          </w:rPr>
          <w:t>аспарагиновая</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и</w:t>
      </w:r>
      <w:r w:rsidRPr="00E90874">
        <w:rPr>
          <w:rFonts w:ascii="Times New Roman" w:hAnsi="Times New Roman" w:cs="Times New Roman"/>
          <w:color w:val="000000" w:themeColor="text1"/>
          <w:sz w:val="24"/>
          <w:szCs w:val="24"/>
          <w:lang w:val="en-US"/>
        </w:rPr>
        <w:t> </w:t>
      </w:r>
      <w:hyperlink r:id="rId297" w:history="1">
        <w:proofErr w:type="spellStart"/>
        <w:r w:rsidRPr="00E90874">
          <w:rPr>
            <w:rFonts w:ascii="Times New Roman" w:hAnsi="Times New Roman" w:cs="Times New Roman"/>
            <w:color w:val="000000" w:themeColor="text1"/>
            <w:sz w:val="24"/>
            <w:szCs w:val="24"/>
          </w:rPr>
          <w:t>глутаминовая</w:t>
        </w:r>
        <w:proofErr w:type="spellEnd"/>
      </w:hyperlink>
      <w:r w:rsidRPr="00E90874">
        <w:rPr>
          <w:rFonts w:ascii="Times New Roman" w:hAnsi="Times New Roman" w:cs="Times New Roman"/>
          <w:color w:val="000000" w:themeColor="text1"/>
          <w:sz w:val="24"/>
          <w:szCs w:val="24"/>
        </w:rPr>
        <w:t xml:space="preserve"> кислоты) и азотсодержащие группы боковых цепей основных аминокислот (в первую очередь, </w:t>
      </w:r>
      <w:r w:rsidRPr="00E90874">
        <w:rPr>
          <w:rFonts w:ascii="Times New Roman" w:hAnsi="Times New Roman" w:cs="Times New Roman"/>
          <w:color w:val="000000" w:themeColor="text1"/>
          <w:sz w:val="24"/>
          <w:szCs w:val="24"/>
          <w:lang w:val="en-US"/>
        </w:rPr>
        <w:t>ε</w:t>
      </w:r>
      <w:r w:rsidRPr="00E90874">
        <w:rPr>
          <w:rFonts w:ascii="Times New Roman" w:hAnsi="Times New Roman" w:cs="Times New Roman"/>
          <w:color w:val="000000" w:themeColor="text1"/>
          <w:sz w:val="24"/>
          <w:szCs w:val="24"/>
        </w:rPr>
        <w:t>-</w:t>
      </w:r>
      <w:hyperlink r:id="rId298" w:history="1">
        <w:r w:rsidRPr="00E90874">
          <w:rPr>
            <w:rFonts w:ascii="Times New Roman" w:hAnsi="Times New Roman" w:cs="Times New Roman"/>
            <w:color w:val="000000" w:themeColor="text1"/>
            <w:sz w:val="24"/>
            <w:szCs w:val="24"/>
          </w:rPr>
          <w:t>аминогруппа</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hyperlink r:id="rId299" w:history="1">
        <w:r w:rsidRPr="00E90874">
          <w:rPr>
            <w:rFonts w:ascii="Times New Roman" w:hAnsi="Times New Roman" w:cs="Times New Roman"/>
            <w:color w:val="000000" w:themeColor="text1"/>
            <w:sz w:val="24"/>
            <w:szCs w:val="24"/>
          </w:rPr>
          <w:t>лизина</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и</w:t>
      </w:r>
      <w:r w:rsidRPr="00E90874">
        <w:rPr>
          <w:rFonts w:ascii="Times New Roman" w:hAnsi="Times New Roman" w:cs="Times New Roman"/>
          <w:color w:val="000000" w:themeColor="text1"/>
          <w:sz w:val="24"/>
          <w:szCs w:val="24"/>
          <w:lang w:val="en-US"/>
        </w:rPr>
        <w:t> </w:t>
      </w:r>
      <w:hyperlink r:id="rId300" w:history="1">
        <w:proofErr w:type="spellStart"/>
        <w:r w:rsidRPr="00E90874">
          <w:rPr>
            <w:rFonts w:ascii="Times New Roman" w:hAnsi="Times New Roman" w:cs="Times New Roman"/>
            <w:color w:val="000000" w:themeColor="text1"/>
            <w:sz w:val="24"/>
            <w:szCs w:val="24"/>
          </w:rPr>
          <w:t>амидиновый</w:t>
        </w:r>
        <w:proofErr w:type="spellEnd"/>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 xml:space="preserve">остаток </w:t>
      </w:r>
      <w:r w:rsidRPr="00E90874">
        <w:rPr>
          <w:rFonts w:ascii="Times New Roman" w:hAnsi="Times New Roman" w:cs="Times New Roman"/>
          <w:color w:val="000000" w:themeColor="text1"/>
          <w:sz w:val="24"/>
          <w:szCs w:val="24"/>
          <w:lang w:val="en-US"/>
        </w:rPr>
        <w:t>CNH</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NH</w:t>
      </w:r>
      <w:r w:rsidRPr="00F25F67">
        <w:rPr>
          <w:rFonts w:ascii="Times New Roman" w:hAnsi="Times New Roman" w:cs="Times New Roman"/>
          <w:color w:val="000000" w:themeColor="text1"/>
          <w:sz w:val="24"/>
          <w:szCs w:val="24"/>
          <w:vertAlign w:val="subscript"/>
        </w:rPr>
        <w:t>2</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 </w:t>
      </w:r>
      <w:hyperlink r:id="rId301" w:history="1">
        <w:r w:rsidRPr="00E90874">
          <w:rPr>
            <w:rFonts w:ascii="Times New Roman" w:hAnsi="Times New Roman" w:cs="Times New Roman"/>
            <w:color w:val="000000" w:themeColor="text1"/>
            <w:sz w:val="24"/>
            <w:szCs w:val="24"/>
          </w:rPr>
          <w:t>аргинина</w:t>
        </w:r>
      </w:hyperlink>
      <w:r w:rsidRPr="00E90874">
        <w:rPr>
          <w:rFonts w:ascii="Times New Roman" w:hAnsi="Times New Roman" w:cs="Times New Roman"/>
          <w:color w:val="000000" w:themeColor="text1"/>
          <w:sz w:val="24"/>
          <w:szCs w:val="24"/>
        </w:rPr>
        <w:t xml:space="preserve"> , в несколько меньшей степени</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 </w:t>
      </w:r>
      <w:hyperlink r:id="rId302" w:history="1">
        <w:proofErr w:type="spellStart"/>
        <w:r w:rsidRPr="00E90874">
          <w:rPr>
            <w:rFonts w:ascii="Times New Roman" w:hAnsi="Times New Roman" w:cs="Times New Roman"/>
            <w:color w:val="000000" w:themeColor="text1"/>
            <w:sz w:val="24"/>
            <w:szCs w:val="24"/>
          </w:rPr>
          <w:t>имидазольный</w:t>
        </w:r>
        <w:proofErr w:type="spellEnd"/>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остаток</w:t>
      </w:r>
      <w:r w:rsidRPr="00E90874">
        <w:rPr>
          <w:rFonts w:ascii="Times New Roman" w:hAnsi="Times New Roman" w:cs="Times New Roman"/>
          <w:color w:val="000000" w:themeColor="text1"/>
          <w:sz w:val="24"/>
          <w:szCs w:val="24"/>
          <w:lang w:val="en-US"/>
        </w:rPr>
        <w:t> </w:t>
      </w:r>
      <w:hyperlink r:id="rId303" w:history="1">
        <w:r w:rsidRPr="00E90874">
          <w:rPr>
            <w:rFonts w:ascii="Times New Roman" w:hAnsi="Times New Roman" w:cs="Times New Roman"/>
            <w:color w:val="000000" w:themeColor="text1"/>
            <w:sz w:val="24"/>
            <w:szCs w:val="24"/>
          </w:rPr>
          <w:t>гистидина</w:t>
        </w:r>
      </w:hyperlink>
      <w:r w:rsidRPr="00E90874">
        <w:rPr>
          <w:rFonts w:ascii="Times New Roman" w:hAnsi="Times New Roman" w:cs="Times New Roman"/>
          <w:color w:val="000000" w:themeColor="text1"/>
          <w:sz w:val="24"/>
          <w:szCs w:val="24"/>
        </w:rPr>
        <w:t>). Каждый белок характеризуется</w:t>
      </w:r>
      <w:r w:rsidRPr="00E90874">
        <w:rPr>
          <w:rFonts w:ascii="Times New Roman" w:hAnsi="Times New Roman" w:cs="Times New Roman"/>
          <w:color w:val="000000" w:themeColor="text1"/>
          <w:sz w:val="24"/>
          <w:szCs w:val="24"/>
          <w:lang w:val="en-US"/>
        </w:rPr>
        <w:t> </w:t>
      </w:r>
      <w:hyperlink r:id="rId304" w:history="1">
        <w:r w:rsidRPr="00E90874">
          <w:rPr>
            <w:rFonts w:ascii="Times New Roman" w:hAnsi="Times New Roman" w:cs="Times New Roman"/>
            <w:color w:val="000000" w:themeColor="text1"/>
            <w:sz w:val="24"/>
            <w:szCs w:val="24"/>
          </w:rPr>
          <w:t>изоэлектрической точкой</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w:t>
      </w:r>
      <w:proofErr w:type="spellStart"/>
      <w:r w:rsidRPr="00E90874">
        <w:rPr>
          <w:rFonts w:ascii="Times New Roman" w:hAnsi="Times New Roman" w:cs="Times New Roman"/>
          <w:color w:val="000000" w:themeColor="text1"/>
          <w:sz w:val="24"/>
          <w:szCs w:val="24"/>
          <w:lang w:val="en-US"/>
        </w:rPr>
        <w:t>pI</w:t>
      </w:r>
      <w:proofErr w:type="spellEnd"/>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 кислотностью среды (</w:t>
      </w:r>
      <w:hyperlink r:id="rId305" w:history="1">
        <w:r w:rsidRPr="00E90874">
          <w:rPr>
            <w:rFonts w:ascii="Times New Roman" w:hAnsi="Times New Roman" w:cs="Times New Roman"/>
            <w:color w:val="000000" w:themeColor="text1"/>
            <w:sz w:val="24"/>
            <w:szCs w:val="24"/>
            <w:lang w:val="en-US"/>
          </w:rPr>
          <w:t>pH</w:t>
        </w:r>
      </w:hyperlink>
      <w:r w:rsidRPr="00E90874">
        <w:rPr>
          <w:rFonts w:ascii="Times New Roman" w:hAnsi="Times New Roman" w:cs="Times New Roman"/>
          <w:color w:val="000000" w:themeColor="text1"/>
          <w:sz w:val="24"/>
          <w:szCs w:val="24"/>
        </w:rPr>
        <w:t xml:space="preserve"> ), при которой суммарный</w:t>
      </w:r>
      <w:r w:rsidRPr="00E90874">
        <w:rPr>
          <w:rFonts w:ascii="Times New Roman" w:hAnsi="Times New Roman" w:cs="Times New Roman"/>
          <w:color w:val="000000" w:themeColor="text1"/>
          <w:sz w:val="24"/>
          <w:szCs w:val="24"/>
          <w:lang w:val="en-US"/>
        </w:rPr>
        <w:t> </w:t>
      </w:r>
      <w:hyperlink r:id="rId306" w:history="1">
        <w:r w:rsidRPr="00E90874">
          <w:rPr>
            <w:rFonts w:ascii="Times New Roman" w:hAnsi="Times New Roman" w:cs="Times New Roman"/>
            <w:color w:val="000000" w:themeColor="text1"/>
            <w:sz w:val="24"/>
            <w:szCs w:val="24"/>
          </w:rPr>
          <w:t>электрический заряд</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молекул данного белка равен нулю и, соответственно, они не перемещаются в</w:t>
      </w:r>
      <w:r w:rsidRPr="00E90874">
        <w:rPr>
          <w:rFonts w:ascii="Times New Roman" w:hAnsi="Times New Roman" w:cs="Times New Roman"/>
          <w:color w:val="000000" w:themeColor="text1"/>
          <w:sz w:val="24"/>
          <w:szCs w:val="24"/>
          <w:lang w:val="en-US"/>
        </w:rPr>
        <w:t> </w:t>
      </w:r>
      <w:hyperlink r:id="rId307" w:history="1">
        <w:r w:rsidRPr="00E90874">
          <w:rPr>
            <w:rFonts w:ascii="Times New Roman" w:hAnsi="Times New Roman" w:cs="Times New Roman"/>
            <w:color w:val="000000" w:themeColor="text1"/>
            <w:sz w:val="24"/>
            <w:szCs w:val="24"/>
          </w:rPr>
          <w:t>электрическом поле</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(например, при</w:t>
      </w:r>
      <w:r w:rsidRPr="00E90874">
        <w:rPr>
          <w:rFonts w:ascii="Times New Roman" w:hAnsi="Times New Roman" w:cs="Times New Roman"/>
          <w:color w:val="000000" w:themeColor="text1"/>
          <w:sz w:val="24"/>
          <w:szCs w:val="24"/>
          <w:lang w:val="en-US"/>
        </w:rPr>
        <w:t> </w:t>
      </w:r>
      <w:hyperlink r:id="rId308" w:history="1">
        <w:r w:rsidRPr="00E90874">
          <w:rPr>
            <w:rFonts w:ascii="Times New Roman" w:hAnsi="Times New Roman" w:cs="Times New Roman"/>
            <w:color w:val="000000" w:themeColor="text1"/>
            <w:sz w:val="24"/>
            <w:szCs w:val="24"/>
          </w:rPr>
          <w:t>электрофорезе</w:t>
        </w:r>
      </w:hyperlink>
      <w:r w:rsidRPr="00E90874">
        <w:rPr>
          <w:rFonts w:ascii="Times New Roman" w:hAnsi="Times New Roman" w:cs="Times New Roman"/>
          <w:color w:val="000000" w:themeColor="text1"/>
          <w:sz w:val="24"/>
          <w:szCs w:val="24"/>
        </w:rPr>
        <w:t xml:space="preserve"> ). В изоэлектрической точке гидратация и растворимость белка минимальны. Величина </w:t>
      </w:r>
      <w:proofErr w:type="spellStart"/>
      <w:r w:rsidRPr="00E90874">
        <w:rPr>
          <w:rFonts w:ascii="Times New Roman" w:hAnsi="Times New Roman" w:cs="Times New Roman"/>
          <w:color w:val="000000" w:themeColor="text1"/>
          <w:sz w:val="24"/>
          <w:szCs w:val="24"/>
          <w:lang w:val="en-US"/>
        </w:rPr>
        <w:t>pI</w:t>
      </w:r>
      <w:proofErr w:type="spellEnd"/>
      <w:r w:rsidRPr="00E90874">
        <w:rPr>
          <w:rFonts w:ascii="Times New Roman" w:hAnsi="Times New Roman" w:cs="Times New Roman"/>
          <w:color w:val="000000" w:themeColor="text1"/>
          <w:sz w:val="24"/>
          <w:szCs w:val="24"/>
        </w:rPr>
        <w:t xml:space="preserve"> зависит от соотношения кислых и основных аминокислотных остатков в белке: у белков, содержащих много кислых аминокислотных остатков, изоэлектрические точки лежат в кислой области (такие белки называют кислыми), а у белков, содержащих больше основных остатков,</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 xml:space="preserve">— в щелочной (основные белки). Значение </w:t>
      </w:r>
      <w:proofErr w:type="spellStart"/>
      <w:r w:rsidRPr="00E90874">
        <w:rPr>
          <w:rFonts w:ascii="Times New Roman" w:hAnsi="Times New Roman" w:cs="Times New Roman"/>
          <w:color w:val="000000" w:themeColor="text1"/>
          <w:sz w:val="24"/>
          <w:szCs w:val="24"/>
          <w:lang w:val="en-US"/>
        </w:rPr>
        <w:t>pI</w:t>
      </w:r>
      <w:proofErr w:type="spellEnd"/>
      <w:r w:rsidRPr="00E90874">
        <w:rPr>
          <w:rFonts w:ascii="Times New Roman" w:hAnsi="Times New Roman" w:cs="Times New Roman"/>
          <w:color w:val="000000" w:themeColor="text1"/>
          <w:sz w:val="24"/>
          <w:szCs w:val="24"/>
        </w:rPr>
        <w:t xml:space="preserve"> данного белка также может меняться в зависимости от</w:t>
      </w:r>
      <w:r w:rsidRPr="00E90874">
        <w:rPr>
          <w:rFonts w:ascii="Times New Roman" w:hAnsi="Times New Roman" w:cs="Times New Roman"/>
          <w:color w:val="000000" w:themeColor="text1"/>
          <w:sz w:val="24"/>
          <w:szCs w:val="24"/>
          <w:lang w:val="en-US"/>
        </w:rPr>
        <w:t> </w:t>
      </w:r>
      <w:hyperlink r:id="rId309" w:history="1">
        <w:r w:rsidRPr="00E90874">
          <w:rPr>
            <w:rFonts w:ascii="Times New Roman" w:hAnsi="Times New Roman" w:cs="Times New Roman"/>
            <w:color w:val="000000" w:themeColor="text1"/>
            <w:sz w:val="24"/>
            <w:szCs w:val="24"/>
          </w:rPr>
          <w:t>ионной силы</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и типа</w:t>
      </w:r>
      <w:r w:rsidRPr="00E90874">
        <w:rPr>
          <w:rFonts w:ascii="Times New Roman" w:hAnsi="Times New Roman" w:cs="Times New Roman"/>
          <w:color w:val="000000" w:themeColor="text1"/>
          <w:sz w:val="24"/>
          <w:szCs w:val="24"/>
          <w:lang w:val="en-US"/>
        </w:rPr>
        <w:t> </w:t>
      </w:r>
      <w:hyperlink r:id="rId310" w:history="1">
        <w:r w:rsidRPr="00E90874">
          <w:rPr>
            <w:rFonts w:ascii="Times New Roman" w:hAnsi="Times New Roman" w:cs="Times New Roman"/>
            <w:color w:val="000000" w:themeColor="text1"/>
            <w:sz w:val="24"/>
            <w:szCs w:val="24"/>
          </w:rPr>
          <w:t>буферного раствора</w:t>
        </w:r>
      </w:hyperlink>
      <w:r w:rsidRPr="00E90874">
        <w:rPr>
          <w:rFonts w:ascii="Times New Roman" w:hAnsi="Times New Roman" w:cs="Times New Roman"/>
          <w:color w:val="000000" w:themeColor="text1"/>
          <w:sz w:val="24"/>
          <w:szCs w:val="24"/>
        </w:rPr>
        <w:t xml:space="preserve"> , в котором он находится, так как нейтральные соли влияют на степень ионизации химических группировок белка. </w:t>
      </w:r>
      <w:proofErr w:type="spellStart"/>
      <w:r w:rsidRPr="00E90874">
        <w:rPr>
          <w:rFonts w:ascii="Times New Roman" w:hAnsi="Times New Roman" w:cs="Times New Roman"/>
          <w:color w:val="000000" w:themeColor="text1"/>
          <w:sz w:val="24"/>
          <w:szCs w:val="24"/>
          <w:lang w:val="en-US"/>
        </w:rPr>
        <w:t>pI</w:t>
      </w:r>
      <w:proofErr w:type="spellEnd"/>
      <w:r w:rsidRPr="00E90874">
        <w:rPr>
          <w:rFonts w:ascii="Times New Roman" w:hAnsi="Times New Roman" w:cs="Times New Roman"/>
          <w:color w:val="000000" w:themeColor="text1"/>
          <w:sz w:val="24"/>
          <w:szCs w:val="24"/>
        </w:rPr>
        <w:t xml:space="preserve"> белка можно определить, например, </w:t>
      </w:r>
      <w:proofErr w:type="spellStart"/>
      <w:r w:rsidRPr="00E90874">
        <w:rPr>
          <w:rFonts w:ascii="Times New Roman" w:hAnsi="Times New Roman" w:cs="Times New Roman"/>
          <w:color w:val="000000" w:themeColor="text1"/>
          <w:sz w:val="24"/>
          <w:szCs w:val="24"/>
        </w:rPr>
        <w:t>из</w:t>
      </w:r>
      <w:hyperlink r:id="rId311" w:history="1">
        <w:r w:rsidRPr="00E90874">
          <w:rPr>
            <w:rFonts w:ascii="Times New Roman" w:hAnsi="Times New Roman" w:cs="Times New Roman"/>
            <w:color w:val="000000" w:themeColor="text1"/>
            <w:sz w:val="24"/>
            <w:szCs w:val="24"/>
          </w:rPr>
          <w:t>кривой</w:t>
        </w:r>
        <w:proofErr w:type="spellEnd"/>
        <w:r w:rsidRPr="00E90874">
          <w:rPr>
            <w:rFonts w:ascii="Times New Roman" w:hAnsi="Times New Roman" w:cs="Times New Roman"/>
            <w:color w:val="000000" w:themeColor="text1"/>
            <w:sz w:val="24"/>
            <w:szCs w:val="24"/>
          </w:rPr>
          <w:t xml:space="preserve"> титрования</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 xml:space="preserve">или с помощью </w:t>
      </w:r>
      <w:proofErr w:type="spellStart"/>
      <w:r w:rsidRPr="00E90874">
        <w:rPr>
          <w:rFonts w:ascii="Times New Roman" w:hAnsi="Times New Roman" w:cs="Times New Roman"/>
          <w:color w:val="000000" w:themeColor="text1"/>
          <w:sz w:val="24"/>
          <w:szCs w:val="24"/>
        </w:rPr>
        <w:t>изоэлектрофокусирования</w:t>
      </w:r>
      <w:proofErr w:type="spellEnd"/>
      <w:r w:rsidRPr="00E90874">
        <w:rPr>
          <w:rFonts w:ascii="Times New Roman" w:hAnsi="Times New Roman" w:cs="Times New Roman"/>
          <w:color w:val="000000" w:themeColor="text1"/>
          <w:sz w:val="24"/>
          <w:szCs w:val="24"/>
        </w:rPr>
        <w:t>.</w:t>
      </w:r>
    </w:p>
    <w:p w:rsidR="00E90874" w:rsidRPr="00E90874" w:rsidRDefault="00E90874" w:rsidP="00E90874">
      <w:pPr>
        <w:spacing w:after="0"/>
        <w:ind w:firstLine="709"/>
        <w:jc w:val="both"/>
        <w:rPr>
          <w:rFonts w:ascii="Times New Roman" w:hAnsi="Times New Roman" w:cs="Times New Roman"/>
          <w:color w:val="000000" w:themeColor="text1"/>
          <w:sz w:val="24"/>
          <w:szCs w:val="24"/>
          <w:lang w:val="en-US"/>
        </w:rPr>
      </w:pPr>
      <w:r w:rsidRPr="00E90874">
        <w:rPr>
          <w:rFonts w:ascii="Times New Roman" w:hAnsi="Times New Roman" w:cs="Times New Roman"/>
          <w:color w:val="000000" w:themeColor="text1"/>
          <w:sz w:val="24"/>
          <w:szCs w:val="24"/>
        </w:rPr>
        <w:t xml:space="preserve">В целом, </w:t>
      </w:r>
      <w:proofErr w:type="spellStart"/>
      <w:r w:rsidRPr="00E90874">
        <w:rPr>
          <w:rFonts w:ascii="Times New Roman" w:hAnsi="Times New Roman" w:cs="Times New Roman"/>
          <w:color w:val="000000" w:themeColor="text1"/>
          <w:sz w:val="24"/>
          <w:szCs w:val="24"/>
          <w:lang w:val="en-US"/>
        </w:rPr>
        <w:t>pI</w:t>
      </w:r>
      <w:proofErr w:type="spellEnd"/>
      <w:r w:rsidRPr="00E90874">
        <w:rPr>
          <w:rFonts w:ascii="Times New Roman" w:hAnsi="Times New Roman" w:cs="Times New Roman"/>
          <w:color w:val="000000" w:themeColor="text1"/>
          <w:sz w:val="24"/>
          <w:szCs w:val="24"/>
        </w:rPr>
        <w:t xml:space="preserve"> белка зависит от выполняемой им функции: изоэлектрическая точка большинства белков тканей позвоночных лежит в пределах от 5,5 до 7,0, однако в некоторых случаях значения лежат в экстремальных областях: так, например, для </w:t>
      </w:r>
      <w:hyperlink r:id="rId312" w:history="1">
        <w:r w:rsidRPr="00E90874">
          <w:rPr>
            <w:rFonts w:ascii="Times New Roman" w:hAnsi="Times New Roman" w:cs="Times New Roman"/>
            <w:color w:val="000000" w:themeColor="text1"/>
            <w:sz w:val="24"/>
            <w:szCs w:val="24"/>
          </w:rPr>
          <w:t>пепсина</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 xml:space="preserve">— протеолитического фермента сильнокислого желудочного сока </w:t>
      </w:r>
      <w:proofErr w:type="spellStart"/>
      <w:r w:rsidRPr="00E90874">
        <w:rPr>
          <w:rFonts w:ascii="Times New Roman" w:hAnsi="Times New Roman" w:cs="Times New Roman"/>
          <w:color w:val="000000" w:themeColor="text1"/>
          <w:sz w:val="24"/>
          <w:szCs w:val="24"/>
          <w:lang w:val="en-US"/>
        </w:rPr>
        <w:t>pI</w:t>
      </w:r>
      <w:proofErr w:type="spellEnd"/>
      <w:r w:rsidRPr="00E90874">
        <w:rPr>
          <w:rFonts w:ascii="Times New Roman" w:hAnsi="Times New Roman" w:cs="Times New Roman"/>
          <w:color w:val="000000" w:themeColor="text1"/>
          <w:sz w:val="24"/>
          <w:szCs w:val="24"/>
        </w:rPr>
        <w:t xml:space="preserve"> ~ 1 , а для </w:t>
      </w:r>
      <w:proofErr w:type="spellStart"/>
      <w:r w:rsidRPr="00E90874">
        <w:rPr>
          <w:rFonts w:ascii="Times New Roman" w:hAnsi="Times New Roman" w:cs="Times New Roman"/>
          <w:color w:val="000000" w:themeColor="text1"/>
          <w:sz w:val="24"/>
          <w:szCs w:val="24"/>
        </w:rPr>
        <w:t>сальмина</w:t>
      </w:r>
      <w:proofErr w:type="spellEnd"/>
      <w:r w:rsidRPr="00E90874">
        <w:rPr>
          <w:rFonts w:ascii="Times New Roman" w:hAnsi="Times New Roman" w:cs="Times New Roman"/>
          <w:color w:val="000000" w:themeColor="text1"/>
          <w:sz w:val="24"/>
          <w:szCs w:val="24"/>
        </w:rPr>
        <w:t>— белка-</w:t>
      </w:r>
      <w:hyperlink r:id="rId313" w:history="1">
        <w:r w:rsidRPr="00E90874">
          <w:rPr>
            <w:rFonts w:ascii="Times New Roman" w:hAnsi="Times New Roman" w:cs="Times New Roman"/>
            <w:color w:val="000000" w:themeColor="text1"/>
            <w:sz w:val="24"/>
            <w:szCs w:val="24"/>
          </w:rPr>
          <w:t>протамина</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hyperlink r:id="rId314" w:history="1">
        <w:r w:rsidRPr="00E90874">
          <w:rPr>
            <w:rFonts w:ascii="Times New Roman" w:hAnsi="Times New Roman" w:cs="Times New Roman"/>
            <w:color w:val="000000" w:themeColor="text1"/>
            <w:sz w:val="24"/>
            <w:szCs w:val="24"/>
          </w:rPr>
          <w:t>молок</w:t>
        </w:r>
      </w:hyperlink>
      <w:r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 xml:space="preserve">лосося, особенностью которого является высокое содержание аргинина,— </w:t>
      </w:r>
      <w:proofErr w:type="spellStart"/>
      <w:r w:rsidRPr="00E90874">
        <w:rPr>
          <w:rFonts w:ascii="Times New Roman" w:hAnsi="Times New Roman" w:cs="Times New Roman"/>
          <w:color w:val="000000" w:themeColor="text1"/>
          <w:sz w:val="24"/>
          <w:szCs w:val="24"/>
          <w:lang w:val="en-US"/>
        </w:rPr>
        <w:t>pI</w:t>
      </w:r>
      <w:proofErr w:type="spellEnd"/>
      <w:r w:rsidRPr="00E90874">
        <w:rPr>
          <w:rFonts w:ascii="Times New Roman" w:hAnsi="Times New Roman" w:cs="Times New Roman"/>
          <w:color w:val="000000" w:themeColor="text1"/>
          <w:sz w:val="24"/>
          <w:szCs w:val="24"/>
        </w:rPr>
        <w:t xml:space="preserve"> ~ 12. Белки, связывающиеся с </w:t>
      </w:r>
      <w:hyperlink r:id="rId315" w:history="1">
        <w:r w:rsidRPr="00E90874">
          <w:rPr>
            <w:rFonts w:ascii="Times New Roman" w:hAnsi="Times New Roman" w:cs="Times New Roman"/>
            <w:color w:val="000000" w:themeColor="text1"/>
            <w:sz w:val="24"/>
            <w:szCs w:val="24"/>
          </w:rPr>
          <w:t xml:space="preserve">нуклеиновыми кислотами  </w:t>
        </w:r>
      </w:hyperlink>
      <w:r w:rsidRPr="00E90874">
        <w:rPr>
          <w:rFonts w:ascii="Times New Roman" w:hAnsi="Times New Roman" w:cs="Times New Roman"/>
          <w:color w:val="000000" w:themeColor="text1"/>
          <w:sz w:val="24"/>
          <w:szCs w:val="24"/>
        </w:rPr>
        <w:t xml:space="preserve">за счёт </w:t>
      </w:r>
      <w:hyperlink r:id="rId316" w:history="1">
        <w:r w:rsidRPr="00E90874">
          <w:rPr>
            <w:rFonts w:ascii="Times New Roman" w:hAnsi="Times New Roman" w:cs="Times New Roman"/>
            <w:color w:val="000000" w:themeColor="text1"/>
            <w:sz w:val="24"/>
            <w:szCs w:val="24"/>
          </w:rPr>
          <w:t xml:space="preserve">электростатического взаимодействия  </w:t>
        </w:r>
      </w:hyperlink>
      <w:r w:rsidRPr="00E90874">
        <w:rPr>
          <w:rFonts w:ascii="Times New Roman" w:hAnsi="Times New Roman" w:cs="Times New Roman"/>
          <w:color w:val="000000" w:themeColor="text1"/>
          <w:sz w:val="24"/>
          <w:szCs w:val="24"/>
        </w:rPr>
        <w:t xml:space="preserve">с </w:t>
      </w:r>
      <w:hyperlink r:id="rId317" w:history="1">
        <w:r w:rsidRPr="00E90874">
          <w:rPr>
            <w:rFonts w:ascii="Times New Roman" w:hAnsi="Times New Roman" w:cs="Times New Roman"/>
            <w:color w:val="000000" w:themeColor="text1"/>
            <w:sz w:val="24"/>
            <w:szCs w:val="24"/>
          </w:rPr>
          <w:t>фосфатными группами</w:t>
        </w:r>
      </w:hyperlink>
      <w:r w:rsidRPr="00E90874">
        <w:rPr>
          <w:rFonts w:ascii="Times New Roman" w:hAnsi="Times New Roman" w:cs="Times New Roman"/>
          <w:color w:val="000000" w:themeColor="text1"/>
          <w:sz w:val="24"/>
          <w:szCs w:val="24"/>
        </w:rPr>
        <w:t xml:space="preserve"> , часто являются основными белками. </w:t>
      </w:r>
      <w:proofErr w:type="spellStart"/>
      <w:r w:rsidRPr="00E90874">
        <w:rPr>
          <w:rFonts w:ascii="Times New Roman" w:hAnsi="Times New Roman" w:cs="Times New Roman"/>
          <w:color w:val="000000" w:themeColor="text1"/>
          <w:sz w:val="24"/>
          <w:szCs w:val="24"/>
          <w:lang w:val="en-US"/>
        </w:rPr>
        <w:t>Примером</w:t>
      </w:r>
      <w:proofErr w:type="spellEnd"/>
      <w:r w:rsidRPr="00E90874">
        <w:rPr>
          <w:rFonts w:ascii="Times New Roman" w:hAnsi="Times New Roman" w:cs="Times New Roman"/>
          <w:color w:val="000000" w:themeColor="text1"/>
          <w:sz w:val="24"/>
          <w:szCs w:val="24"/>
          <w:lang w:val="en-US"/>
        </w:rPr>
        <w:t xml:space="preserve"> </w:t>
      </w:r>
      <w:proofErr w:type="spellStart"/>
      <w:r w:rsidRPr="00E90874">
        <w:rPr>
          <w:rFonts w:ascii="Times New Roman" w:hAnsi="Times New Roman" w:cs="Times New Roman"/>
          <w:color w:val="000000" w:themeColor="text1"/>
          <w:sz w:val="24"/>
          <w:szCs w:val="24"/>
          <w:lang w:val="en-US"/>
        </w:rPr>
        <w:t>таких</w:t>
      </w:r>
      <w:proofErr w:type="spellEnd"/>
      <w:r w:rsidRPr="00E90874">
        <w:rPr>
          <w:rFonts w:ascii="Times New Roman" w:hAnsi="Times New Roman" w:cs="Times New Roman"/>
          <w:color w:val="000000" w:themeColor="text1"/>
          <w:sz w:val="24"/>
          <w:szCs w:val="24"/>
          <w:lang w:val="en-US"/>
        </w:rPr>
        <w:t xml:space="preserve"> </w:t>
      </w:r>
      <w:proofErr w:type="spellStart"/>
      <w:r w:rsidRPr="00E90874">
        <w:rPr>
          <w:rFonts w:ascii="Times New Roman" w:hAnsi="Times New Roman" w:cs="Times New Roman"/>
          <w:color w:val="000000" w:themeColor="text1"/>
          <w:sz w:val="24"/>
          <w:szCs w:val="24"/>
          <w:lang w:val="en-US"/>
        </w:rPr>
        <w:t>белков</w:t>
      </w:r>
      <w:proofErr w:type="spellEnd"/>
      <w:r w:rsidRPr="00E90874">
        <w:rPr>
          <w:rFonts w:ascii="Times New Roman" w:hAnsi="Times New Roman" w:cs="Times New Roman"/>
          <w:color w:val="000000" w:themeColor="text1"/>
          <w:sz w:val="24"/>
          <w:szCs w:val="24"/>
          <w:lang w:val="en-US"/>
        </w:rPr>
        <w:t xml:space="preserve"> </w:t>
      </w:r>
      <w:proofErr w:type="spellStart"/>
      <w:r w:rsidRPr="00E90874">
        <w:rPr>
          <w:rFonts w:ascii="Times New Roman" w:hAnsi="Times New Roman" w:cs="Times New Roman"/>
          <w:color w:val="000000" w:themeColor="text1"/>
          <w:sz w:val="24"/>
          <w:szCs w:val="24"/>
          <w:lang w:val="en-US"/>
        </w:rPr>
        <w:t>служат</w:t>
      </w:r>
      <w:proofErr w:type="spellEnd"/>
      <w:r w:rsidRPr="00E90874">
        <w:rPr>
          <w:rFonts w:ascii="Times New Roman" w:hAnsi="Times New Roman" w:cs="Times New Roman"/>
          <w:color w:val="000000" w:themeColor="text1"/>
          <w:sz w:val="24"/>
          <w:szCs w:val="24"/>
          <w:lang w:val="en-US"/>
        </w:rPr>
        <w:t xml:space="preserve"> </w:t>
      </w:r>
      <w:hyperlink r:id="rId318" w:history="1">
        <w:proofErr w:type="spellStart"/>
        <w:r w:rsidR="00F25F67" w:rsidRPr="00E90874">
          <w:rPr>
            <w:rFonts w:ascii="Times New Roman" w:hAnsi="Times New Roman" w:cs="Times New Roman"/>
            <w:color w:val="000000" w:themeColor="text1"/>
            <w:sz w:val="24"/>
            <w:szCs w:val="24"/>
            <w:lang w:val="en-US"/>
          </w:rPr>
          <w:t>гистоны</w:t>
        </w:r>
        <w:proofErr w:type="spellEnd"/>
        <w:r w:rsidR="00F25F67" w:rsidRPr="00E90874">
          <w:rPr>
            <w:rFonts w:ascii="Times New Roman" w:hAnsi="Times New Roman" w:cs="Times New Roman"/>
            <w:color w:val="000000" w:themeColor="text1"/>
            <w:sz w:val="24"/>
            <w:szCs w:val="24"/>
            <w:lang w:val="en-US"/>
          </w:rPr>
          <w:t xml:space="preserve"> </w:t>
        </w:r>
      </w:hyperlink>
      <w:r w:rsidRPr="00E90874">
        <w:rPr>
          <w:rFonts w:ascii="Times New Roman" w:hAnsi="Times New Roman" w:cs="Times New Roman"/>
          <w:color w:val="000000" w:themeColor="text1"/>
          <w:sz w:val="24"/>
          <w:szCs w:val="24"/>
          <w:lang w:val="en-US"/>
        </w:rPr>
        <w:t xml:space="preserve">и </w:t>
      </w:r>
      <w:proofErr w:type="spellStart"/>
      <w:r w:rsidRPr="00E90874">
        <w:rPr>
          <w:rFonts w:ascii="Times New Roman" w:hAnsi="Times New Roman" w:cs="Times New Roman"/>
          <w:color w:val="000000" w:themeColor="text1"/>
          <w:sz w:val="24"/>
          <w:szCs w:val="24"/>
          <w:lang w:val="en-US"/>
        </w:rPr>
        <w:t>протамины</w:t>
      </w:r>
      <w:proofErr w:type="spellEnd"/>
      <w:r w:rsidRPr="00E90874">
        <w:rPr>
          <w:rFonts w:ascii="Times New Roman" w:hAnsi="Times New Roman" w:cs="Times New Roman"/>
          <w:color w:val="000000" w:themeColor="text1"/>
          <w:sz w:val="24"/>
          <w:szCs w:val="24"/>
          <w:lang w:val="en-US"/>
        </w:rPr>
        <w:t>.</w:t>
      </w:r>
    </w:p>
    <w:p w:rsidR="00E90874" w:rsidRPr="00E90874" w:rsidRDefault="00E90874" w:rsidP="00E90874">
      <w:pPr>
        <w:spacing w:after="0"/>
        <w:ind w:firstLine="709"/>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 xml:space="preserve">Белки синтезируются живыми организмами из аминокислот на основе информации, закодированной в </w:t>
      </w:r>
      <w:proofErr w:type="spellStart"/>
      <w:r w:rsidR="00F25F67" w:rsidRPr="00E90874">
        <w:rPr>
          <w:rFonts w:ascii="Times New Roman" w:hAnsi="Times New Roman" w:cs="Times New Roman"/>
          <w:color w:val="000000" w:themeColor="text1"/>
          <w:sz w:val="24"/>
          <w:szCs w:val="24"/>
          <w:lang w:val="en-US"/>
        </w:rPr>
        <w:t>генах</w:t>
      </w:r>
      <w:proofErr w:type="spellEnd"/>
      <w:r w:rsidR="00F25F67" w:rsidRPr="00E90874">
        <w:rPr>
          <w:rFonts w:ascii="Times New Roman" w:hAnsi="Times New Roman" w:cs="Times New Roman"/>
          <w:color w:val="000000" w:themeColor="text1"/>
          <w:sz w:val="24"/>
          <w:szCs w:val="24"/>
          <w:lang w:val="en-US"/>
        </w:rPr>
        <w:t>.</w:t>
      </w:r>
      <w:r w:rsidRPr="00E90874">
        <w:rPr>
          <w:rFonts w:ascii="Times New Roman" w:hAnsi="Times New Roman" w:cs="Times New Roman"/>
          <w:color w:val="000000" w:themeColor="text1"/>
          <w:sz w:val="24"/>
          <w:szCs w:val="24"/>
        </w:rPr>
        <w:t xml:space="preserve"> Каждый белок состоит из уникальной последовательности аминокислотных остатков, которая определяется нуклеотидной последовательностью гена, кодирующего данный белок. </w:t>
      </w:r>
      <w:hyperlink r:id="rId319" w:history="1">
        <w:r w:rsidRPr="00E90874">
          <w:rPr>
            <w:rFonts w:ascii="Times New Roman" w:hAnsi="Times New Roman" w:cs="Times New Roman"/>
            <w:color w:val="000000" w:themeColor="text1"/>
            <w:sz w:val="24"/>
            <w:szCs w:val="24"/>
          </w:rPr>
          <w:t xml:space="preserve">Генетический код  </w:t>
        </w:r>
      </w:hyperlink>
      <w:r w:rsidRPr="00E90874">
        <w:rPr>
          <w:rFonts w:ascii="Times New Roman" w:hAnsi="Times New Roman" w:cs="Times New Roman"/>
          <w:color w:val="000000" w:themeColor="text1"/>
          <w:sz w:val="24"/>
          <w:szCs w:val="24"/>
        </w:rPr>
        <w:t xml:space="preserve">представляет собой способ перевода нуклеотидной последовательности ДНК (через РНК) в аминокислотную последовательность полипептидной цепи. Этот код определяет соответствие </w:t>
      </w:r>
      <w:proofErr w:type="spellStart"/>
      <w:r w:rsidRPr="00E90874">
        <w:rPr>
          <w:rFonts w:ascii="Times New Roman" w:hAnsi="Times New Roman" w:cs="Times New Roman"/>
          <w:color w:val="000000" w:themeColor="text1"/>
          <w:sz w:val="24"/>
          <w:szCs w:val="24"/>
        </w:rPr>
        <w:t>трёхнуклеотидных</w:t>
      </w:r>
      <w:proofErr w:type="spellEnd"/>
      <w:r w:rsidRPr="00E90874">
        <w:rPr>
          <w:rFonts w:ascii="Times New Roman" w:hAnsi="Times New Roman" w:cs="Times New Roman"/>
          <w:color w:val="000000" w:themeColor="text1"/>
          <w:sz w:val="24"/>
          <w:szCs w:val="24"/>
        </w:rPr>
        <w:t xml:space="preserve"> участков РНК, называемых </w:t>
      </w:r>
      <w:proofErr w:type="spellStart"/>
      <w:r w:rsidR="00F25F67" w:rsidRPr="00E90874">
        <w:rPr>
          <w:rFonts w:ascii="Times New Roman" w:hAnsi="Times New Roman" w:cs="Times New Roman"/>
          <w:color w:val="000000" w:themeColor="text1"/>
          <w:sz w:val="24"/>
          <w:szCs w:val="24"/>
          <w:lang w:val="en-US"/>
        </w:rPr>
        <w:t>кодонами</w:t>
      </w:r>
      <w:proofErr w:type="spellEnd"/>
      <w:r w:rsidR="00F25F67" w:rsidRPr="00E90874">
        <w:rPr>
          <w:rFonts w:ascii="Times New Roman" w:hAnsi="Times New Roman" w:cs="Times New Roman"/>
          <w:color w:val="000000" w:themeColor="text1"/>
          <w:sz w:val="24"/>
          <w:szCs w:val="24"/>
          <w:lang w:val="en-US"/>
        </w:rPr>
        <w:t>,</w:t>
      </w:r>
      <w:r w:rsidRPr="00E90874">
        <w:rPr>
          <w:rFonts w:ascii="Times New Roman" w:hAnsi="Times New Roman" w:cs="Times New Roman"/>
          <w:color w:val="000000" w:themeColor="text1"/>
          <w:sz w:val="24"/>
          <w:szCs w:val="24"/>
        </w:rPr>
        <w:t xml:space="preserve"> и определённых аминокислот, которые включаются в состав белка: например, последовательность нуклеотидов АУГ соответствует</w:t>
      </w:r>
      <w:r w:rsidRPr="00E90874">
        <w:rPr>
          <w:rFonts w:ascii="Times New Roman" w:hAnsi="Times New Roman" w:cs="Times New Roman"/>
          <w:color w:val="000000" w:themeColor="text1"/>
          <w:sz w:val="24"/>
          <w:szCs w:val="24"/>
          <w:lang w:val="en-US"/>
        </w:rPr>
        <w:t> </w:t>
      </w:r>
      <w:proofErr w:type="spellStart"/>
      <w:r w:rsidR="00F25F67" w:rsidRPr="00E90874">
        <w:rPr>
          <w:rFonts w:ascii="Times New Roman" w:hAnsi="Times New Roman" w:cs="Times New Roman"/>
          <w:color w:val="000000" w:themeColor="text1"/>
          <w:sz w:val="24"/>
          <w:szCs w:val="24"/>
          <w:lang w:val="en-US"/>
        </w:rPr>
        <w:t>метионину</w:t>
      </w:r>
      <w:proofErr w:type="spellEnd"/>
      <w:r w:rsidR="00F25F67" w:rsidRPr="00E90874">
        <w:rPr>
          <w:rFonts w:ascii="Times New Roman" w:hAnsi="Times New Roman" w:cs="Times New Roman"/>
          <w:color w:val="000000" w:themeColor="text1"/>
          <w:sz w:val="24"/>
          <w:szCs w:val="24"/>
          <w:lang w:val="en-US"/>
        </w:rPr>
        <w:t>.</w:t>
      </w:r>
      <w:r w:rsidRPr="00E90874">
        <w:rPr>
          <w:rFonts w:ascii="Times New Roman" w:hAnsi="Times New Roman" w:cs="Times New Roman"/>
          <w:color w:val="000000" w:themeColor="text1"/>
          <w:sz w:val="24"/>
          <w:szCs w:val="24"/>
        </w:rPr>
        <w:t xml:space="preserve"> Поскольку ДНК состоит из четырёх типов </w:t>
      </w:r>
      <w:proofErr w:type="spellStart"/>
      <w:r w:rsidR="00F25F67" w:rsidRPr="00E90874">
        <w:rPr>
          <w:rFonts w:ascii="Times New Roman" w:hAnsi="Times New Roman" w:cs="Times New Roman"/>
          <w:color w:val="000000" w:themeColor="text1"/>
          <w:sz w:val="24"/>
          <w:szCs w:val="24"/>
          <w:lang w:val="en-US"/>
        </w:rPr>
        <w:t>нуклеотидов</w:t>
      </w:r>
      <w:proofErr w:type="spellEnd"/>
      <w:r w:rsidR="00F25F67" w:rsidRPr="00E90874">
        <w:rPr>
          <w:rFonts w:ascii="Times New Roman" w:hAnsi="Times New Roman" w:cs="Times New Roman"/>
          <w:color w:val="000000" w:themeColor="text1"/>
          <w:sz w:val="24"/>
          <w:szCs w:val="24"/>
          <w:lang w:val="en-US"/>
        </w:rPr>
        <w:t>,</w:t>
      </w:r>
      <w:r w:rsidRPr="00E90874">
        <w:rPr>
          <w:rFonts w:ascii="Times New Roman" w:hAnsi="Times New Roman" w:cs="Times New Roman"/>
          <w:color w:val="000000" w:themeColor="text1"/>
          <w:sz w:val="24"/>
          <w:szCs w:val="24"/>
        </w:rPr>
        <w:t xml:space="preserve"> то общее число возможных кодонов равно 64; а так как в белках используется 20 аминокислот, то многие аминокислоты определяются более чем одним </w:t>
      </w:r>
      <w:r w:rsidRPr="00E90874">
        <w:rPr>
          <w:rFonts w:ascii="Times New Roman" w:hAnsi="Times New Roman" w:cs="Times New Roman"/>
          <w:color w:val="000000" w:themeColor="text1"/>
          <w:sz w:val="24"/>
          <w:szCs w:val="24"/>
        </w:rPr>
        <w:lastRenderedPageBreak/>
        <w:t xml:space="preserve">кодоном. Три кодона являются незначащими: они служат сигналами остановки синтеза полипептидной цепи и называются </w:t>
      </w:r>
      <w:proofErr w:type="spellStart"/>
      <w:r w:rsidR="00F25F67" w:rsidRPr="00E90874">
        <w:rPr>
          <w:rFonts w:ascii="Times New Roman" w:hAnsi="Times New Roman" w:cs="Times New Roman"/>
          <w:color w:val="000000" w:themeColor="text1"/>
          <w:sz w:val="24"/>
          <w:szCs w:val="24"/>
          <w:lang w:val="en-US"/>
        </w:rPr>
        <w:t>кодонами</w:t>
      </w:r>
      <w:proofErr w:type="spellEnd"/>
      <w:r w:rsidR="00F25F67" w:rsidRPr="00E90874">
        <w:rPr>
          <w:rFonts w:ascii="Times New Roman" w:hAnsi="Times New Roman" w:cs="Times New Roman"/>
          <w:color w:val="000000" w:themeColor="text1"/>
          <w:sz w:val="24"/>
          <w:szCs w:val="24"/>
          <w:lang w:val="en-US"/>
        </w:rPr>
        <w:t>,</w:t>
      </w:r>
      <w:r w:rsidRPr="00E90874">
        <w:rPr>
          <w:rFonts w:ascii="Times New Roman" w:hAnsi="Times New Roman" w:cs="Times New Roman"/>
          <w:color w:val="000000" w:themeColor="text1"/>
          <w:sz w:val="24"/>
          <w:szCs w:val="24"/>
        </w:rPr>
        <w:t xml:space="preserve"> или стоп-кодонами.</w:t>
      </w:r>
    </w:p>
    <w:p w:rsidR="00E90874" w:rsidRPr="00E90874" w:rsidRDefault="00E90874" w:rsidP="00E90874">
      <w:pPr>
        <w:jc w:val="center"/>
        <w:rPr>
          <w:rFonts w:ascii="Times New Roman" w:hAnsi="Times New Roman" w:cs="Times New Roman"/>
          <w:color w:val="000000"/>
          <w:sz w:val="24"/>
          <w:szCs w:val="24"/>
        </w:rPr>
      </w:pPr>
    </w:p>
    <w:p w:rsidR="00E90874" w:rsidRPr="00E90874" w:rsidRDefault="00E90874" w:rsidP="00E90874">
      <w:pPr>
        <w:rPr>
          <w:rFonts w:ascii="Times New Roman" w:hAnsi="Times New Roman" w:cs="Times New Roman"/>
          <w:sz w:val="24"/>
          <w:szCs w:val="24"/>
        </w:rPr>
      </w:pPr>
    </w:p>
    <w:p w:rsidR="00E90874" w:rsidRPr="00E90874" w:rsidRDefault="00E90874" w:rsidP="00E90874">
      <w:pPr>
        <w:pStyle w:val="a4"/>
        <w:shd w:val="clear" w:color="auto" w:fill="FFFFFF"/>
        <w:spacing w:before="0" w:beforeAutospacing="0" w:after="0" w:afterAutospacing="0" w:line="276" w:lineRule="auto"/>
        <w:ind w:firstLine="709"/>
        <w:contextualSpacing/>
        <w:jc w:val="both"/>
        <w:rPr>
          <w:color w:val="000000"/>
        </w:rPr>
      </w:pPr>
    </w:p>
    <w:p w:rsidR="00844478" w:rsidRPr="00E90874" w:rsidRDefault="00844478" w:rsidP="00E90874">
      <w:pPr>
        <w:spacing w:after="0"/>
        <w:contextualSpacing/>
        <w:rPr>
          <w:rFonts w:ascii="Times New Roman" w:hAnsi="Times New Roman" w:cs="Times New Roman"/>
          <w:b/>
          <w:color w:val="000000" w:themeColor="text1"/>
          <w:sz w:val="24"/>
          <w:szCs w:val="24"/>
        </w:rPr>
      </w:pPr>
      <w:r w:rsidRPr="00E90874">
        <w:rPr>
          <w:rFonts w:ascii="Times New Roman" w:hAnsi="Times New Roman" w:cs="Times New Roman"/>
          <w:b/>
          <w:color w:val="000000" w:themeColor="text1"/>
          <w:sz w:val="24"/>
          <w:szCs w:val="24"/>
        </w:rPr>
        <w:br w:type="page"/>
      </w:r>
      <w:r w:rsidR="00E90874" w:rsidRPr="00E90874">
        <w:rPr>
          <w:rFonts w:ascii="Times New Roman" w:hAnsi="Times New Roman" w:cs="Times New Roman"/>
          <w:b/>
          <w:color w:val="000000" w:themeColor="text1"/>
          <w:sz w:val="24"/>
          <w:szCs w:val="24"/>
        </w:rPr>
        <w:lastRenderedPageBreak/>
        <w:t xml:space="preserve"> </w:t>
      </w:r>
    </w:p>
    <w:p w:rsidR="00E24643" w:rsidRPr="00E90874" w:rsidRDefault="00E24643" w:rsidP="00E90874">
      <w:pPr>
        <w:spacing w:after="0"/>
        <w:ind w:firstLine="709"/>
        <w:contextualSpacing/>
        <w:jc w:val="center"/>
        <w:rPr>
          <w:rFonts w:ascii="Times New Roman" w:hAnsi="Times New Roman" w:cs="Times New Roman"/>
          <w:b/>
          <w:color w:val="000000" w:themeColor="text1"/>
          <w:sz w:val="24"/>
          <w:szCs w:val="24"/>
        </w:rPr>
      </w:pPr>
      <w:r w:rsidRPr="00E90874">
        <w:rPr>
          <w:rFonts w:ascii="Times New Roman" w:hAnsi="Times New Roman" w:cs="Times New Roman"/>
          <w:b/>
          <w:color w:val="000000" w:themeColor="text1"/>
          <w:sz w:val="24"/>
          <w:szCs w:val="24"/>
        </w:rPr>
        <w:t>Задачи к билетам:</w:t>
      </w:r>
    </w:p>
    <w:p w:rsidR="00E24643" w:rsidRPr="00E90874" w:rsidRDefault="00E24643"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 xml:space="preserve">1.Определите молекулярную формулу </w:t>
      </w:r>
      <w:proofErr w:type="spellStart"/>
      <w:r w:rsidRPr="00E90874">
        <w:rPr>
          <w:rFonts w:ascii="Times New Roman" w:hAnsi="Times New Roman" w:cs="Times New Roman"/>
          <w:color w:val="000000" w:themeColor="text1"/>
          <w:sz w:val="24"/>
          <w:szCs w:val="24"/>
        </w:rPr>
        <w:t>алкана</w:t>
      </w:r>
      <w:proofErr w:type="spellEnd"/>
      <w:r w:rsidRPr="00E90874">
        <w:rPr>
          <w:rFonts w:ascii="Times New Roman" w:hAnsi="Times New Roman" w:cs="Times New Roman"/>
          <w:color w:val="000000" w:themeColor="text1"/>
          <w:sz w:val="24"/>
          <w:szCs w:val="24"/>
        </w:rPr>
        <w:t xml:space="preserve">, массовая доля водорода, в котором равно 16, 67%. </w:t>
      </w:r>
    </w:p>
    <w:p w:rsidR="00E24643" w:rsidRPr="00E90874" w:rsidRDefault="00E24643"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 xml:space="preserve">2.Определите молекулярную формулу </w:t>
      </w:r>
      <w:proofErr w:type="spellStart"/>
      <w:r w:rsidRPr="00E90874">
        <w:rPr>
          <w:rFonts w:ascii="Times New Roman" w:hAnsi="Times New Roman" w:cs="Times New Roman"/>
          <w:color w:val="000000" w:themeColor="text1"/>
          <w:sz w:val="24"/>
          <w:szCs w:val="24"/>
        </w:rPr>
        <w:t>алкана</w:t>
      </w:r>
      <w:proofErr w:type="spellEnd"/>
      <w:r w:rsidRPr="00E90874">
        <w:rPr>
          <w:rFonts w:ascii="Times New Roman" w:hAnsi="Times New Roman" w:cs="Times New Roman"/>
          <w:color w:val="000000" w:themeColor="text1"/>
          <w:sz w:val="24"/>
          <w:szCs w:val="24"/>
        </w:rPr>
        <w:t>, если известно, что для сжигания 6 л этого вещества потребовалось 39 литров кислорода. Сколько литров углекислого газа при этом образовалось?</w:t>
      </w:r>
    </w:p>
    <w:p w:rsidR="00E24643" w:rsidRPr="00E90874" w:rsidRDefault="00E24643"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 xml:space="preserve">3.Напишите структурные формулы всех </w:t>
      </w:r>
      <w:proofErr w:type="spellStart"/>
      <w:r w:rsidRPr="00E90874">
        <w:rPr>
          <w:rFonts w:ascii="Times New Roman" w:hAnsi="Times New Roman" w:cs="Times New Roman"/>
          <w:color w:val="000000" w:themeColor="text1"/>
          <w:sz w:val="24"/>
          <w:szCs w:val="24"/>
        </w:rPr>
        <w:t>алканов</w:t>
      </w:r>
      <w:proofErr w:type="spellEnd"/>
      <w:r w:rsidRPr="00E90874">
        <w:rPr>
          <w:rFonts w:ascii="Times New Roman" w:hAnsi="Times New Roman" w:cs="Times New Roman"/>
          <w:color w:val="000000" w:themeColor="text1"/>
          <w:sz w:val="24"/>
          <w:szCs w:val="24"/>
        </w:rPr>
        <w:t xml:space="preserve"> с пятью атомами углерода в главной цепи, плотность паров которых по водороду равна 50. Назовите их по систематической номенклатуре.</w:t>
      </w:r>
    </w:p>
    <w:p w:rsidR="00E24643" w:rsidRPr="00E90874" w:rsidRDefault="00E24643"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 xml:space="preserve">4.Напишите структурную формулу 2,2,5,5-тетраметилгексана. Напишите формулу его изомера, имеющего в качестве заместителей при основной цепи только </w:t>
      </w:r>
      <w:proofErr w:type="spellStart"/>
      <w:r w:rsidRPr="00E90874">
        <w:rPr>
          <w:rFonts w:ascii="Times New Roman" w:hAnsi="Times New Roman" w:cs="Times New Roman"/>
          <w:color w:val="000000" w:themeColor="text1"/>
          <w:sz w:val="24"/>
          <w:szCs w:val="24"/>
        </w:rPr>
        <w:t>этильные</w:t>
      </w:r>
      <w:proofErr w:type="spellEnd"/>
      <w:r w:rsidRPr="00E90874">
        <w:rPr>
          <w:rFonts w:ascii="Times New Roman" w:hAnsi="Times New Roman" w:cs="Times New Roman"/>
          <w:color w:val="000000" w:themeColor="text1"/>
          <w:sz w:val="24"/>
          <w:szCs w:val="24"/>
        </w:rPr>
        <w:t xml:space="preserve"> радикалы.</w:t>
      </w:r>
    </w:p>
    <w:p w:rsidR="00E24643" w:rsidRPr="00E90874" w:rsidRDefault="00E24643"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5.Напишите уравнения реакций, соответствующие схеме:</w:t>
      </w:r>
    </w:p>
    <w:p w:rsidR="00E24643" w:rsidRPr="00E90874" w:rsidRDefault="00E24643"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 xml:space="preserve">     отщепление           присоединение            восстановление</w:t>
      </w:r>
    </w:p>
    <w:p w:rsidR="00E24643" w:rsidRPr="00E90874" w:rsidRDefault="00E908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noProof/>
          <w:color w:val="000000" w:themeColor="text1"/>
          <w:sz w:val="24"/>
          <w:szCs w:val="24"/>
        </w:rPr>
        <w:pict>
          <v:shape id="_x0000_s1103" type="#_x0000_t32" style="position:absolute;left:0;text-align:left;margin-left:229.2pt;margin-top:7.4pt;width:69pt;height:.05pt;z-index:251694080" o:connectortype="straight">
            <v:stroke endarrow="block"/>
          </v:shape>
        </w:pict>
      </w:r>
      <w:r w:rsidRPr="00E90874">
        <w:rPr>
          <w:rFonts w:ascii="Times New Roman" w:hAnsi="Times New Roman" w:cs="Times New Roman"/>
          <w:noProof/>
          <w:color w:val="000000" w:themeColor="text1"/>
          <w:sz w:val="24"/>
          <w:szCs w:val="24"/>
        </w:rPr>
        <w:pict>
          <v:shape id="_x0000_s1102" type="#_x0000_t32" style="position:absolute;left:0;text-align:left;margin-left:138.45pt;margin-top:7.4pt;width:69pt;height:0;z-index:251693056" o:connectortype="straight">
            <v:stroke endarrow="block"/>
          </v:shape>
        </w:pict>
      </w:r>
      <w:r w:rsidRPr="00E90874">
        <w:rPr>
          <w:rFonts w:ascii="Times New Roman" w:hAnsi="Times New Roman" w:cs="Times New Roman"/>
          <w:noProof/>
          <w:color w:val="000000" w:themeColor="text1"/>
          <w:sz w:val="24"/>
          <w:szCs w:val="24"/>
        </w:rPr>
        <w:pict>
          <v:shape id="_x0000_s1101" type="#_x0000_t32" style="position:absolute;left:0;text-align:left;margin-left:49.2pt;margin-top:7.4pt;width:69pt;height:0;z-index:251692032" o:connectortype="straight">
            <v:stroke endarrow="block"/>
          </v:shape>
        </w:pict>
      </w:r>
      <w:r w:rsidR="00E24643" w:rsidRPr="00E90874">
        <w:rPr>
          <w:rFonts w:ascii="Times New Roman" w:hAnsi="Times New Roman" w:cs="Times New Roman"/>
          <w:color w:val="000000" w:themeColor="text1"/>
          <w:sz w:val="24"/>
          <w:szCs w:val="24"/>
        </w:rPr>
        <w:t>X                           Y                            Z                          пропанол-2</w:t>
      </w:r>
    </w:p>
    <w:p w:rsidR="00E24643" w:rsidRPr="00E90874" w:rsidRDefault="00E24643"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6.Напишите формулы всех непредельных углеводородов состава С</w:t>
      </w:r>
      <w:r w:rsidRPr="00E90874">
        <w:rPr>
          <w:rFonts w:ascii="Times New Roman" w:hAnsi="Times New Roman" w:cs="Times New Roman"/>
          <w:color w:val="000000" w:themeColor="text1"/>
          <w:sz w:val="24"/>
          <w:szCs w:val="24"/>
          <w:vertAlign w:val="subscript"/>
        </w:rPr>
        <w:t>4</w:t>
      </w:r>
      <w:r w:rsidRPr="00E90874">
        <w:rPr>
          <w:rFonts w:ascii="Times New Roman" w:hAnsi="Times New Roman" w:cs="Times New Roman"/>
          <w:color w:val="000000" w:themeColor="text1"/>
          <w:sz w:val="24"/>
          <w:szCs w:val="24"/>
        </w:rPr>
        <w:t>H</w:t>
      </w:r>
      <w:r w:rsidRPr="00E90874">
        <w:rPr>
          <w:rFonts w:ascii="Times New Roman" w:hAnsi="Times New Roman" w:cs="Times New Roman"/>
          <w:color w:val="000000" w:themeColor="text1"/>
          <w:sz w:val="24"/>
          <w:szCs w:val="24"/>
          <w:vertAlign w:val="subscript"/>
        </w:rPr>
        <w:t>8</w:t>
      </w:r>
      <w:r w:rsidRPr="00E90874">
        <w:rPr>
          <w:rFonts w:ascii="Times New Roman" w:hAnsi="Times New Roman" w:cs="Times New Roman"/>
          <w:color w:val="000000" w:themeColor="text1"/>
          <w:sz w:val="24"/>
          <w:szCs w:val="24"/>
        </w:rPr>
        <w:t>.</w:t>
      </w:r>
    </w:p>
    <w:p w:rsidR="00E24643" w:rsidRPr="00E90874" w:rsidRDefault="00E24643"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 xml:space="preserve">7. При нагревании некоторого углеводорода с катализатором образовалось 100 </w:t>
      </w:r>
      <w:proofErr w:type="spellStart"/>
      <w:r w:rsidRPr="00E90874">
        <w:rPr>
          <w:rFonts w:ascii="Times New Roman" w:hAnsi="Times New Roman" w:cs="Times New Roman"/>
          <w:color w:val="000000" w:themeColor="text1"/>
          <w:sz w:val="24"/>
          <w:szCs w:val="24"/>
        </w:rPr>
        <w:t>гр</w:t>
      </w:r>
      <w:proofErr w:type="spellEnd"/>
      <w:r w:rsidRPr="00E90874">
        <w:rPr>
          <w:rFonts w:ascii="Times New Roman" w:hAnsi="Times New Roman" w:cs="Times New Roman"/>
          <w:color w:val="000000" w:themeColor="text1"/>
          <w:sz w:val="24"/>
          <w:szCs w:val="24"/>
        </w:rPr>
        <w:t xml:space="preserve"> толуола и 6,5 </w:t>
      </w:r>
      <w:proofErr w:type="spellStart"/>
      <w:r w:rsidRPr="00E90874">
        <w:rPr>
          <w:rFonts w:ascii="Times New Roman" w:hAnsi="Times New Roman" w:cs="Times New Roman"/>
          <w:color w:val="000000" w:themeColor="text1"/>
          <w:sz w:val="24"/>
          <w:szCs w:val="24"/>
        </w:rPr>
        <w:t>гр</w:t>
      </w:r>
      <w:proofErr w:type="spellEnd"/>
      <w:r w:rsidRPr="00E90874">
        <w:rPr>
          <w:rFonts w:ascii="Times New Roman" w:hAnsi="Times New Roman" w:cs="Times New Roman"/>
          <w:color w:val="000000" w:themeColor="text1"/>
          <w:sz w:val="24"/>
          <w:szCs w:val="24"/>
        </w:rPr>
        <w:t xml:space="preserve"> водорода. Установите формулу исходного углеводорода.</w:t>
      </w:r>
    </w:p>
    <w:p w:rsidR="00E24643" w:rsidRPr="00E90874" w:rsidRDefault="00E24643"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8.Определить формулу вещества, если оно содержит 84,21% углерода и 15,79% водорода, и имеет относительную плотность по воздуху, равную 3,93.</w:t>
      </w:r>
    </w:p>
    <w:p w:rsidR="00E24643" w:rsidRPr="00E90874" w:rsidRDefault="00E24643"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 xml:space="preserve">9. Определить формулу </w:t>
      </w:r>
      <w:proofErr w:type="spellStart"/>
      <w:r w:rsidRPr="00E90874">
        <w:rPr>
          <w:rFonts w:ascii="Times New Roman" w:hAnsi="Times New Roman" w:cs="Times New Roman"/>
          <w:color w:val="000000" w:themeColor="text1"/>
          <w:sz w:val="24"/>
          <w:szCs w:val="24"/>
        </w:rPr>
        <w:t>алкина</w:t>
      </w:r>
      <w:proofErr w:type="spellEnd"/>
      <w:r w:rsidRPr="00E90874">
        <w:rPr>
          <w:rFonts w:ascii="Times New Roman" w:hAnsi="Times New Roman" w:cs="Times New Roman"/>
          <w:color w:val="000000" w:themeColor="text1"/>
          <w:sz w:val="24"/>
          <w:szCs w:val="24"/>
        </w:rPr>
        <w:t xml:space="preserve"> с плотностью 2,41 г/л при нормальных условиях.</w:t>
      </w:r>
    </w:p>
    <w:p w:rsidR="00E24643" w:rsidRPr="00E90874" w:rsidRDefault="00E24643"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11. При взаимодействии 25,5 г предельной одноосновной кислоты с избытком раствора гидрокарбоната натрия выделилось 5,6 л (н.у.) газа. Определите молекулярную формулу кислоты.</w:t>
      </w:r>
    </w:p>
    <w:p w:rsidR="00E24643" w:rsidRPr="00E90874" w:rsidRDefault="00E24643"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12. Какой объем этилена(н.у.) можно получить, если в реакцию дегидратации вступило 184г этанола?</w:t>
      </w:r>
    </w:p>
    <w:p w:rsidR="00E24643" w:rsidRPr="00E90874" w:rsidRDefault="00E24643"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 xml:space="preserve">13.Определить формулу </w:t>
      </w:r>
      <w:proofErr w:type="spellStart"/>
      <w:r w:rsidRPr="00E90874">
        <w:rPr>
          <w:rFonts w:ascii="Times New Roman" w:hAnsi="Times New Roman" w:cs="Times New Roman"/>
          <w:color w:val="000000" w:themeColor="text1"/>
          <w:sz w:val="24"/>
          <w:szCs w:val="24"/>
        </w:rPr>
        <w:t>дихлоралкана</w:t>
      </w:r>
      <w:proofErr w:type="spellEnd"/>
      <w:r w:rsidRPr="00E90874">
        <w:rPr>
          <w:rFonts w:ascii="Times New Roman" w:hAnsi="Times New Roman" w:cs="Times New Roman"/>
          <w:color w:val="000000" w:themeColor="text1"/>
          <w:sz w:val="24"/>
          <w:szCs w:val="24"/>
        </w:rPr>
        <w:t>, содержащего 31,86 % углерода.</w:t>
      </w:r>
    </w:p>
    <w:p w:rsidR="00E24643" w:rsidRPr="00E90874" w:rsidRDefault="00E24643"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14.Определить формулу вещества, если оно содержит 84,21% С и 15,79% Н и имеет относительную плотность по воздуху, равную 3,93.</w:t>
      </w:r>
    </w:p>
    <w:p w:rsidR="00E24643" w:rsidRPr="00E90874" w:rsidRDefault="00E24643"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15.Напишите цепочку превращений:</w:t>
      </w:r>
    </w:p>
    <w:p w:rsidR="00E24643" w:rsidRPr="00E90874" w:rsidRDefault="00E908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noProof/>
          <w:color w:val="000000" w:themeColor="text1"/>
          <w:sz w:val="24"/>
          <w:szCs w:val="24"/>
        </w:rPr>
        <w:pict>
          <v:shape id="_x0000_s1106" type="#_x0000_t32" style="position:absolute;left:0;text-align:left;margin-left:213.45pt;margin-top:5.25pt;width:29.25pt;height:0;z-index:251697152" o:connectortype="straight">
            <v:stroke endarrow="block"/>
          </v:shape>
        </w:pict>
      </w:r>
      <w:r w:rsidRPr="00E90874">
        <w:rPr>
          <w:rFonts w:ascii="Times New Roman" w:hAnsi="Times New Roman" w:cs="Times New Roman"/>
          <w:noProof/>
          <w:color w:val="000000" w:themeColor="text1"/>
          <w:sz w:val="24"/>
          <w:szCs w:val="24"/>
        </w:rPr>
        <w:pict>
          <v:shape id="_x0000_s1105" type="#_x0000_t32" style="position:absolute;left:0;text-align:left;margin-left:136.95pt;margin-top:5.25pt;width:28.5pt;height:0;z-index:251696128" o:connectortype="straight">
            <v:stroke endarrow="block"/>
          </v:shape>
        </w:pict>
      </w:r>
      <w:r w:rsidRPr="00E90874">
        <w:rPr>
          <w:rFonts w:ascii="Times New Roman" w:hAnsi="Times New Roman" w:cs="Times New Roman"/>
          <w:noProof/>
          <w:color w:val="000000" w:themeColor="text1"/>
          <w:sz w:val="24"/>
          <w:szCs w:val="24"/>
        </w:rPr>
        <w:pict>
          <v:shape id="_x0000_s1104" type="#_x0000_t32" style="position:absolute;left:0;text-align:left;margin-left:67.95pt;margin-top:5.25pt;width:29.25pt;height:0;z-index:251695104" o:connectortype="straight">
            <v:stroke endarrow="block"/>
          </v:shape>
        </w:pict>
      </w:r>
      <w:r w:rsidR="00E24643" w:rsidRPr="00E90874">
        <w:rPr>
          <w:rFonts w:ascii="Times New Roman" w:hAnsi="Times New Roman" w:cs="Times New Roman"/>
          <w:color w:val="000000" w:themeColor="text1"/>
          <w:sz w:val="24"/>
          <w:szCs w:val="24"/>
        </w:rPr>
        <w:t>С</w:t>
      </w:r>
      <w:r w:rsidR="00E24643" w:rsidRPr="00E90874">
        <w:rPr>
          <w:rFonts w:ascii="Times New Roman" w:hAnsi="Times New Roman" w:cs="Times New Roman"/>
          <w:color w:val="000000" w:themeColor="text1"/>
          <w:sz w:val="24"/>
          <w:szCs w:val="24"/>
          <w:vertAlign w:val="subscript"/>
        </w:rPr>
        <w:t>4</w:t>
      </w:r>
      <w:r w:rsidR="00E24643" w:rsidRPr="00E90874">
        <w:rPr>
          <w:rFonts w:ascii="Times New Roman" w:hAnsi="Times New Roman" w:cs="Times New Roman"/>
          <w:color w:val="000000" w:themeColor="text1"/>
          <w:sz w:val="24"/>
          <w:szCs w:val="24"/>
        </w:rPr>
        <w:t>Н</w:t>
      </w:r>
      <w:r w:rsidR="00E24643" w:rsidRPr="00E90874">
        <w:rPr>
          <w:rFonts w:ascii="Times New Roman" w:hAnsi="Times New Roman" w:cs="Times New Roman"/>
          <w:color w:val="000000" w:themeColor="text1"/>
          <w:sz w:val="24"/>
          <w:szCs w:val="24"/>
          <w:vertAlign w:val="subscript"/>
        </w:rPr>
        <w:t>10</w:t>
      </w:r>
      <w:r w:rsidR="00E24643" w:rsidRPr="00E90874">
        <w:rPr>
          <w:rFonts w:ascii="Times New Roman" w:hAnsi="Times New Roman" w:cs="Times New Roman"/>
          <w:color w:val="000000" w:themeColor="text1"/>
          <w:sz w:val="24"/>
          <w:szCs w:val="24"/>
        </w:rPr>
        <w:t xml:space="preserve">            C</w:t>
      </w:r>
      <w:r w:rsidR="00E24643" w:rsidRPr="00E90874">
        <w:rPr>
          <w:rFonts w:ascii="Times New Roman" w:hAnsi="Times New Roman" w:cs="Times New Roman"/>
          <w:color w:val="000000" w:themeColor="text1"/>
          <w:sz w:val="24"/>
          <w:szCs w:val="24"/>
          <w:vertAlign w:val="subscript"/>
        </w:rPr>
        <w:t>4</w:t>
      </w:r>
      <w:r w:rsidR="00E24643" w:rsidRPr="00E90874">
        <w:rPr>
          <w:rFonts w:ascii="Times New Roman" w:hAnsi="Times New Roman" w:cs="Times New Roman"/>
          <w:color w:val="000000" w:themeColor="text1"/>
          <w:sz w:val="24"/>
          <w:szCs w:val="24"/>
        </w:rPr>
        <w:t>H</w:t>
      </w:r>
      <w:r w:rsidR="00E24643" w:rsidRPr="00E90874">
        <w:rPr>
          <w:rFonts w:ascii="Times New Roman" w:hAnsi="Times New Roman" w:cs="Times New Roman"/>
          <w:color w:val="000000" w:themeColor="text1"/>
          <w:sz w:val="24"/>
          <w:szCs w:val="24"/>
          <w:vertAlign w:val="subscript"/>
        </w:rPr>
        <w:t>8</w:t>
      </w:r>
      <w:r w:rsidR="00E24643" w:rsidRPr="00E90874">
        <w:rPr>
          <w:rFonts w:ascii="Times New Roman" w:hAnsi="Times New Roman" w:cs="Times New Roman"/>
          <w:color w:val="000000" w:themeColor="text1"/>
          <w:sz w:val="24"/>
          <w:szCs w:val="24"/>
        </w:rPr>
        <w:t>O            C</w:t>
      </w:r>
      <w:r w:rsidR="00E24643" w:rsidRPr="00E90874">
        <w:rPr>
          <w:rFonts w:ascii="Times New Roman" w:hAnsi="Times New Roman" w:cs="Times New Roman"/>
          <w:color w:val="000000" w:themeColor="text1"/>
          <w:sz w:val="24"/>
          <w:szCs w:val="24"/>
          <w:vertAlign w:val="subscript"/>
        </w:rPr>
        <w:t>5</w:t>
      </w:r>
      <w:r w:rsidR="00E24643" w:rsidRPr="00E90874">
        <w:rPr>
          <w:rFonts w:ascii="Times New Roman" w:hAnsi="Times New Roman" w:cs="Times New Roman"/>
          <w:color w:val="000000" w:themeColor="text1"/>
          <w:sz w:val="24"/>
          <w:szCs w:val="24"/>
        </w:rPr>
        <w:t>H</w:t>
      </w:r>
      <w:r w:rsidR="00E24643" w:rsidRPr="00E90874">
        <w:rPr>
          <w:rFonts w:ascii="Times New Roman" w:hAnsi="Times New Roman" w:cs="Times New Roman"/>
          <w:color w:val="000000" w:themeColor="text1"/>
          <w:sz w:val="24"/>
          <w:szCs w:val="24"/>
          <w:vertAlign w:val="subscript"/>
        </w:rPr>
        <w:t>9</w:t>
      </w:r>
      <w:r w:rsidR="00E24643" w:rsidRPr="00E90874">
        <w:rPr>
          <w:rFonts w:ascii="Times New Roman" w:hAnsi="Times New Roman" w:cs="Times New Roman"/>
          <w:color w:val="000000" w:themeColor="text1"/>
          <w:sz w:val="24"/>
          <w:szCs w:val="24"/>
        </w:rPr>
        <w:t>ON            C</w:t>
      </w:r>
      <w:r w:rsidR="00E24643" w:rsidRPr="00E90874">
        <w:rPr>
          <w:rFonts w:ascii="Times New Roman" w:hAnsi="Times New Roman" w:cs="Times New Roman"/>
          <w:color w:val="000000" w:themeColor="text1"/>
          <w:sz w:val="24"/>
          <w:szCs w:val="24"/>
          <w:vertAlign w:val="subscript"/>
        </w:rPr>
        <w:t>5</w:t>
      </w:r>
      <w:r w:rsidR="00E24643" w:rsidRPr="00E90874">
        <w:rPr>
          <w:rFonts w:ascii="Times New Roman" w:hAnsi="Times New Roman" w:cs="Times New Roman"/>
          <w:color w:val="000000" w:themeColor="text1"/>
          <w:sz w:val="24"/>
          <w:szCs w:val="24"/>
        </w:rPr>
        <w:t>H</w:t>
      </w:r>
      <w:r w:rsidR="00E24643" w:rsidRPr="00E90874">
        <w:rPr>
          <w:rFonts w:ascii="Times New Roman" w:hAnsi="Times New Roman" w:cs="Times New Roman"/>
          <w:color w:val="000000" w:themeColor="text1"/>
          <w:sz w:val="24"/>
          <w:szCs w:val="24"/>
          <w:vertAlign w:val="subscript"/>
        </w:rPr>
        <w:t>13</w:t>
      </w:r>
      <w:r w:rsidR="00E24643" w:rsidRPr="00E90874">
        <w:rPr>
          <w:rFonts w:ascii="Times New Roman" w:hAnsi="Times New Roman" w:cs="Times New Roman"/>
          <w:color w:val="000000" w:themeColor="text1"/>
          <w:sz w:val="24"/>
          <w:szCs w:val="24"/>
        </w:rPr>
        <w:t>O</w:t>
      </w:r>
      <w:r w:rsidR="00E24643" w:rsidRPr="00E90874">
        <w:rPr>
          <w:rFonts w:ascii="Times New Roman" w:hAnsi="Times New Roman" w:cs="Times New Roman"/>
          <w:color w:val="000000" w:themeColor="text1"/>
          <w:sz w:val="24"/>
          <w:szCs w:val="24"/>
          <w:vertAlign w:val="subscript"/>
        </w:rPr>
        <w:t>3</w:t>
      </w:r>
      <w:r w:rsidR="00E24643" w:rsidRPr="00E90874">
        <w:rPr>
          <w:rFonts w:ascii="Times New Roman" w:hAnsi="Times New Roman" w:cs="Times New Roman"/>
          <w:color w:val="000000" w:themeColor="text1"/>
          <w:sz w:val="24"/>
          <w:szCs w:val="24"/>
        </w:rPr>
        <w:t>N</w:t>
      </w:r>
    </w:p>
    <w:p w:rsidR="00E24643" w:rsidRPr="00E90874" w:rsidRDefault="00E24643"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16. Напишите структурные формулы шести органических соединений состава С</w:t>
      </w:r>
      <w:r w:rsidRPr="00E90874">
        <w:rPr>
          <w:rFonts w:ascii="Times New Roman" w:hAnsi="Times New Roman" w:cs="Times New Roman"/>
          <w:color w:val="000000" w:themeColor="text1"/>
          <w:sz w:val="24"/>
          <w:szCs w:val="24"/>
          <w:vertAlign w:val="subscript"/>
        </w:rPr>
        <w:t>4</w:t>
      </w:r>
      <w:r w:rsidRPr="00E90874">
        <w:rPr>
          <w:rFonts w:ascii="Times New Roman" w:hAnsi="Times New Roman" w:cs="Times New Roman"/>
          <w:color w:val="000000" w:themeColor="text1"/>
          <w:sz w:val="24"/>
          <w:szCs w:val="24"/>
        </w:rPr>
        <w:t>H</w:t>
      </w:r>
      <w:r w:rsidRPr="00E90874">
        <w:rPr>
          <w:rFonts w:ascii="Times New Roman" w:hAnsi="Times New Roman" w:cs="Times New Roman"/>
          <w:color w:val="000000" w:themeColor="text1"/>
          <w:sz w:val="24"/>
          <w:szCs w:val="24"/>
          <w:vertAlign w:val="subscript"/>
        </w:rPr>
        <w:t>8</w:t>
      </w:r>
      <w:r w:rsidRPr="00E90874">
        <w:rPr>
          <w:rFonts w:ascii="Times New Roman" w:hAnsi="Times New Roman" w:cs="Times New Roman"/>
          <w:color w:val="000000" w:themeColor="text1"/>
          <w:sz w:val="24"/>
          <w:szCs w:val="24"/>
        </w:rPr>
        <w:t>O</w:t>
      </w:r>
      <w:r w:rsidRPr="00E90874">
        <w:rPr>
          <w:rFonts w:ascii="Times New Roman" w:hAnsi="Times New Roman" w:cs="Times New Roman"/>
          <w:color w:val="000000" w:themeColor="text1"/>
          <w:sz w:val="24"/>
          <w:szCs w:val="24"/>
          <w:vertAlign w:val="subscript"/>
        </w:rPr>
        <w:t>2</w:t>
      </w:r>
    </w:p>
    <w:p w:rsidR="00E24643" w:rsidRPr="00E90874" w:rsidRDefault="00E24643"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17. Как можно осуществить реакции:</w:t>
      </w:r>
    </w:p>
    <w:p w:rsidR="00E24643" w:rsidRPr="00E90874" w:rsidRDefault="00E908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noProof/>
          <w:color w:val="000000" w:themeColor="text1"/>
          <w:sz w:val="24"/>
          <w:szCs w:val="24"/>
        </w:rPr>
        <w:pict>
          <v:shape id="_x0000_s1108" type="#_x0000_t32" style="position:absolute;left:0;text-align:left;margin-left:242.7pt;margin-top:8.1pt;width:40.5pt;height:0;z-index:251699200" o:connectortype="straight">
            <v:stroke endarrow="block"/>
          </v:shape>
        </w:pict>
      </w:r>
      <w:r w:rsidRPr="00E90874">
        <w:rPr>
          <w:rFonts w:ascii="Times New Roman" w:hAnsi="Times New Roman" w:cs="Times New Roman"/>
          <w:noProof/>
          <w:color w:val="000000" w:themeColor="text1"/>
          <w:sz w:val="24"/>
          <w:szCs w:val="24"/>
        </w:rPr>
        <w:pict>
          <v:shape id="_x0000_s1107" type="#_x0000_t32" style="position:absolute;left:0;text-align:left;margin-left:108.45pt;margin-top:8.1pt;width:39pt;height:0;z-index:251698176" o:connectortype="straight">
            <v:stroke endarrow="block"/>
          </v:shape>
        </w:pict>
      </w:r>
      <w:r w:rsidR="00E24643" w:rsidRPr="00E90874">
        <w:rPr>
          <w:rFonts w:ascii="Times New Roman" w:hAnsi="Times New Roman" w:cs="Times New Roman"/>
          <w:color w:val="000000" w:themeColor="text1"/>
          <w:sz w:val="24"/>
          <w:szCs w:val="24"/>
        </w:rPr>
        <w:t xml:space="preserve">ацетат натрия                уксусная кислота               хлоруксусная кислота </w:t>
      </w:r>
    </w:p>
    <w:p w:rsidR="00E24643" w:rsidRPr="00E90874" w:rsidRDefault="00E24643"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Напишите уравнения реакций.</w:t>
      </w:r>
    </w:p>
    <w:p w:rsidR="00E24643" w:rsidRPr="00E90874" w:rsidRDefault="00E24643"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 xml:space="preserve">18.Газообразные продукты горения </w:t>
      </w:r>
      <w:proofErr w:type="spellStart"/>
      <w:r w:rsidRPr="00E90874">
        <w:rPr>
          <w:rFonts w:ascii="Times New Roman" w:hAnsi="Times New Roman" w:cs="Times New Roman"/>
          <w:color w:val="000000" w:themeColor="text1"/>
          <w:sz w:val="24"/>
          <w:szCs w:val="24"/>
        </w:rPr>
        <w:t>этиламина</w:t>
      </w:r>
      <w:proofErr w:type="spellEnd"/>
      <w:r w:rsidRPr="00E90874">
        <w:rPr>
          <w:rFonts w:ascii="Times New Roman" w:hAnsi="Times New Roman" w:cs="Times New Roman"/>
          <w:color w:val="000000" w:themeColor="text1"/>
          <w:sz w:val="24"/>
          <w:szCs w:val="24"/>
        </w:rPr>
        <w:t xml:space="preserve"> заняли объем 5,6 л (н.у.). Вычислите массу сгоревшего </w:t>
      </w:r>
      <w:proofErr w:type="spellStart"/>
      <w:r w:rsidRPr="00E90874">
        <w:rPr>
          <w:rFonts w:ascii="Times New Roman" w:hAnsi="Times New Roman" w:cs="Times New Roman"/>
          <w:color w:val="000000" w:themeColor="text1"/>
          <w:sz w:val="24"/>
          <w:szCs w:val="24"/>
        </w:rPr>
        <w:t>этиламина</w:t>
      </w:r>
      <w:proofErr w:type="spellEnd"/>
      <w:r w:rsidRPr="00E90874">
        <w:rPr>
          <w:rFonts w:ascii="Times New Roman" w:hAnsi="Times New Roman" w:cs="Times New Roman"/>
          <w:color w:val="000000" w:themeColor="text1"/>
          <w:sz w:val="24"/>
          <w:szCs w:val="24"/>
        </w:rPr>
        <w:t xml:space="preserve">. </w:t>
      </w:r>
    </w:p>
    <w:p w:rsidR="00E24643" w:rsidRPr="00E90874" w:rsidRDefault="00E24643"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19.Какой объем 10%-</w:t>
      </w:r>
      <w:proofErr w:type="spellStart"/>
      <w:r w:rsidRPr="00E90874">
        <w:rPr>
          <w:rFonts w:ascii="Times New Roman" w:hAnsi="Times New Roman" w:cs="Times New Roman"/>
          <w:color w:val="000000" w:themeColor="text1"/>
          <w:sz w:val="24"/>
          <w:szCs w:val="24"/>
        </w:rPr>
        <w:t>го</w:t>
      </w:r>
      <w:proofErr w:type="spellEnd"/>
      <w:r w:rsidRPr="00E90874">
        <w:rPr>
          <w:rFonts w:ascii="Times New Roman" w:hAnsi="Times New Roman" w:cs="Times New Roman"/>
          <w:color w:val="000000" w:themeColor="text1"/>
          <w:sz w:val="24"/>
          <w:szCs w:val="24"/>
        </w:rPr>
        <w:t xml:space="preserve"> раствора гидроксида натрия (плотность 1,1 г/мл) может прореагировать с глицином, полученным из 32 г карбида кальция?</w:t>
      </w:r>
    </w:p>
    <w:p w:rsidR="00E24643" w:rsidRPr="00E90874" w:rsidRDefault="00E24643"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color w:val="000000" w:themeColor="text1"/>
          <w:sz w:val="24"/>
          <w:szCs w:val="24"/>
        </w:rPr>
        <w:t>20.</w:t>
      </w:r>
      <w:r w:rsidRPr="00E90874">
        <w:rPr>
          <w:rFonts w:ascii="Times New Roman" w:hAnsi="Times New Roman" w:cs="Times New Roman"/>
          <w:sz w:val="24"/>
          <w:szCs w:val="24"/>
        </w:rPr>
        <w:t xml:space="preserve"> Напишите </w:t>
      </w:r>
      <w:proofErr w:type="spellStart"/>
      <w:r w:rsidRPr="00E90874">
        <w:rPr>
          <w:rFonts w:ascii="Times New Roman" w:hAnsi="Times New Roman" w:cs="Times New Roman"/>
          <w:sz w:val="24"/>
          <w:szCs w:val="24"/>
        </w:rPr>
        <w:t>гексана</w:t>
      </w:r>
      <w:proofErr w:type="spellEnd"/>
      <w:r w:rsidRPr="00E90874">
        <w:rPr>
          <w:rFonts w:ascii="Times New Roman" w:hAnsi="Times New Roman" w:cs="Times New Roman"/>
          <w:sz w:val="24"/>
          <w:szCs w:val="24"/>
        </w:rPr>
        <w:t xml:space="preserve"> С</w:t>
      </w:r>
      <w:r w:rsidRPr="00E90874">
        <w:rPr>
          <w:rFonts w:ascii="Times New Roman" w:hAnsi="Times New Roman" w:cs="Times New Roman"/>
          <w:sz w:val="24"/>
          <w:szCs w:val="24"/>
          <w:vertAlign w:val="subscript"/>
        </w:rPr>
        <w:t>6</w:t>
      </w:r>
      <w:r w:rsidRPr="00E90874">
        <w:rPr>
          <w:rFonts w:ascii="Times New Roman" w:hAnsi="Times New Roman" w:cs="Times New Roman"/>
          <w:sz w:val="24"/>
          <w:szCs w:val="24"/>
        </w:rPr>
        <w:t>Н</w:t>
      </w:r>
      <w:r w:rsidRPr="00E90874">
        <w:rPr>
          <w:rFonts w:ascii="Times New Roman" w:hAnsi="Times New Roman" w:cs="Times New Roman"/>
          <w:sz w:val="24"/>
          <w:szCs w:val="24"/>
          <w:vertAlign w:val="subscript"/>
        </w:rPr>
        <w:t>14</w:t>
      </w:r>
      <w:r w:rsidRPr="00E90874">
        <w:rPr>
          <w:rFonts w:ascii="Times New Roman" w:hAnsi="Times New Roman" w:cs="Times New Roman"/>
          <w:sz w:val="24"/>
          <w:szCs w:val="24"/>
        </w:rPr>
        <w:t>.</w:t>
      </w:r>
    </w:p>
    <w:p w:rsidR="00E24643" w:rsidRPr="00E90874" w:rsidRDefault="00E24643"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21.Ацетальдегид</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ацетат калия</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 </w:t>
      </w:r>
      <w:proofErr w:type="spellStart"/>
      <w:r w:rsidRPr="00E90874">
        <w:rPr>
          <w:rFonts w:ascii="Times New Roman" w:hAnsi="Times New Roman" w:cs="Times New Roman"/>
          <w:color w:val="000000" w:themeColor="text1"/>
          <w:sz w:val="24"/>
          <w:szCs w:val="24"/>
        </w:rPr>
        <w:t>этановая</w:t>
      </w:r>
      <w:proofErr w:type="spellEnd"/>
      <w:r w:rsidRPr="00E90874">
        <w:rPr>
          <w:rFonts w:ascii="Times New Roman" w:hAnsi="Times New Roman" w:cs="Times New Roman"/>
          <w:color w:val="000000" w:themeColor="text1"/>
          <w:sz w:val="24"/>
          <w:szCs w:val="24"/>
        </w:rPr>
        <w:t xml:space="preserve"> кислота</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этилацетат</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ацетат кальция</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ацетон</w:t>
      </w:r>
    </w:p>
    <w:p w:rsidR="00E24643" w:rsidRPr="00E90874" w:rsidRDefault="00E24643" w:rsidP="00E90874">
      <w:pPr>
        <w:spacing w:after="0"/>
        <w:ind w:firstLine="709"/>
        <w:contextualSpacing/>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 xml:space="preserve">22. Напишите </w:t>
      </w:r>
      <w:proofErr w:type="gramStart"/>
      <w:r w:rsidRPr="00E90874">
        <w:rPr>
          <w:rFonts w:ascii="Times New Roman" w:hAnsi="Times New Roman" w:cs="Times New Roman"/>
          <w:color w:val="000000" w:themeColor="text1"/>
          <w:sz w:val="24"/>
          <w:szCs w:val="24"/>
        </w:rPr>
        <w:t>изомеры  углеводорода</w:t>
      </w:r>
      <w:proofErr w:type="gramEnd"/>
      <w:r w:rsidRPr="00E90874">
        <w:rPr>
          <w:rFonts w:ascii="Times New Roman" w:hAnsi="Times New Roman" w:cs="Times New Roman"/>
          <w:color w:val="000000" w:themeColor="text1"/>
          <w:sz w:val="24"/>
          <w:szCs w:val="24"/>
        </w:rPr>
        <w:t xml:space="preserve"> с формулой C</w:t>
      </w:r>
      <w:r w:rsidRPr="00E90874">
        <w:rPr>
          <w:rFonts w:ascii="Times New Roman" w:hAnsi="Times New Roman" w:cs="Times New Roman"/>
          <w:color w:val="000000" w:themeColor="text1"/>
          <w:sz w:val="24"/>
          <w:szCs w:val="24"/>
          <w:vertAlign w:val="subscript"/>
        </w:rPr>
        <w:t>7</w:t>
      </w:r>
      <w:r w:rsidRPr="00E90874">
        <w:rPr>
          <w:rFonts w:ascii="Times New Roman" w:hAnsi="Times New Roman" w:cs="Times New Roman"/>
          <w:color w:val="000000" w:themeColor="text1"/>
          <w:sz w:val="24"/>
          <w:szCs w:val="24"/>
        </w:rPr>
        <w:t>H</w:t>
      </w:r>
      <w:r w:rsidRPr="00E90874">
        <w:rPr>
          <w:rFonts w:ascii="Times New Roman" w:hAnsi="Times New Roman" w:cs="Times New Roman"/>
          <w:color w:val="000000" w:themeColor="text1"/>
          <w:sz w:val="24"/>
          <w:szCs w:val="24"/>
          <w:vertAlign w:val="subscript"/>
        </w:rPr>
        <w:t>12</w:t>
      </w:r>
      <w:r w:rsidRPr="00E90874">
        <w:rPr>
          <w:rFonts w:ascii="Times New Roman" w:hAnsi="Times New Roman" w:cs="Times New Roman"/>
          <w:color w:val="000000" w:themeColor="text1"/>
          <w:sz w:val="24"/>
          <w:szCs w:val="24"/>
        </w:rPr>
        <w:t>:</w:t>
      </w:r>
    </w:p>
    <w:p w:rsidR="00E24643" w:rsidRPr="00E90874" w:rsidRDefault="00E24643" w:rsidP="00E90874">
      <w:pPr>
        <w:shd w:val="clear" w:color="auto" w:fill="FFFFFF" w:themeFill="background1"/>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sz w:val="24"/>
          <w:szCs w:val="24"/>
        </w:rPr>
        <w:t xml:space="preserve">23. </w:t>
      </w:r>
      <w:r w:rsidRPr="00E90874">
        <w:rPr>
          <w:rFonts w:ascii="Times New Roman" w:hAnsi="Times New Roman" w:cs="Times New Roman"/>
          <w:color w:val="000000" w:themeColor="text1"/>
          <w:sz w:val="24"/>
          <w:szCs w:val="24"/>
        </w:rPr>
        <w:t xml:space="preserve">Напишите изомеры </w:t>
      </w:r>
      <w:proofErr w:type="spellStart"/>
      <w:r w:rsidRPr="00E90874">
        <w:rPr>
          <w:rFonts w:ascii="Times New Roman" w:hAnsi="Times New Roman" w:cs="Times New Roman"/>
          <w:color w:val="000000" w:themeColor="text1"/>
          <w:sz w:val="24"/>
          <w:szCs w:val="24"/>
        </w:rPr>
        <w:t>гексана</w:t>
      </w:r>
      <w:proofErr w:type="spellEnd"/>
      <w:r w:rsidRPr="00E90874">
        <w:rPr>
          <w:rFonts w:ascii="Times New Roman" w:hAnsi="Times New Roman" w:cs="Times New Roman"/>
          <w:color w:val="000000" w:themeColor="text1"/>
          <w:sz w:val="24"/>
          <w:szCs w:val="24"/>
        </w:rPr>
        <w:t>.</w:t>
      </w:r>
    </w:p>
    <w:p w:rsidR="00E24643" w:rsidRPr="00E90874" w:rsidRDefault="00E24643" w:rsidP="00E90874">
      <w:pPr>
        <w:shd w:val="clear" w:color="auto" w:fill="FFFFFF" w:themeFill="background1"/>
        <w:spacing w:after="0"/>
        <w:ind w:firstLine="709"/>
        <w:contextualSpacing/>
        <w:rPr>
          <w:rFonts w:ascii="Times New Roman" w:hAnsi="Times New Roman" w:cs="Times New Roman"/>
          <w:color w:val="2D3640"/>
          <w:sz w:val="24"/>
          <w:szCs w:val="24"/>
        </w:rPr>
      </w:pPr>
      <w:r w:rsidRPr="00E90874">
        <w:rPr>
          <w:rFonts w:ascii="Times New Roman" w:hAnsi="Times New Roman" w:cs="Times New Roman"/>
          <w:color w:val="000000" w:themeColor="text1"/>
          <w:sz w:val="24"/>
          <w:szCs w:val="24"/>
        </w:rPr>
        <w:lastRenderedPageBreak/>
        <w:t xml:space="preserve">24.  </w:t>
      </w:r>
      <w:r w:rsidRPr="00E90874">
        <w:rPr>
          <w:rFonts w:ascii="Times New Roman" w:hAnsi="Times New Roman" w:cs="Times New Roman"/>
          <w:color w:val="000000" w:themeColor="text1"/>
          <w:kern w:val="36"/>
          <w:sz w:val="24"/>
          <w:szCs w:val="24"/>
        </w:rPr>
        <w:t xml:space="preserve">Какую массу 2-метилбутадиена-1,3 можно получить из 180т 2-метилбутана, если </w:t>
      </w:r>
      <w:r w:rsidRPr="00E90874">
        <w:rPr>
          <w:rFonts w:ascii="Times New Roman" w:hAnsi="Times New Roman" w:cs="Times New Roman"/>
          <w:color w:val="000000"/>
          <w:sz w:val="24"/>
          <w:szCs w:val="24"/>
          <w:shd w:val="clear" w:color="auto" w:fill="FFFFFF"/>
        </w:rPr>
        <w:t>массовая доля выхода продукта реакции составляет 0,89 от теоретического?</w:t>
      </w:r>
    </w:p>
    <w:p w:rsidR="00E24643" w:rsidRPr="00E90874" w:rsidRDefault="00E24643" w:rsidP="00E90874">
      <w:pPr>
        <w:shd w:val="clear" w:color="auto" w:fill="FFFFFF"/>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shd w:val="clear" w:color="auto" w:fill="FFFFFF"/>
        </w:rPr>
        <w:t xml:space="preserve">25.  </w:t>
      </w:r>
      <w:r w:rsidRPr="00E90874">
        <w:rPr>
          <w:rFonts w:ascii="Times New Roman" w:hAnsi="Times New Roman" w:cs="Times New Roman"/>
          <w:color w:val="000000" w:themeColor="text1"/>
          <w:sz w:val="24"/>
          <w:szCs w:val="24"/>
        </w:rPr>
        <w:t>Массовая доля углерода в углеводороде равна 0,8889. Его плотность по воздуху равна 1,862. Найдите молекулярную формулу этого углеводорода, напишите формулы и названия возможных его изомеров.</w:t>
      </w:r>
    </w:p>
    <w:p w:rsidR="00E24643" w:rsidRPr="00E90874" w:rsidRDefault="00E24643" w:rsidP="00E90874">
      <w:pPr>
        <w:shd w:val="clear" w:color="auto" w:fill="FFFFFF"/>
        <w:spacing w:after="0"/>
        <w:ind w:firstLine="709"/>
        <w:contextualSpacing/>
        <w:rPr>
          <w:rFonts w:ascii="Times New Roman" w:hAnsi="Times New Roman" w:cs="Times New Roman"/>
          <w:bCs/>
          <w:color w:val="000000" w:themeColor="text1"/>
          <w:sz w:val="24"/>
          <w:szCs w:val="24"/>
        </w:rPr>
      </w:pPr>
      <w:r w:rsidRPr="00E90874">
        <w:rPr>
          <w:rFonts w:ascii="Times New Roman" w:hAnsi="Times New Roman" w:cs="Times New Roman"/>
          <w:color w:val="000000" w:themeColor="text1"/>
          <w:sz w:val="24"/>
          <w:szCs w:val="24"/>
        </w:rPr>
        <w:t>26.</w:t>
      </w:r>
      <w:r w:rsidRPr="00E90874">
        <w:rPr>
          <w:rFonts w:ascii="Times New Roman" w:hAnsi="Times New Roman" w:cs="Times New Roman"/>
          <w:bCs/>
          <w:color w:val="000000" w:themeColor="text1"/>
          <w:sz w:val="24"/>
          <w:szCs w:val="24"/>
        </w:rPr>
        <w:t xml:space="preserve"> Сколько по объему воздуха при нормальных условиях потребуется, чтобы сжечь 1 л бензола, плотность которого 0,88 г/см3?</w:t>
      </w:r>
    </w:p>
    <w:p w:rsidR="00E24643" w:rsidRPr="00E90874" w:rsidRDefault="00E24643" w:rsidP="00E90874">
      <w:pPr>
        <w:shd w:val="clear" w:color="auto" w:fill="FFFFFF"/>
        <w:spacing w:after="0"/>
        <w:ind w:firstLine="709"/>
        <w:contextualSpacing/>
        <w:rPr>
          <w:rFonts w:ascii="Times New Roman" w:hAnsi="Times New Roman" w:cs="Times New Roman"/>
          <w:bCs/>
          <w:color w:val="000000" w:themeColor="text1"/>
          <w:sz w:val="24"/>
          <w:szCs w:val="24"/>
        </w:rPr>
      </w:pPr>
      <w:r w:rsidRPr="00E90874">
        <w:rPr>
          <w:rFonts w:ascii="Times New Roman" w:hAnsi="Times New Roman" w:cs="Times New Roman"/>
          <w:color w:val="000000" w:themeColor="text1"/>
          <w:sz w:val="24"/>
          <w:szCs w:val="24"/>
        </w:rPr>
        <w:t>27.</w:t>
      </w:r>
      <w:r w:rsidRPr="00E90874">
        <w:rPr>
          <w:rFonts w:ascii="Times New Roman" w:hAnsi="Times New Roman" w:cs="Times New Roman"/>
          <w:bCs/>
          <w:color w:val="000000" w:themeColor="text1"/>
          <w:sz w:val="24"/>
          <w:szCs w:val="24"/>
        </w:rPr>
        <w:t xml:space="preserve"> Какой объем кислорода и воздуха потребуется для сжигания 67,2 м3 бутана?</w:t>
      </w:r>
    </w:p>
    <w:p w:rsidR="00E24643" w:rsidRPr="00E90874" w:rsidRDefault="00E24643" w:rsidP="00E90874">
      <w:pPr>
        <w:spacing w:after="0"/>
        <w:ind w:firstLine="709"/>
        <w:contextualSpacing/>
        <w:rPr>
          <w:rFonts w:ascii="Times New Roman" w:hAnsi="Times New Roman" w:cs="Times New Roman"/>
          <w:color w:val="333333"/>
          <w:sz w:val="24"/>
          <w:szCs w:val="24"/>
          <w:shd w:val="clear" w:color="auto" w:fill="F8F8F8"/>
        </w:rPr>
      </w:pPr>
      <w:r w:rsidRPr="00E90874">
        <w:rPr>
          <w:rFonts w:ascii="Times New Roman" w:hAnsi="Times New Roman" w:cs="Times New Roman"/>
          <w:color w:val="000000" w:themeColor="text1"/>
          <w:sz w:val="24"/>
          <w:szCs w:val="24"/>
        </w:rPr>
        <w:t>28. В</w:t>
      </w:r>
      <w:r w:rsidRPr="00E90874">
        <w:rPr>
          <w:rFonts w:ascii="Times New Roman" w:hAnsi="Times New Roman" w:cs="Times New Roman"/>
          <w:color w:val="333333"/>
          <w:sz w:val="24"/>
          <w:szCs w:val="24"/>
          <w:shd w:val="clear" w:color="auto" w:fill="F8F8F8"/>
        </w:rPr>
        <w:t>ычислите, сколько хлора в литрах и в граммах потребуется, чтобы получить 202 г хлорметана.</w:t>
      </w:r>
    </w:p>
    <w:p w:rsidR="00E24643" w:rsidRPr="00E90874" w:rsidRDefault="00E24643" w:rsidP="00E90874">
      <w:pPr>
        <w:spacing w:after="0"/>
        <w:ind w:firstLine="709"/>
        <w:contextualSpacing/>
        <w:rPr>
          <w:rFonts w:ascii="Times New Roman" w:hAnsi="Times New Roman" w:cs="Times New Roman"/>
          <w:bCs/>
          <w:color w:val="333333"/>
          <w:sz w:val="24"/>
          <w:szCs w:val="24"/>
        </w:rPr>
      </w:pPr>
      <w:r w:rsidRPr="00E90874">
        <w:rPr>
          <w:rFonts w:ascii="Times New Roman" w:hAnsi="Times New Roman" w:cs="Times New Roman"/>
          <w:color w:val="000000" w:themeColor="text1"/>
          <w:sz w:val="24"/>
          <w:szCs w:val="24"/>
        </w:rPr>
        <w:t>29.</w:t>
      </w:r>
      <w:r w:rsidRPr="00E90874">
        <w:rPr>
          <w:rFonts w:ascii="Times New Roman" w:hAnsi="Times New Roman" w:cs="Times New Roman"/>
          <w:bCs/>
          <w:color w:val="333333"/>
          <w:sz w:val="24"/>
          <w:szCs w:val="24"/>
        </w:rPr>
        <w:t xml:space="preserve"> Вычислите, какой объем (в л) оксида углерода (IV) образуется при окислении 0,25 моль сахарозы (н.у.).</w:t>
      </w:r>
    </w:p>
    <w:p w:rsidR="00E24643" w:rsidRPr="00E90874" w:rsidRDefault="00E24643" w:rsidP="00E90874">
      <w:pPr>
        <w:spacing w:after="0"/>
        <w:ind w:firstLine="709"/>
        <w:contextualSpacing/>
        <w:rPr>
          <w:rFonts w:ascii="Times New Roman" w:hAnsi="Times New Roman" w:cs="Times New Roman"/>
          <w:color w:val="333333"/>
          <w:sz w:val="24"/>
          <w:szCs w:val="24"/>
        </w:rPr>
      </w:pPr>
      <w:r w:rsidRPr="00E90874">
        <w:rPr>
          <w:rFonts w:ascii="Times New Roman" w:hAnsi="Times New Roman" w:cs="Times New Roman"/>
          <w:color w:val="000000" w:themeColor="text1"/>
          <w:sz w:val="24"/>
          <w:szCs w:val="24"/>
        </w:rPr>
        <w:t>30.</w:t>
      </w:r>
      <w:r w:rsidRPr="00E90874">
        <w:rPr>
          <w:rFonts w:ascii="Times New Roman" w:hAnsi="Times New Roman" w:cs="Times New Roman"/>
          <w:bCs/>
          <w:color w:val="333333"/>
          <w:sz w:val="24"/>
          <w:szCs w:val="24"/>
        </w:rPr>
        <w:t xml:space="preserve"> Сколько по объему воздуха необходимо, чтобы сжечь 1 кг гептана?</w:t>
      </w:r>
    </w:p>
    <w:p w:rsidR="00F26A74" w:rsidRPr="00E90874" w:rsidRDefault="00F26A74" w:rsidP="00E90874">
      <w:pPr>
        <w:spacing w:after="0"/>
        <w:contextualSpacing/>
        <w:rPr>
          <w:rFonts w:ascii="Times New Roman" w:hAnsi="Times New Roman" w:cs="Times New Roman"/>
          <w:sz w:val="24"/>
          <w:szCs w:val="24"/>
        </w:rPr>
      </w:pPr>
    </w:p>
    <w:p w:rsidR="00E24643" w:rsidRPr="00E90874" w:rsidRDefault="00E24643" w:rsidP="00E90874">
      <w:pPr>
        <w:spacing w:after="0"/>
        <w:contextualSpacing/>
        <w:rPr>
          <w:rFonts w:ascii="Times New Roman" w:hAnsi="Times New Roman" w:cs="Times New Roman"/>
          <w:b/>
          <w:color w:val="000000" w:themeColor="text1"/>
          <w:sz w:val="24"/>
          <w:szCs w:val="24"/>
        </w:rPr>
      </w:pPr>
      <w:r w:rsidRPr="00E90874">
        <w:rPr>
          <w:rFonts w:ascii="Times New Roman" w:hAnsi="Times New Roman" w:cs="Times New Roman"/>
          <w:b/>
          <w:color w:val="000000" w:themeColor="text1"/>
          <w:sz w:val="24"/>
          <w:szCs w:val="24"/>
        </w:rPr>
        <w:br w:type="page"/>
      </w:r>
    </w:p>
    <w:p w:rsidR="000F3A13" w:rsidRPr="00E90874" w:rsidRDefault="000F3A13" w:rsidP="00E90874">
      <w:pPr>
        <w:spacing w:after="0"/>
        <w:ind w:firstLine="709"/>
        <w:contextualSpacing/>
        <w:jc w:val="center"/>
        <w:rPr>
          <w:rFonts w:ascii="Times New Roman" w:hAnsi="Times New Roman" w:cs="Times New Roman"/>
          <w:b/>
          <w:color w:val="000000" w:themeColor="text1"/>
          <w:sz w:val="24"/>
          <w:szCs w:val="24"/>
        </w:rPr>
      </w:pPr>
      <w:r w:rsidRPr="00E90874">
        <w:rPr>
          <w:rFonts w:ascii="Times New Roman" w:hAnsi="Times New Roman" w:cs="Times New Roman"/>
          <w:b/>
          <w:color w:val="000000" w:themeColor="text1"/>
          <w:sz w:val="24"/>
          <w:szCs w:val="24"/>
        </w:rPr>
        <w:lastRenderedPageBreak/>
        <w:t>Решение задач:</w:t>
      </w:r>
    </w:p>
    <w:p w:rsidR="004D43A2" w:rsidRPr="00E90874" w:rsidRDefault="004D43A2" w:rsidP="00E90874">
      <w:pPr>
        <w:spacing w:after="0"/>
        <w:ind w:firstLine="709"/>
        <w:contextualSpacing/>
        <w:rPr>
          <w:rFonts w:ascii="Times New Roman" w:hAnsi="Times New Roman" w:cs="Times New Roman"/>
          <w:b/>
          <w:color w:val="000000" w:themeColor="text1"/>
          <w:sz w:val="24"/>
          <w:szCs w:val="24"/>
        </w:rPr>
      </w:pPr>
    </w:p>
    <w:p w:rsidR="00F26A74" w:rsidRPr="00E90874" w:rsidRDefault="00F26A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b/>
          <w:color w:val="000000" w:themeColor="text1"/>
          <w:sz w:val="24"/>
          <w:szCs w:val="24"/>
        </w:rPr>
        <w:t>1.</w:t>
      </w:r>
      <w:r w:rsidRPr="00E90874">
        <w:rPr>
          <w:rFonts w:ascii="Times New Roman" w:hAnsi="Times New Roman" w:cs="Times New Roman"/>
          <w:color w:val="000000" w:themeColor="text1"/>
          <w:sz w:val="24"/>
          <w:szCs w:val="24"/>
        </w:rPr>
        <w:t xml:space="preserve">Определите молекулярную формулу </w:t>
      </w:r>
      <w:proofErr w:type="spellStart"/>
      <w:r w:rsidRPr="00E90874">
        <w:rPr>
          <w:rFonts w:ascii="Times New Roman" w:hAnsi="Times New Roman" w:cs="Times New Roman"/>
          <w:color w:val="000000" w:themeColor="text1"/>
          <w:sz w:val="24"/>
          <w:szCs w:val="24"/>
        </w:rPr>
        <w:t>алкана</w:t>
      </w:r>
      <w:proofErr w:type="spellEnd"/>
      <w:r w:rsidRPr="00E90874">
        <w:rPr>
          <w:rFonts w:ascii="Times New Roman" w:hAnsi="Times New Roman" w:cs="Times New Roman"/>
          <w:color w:val="000000" w:themeColor="text1"/>
          <w:sz w:val="24"/>
          <w:szCs w:val="24"/>
        </w:rPr>
        <w:t xml:space="preserve">, массовая доля водорода, в котором равно 16, 67%. </w:t>
      </w:r>
    </w:p>
    <w:p w:rsidR="00F26A74" w:rsidRPr="00E90874" w:rsidRDefault="00F26A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 xml:space="preserve">Решение: Возьмем образец </w:t>
      </w:r>
      <w:proofErr w:type="spellStart"/>
      <w:r w:rsidRPr="00E90874">
        <w:rPr>
          <w:rFonts w:ascii="Times New Roman" w:hAnsi="Times New Roman" w:cs="Times New Roman"/>
          <w:color w:val="000000" w:themeColor="text1"/>
          <w:sz w:val="24"/>
          <w:szCs w:val="24"/>
        </w:rPr>
        <w:t>алкана</w:t>
      </w:r>
      <w:proofErr w:type="spellEnd"/>
      <w:r w:rsidRPr="00E90874">
        <w:rPr>
          <w:rFonts w:ascii="Times New Roman" w:hAnsi="Times New Roman" w:cs="Times New Roman"/>
          <w:color w:val="000000" w:themeColor="text1"/>
          <w:sz w:val="24"/>
          <w:szCs w:val="24"/>
        </w:rPr>
        <w:t xml:space="preserve"> массой 100 г и найдем мольное отношение водорода и углерода:</w:t>
      </w:r>
    </w:p>
    <w:p w:rsidR="00F26A74" w:rsidRPr="00E90874" w:rsidRDefault="00F26A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n(H</w:t>
      </w:r>
      <w:proofErr w:type="gramStart"/>
      <w:r w:rsidRPr="00E90874">
        <w:rPr>
          <w:rFonts w:ascii="Times New Roman" w:hAnsi="Times New Roman" w:cs="Times New Roman"/>
          <w:color w:val="000000" w:themeColor="text1"/>
          <w:sz w:val="24"/>
          <w:szCs w:val="24"/>
        </w:rPr>
        <w:t>) :</w:t>
      </w:r>
      <w:proofErr w:type="gramEnd"/>
      <w:r w:rsidRPr="00E90874">
        <w:rPr>
          <w:rFonts w:ascii="Times New Roman" w:hAnsi="Times New Roman" w:cs="Times New Roman"/>
          <w:color w:val="000000" w:themeColor="text1"/>
          <w:sz w:val="24"/>
          <w:szCs w:val="24"/>
        </w:rPr>
        <w:t xml:space="preserve"> n(C) = (16,67/1) : (83,33/12) = 2,4 = 12 : 5</w:t>
      </w:r>
    </w:p>
    <w:p w:rsidR="004D43A2" w:rsidRPr="00E90874" w:rsidRDefault="00F26A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Простейшая формула углеводорода - С</w:t>
      </w:r>
      <w:r w:rsidRPr="00E90874">
        <w:rPr>
          <w:rFonts w:ascii="Times New Roman" w:hAnsi="Times New Roman" w:cs="Times New Roman"/>
          <w:color w:val="000000" w:themeColor="text1"/>
          <w:sz w:val="24"/>
          <w:szCs w:val="24"/>
          <w:vertAlign w:val="subscript"/>
        </w:rPr>
        <w:t>5</w:t>
      </w:r>
      <w:r w:rsidRPr="00E90874">
        <w:rPr>
          <w:rFonts w:ascii="Times New Roman" w:hAnsi="Times New Roman" w:cs="Times New Roman"/>
          <w:color w:val="000000" w:themeColor="text1"/>
          <w:sz w:val="24"/>
          <w:szCs w:val="24"/>
        </w:rPr>
        <w:t>H</w:t>
      </w:r>
      <w:r w:rsidRPr="00E90874">
        <w:rPr>
          <w:rFonts w:ascii="Times New Roman" w:hAnsi="Times New Roman" w:cs="Times New Roman"/>
          <w:color w:val="000000" w:themeColor="text1"/>
          <w:sz w:val="24"/>
          <w:szCs w:val="24"/>
          <w:vertAlign w:val="subscript"/>
        </w:rPr>
        <w:t>12</w:t>
      </w:r>
      <w:r w:rsidRPr="00E90874">
        <w:rPr>
          <w:rFonts w:ascii="Times New Roman" w:hAnsi="Times New Roman" w:cs="Times New Roman"/>
          <w:color w:val="000000" w:themeColor="text1"/>
          <w:sz w:val="24"/>
          <w:szCs w:val="24"/>
        </w:rPr>
        <w:t xml:space="preserve">. </w:t>
      </w:r>
      <w:proofErr w:type="gramStart"/>
      <w:r w:rsidRPr="00E90874">
        <w:rPr>
          <w:rFonts w:ascii="Times New Roman" w:hAnsi="Times New Roman" w:cs="Times New Roman"/>
          <w:color w:val="000000" w:themeColor="text1"/>
          <w:sz w:val="24"/>
          <w:szCs w:val="24"/>
        </w:rPr>
        <w:t>Т.к</w:t>
      </w:r>
      <w:proofErr w:type="gramEnd"/>
      <w:r w:rsidRPr="00E90874">
        <w:rPr>
          <w:rFonts w:ascii="Times New Roman" w:hAnsi="Times New Roman" w:cs="Times New Roman"/>
          <w:color w:val="000000" w:themeColor="text1"/>
          <w:sz w:val="24"/>
          <w:szCs w:val="24"/>
        </w:rPr>
        <w:t xml:space="preserve"> она соответствует ряду С</w:t>
      </w:r>
      <w:r w:rsidRPr="00E90874">
        <w:rPr>
          <w:rFonts w:ascii="Times New Roman" w:hAnsi="Times New Roman" w:cs="Times New Roman"/>
          <w:color w:val="000000" w:themeColor="text1"/>
          <w:sz w:val="24"/>
          <w:szCs w:val="24"/>
          <w:vertAlign w:val="subscript"/>
        </w:rPr>
        <w:t>n</w:t>
      </w:r>
      <w:r w:rsidRPr="00E90874">
        <w:rPr>
          <w:rFonts w:ascii="Times New Roman" w:hAnsi="Times New Roman" w:cs="Times New Roman"/>
          <w:color w:val="000000" w:themeColor="text1"/>
          <w:sz w:val="24"/>
          <w:szCs w:val="24"/>
        </w:rPr>
        <w:t>H</w:t>
      </w:r>
      <w:r w:rsidRPr="00E90874">
        <w:rPr>
          <w:rFonts w:ascii="Times New Roman" w:hAnsi="Times New Roman" w:cs="Times New Roman"/>
          <w:color w:val="000000" w:themeColor="text1"/>
          <w:sz w:val="24"/>
          <w:szCs w:val="24"/>
          <w:vertAlign w:val="subscript"/>
        </w:rPr>
        <w:t>2n</w:t>
      </w:r>
      <w:r w:rsidRPr="00E90874">
        <w:rPr>
          <w:rFonts w:ascii="Times New Roman" w:hAnsi="Times New Roman" w:cs="Times New Roman"/>
          <w:color w:val="000000" w:themeColor="text1"/>
          <w:sz w:val="24"/>
          <w:szCs w:val="24"/>
        </w:rPr>
        <w:t xml:space="preserve">, то является истинной формулой </w:t>
      </w:r>
      <w:proofErr w:type="spellStart"/>
      <w:r w:rsidRPr="00E90874">
        <w:rPr>
          <w:rFonts w:ascii="Times New Roman" w:hAnsi="Times New Roman" w:cs="Times New Roman"/>
          <w:color w:val="000000" w:themeColor="text1"/>
          <w:sz w:val="24"/>
          <w:szCs w:val="24"/>
        </w:rPr>
        <w:t>алкана</w:t>
      </w:r>
      <w:proofErr w:type="spellEnd"/>
      <w:r w:rsidRPr="00E90874">
        <w:rPr>
          <w:rFonts w:ascii="Times New Roman" w:hAnsi="Times New Roman" w:cs="Times New Roman"/>
          <w:color w:val="000000" w:themeColor="text1"/>
          <w:sz w:val="24"/>
          <w:szCs w:val="24"/>
        </w:rPr>
        <w:t>.</w:t>
      </w:r>
    </w:p>
    <w:p w:rsidR="004D43A2" w:rsidRPr="00E90874" w:rsidRDefault="004D43A2" w:rsidP="00E90874">
      <w:pPr>
        <w:spacing w:after="0"/>
        <w:ind w:firstLine="709"/>
        <w:contextualSpacing/>
        <w:rPr>
          <w:rFonts w:ascii="Times New Roman" w:hAnsi="Times New Roman" w:cs="Times New Roman"/>
          <w:color w:val="000000" w:themeColor="text1"/>
          <w:sz w:val="24"/>
          <w:szCs w:val="24"/>
        </w:rPr>
      </w:pPr>
    </w:p>
    <w:p w:rsidR="00F26A74" w:rsidRPr="00E90874" w:rsidRDefault="00F26A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b/>
          <w:color w:val="000000" w:themeColor="text1"/>
          <w:sz w:val="24"/>
          <w:szCs w:val="24"/>
        </w:rPr>
        <w:t>2.</w:t>
      </w:r>
      <w:r w:rsidRPr="00E90874">
        <w:rPr>
          <w:rFonts w:ascii="Times New Roman" w:hAnsi="Times New Roman" w:cs="Times New Roman"/>
          <w:color w:val="000000" w:themeColor="text1"/>
          <w:sz w:val="24"/>
          <w:szCs w:val="24"/>
        </w:rPr>
        <w:t xml:space="preserve">Определите молекулярную формулу </w:t>
      </w:r>
      <w:proofErr w:type="spellStart"/>
      <w:r w:rsidRPr="00E90874">
        <w:rPr>
          <w:rFonts w:ascii="Times New Roman" w:hAnsi="Times New Roman" w:cs="Times New Roman"/>
          <w:color w:val="000000" w:themeColor="text1"/>
          <w:sz w:val="24"/>
          <w:szCs w:val="24"/>
        </w:rPr>
        <w:t>алкана</w:t>
      </w:r>
      <w:proofErr w:type="spellEnd"/>
      <w:r w:rsidRPr="00E90874">
        <w:rPr>
          <w:rFonts w:ascii="Times New Roman" w:hAnsi="Times New Roman" w:cs="Times New Roman"/>
          <w:color w:val="000000" w:themeColor="text1"/>
          <w:sz w:val="24"/>
          <w:szCs w:val="24"/>
        </w:rPr>
        <w:t>, если известно, что для сжигания 6 л этого вещества потребовалось 39 литров кислорода. Сколько литров углекислого газа при этом образовалось?</w:t>
      </w:r>
    </w:p>
    <w:p w:rsidR="00F26A74" w:rsidRPr="00E90874" w:rsidRDefault="00F26A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 xml:space="preserve">Решение: Запишем общее уравнение сгорания </w:t>
      </w:r>
      <w:proofErr w:type="spellStart"/>
      <w:r w:rsidRPr="00E90874">
        <w:rPr>
          <w:rFonts w:ascii="Times New Roman" w:hAnsi="Times New Roman" w:cs="Times New Roman"/>
          <w:color w:val="000000" w:themeColor="text1"/>
          <w:sz w:val="24"/>
          <w:szCs w:val="24"/>
        </w:rPr>
        <w:t>алканов</w:t>
      </w:r>
      <w:proofErr w:type="spellEnd"/>
      <w:r w:rsidRPr="00E90874">
        <w:rPr>
          <w:rFonts w:ascii="Times New Roman" w:hAnsi="Times New Roman" w:cs="Times New Roman"/>
          <w:color w:val="000000" w:themeColor="text1"/>
          <w:sz w:val="24"/>
          <w:szCs w:val="24"/>
        </w:rPr>
        <w:t xml:space="preserve"> С</w:t>
      </w:r>
      <w:r w:rsidRPr="00E90874">
        <w:rPr>
          <w:rFonts w:ascii="Times New Roman" w:hAnsi="Times New Roman" w:cs="Times New Roman"/>
          <w:color w:val="000000" w:themeColor="text1"/>
          <w:sz w:val="24"/>
          <w:szCs w:val="24"/>
          <w:vertAlign w:val="subscript"/>
        </w:rPr>
        <w:t>n</w:t>
      </w:r>
      <w:r w:rsidRPr="00E90874">
        <w:rPr>
          <w:rFonts w:ascii="Times New Roman" w:hAnsi="Times New Roman" w:cs="Times New Roman"/>
          <w:color w:val="000000" w:themeColor="text1"/>
          <w:sz w:val="24"/>
          <w:szCs w:val="24"/>
        </w:rPr>
        <w:t>H2</w:t>
      </w:r>
      <w:r w:rsidRPr="00E90874">
        <w:rPr>
          <w:rFonts w:ascii="Times New Roman" w:hAnsi="Times New Roman" w:cs="Times New Roman"/>
          <w:color w:val="000000" w:themeColor="text1"/>
          <w:sz w:val="24"/>
          <w:szCs w:val="24"/>
          <w:vertAlign w:val="subscript"/>
        </w:rPr>
        <w:t>n+2</w:t>
      </w:r>
      <w:r w:rsidRPr="00E90874">
        <w:rPr>
          <w:rFonts w:ascii="Times New Roman" w:hAnsi="Times New Roman" w:cs="Times New Roman"/>
          <w:color w:val="000000" w:themeColor="text1"/>
          <w:sz w:val="24"/>
          <w:szCs w:val="24"/>
        </w:rPr>
        <w:t>:</w:t>
      </w:r>
    </w:p>
    <w:p w:rsidR="00F26A74" w:rsidRPr="00E90874" w:rsidRDefault="00F26A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 xml:space="preserve">     6 л                                                  39 л</w:t>
      </w:r>
    </w:p>
    <w:p w:rsidR="00F26A74" w:rsidRPr="00E90874" w:rsidRDefault="00F26A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С</w:t>
      </w:r>
      <w:r w:rsidRPr="00E90874">
        <w:rPr>
          <w:rFonts w:ascii="Times New Roman" w:hAnsi="Times New Roman" w:cs="Times New Roman"/>
          <w:color w:val="000000" w:themeColor="text1"/>
          <w:sz w:val="24"/>
          <w:szCs w:val="24"/>
          <w:lang w:val="en-US"/>
        </w:rPr>
        <w:t>nH</w:t>
      </w:r>
      <w:r w:rsidRPr="00E90874">
        <w:rPr>
          <w:rFonts w:ascii="Times New Roman" w:hAnsi="Times New Roman" w:cs="Times New Roman"/>
          <w:color w:val="000000" w:themeColor="text1"/>
          <w:sz w:val="24"/>
          <w:szCs w:val="24"/>
          <w:vertAlign w:val="subscript"/>
        </w:rPr>
        <w:t>2</w:t>
      </w:r>
      <w:r w:rsidRPr="00E90874">
        <w:rPr>
          <w:rFonts w:ascii="Times New Roman" w:hAnsi="Times New Roman" w:cs="Times New Roman"/>
          <w:color w:val="000000" w:themeColor="text1"/>
          <w:sz w:val="24"/>
          <w:szCs w:val="24"/>
          <w:vertAlign w:val="subscript"/>
          <w:lang w:val="en-US"/>
        </w:rPr>
        <w:t>n</w:t>
      </w:r>
      <w:r w:rsidRPr="00E90874">
        <w:rPr>
          <w:rFonts w:ascii="Times New Roman" w:hAnsi="Times New Roman" w:cs="Times New Roman"/>
          <w:color w:val="000000" w:themeColor="text1"/>
          <w:sz w:val="24"/>
          <w:szCs w:val="24"/>
          <w:vertAlign w:val="subscript"/>
        </w:rPr>
        <w:t xml:space="preserve">+2 </w:t>
      </w:r>
      <w:r w:rsidRPr="00E90874">
        <w:rPr>
          <w:rFonts w:ascii="Times New Roman" w:hAnsi="Times New Roman" w:cs="Times New Roman"/>
          <w:color w:val="000000" w:themeColor="text1"/>
          <w:sz w:val="24"/>
          <w:szCs w:val="24"/>
        </w:rPr>
        <w:t>+(3</w:t>
      </w:r>
      <w:r w:rsidRPr="00E90874">
        <w:rPr>
          <w:rFonts w:ascii="Times New Roman" w:hAnsi="Times New Roman" w:cs="Times New Roman"/>
          <w:color w:val="000000" w:themeColor="text1"/>
          <w:sz w:val="24"/>
          <w:szCs w:val="24"/>
          <w:lang w:val="en-US"/>
        </w:rPr>
        <w:t>n</w:t>
      </w:r>
      <w:r w:rsidRPr="00E90874">
        <w:rPr>
          <w:rFonts w:ascii="Times New Roman" w:hAnsi="Times New Roman" w:cs="Times New Roman"/>
          <w:color w:val="000000" w:themeColor="text1"/>
          <w:sz w:val="24"/>
          <w:szCs w:val="24"/>
        </w:rPr>
        <w:t>+</w:t>
      </w:r>
      <w:proofErr w:type="gramStart"/>
      <w:r w:rsidRPr="00E90874">
        <w:rPr>
          <w:rFonts w:ascii="Times New Roman" w:hAnsi="Times New Roman" w:cs="Times New Roman"/>
          <w:color w:val="000000" w:themeColor="text1"/>
          <w:sz w:val="24"/>
          <w:szCs w:val="24"/>
        </w:rPr>
        <w:t>1)/</w:t>
      </w:r>
      <w:proofErr w:type="gramEnd"/>
      <w:r w:rsidRPr="00E90874">
        <w:rPr>
          <w:rFonts w:ascii="Times New Roman" w:hAnsi="Times New Roman" w:cs="Times New Roman"/>
          <w:color w:val="000000" w:themeColor="text1"/>
          <w:sz w:val="24"/>
          <w:szCs w:val="24"/>
        </w:rPr>
        <w:t>2</w:t>
      </w:r>
      <w:r w:rsidRPr="00E90874">
        <w:rPr>
          <w:rFonts w:ascii="Times New Roman" w:hAnsi="Times New Roman" w:cs="Times New Roman"/>
          <w:color w:val="000000" w:themeColor="text1"/>
          <w:sz w:val="24"/>
          <w:szCs w:val="24"/>
          <w:lang w:val="en-US"/>
        </w:rPr>
        <w:t>O</w:t>
      </w:r>
      <w:r w:rsidRPr="00E90874">
        <w:rPr>
          <w:rFonts w:ascii="Times New Roman" w:hAnsi="Times New Roman" w:cs="Times New Roman"/>
          <w:color w:val="000000" w:themeColor="text1"/>
          <w:sz w:val="24"/>
          <w:szCs w:val="24"/>
          <w:vertAlign w:val="subscript"/>
        </w:rPr>
        <w:t>2</w:t>
      </w:r>
      <w:r w:rsidRPr="00E90874">
        <w:rPr>
          <w:rFonts w:ascii="Times New Roman" w:hAnsi="Times New Roman" w:cs="Times New Roman"/>
          <w:color w:val="000000" w:themeColor="text1"/>
          <w:sz w:val="24"/>
          <w:szCs w:val="24"/>
        </w:rPr>
        <w:t xml:space="preserve"> </w:t>
      </w:r>
      <w:r w:rsidR="004D43A2"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nCO</w:t>
      </w:r>
      <w:r w:rsidRPr="00E90874">
        <w:rPr>
          <w:rFonts w:ascii="Times New Roman" w:hAnsi="Times New Roman" w:cs="Times New Roman"/>
          <w:color w:val="000000" w:themeColor="text1"/>
          <w:sz w:val="24"/>
          <w:szCs w:val="24"/>
          <w:vertAlign w:val="subscript"/>
        </w:rPr>
        <w:t>2</w:t>
      </w:r>
      <w:r w:rsidRPr="00E90874">
        <w:rPr>
          <w:rFonts w:ascii="Times New Roman" w:hAnsi="Times New Roman" w:cs="Times New Roman"/>
          <w:color w:val="000000" w:themeColor="text1"/>
          <w:sz w:val="24"/>
          <w:szCs w:val="24"/>
        </w:rPr>
        <w:t xml:space="preserve"> + (</w:t>
      </w:r>
      <w:r w:rsidRPr="00E90874">
        <w:rPr>
          <w:rFonts w:ascii="Times New Roman" w:hAnsi="Times New Roman" w:cs="Times New Roman"/>
          <w:color w:val="000000" w:themeColor="text1"/>
          <w:sz w:val="24"/>
          <w:szCs w:val="24"/>
          <w:lang w:val="en-US"/>
        </w:rPr>
        <w:t>n</w:t>
      </w:r>
      <w:r w:rsidRPr="00E90874">
        <w:rPr>
          <w:rFonts w:ascii="Times New Roman" w:hAnsi="Times New Roman" w:cs="Times New Roman"/>
          <w:color w:val="000000" w:themeColor="text1"/>
          <w:sz w:val="24"/>
          <w:szCs w:val="24"/>
        </w:rPr>
        <w:t>+1)</w:t>
      </w:r>
      <w:r w:rsidRPr="00E90874">
        <w:rPr>
          <w:rFonts w:ascii="Times New Roman" w:hAnsi="Times New Roman" w:cs="Times New Roman"/>
          <w:color w:val="000000" w:themeColor="text1"/>
          <w:sz w:val="24"/>
          <w:szCs w:val="24"/>
          <w:lang w:val="en-US"/>
        </w:rPr>
        <w:t>H</w:t>
      </w:r>
      <w:r w:rsidRPr="00E90874">
        <w:rPr>
          <w:rFonts w:ascii="Times New Roman" w:hAnsi="Times New Roman" w:cs="Times New Roman"/>
          <w:color w:val="000000" w:themeColor="text1"/>
          <w:sz w:val="24"/>
          <w:szCs w:val="24"/>
          <w:vertAlign w:val="subscript"/>
        </w:rPr>
        <w:t>2</w:t>
      </w:r>
      <w:r w:rsidRPr="00E90874">
        <w:rPr>
          <w:rFonts w:ascii="Times New Roman" w:hAnsi="Times New Roman" w:cs="Times New Roman"/>
          <w:color w:val="000000" w:themeColor="text1"/>
          <w:sz w:val="24"/>
          <w:szCs w:val="24"/>
          <w:lang w:val="en-US"/>
        </w:rPr>
        <w:t>O</w:t>
      </w:r>
    </w:p>
    <w:p w:rsidR="00F26A74" w:rsidRPr="00E90874" w:rsidRDefault="00F26A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 xml:space="preserve">Объем кислорода в 6,5 раза превышает объем </w:t>
      </w:r>
      <w:proofErr w:type="spellStart"/>
      <w:r w:rsidRPr="00E90874">
        <w:rPr>
          <w:rFonts w:ascii="Times New Roman" w:hAnsi="Times New Roman" w:cs="Times New Roman"/>
          <w:color w:val="000000" w:themeColor="text1"/>
          <w:sz w:val="24"/>
          <w:szCs w:val="24"/>
        </w:rPr>
        <w:t>алкана</w:t>
      </w:r>
      <w:proofErr w:type="spellEnd"/>
      <w:r w:rsidRPr="00E90874">
        <w:rPr>
          <w:rFonts w:ascii="Times New Roman" w:hAnsi="Times New Roman" w:cs="Times New Roman"/>
          <w:color w:val="000000" w:themeColor="text1"/>
          <w:sz w:val="24"/>
          <w:szCs w:val="24"/>
        </w:rPr>
        <w:t xml:space="preserve">. По закону Авогадро это означает, что для сгорания 1 моль </w:t>
      </w:r>
      <w:proofErr w:type="spellStart"/>
      <w:r w:rsidRPr="00E90874">
        <w:rPr>
          <w:rFonts w:ascii="Times New Roman" w:hAnsi="Times New Roman" w:cs="Times New Roman"/>
          <w:color w:val="000000" w:themeColor="text1"/>
          <w:sz w:val="24"/>
          <w:szCs w:val="24"/>
        </w:rPr>
        <w:t>алкана</w:t>
      </w:r>
      <w:proofErr w:type="spellEnd"/>
      <w:r w:rsidRPr="00E90874">
        <w:rPr>
          <w:rFonts w:ascii="Times New Roman" w:hAnsi="Times New Roman" w:cs="Times New Roman"/>
          <w:color w:val="000000" w:themeColor="text1"/>
          <w:sz w:val="24"/>
          <w:szCs w:val="24"/>
        </w:rPr>
        <w:t xml:space="preserve"> требуется 6,5 моль кислорода, т.е. (3n+</w:t>
      </w:r>
      <w:proofErr w:type="gramStart"/>
      <w:r w:rsidRPr="00E90874">
        <w:rPr>
          <w:rFonts w:ascii="Times New Roman" w:hAnsi="Times New Roman" w:cs="Times New Roman"/>
          <w:color w:val="000000" w:themeColor="text1"/>
          <w:sz w:val="24"/>
          <w:szCs w:val="24"/>
        </w:rPr>
        <w:t>1)/</w:t>
      </w:r>
      <w:proofErr w:type="gramEnd"/>
      <w:r w:rsidRPr="00E90874">
        <w:rPr>
          <w:rFonts w:ascii="Times New Roman" w:hAnsi="Times New Roman" w:cs="Times New Roman"/>
          <w:color w:val="000000" w:themeColor="text1"/>
          <w:sz w:val="24"/>
          <w:szCs w:val="24"/>
        </w:rPr>
        <w:t xml:space="preserve">2 = 6,5, откуда n=4. Формула </w:t>
      </w:r>
      <w:proofErr w:type="spellStart"/>
      <w:r w:rsidRPr="00E90874">
        <w:rPr>
          <w:rFonts w:ascii="Times New Roman" w:hAnsi="Times New Roman" w:cs="Times New Roman"/>
          <w:color w:val="000000" w:themeColor="text1"/>
          <w:sz w:val="24"/>
          <w:szCs w:val="24"/>
        </w:rPr>
        <w:t>алкана</w:t>
      </w:r>
      <w:proofErr w:type="spellEnd"/>
      <w:r w:rsidRPr="00E90874">
        <w:rPr>
          <w:rFonts w:ascii="Times New Roman" w:hAnsi="Times New Roman" w:cs="Times New Roman"/>
          <w:color w:val="000000" w:themeColor="text1"/>
          <w:sz w:val="24"/>
          <w:szCs w:val="24"/>
        </w:rPr>
        <w:t xml:space="preserve"> - С</w:t>
      </w:r>
      <w:r w:rsidRPr="00E90874">
        <w:rPr>
          <w:rFonts w:ascii="Times New Roman" w:hAnsi="Times New Roman" w:cs="Times New Roman"/>
          <w:color w:val="000000" w:themeColor="text1"/>
          <w:sz w:val="24"/>
          <w:szCs w:val="24"/>
          <w:vertAlign w:val="subscript"/>
        </w:rPr>
        <w:t>4</w:t>
      </w:r>
      <w:r w:rsidRPr="00E90874">
        <w:rPr>
          <w:rFonts w:ascii="Times New Roman" w:hAnsi="Times New Roman" w:cs="Times New Roman"/>
          <w:color w:val="000000" w:themeColor="text1"/>
          <w:sz w:val="24"/>
          <w:szCs w:val="24"/>
        </w:rPr>
        <w:t>H</w:t>
      </w:r>
      <w:r w:rsidRPr="00E90874">
        <w:rPr>
          <w:rFonts w:ascii="Times New Roman" w:hAnsi="Times New Roman" w:cs="Times New Roman"/>
          <w:color w:val="000000" w:themeColor="text1"/>
          <w:sz w:val="24"/>
          <w:szCs w:val="24"/>
          <w:vertAlign w:val="subscript"/>
        </w:rPr>
        <w:t>10</w:t>
      </w:r>
      <w:r w:rsidRPr="00E90874">
        <w:rPr>
          <w:rFonts w:ascii="Times New Roman" w:hAnsi="Times New Roman" w:cs="Times New Roman"/>
          <w:color w:val="000000" w:themeColor="text1"/>
          <w:sz w:val="24"/>
          <w:szCs w:val="24"/>
        </w:rPr>
        <w:t>.</w:t>
      </w:r>
    </w:p>
    <w:p w:rsidR="00F26A74" w:rsidRPr="00E90874" w:rsidRDefault="00F26A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 xml:space="preserve">Из закона Авогадро также следует, что объем углекислого газа в n=4 раза превышает объем </w:t>
      </w:r>
      <w:proofErr w:type="spellStart"/>
      <w:r w:rsidRPr="00E90874">
        <w:rPr>
          <w:rFonts w:ascii="Times New Roman" w:hAnsi="Times New Roman" w:cs="Times New Roman"/>
          <w:color w:val="000000" w:themeColor="text1"/>
          <w:sz w:val="24"/>
          <w:szCs w:val="24"/>
        </w:rPr>
        <w:t>алкана</w:t>
      </w:r>
      <w:proofErr w:type="spellEnd"/>
      <w:r w:rsidRPr="00E90874">
        <w:rPr>
          <w:rFonts w:ascii="Times New Roman" w:hAnsi="Times New Roman" w:cs="Times New Roman"/>
          <w:color w:val="000000" w:themeColor="text1"/>
          <w:sz w:val="24"/>
          <w:szCs w:val="24"/>
        </w:rPr>
        <w:t>: V(CO2) = 4</w:t>
      </w:r>
      <w:r w:rsidR="004D43A2" w:rsidRPr="00E90874">
        <w:rPr>
          <w:rFonts w:ascii="Times New Roman" w:hAnsi="Times New Roman" w:cs="Times New Roman"/>
          <w:color w:val="000000" w:themeColor="text1"/>
          <w:sz w:val="24"/>
          <w:szCs w:val="24"/>
          <w:vertAlign w:val="superscript"/>
        </w:rPr>
        <w:t>.</w:t>
      </w:r>
      <w:r w:rsidRPr="00E90874">
        <w:rPr>
          <w:rFonts w:ascii="Times New Roman" w:hAnsi="Times New Roman" w:cs="Times New Roman"/>
          <w:color w:val="000000" w:themeColor="text1"/>
          <w:sz w:val="24"/>
          <w:szCs w:val="24"/>
        </w:rPr>
        <w:t>6 = 24 л.</w:t>
      </w:r>
    </w:p>
    <w:p w:rsidR="004D43A2" w:rsidRPr="00E90874" w:rsidRDefault="004D43A2" w:rsidP="00E90874">
      <w:pPr>
        <w:spacing w:after="0"/>
        <w:ind w:firstLine="709"/>
        <w:contextualSpacing/>
        <w:rPr>
          <w:rFonts w:ascii="Times New Roman" w:hAnsi="Times New Roman" w:cs="Times New Roman"/>
          <w:color w:val="000000" w:themeColor="text1"/>
          <w:sz w:val="24"/>
          <w:szCs w:val="24"/>
        </w:rPr>
      </w:pPr>
    </w:p>
    <w:p w:rsidR="00F26A74" w:rsidRPr="00E90874" w:rsidRDefault="00F26A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b/>
          <w:color w:val="000000" w:themeColor="text1"/>
          <w:sz w:val="24"/>
          <w:szCs w:val="24"/>
        </w:rPr>
        <w:t>3.</w:t>
      </w:r>
      <w:r w:rsidRPr="00E90874">
        <w:rPr>
          <w:rFonts w:ascii="Times New Roman" w:hAnsi="Times New Roman" w:cs="Times New Roman"/>
          <w:color w:val="000000" w:themeColor="text1"/>
          <w:sz w:val="24"/>
          <w:szCs w:val="24"/>
        </w:rPr>
        <w:t xml:space="preserve">Напишите структурные формулы всех </w:t>
      </w:r>
      <w:proofErr w:type="spellStart"/>
      <w:r w:rsidRPr="00E90874">
        <w:rPr>
          <w:rFonts w:ascii="Times New Roman" w:hAnsi="Times New Roman" w:cs="Times New Roman"/>
          <w:color w:val="000000" w:themeColor="text1"/>
          <w:sz w:val="24"/>
          <w:szCs w:val="24"/>
        </w:rPr>
        <w:t>алканов</w:t>
      </w:r>
      <w:proofErr w:type="spellEnd"/>
      <w:r w:rsidRPr="00E90874">
        <w:rPr>
          <w:rFonts w:ascii="Times New Roman" w:hAnsi="Times New Roman" w:cs="Times New Roman"/>
          <w:color w:val="000000" w:themeColor="text1"/>
          <w:sz w:val="24"/>
          <w:szCs w:val="24"/>
        </w:rPr>
        <w:t xml:space="preserve"> с пятью атомами углерода в главной цепи, плотность паров которых по водороду равна 50. Назовите их по систематической номенклатуре.</w:t>
      </w:r>
    </w:p>
    <w:p w:rsidR="00F26A74" w:rsidRPr="00E90874" w:rsidRDefault="00F26A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 xml:space="preserve">Решение: Молярная масса </w:t>
      </w:r>
      <w:proofErr w:type="spellStart"/>
      <w:r w:rsidRPr="00E90874">
        <w:rPr>
          <w:rFonts w:ascii="Times New Roman" w:hAnsi="Times New Roman" w:cs="Times New Roman"/>
          <w:color w:val="000000" w:themeColor="text1"/>
          <w:sz w:val="24"/>
          <w:szCs w:val="24"/>
        </w:rPr>
        <w:t>алканов</w:t>
      </w:r>
      <w:proofErr w:type="spellEnd"/>
      <w:r w:rsidRPr="00E90874">
        <w:rPr>
          <w:rFonts w:ascii="Times New Roman" w:hAnsi="Times New Roman" w:cs="Times New Roman"/>
          <w:color w:val="000000" w:themeColor="text1"/>
          <w:sz w:val="24"/>
          <w:szCs w:val="24"/>
        </w:rPr>
        <w:t xml:space="preserve"> равна М(С</w:t>
      </w:r>
      <w:r w:rsidRPr="00E90874">
        <w:rPr>
          <w:rFonts w:ascii="Times New Roman" w:hAnsi="Times New Roman" w:cs="Times New Roman"/>
          <w:color w:val="000000" w:themeColor="text1"/>
          <w:sz w:val="24"/>
          <w:szCs w:val="24"/>
          <w:vertAlign w:val="superscript"/>
        </w:rPr>
        <w:t>n</w:t>
      </w:r>
      <w:r w:rsidRPr="00E90874">
        <w:rPr>
          <w:rFonts w:ascii="Times New Roman" w:hAnsi="Times New Roman" w:cs="Times New Roman"/>
          <w:color w:val="000000" w:themeColor="text1"/>
          <w:sz w:val="24"/>
          <w:szCs w:val="24"/>
        </w:rPr>
        <w:t>H</w:t>
      </w:r>
      <w:r w:rsidRPr="00E90874">
        <w:rPr>
          <w:rFonts w:ascii="Times New Roman" w:hAnsi="Times New Roman" w:cs="Times New Roman"/>
          <w:color w:val="000000" w:themeColor="text1"/>
          <w:sz w:val="24"/>
          <w:szCs w:val="24"/>
          <w:vertAlign w:val="superscript"/>
        </w:rPr>
        <w:t>2n+2</w:t>
      </w:r>
      <w:r w:rsidRPr="00E90874">
        <w:rPr>
          <w:rFonts w:ascii="Times New Roman" w:hAnsi="Times New Roman" w:cs="Times New Roman"/>
          <w:color w:val="000000" w:themeColor="text1"/>
          <w:sz w:val="24"/>
          <w:szCs w:val="24"/>
        </w:rPr>
        <w:t>) = 2*50 = 100 г/моль, откуда n = 7. Из семи атомов углерода пять составляют главную цепь, а два входят в состав заместителей: двух групп - CH</w:t>
      </w:r>
      <w:r w:rsidRPr="00E90874">
        <w:rPr>
          <w:rFonts w:ascii="Times New Roman" w:hAnsi="Times New Roman" w:cs="Times New Roman"/>
          <w:color w:val="000000" w:themeColor="text1"/>
          <w:sz w:val="24"/>
          <w:szCs w:val="24"/>
          <w:vertAlign w:val="superscript"/>
        </w:rPr>
        <w:t>3</w:t>
      </w:r>
      <w:r w:rsidRPr="00E90874">
        <w:rPr>
          <w:rFonts w:ascii="Times New Roman" w:hAnsi="Times New Roman" w:cs="Times New Roman"/>
          <w:color w:val="000000" w:themeColor="text1"/>
          <w:sz w:val="24"/>
          <w:szCs w:val="24"/>
        </w:rPr>
        <w:t xml:space="preserve"> или одной группы - C</w:t>
      </w:r>
      <w:r w:rsidRPr="00E90874">
        <w:rPr>
          <w:rFonts w:ascii="Times New Roman" w:hAnsi="Times New Roman" w:cs="Times New Roman"/>
          <w:color w:val="000000" w:themeColor="text1"/>
          <w:sz w:val="24"/>
          <w:szCs w:val="24"/>
          <w:vertAlign w:val="superscript"/>
        </w:rPr>
        <w:t>2</w:t>
      </w:r>
      <w:r w:rsidRPr="00E90874">
        <w:rPr>
          <w:rFonts w:ascii="Times New Roman" w:hAnsi="Times New Roman" w:cs="Times New Roman"/>
          <w:color w:val="000000" w:themeColor="text1"/>
          <w:sz w:val="24"/>
          <w:szCs w:val="24"/>
        </w:rPr>
        <w:t>H</w:t>
      </w:r>
      <w:r w:rsidRPr="00E90874">
        <w:rPr>
          <w:rFonts w:ascii="Times New Roman" w:hAnsi="Times New Roman" w:cs="Times New Roman"/>
          <w:color w:val="000000" w:themeColor="text1"/>
          <w:sz w:val="24"/>
          <w:szCs w:val="24"/>
          <w:vertAlign w:val="superscript"/>
        </w:rPr>
        <w:t>5</w:t>
      </w:r>
      <w:r w:rsidRPr="00E90874">
        <w:rPr>
          <w:rFonts w:ascii="Times New Roman" w:hAnsi="Times New Roman" w:cs="Times New Roman"/>
          <w:color w:val="000000" w:themeColor="text1"/>
          <w:sz w:val="24"/>
          <w:szCs w:val="24"/>
        </w:rPr>
        <w:t>. Две группы CH</w:t>
      </w:r>
      <w:r w:rsidRPr="00E90874">
        <w:rPr>
          <w:rFonts w:ascii="Times New Roman" w:hAnsi="Times New Roman" w:cs="Times New Roman"/>
          <w:color w:val="000000" w:themeColor="text1"/>
          <w:sz w:val="24"/>
          <w:szCs w:val="24"/>
          <w:vertAlign w:val="superscript"/>
        </w:rPr>
        <w:t xml:space="preserve">3 </w:t>
      </w:r>
      <w:r w:rsidRPr="00E90874">
        <w:rPr>
          <w:rFonts w:ascii="Times New Roman" w:hAnsi="Times New Roman" w:cs="Times New Roman"/>
          <w:color w:val="000000" w:themeColor="text1"/>
          <w:sz w:val="24"/>
          <w:szCs w:val="24"/>
        </w:rPr>
        <w:t>могут находиться в следующих положениях при главной цепи: 2,2-; 2,3-; 2,4-; 3,3-.</w:t>
      </w:r>
    </w:p>
    <w:p w:rsidR="004D43A2" w:rsidRPr="00E90874" w:rsidRDefault="004D43A2" w:rsidP="00E90874">
      <w:pPr>
        <w:spacing w:after="0"/>
        <w:ind w:firstLine="709"/>
        <w:contextualSpacing/>
        <w:rPr>
          <w:rFonts w:ascii="Times New Roman" w:hAnsi="Times New Roman" w:cs="Times New Roman"/>
          <w:color w:val="000000" w:themeColor="text1"/>
          <w:sz w:val="24"/>
          <w:szCs w:val="24"/>
        </w:rPr>
      </w:pPr>
    </w:p>
    <w:p w:rsidR="00F26A74" w:rsidRPr="00E90874" w:rsidRDefault="00F26A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b/>
          <w:color w:val="000000" w:themeColor="text1"/>
          <w:sz w:val="24"/>
          <w:szCs w:val="24"/>
        </w:rPr>
        <w:t>4.</w:t>
      </w:r>
      <w:r w:rsidRPr="00E90874">
        <w:rPr>
          <w:rFonts w:ascii="Times New Roman" w:hAnsi="Times New Roman" w:cs="Times New Roman"/>
          <w:color w:val="000000" w:themeColor="text1"/>
          <w:sz w:val="24"/>
          <w:szCs w:val="24"/>
        </w:rPr>
        <w:t xml:space="preserve">Напишите структурную формулу 2,2,5,5-тетраметилгексана. Напишите формулу его изомера, имеющего в качестве заместителей при основной цепи только </w:t>
      </w:r>
      <w:proofErr w:type="spellStart"/>
      <w:r w:rsidRPr="00E90874">
        <w:rPr>
          <w:rFonts w:ascii="Times New Roman" w:hAnsi="Times New Roman" w:cs="Times New Roman"/>
          <w:color w:val="000000" w:themeColor="text1"/>
          <w:sz w:val="24"/>
          <w:szCs w:val="24"/>
        </w:rPr>
        <w:t>этильные</w:t>
      </w:r>
      <w:proofErr w:type="spellEnd"/>
      <w:r w:rsidRPr="00E90874">
        <w:rPr>
          <w:rFonts w:ascii="Times New Roman" w:hAnsi="Times New Roman" w:cs="Times New Roman"/>
          <w:color w:val="000000" w:themeColor="text1"/>
          <w:sz w:val="24"/>
          <w:szCs w:val="24"/>
        </w:rPr>
        <w:t xml:space="preserve"> радикалы.</w:t>
      </w:r>
    </w:p>
    <w:p w:rsidR="004D43A2" w:rsidRPr="00E90874" w:rsidRDefault="004D43A2" w:rsidP="00E90874">
      <w:pPr>
        <w:pStyle w:val="a4"/>
        <w:spacing w:before="0" w:beforeAutospacing="0" w:after="0" w:afterAutospacing="0" w:line="276" w:lineRule="auto"/>
        <w:ind w:firstLine="709"/>
        <w:contextualSpacing/>
      </w:pPr>
      <w:r w:rsidRPr="00E90874">
        <w:rPr>
          <w:rStyle w:val="decision"/>
        </w:rPr>
        <w:t>Решение</w:t>
      </w:r>
      <w:r w:rsidRPr="00E90874">
        <w:t>. Структурная формула 2,2,5,5-тетраметилгексана:</w:t>
      </w:r>
    </w:p>
    <w:p w:rsidR="004D43A2" w:rsidRPr="00E90874" w:rsidRDefault="004D43A2" w:rsidP="00E90874">
      <w:pPr>
        <w:pStyle w:val="a4"/>
        <w:spacing w:before="0" w:beforeAutospacing="0" w:after="0" w:afterAutospacing="0" w:line="276" w:lineRule="auto"/>
        <w:contextualSpacing/>
        <w:jc w:val="center"/>
      </w:pPr>
      <w:r w:rsidRPr="00E90874">
        <w:rPr>
          <w:noProof/>
        </w:rPr>
        <w:drawing>
          <wp:inline distT="0" distB="0" distL="0" distR="0">
            <wp:extent cx="2286000" cy="962025"/>
            <wp:effectExtent l="0" t="0" r="0" b="0"/>
            <wp:docPr id="127" name="Рисунок 127" descr="http://www.himhelp.ru/pics/177_20169184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himhelp.ru/pics/177_2016918421.gif"/>
                    <pic:cNvPicPr>
                      <a:picLocks noChangeAspect="1" noChangeArrowheads="1"/>
                    </pic:cNvPicPr>
                  </pic:nvPicPr>
                  <pic:blipFill>
                    <a:blip r:embed="rId320"/>
                    <a:srcRect/>
                    <a:stretch>
                      <a:fillRect/>
                    </a:stretch>
                  </pic:blipFill>
                  <pic:spPr bwMode="auto">
                    <a:xfrm>
                      <a:off x="0" y="0"/>
                      <a:ext cx="2286000" cy="962025"/>
                    </a:xfrm>
                    <a:prstGeom prst="rect">
                      <a:avLst/>
                    </a:prstGeom>
                    <a:noFill/>
                    <a:ln w="9525">
                      <a:noFill/>
                      <a:miter lim="800000"/>
                      <a:headEnd/>
                      <a:tailEnd/>
                    </a:ln>
                  </pic:spPr>
                </pic:pic>
              </a:graphicData>
            </a:graphic>
          </wp:inline>
        </w:drawing>
      </w:r>
    </w:p>
    <w:p w:rsidR="004D43A2" w:rsidRPr="00E90874" w:rsidRDefault="004D43A2" w:rsidP="00E90874">
      <w:pPr>
        <w:pStyle w:val="a4"/>
        <w:spacing w:before="0" w:beforeAutospacing="0" w:after="0" w:afterAutospacing="0" w:line="276" w:lineRule="auto"/>
        <w:ind w:firstLine="567"/>
        <w:contextualSpacing/>
      </w:pPr>
      <w:r w:rsidRPr="00E90874">
        <w:t xml:space="preserve">В качестве изомера с </w:t>
      </w:r>
      <w:proofErr w:type="spellStart"/>
      <w:r w:rsidRPr="00E90874">
        <w:t>этильными</w:t>
      </w:r>
      <w:proofErr w:type="spellEnd"/>
      <w:r w:rsidRPr="00E90874">
        <w:t xml:space="preserve"> радикалами можно взять уг</w:t>
      </w:r>
      <w:r w:rsidRPr="00E90874">
        <w:softHyphen/>
        <w:t xml:space="preserve">леводород, имеющий 6 атомов углерода в главной цепи и два </w:t>
      </w:r>
      <w:proofErr w:type="spellStart"/>
      <w:r w:rsidRPr="00E90874">
        <w:t>зтильных</w:t>
      </w:r>
      <w:proofErr w:type="spellEnd"/>
      <w:r w:rsidRPr="00E90874">
        <w:t xml:space="preserve"> заместителя в положениях 3 и 4, т.е. 3,4-диэтилгексан:</w:t>
      </w:r>
    </w:p>
    <w:p w:rsidR="004D43A2" w:rsidRPr="00E90874" w:rsidRDefault="004D43A2" w:rsidP="00E90874">
      <w:pPr>
        <w:pStyle w:val="a4"/>
        <w:spacing w:before="0" w:beforeAutospacing="0" w:after="0" w:afterAutospacing="0" w:line="276" w:lineRule="auto"/>
        <w:contextualSpacing/>
        <w:jc w:val="center"/>
      </w:pPr>
      <w:r w:rsidRPr="00E90874">
        <w:rPr>
          <w:noProof/>
        </w:rPr>
        <w:drawing>
          <wp:inline distT="0" distB="0" distL="0" distR="0">
            <wp:extent cx="2286000" cy="600075"/>
            <wp:effectExtent l="19050" t="0" r="0" b="0"/>
            <wp:docPr id="128" name="Рисунок 128" descr="http://www.himhelp.ru/pics/178_1256567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himhelp.ru/pics/178_125656797.gif"/>
                    <pic:cNvPicPr>
                      <a:picLocks noChangeAspect="1" noChangeArrowheads="1"/>
                    </pic:cNvPicPr>
                  </pic:nvPicPr>
                  <pic:blipFill>
                    <a:blip r:embed="rId321"/>
                    <a:srcRect/>
                    <a:stretch>
                      <a:fillRect/>
                    </a:stretch>
                  </pic:blipFill>
                  <pic:spPr bwMode="auto">
                    <a:xfrm>
                      <a:off x="0" y="0"/>
                      <a:ext cx="2286000" cy="600075"/>
                    </a:xfrm>
                    <a:prstGeom prst="rect">
                      <a:avLst/>
                    </a:prstGeom>
                    <a:noFill/>
                    <a:ln w="9525">
                      <a:noFill/>
                      <a:miter lim="800000"/>
                      <a:headEnd/>
                      <a:tailEnd/>
                    </a:ln>
                  </pic:spPr>
                </pic:pic>
              </a:graphicData>
            </a:graphic>
          </wp:inline>
        </w:drawing>
      </w:r>
    </w:p>
    <w:p w:rsidR="00F26A74" w:rsidRPr="00E90874" w:rsidRDefault="00F26A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b/>
          <w:color w:val="000000" w:themeColor="text1"/>
          <w:sz w:val="24"/>
          <w:szCs w:val="24"/>
        </w:rPr>
        <w:t>5.</w:t>
      </w:r>
      <w:r w:rsidRPr="00E90874">
        <w:rPr>
          <w:rFonts w:ascii="Times New Roman" w:hAnsi="Times New Roman" w:cs="Times New Roman"/>
          <w:color w:val="000000" w:themeColor="text1"/>
          <w:sz w:val="24"/>
          <w:szCs w:val="24"/>
        </w:rPr>
        <w:t>Напишите уравнения реакций, соответствующие схеме:</w:t>
      </w:r>
    </w:p>
    <w:p w:rsidR="00F26A74" w:rsidRPr="00E90874" w:rsidRDefault="00F26A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lastRenderedPageBreak/>
        <w:t xml:space="preserve">     отщепление           присоединение        </w:t>
      </w:r>
      <w:r w:rsidR="004D43A2"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rPr>
        <w:t>восстановление</w:t>
      </w:r>
    </w:p>
    <w:p w:rsidR="00F26A74" w:rsidRPr="00E90874" w:rsidRDefault="00E908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noProof/>
          <w:color w:val="000000" w:themeColor="text1"/>
          <w:sz w:val="24"/>
          <w:szCs w:val="24"/>
        </w:rPr>
        <w:pict>
          <v:shape id="_x0000_s1070" type="#_x0000_t32" style="position:absolute;left:0;text-align:left;margin-left:229.2pt;margin-top:7.4pt;width:69pt;height:.05pt;z-index:251660288" o:connectortype="straight">
            <v:stroke endarrow="block"/>
          </v:shape>
        </w:pict>
      </w:r>
      <w:r w:rsidRPr="00E90874">
        <w:rPr>
          <w:rFonts w:ascii="Times New Roman" w:hAnsi="Times New Roman" w:cs="Times New Roman"/>
          <w:noProof/>
          <w:color w:val="000000" w:themeColor="text1"/>
          <w:sz w:val="24"/>
          <w:szCs w:val="24"/>
        </w:rPr>
        <w:pict>
          <v:shape id="_x0000_s1069" type="#_x0000_t32" style="position:absolute;left:0;text-align:left;margin-left:138.45pt;margin-top:7.4pt;width:69pt;height:0;z-index:251659264" o:connectortype="straight">
            <v:stroke endarrow="block"/>
          </v:shape>
        </w:pict>
      </w:r>
      <w:r w:rsidRPr="00E90874">
        <w:rPr>
          <w:rFonts w:ascii="Times New Roman" w:hAnsi="Times New Roman" w:cs="Times New Roman"/>
          <w:noProof/>
          <w:color w:val="000000" w:themeColor="text1"/>
          <w:sz w:val="24"/>
          <w:szCs w:val="24"/>
        </w:rPr>
        <w:pict>
          <v:shape id="_x0000_s1068" type="#_x0000_t32" style="position:absolute;left:0;text-align:left;margin-left:49.2pt;margin-top:7.4pt;width:69pt;height:0;z-index:251658240" o:connectortype="straight">
            <v:stroke endarrow="block"/>
          </v:shape>
        </w:pict>
      </w:r>
      <w:r w:rsidR="00F26A74" w:rsidRPr="00E90874">
        <w:rPr>
          <w:rFonts w:ascii="Times New Roman" w:hAnsi="Times New Roman" w:cs="Times New Roman"/>
          <w:color w:val="000000" w:themeColor="text1"/>
          <w:sz w:val="24"/>
          <w:szCs w:val="24"/>
        </w:rPr>
        <w:t xml:space="preserve">X </w:t>
      </w:r>
      <w:r w:rsidR="004D43A2" w:rsidRPr="00E90874">
        <w:rPr>
          <w:rFonts w:ascii="Times New Roman" w:hAnsi="Times New Roman" w:cs="Times New Roman"/>
          <w:color w:val="000000" w:themeColor="text1"/>
          <w:sz w:val="24"/>
          <w:szCs w:val="24"/>
        </w:rPr>
        <w:t xml:space="preserve">                         </w:t>
      </w:r>
      <w:r w:rsidR="00F26A74" w:rsidRPr="00E90874">
        <w:rPr>
          <w:rFonts w:ascii="Times New Roman" w:hAnsi="Times New Roman" w:cs="Times New Roman"/>
          <w:color w:val="000000" w:themeColor="text1"/>
          <w:sz w:val="24"/>
          <w:szCs w:val="24"/>
        </w:rPr>
        <w:t xml:space="preserve"> Y  </w:t>
      </w:r>
      <w:r w:rsidR="004D43A2" w:rsidRPr="00E90874">
        <w:rPr>
          <w:rFonts w:ascii="Times New Roman" w:hAnsi="Times New Roman" w:cs="Times New Roman"/>
          <w:color w:val="000000" w:themeColor="text1"/>
          <w:sz w:val="24"/>
          <w:szCs w:val="24"/>
        </w:rPr>
        <w:t xml:space="preserve">                          </w:t>
      </w:r>
      <w:r w:rsidR="00F26A74" w:rsidRPr="00E90874">
        <w:rPr>
          <w:rFonts w:ascii="Times New Roman" w:hAnsi="Times New Roman" w:cs="Times New Roman"/>
          <w:color w:val="000000" w:themeColor="text1"/>
          <w:sz w:val="24"/>
          <w:szCs w:val="24"/>
        </w:rPr>
        <w:t>Z</w:t>
      </w:r>
      <w:r w:rsidR="004D43A2" w:rsidRPr="00E90874">
        <w:rPr>
          <w:rFonts w:ascii="Times New Roman" w:hAnsi="Times New Roman" w:cs="Times New Roman"/>
          <w:color w:val="000000" w:themeColor="text1"/>
          <w:sz w:val="24"/>
          <w:szCs w:val="24"/>
        </w:rPr>
        <w:t xml:space="preserve">                          </w:t>
      </w:r>
      <w:r w:rsidR="00F26A74" w:rsidRPr="00E90874">
        <w:rPr>
          <w:rFonts w:ascii="Times New Roman" w:hAnsi="Times New Roman" w:cs="Times New Roman"/>
          <w:color w:val="000000" w:themeColor="text1"/>
          <w:sz w:val="24"/>
          <w:szCs w:val="24"/>
        </w:rPr>
        <w:t>пропанол-2</w:t>
      </w:r>
    </w:p>
    <w:p w:rsidR="00F26A74" w:rsidRPr="00E90874" w:rsidRDefault="00F26A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 xml:space="preserve">Решение: Задача решается </w:t>
      </w:r>
      <w:proofErr w:type="spellStart"/>
      <w:proofErr w:type="gramStart"/>
      <w:r w:rsidRPr="00E90874">
        <w:rPr>
          <w:rFonts w:ascii="Times New Roman" w:hAnsi="Times New Roman" w:cs="Times New Roman"/>
          <w:color w:val="000000" w:themeColor="text1"/>
          <w:sz w:val="24"/>
          <w:szCs w:val="24"/>
        </w:rPr>
        <w:t>ретросинтезом</w:t>
      </w:r>
      <w:proofErr w:type="spellEnd"/>
      <w:r w:rsidRPr="00E90874">
        <w:rPr>
          <w:rFonts w:ascii="Times New Roman" w:hAnsi="Times New Roman" w:cs="Times New Roman"/>
          <w:color w:val="000000" w:themeColor="text1"/>
          <w:sz w:val="24"/>
          <w:szCs w:val="24"/>
        </w:rPr>
        <w:t>(</w:t>
      </w:r>
      <w:proofErr w:type="gramEnd"/>
      <w:r w:rsidRPr="00E90874">
        <w:rPr>
          <w:rFonts w:ascii="Times New Roman" w:hAnsi="Times New Roman" w:cs="Times New Roman"/>
          <w:color w:val="000000" w:themeColor="text1"/>
          <w:sz w:val="24"/>
          <w:szCs w:val="24"/>
        </w:rPr>
        <w:t xml:space="preserve">составлением последовательных реакций от продуктов к исходным веществам). </w:t>
      </w:r>
    </w:p>
    <w:p w:rsidR="00F26A74" w:rsidRPr="00E90874" w:rsidRDefault="00E90874" w:rsidP="00E90874">
      <w:pPr>
        <w:spacing w:after="0"/>
        <w:ind w:firstLine="709"/>
        <w:contextualSpacing/>
        <w:rPr>
          <w:rFonts w:ascii="Times New Roman" w:hAnsi="Times New Roman" w:cs="Times New Roman"/>
          <w:color w:val="000000" w:themeColor="text1"/>
          <w:sz w:val="24"/>
          <w:szCs w:val="24"/>
          <w:lang w:val="en-US"/>
        </w:rPr>
      </w:pPr>
      <w:r w:rsidRPr="00E90874">
        <w:rPr>
          <w:rFonts w:ascii="Times New Roman" w:hAnsi="Times New Roman" w:cs="Times New Roman"/>
          <w:noProof/>
          <w:color w:val="000000" w:themeColor="text1"/>
          <w:sz w:val="24"/>
          <w:szCs w:val="24"/>
        </w:rPr>
        <w:pict>
          <v:shape id="_x0000_s1071" type="#_x0000_t32" style="position:absolute;left:0;text-align:left;margin-left:118.2pt;margin-top:5.55pt;width:69pt;height:0;z-index:251661312" o:connectortype="straight">
            <v:stroke endarrow="block"/>
          </v:shape>
        </w:pict>
      </w:r>
      <w:r w:rsidR="00F26A74" w:rsidRPr="00E90874">
        <w:rPr>
          <w:rFonts w:ascii="Times New Roman" w:hAnsi="Times New Roman" w:cs="Times New Roman"/>
          <w:color w:val="000000" w:themeColor="text1"/>
          <w:sz w:val="24"/>
          <w:szCs w:val="24"/>
        </w:rPr>
        <w:t>а</w:t>
      </w:r>
      <w:r w:rsidR="00F26A74" w:rsidRPr="00E90874">
        <w:rPr>
          <w:rFonts w:ascii="Times New Roman" w:hAnsi="Times New Roman" w:cs="Times New Roman"/>
          <w:color w:val="000000" w:themeColor="text1"/>
          <w:sz w:val="24"/>
          <w:szCs w:val="24"/>
          <w:lang w:val="en-US"/>
        </w:rPr>
        <w:t xml:space="preserve">) </w:t>
      </w:r>
      <w:r w:rsidR="00F26A74" w:rsidRPr="00E90874">
        <w:rPr>
          <w:rFonts w:ascii="Times New Roman" w:hAnsi="Times New Roman" w:cs="Times New Roman"/>
          <w:color w:val="000000" w:themeColor="text1"/>
          <w:sz w:val="24"/>
          <w:szCs w:val="24"/>
        </w:rPr>
        <w:t>С</w:t>
      </w:r>
      <w:r w:rsidR="00F26A74" w:rsidRPr="00E90874">
        <w:rPr>
          <w:rFonts w:ascii="Times New Roman" w:hAnsi="Times New Roman" w:cs="Times New Roman"/>
          <w:color w:val="000000" w:themeColor="text1"/>
          <w:sz w:val="24"/>
          <w:szCs w:val="24"/>
          <w:lang w:val="en-US"/>
        </w:rPr>
        <w:t>H</w:t>
      </w:r>
      <w:r w:rsidR="00F26A74" w:rsidRPr="00E90874">
        <w:rPr>
          <w:rFonts w:ascii="Times New Roman" w:hAnsi="Times New Roman" w:cs="Times New Roman"/>
          <w:color w:val="000000" w:themeColor="text1"/>
          <w:sz w:val="24"/>
          <w:szCs w:val="24"/>
          <w:vertAlign w:val="subscript"/>
          <w:lang w:val="en-US"/>
        </w:rPr>
        <w:t>3</w:t>
      </w:r>
      <w:r w:rsidR="004D43A2" w:rsidRPr="00E90874">
        <w:rPr>
          <w:rFonts w:ascii="Times New Roman" w:hAnsi="Times New Roman" w:cs="Times New Roman"/>
          <w:color w:val="000000" w:themeColor="text1"/>
          <w:sz w:val="24"/>
          <w:szCs w:val="24"/>
          <w:lang w:val="en-US"/>
        </w:rPr>
        <w:t>-</w:t>
      </w:r>
      <w:r w:rsidR="00F26A74" w:rsidRPr="00E90874">
        <w:rPr>
          <w:rFonts w:ascii="Times New Roman" w:hAnsi="Times New Roman" w:cs="Times New Roman"/>
          <w:color w:val="000000" w:themeColor="text1"/>
          <w:sz w:val="24"/>
          <w:szCs w:val="24"/>
          <w:lang w:val="en-US"/>
        </w:rPr>
        <w:t>C-CH</w:t>
      </w:r>
      <w:r w:rsidR="00F26A74" w:rsidRPr="00E90874">
        <w:rPr>
          <w:rFonts w:ascii="Times New Roman" w:hAnsi="Times New Roman" w:cs="Times New Roman"/>
          <w:color w:val="000000" w:themeColor="text1"/>
          <w:sz w:val="24"/>
          <w:szCs w:val="24"/>
          <w:vertAlign w:val="subscript"/>
          <w:lang w:val="en-US"/>
        </w:rPr>
        <w:t>3</w:t>
      </w:r>
      <w:r w:rsidR="00F26A74" w:rsidRPr="00E90874">
        <w:rPr>
          <w:rFonts w:ascii="Times New Roman" w:hAnsi="Times New Roman" w:cs="Times New Roman"/>
          <w:color w:val="000000" w:themeColor="text1"/>
          <w:sz w:val="24"/>
          <w:szCs w:val="24"/>
          <w:lang w:val="en-US"/>
        </w:rPr>
        <w:t xml:space="preserve"> </w:t>
      </w:r>
      <w:r w:rsidR="004D43A2" w:rsidRPr="00E90874">
        <w:rPr>
          <w:rFonts w:ascii="Times New Roman" w:hAnsi="Times New Roman" w:cs="Times New Roman"/>
          <w:color w:val="000000" w:themeColor="text1"/>
          <w:sz w:val="24"/>
          <w:szCs w:val="24"/>
          <w:lang w:val="en-US"/>
        </w:rPr>
        <w:t xml:space="preserve">                         </w:t>
      </w:r>
      <w:r w:rsidR="00F26A74" w:rsidRPr="00E90874">
        <w:rPr>
          <w:rFonts w:ascii="Times New Roman" w:hAnsi="Times New Roman" w:cs="Times New Roman"/>
          <w:color w:val="000000" w:themeColor="text1"/>
          <w:sz w:val="24"/>
          <w:szCs w:val="24"/>
          <w:lang w:val="en-US"/>
        </w:rPr>
        <w:t xml:space="preserve"> CH</w:t>
      </w:r>
      <w:r w:rsidR="00F26A74" w:rsidRPr="00E90874">
        <w:rPr>
          <w:rFonts w:ascii="Times New Roman" w:hAnsi="Times New Roman" w:cs="Times New Roman"/>
          <w:color w:val="000000" w:themeColor="text1"/>
          <w:sz w:val="24"/>
          <w:szCs w:val="24"/>
          <w:vertAlign w:val="subscript"/>
          <w:lang w:val="en-US"/>
        </w:rPr>
        <w:t>3</w:t>
      </w:r>
      <w:r w:rsidR="00F26A74" w:rsidRPr="00E90874">
        <w:rPr>
          <w:rFonts w:ascii="Times New Roman" w:hAnsi="Times New Roman" w:cs="Times New Roman"/>
          <w:color w:val="000000" w:themeColor="text1"/>
          <w:sz w:val="24"/>
          <w:szCs w:val="24"/>
          <w:lang w:val="en-US"/>
        </w:rPr>
        <w:t>-</w:t>
      </w:r>
      <w:r w:rsidR="004D43A2" w:rsidRPr="00E90874">
        <w:rPr>
          <w:rFonts w:ascii="Times New Roman" w:hAnsi="Times New Roman" w:cs="Times New Roman"/>
          <w:color w:val="000000" w:themeColor="text1"/>
          <w:sz w:val="24"/>
          <w:szCs w:val="24"/>
          <w:lang w:val="en-US"/>
        </w:rPr>
        <w:t>CH-</w:t>
      </w:r>
      <w:r w:rsidR="00F26A74" w:rsidRPr="00E90874">
        <w:rPr>
          <w:rFonts w:ascii="Times New Roman" w:hAnsi="Times New Roman" w:cs="Times New Roman"/>
          <w:color w:val="000000" w:themeColor="text1"/>
          <w:sz w:val="24"/>
          <w:szCs w:val="24"/>
          <w:lang w:val="en-US"/>
        </w:rPr>
        <w:t>CH</w:t>
      </w:r>
      <w:r w:rsidR="00F26A74" w:rsidRPr="00E90874">
        <w:rPr>
          <w:rFonts w:ascii="Times New Roman" w:hAnsi="Times New Roman" w:cs="Times New Roman"/>
          <w:color w:val="000000" w:themeColor="text1"/>
          <w:sz w:val="24"/>
          <w:szCs w:val="24"/>
          <w:vertAlign w:val="subscript"/>
          <w:lang w:val="en-US"/>
        </w:rPr>
        <w:t>3</w:t>
      </w:r>
    </w:p>
    <w:p w:rsidR="00F26A74" w:rsidRPr="00E90874" w:rsidRDefault="004D43A2" w:rsidP="00E90874">
      <w:pPr>
        <w:spacing w:after="0"/>
        <w:ind w:firstLine="709"/>
        <w:contextualSpacing/>
        <w:rPr>
          <w:rFonts w:ascii="Times New Roman" w:hAnsi="Times New Roman" w:cs="Times New Roman"/>
          <w:color w:val="000000" w:themeColor="text1"/>
          <w:sz w:val="24"/>
          <w:szCs w:val="24"/>
          <w:lang w:val="en-US"/>
        </w:rPr>
      </w:pPr>
      <w:r w:rsidRPr="00E90874">
        <w:rPr>
          <w:rFonts w:ascii="Times New Roman" w:hAnsi="Times New Roman" w:cs="Times New Roman"/>
          <w:color w:val="000000" w:themeColor="text1"/>
          <w:sz w:val="24"/>
          <w:szCs w:val="24"/>
          <w:lang w:val="en-US"/>
        </w:rPr>
        <w:t xml:space="preserve">            </w:t>
      </w:r>
      <w:r w:rsidR="00F26A74" w:rsidRPr="00E90874">
        <w:rPr>
          <w:rFonts w:ascii="Times New Roman" w:hAnsi="Times New Roman" w:cs="Times New Roman"/>
          <w:color w:val="000000" w:themeColor="text1"/>
          <w:sz w:val="24"/>
          <w:szCs w:val="24"/>
          <w:lang w:val="en-US"/>
        </w:rPr>
        <w:t xml:space="preserve"> ||                                       </w:t>
      </w:r>
      <w:r w:rsidRPr="00E90874">
        <w:rPr>
          <w:rFonts w:ascii="Times New Roman" w:hAnsi="Times New Roman" w:cs="Times New Roman"/>
          <w:color w:val="000000" w:themeColor="text1"/>
          <w:sz w:val="24"/>
          <w:szCs w:val="24"/>
          <w:lang w:val="en-US"/>
        </w:rPr>
        <w:t xml:space="preserve">   </w:t>
      </w:r>
      <w:r w:rsidR="00F26A74" w:rsidRPr="00E90874">
        <w:rPr>
          <w:rFonts w:ascii="Times New Roman" w:hAnsi="Times New Roman" w:cs="Times New Roman"/>
          <w:color w:val="000000" w:themeColor="text1"/>
          <w:sz w:val="24"/>
          <w:szCs w:val="24"/>
          <w:lang w:val="en-US"/>
        </w:rPr>
        <w:t xml:space="preserve">   |</w:t>
      </w:r>
    </w:p>
    <w:p w:rsidR="00F26A74" w:rsidRPr="00E90874" w:rsidRDefault="004D43A2" w:rsidP="00E90874">
      <w:pPr>
        <w:spacing w:after="0"/>
        <w:ind w:firstLine="709"/>
        <w:contextualSpacing/>
        <w:rPr>
          <w:rFonts w:ascii="Times New Roman" w:hAnsi="Times New Roman" w:cs="Times New Roman"/>
          <w:color w:val="000000" w:themeColor="text1"/>
          <w:sz w:val="24"/>
          <w:szCs w:val="24"/>
          <w:lang w:val="en-US"/>
        </w:rPr>
      </w:pPr>
      <w:r w:rsidRPr="00E90874">
        <w:rPr>
          <w:rFonts w:ascii="Times New Roman" w:hAnsi="Times New Roman" w:cs="Times New Roman"/>
          <w:color w:val="000000" w:themeColor="text1"/>
          <w:sz w:val="24"/>
          <w:szCs w:val="24"/>
          <w:lang w:val="en-US"/>
        </w:rPr>
        <w:t xml:space="preserve">            </w:t>
      </w:r>
      <w:r w:rsidR="00F26A74" w:rsidRPr="00E90874">
        <w:rPr>
          <w:rFonts w:ascii="Times New Roman" w:hAnsi="Times New Roman" w:cs="Times New Roman"/>
          <w:color w:val="000000" w:themeColor="text1"/>
          <w:sz w:val="24"/>
          <w:szCs w:val="24"/>
          <w:lang w:val="en-US"/>
        </w:rPr>
        <w:t xml:space="preserve">O                                      </w:t>
      </w:r>
      <w:r w:rsidRPr="00E90874">
        <w:rPr>
          <w:rFonts w:ascii="Times New Roman" w:hAnsi="Times New Roman" w:cs="Times New Roman"/>
          <w:color w:val="000000" w:themeColor="text1"/>
          <w:sz w:val="24"/>
          <w:szCs w:val="24"/>
          <w:lang w:val="en-US"/>
        </w:rPr>
        <w:t xml:space="preserve">    </w:t>
      </w:r>
      <w:r w:rsidR="00F26A74" w:rsidRPr="00E90874">
        <w:rPr>
          <w:rFonts w:ascii="Times New Roman" w:hAnsi="Times New Roman" w:cs="Times New Roman"/>
          <w:color w:val="000000" w:themeColor="text1"/>
          <w:sz w:val="24"/>
          <w:szCs w:val="24"/>
          <w:lang w:val="en-US"/>
        </w:rPr>
        <w:t xml:space="preserve">  OH</w:t>
      </w:r>
    </w:p>
    <w:p w:rsidR="00F26A74" w:rsidRPr="00E90874" w:rsidRDefault="00F26A74" w:rsidP="00E90874">
      <w:pPr>
        <w:spacing w:after="0"/>
        <w:ind w:firstLine="709"/>
        <w:contextualSpacing/>
        <w:rPr>
          <w:rFonts w:ascii="Times New Roman" w:hAnsi="Times New Roman" w:cs="Times New Roman"/>
          <w:color w:val="000000" w:themeColor="text1"/>
          <w:sz w:val="24"/>
          <w:szCs w:val="24"/>
          <w:lang w:val="en-US"/>
        </w:rPr>
      </w:pPr>
      <w:r w:rsidRPr="00E90874">
        <w:rPr>
          <w:rFonts w:ascii="Times New Roman" w:hAnsi="Times New Roman" w:cs="Times New Roman"/>
          <w:color w:val="000000" w:themeColor="text1"/>
          <w:sz w:val="24"/>
          <w:szCs w:val="24"/>
          <w:lang w:val="en-US"/>
        </w:rPr>
        <w:t xml:space="preserve">                                          Hg</w:t>
      </w:r>
      <w:r w:rsidRPr="00E90874">
        <w:rPr>
          <w:rFonts w:ascii="Times New Roman" w:hAnsi="Times New Roman" w:cs="Times New Roman"/>
          <w:color w:val="000000" w:themeColor="text1"/>
          <w:sz w:val="24"/>
          <w:szCs w:val="24"/>
          <w:vertAlign w:val="superscript"/>
          <w:lang w:val="en-US"/>
        </w:rPr>
        <w:t>2+</w:t>
      </w:r>
      <w:r w:rsidRPr="00E90874">
        <w:rPr>
          <w:rFonts w:ascii="Times New Roman" w:hAnsi="Times New Roman" w:cs="Times New Roman"/>
          <w:color w:val="000000" w:themeColor="text1"/>
          <w:sz w:val="24"/>
          <w:szCs w:val="24"/>
          <w:lang w:val="en-US"/>
        </w:rPr>
        <w:t>, H</w:t>
      </w:r>
      <w:r w:rsidRPr="00E90874">
        <w:rPr>
          <w:rFonts w:ascii="Times New Roman" w:hAnsi="Times New Roman" w:cs="Times New Roman"/>
          <w:color w:val="000000" w:themeColor="text1"/>
          <w:sz w:val="24"/>
          <w:szCs w:val="24"/>
          <w:vertAlign w:val="superscript"/>
          <w:lang w:val="en-US"/>
        </w:rPr>
        <w:t>+</w:t>
      </w:r>
    </w:p>
    <w:p w:rsidR="00F26A74" w:rsidRPr="00E90874" w:rsidRDefault="00E90874" w:rsidP="00E90874">
      <w:pPr>
        <w:spacing w:after="0"/>
        <w:ind w:firstLine="709"/>
        <w:contextualSpacing/>
        <w:rPr>
          <w:rFonts w:ascii="Times New Roman" w:hAnsi="Times New Roman" w:cs="Times New Roman"/>
          <w:color w:val="000000" w:themeColor="text1"/>
          <w:sz w:val="24"/>
          <w:szCs w:val="24"/>
          <w:lang w:val="en-US"/>
        </w:rPr>
      </w:pPr>
      <w:r w:rsidRPr="00E90874">
        <w:rPr>
          <w:rFonts w:ascii="Times New Roman" w:hAnsi="Times New Roman" w:cs="Times New Roman"/>
          <w:noProof/>
          <w:color w:val="000000" w:themeColor="text1"/>
          <w:sz w:val="24"/>
          <w:szCs w:val="24"/>
        </w:rPr>
        <w:pict>
          <v:shape id="_x0000_s1072" type="#_x0000_t32" style="position:absolute;left:0;text-align:left;margin-left:142.95pt;margin-top:5.05pt;width:69pt;height:.05pt;z-index:251662336" o:connectortype="straight">
            <v:stroke endarrow="block"/>
          </v:shape>
        </w:pict>
      </w:r>
      <w:r w:rsidR="00F26A74" w:rsidRPr="00E90874">
        <w:rPr>
          <w:rFonts w:ascii="Times New Roman" w:hAnsi="Times New Roman" w:cs="Times New Roman"/>
          <w:color w:val="000000" w:themeColor="text1"/>
          <w:sz w:val="24"/>
          <w:szCs w:val="24"/>
        </w:rPr>
        <w:t>б</w:t>
      </w:r>
      <w:r w:rsidR="00F26A74" w:rsidRPr="00E90874">
        <w:rPr>
          <w:rFonts w:ascii="Times New Roman" w:hAnsi="Times New Roman" w:cs="Times New Roman"/>
          <w:color w:val="000000" w:themeColor="text1"/>
          <w:sz w:val="24"/>
          <w:szCs w:val="24"/>
          <w:lang w:val="en-US"/>
        </w:rPr>
        <w:t>) H</w:t>
      </w:r>
      <w:r w:rsidR="00F26A74" w:rsidRPr="00E90874">
        <w:rPr>
          <w:rFonts w:ascii="Times New Roman" w:hAnsi="Times New Roman" w:cs="Times New Roman"/>
          <w:color w:val="000000" w:themeColor="text1"/>
          <w:sz w:val="24"/>
          <w:szCs w:val="24"/>
          <w:vertAlign w:val="subscript"/>
          <w:lang w:val="en-US"/>
        </w:rPr>
        <w:t>3</w:t>
      </w:r>
      <w:r w:rsidR="00F26A74" w:rsidRPr="00E90874">
        <w:rPr>
          <w:rFonts w:ascii="Times New Roman" w:hAnsi="Times New Roman" w:cs="Times New Roman"/>
          <w:color w:val="000000" w:themeColor="text1"/>
          <w:sz w:val="24"/>
          <w:szCs w:val="24"/>
          <w:lang w:val="en-US"/>
        </w:rPr>
        <w:t>C</w:t>
      </w:r>
      <w:r w:rsidR="004D43A2" w:rsidRPr="00E90874">
        <w:rPr>
          <w:rFonts w:ascii="Times New Roman" w:hAnsi="Times New Roman" w:cs="Times New Roman"/>
          <w:color w:val="000000" w:themeColor="text1"/>
          <w:sz w:val="24"/>
          <w:szCs w:val="24"/>
          <w:lang w:val="en-US"/>
        </w:rPr>
        <w:t>—</w:t>
      </w:r>
      <w:r w:rsidR="00F26A74" w:rsidRPr="00E90874">
        <w:rPr>
          <w:rFonts w:ascii="Times New Roman" w:hAnsi="Times New Roman" w:cs="Times New Roman"/>
          <w:color w:val="000000" w:themeColor="text1"/>
          <w:sz w:val="24"/>
          <w:szCs w:val="24"/>
          <w:lang w:val="en-US"/>
        </w:rPr>
        <w:t>C</w:t>
      </w:r>
      <w:r w:rsidR="004D43A2" w:rsidRPr="00E90874">
        <w:rPr>
          <w:rFonts w:ascii="Times New Roman" w:hAnsi="Times New Roman" w:cs="Times New Roman"/>
          <w:color w:val="000000" w:themeColor="text1"/>
          <w:sz w:val="24"/>
          <w:szCs w:val="24"/>
          <w:lang w:val="en-US"/>
        </w:rPr>
        <w:t>-</w:t>
      </w:r>
      <w:r w:rsidR="00F26A74" w:rsidRPr="00E90874">
        <w:rPr>
          <w:rFonts w:ascii="Times New Roman" w:hAnsi="Times New Roman" w:cs="Times New Roman"/>
          <w:color w:val="000000" w:themeColor="text1"/>
          <w:sz w:val="24"/>
          <w:szCs w:val="24"/>
        </w:rPr>
        <w:t>С</w:t>
      </w:r>
      <w:r w:rsidR="00F26A74" w:rsidRPr="00E90874">
        <w:rPr>
          <w:rFonts w:ascii="Times New Roman" w:hAnsi="Times New Roman" w:cs="Times New Roman"/>
          <w:color w:val="000000" w:themeColor="text1"/>
          <w:sz w:val="24"/>
          <w:szCs w:val="24"/>
          <w:lang w:val="en-US"/>
        </w:rPr>
        <w:t>H +H</w:t>
      </w:r>
      <w:r w:rsidR="00F26A74" w:rsidRPr="00E90874">
        <w:rPr>
          <w:rFonts w:ascii="Times New Roman" w:hAnsi="Times New Roman" w:cs="Times New Roman"/>
          <w:color w:val="000000" w:themeColor="text1"/>
          <w:sz w:val="24"/>
          <w:szCs w:val="24"/>
          <w:vertAlign w:val="subscript"/>
          <w:lang w:val="en-US"/>
        </w:rPr>
        <w:t>2</w:t>
      </w:r>
      <w:r w:rsidR="00F26A74" w:rsidRPr="00E90874">
        <w:rPr>
          <w:rFonts w:ascii="Times New Roman" w:hAnsi="Times New Roman" w:cs="Times New Roman"/>
          <w:color w:val="000000" w:themeColor="text1"/>
          <w:sz w:val="24"/>
          <w:szCs w:val="24"/>
          <w:lang w:val="en-US"/>
        </w:rPr>
        <w:t xml:space="preserve">O </w:t>
      </w:r>
      <w:r w:rsidR="004D43A2" w:rsidRPr="00E90874">
        <w:rPr>
          <w:rFonts w:ascii="Times New Roman" w:hAnsi="Times New Roman" w:cs="Times New Roman"/>
          <w:color w:val="000000" w:themeColor="text1"/>
          <w:sz w:val="24"/>
          <w:szCs w:val="24"/>
          <w:lang w:val="en-US"/>
        </w:rPr>
        <w:t xml:space="preserve">                     </w:t>
      </w:r>
      <w:r w:rsidR="00F26A74" w:rsidRPr="00E90874">
        <w:rPr>
          <w:rFonts w:ascii="Times New Roman" w:hAnsi="Times New Roman" w:cs="Times New Roman"/>
          <w:color w:val="000000" w:themeColor="text1"/>
          <w:sz w:val="24"/>
          <w:szCs w:val="24"/>
          <w:lang w:val="en-US"/>
        </w:rPr>
        <w:t xml:space="preserve"> </w:t>
      </w:r>
      <w:r w:rsidR="004D43A2" w:rsidRPr="00E90874">
        <w:rPr>
          <w:rFonts w:ascii="Times New Roman" w:hAnsi="Times New Roman" w:cs="Times New Roman"/>
          <w:color w:val="000000" w:themeColor="text1"/>
          <w:sz w:val="24"/>
          <w:szCs w:val="24"/>
          <w:lang w:val="en-US"/>
        </w:rPr>
        <w:t xml:space="preserve">  </w:t>
      </w:r>
      <w:r w:rsidR="00F26A74" w:rsidRPr="00E90874">
        <w:rPr>
          <w:rFonts w:ascii="Times New Roman" w:hAnsi="Times New Roman" w:cs="Times New Roman"/>
          <w:color w:val="000000" w:themeColor="text1"/>
          <w:sz w:val="24"/>
          <w:szCs w:val="24"/>
          <w:lang w:val="en-US"/>
        </w:rPr>
        <w:t>CH</w:t>
      </w:r>
      <w:r w:rsidR="00F26A74" w:rsidRPr="00E90874">
        <w:rPr>
          <w:rFonts w:ascii="Times New Roman" w:hAnsi="Times New Roman" w:cs="Times New Roman"/>
          <w:color w:val="000000" w:themeColor="text1"/>
          <w:sz w:val="24"/>
          <w:szCs w:val="24"/>
          <w:vertAlign w:val="subscript"/>
          <w:lang w:val="en-US"/>
        </w:rPr>
        <w:t>3</w:t>
      </w:r>
      <w:r w:rsidR="00F26A74" w:rsidRPr="00E90874">
        <w:rPr>
          <w:rFonts w:ascii="Times New Roman" w:hAnsi="Times New Roman" w:cs="Times New Roman"/>
          <w:color w:val="000000" w:themeColor="text1"/>
          <w:sz w:val="24"/>
          <w:szCs w:val="24"/>
          <w:lang w:val="en-US"/>
        </w:rPr>
        <w:t>-C-CH</w:t>
      </w:r>
      <w:r w:rsidR="00F26A74" w:rsidRPr="00E90874">
        <w:rPr>
          <w:rFonts w:ascii="Times New Roman" w:hAnsi="Times New Roman" w:cs="Times New Roman"/>
          <w:color w:val="000000" w:themeColor="text1"/>
          <w:sz w:val="24"/>
          <w:szCs w:val="24"/>
          <w:vertAlign w:val="subscript"/>
          <w:lang w:val="en-US"/>
        </w:rPr>
        <w:t>3</w:t>
      </w:r>
    </w:p>
    <w:p w:rsidR="00F26A74" w:rsidRPr="00E90874" w:rsidRDefault="00F26A74" w:rsidP="00E90874">
      <w:pPr>
        <w:spacing w:after="0"/>
        <w:ind w:firstLine="709"/>
        <w:contextualSpacing/>
        <w:rPr>
          <w:rFonts w:ascii="Times New Roman" w:hAnsi="Times New Roman" w:cs="Times New Roman"/>
          <w:color w:val="000000" w:themeColor="text1"/>
          <w:sz w:val="24"/>
          <w:szCs w:val="24"/>
          <w:lang w:val="en-US"/>
        </w:rPr>
      </w:pPr>
      <w:r w:rsidRPr="00E90874">
        <w:rPr>
          <w:rFonts w:ascii="Times New Roman" w:hAnsi="Times New Roman" w:cs="Times New Roman"/>
          <w:color w:val="000000" w:themeColor="text1"/>
          <w:sz w:val="24"/>
          <w:szCs w:val="24"/>
          <w:lang w:val="en-US"/>
        </w:rPr>
        <w:t xml:space="preserve">                                                               </w:t>
      </w:r>
      <w:r w:rsidR="004D43A2" w:rsidRPr="00E90874">
        <w:rPr>
          <w:rFonts w:ascii="Times New Roman" w:hAnsi="Times New Roman" w:cs="Times New Roman"/>
          <w:color w:val="000000" w:themeColor="text1"/>
          <w:sz w:val="24"/>
          <w:szCs w:val="24"/>
          <w:lang w:val="en-US"/>
        </w:rPr>
        <w:t xml:space="preserve">   </w:t>
      </w:r>
      <w:r w:rsidRPr="00E90874">
        <w:rPr>
          <w:rFonts w:ascii="Times New Roman" w:hAnsi="Times New Roman" w:cs="Times New Roman"/>
          <w:color w:val="000000" w:themeColor="text1"/>
          <w:sz w:val="24"/>
          <w:szCs w:val="24"/>
          <w:lang w:val="en-US"/>
        </w:rPr>
        <w:t xml:space="preserve">  </w:t>
      </w:r>
      <w:r w:rsidR="004D43A2" w:rsidRPr="00E90874">
        <w:rPr>
          <w:rFonts w:ascii="Times New Roman" w:hAnsi="Times New Roman" w:cs="Times New Roman"/>
          <w:color w:val="000000" w:themeColor="text1"/>
          <w:sz w:val="24"/>
          <w:szCs w:val="24"/>
          <w:lang w:val="en-US"/>
        </w:rPr>
        <w:t xml:space="preserve">  </w:t>
      </w:r>
      <w:r w:rsidRPr="00E90874">
        <w:rPr>
          <w:rFonts w:ascii="Times New Roman" w:hAnsi="Times New Roman" w:cs="Times New Roman"/>
          <w:color w:val="000000" w:themeColor="text1"/>
          <w:sz w:val="24"/>
          <w:szCs w:val="24"/>
          <w:lang w:val="en-US"/>
        </w:rPr>
        <w:t>||</w:t>
      </w:r>
    </w:p>
    <w:p w:rsidR="00F26A74" w:rsidRPr="00E90874" w:rsidRDefault="00F26A74" w:rsidP="00E90874">
      <w:pPr>
        <w:spacing w:after="0"/>
        <w:ind w:firstLine="709"/>
        <w:contextualSpacing/>
        <w:rPr>
          <w:rFonts w:ascii="Times New Roman" w:hAnsi="Times New Roman" w:cs="Times New Roman"/>
          <w:color w:val="000000" w:themeColor="text1"/>
          <w:sz w:val="24"/>
          <w:szCs w:val="24"/>
          <w:lang w:val="en-US"/>
        </w:rPr>
      </w:pPr>
      <w:r w:rsidRPr="00E90874">
        <w:rPr>
          <w:rFonts w:ascii="Times New Roman" w:hAnsi="Times New Roman" w:cs="Times New Roman"/>
          <w:color w:val="000000" w:themeColor="text1"/>
          <w:sz w:val="24"/>
          <w:szCs w:val="24"/>
          <w:lang w:val="en-US"/>
        </w:rPr>
        <w:t xml:space="preserve">                                                                </w:t>
      </w:r>
      <w:r w:rsidR="004D43A2" w:rsidRPr="00E90874">
        <w:rPr>
          <w:rFonts w:ascii="Times New Roman" w:hAnsi="Times New Roman" w:cs="Times New Roman"/>
          <w:color w:val="000000" w:themeColor="text1"/>
          <w:sz w:val="24"/>
          <w:szCs w:val="24"/>
          <w:lang w:val="en-US"/>
        </w:rPr>
        <w:t xml:space="preserve">    </w:t>
      </w:r>
      <w:r w:rsidRPr="00E90874">
        <w:rPr>
          <w:rFonts w:ascii="Times New Roman" w:hAnsi="Times New Roman" w:cs="Times New Roman"/>
          <w:color w:val="000000" w:themeColor="text1"/>
          <w:sz w:val="24"/>
          <w:szCs w:val="24"/>
          <w:lang w:val="en-US"/>
        </w:rPr>
        <w:t xml:space="preserve"> O</w:t>
      </w:r>
    </w:p>
    <w:p w:rsidR="00F26A74" w:rsidRPr="00E90874" w:rsidRDefault="00F26A74" w:rsidP="00E90874">
      <w:pPr>
        <w:spacing w:after="0"/>
        <w:ind w:firstLine="709"/>
        <w:contextualSpacing/>
        <w:rPr>
          <w:rFonts w:ascii="Times New Roman" w:hAnsi="Times New Roman" w:cs="Times New Roman"/>
          <w:color w:val="000000" w:themeColor="text1"/>
          <w:sz w:val="24"/>
          <w:szCs w:val="24"/>
          <w:lang w:val="en-US"/>
        </w:rPr>
      </w:pPr>
      <w:r w:rsidRPr="00E90874">
        <w:rPr>
          <w:rFonts w:ascii="Times New Roman" w:hAnsi="Times New Roman" w:cs="Times New Roman"/>
          <w:color w:val="000000" w:themeColor="text1"/>
          <w:sz w:val="24"/>
          <w:szCs w:val="24"/>
          <w:lang w:val="en-US"/>
        </w:rPr>
        <w:t xml:space="preserve">                                                   </w:t>
      </w:r>
    </w:p>
    <w:p w:rsidR="00F26A74" w:rsidRPr="00E90874" w:rsidRDefault="00E90874" w:rsidP="00E90874">
      <w:pPr>
        <w:spacing w:after="0"/>
        <w:ind w:firstLine="709"/>
        <w:contextualSpacing/>
        <w:rPr>
          <w:rFonts w:ascii="Times New Roman" w:hAnsi="Times New Roman" w:cs="Times New Roman"/>
          <w:color w:val="000000" w:themeColor="text1"/>
          <w:sz w:val="24"/>
          <w:szCs w:val="24"/>
          <w:lang w:val="en-US"/>
        </w:rPr>
      </w:pPr>
      <w:r w:rsidRPr="00E90874">
        <w:rPr>
          <w:rFonts w:ascii="Times New Roman" w:hAnsi="Times New Roman" w:cs="Times New Roman"/>
          <w:noProof/>
          <w:color w:val="000000" w:themeColor="text1"/>
          <w:sz w:val="24"/>
          <w:szCs w:val="24"/>
        </w:rPr>
        <w:pict>
          <v:shape id="_x0000_s1074" type="#_x0000_t32" style="position:absolute;left:0;text-align:left;margin-left:175.95pt;margin-top:5.55pt;width:69pt;height:0;z-index:251663360" o:connectortype="straight">
            <v:stroke endarrow="block"/>
          </v:shape>
        </w:pict>
      </w:r>
      <w:r w:rsidR="00F26A74" w:rsidRPr="00E90874">
        <w:rPr>
          <w:rFonts w:ascii="Times New Roman" w:hAnsi="Times New Roman" w:cs="Times New Roman"/>
          <w:color w:val="000000" w:themeColor="text1"/>
          <w:sz w:val="24"/>
          <w:szCs w:val="24"/>
        </w:rPr>
        <w:t>в</w:t>
      </w:r>
      <w:r w:rsidR="00F26A74" w:rsidRPr="00E90874">
        <w:rPr>
          <w:rFonts w:ascii="Times New Roman" w:hAnsi="Times New Roman" w:cs="Times New Roman"/>
          <w:color w:val="000000" w:themeColor="text1"/>
          <w:sz w:val="24"/>
          <w:szCs w:val="24"/>
          <w:lang w:val="en-US"/>
        </w:rPr>
        <w:t>) CH</w:t>
      </w:r>
      <w:r w:rsidR="00F26A74" w:rsidRPr="00E90874">
        <w:rPr>
          <w:rFonts w:ascii="Times New Roman" w:hAnsi="Times New Roman" w:cs="Times New Roman"/>
          <w:color w:val="000000" w:themeColor="text1"/>
          <w:sz w:val="24"/>
          <w:szCs w:val="24"/>
          <w:vertAlign w:val="subscript"/>
          <w:lang w:val="en-US"/>
        </w:rPr>
        <w:t>3</w:t>
      </w:r>
      <w:r w:rsidR="004D43A2" w:rsidRPr="00E90874">
        <w:rPr>
          <w:rFonts w:ascii="Times New Roman" w:hAnsi="Times New Roman" w:cs="Times New Roman"/>
          <w:color w:val="000000" w:themeColor="text1"/>
          <w:sz w:val="24"/>
          <w:szCs w:val="24"/>
          <w:lang w:val="en-US"/>
        </w:rPr>
        <w:t>-</w:t>
      </w:r>
      <w:r w:rsidR="00F26A74" w:rsidRPr="00E90874">
        <w:rPr>
          <w:rFonts w:ascii="Times New Roman" w:hAnsi="Times New Roman" w:cs="Times New Roman"/>
          <w:color w:val="000000" w:themeColor="text1"/>
          <w:sz w:val="24"/>
          <w:szCs w:val="24"/>
          <w:lang w:val="en-US"/>
        </w:rPr>
        <w:t>CH</w:t>
      </w:r>
      <w:r w:rsidR="00F26A74" w:rsidRPr="00E90874">
        <w:rPr>
          <w:rFonts w:ascii="Times New Roman" w:hAnsi="Times New Roman" w:cs="Times New Roman"/>
          <w:color w:val="000000" w:themeColor="text1"/>
          <w:sz w:val="24"/>
          <w:szCs w:val="24"/>
          <w:vertAlign w:val="subscript"/>
          <w:lang w:val="en-US"/>
        </w:rPr>
        <w:t>2</w:t>
      </w:r>
      <w:r w:rsidR="004D43A2" w:rsidRPr="00E90874">
        <w:rPr>
          <w:rFonts w:ascii="Times New Roman" w:hAnsi="Times New Roman" w:cs="Times New Roman"/>
          <w:color w:val="000000" w:themeColor="text1"/>
          <w:sz w:val="24"/>
          <w:szCs w:val="24"/>
          <w:lang w:val="en-US"/>
        </w:rPr>
        <w:t>-</w:t>
      </w:r>
      <w:r w:rsidR="00F26A74" w:rsidRPr="00E90874">
        <w:rPr>
          <w:rFonts w:ascii="Times New Roman" w:hAnsi="Times New Roman" w:cs="Times New Roman"/>
          <w:color w:val="000000" w:themeColor="text1"/>
          <w:sz w:val="24"/>
          <w:szCs w:val="24"/>
          <w:lang w:val="en-US"/>
        </w:rPr>
        <w:t>CHC</w:t>
      </w:r>
      <w:r w:rsidR="004D43A2" w:rsidRPr="00E90874">
        <w:rPr>
          <w:rFonts w:ascii="Times New Roman" w:hAnsi="Times New Roman" w:cs="Times New Roman"/>
          <w:color w:val="000000" w:themeColor="text1"/>
          <w:sz w:val="24"/>
          <w:szCs w:val="24"/>
          <w:lang w:val="en-US"/>
        </w:rPr>
        <w:t>l</w:t>
      </w:r>
      <w:r w:rsidR="00F26A74" w:rsidRPr="00E90874">
        <w:rPr>
          <w:rFonts w:ascii="Times New Roman" w:hAnsi="Times New Roman" w:cs="Times New Roman"/>
          <w:color w:val="000000" w:themeColor="text1"/>
          <w:sz w:val="24"/>
          <w:szCs w:val="24"/>
          <w:vertAlign w:val="subscript"/>
          <w:lang w:val="en-US"/>
        </w:rPr>
        <w:t>2</w:t>
      </w:r>
      <w:r w:rsidR="00F26A74" w:rsidRPr="00E90874">
        <w:rPr>
          <w:rFonts w:ascii="Times New Roman" w:hAnsi="Times New Roman" w:cs="Times New Roman"/>
          <w:color w:val="000000" w:themeColor="text1"/>
          <w:sz w:val="24"/>
          <w:szCs w:val="24"/>
          <w:lang w:val="en-US"/>
        </w:rPr>
        <w:t xml:space="preserve"> + 2KOH </w:t>
      </w:r>
      <w:r w:rsidR="004D43A2" w:rsidRPr="00E90874">
        <w:rPr>
          <w:rFonts w:ascii="Times New Roman" w:hAnsi="Times New Roman" w:cs="Times New Roman"/>
          <w:color w:val="000000" w:themeColor="text1"/>
          <w:sz w:val="24"/>
          <w:szCs w:val="24"/>
          <w:lang w:val="en-US"/>
        </w:rPr>
        <w:t xml:space="preserve">                       </w:t>
      </w:r>
      <w:r w:rsidR="00F26A74" w:rsidRPr="00E90874">
        <w:rPr>
          <w:rFonts w:ascii="Times New Roman" w:hAnsi="Times New Roman" w:cs="Times New Roman"/>
          <w:color w:val="000000" w:themeColor="text1"/>
          <w:sz w:val="24"/>
          <w:szCs w:val="24"/>
          <w:lang w:val="en-US"/>
        </w:rPr>
        <w:t xml:space="preserve"> CH</w:t>
      </w:r>
      <w:r w:rsidR="00F26A74" w:rsidRPr="00E90874">
        <w:rPr>
          <w:rFonts w:ascii="Times New Roman" w:hAnsi="Times New Roman" w:cs="Times New Roman"/>
          <w:color w:val="000000" w:themeColor="text1"/>
          <w:sz w:val="24"/>
          <w:szCs w:val="24"/>
          <w:vertAlign w:val="subscript"/>
          <w:lang w:val="en-US"/>
        </w:rPr>
        <w:t>3</w:t>
      </w:r>
      <w:r w:rsidR="00F26A74" w:rsidRPr="00E90874">
        <w:rPr>
          <w:rFonts w:ascii="Times New Roman" w:hAnsi="Times New Roman" w:cs="Times New Roman"/>
          <w:color w:val="000000" w:themeColor="text1"/>
          <w:sz w:val="24"/>
          <w:szCs w:val="24"/>
          <w:lang w:val="en-US"/>
        </w:rPr>
        <w:t>-C</w:t>
      </w:r>
      <w:r w:rsidR="004D43A2" w:rsidRPr="00E90874">
        <w:rPr>
          <w:rFonts w:ascii="Times New Roman" w:hAnsi="Times New Roman" w:cs="Times New Roman"/>
          <w:color w:val="000000" w:themeColor="text1"/>
          <w:sz w:val="24"/>
          <w:szCs w:val="24"/>
          <w:lang w:val="en-US"/>
        </w:rPr>
        <w:t>≡</w:t>
      </w:r>
      <w:r w:rsidR="00F26A74" w:rsidRPr="00E90874">
        <w:rPr>
          <w:rFonts w:ascii="Times New Roman" w:hAnsi="Times New Roman" w:cs="Times New Roman"/>
          <w:color w:val="000000" w:themeColor="text1"/>
          <w:sz w:val="24"/>
          <w:szCs w:val="24"/>
          <w:lang w:val="en-US"/>
        </w:rPr>
        <w:t>CH + 2KC</w:t>
      </w:r>
      <w:r w:rsidR="004D43A2" w:rsidRPr="00E90874">
        <w:rPr>
          <w:rFonts w:ascii="Times New Roman" w:hAnsi="Times New Roman" w:cs="Times New Roman"/>
          <w:color w:val="000000" w:themeColor="text1"/>
          <w:sz w:val="24"/>
          <w:szCs w:val="24"/>
          <w:lang w:val="en-US"/>
        </w:rPr>
        <w:t>l</w:t>
      </w:r>
      <w:r w:rsidR="00F26A74" w:rsidRPr="00E90874">
        <w:rPr>
          <w:rFonts w:ascii="Times New Roman" w:hAnsi="Times New Roman" w:cs="Times New Roman"/>
          <w:color w:val="000000" w:themeColor="text1"/>
          <w:sz w:val="24"/>
          <w:szCs w:val="24"/>
          <w:lang w:val="en-US"/>
        </w:rPr>
        <w:t xml:space="preserve"> + 2H</w:t>
      </w:r>
      <w:r w:rsidR="00F26A74" w:rsidRPr="00E90874">
        <w:rPr>
          <w:rFonts w:ascii="Times New Roman" w:hAnsi="Times New Roman" w:cs="Times New Roman"/>
          <w:color w:val="000000" w:themeColor="text1"/>
          <w:sz w:val="24"/>
          <w:szCs w:val="24"/>
          <w:vertAlign w:val="subscript"/>
          <w:lang w:val="en-US"/>
        </w:rPr>
        <w:t>2</w:t>
      </w:r>
      <w:r w:rsidR="00F26A74" w:rsidRPr="00E90874">
        <w:rPr>
          <w:rFonts w:ascii="Times New Roman" w:hAnsi="Times New Roman" w:cs="Times New Roman"/>
          <w:color w:val="000000" w:themeColor="text1"/>
          <w:sz w:val="24"/>
          <w:szCs w:val="24"/>
          <w:lang w:val="en-US"/>
        </w:rPr>
        <w:t>O</w:t>
      </w:r>
    </w:p>
    <w:p w:rsidR="004D43A2" w:rsidRPr="00E90874" w:rsidRDefault="004D43A2" w:rsidP="00E90874">
      <w:pPr>
        <w:spacing w:after="0"/>
        <w:ind w:firstLine="709"/>
        <w:contextualSpacing/>
        <w:rPr>
          <w:rFonts w:ascii="Times New Roman" w:hAnsi="Times New Roman" w:cs="Times New Roman"/>
          <w:color w:val="000000" w:themeColor="text1"/>
          <w:sz w:val="24"/>
          <w:szCs w:val="24"/>
          <w:lang w:val="en-US"/>
        </w:rPr>
      </w:pPr>
    </w:p>
    <w:p w:rsidR="00F26A74" w:rsidRPr="00E90874" w:rsidRDefault="00F26A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b/>
          <w:color w:val="000000" w:themeColor="text1"/>
          <w:sz w:val="24"/>
          <w:szCs w:val="24"/>
        </w:rPr>
        <w:t>6.</w:t>
      </w:r>
      <w:r w:rsidRPr="00E90874">
        <w:rPr>
          <w:rFonts w:ascii="Times New Roman" w:hAnsi="Times New Roman" w:cs="Times New Roman"/>
          <w:color w:val="000000" w:themeColor="text1"/>
          <w:sz w:val="24"/>
          <w:szCs w:val="24"/>
        </w:rPr>
        <w:t>Напишите формулы всех непредельных углеводородов состава С</w:t>
      </w:r>
      <w:r w:rsidRPr="00E90874">
        <w:rPr>
          <w:rFonts w:ascii="Times New Roman" w:hAnsi="Times New Roman" w:cs="Times New Roman"/>
          <w:color w:val="000000" w:themeColor="text1"/>
          <w:sz w:val="24"/>
          <w:szCs w:val="24"/>
          <w:vertAlign w:val="subscript"/>
        </w:rPr>
        <w:t>4</w:t>
      </w:r>
      <w:r w:rsidRPr="00E90874">
        <w:rPr>
          <w:rFonts w:ascii="Times New Roman" w:hAnsi="Times New Roman" w:cs="Times New Roman"/>
          <w:color w:val="000000" w:themeColor="text1"/>
          <w:sz w:val="24"/>
          <w:szCs w:val="24"/>
        </w:rPr>
        <w:t>H</w:t>
      </w:r>
      <w:r w:rsidRPr="00E90874">
        <w:rPr>
          <w:rFonts w:ascii="Times New Roman" w:hAnsi="Times New Roman" w:cs="Times New Roman"/>
          <w:color w:val="000000" w:themeColor="text1"/>
          <w:sz w:val="24"/>
          <w:szCs w:val="24"/>
          <w:vertAlign w:val="subscript"/>
        </w:rPr>
        <w:t>8</w:t>
      </w:r>
      <w:r w:rsidRPr="00E90874">
        <w:rPr>
          <w:rFonts w:ascii="Times New Roman" w:hAnsi="Times New Roman" w:cs="Times New Roman"/>
          <w:color w:val="000000" w:themeColor="text1"/>
          <w:sz w:val="24"/>
          <w:szCs w:val="24"/>
        </w:rPr>
        <w:t>.</w:t>
      </w:r>
    </w:p>
    <w:p w:rsidR="004D43A2" w:rsidRPr="00E90874" w:rsidRDefault="0076044E" w:rsidP="00E90874">
      <w:pPr>
        <w:spacing w:after="0"/>
        <w:ind w:firstLine="709"/>
        <w:contextualSpacing/>
        <w:rPr>
          <w:rFonts w:ascii="Times New Roman" w:hAnsi="Times New Roman" w:cs="Times New Roman"/>
          <w:color w:val="000000" w:themeColor="text1"/>
          <w:sz w:val="24"/>
          <w:szCs w:val="24"/>
          <w:lang w:val="en-US"/>
        </w:rPr>
      </w:pPr>
      <w:r w:rsidRPr="00E90874">
        <w:rPr>
          <w:rFonts w:ascii="Times New Roman" w:hAnsi="Times New Roman" w:cs="Times New Roman"/>
          <w:noProof/>
          <w:sz w:val="24"/>
          <w:szCs w:val="24"/>
        </w:rPr>
        <w:drawing>
          <wp:inline distT="0" distB="0" distL="0" distR="0">
            <wp:extent cx="4229100" cy="2066925"/>
            <wp:effectExtent l="19050" t="0" r="0" b="0"/>
            <wp:docPr id="131" name="Рисунок 131" descr="http://www.xumuk.ru/rhfr/846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xumuk.ru/rhfr/84699.gif"/>
                    <pic:cNvPicPr>
                      <a:picLocks noChangeAspect="1" noChangeArrowheads="1"/>
                    </pic:cNvPicPr>
                  </pic:nvPicPr>
                  <pic:blipFill>
                    <a:blip r:embed="rId322"/>
                    <a:srcRect/>
                    <a:stretch>
                      <a:fillRect/>
                    </a:stretch>
                  </pic:blipFill>
                  <pic:spPr bwMode="auto">
                    <a:xfrm>
                      <a:off x="0" y="0"/>
                      <a:ext cx="4229100" cy="2066925"/>
                    </a:xfrm>
                    <a:prstGeom prst="rect">
                      <a:avLst/>
                    </a:prstGeom>
                    <a:noFill/>
                    <a:ln w="9525">
                      <a:noFill/>
                      <a:miter lim="800000"/>
                      <a:headEnd/>
                      <a:tailEnd/>
                    </a:ln>
                  </pic:spPr>
                </pic:pic>
              </a:graphicData>
            </a:graphic>
          </wp:inline>
        </w:drawing>
      </w:r>
    </w:p>
    <w:p w:rsidR="0076044E" w:rsidRPr="00E90874" w:rsidRDefault="0076044E"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t>бутен-1]</w:t>
      </w:r>
    </w:p>
    <w:p w:rsidR="0076044E" w:rsidRPr="00E90874" w:rsidRDefault="0076044E"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t>бутен-2</w:t>
      </w:r>
    </w:p>
    <w:p w:rsidR="0076044E" w:rsidRPr="00E90874" w:rsidRDefault="0076044E"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t>2-метилпропен</w:t>
      </w:r>
    </w:p>
    <w:p w:rsidR="0076044E" w:rsidRPr="00E90874" w:rsidRDefault="0076044E" w:rsidP="00E90874">
      <w:pPr>
        <w:spacing w:after="0"/>
        <w:ind w:firstLine="709"/>
        <w:contextualSpacing/>
        <w:rPr>
          <w:rFonts w:ascii="Times New Roman" w:hAnsi="Times New Roman" w:cs="Times New Roman"/>
          <w:sz w:val="24"/>
          <w:szCs w:val="24"/>
        </w:rPr>
      </w:pPr>
      <w:proofErr w:type="spellStart"/>
      <w:r w:rsidRPr="00E90874">
        <w:rPr>
          <w:rFonts w:ascii="Times New Roman" w:hAnsi="Times New Roman" w:cs="Times New Roman"/>
          <w:sz w:val="24"/>
          <w:szCs w:val="24"/>
        </w:rPr>
        <w:t>Циклобутан</w:t>
      </w:r>
      <w:proofErr w:type="spellEnd"/>
    </w:p>
    <w:p w:rsidR="0076044E" w:rsidRPr="00E90874" w:rsidRDefault="0076044E" w:rsidP="00E90874">
      <w:pPr>
        <w:spacing w:after="0"/>
        <w:ind w:firstLine="709"/>
        <w:contextualSpacing/>
        <w:rPr>
          <w:rFonts w:ascii="Times New Roman" w:hAnsi="Times New Roman" w:cs="Times New Roman"/>
          <w:sz w:val="24"/>
          <w:szCs w:val="24"/>
        </w:rPr>
      </w:pPr>
      <w:proofErr w:type="spellStart"/>
      <w:r w:rsidRPr="00E90874">
        <w:rPr>
          <w:rFonts w:ascii="Times New Roman" w:hAnsi="Times New Roman" w:cs="Times New Roman"/>
          <w:sz w:val="24"/>
          <w:szCs w:val="24"/>
        </w:rPr>
        <w:t>Метилциклопропан</w:t>
      </w:r>
      <w:proofErr w:type="spellEnd"/>
    </w:p>
    <w:p w:rsidR="0076044E" w:rsidRPr="00E90874" w:rsidRDefault="0076044E" w:rsidP="00E90874">
      <w:pPr>
        <w:spacing w:after="0"/>
        <w:ind w:firstLine="709"/>
        <w:contextualSpacing/>
        <w:rPr>
          <w:rFonts w:ascii="Times New Roman" w:hAnsi="Times New Roman" w:cs="Times New Roman"/>
          <w:color w:val="000000" w:themeColor="text1"/>
          <w:sz w:val="24"/>
          <w:szCs w:val="24"/>
        </w:rPr>
      </w:pPr>
    </w:p>
    <w:p w:rsidR="00F26A74" w:rsidRPr="00E90874" w:rsidRDefault="00F26A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b/>
          <w:color w:val="000000" w:themeColor="text1"/>
          <w:sz w:val="24"/>
          <w:szCs w:val="24"/>
        </w:rPr>
        <w:t>7.</w:t>
      </w:r>
      <w:r w:rsidR="00A176C1" w:rsidRPr="00E90874">
        <w:rPr>
          <w:rFonts w:ascii="Times New Roman" w:hAnsi="Times New Roman" w:cs="Times New Roman"/>
          <w:b/>
          <w:color w:val="000000" w:themeColor="text1"/>
          <w:sz w:val="24"/>
          <w:szCs w:val="24"/>
        </w:rPr>
        <w:t xml:space="preserve"> </w:t>
      </w:r>
      <w:r w:rsidRPr="00E90874">
        <w:rPr>
          <w:rFonts w:ascii="Times New Roman" w:hAnsi="Times New Roman" w:cs="Times New Roman"/>
          <w:color w:val="000000" w:themeColor="text1"/>
          <w:sz w:val="24"/>
          <w:szCs w:val="24"/>
        </w:rPr>
        <w:t xml:space="preserve">При нагревании некоторого углеводорода с катализатором образовалось 100 </w:t>
      </w:r>
      <w:proofErr w:type="spellStart"/>
      <w:r w:rsidRPr="00E90874">
        <w:rPr>
          <w:rFonts w:ascii="Times New Roman" w:hAnsi="Times New Roman" w:cs="Times New Roman"/>
          <w:color w:val="000000" w:themeColor="text1"/>
          <w:sz w:val="24"/>
          <w:szCs w:val="24"/>
        </w:rPr>
        <w:t>гр</w:t>
      </w:r>
      <w:proofErr w:type="spellEnd"/>
      <w:r w:rsidRPr="00E90874">
        <w:rPr>
          <w:rFonts w:ascii="Times New Roman" w:hAnsi="Times New Roman" w:cs="Times New Roman"/>
          <w:color w:val="000000" w:themeColor="text1"/>
          <w:sz w:val="24"/>
          <w:szCs w:val="24"/>
        </w:rPr>
        <w:t xml:space="preserve"> толуола и 6,5 </w:t>
      </w:r>
      <w:proofErr w:type="spellStart"/>
      <w:r w:rsidRPr="00E90874">
        <w:rPr>
          <w:rFonts w:ascii="Times New Roman" w:hAnsi="Times New Roman" w:cs="Times New Roman"/>
          <w:color w:val="000000" w:themeColor="text1"/>
          <w:sz w:val="24"/>
          <w:szCs w:val="24"/>
        </w:rPr>
        <w:t>гр</w:t>
      </w:r>
      <w:proofErr w:type="spellEnd"/>
      <w:r w:rsidRPr="00E90874">
        <w:rPr>
          <w:rFonts w:ascii="Times New Roman" w:hAnsi="Times New Roman" w:cs="Times New Roman"/>
          <w:color w:val="000000" w:themeColor="text1"/>
          <w:sz w:val="24"/>
          <w:szCs w:val="24"/>
        </w:rPr>
        <w:t xml:space="preserve"> водорода. Установите формулу исходного углеводорода.</w:t>
      </w:r>
    </w:p>
    <w:p w:rsidR="00F26A74" w:rsidRPr="00E90874" w:rsidRDefault="00F26A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а) Дегидрирование с толуолом имеет вид:</w:t>
      </w:r>
    </w:p>
    <w:p w:rsidR="00F26A74" w:rsidRPr="00E90874" w:rsidRDefault="00E908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noProof/>
          <w:color w:val="000000" w:themeColor="text1"/>
          <w:sz w:val="24"/>
          <w:szCs w:val="24"/>
        </w:rPr>
        <w:pict>
          <v:shape id="_x0000_s1075" type="#_x0000_t32" style="position:absolute;left:0;text-align:left;margin-left:69.45pt;margin-top:7.2pt;width:67.5pt;height:0;z-index:251664384" o:connectortype="straight">
            <v:stroke endarrow="block"/>
          </v:shape>
        </w:pict>
      </w:r>
      <w:proofErr w:type="spellStart"/>
      <w:r w:rsidR="00F26A74" w:rsidRPr="00E90874">
        <w:rPr>
          <w:rFonts w:ascii="Times New Roman" w:hAnsi="Times New Roman" w:cs="Times New Roman"/>
          <w:color w:val="000000" w:themeColor="text1"/>
          <w:sz w:val="24"/>
          <w:szCs w:val="24"/>
        </w:rPr>
        <w:t>CxHy</w:t>
      </w:r>
      <w:proofErr w:type="spellEnd"/>
      <w:r w:rsidR="00F26A74" w:rsidRPr="00E90874">
        <w:rPr>
          <w:rFonts w:ascii="Times New Roman" w:hAnsi="Times New Roman" w:cs="Times New Roman"/>
          <w:color w:val="000000" w:themeColor="text1"/>
          <w:sz w:val="24"/>
          <w:szCs w:val="24"/>
        </w:rPr>
        <w:t xml:space="preserve"> </w:t>
      </w:r>
      <w:r w:rsidR="004D43A2" w:rsidRPr="00E90874">
        <w:rPr>
          <w:rFonts w:ascii="Times New Roman" w:hAnsi="Times New Roman" w:cs="Times New Roman"/>
          <w:color w:val="000000" w:themeColor="text1"/>
          <w:sz w:val="24"/>
          <w:szCs w:val="24"/>
        </w:rPr>
        <w:t xml:space="preserve">                          </w:t>
      </w:r>
      <w:r w:rsidR="00F26A74" w:rsidRPr="00E90874">
        <w:rPr>
          <w:rFonts w:ascii="Times New Roman" w:hAnsi="Times New Roman" w:cs="Times New Roman"/>
          <w:color w:val="000000" w:themeColor="text1"/>
          <w:sz w:val="24"/>
          <w:szCs w:val="24"/>
        </w:rPr>
        <w:t>C</w:t>
      </w:r>
      <w:r w:rsidR="00F26A74" w:rsidRPr="00E90874">
        <w:rPr>
          <w:rFonts w:ascii="Times New Roman" w:hAnsi="Times New Roman" w:cs="Times New Roman"/>
          <w:color w:val="000000" w:themeColor="text1"/>
          <w:sz w:val="24"/>
          <w:szCs w:val="24"/>
          <w:vertAlign w:val="subscript"/>
        </w:rPr>
        <w:t>7</w:t>
      </w:r>
      <w:r w:rsidR="00F26A74" w:rsidRPr="00E90874">
        <w:rPr>
          <w:rFonts w:ascii="Times New Roman" w:hAnsi="Times New Roman" w:cs="Times New Roman"/>
          <w:color w:val="000000" w:themeColor="text1"/>
          <w:sz w:val="24"/>
          <w:szCs w:val="24"/>
        </w:rPr>
        <w:t>H</w:t>
      </w:r>
      <w:r w:rsidR="00F26A74" w:rsidRPr="00E90874">
        <w:rPr>
          <w:rFonts w:ascii="Times New Roman" w:hAnsi="Times New Roman" w:cs="Times New Roman"/>
          <w:color w:val="000000" w:themeColor="text1"/>
          <w:sz w:val="24"/>
          <w:szCs w:val="24"/>
          <w:vertAlign w:val="subscript"/>
        </w:rPr>
        <w:t xml:space="preserve">8 </w:t>
      </w:r>
      <w:r w:rsidR="00F26A74" w:rsidRPr="00E90874">
        <w:rPr>
          <w:rFonts w:ascii="Times New Roman" w:hAnsi="Times New Roman" w:cs="Times New Roman"/>
          <w:color w:val="000000" w:themeColor="text1"/>
          <w:sz w:val="24"/>
          <w:szCs w:val="24"/>
        </w:rPr>
        <w:t>+ nH</w:t>
      </w:r>
      <w:r w:rsidR="00F26A74" w:rsidRPr="00E90874">
        <w:rPr>
          <w:rFonts w:ascii="Times New Roman" w:hAnsi="Times New Roman" w:cs="Times New Roman"/>
          <w:color w:val="000000" w:themeColor="text1"/>
          <w:sz w:val="24"/>
          <w:szCs w:val="24"/>
          <w:vertAlign w:val="subscript"/>
        </w:rPr>
        <w:t>2</w:t>
      </w:r>
    </w:p>
    <w:p w:rsidR="00F26A74" w:rsidRPr="00E90874" w:rsidRDefault="00F26A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Так как количество атомов водорода и углерода в левой и правой части должны быть равны, то x=7, y=8+2n</w:t>
      </w:r>
    </w:p>
    <w:p w:rsidR="00F26A74" w:rsidRPr="00E90874" w:rsidRDefault="00F26A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Необходимо найти n. Согласно уравнению реакции, это число равно отношению количеств водорода и толуола:</w:t>
      </w:r>
    </w:p>
    <w:p w:rsidR="00F26A74" w:rsidRPr="00E90874" w:rsidRDefault="00F26A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n = n(H</w:t>
      </w:r>
      <w:proofErr w:type="gramStart"/>
      <w:r w:rsidRPr="00E90874">
        <w:rPr>
          <w:rFonts w:ascii="Times New Roman" w:hAnsi="Times New Roman" w:cs="Times New Roman"/>
          <w:color w:val="000000" w:themeColor="text1"/>
          <w:sz w:val="24"/>
          <w:szCs w:val="24"/>
        </w:rPr>
        <w:t>2)/</w:t>
      </w:r>
      <w:proofErr w:type="gramEnd"/>
      <w:r w:rsidRPr="00E90874">
        <w:rPr>
          <w:rFonts w:ascii="Times New Roman" w:hAnsi="Times New Roman" w:cs="Times New Roman"/>
          <w:color w:val="000000" w:themeColor="text1"/>
          <w:sz w:val="24"/>
          <w:szCs w:val="24"/>
        </w:rPr>
        <w:t>n(C7H8) = (6,5/2)/(100/92) = 3</w:t>
      </w:r>
    </w:p>
    <w:p w:rsidR="00F26A74" w:rsidRPr="00E90874" w:rsidRDefault="00F26A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Формула искомого вещества - С</w:t>
      </w:r>
      <w:r w:rsidRPr="00E90874">
        <w:rPr>
          <w:rFonts w:ascii="Times New Roman" w:hAnsi="Times New Roman" w:cs="Times New Roman"/>
          <w:color w:val="000000" w:themeColor="text1"/>
          <w:sz w:val="24"/>
          <w:szCs w:val="24"/>
          <w:vertAlign w:val="subscript"/>
        </w:rPr>
        <w:t>7</w:t>
      </w:r>
      <w:r w:rsidRPr="00E90874">
        <w:rPr>
          <w:rFonts w:ascii="Times New Roman" w:hAnsi="Times New Roman" w:cs="Times New Roman"/>
          <w:color w:val="000000" w:themeColor="text1"/>
          <w:sz w:val="24"/>
          <w:szCs w:val="24"/>
        </w:rPr>
        <w:t>H</w:t>
      </w:r>
      <w:r w:rsidRPr="00E90874">
        <w:rPr>
          <w:rFonts w:ascii="Times New Roman" w:hAnsi="Times New Roman" w:cs="Times New Roman"/>
          <w:color w:val="000000" w:themeColor="text1"/>
          <w:sz w:val="24"/>
          <w:szCs w:val="24"/>
          <w:vertAlign w:val="subscript"/>
        </w:rPr>
        <w:t>14</w:t>
      </w:r>
      <w:r w:rsidRPr="00E90874">
        <w:rPr>
          <w:rFonts w:ascii="Times New Roman" w:hAnsi="Times New Roman" w:cs="Times New Roman"/>
          <w:color w:val="000000" w:themeColor="text1"/>
          <w:sz w:val="24"/>
          <w:szCs w:val="24"/>
        </w:rPr>
        <w:t xml:space="preserve">. Это может быть </w:t>
      </w:r>
      <w:proofErr w:type="spellStart"/>
      <w:r w:rsidRPr="00E90874">
        <w:rPr>
          <w:rFonts w:ascii="Times New Roman" w:hAnsi="Times New Roman" w:cs="Times New Roman"/>
          <w:color w:val="000000" w:themeColor="text1"/>
          <w:sz w:val="24"/>
          <w:szCs w:val="24"/>
        </w:rPr>
        <w:t>метилциклогексан</w:t>
      </w:r>
      <w:proofErr w:type="spellEnd"/>
      <w:r w:rsidRPr="00E90874">
        <w:rPr>
          <w:rFonts w:ascii="Times New Roman" w:hAnsi="Times New Roman" w:cs="Times New Roman"/>
          <w:color w:val="000000" w:themeColor="text1"/>
          <w:sz w:val="24"/>
          <w:szCs w:val="24"/>
        </w:rPr>
        <w:t xml:space="preserve"> или один из изомерных </w:t>
      </w:r>
      <w:proofErr w:type="spellStart"/>
      <w:r w:rsidRPr="00E90874">
        <w:rPr>
          <w:rFonts w:ascii="Times New Roman" w:hAnsi="Times New Roman" w:cs="Times New Roman"/>
          <w:color w:val="000000" w:themeColor="text1"/>
          <w:sz w:val="24"/>
          <w:szCs w:val="24"/>
        </w:rPr>
        <w:t>гептенов</w:t>
      </w:r>
      <w:proofErr w:type="spellEnd"/>
      <w:r w:rsidRPr="00E90874">
        <w:rPr>
          <w:rFonts w:ascii="Times New Roman" w:hAnsi="Times New Roman" w:cs="Times New Roman"/>
          <w:color w:val="000000" w:themeColor="text1"/>
          <w:sz w:val="24"/>
          <w:szCs w:val="24"/>
        </w:rPr>
        <w:t xml:space="preserve"> или 2-метилбутенов.</w:t>
      </w:r>
    </w:p>
    <w:p w:rsidR="00A176C1" w:rsidRPr="00E90874" w:rsidRDefault="00A176C1" w:rsidP="00E90874">
      <w:pPr>
        <w:spacing w:after="0"/>
        <w:ind w:firstLine="709"/>
        <w:contextualSpacing/>
        <w:rPr>
          <w:rFonts w:ascii="Times New Roman" w:hAnsi="Times New Roman" w:cs="Times New Roman"/>
          <w:color w:val="000000" w:themeColor="text1"/>
          <w:sz w:val="24"/>
          <w:szCs w:val="24"/>
        </w:rPr>
      </w:pPr>
    </w:p>
    <w:p w:rsidR="00F26A74" w:rsidRPr="00E90874" w:rsidRDefault="00F26A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b/>
          <w:color w:val="000000" w:themeColor="text1"/>
          <w:sz w:val="24"/>
          <w:szCs w:val="24"/>
        </w:rPr>
        <w:t>8.</w:t>
      </w:r>
      <w:r w:rsidRPr="00E90874">
        <w:rPr>
          <w:rFonts w:ascii="Times New Roman" w:hAnsi="Times New Roman" w:cs="Times New Roman"/>
          <w:color w:val="000000" w:themeColor="text1"/>
          <w:sz w:val="24"/>
          <w:szCs w:val="24"/>
        </w:rPr>
        <w:t>Определить формулу вещества, если оно содержит 84,21% углерода и 15,79% водорода, и имеет относительную плотность по воздуху, равную 3,93.</w:t>
      </w:r>
    </w:p>
    <w:p w:rsidR="00F26A74" w:rsidRPr="00E90874" w:rsidRDefault="00F26A74" w:rsidP="00E90874">
      <w:pPr>
        <w:spacing w:after="0"/>
        <w:ind w:firstLine="709"/>
        <w:contextualSpacing/>
        <w:rPr>
          <w:rFonts w:ascii="Times New Roman" w:hAnsi="Times New Roman" w:cs="Times New Roman"/>
          <w:color w:val="000000" w:themeColor="text1"/>
          <w:sz w:val="24"/>
          <w:szCs w:val="24"/>
        </w:rPr>
      </w:pPr>
      <w:proofErr w:type="gramStart"/>
      <w:r w:rsidRPr="00E90874">
        <w:rPr>
          <w:rFonts w:ascii="Times New Roman" w:hAnsi="Times New Roman" w:cs="Times New Roman"/>
          <w:color w:val="000000" w:themeColor="text1"/>
          <w:sz w:val="24"/>
          <w:szCs w:val="24"/>
        </w:rPr>
        <w:lastRenderedPageBreak/>
        <w:t xml:space="preserve">Дано:   </w:t>
      </w:r>
      <w:proofErr w:type="gramEnd"/>
      <w:r w:rsidRPr="00E90874">
        <w:rPr>
          <w:rFonts w:ascii="Times New Roman" w:hAnsi="Times New Roman" w:cs="Times New Roman"/>
          <w:color w:val="000000" w:themeColor="text1"/>
          <w:sz w:val="24"/>
          <w:szCs w:val="24"/>
        </w:rPr>
        <w:t xml:space="preserve">                  Решение:</w:t>
      </w:r>
    </w:p>
    <w:p w:rsidR="00F26A74" w:rsidRPr="00E90874" w:rsidRDefault="00F26A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 xml:space="preserve">W(C)=84.21%       </w:t>
      </w:r>
      <w:proofErr w:type="gramStart"/>
      <w:r w:rsidRPr="00E90874">
        <w:rPr>
          <w:rFonts w:ascii="Times New Roman" w:hAnsi="Times New Roman" w:cs="Times New Roman"/>
          <w:color w:val="000000" w:themeColor="text1"/>
          <w:sz w:val="24"/>
          <w:szCs w:val="24"/>
        </w:rPr>
        <w:t>C:H</w:t>
      </w:r>
      <w:proofErr w:type="gramEnd"/>
      <w:r w:rsidRPr="00E90874">
        <w:rPr>
          <w:rFonts w:ascii="Times New Roman" w:hAnsi="Times New Roman" w:cs="Times New Roman"/>
          <w:color w:val="000000" w:themeColor="text1"/>
          <w:sz w:val="24"/>
          <w:szCs w:val="24"/>
        </w:rPr>
        <w:t>= 84.21/12:15.79/1=7.0175:15.79= 1:2 CH</w:t>
      </w:r>
      <w:r w:rsidRPr="00E90874">
        <w:rPr>
          <w:rFonts w:ascii="Times New Roman" w:hAnsi="Times New Roman" w:cs="Times New Roman"/>
          <w:color w:val="000000" w:themeColor="text1"/>
          <w:sz w:val="24"/>
          <w:szCs w:val="24"/>
          <w:vertAlign w:val="subscript"/>
        </w:rPr>
        <w:t>2</w:t>
      </w:r>
      <w:r w:rsidRPr="00E90874">
        <w:rPr>
          <w:rFonts w:ascii="Times New Roman" w:hAnsi="Times New Roman" w:cs="Times New Roman"/>
          <w:color w:val="000000" w:themeColor="text1"/>
          <w:sz w:val="24"/>
          <w:szCs w:val="24"/>
        </w:rPr>
        <w:t xml:space="preserve"> </w:t>
      </w:r>
    </w:p>
    <w:p w:rsidR="00F26A74" w:rsidRPr="00E90874" w:rsidRDefault="00F26A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W(H</w:t>
      </w:r>
      <w:proofErr w:type="gramStart"/>
      <w:r w:rsidRPr="00E90874">
        <w:rPr>
          <w:rFonts w:ascii="Times New Roman" w:hAnsi="Times New Roman" w:cs="Times New Roman"/>
          <w:color w:val="000000" w:themeColor="text1"/>
          <w:sz w:val="24"/>
          <w:szCs w:val="24"/>
        </w:rPr>
        <w:t>2)=</w:t>
      </w:r>
      <w:proofErr w:type="gramEnd"/>
      <w:r w:rsidRPr="00E90874">
        <w:rPr>
          <w:rFonts w:ascii="Times New Roman" w:hAnsi="Times New Roman" w:cs="Times New Roman"/>
          <w:color w:val="000000" w:themeColor="text1"/>
          <w:sz w:val="24"/>
          <w:szCs w:val="24"/>
        </w:rPr>
        <w:t>15.79%</w:t>
      </w:r>
    </w:p>
    <w:p w:rsidR="00F26A74" w:rsidRPr="00E90874" w:rsidRDefault="00F26A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Dвозд=3.93</w:t>
      </w:r>
    </w:p>
    <w:p w:rsidR="00A176C1" w:rsidRPr="00E90874" w:rsidRDefault="00A176C1" w:rsidP="00E90874">
      <w:pPr>
        <w:spacing w:after="0"/>
        <w:ind w:firstLine="709"/>
        <w:contextualSpacing/>
        <w:rPr>
          <w:rFonts w:ascii="Times New Roman" w:hAnsi="Times New Roman" w:cs="Times New Roman"/>
          <w:color w:val="000000" w:themeColor="text1"/>
          <w:sz w:val="24"/>
          <w:szCs w:val="24"/>
        </w:rPr>
      </w:pPr>
      <w:proofErr w:type="spellStart"/>
      <w:r w:rsidRPr="00E90874">
        <w:rPr>
          <w:rFonts w:ascii="Times New Roman" w:hAnsi="Times New Roman" w:cs="Times New Roman"/>
          <w:color w:val="000000" w:themeColor="text1"/>
          <w:sz w:val="24"/>
          <w:szCs w:val="24"/>
        </w:rPr>
        <w:t>CxHy</w:t>
      </w:r>
      <w:proofErr w:type="spellEnd"/>
      <w:r w:rsidRPr="00E90874">
        <w:rPr>
          <w:rFonts w:ascii="Times New Roman" w:hAnsi="Times New Roman" w:cs="Times New Roman"/>
          <w:color w:val="000000" w:themeColor="text1"/>
          <w:sz w:val="24"/>
          <w:szCs w:val="24"/>
        </w:rPr>
        <w:t xml:space="preserve">=?  </w:t>
      </w:r>
    </w:p>
    <w:p w:rsidR="00A176C1" w:rsidRPr="00E90874" w:rsidRDefault="00A176C1" w:rsidP="00E90874">
      <w:pPr>
        <w:spacing w:after="0"/>
        <w:ind w:firstLine="709"/>
        <w:contextualSpacing/>
        <w:rPr>
          <w:rFonts w:ascii="Times New Roman" w:hAnsi="Times New Roman" w:cs="Times New Roman"/>
          <w:color w:val="000000" w:themeColor="text1"/>
          <w:sz w:val="24"/>
          <w:szCs w:val="24"/>
        </w:rPr>
      </w:pPr>
    </w:p>
    <w:p w:rsidR="00F26A74" w:rsidRPr="00E90874" w:rsidRDefault="00F26A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b/>
          <w:color w:val="000000" w:themeColor="text1"/>
          <w:sz w:val="24"/>
          <w:szCs w:val="24"/>
        </w:rPr>
        <w:t>9.</w:t>
      </w:r>
      <w:r w:rsidRPr="00E90874">
        <w:rPr>
          <w:rFonts w:ascii="Times New Roman" w:hAnsi="Times New Roman" w:cs="Times New Roman"/>
          <w:color w:val="000000" w:themeColor="text1"/>
          <w:sz w:val="24"/>
          <w:szCs w:val="24"/>
        </w:rPr>
        <w:t xml:space="preserve"> Определить формулу </w:t>
      </w:r>
      <w:proofErr w:type="spellStart"/>
      <w:r w:rsidRPr="00E90874">
        <w:rPr>
          <w:rFonts w:ascii="Times New Roman" w:hAnsi="Times New Roman" w:cs="Times New Roman"/>
          <w:color w:val="000000" w:themeColor="text1"/>
          <w:sz w:val="24"/>
          <w:szCs w:val="24"/>
        </w:rPr>
        <w:t>алкина</w:t>
      </w:r>
      <w:proofErr w:type="spellEnd"/>
      <w:r w:rsidRPr="00E90874">
        <w:rPr>
          <w:rFonts w:ascii="Times New Roman" w:hAnsi="Times New Roman" w:cs="Times New Roman"/>
          <w:color w:val="000000" w:themeColor="text1"/>
          <w:sz w:val="24"/>
          <w:szCs w:val="24"/>
        </w:rPr>
        <w:t xml:space="preserve"> с плотностью 2,41 г/л при нормальных условиях.</w:t>
      </w:r>
    </w:p>
    <w:p w:rsidR="00844478" w:rsidRPr="00E90874" w:rsidRDefault="00F26A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 xml:space="preserve">Общая формула </w:t>
      </w:r>
      <w:proofErr w:type="spellStart"/>
      <w:r w:rsidRPr="00E90874">
        <w:rPr>
          <w:rFonts w:ascii="Times New Roman" w:hAnsi="Times New Roman" w:cs="Times New Roman"/>
          <w:color w:val="000000" w:themeColor="text1"/>
          <w:sz w:val="24"/>
          <w:szCs w:val="24"/>
        </w:rPr>
        <w:t>алкина</w:t>
      </w:r>
      <w:proofErr w:type="spellEnd"/>
      <w:r w:rsidRPr="00E90874">
        <w:rPr>
          <w:rFonts w:ascii="Times New Roman" w:hAnsi="Times New Roman" w:cs="Times New Roman"/>
          <w:color w:val="000000" w:themeColor="text1"/>
          <w:sz w:val="24"/>
          <w:szCs w:val="24"/>
        </w:rPr>
        <w:t xml:space="preserve"> СnH2</w:t>
      </w:r>
      <w:r w:rsidRPr="00E90874">
        <w:rPr>
          <w:rFonts w:ascii="Times New Roman" w:hAnsi="Times New Roman" w:cs="Times New Roman"/>
          <w:color w:val="000000" w:themeColor="text1"/>
          <w:sz w:val="24"/>
          <w:szCs w:val="24"/>
          <w:vertAlign w:val="subscript"/>
        </w:rPr>
        <w:t>n−2</w:t>
      </w:r>
      <w:r w:rsidR="00A176C1"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rPr>
        <w:t xml:space="preserve">Как, имея плотность газообразного </w:t>
      </w:r>
      <w:proofErr w:type="spellStart"/>
      <w:r w:rsidRPr="00E90874">
        <w:rPr>
          <w:rFonts w:ascii="Times New Roman" w:hAnsi="Times New Roman" w:cs="Times New Roman"/>
          <w:color w:val="000000" w:themeColor="text1"/>
          <w:sz w:val="24"/>
          <w:szCs w:val="24"/>
        </w:rPr>
        <w:t>алкина</w:t>
      </w:r>
      <w:proofErr w:type="spellEnd"/>
      <w:r w:rsidRPr="00E90874">
        <w:rPr>
          <w:rFonts w:ascii="Times New Roman" w:hAnsi="Times New Roman" w:cs="Times New Roman"/>
          <w:color w:val="000000" w:themeColor="text1"/>
          <w:sz w:val="24"/>
          <w:szCs w:val="24"/>
        </w:rPr>
        <w:t>, найти его молярную массу? Плотность ρ — это масса 1 литра газа при нормальных условиях.</w:t>
      </w:r>
      <w:r w:rsidRPr="00E90874">
        <w:rPr>
          <w:rFonts w:ascii="Times New Roman" w:hAnsi="Times New Roman" w:cs="Times New Roman"/>
          <w:color w:val="000000" w:themeColor="text1"/>
          <w:sz w:val="24"/>
          <w:szCs w:val="24"/>
        </w:rPr>
        <w:br/>
        <w:t xml:space="preserve">Так как 1 моль вещества занимает объём 22,4 л, то необходимо узнать, сколько весят 22,4 л такого </w:t>
      </w:r>
      <w:proofErr w:type="gramStart"/>
      <w:r w:rsidRPr="00E90874">
        <w:rPr>
          <w:rFonts w:ascii="Times New Roman" w:hAnsi="Times New Roman" w:cs="Times New Roman"/>
          <w:color w:val="000000" w:themeColor="text1"/>
          <w:sz w:val="24"/>
          <w:szCs w:val="24"/>
        </w:rPr>
        <w:t>газа:</w:t>
      </w:r>
      <w:r w:rsidRPr="00E90874">
        <w:rPr>
          <w:rFonts w:ascii="Times New Roman" w:hAnsi="Times New Roman" w:cs="Times New Roman"/>
          <w:color w:val="000000" w:themeColor="text1"/>
          <w:sz w:val="24"/>
          <w:szCs w:val="24"/>
        </w:rPr>
        <w:br/>
        <w:t>M</w:t>
      </w:r>
      <w:proofErr w:type="gramEnd"/>
      <w:r w:rsidRPr="00E90874">
        <w:rPr>
          <w:rFonts w:ascii="Times New Roman" w:hAnsi="Times New Roman" w:cs="Times New Roman"/>
          <w:color w:val="000000" w:themeColor="text1"/>
          <w:sz w:val="24"/>
          <w:szCs w:val="24"/>
        </w:rPr>
        <w:t xml:space="preserve"> = (плотность ρ) • (молярный объём </w:t>
      </w:r>
      <w:proofErr w:type="spellStart"/>
      <w:r w:rsidRPr="00E90874">
        <w:rPr>
          <w:rFonts w:ascii="Times New Roman" w:hAnsi="Times New Roman" w:cs="Times New Roman"/>
          <w:color w:val="000000" w:themeColor="text1"/>
          <w:sz w:val="24"/>
          <w:szCs w:val="24"/>
        </w:rPr>
        <w:t>Vm</w:t>
      </w:r>
      <w:proofErr w:type="spellEnd"/>
      <w:r w:rsidRPr="00E90874">
        <w:rPr>
          <w:rFonts w:ascii="Times New Roman" w:hAnsi="Times New Roman" w:cs="Times New Roman"/>
          <w:color w:val="000000" w:themeColor="text1"/>
          <w:sz w:val="24"/>
          <w:szCs w:val="24"/>
        </w:rPr>
        <w:t>) = 2,41 г/л • 22,4 л/моль = 54 г/моль.</w:t>
      </w:r>
      <w:r w:rsidRPr="00E90874">
        <w:rPr>
          <w:rFonts w:ascii="Times New Roman" w:hAnsi="Times New Roman" w:cs="Times New Roman"/>
          <w:color w:val="000000" w:themeColor="text1"/>
          <w:sz w:val="24"/>
          <w:szCs w:val="24"/>
        </w:rPr>
        <w:br/>
        <w:t>Далее, составим уравнение, связывающее молярную массу и n:</w:t>
      </w:r>
      <w:r w:rsidRPr="00E90874">
        <w:rPr>
          <w:rFonts w:ascii="Times New Roman" w:hAnsi="Times New Roman" w:cs="Times New Roman"/>
          <w:color w:val="000000" w:themeColor="text1"/>
          <w:sz w:val="24"/>
          <w:szCs w:val="24"/>
        </w:rPr>
        <w:br/>
        <w:t>14 • n − 2 = 54, n = 4.</w:t>
      </w:r>
      <w:r w:rsidRPr="00E90874">
        <w:rPr>
          <w:rFonts w:ascii="Times New Roman" w:hAnsi="Times New Roman" w:cs="Times New Roman"/>
          <w:color w:val="000000" w:themeColor="text1"/>
          <w:sz w:val="24"/>
          <w:szCs w:val="24"/>
        </w:rPr>
        <w:br/>
        <w:t xml:space="preserve">Значит, </w:t>
      </w:r>
      <w:proofErr w:type="spellStart"/>
      <w:r w:rsidRPr="00E90874">
        <w:rPr>
          <w:rFonts w:ascii="Times New Roman" w:hAnsi="Times New Roman" w:cs="Times New Roman"/>
          <w:color w:val="000000" w:themeColor="text1"/>
          <w:sz w:val="24"/>
          <w:szCs w:val="24"/>
        </w:rPr>
        <w:t>алкин</w:t>
      </w:r>
      <w:proofErr w:type="spellEnd"/>
      <w:r w:rsidRPr="00E90874">
        <w:rPr>
          <w:rFonts w:ascii="Times New Roman" w:hAnsi="Times New Roman" w:cs="Times New Roman"/>
          <w:color w:val="000000" w:themeColor="text1"/>
          <w:sz w:val="24"/>
          <w:szCs w:val="24"/>
        </w:rPr>
        <w:t xml:space="preserve"> имеет формулу С</w:t>
      </w:r>
      <w:r w:rsidRPr="00E90874">
        <w:rPr>
          <w:rFonts w:ascii="Times New Roman" w:hAnsi="Times New Roman" w:cs="Times New Roman"/>
          <w:color w:val="000000" w:themeColor="text1"/>
          <w:sz w:val="24"/>
          <w:szCs w:val="24"/>
          <w:vertAlign w:val="subscript"/>
        </w:rPr>
        <w:t>4</w:t>
      </w:r>
      <w:r w:rsidRPr="00E90874">
        <w:rPr>
          <w:rFonts w:ascii="Times New Roman" w:hAnsi="Times New Roman" w:cs="Times New Roman"/>
          <w:color w:val="000000" w:themeColor="text1"/>
          <w:sz w:val="24"/>
          <w:szCs w:val="24"/>
        </w:rPr>
        <w:t>Н</w:t>
      </w:r>
      <w:r w:rsidRPr="00E90874">
        <w:rPr>
          <w:rFonts w:ascii="Times New Roman" w:hAnsi="Times New Roman" w:cs="Times New Roman"/>
          <w:color w:val="000000" w:themeColor="text1"/>
          <w:sz w:val="24"/>
          <w:szCs w:val="24"/>
          <w:vertAlign w:val="subscript"/>
        </w:rPr>
        <w:t>6</w:t>
      </w:r>
      <w:r w:rsidRPr="00E90874">
        <w:rPr>
          <w:rFonts w:ascii="Times New Roman" w:hAnsi="Times New Roman" w:cs="Times New Roman"/>
          <w:color w:val="000000" w:themeColor="text1"/>
          <w:sz w:val="24"/>
          <w:szCs w:val="24"/>
        </w:rPr>
        <w:t>.</w:t>
      </w:r>
    </w:p>
    <w:p w:rsidR="00844478" w:rsidRPr="00E90874" w:rsidRDefault="00844478" w:rsidP="00E90874">
      <w:pPr>
        <w:pStyle w:val="2"/>
        <w:spacing w:before="0" w:beforeAutospacing="0" w:after="0" w:afterAutospacing="0" w:line="276" w:lineRule="auto"/>
        <w:ind w:firstLine="709"/>
        <w:contextualSpacing/>
        <w:rPr>
          <w:b w:val="0"/>
          <w:color w:val="000000" w:themeColor="text1"/>
          <w:sz w:val="24"/>
          <w:szCs w:val="24"/>
        </w:rPr>
      </w:pPr>
      <w:r w:rsidRPr="00E90874">
        <w:rPr>
          <w:color w:val="000000" w:themeColor="text1"/>
          <w:sz w:val="24"/>
          <w:szCs w:val="24"/>
        </w:rPr>
        <w:t>10.</w:t>
      </w:r>
      <w:r w:rsidRPr="00E90874">
        <w:rPr>
          <w:b w:val="0"/>
          <w:color w:val="000000" w:themeColor="text1"/>
          <w:sz w:val="24"/>
          <w:szCs w:val="24"/>
        </w:rPr>
        <w:t xml:space="preserve">  Напишите структурные формулы веществ: а) сероуглерода CS</w:t>
      </w:r>
      <w:r w:rsidRPr="00E90874">
        <w:rPr>
          <w:b w:val="0"/>
          <w:color w:val="000000" w:themeColor="text1"/>
          <w:sz w:val="24"/>
          <w:szCs w:val="24"/>
          <w:vertAlign w:val="subscript"/>
        </w:rPr>
        <w:t>2</w:t>
      </w:r>
      <w:r w:rsidRPr="00E90874">
        <w:rPr>
          <w:b w:val="0"/>
          <w:color w:val="000000" w:themeColor="text1"/>
          <w:sz w:val="24"/>
          <w:szCs w:val="24"/>
        </w:rPr>
        <w:t xml:space="preserve">; б) </w:t>
      </w:r>
      <w:proofErr w:type="spellStart"/>
      <w:r w:rsidRPr="00E90874">
        <w:rPr>
          <w:b w:val="0"/>
          <w:color w:val="000000" w:themeColor="text1"/>
          <w:sz w:val="24"/>
          <w:szCs w:val="24"/>
        </w:rPr>
        <w:t>трихлорметана</w:t>
      </w:r>
      <w:proofErr w:type="spellEnd"/>
      <w:r w:rsidRPr="00E90874">
        <w:rPr>
          <w:b w:val="0"/>
          <w:color w:val="000000" w:themeColor="text1"/>
          <w:sz w:val="24"/>
          <w:szCs w:val="24"/>
        </w:rPr>
        <w:t xml:space="preserve"> CHCl</w:t>
      </w:r>
      <w:r w:rsidRPr="00E90874">
        <w:rPr>
          <w:b w:val="0"/>
          <w:color w:val="000000" w:themeColor="text1"/>
          <w:sz w:val="24"/>
          <w:szCs w:val="24"/>
          <w:vertAlign w:val="subscript"/>
        </w:rPr>
        <w:t>3</w:t>
      </w:r>
      <w:r w:rsidRPr="00E90874">
        <w:rPr>
          <w:b w:val="0"/>
          <w:color w:val="000000" w:themeColor="text1"/>
          <w:sz w:val="24"/>
          <w:szCs w:val="24"/>
        </w:rPr>
        <w:t>; в) пропана С</w:t>
      </w:r>
      <w:r w:rsidRPr="00E90874">
        <w:rPr>
          <w:b w:val="0"/>
          <w:color w:val="000000" w:themeColor="text1"/>
          <w:sz w:val="24"/>
          <w:szCs w:val="24"/>
          <w:vertAlign w:val="subscript"/>
        </w:rPr>
        <w:t>3</w:t>
      </w:r>
      <w:r w:rsidRPr="00E90874">
        <w:rPr>
          <w:b w:val="0"/>
          <w:color w:val="000000" w:themeColor="text1"/>
          <w:sz w:val="24"/>
          <w:szCs w:val="24"/>
        </w:rPr>
        <w:t>Н</w:t>
      </w:r>
      <w:r w:rsidRPr="00E90874">
        <w:rPr>
          <w:b w:val="0"/>
          <w:color w:val="000000" w:themeColor="text1"/>
          <w:sz w:val="24"/>
          <w:szCs w:val="24"/>
          <w:vertAlign w:val="subscript"/>
        </w:rPr>
        <w:t>8</w:t>
      </w:r>
      <w:r w:rsidRPr="00E90874">
        <w:rPr>
          <w:b w:val="0"/>
          <w:color w:val="000000" w:themeColor="text1"/>
          <w:sz w:val="24"/>
          <w:szCs w:val="24"/>
        </w:rPr>
        <w:t>; г) бутана С</w:t>
      </w:r>
      <w:r w:rsidRPr="00E90874">
        <w:rPr>
          <w:b w:val="0"/>
          <w:color w:val="000000" w:themeColor="text1"/>
          <w:sz w:val="24"/>
          <w:szCs w:val="24"/>
          <w:vertAlign w:val="subscript"/>
        </w:rPr>
        <w:t>4</w:t>
      </w:r>
      <w:r w:rsidRPr="00E90874">
        <w:rPr>
          <w:b w:val="0"/>
          <w:color w:val="000000" w:themeColor="text1"/>
          <w:sz w:val="24"/>
          <w:szCs w:val="24"/>
        </w:rPr>
        <w:t>Н</w:t>
      </w:r>
      <w:r w:rsidRPr="00E90874">
        <w:rPr>
          <w:b w:val="0"/>
          <w:color w:val="000000" w:themeColor="text1"/>
          <w:sz w:val="24"/>
          <w:szCs w:val="24"/>
          <w:vertAlign w:val="subscript"/>
        </w:rPr>
        <w:t>10</w:t>
      </w:r>
      <w:r w:rsidRPr="00E90874">
        <w:rPr>
          <w:b w:val="0"/>
          <w:color w:val="000000" w:themeColor="text1"/>
          <w:sz w:val="24"/>
          <w:szCs w:val="24"/>
        </w:rPr>
        <w:t xml:space="preserve"> (для двух последних веществ — полные и сокращенные).</w:t>
      </w:r>
    </w:p>
    <w:p w:rsidR="00844478" w:rsidRPr="00E90874" w:rsidRDefault="00844478" w:rsidP="00E90874">
      <w:pPr>
        <w:pStyle w:val="2"/>
        <w:spacing w:before="0" w:beforeAutospacing="0" w:after="0" w:afterAutospacing="0" w:line="276" w:lineRule="auto"/>
        <w:ind w:firstLine="709"/>
        <w:contextualSpacing/>
        <w:rPr>
          <w:sz w:val="24"/>
          <w:szCs w:val="24"/>
        </w:rPr>
      </w:pPr>
      <w:r w:rsidRPr="00E90874">
        <w:rPr>
          <w:noProof/>
          <w:sz w:val="24"/>
          <w:szCs w:val="24"/>
        </w:rPr>
        <w:drawing>
          <wp:inline distT="0" distB="0" distL="0" distR="0">
            <wp:extent cx="3333750" cy="2065770"/>
            <wp:effectExtent l="19050" t="0" r="0" b="0"/>
            <wp:docPr id="140" name="Рисунок 140" descr="http://5terka.com/images/him9gabrielan/him9gabrielan-2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5terka.com/images/him9gabrielan/him9gabrielan-271.png"/>
                    <pic:cNvPicPr>
                      <a:picLocks noChangeAspect="1" noChangeArrowheads="1"/>
                    </pic:cNvPicPr>
                  </pic:nvPicPr>
                  <pic:blipFill>
                    <a:blip r:embed="rId323"/>
                    <a:srcRect/>
                    <a:stretch>
                      <a:fillRect/>
                    </a:stretch>
                  </pic:blipFill>
                  <pic:spPr bwMode="auto">
                    <a:xfrm>
                      <a:off x="0" y="0"/>
                      <a:ext cx="3337697" cy="2068216"/>
                    </a:xfrm>
                    <a:prstGeom prst="rect">
                      <a:avLst/>
                    </a:prstGeom>
                    <a:noFill/>
                    <a:ln w="9525">
                      <a:noFill/>
                      <a:miter lim="800000"/>
                      <a:headEnd/>
                      <a:tailEnd/>
                    </a:ln>
                  </pic:spPr>
                </pic:pic>
              </a:graphicData>
            </a:graphic>
          </wp:inline>
        </w:drawing>
      </w:r>
    </w:p>
    <w:p w:rsidR="00F26A74" w:rsidRPr="00E90874" w:rsidRDefault="00F26A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b/>
          <w:color w:val="000000" w:themeColor="text1"/>
          <w:sz w:val="24"/>
          <w:szCs w:val="24"/>
        </w:rPr>
        <w:t>11.</w:t>
      </w:r>
      <w:r w:rsidRPr="00E90874">
        <w:rPr>
          <w:rFonts w:ascii="Times New Roman" w:hAnsi="Times New Roman" w:cs="Times New Roman"/>
          <w:color w:val="000000" w:themeColor="text1"/>
          <w:sz w:val="24"/>
          <w:szCs w:val="24"/>
        </w:rPr>
        <w:t xml:space="preserve"> При взаимодействии 25,5 г предельной одноосновной кислоты с избытком раствора гидрокарбоната натрия выделилось 5,6 л (н.у.) газа. Определите молекулярную формулу кислоты.</w:t>
      </w:r>
    </w:p>
    <w:p w:rsidR="00F26A74" w:rsidRPr="00E90874" w:rsidRDefault="00F26A74" w:rsidP="00E90874">
      <w:pPr>
        <w:spacing w:after="0"/>
        <w:ind w:left="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 xml:space="preserve"> 25,5г                                                            5,6л</w:t>
      </w:r>
      <w:r w:rsidRPr="00E90874">
        <w:rPr>
          <w:rFonts w:ascii="Times New Roman" w:hAnsi="Times New Roman" w:cs="Times New Roman"/>
          <w:color w:val="000000" w:themeColor="text1"/>
          <w:sz w:val="24"/>
          <w:szCs w:val="24"/>
        </w:rPr>
        <w:br/>
        <w:t>C</w:t>
      </w:r>
      <w:r w:rsidRPr="00E90874">
        <w:rPr>
          <w:rFonts w:ascii="Times New Roman" w:hAnsi="Times New Roman" w:cs="Times New Roman"/>
          <w:color w:val="000000" w:themeColor="text1"/>
          <w:sz w:val="24"/>
          <w:szCs w:val="24"/>
          <w:vertAlign w:val="subscript"/>
        </w:rPr>
        <w:t>n</w:t>
      </w:r>
      <w:r w:rsidRPr="00E90874">
        <w:rPr>
          <w:rFonts w:ascii="Times New Roman" w:hAnsi="Times New Roman" w:cs="Times New Roman"/>
          <w:color w:val="000000" w:themeColor="text1"/>
          <w:sz w:val="24"/>
          <w:szCs w:val="24"/>
        </w:rPr>
        <w:t>H</w:t>
      </w:r>
      <w:r w:rsidRPr="00E90874">
        <w:rPr>
          <w:rFonts w:ascii="Times New Roman" w:hAnsi="Times New Roman" w:cs="Times New Roman"/>
          <w:color w:val="000000" w:themeColor="text1"/>
          <w:sz w:val="24"/>
          <w:szCs w:val="24"/>
          <w:vertAlign w:val="subscript"/>
        </w:rPr>
        <w:t>2n</w:t>
      </w:r>
      <w:r w:rsidRPr="00E90874">
        <w:rPr>
          <w:rFonts w:ascii="Times New Roman" w:hAnsi="Times New Roman" w:cs="Times New Roman"/>
          <w:color w:val="000000" w:themeColor="text1"/>
          <w:sz w:val="24"/>
          <w:szCs w:val="24"/>
        </w:rPr>
        <w:t>+1COOH + KHCO</w:t>
      </w:r>
      <w:r w:rsidRPr="00E90874">
        <w:rPr>
          <w:rFonts w:ascii="Times New Roman" w:hAnsi="Times New Roman" w:cs="Times New Roman"/>
          <w:color w:val="000000" w:themeColor="text1"/>
          <w:sz w:val="24"/>
          <w:szCs w:val="24"/>
          <w:vertAlign w:val="subscript"/>
        </w:rPr>
        <w:t>3</w:t>
      </w:r>
      <w:r w:rsidRPr="00E90874">
        <w:rPr>
          <w:rFonts w:ascii="Times New Roman" w:hAnsi="Times New Roman" w:cs="Times New Roman"/>
          <w:color w:val="000000" w:themeColor="text1"/>
          <w:sz w:val="24"/>
          <w:szCs w:val="24"/>
        </w:rPr>
        <w:t>=C</w:t>
      </w:r>
      <w:r w:rsidRPr="00E90874">
        <w:rPr>
          <w:rFonts w:ascii="Times New Roman" w:hAnsi="Times New Roman" w:cs="Times New Roman"/>
          <w:color w:val="000000" w:themeColor="text1"/>
          <w:sz w:val="24"/>
          <w:szCs w:val="24"/>
          <w:vertAlign w:val="subscript"/>
        </w:rPr>
        <w:t>n</w:t>
      </w:r>
      <w:r w:rsidRPr="00E90874">
        <w:rPr>
          <w:rFonts w:ascii="Times New Roman" w:hAnsi="Times New Roman" w:cs="Times New Roman"/>
          <w:color w:val="000000" w:themeColor="text1"/>
          <w:sz w:val="24"/>
          <w:szCs w:val="24"/>
        </w:rPr>
        <w:t>H</w:t>
      </w:r>
      <w:r w:rsidRPr="00E90874">
        <w:rPr>
          <w:rFonts w:ascii="Times New Roman" w:hAnsi="Times New Roman" w:cs="Times New Roman"/>
          <w:color w:val="000000" w:themeColor="text1"/>
          <w:sz w:val="24"/>
          <w:szCs w:val="24"/>
          <w:vertAlign w:val="subscript"/>
        </w:rPr>
        <w:t>2n</w:t>
      </w:r>
      <w:r w:rsidRPr="00E90874">
        <w:rPr>
          <w:rFonts w:ascii="Times New Roman" w:hAnsi="Times New Roman" w:cs="Times New Roman"/>
          <w:color w:val="000000" w:themeColor="text1"/>
          <w:sz w:val="24"/>
          <w:szCs w:val="24"/>
        </w:rPr>
        <w:t>+1COOK + H</w:t>
      </w:r>
      <w:r w:rsidRPr="00E90874">
        <w:rPr>
          <w:rFonts w:ascii="Times New Roman" w:hAnsi="Times New Roman" w:cs="Times New Roman"/>
          <w:color w:val="000000" w:themeColor="text1"/>
          <w:sz w:val="24"/>
          <w:szCs w:val="24"/>
          <w:vertAlign w:val="subscript"/>
        </w:rPr>
        <w:t>2</w:t>
      </w:r>
      <w:r w:rsidRPr="00E90874">
        <w:rPr>
          <w:rFonts w:ascii="Times New Roman" w:hAnsi="Times New Roman" w:cs="Times New Roman"/>
          <w:color w:val="000000" w:themeColor="text1"/>
          <w:sz w:val="24"/>
          <w:szCs w:val="24"/>
        </w:rPr>
        <w:t>O + CO</w:t>
      </w:r>
      <w:r w:rsidRPr="00E90874">
        <w:rPr>
          <w:rFonts w:ascii="Times New Roman" w:hAnsi="Times New Roman" w:cs="Times New Roman"/>
          <w:color w:val="000000" w:themeColor="text1"/>
          <w:sz w:val="24"/>
          <w:szCs w:val="24"/>
          <w:vertAlign w:val="subscript"/>
        </w:rPr>
        <w:t>2</w:t>
      </w:r>
      <w:r w:rsidRPr="00E90874">
        <w:rPr>
          <w:rFonts w:ascii="Times New Roman" w:hAnsi="Times New Roman" w:cs="Times New Roman"/>
          <w:color w:val="000000" w:themeColor="text1"/>
          <w:sz w:val="24"/>
          <w:szCs w:val="24"/>
        </w:rPr>
        <w:br/>
        <w:t xml:space="preserve">         х                                                                    22,4л</w:t>
      </w:r>
      <w:r w:rsidRPr="00E90874">
        <w:rPr>
          <w:rFonts w:ascii="Times New Roman" w:hAnsi="Times New Roman" w:cs="Times New Roman"/>
          <w:color w:val="000000" w:themeColor="text1"/>
          <w:sz w:val="24"/>
          <w:szCs w:val="24"/>
        </w:rPr>
        <w:br/>
        <w:t>х= 25,5*22,4/5,6=102</w:t>
      </w:r>
      <w:r w:rsidRPr="00E90874">
        <w:rPr>
          <w:rFonts w:ascii="Times New Roman" w:hAnsi="Times New Roman" w:cs="Times New Roman"/>
          <w:color w:val="000000" w:themeColor="text1"/>
          <w:sz w:val="24"/>
          <w:szCs w:val="24"/>
        </w:rPr>
        <w:br/>
        <w:t>M(C</w:t>
      </w:r>
      <w:r w:rsidRPr="00E90874">
        <w:rPr>
          <w:rFonts w:ascii="Times New Roman" w:hAnsi="Times New Roman" w:cs="Times New Roman"/>
          <w:color w:val="000000" w:themeColor="text1"/>
          <w:sz w:val="24"/>
          <w:szCs w:val="24"/>
          <w:vertAlign w:val="subscript"/>
        </w:rPr>
        <w:t>n</w:t>
      </w:r>
      <w:r w:rsidRPr="00E90874">
        <w:rPr>
          <w:rFonts w:ascii="Times New Roman" w:hAnsi="Times New Roman" w:cs="Times New Roman"/>
          <w:color w:val="000000" w:themeColor="text1"/>
          <w:sz w:val="24"/>
          <w:szCs w:val="24"/>
        </w:rPr>
        <w:t>H</w:t>
      </w:r>
      <w:r w:rsidRPr="00E90874">
        <w:rPr>
          <w:rFonts w:ascii="Times New Roman" w:hAnsi="Times New Roman" w:cs="Times New Roman"/>
          <w:color w:val="000000" w:themeColor="text1"/>
          <w:sz w:val="24"/>
          <w:szCs w:val="24"/>
          <w:vertAlign w:val="subscript"/>
        </w:rPr>
        <w:t>2n</w:t>
      </w:r>
      <w:r w:rsidRPr="00E90874">
        <w:rPr>
          <w:rFonts w:ascii="Times New Roman" w:hAnsi="Times New Roman" w:cs="Times New Roman"/>
          <w:color w:val="000000" w:themeColor="text1"/>
          <w:sz w:val="24"/>
          <w:szCs w:val="24"/>
        </w:rPr>
        <w:t>+1COOH) =102г/моль</w:t>
      </w:r>
      <w:r w:rsidRPr="00E90874">
        <w:rPr>
          <w:rFonts w:ascii="Times New Roman" w:hAnsi="Times New Roman" w:cs="Times New Roman"/>
          <w:color w:val="000000" w:themeColor="text1"/>
          <w:sz w:val="24"/>
          <w:szCs w:val="24"/>
        </w:rPr>
        <w:br/>
        <w:t>12n+ 2n + 1+12+32+1=102</w:t>
      </w:r>
      <w:r w:rsidRPr="00E90874">
        <w:rPr>
          <w:rFonts w:ascii="Times New Roman" w:hAnsi="Times New Roman" w:cs="Times New Roman"/>
          <w:color w:val="000000" w:themeColor="text1"/>
          <w:sz w:val="24"/>
          <w:szCs w:val="24"/>
        </w:rPr>
        <w:br/>
        <w:t>14n=56</w:t>
      </w:r>
      <w:r w:rsidRPr="00E90874">
        <w:rPr>
          <w:rFonts w:ascii="Times New Roman" w:hAnsi="Times New Roman" w:cs="Times New Roman"/>
          <w:color w:val="000000" w:themeColor="text1"/>
          <w:sz w:val="24"/>
          <w:szCs w:val="24"/>
        </w:rPr>
        <w:br/>
        <w:t>n=4</w:t>
      </w:r>
      <w:r w:rsidRPr="00E90874">
        <w:rPr>
          <w:rFonts w:ascii="Times New Roman" w:hAnsi="Times New Roman" w:cs="Times New Roman"/>
          <w:color w:val="000000" w:themeColor="text1"/>
          <w:sz w:val="24"/>
          <w:szCs w:val="24"/>
        </w:rPr>
        <w:br/>
        <w:t>C</w:t>
      </w:r>
      <w:r w:rsidRPr="00E90874">
        <w:rPr>
          <w:rFonts w:ascii="Times New Roman" w:hAnsi="Times New Roman" w:cs="Times New Roman"/>
          <w:color w:val="000000" w:themeColor="text1"/>
          <w:sz w:val="24"/>
          <w:szCs w:val="24"/>
          <w:vertAlign w:val="subscript"/>
        </w:rPr>
        <w:t>4</w:t>
      </w:r>
      <w:r w:rsidRPr="00E90874">
        <w:rPr>
          <w:rFonts w:ascii="Times New Roman" w:hAnsi="Times New Roman" w:cs="Times New Roman"/>
          <w:color w:val="000000" w:themeColor="text1"/>
          <w:sz w:val="24"/>
          <w:szCs w:val="24"/>
        </w:rPr>
        <w:t>H</w:t>
      </w:r>
      <w:r w:rsidRPr="00E90874">
        <w:rPr>
          <w:rFonts w:ascii="Times New Roman" w:hAnsi="Times New Roman" w:cs="Times New Roman"/>
          <w:color w:val="000000" w:themeColor="text1"/>
          <w:sz w:val="24"/>
          <w:szCs w:val="24"/>
          <w:vertAlign w:val="subscript"/>
        </w:rPr>
        <w:t>9</w:t>
      </w:r>
      <w:r w:rsidRPr="00E90874">
        <w:rPr>
          <w:rFonts w:ascii="Times New Roman" w:hAnsi="Times New Roman" w:cs="Times New Roman"/>
          <w:color w:val="000000" w:themeColor="text1"/>
          <w:sz w:val="24"/>
          <w:szCs w:val="24"/>
        </w:rPr>
        <w:t>COOH</w:t>
      </w:r>
    </w:p>
    <w:p w:rsidR="00A176C1" w:rsidRPr="00E90874" w:rsidRDefault="00A176C1" w:rsidP="00E90874">
      <w:pPr>
        <w:spacing w:after="0"/>
        <w:ind w:left="709"/>
        <w:contextualSpacing/>
        <w:rPr>
          <w:rFonts w:ascii="Times New Roman" w:hAnsi="Times New Roman" w:cs="Times New Roman"/>
          <w:color w:val="000000" w:themeColor="text1"/>
          <w:sz w:val="24"/>
          <w:szCs w:val="24"/>
        </w:rPr>
      </w:pPr>
    </w:p>
    <w:p w:rsidR="00F26A74" w:rsidRPr="00E90874" w:rsidRDefault="00F26A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b/>
          <w:color w:val="000000" w:themeColor="text1"/>
          <w:sz w:val="24"/>
          <w:szCs w:val="24"/>
        </w:rPr>
        <w:t>12.</w:t>
      </w:r>
      <w:r w:rsidRPr="00E90874">
        <w:rPr>
          <w:rFonts w:ascii="Times New Roman" w:hAnsi="Times New Roman" w:cs="Times New Roman"/>
          <w:color w:val="000000" w:themeColor="text1"/>
          <w:sz w:val="24"/>
          <w:szCs w:val="24"/>
        </w:rPr>
        <w:t xml:space="preserve"> Какой объем этилена(н.у.) можно получить, если в реакцию дегидратации вступило 184г этанола?</w:t>
      </w:r>
    </w:p>
    <w:p w:rsidR="00F26A74" w:rsidRPr="00E90874" w:rsidRDefault="00F26A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Дано:</w:t>
      </w:r>
    </w:p>
    <w:p w:rsidR="00F26A74" w:rsidRPr="00E90874" w:rsidRDefault="00F26A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m (C</w:t>
      </w:r>
      <w:r w:rsidRPr="00E90874">
        <w:rPr>
          <w:rFonts w:ascii="Times New Roman" w:hAnsi="Times New Roman" w:cs="Times New Roman"/>
          <w:color w:val="000000" w:themeColor="text1"/>
          <w:sz w:val="24"/>
          <w:szCs w:val="24"/>
          <w:vertAlign w:val="subscript"/>
        </w:rPr>
        <w:t>2</w:t>
      </w:r>
      <w:r w:rsidRPr="00E90874">
        <w:rPr>
          <w:rFonts w:ascii="Times New Roman" w:hAnsi="Times New Roman" w:cs="Times New Roman"/>
          <w:color w:val="000000" w:themeColor="text1"/>
          <w:sz w:val="24"/>
          <w:szCs w:val="24"/>
        </w:rPr>
        <w:t>H</w:t>
      </w:r>
      <w:r w:rsidRPr="00E90874">
        <w:rPr>
          <w:rFonts w:ascii="Times New Roman" w:hAnsi="Times New Roman" w:cs="Times New Roman"/>
          <w:color w:val="000000" w:themeColor="text1"/>
          <w:sz w:val="24"/>
          <w:szCs w:val="24"/>
          <w:vertAlign w:val="subscript"/>
        </w:rPr>
        <w:t>5</w:t>
      </w:r>
      <w:r w:rsidRPr="00E90874">
        <w:rPr>
          <w:rFonts w:ascii="Times New Roman" w:hAnsi="Times New Roman" w:cs="Times New Roman"/>
          <w:color w:val="000000" w:themeColor="text1"/>
          <w:sz w:val="24"/>
          <w:szCs w:val="24"/>
        </w:rPr>
        <w:t>OH) = 184 г</w:t>
      </w:r>
    </w:p>
    <w:p w:rsidR="00F26A74" w:rsidRPr="00E90874" w:rsidRDefault="00F26A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lastRenderedPageBreak/>
        <w:t>Найти:</w:t>
      </w:r>
    </w:p>
    <w:p w:rsidR="00F26A74" w:rsidRPr="00E90874" w:rsidRDefault="00F26A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V (С</w:t>
      </w:r>
      <w:r w:rsidRPr="00E90874">
        <w:rPr>
          <w:rFonts w:ascii="Times New Roman" w:hAnsi="Times New Roman" w:cs="Times New Roman"/>
          <w:color w:val="000000" w:themeColor="text1"/>
          <w:sz w:val="24"/>
          <w:szCs w:val="24"/>
          <w:vertAlign w:val="subscript"/>
        </w:rPr>
        <w:t>2</w:t>
      </w:r>
      <w:r w:rsidRPr="00E90874">
        <w:rPr>
          <w:rFonts w:ascii="Times New Roman" w:hAnsi="Times New Roman" w:cs="Times New Roman"/>
          <w:color w:val="000000" w:themeColor="text1"/>
          <w:sz w:val="24"/>
          <w:szCs w:val="24"/>
        </w:rPr>
        <w:t>Н</w:t>
      </w:r>
      <w:r w:rsidRPr="00E90874">
        <w:rPr>
          <w:rFonts w:ascii="Times New Roman" w:hAnsi="Times New Roman" w:cs="Times New Roman"/>
          <w:color w:val="000000" w:themeColor="text1"/>
          <w:sz w:val="24"/>
          <w:szCs w:val="24"/>
          <w:vertAlign w:val="subscript"/>
        </w:rPr>
        <w:t>4</w:t>
      </w:r>
      <w:r w:rsidRPr="00E90874">
        <w:rPr>
          <w:rFonts w:ascii="Times New Roman" w:hAnsi="Times New Roman" w:cs="Times New Roman"/>
          <w:color w:val="000000" w:themeColor="text1"/>
          <w:sz w:val="24"/>
          <w:szCs w:val="24"/>
        </w:rPr>
        <w:t>)</w:t>
      </w:r>
    </w:p>
    <w:p w:rsidR="00F26A74" w:rsidRPr="00E90874" w:rsidRDefault="00F26A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Решение:</w:t>
      </w:r>
    </w:p>
    <w:p w:rsidR="00F26A74" w:rsidRPr="00E90874" w:rsidRDefault="00F26A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 xml:space="preserve">    184 г                      x л         </w:t>
      </w:r>
    </w:p>
    <w:p w:rsidR="00F26A74" w:rsidRPr="00E90874" w:rsidRDefault="00E908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noProof/>
          <w:color w:val="000000" w:themeColor="text1"/>
          <w:sz w:val="24"/>
          <w:szCs w:val="24"/>
        </w:rPr>
        <w:pict>
          <v:shape id="_x0000_s1076" type="#_x0000_t32" style="position:absolute;left:0;text-align:left;margin-left:82.2pt;margin-top:5.45pt;width:46.5pt;height:0;z-index:251665408" o:connectortype="straight">
            <v:stroke endarrow="block"/>
          </v:shape>
        </w:pict>
      </w:r>
      <w:r w:rsidR="00F26A74" w:rsidRPr="00E90874">
        <w:rPr>
          <w:rFonts w:ascii="Times New Roman" w:hAnsi="Times New Roman" w:cs="Times New Roman"/>
          <w:color w:val="000000" w:themeColor="text1"/>
          <w:sz w:val="24"/>
          <w:szCs w:val="24"/>
        </w:rPr>
        <w:t>C</w:t>
      </w:r>
      <w:r w:rsidR="00F26A74" w:rsidRPr="00E90874">
        <w:rPr>
          <w:rFonts w:ascii="Times New Roman" w:hAnsi="Times New Roman" w:cs="Times New Roman"/>
          <w:color w:val="000000" w:themeColor="text1"/>
          <w:sz w:val="24"/>
          <w:szCs w:val="24"/>
          <w:vertAlign w:val="subscript"/>
        </w:rPr>
        <w:t>2</w:t>
      </w:r>
      <w:r w:rsidR="00F26A74" w:rsidRPr="00E90874">
        <w:rPr>
          <w:rFonts w:ascii="Times New Roman" w:hAnsi="Times New Roman" w:cs="Times New Roman"/>
          <w:color w:val="000000" w:themeColor="text1"/>
          <w:sz w:val="24"/>
          <w:szCs w:val="24"/>
        </w:rPr>
        <w:t>H</w:t>
      </w:r>
      <w:r w:rsidR="00F26A74" w:rsidRPr="00E90874">
        <w:rPr>
          <w:rFonts w:ascii="Times New Roman" w:hAnsi="Times New Roman" w:cs="Times New Roman"/>
          <w:color w:val="000000" w:themeColor="text1"/>
          <w:sz w:val="24"/>
          <w:szCs w:val="24"/>
          <w:vertAlign w:val="subscript"/>
        </w:rPr>
        <w:t>5</w:t>
      </w:r>
      <w:r w:rsidR="00F26A74" w:rsidRPr="00E90874">
        <w:rPr>
          <w:rFonts w:ascii="Times New Roman" w:hAnsi="Times New Roman" w:cs="Times New Roman"/>
          <w:color w:val="000000" w:themeColor="text1"/>
          <w:sz w:val="24"/>
          <w:szCs w:val="24"/>
        </w:rPr>
        <w:t xml:space="preserve">OH </w:t>
      </w:r>
      <w:r w:rsidR="00A176C1" w:rsidRPr="00E90874">
        <w:rPr>
          <w:rFonts w:ascii="Times New Roman" w:hAnsi="Times New Roman" w:cs="Times New Roman"/>
          <w:color w:val="000000" w:themeColor="text1"/>
          <w:sz w:val="24"/>
          <w:szCs w:val="24"/>
        </w:rPr>
        <w:t xml:space="preserve">                </w:t>
      </w:r>
      <w:r w:rsidR="00F26A74" w:rsidRPr="00E90874">
        <w:rPr>
          <w:rFonts w:ascii="Times New Roman" w:hAnsi="Times New Roman" w:cs="Times New Roman"/>
          <w:color w:val="000000" w:themeColor="text1"/>
          <w:sz w:val="24"/>
          <w:szCs w:val="24"/>
        </w:rPr>
        <w:t xml:space="preserve"> C</w:t>
      </w:r>
      <w:r w:rsidR="00F26A74" w:rsidRPr="00E90874">
        <w:rPr>
          <w:rFonts w:ascii="Times New Roman" w:hAnsi="Times New Roman" w:cs="Times New Roman"/>
          <w:color w:val="000000" w:themeColor="text1"/>
          <w:sz w:val="24"/>
          <w:szCs w:val="24"/>
          <w:vertAlign w:val="subscript"/>
        </w:rPr>
        <w:t>2</w:t>
      </w:r>
      <w:r w:rsidR="00F26A74" w:rsidRPr="00E90874">
        <w:rPr>
          <w:rFonts w:ascii="Times New Roman" w:hAnsi="Times New Roman" w:cs="Times New Roman"/>
          <w:color w:val="000000" w:themeColor="text1"/>
          <w:sz w:val="24"/>
          <w:szCs w:val="24"/>
        </w:rPr>
        <w:t>H</w:t>
      </w:r>
      <w:r w:rsidR="00F26A74" w:rsidRPr="00E90874">
        <w:rPr>
          <w:rFonts w:ascii="Times New Roman" w:hAnsi="Times New Roman" w:cs="Times New Roman"/>
          <w:color w:val="000000" w:themeColor="text1"/>
          <w:sz w:val="24"/>
          <w:szCs w:val="24"/>
          <w:vertAlign w:val="subscript"/>
        </w:rPr>
        <w:t>4</w:t>
      </w:r>
      <w:r w:rsidR="00F26A74" w:rsidRPr="00E90874">
        <w:rPr>
          <w:rFonts w:ascii="Times New Roman" w:hAnsi="Times New Roman" w:cs="Times New Roman"/>
          <w:color w:val="000000" w:themeColor="text1"/>
          <w:sz w:val="24"/>
          <w:szCs w:val="24"/>
        </w:rPr>
        <w:t xml:space="preserve"> + H</w:t>
      </w:r>
      <w:r w:rsidR="00F26A74" w:rsidRPr="00E90874">
        <w:rPr>
          <w:rFonts w:ascii="Times New Roman" w:hAnsi="Times New Roman" w:cs="Times New Roman"/>
          <w:color w:val="000000" w:themeColor="text1"/>
          <w:sz w:val="24"/>
          <w:szCs w:val="24"/>
          <w:vertAlign w:val="subscript"/>
        </w:rPr>
        <w:t>2</w:t>
      </w:r>
      <w:r w:rsidR="00F26A74" w:rsidRPr="00E90874">
        <w:rPr>
          <w:rFonts w:ascii="Times New Roman" w:hAnsi="Times New Roman" w:cs="Times New Roman"/>
          <w:color w:val="000000" w:themeColor="text1"/>
          <w:sz w:val="24"/>
          <w:szCs w:val="24"/>
        </w:rPr>
        <w:t>O</w:t>
      </w:r>
    </w:p>
    <w:p w:rsidR="00F26A74" w:rsidRPr="00E90874" w:rsidRDefault="00F26A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 xml:space="preserve">   46 г                       22,4 л</w:t>
      </w:r>
    </w:p>
    <w:p w:rsidR="00F26A74" w:rsidRPr="00E90874" w:rsidRDefault="00F26A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184 г ---- x л</w:t>
      </w:r>
    </w:p>
    <w:p w:rsidR="00F26A74" w:rsidRPr="00E90874" w:rsidRDefault="00F26A74" w:rsidP="00E90874">
      <w:pPr>
        <w:spacing w:after="0"/>
        <w:ind w:firstLine="709"/>
        <w:contextualSpacing/>
        <w:rPr>
          <w:rFonts w:ascii="Times New Roman" w:hAnsi="Times New Roman" w:cs="Times New Roman"/>
          <w:color w:val="000000" w:themeColor="text1"/>
          <w:sz w:val="24"/>
          <w:szCs w:val="24"/>
        </w:rPr>
      </w:pPr>
      <w:proofErr w:type="gramStart"/>
      <w:r w:rsidRPr="00E90874">
        <w:rPr>
          <w:rFonts w:ascii="Times New Roman" w:hAnsi="Times New Roman" w:cs="Times New Roman"/>
          <w:color w:val="000000" w:themeColor="text1"/>
          <w:sz w:val="24"/>
          <w:szCs w:val="24"/>
        </w:rPr>
        <w:t>46  г</w:t>
      </w:r>
      <w:proofErr w:type="gramEnd"/>
      <w:r w:rsidRPr="00E90874">
        <w:rPr>
          <w:rFonts w:ascii="Times New Roman" w:hAnsi="Times New Roman" w:cs="Times New Roman"/>
          <w:color w:val="000000" w:themeColor="text1"/>
          <w:sz w:val="24"/>
          <w:szCs w:val="24"/>
        </w:rPr>
        <w:t xml:space="preserve"> ---- 22,4 л</w:t>
      </w:r>
    </w:p>
    <w:p w:rsidR="00F26A74" w:rsidRPr="00E90874" w:rsidRDefault="00F26A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х = 4,6 г ∙ 22,4 л\184 г = 89,6 л</w:t>
      </w:r>
    </w:p>
    <w:p w:rsidR="00F26A74" w:rsidRPr="00E90874" w:rsidRDefault="00F26A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Ответ: V (С</w:t>
      </w:r>
      <w:r w:rsidRPr="00E90874">
        <w:rPr>
          <w:rFonts w:ascii="Times New Roman" w:hAnsi="Times New Roman" w:cs="Times New Roman"/>
          <w:color w:val="000000" w:themeColor="text1"/>
          <w:sz w:val="24"/>
          <w:szCs w:val="24"/>
          <w:vertAlign w:val="subscript"/>
        </w:rPr>
        <w:t>2</w:t>
      </w:r>
      <w:r w:rsidRPr="00E90874">
        <w:rPr>
          <w:rFonts w:ascii="Times New Roman" w:hAnsi="Times New Roman" w:cs="Times New Roman"/>
          <w:color w:val="000000" w:themeColor="text1"/>
          <w:sz w:val="24"/>
          <w:szCs w:val="24"/>
        </w:rPr>
        <w:t>H</w:t>
      </w:r>
      <w:r w:rsidRPr="00E90874">
        <w:rPr>
          <w:rFonts w:ascii="Times New Roman" w:hAnsi="Times New Roman" w:cs="Times New Roman"/>
          <w:color w:val="000000" w:themeColor="text1"/>
          <w:sz w:val="24"/>
          <w:szCs w:val="24"/>
          <w:vertAlign w:val="subscript"/>
        </w:rPr>
        <w:t>4</w:t>
      </w:r>
      <w:r w:rsidRPr="00E90874">
        <w:rPr>
          <w:rFonts w:ascii="Times New Roman" w:hAnsi="Times New Roman" w:cs="Times New Roman"/>
          <w:color w:val="000000" w:themeColor="text1"/>
          <w:sz w:val="24"/>
          <w:szCs w:val="24"/>
        </w:rPr>
        <w:t>) = 89,6 л</w:t>
      </w:r>
    </w:p>
    <w:p w:rsidR="00F26A74" w:rsidRPr="00E90874" w:rsidRDefault="00F26A74" w:rsidP="00E90874">
      <w:pPr>
        <w:spacing w:after="0"/>
        <w:ind w:firstLine="709"/>
        <w:contextualSpacing/>
        <w:rPr>
          <w:rFonts w:ascii="Times New Roman" w:hAnsi="Times New Roman" w:cs="Times New Roman"/>
          <w:color w:val="000000" w:themeColor="text1"/>
          <w:sz w:val="24"/>
          <w:szCs w:val="24"/>
        </w:rPr>
      </w:pPr>
    </w:p>
    <w:p w:rsidR="00F26A74" w:rsidRPr="00E90874" w:rsidRDefault="00F26A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b/>
          <w:color w:val="000000" w:themeColor="text1"/>
          <w:sz w:val="24"/>
          <w:szCs w:val="24"/>
        </w:rPr>
        <w:t>13.</w:t>
      </w:r>
      <w:r w:rsidRPr="00E90874">
        <w:rPr>
          <w:rFonts w:ascii="Times New Roman" w:hAnsi="Times New Roman" w:cs="Times New Roman"/>
          <w:color w:val="000000" w:themeColor="text1"/>
          <w:sz w:val="24"/>
          <w:szCs w:val="24"/>
        </w:rPr>
        <w:t xml:space="preserve">Определить формулу </w:t>
      </w:r>
      <w:proofErr w:type="spellStart"/>
      <w:r w:rsidRPr="00E90874">
        <w:rPr>
          <w:rFonts w:ascii="Times New Roman" w:hAnsi="Times New Roman" w:cs="Times New Roman"/>
          <w:color w:val="000000" w:themeColor="text1"/>
          <w:sz w:val="24"/>
          <w:szCs w:val="24"/>
        </w:rPr>
        <w:t>дихлоралкана</w:t>
      </w:r>
      <w:proofErr w:type="spellEnd"/>
      <w:r w:rsidRPr="00E90874">
        <w:rPr>
          <w:rFonts w:ascii="Times New Roman" w:hAnsi="Times New Roman" w:cs="Times New Roman"/>
          <w:color w:val="000000" w:themeColor="text1"/>
          <w:sz w:val="24"/>
          <w:szCs w:val="24"/>
        </w:rPr>
        <w:t>, содержащего 31,86 % углерода.</w:t>
      </w:r>
    </w:p>
    <w:p w:rsidR="00F26A74" w:rsidRPr="00E90874" w:rsidRDefault="00F26A74" w:rsidP="00E90874">
      <w:pPr>
        <w:spacing w:after="0"/>
        <w:ind w:firstLine="709"/>
        <w:contextualSpacing/>
        <w:rPr>
          <w:rFonts w:ascii="Times New Roman" w:hAnsi="Times New Roman" w:cs="Times New Roman"/>
          <w:color w:val="000000" w:themeColor="text1"/>
          <w:sz w:val="24"/>
          <w:szCs w:val="24"/>
          <w:lang w:val="en-US"/>
        </w:rPr>
      </w:pPr>
      <w:r w:rsidRPr="00E90874">
        <w:rPr>
          <w:rFonts w:ascii="Times New Roman" w:hAnsi="Times New Roman" w:cs="Times New Roman"/>
          <w:color w:val="000000" w:themeColor="text1"/>
          <w:sz w:val="24"/>
          <w:szCs w:val="24"/>
        </w:rPr>
        <w:t xml:space="preserve">Решение: Общая формула </w:t>
      </w:r>
      <w:proofErr w:type="spellStart"/>
      <w:r w:rsidRPr="00E90874">
        <w:rPr>
          <w:rFonts w:ascii="Times New Roman" w:hAnsi="Times New Roman" w:cs="Times New Roman"/>
          <w:color w:val="000000" w:themeColor="text1"/>
          <w:sz w:val="24"/>
          <w:szCs w:val="24"/>
        </w:rPr>
        <w:t>дихлоралкана</w:t>
      </w:r>
      <w:proofErr w:type="spellEnd"/>
      <w:r w:rsidRPr="00E90874">
        <w:rPr>
          <w:rFonts w:ascii="Times New Roman" w:hAnsi="Times New Roman" w:cs="Times New Roman"/>
          <w:color w:val="000000" w:themeColor="text1"/>
          <w:sz w:val="24"/>
          <w:szCs w:val="24"/>
        </w:rPr>
        <w:t>: СnH2nCl2, там 2 атома хлора и n атомов углерода.</w:t>
      </w:r>
      <w:r w:rsidRPr="00E90874">
        <w:rPr>
          <w:rFonts w:ascii="Times New Roman" w:hAnsi="Times New Roman" w:cs="Times New Roman"/>
          <w:color w:val="000000" w:themeColor="text1"/>
          <w:sz w:val="24"/>
          <w:szCs w:val="24"/>
        </w:rPr>
        <w:br/>
        <w:t xml:space="preserve">Тогда массовая доля углерода </w:t>
      </w:r>
      <w:proofErr w:type="gramStart"/>
      <w:r w:rsidRPr="00E90874">
        <w:rPr>
          <w:rFonts w:ascii="Times New Roman" w:hAnsi="Times New Roman" w:cs="Times New Roman"/>
          <w:color w:val="000000" w:themeColor="text1"/>
          <w:sz w:val="24"/>
          <w:szCs w:val="24"/>
        </w:rPr>
        <w:t>равна:</w:t>
      </w:r>
      <w:r w:rsidRPr="00E90874">
        <w:rPr>
          <w:rFonts w:ascii="Times New Roman" w:hAnsi="Times New Roman" w:cs="Times New Roman"/>
          <w:color w:val="000000" w:themeColor="text1"/>
          <w:sz w:val="24"/>
          <w:szCs w:val="24"/>
        </w:rPr>
        <w:br/>
        <w:t>ω</w:t>
      </w:r>
      <w:proofErr w:type="gramEnd"/>
      <w:r w:rsidRPr="00E90874">
        <w:rPr>
          <w:rFonts w:ascii="Times New Roman" w:hAnsi="Times New Roman" w:cs="Times New Roman"/>
          <w:color w:val="000000" w:themeColor="text1"/>
          <w:sz w:val="24"/>
          <w:szCs w:val="24"/>
        </w:rPr>
        <w:t xml:space="preserve">(C) = (число атомов C в молекуле) • (атомная масса C) / (молекулярная масса </w:t>
      </w:r>
      <w:proofErr w:type="spellStart"/>
      <w:r w:rsidRPr="00E90874">
        <w:rPr>
          <w:rFonts w:ascii="Times New Roman" w:hAnsi="Times New Roman" w:cs="Times New Roman"/>
          <w:color w:val="000000" w:themeColor="text1"/>
          <w:sz w:val="24"/>
          <w:szCs w:val="24"/>
        </w:rPr>
        <w:t>дихлоралкана</w:t>
      </w:r>
      <w:proofErr w:type="spellEnd"/>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rPr>
        <w:br/>
        <w:t>0,3186 = n • 12 / (14n + 71)</w:t>
      </w:r>
      <w:r w:rsidRPr="00E90874">
        <w:rPr>
          <w:rFonts w:ascii="Times New Roman" w:hAnsi="Times New Roman" w:cs="Times New Roman"/>
          <w:color w:val="000000" w:themeColor="text1"/>
          <w:sz w:val="24"/>
          <w:szCs w:val="24"/>
        </w:rPr>
        <w:br/>
        <w:t xml:space="preserve">n = 3, вещество — </w:t>
      </w:r>
      <w:proofErr w:type="spellStart"/>
      <w:r w:rsidRPr="00E90874">
        <w:rPr>
          <w:rFonts w:ascii="Times New Roman" w:hAnsi="Times New Roman" w:cs="Times New Roman"/>
          <w:color w:val="000000" w:themeColor="text1"/>
          <w:sz w:val="24"/>
          <w:szCs w:val="24"/>
        </w:rPr>
        <w:t>дихлорпропан</w:t>
      </w:r>
      <w:proofErr w:type="spellEnd"/>
      <w:r w:rsidRPr="00E90874">
        <w:rPr>
          <w:rFonts w:ascii="Times New Roman" w:hAnsi="Times New Roman" w:cs="Times New Roman"/>
          <w:color w:val="000000" w:themeColor="text1"/>
          <w:sz w:val="24"/>
          <w:szCs w:val="24"/>
        </w:rPr>
        <w:t>. С</w:t>
      </w:r>
      <w:r w:rsidRPr="00E90874">
        <w:rPr>
          <w:rFonts w:ascii="Times New Roman" w:hAnsi="Times New Roman" w:cs="Times New Roman"/>
          <w:color w:val="000000" w:themeColor="text1"/>
          <w:sz w:val="24"/>
          <w:szCs w:val="24"/>
          <w:vertAlign w:val="subscript"/>
        </w:rPr>
        <w:t>3</w:t>
      </w:r>
      <w:r w:rsidRPr="00E90874">
        <w:rPr>
          <w:rFonts w:ascii="Times New Roman" w:hAnsi="Times New Roman" w:cs="Times New Roman"/>
          <w:color w:val="000000" w:themeColor="text1"/>
          <w:sz w:val="24"/>
          <w:szCs w:val="24"/>
        </w:rPr>
        <w:t>Н</w:t>
      </w:r>
      <w:r w:rsidRPr="00E90874">
        <w:rPr>
          <w:rFonts w:ascii="Times New Roman" w:hAnsi="Times New Roman" w:cs="Times New Roman"/>
          <w:color w:val="000000" w:themeColor="text1"/>
          <w:sz w:val="24"/>
          <w:szCs w:val="24"/>
          <w:vertAlign w:val="subscript"/>
        </w:rPr>
        <w:t>6</w:t>
      </w:r>
      <w:r w:rsidRPr="00E90874">
        <w:rPr>
          <w:rFonts w:ascii="Times New Roman" w:hAnsi="Times New Roman" w:cs="Times New Roman"/>
          <w:color w:val="000000" w:themeColor="text1"/>
          <w:sz w:val="24"/>
          <w:szCs w:val="24"/>
        </w:rPr>
        <w:t>C</w:t>
      </w:r>
      <w:r w:rsidRPr="00E90874">
        <w:rPr>
          <w:rFonts w:ascii="Times New Roman" w:hAnsi="Times New Roman" w:cs="Times New Roman"/>
          <w:color w:val="000000" w:themeColor="text1"/>
          <w:sz w:val="24"/>
          <w:szCs w:val="24"/>
          <w:vertAlign w:val="subscript"/>
        </w:rPr>
        <w:t>l2</w:t>
      </w:r>
    </w:p>
    <w:p w:rsidR="004D50B3" w:rsidRPr="00E90874" w:rsidRDefault="004D50B3" w:rsidP="00E90874">
      <w:pPr>
        <w:spacing w:after="0"/>
        <w:ind w:firstLine="709"/>
        <w:contextualSpacing/>
        <w:rPr>
          <w:rFonts w:ascii="Times New Roman" w:hAnsi="Times New Roman" w:cs="Times New Roman"/>
          <w:color w:val="000000" w:themeColor="text1"/>
          <w:sz w:val="24"/>
          <w:szCs w:val="24"/>
          <w:lang w:val="en-US"/>
        </w:rPr>
      </w:pPr>
    </w:p>
    <w:p w:rsidR="00F26A74" w:rsidRPr="00E90874" w:rsidRDefault="00F26A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b/>
          <w:color w:val="000000" w:themeColor="text1"/>
          <w:sz w:val="24"/>
          <w:szCs w:val="24"/>
        </w:rPr>
        <w:t>14.</w:t>
      </w:r>
      <w:r w:rsidRPr="00E90874">
        <w:rPr>
          <w:rFonts w:ascii="Times New Roman" w:hAnsi="Times New Roman" w:cs="Times New Roman"/>
          <w:color w:val="000000" w:themeColor="text1"/>
          <w:sz w:val="24"/>
          <w:szCs w:val="24"/>
        </w:rPr>
        <w:t>Определить формулу вещества, если оно содержит 84,21% С и 15,79% Н и имеет относительную плотность по воздуху, равную 3,93.</w:t>
      </w:r>
    </w:p>
    <w:p w:rsidR="00F26A74" w:rsidRPr="00E90874" w:rsidRDefault="00F26A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1.  Пусть масса вещества равна 100 г. Тогда масса С будет равна 84,21 г, а масса Н — 15,79 г.</w:t>
      </w:r>
    </w:p>
    <w:p w:rsidR="00F26A74" w:rsidRPr="00E90874" w:rsidRDefault="00F26A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 xml:space="preserve">2.  Найдём количество вещества каждого </w:t>
      </w:r>
      <w:proofErr w:type="gramStart"/>
      <w:r w:rsidRPr="00E90874">
        <w:rPr>
          <w:rFonts w:ascii="Times New Roman" w:hAnsi="Times New Roman" w:cs="Times New Roman"/>
          <w:color w:val="000000" w:themeColor="text1"/>
          <w:sz w:val="24"/>
          <w:szCs w:val="24"/>
        </w:rPr>
        <w:t>атома:</w:t>
      </w:r>
      <w:r w:rsidRPr="00E90874">
        <w:rPr>
          <w:rFonts w:ascii="Times New Roman" w:hAnsi="Times New Roman" w:cs="Times New Roman"/>
          <w:color w:val="000000" w:themeColor="text1"/>
          <w:sz w:val="24"/>
          <w:szCs w:val="24"/>
        </w:rPr>
        <w:br/>
        <w:t>ν</w:t>
      </w:r>
      <w:proofErr w:type="gramEnd"/>
      <w:r w:rsidRPr="00E90874">
        <w:rPr>
          <w:rFonts w:ascii="Times New Roman" w:hAnsi="Times New Roman" w:cs="Times New Roman"/>
          <w:color w:val="000000" w:themeColor="text1"/>
          <w:sz w:val="24"/>
          <w:szCs w:val="24"/>
        </w:rPr>
        <w:t>(C) = m / M = 84,21 / 12 = 7,0175 моль,</w:t>
      </w:r>
      <w:r w:rsidRPr="00E90874">
        <w:rPr>
          <w:rFonts w:ascii="Times New Roman" w:hAnsi="Times New Roman" w:cs="Times New Roman"/>
          <w:color w:val="000000" w:themeColor="text1"/>
          <w:sz w:val="24"/>
          <w:szCs w:val="24"/>
        </w:rPr>
        <w:br/>
        <w:t>ν(H) = 15,79 / 1 = 15,79 моль.</w:t>
      </w:r>
    </w:p>
    <w:p w:rsidR="00F26A74" w:rsidRPr="00E90874" w:rsidRDefault="00F26A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 xml:space="preserve">3.  Определяем мольное соотношение атомов С и </w:t>
      </w:r>
      <w:proofErr w:type="gramStart"/>
      <w:r w:rsidRPr="00E90874">
        <w:rPr>
          <w:rFonts w:ascii="Times New Roman" w:hAnsi="Times New Roman" w:cs="Times New Roman"/>
          <w:color w:val="000000" w:themeColor="text1"/>
          <w:sz w:val="24"/>
          <w:szCs w:val="24"/>
        </w:rPr>
        <w:t>Н:</w:t>
      </w:r>
      <w:r w:rsidRPr="00E90874">
        <w:rPr>
          <w:rFonts w:ascii="Times New Roman" w:hAnsi="Times New Roman" w:cs="Times New Roman"/>
          <w:color w:val="000000" w:themeColor="text1"/>
          <w:sz w:val="24"/>
          <w:szCs w:val="24"/>
        </w:rPr>
        <w:br/>
        <w:t>С</w:t>
      </w:r>
      <w:proofErr w:type="gramEnd"/>
      <w:r w:rsidRPr="00E90874">
        <w:rPr>
          <w:rFonts w:ascii="Times New Roman" w:hAnsi="Times New Roman" w:cs="Times New Roman"/>
          <w:color w:val="000000" w:themeColor="text1"/>
          <w:sz w:val="24"/>
          <w:szCs w:val="24"/>
        </w:rPr>
        <w:t xml:space="preserve"> : Н = 7,0175 : 15,79 (поделим оба числа на меньшее) = 1 : 2,25 (будем </w:t>
      </w:r>
      <w:proofErr w:type="spellStart"/>
      <w:r w:rsidRPr="00E90874">
        <w:rPr>
          <w:rFonts w:ascii="Times New Roman" w:hAnsi="Times New Roman" w:cs="Times New Roman"/>
          <w:color w:val="000000" w:themeColor="text1"/>
          <w:sz w:val="24"/>
          <w:szCs w:val="24"/>
        </w:rPr>
        <w:t>домножать</w:t>
      </w:r>
      <w:proofErr w:type="spellEnd"/>
      <w:r w:rsidRPr="00E90874">
        <w:rPr>
          <w:rFonts w:ascii="Times New Roman" w:hAnsi="Times New Roman" w:cs="Times New Roman"/>
          <w:color w:val="000000" w:themeColor="text1"/>
          <w:sz w:val="24"/>
          <w:szCs w:val="24"/>
        </w:rPr>
        <w:t xml:space="preserve"> на 1,2,3,4 и т. п. пока после запятой не появится 0 или 9. В данной задаче нужно </w:t>
      </w:r>
      <w:proofErr w:type="spellStart"/>
      <w:r w:rsidRPr="00E90874">
        <w:rPr>
          <w:rFonts w:ascii="Times New Roman" w:hAnsi="Times New Roman" w:cs="Times New Roman"/>
          <w:color w:val="000000" w:themeColor="text1"/>
          <w:sz w:val="24"/>
          <w:szCs w:val="24"/>
        </w:rPr>
        <w:t>домножить</w:t>
      </w:r>
      <w:proofErr w:type="spellEnd"/>
      <w:r w:rsidRPr="00E90874">
        <w:rPr>
          <w:rFonts w:ascii="Times New Roman" w:hAnsi="Times New Roman" w:cs="Times New Roman"/>
          <w:color w:val="000000" w:themeColor="text1"/>
          <w:sz w:val="24"/>
          <w:szCs w:val="24"/>
        </w:rPr>
        <w:t xml:space="preserve"> на 4) = </w:t>
      </w:r>
      <w:proofErr w:type="gramStart"/>
      <w:r w:rsidRPr="00E90874">
        <w:rPr>
          <w:rFonts w:ascii="Times New Roman" w:hAnsi="Times New Roman" w:cs="Times New Roman"/>
          <w:color w:val="000000" w:themeColor="text1"/>
          <w:sz w:val="24"/>
          <w:szCs w:val="24"/>
        </w:rPr>
        <w:t>4 :</w:t>
      </w:r>
      <w:proofErr w:type="gramEnd"/>
      <w:r w:rsidRPr="00E90874">
        <w:rPr>
          <w:rFonts w:ascii="Times New Roman" w:hAnsi="Times New Roman" w:cs="Times New Roman"/>
          <w:color w:val="000000" w:themeColor="text1"/>
          <w:sz w:val="24"/>
          <w:szCs w:val="24"/>
        </w:rPr>
        <w:t xml:space="preserve"> 9.</w:t>
      </w:r>
      <w:r w:rsidRPr="00E90874">
        <w:rPr>
          <w:rFonts w:ascii="Times New Roman" w:hAnsi="Times New Roman" w:cs="Times New Roman"/>
          <w:color w:val="000000" w:themeColor="text1"/>
          <w:sz w:val="24"/>
          <w:szCs w:val="24"/>
        </w:rPr>
        <w:br/>
        <w:t>Таким образом, простейшая формула — С</w:t>
      </w:r>
      <w:r w:rsidRPr="00E90874">
        <w:rPr>
          <w:rFonts w:ascii="Times New Roman" w:hAnsi="Times New Roman" w:cs="Times New Roman"/>
          <w:color w:val="000000" w:themeColor="text1"/>
          <w:sz w:val="24"/>
          <w:szCs w:val="24"/>
          <w:vertAlign w:val="subscript"/>
        </w:rPr>
        <w:t>4</w:t>
      </w:r>
      <w:r w:rsidRPr="00E90874">
        <w:rPr>
          <w:rFonts w:ascii="Times New Roman" w:hAnsi="Times New Roman" w:cs="Times New Roman"/>
          <w:color w:val="000000" w:themeColor="text1"/>
          <w:sz w:val="24"/>
          <w:szCs w:val="24"/>
        </w:rPr>
        <w:t>Н</w:t>
      </w:r>
      <w:r w:rsidRPr="00E90874">
        <w:rPr>
          <w:rFonts w:ascii="Times New Roman" w:hAnsi="Times New Roman" w:cs="Times New Roman"/>
          <w:color w:val="000000" w:themeColor="text1"/>
          <w:sz w:val="24"/>
          <w:szCs w:val="24"/>
          <w:vertAlign w:val="subscript"/>
        </w:rPr>
        <w:t>9</w:t>
      </w:r>
      <w:r w:rsidRPr="00E90874">
        <w:rPr>
          <w:rFonts w:ascii="Times New Roman" w:hAnsi="Times New Roman" w:cs="Times New Roman"/>
          <w:color w:val="000000" w:themeColor="text1"/>
          <w:sz w:val="24"/>
          <w:szCs w:val="24"/>
        </w:rPr>
        <w:t>.</w:t>
      </w:r>
    </w:p>
    <w:p w:rsidR="00F26A74" w:rsidRPr="00E90874" w:rsidRDefault="00F26A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 xml:space="preserve">4.  По относительной плотности рассчитаем молярную </w:t>
      </w:r>
      <w:proofErr w:type="gramStart"/>
      <w:r w:rsidRPr="00E90874">
        <w:rPr>
          <w:rFonts w:ascii="Times New Roman" w:hAnsi="Times New Roman" w:cs="Times New Roman"/>
          <w:color w:val="000000" w:themeColor="text1"/>
          <w:sz w:val="24"/>
          <w:szCs w:val="24"/>
        </w:rPr>
        <w:t>массу:</w:t>
      </w:r>
      <w:r w:rsidRPr="00E90874">
        <w:rPr>
          <w:rFonts w:ascii="Times New Roman" w:hAnsi="Times New Roman" w:cs="Times New Roman"/>
          <w:color w:val="000000" w:themeColor="text1"/>
          <w:sz w:val="24"/>
          <w:szCs w:val="24"/>
        </w:rPr>
        <w:br/>
        <w:t>М</w:t>
      </w:r>
      <w:proofErr w:type="gramEnd"/>
      <w:r w:rsidRPr="00E90874">
        <w:rPr>
          <w:rFonts w:ascii="Times New Roman" w:hAnsi="Times New Roman" w:cs="Times New Roman"/>
          <w:color w:val="000000" w:themeColor="text1"/>
          <w:sz w:val="24"/>
          <w:szCs w:val="24"/>
        </w:rPr>
        <w:t xml:space="preserve"> = D(</w:t>
      </w:r>
      <w:proofErr w:type="spellStart"/>
      <w:r w:rsidRPr="00E90874">
        <w:rPr>
          <w:rFonts w:ascii="Times New Roman" w:hAnsi="Times New Roman" w:cs="Times New Roman"/>
          <w:color w:val="000000" w:themeColor="text1"/>
          <w:sz w:val="24"/>
          <w:szCs w:val="24"/>
        </w:rPr>
        <w:t>возд</w:t>
      </w:r>
      <w:proofErr w:type="spellEnd"/>
      <w:r w:rsidRPr="00E90874">
        <w:rPr>
          <w:rFonts w:ascii="Times New Roman" w:hAnsi="Times New Roman" w:cs="Times New Roman"/>
          <w:color w:val="000000" w:themeColor="text1"/>
          <w:sz w:val="24"/>
          <w:szCs w:val="24"/>
        </w:rPr>
        <w:t>.) • 29 = 114 г/моль.</w:t>
      </w:r>
      <w:r w:rsidRPr="00E90874">
        <w:rPr>
          <w:rFonts w:ascii="Times New Roman" w:hAnsi="Times New Roman" w:cs="Times New Roman"/>
          <w:color w:val="000000" w:themeColor="text1"/>
          <w:sz w:val="24"/>
          <w:szCs w:val="24"/>
        </w:rPr>
        <w:br/>
        <w:t>Молярная масса, соответствующая простейшей формуле С</w:t>
      </w:r>
      <w:r w:rsidRPr="00E90874">
        <w:rPr>
          <w:rFonts w:ascii="Times New Roman" w:hAnsi="Times New Roman" w:cs="Times New Roman"/>
          <w:color w:val="000000" w:themeColor="text1"/>
          <w:sz w:val="24"/>
          <w:szCs w:val="24"/>
          <w:vertAlign w:val="subscript"/>
        </w:rPr>
        <w:t>4</w:t>
      </w:r>
      <w:r w:rsidRPr="00E90874">
        <w:rPr>
          <w:rFonts w:ascii="Times New Roman" w:hAnsi="Times New Roman" w:cs="Times New Roman"/>
          <w:color w:val="000000" w:themeColor="text1"/>
          <w:sz w:val="24"/>
          <w:szCs w:val="24"/>
        </w:rPr>
        <w:t>Н</w:t>
      </w:r>
      <w:r w:rsidRPr="00E90874">
        <w:rPr>
          <w:rFonts w:ascii="Times New Roman" w:hAnsi="Times New Roman" w:cs="Times New Roman"/>
          <w:color w:val="000000" w:themeColor="text1"/>
          <w:sz w:val="24"/>
          <w:szCs w:val="24"/>
          <w:vertAlign w:val="subscript"/>
        </w:rPr>
        <w:t xml:space="preserve">9 </w:t>
      </w:r>
      <w:r w:rsidRPr="00E90874">
        <w:rPr>
          <w:rFonts w:ascii="Times New Roman" w:hAnsi="Times New Roman" w:cs="Times New Roman"/>
          <w:color w:val="000000" w:themeColor="text1"/>
          <w:sz w:val="24"/>
          <w:szCs w:val="24"/>
        </w:rPr>
        <w:t>— 57 г/моль, это в 2 раза меньше истинно молярной массы.</w:t>
      </w:r>
      <w:r w:rsidRPr="00E90874">
        <w:rPr>
          <w:rFonts w:ascii="Times New Roman" w:hAnsi="Times New Roman" w:cs="Times New Roman"/>
          <w:color w:val="000000" w:themeColor="text1"/>
          <w:sz w:val="24"/>
          <w:szCs w:val="24"/>
        </w:rPr>
        <w:br/>
        <w:t>Значит, истинная формула — С</w:t>
      </w:r>
      <w:r w:rsidRPr="00E90874">
        <w:rPr>
          <w:rFonts w:ascii="Times New Roman" w:hAnsi="Times New Roman" w:cs="Times New Roman"/>
          <w:color w:val="000000" w:themeColor="text1"/>
          <w:sz w:val="24"/>
          <w:szCs w:val="24"/>
          <w:vertAlign w:val="subscript"/>
        </w:rPr>
        <w:t>8</w:t>
      </w:r>
      <w:r w:rsidRPr="00E90874">
        <w:rPr>
          <w:rFonts w:ascii="Times New Roman" w:hAnsi="Times New Roman" w:cs="Times New Roman"/>
          <w:color w:val="000000" w:themeColor="text1"/>
          <w:sz w:val="24"/>
          <w:szCs w:val="24"/>
        </w:rPr>
        <w:t>Н</w:t>
      </w:r>
      <w:r w:rsidRPr="00E90874">
        <w:rPr>
          <w:rFonts w:ascii="Times New Roman" w:hAnsi="Times New Roman" w:cs="Times New Roman"/>
          <w:color w:val="000000" w:themeColor="text1"/>
          <w:sz w:val="24"/>
          <w:szCs w:val="24"/>
          <w:vertAlign w:val="subscript"/>
        </w:rPr>
        <w:t>18</w:t>
      </w:r>
      <w:r w:rsidRPr="00E90874">
        <w:rPr>
          <w:rFonts w:ascii="Times New Roman" w:hAnsi="Times New Roman" w:cs="Times New Roman"/>
          <w:color w:val="000000" w:themeColor="text1"/>
          <w:sz w:val="24"/>
          <w:szCs w:val="24"/>
        </w:rPr>
        <w:t>.</w:t>
      </w:r>
    </w:p>
    <w:p w:rsidR="004D50B3" w:rsidRPr="00E90874" w:rsidRDefault="004D50B3" w:rsidP="00E90874">
      <w:pPr>
        <w:spacing w:after="0"/>
        <w:ind w:firstLine="709"/>
        <w:contextualSpacing/>
        <w:rPr>
          <w:rFonts w:ascii="Times New Roman" w:hAnsi="Times New Roman" w:cs="Times New Roman"/>
          <w:color w:val="000000" w:themeColor="text1"/>
          <w:sz w:val="24"/>
          <w:szCs w:val="24"/>
        </w:rPr>
      </w:pPr>
    </w:p>
    <w:p w:rsidR="00F26A74" w:rsidRPr="00E90874" w:rsidRDefault="00F26A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b/>
          <w:color w:val="000000" w:themeColor="text1"/>
          <w:sz w:val="24"/>
          <w:szCs w:val="24"/>
        </w:rPr>
        <w:t>15.</w:t>
      </w:r>
      <w:r w:rsidRPr="00E90874">
        <w:rPr>
          <w:rFonts w:ascii="Times New Roman" w:hAnsi="Times New Roman" w:cs="Times New Roman"/>
          <w:color w:val="000000" w:themeColor="text1"/>
          <w:sz w:val="24"/>
          <w:szCs w:val="24"/>
        </w:rPr>
        <w:t>Напишите цепочку превращений:</w:t>
      </w:r>
    </w:p>
    <w:p w:rsidR="00F26A74" w:rsidRPr="00E90874" w:rsidRDefault="00E908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noProof/>
          <w:color w:val="000000" w:themeColor="text1"/>
          <w:sz w:val="24"/>
          <w:szCs w:val="24"/>
        </w:rPr>
        <w:pict>
          <v:shape id="_x0000_s1079" type="#_x0000_t32" style="position:absolute;left:0;text-align:left;margin-left:213.45pt;margin-top:5.25pt;width:29.25pt;height:0;z-index:251668480" o:connectortype="straight">
            <v:stroke endarrow="block"/>
          </v:shape>
        </w:pict>
      </w:r>
      <w:r w:rsidRPr="00E90874">
        <w:rPr>
          <w:rFonts w:ascii="Times New Roman" w:hAnsi="Times New Roman" w:cs="Times New Roman"/>
          <w:noProof/>
          <w:color w:val="000000" w:themeColor="text1"/>
          <w:sz w:val="24"/>
          <w:szCs w:val="24"/>
        </w:rPr>
        <w:pict>
          <v:shape id="_x0000_s1078" type="#_x0000_t32" style="position:absolute;left:0;text-align:left;margin-left:136.95pt;margin-top:5.25pt;width:28.5pt;height:0;z-index:251667456" o:connectortype="straight">
            <v:stroke endarrow="block"/>
          </v:shape>
        </w:pict>
      </w:r>
      <w:r w:rsidRPr="00E90874">
        <w:rPr>
          <w:rFonts w:ascii="Times New Roman" w:hAnsi="Times New Roman" w:cs="Times New Roman"/>
          <w:noProof/>
          <w:color w:val="000000" w:themeColor="text1"/>
          <w:sz w:val="24"/>
          <w:szCs w:val="24"/>
        </w:rPr>
        <w:pict>
          <v:shape id="_x0000_s1077" type="#_x0000_t32" style="position:absolute;left:0;text-align:left;margin-left:67.95pt;margin-top:5.25pt;width:29.25pt;height:0;z-index:251666432" o:connectortype="straight">
            <v:stroke endarrow="block"/>
          </v:shape>
        </w:pict>
      </w:r>
      <w:r w:rsidR="00F26A74" w:rsidRPr="00E90874">
        <w:rPr>
          <w:rFonts w:ascii="Times New Roman" w:hAnsi="Times New Roman" w:cs="Times New Roman"/>
          <w:color w:val="000000" w:themeColor="text1"/>
          <w:sz w:val="24"/>
          <w:szCs w:val="24"/>
        </w:rPr>
        <w:t>С</w:t>
      </w:r>
      <w:r w:rsidR="00F26A74" w:rsidRPr="00E90874">
        <w:rPr>
          <w:rFonts w:ascii="Times New Roman" w:hAnsi="Times New Roman" w:cs="Times New Roman"/>
          <w:color w:val="000000" w:themeColor="text1"/>
          <w:sz w:val="24"/>
          <w:szCs w:val="24"/>
          <w:vertAlign w:val="subscript"/>
        </w:rPr>
        <w:t>4</w:t>
      </w:r>
      <w:r w:rsidR="00F26A74" w:rsidRPr="00E90874">
        <w:rPr>
          <w:rFonts w:ascii="Times New Roman" w:hAnsi="Times New Roman" w:cs="Times New Roman"/>
          <w:color w:val="000000" w:themeColor="text1"/>
          <w:sz w:val="24"/>
          <w:szCs w:val="24"/>
        </w:rPr>
        <w:t>Н</w:t>
      </w:r>
      <w:r w:rsidR="00F26A74" w:rsidRPr="00E90874">
        <w:rPr>
          <w:rFonts w:ascii="Times New Roman" w:hAnsi="Times New Roman" w:cs="Times New Roman"/>
          <w:color w:val="000000" w:themeColor="text1"/>
          <w:sz w:val="24"/>
          <w:szCs w:val="24"/>
          <w:vertAlign w:val="subscript"/>
        </w:rPr>
        <w:t>10</w:t>
      </w:r>
      <w:r w:rsidR="004D50B3" w:rsidRPr="00E90874">
        <w:rPr>
          <w:rFonts w:ascii="Times New Roman" w:hAnsi="Times New Roman" w:cs="Times New Roman"/>
          <w:color w:val="000000" w:themeColor="text1"/>
          <w:sz w:val="24"/>
          <w:szCs w:val="24"/>
        </w:rPr>
        <w:t xml:space="preserve">            </w:t>
      </w:r>
      <w:r w:rsidR="00F26A74" w:rsidRPr="00E90874">
        <w:rPr>
          <w:rFonts w:ascii="Times New Roman" w:hAnsi="Times New Roman" w:cs="Times New Roman"/>
          <w:color w:val="000000" w:themeColor="text1"/>
          <w:sz w:val="24"/>
          <w:szCs w:val="24"/>
        </w:rPr>
        <w:t>C</w:t>
      </w:r>
      <w:r w:rsidR="00F26A74" w:rsidRPr="00E90874">
        <w:rPr>
          <w:rFonts w:ascii="Times New Roman" w:hAnsi="Times New Roman" w:cs="Times New Roman"/>
          <w:color w:val="000000" w:themeColor="text1"/>
          <w:sz w:val="24"/>
          <w:szCs w:val="24"/>
          <w:vertAlign w:val="subscript"/>
        </w:rPr>
        <w:t>4</w:t>
      </w:r>
      <w:r w:rsidR="00F26A74" w:rsidRPr="00E90874">
        <w:rPr>
          <w:rFonts w:ascii="Times New Roman" w:hAnsi="Times New Roman" w:cs="Times New Roman"/>
          <w:color w:val="000000" w:themeColor="text1"/>
          <w:sz w:val="24"/>
          <w:szCs w:val="24"/>
        </w:rPr>
        <w:t>H</w:t>
      </w:r>
      <w:r w:rsidR="00F26A74" w:rsidRPr="00E90874">
        <w:rPr>
          <w:rFonts w:ascii="Times New Roman" w:hAnsi="Times New Roman" w:cs="Times New Roman"/>
          <w:color w:val="000000" w:themeColor="text1"/>
          <w:sz w:val="24"/>
          <w:szCs w:val="24"/>
          <w:vertAlign w:val="subscript"/>
        </w:rPr>
        <w:t>8</w:t>
      </w:r>
      <w:r w:rsidR="00F26A74" w:rsidRPr="00E90874">
        <w:rPr>
          <w:rFonts w:ascii="Times New Roman" w:hAnsi="Times New Roman" w:cs="Times New Roman"/>
          <w:color w:val="000000" w:themeColor="text1"/>
          <w:sz w:val="24"/>
          <w:szCs w:val="24"/>
        </w:rPr>
        <w:t>O</w:t>
      </w:r>
      <w:r w:rsidR="004D50B3" w:rsidRPr="00E90874">
        <w:rPr>
          <w:rFonts w:ascii="Times New Roman" w:hAnsi="Times New Roman" w:cs="Times New Roman"/>
          <w:color w:val="000000" w:themeColor="text1"/>
          <w:sz w:val="24"/>
          <w:szCs w:val="24"/>
        </w:rPr>
        <w:t xml:space="preserve">            </w:t>
      </w:r>
      <w:r w:rsidR="00F26A74" w:rsidRPr="00E90874">
        <w:rPr>
          <w:rFonts w:ascii="Times New Roman" w:hAnsi="Times New Roman" w:cs="Times New Roman"/>
          <w:color w:val="000000" w:themeColor="text1"/>
          <w:sz w:val="24"/>
          <w:szCs w:val="24"/>
        </w:rPr>
        <w:t>C</w:t>
      </w:r>
      <w:r w:rsidR="00F26A74" w:rsidRPr="00E90874">
        <w:rPr>
          <w:rFonts w:ascii="Times New Roman" w:hAnsi="Times New Roman" w:cs="Times New Roman"/>
          <w:color w:val="000000" w:themeColor="text1"/>
          <w:sz w:val="24"/>
          <w:szCs w:val="24"/>
          <w:vertAlign w:val="subscript"/>
        </w:rPr>
        <w:t>5</w:t>
      </w:r>
      <w:r w:rsidR="00F26A74" w:rsidRPr="00E90874">
        <w:rPr>
          <w:rFonts w:ascii="Times New Roman" w:hAnsi="Times New Roman" w:cs="Times New Roman"/>
          <w:color w:val="000000" w:themeColor="text1"/>
          <w:sz w:val="24"/>
          <w:szCs w:val="24"/>
        </w:rPr>
        <w:t>H</w:t>
      </w:r>
      <w:r w:rsidR="00F26A74" w:rsidRPr="00E90874">
        <w:rPr>
          <w:rFonts w:ascii="Times New Roman" w:hAnsi="Times New Roman" w:cs="Times New Roman"/>
          <w:color w:val="000000" w:themeColor="text1"/>
          <w:sz w:val="24"/>
          <w:szCs w:val="24"/>
          <w:vertAlign w:val="subscript"/>
        </w:rPr>
        <w:t>9</w:t>
      </w:r>
      <w:r w:rsidR="00F26A74" w:rsidRPr="00E90874">
        <w:rPr>
          <w:rFonts w:ascii="Times New Roman" w:hAnsi="Times New Roman" w:cs="Times New Roman"/>
          <w:color w:val="000000" w:themeColor="text1"/>
          <w:sz w:val="24"/>
          <w:szCs w:val="24"/>
        </w:rPr>
        <w:t>ON</w:t>
      </w:r>
      <w:r w:rsidR="004D50B3" w:rsidRPr="00E90874">
        <w:rPr>
          <w:rFonts w:ascii="Times New Roman" w:hAnsi="Times New Roman" w:cs="Times New Roman"/>
          <w:color w:val="000000" w:themeColor="text1"/>
          <w:sz w:val="24"/>
          <w:szCs w:val="24"/>
        </w:rPr>
        <w:t xml:space="preserve">            </w:t>
      </w:r>
      <w:r w:rsidR="00F26A74" w:rsidRPr="00E90874">
        <w:rPr>
          <w:rFonts w:ascii="Times New Roman" w:hAnsi="Times New Roman" w:cs="Times New Roman"/>
          <w:color w:val="000000" w:themeColor="text1"/>
          <w:sz w:val="24"/>
          <w:szCs w:val="24"/>
        </w:rPr>
        <w:t>C</w:t>
      </w:r>
      <w:r w:rsidR="00F26A74" w:rsidRPr="00E90874">
        <w:rPr>
          <w:rFonts w:ascii="Times New Roman" w:hAnsi="Times New Roman" w:cs="Times New Roman"/>
          <w:color w:val="000000" w:themeColor="text1"/>
          <w:sz w:val="24"/>
          <w:szCs w:val="24"/>
          <w:vertAlign w:val="subscript"/>
        </w:rPr>
        <w:t>5</w:t>
      </w:r>
      <w:r w:rsidR="00F26A74" w:rsidRPr="00E90874">
        <w:rPr>
          <w:rFonts w:ascii="Times New Roman" w:hAnsi="Times New Roman" w:cs="Times New Roman"/>
          <w:color w:val="000000" w:themeColor="text1"/>
          <w:sz w:val="24"/>
          <w:szCs w:val="24"/>
        </w:rPr>
        <w:t>H</w:t>
      </w:r>
      <w:r w:rsidR="00F26A74" w:rsidRPr="00E90874">
        <w:rPr>
          <w:rFonts w:ascii="Times New Roman" w:hAnsi="Times New Roman" w:cs="Times New Roman"/>
          <w:color w:val="000000" w:themeColor="text1"/>
          <w:sz w:val="24"/>
          <w:szCs w:val="24"/>
          <w:vertAlign w:val="subscript"/>
        </w:rPr>
        <w:t>13</w:t>
      </w:r>
      <w:r w:rsidR="00F26A74" w:rsidRPr="00E90874">
        <w:rPr>
          <w:rFonts w:ascii="Times New Roman" w:hAnsi="Times New Roman" w:cs="Times New Roman"/>
          <w:color w:val="000000" w:themeColor="text1"/>
          <w:sz w:val="24"/>
          <w:szCs w:val="24"/>
        </w:rPr>
        <w:t>O</w:t>
      </w:r>
      <w:r w:rsidR="00F26A74" w:rsidRPr="00E90874">
        <w:rPr>
          <w:rFonts w:ascii="Times New Roman" w:hAnsi="Times New Roman" w:cs="Times New Roman"/>
          <w:color w:val="000000" w:themeColor="text1"/>
          <w:sz w:val="24"/>
          <w:szCs w:val="24"/>
          <w:vertAlign w:val="subscript"/>
        </w:rPr>
        <w:t>3</w:t>
      </w:r>
      <w:r w:rsidR="00F26A74" w:rsidRPr="00E90874">
        <w:rPr>
          <w:rFonts w:ascii="Times New Roman" w:hAnsi="Times New Roman" w:cs="Times New Roman"/>
          <w:color w:val="000000" w:themeColor="text1"/>
          <w:sz w:val="24"/>
          <w:szCs w:val="24"/>
        </w:rPr>
        <w:t>N</w:t>
      </w:r>
    </w:p>
    <w:p w:rsidR="00F26A74" w:rsidRPr="00E90874" w:rsidRDefault="00F26A74" w:rsidP="00E90874">
      <w:pPr>
        <w:spacing w:after="0"/>
        <w:ind w:firstLine="709"/>
        <w:contextualSpacing/>
        <w:rPr>
          <w:rFonts w:ascii="Times New Roman" w:hAnsi="Times New Roman" w:cs="Times New Roman"/>
          <w:color w:val="000000" w:themeColor="text1"/>
          <w:sz w:val="24"/>
          <w:szCs w:val="24"/>
          <w:lang w:val="en-US"/>
        </w:rPr>
      </w:pPr>
      <w:r w:rsidRPr="00E90874">
        <w:rPr>
          <w:rFonts w:ascii="Times New Roman" w:hAnsi="Times New Roman" w:cs="Times New Roman"/>
          <w:color w:val="000000" w:themeColor="text1"/>
          <w:sz w:val="24"/>
          <w:szCs w:val="24"/>
          <w:lang w:val="en-US"/>
        </w:rPr>
        <w:t>C</w:t>
      </w:r>
      <w:r w:rsidRPr="00E90874">
        <w:rPr>
          <w:rFonts w:ascii="Times New Roman" w:hAnsi="Times New Roman" w:cs="Times New Roman"/>
          <w:color w:val="000000" w:themeColor="text1"/>
          <w:sz w:val="24"/>
          <w:szCs w:val="24"/>
          <w:vertAlign w:val="subscript"/>
          <w:lang w:val="en-US"/>
        </w:rPr>
        <w:t>5</w:t>
      </w:r>
      <w:r w:rsidRPr="00E90874">
        <w:rPr>
          <w:rFonts w:ascii="Times New Roman" w:hAnsi="Times New Roman" w:cs="Times New Roman"/>
          <w:color w:val="000000" w:themeColor="text1"/>
          <w:sz w:val="24"/>
          <w:szCs w:val="24"/>
          <w:lang w:val="en-US"/>
        </w:rPr>
        <w:t>H</w:t>
      </w:r>
      <w:r w:rsidRPr="00E90874">
        <w:rPr>
          <w:rFonts w:ascii="Times New Roman" w:hAnsi="Times New Roman" w:cs="Times New Roman"/>
          <w:color w:val="000000" w:themeColor="text1"/>
          <w:sz w:val="24"/>
          <w:szCs w:val="24"/>
          <w:vertAlign w:val="subscript"/>
          <w:lang w:val="en-US"/>
        </w:rPr>
        <w:t>9</w:t>
      </w:r>
      <w:r w:rsidRPr="00E90874">
        <w:rPr>
          <w:rFonts w:ascii="Times New Roman" w:hAnsi="Times New Roman" w:cs="Times New Roman"/>
          <w:color w:val="000000" w:themeColor="text1"/>
          <w:sz w:val="24"/>
          <w:szCs w:val="24"/>
          <w:lang w:val="en-US"/>
        </w:rPr>
        <w:t>ON - C</w:t>
      </w:r>
      <w:r w:rsidRPr="00E90874">
        <w:rPr>
          <w:rFonts w:ascii="Times New Roman" w:hAnsi="Times New Roman" w:cs="Times New Roman"/>
          <w:color w:val="000000" w:themeColor="text1"/>
          <w:sz w:val="24"/>
          <w:szCs w:val="24"/>
          <w:vertAlign w:val="subscript"/>
          <w:lang w:val="en-US"/>
        </w:rPr>
        <w:t>4</w:t>
      </w:r>
      <w:r w:rsidRPr="00E90874">
        <w:rPr>
          <w:rFonts w:ascii="Times New Roman" w:hAnsi="Times New Roman" w:cs="Times New Roman"/>
          <w:color w:val="000000" w:themeColor="text1"/>
          <w:sz w:val="24"/>
          <w:szCs w:val="24"/>
          <w:lang w:val="en-US"/>
        </w:rPr>
        <w:t>H</w:t>
      </w:r>
      <w:r w:rsidRPr="00E90874">
        <w:rPr>
          <w:rFonts w:ascii="Times New Roman" w:hAnsi="Times New Roman" w:cs="Times New Roman"/>
          <w:color w:val="000000" w:themeColor="text1"/>
          <w:sz w:val="24"/>
          <w:szCs w:val="24"/>
          <w:vertAlign w:val="subscript"/>
          <w:lang w:val="en-US"/>
        </w:rPr>
        <w:t>8</w:t>
      </w:r>
      <w:r w:rsidRPr="00E90874">
        <w:rPr>
          <w:rFonts w:ascii="Times New Roman" w:hAnsi="Times New Roman" w:cs="Times New Roman"/>
          <w:color w:val="000000" w:themeColor="text1"/>
          <w:sz w:val="24"/>
          <w:szCs w:val="24"/>
          <w:lang w:val="en-US"/>
        </w:rPr>
        <w:t>O = HCN</w:t>
      </w:r>
    </w:p>
    <w:p w:rsidR="00F26A74" w:rsidRPr="00E90874" w:rsidRDefault="00E90874" w:rsidP="00E90874">
      <w:pPr>
        <w:spacing w:after="0"/>
        <w:ind w:firstLine="709"/>
        <w:contextualSpacing/>
        <w:rPr>
          <w:rFonts w:ascii="Times New Roman" w:hAnsi="Times New Roman" w:cs="Times New Roman"/>
          <w:color w:val="000000" w:themeColor="text1"/>
          <w:sz w:val="24"/>
          <w:szCs w:val="24"/>
          <w:lang w:val="en-US"/>
        </w:rPr>
      </w:pPr>
      <w:r w:rsidRPr="00E90874">
        <w:rPr>
          <w:rFonts w:ascii="Times New Roman" w:hAnsi="Times New Roman" w:cs="Times New Roman"/>
          <w:noProof/>
          <w:color w:val="000000" w:themeColor="text1"/>
          <w:sz w:val="24"/>
          <w:szCs w:val="24"/>
        </w:rPr>
        <w:pict>
          <v:shape id="_x0000_s1080" type="#_x0000_t32" style="position:absolute;left:0;text-align:left;margin-left:173.7pt;margin-top:6.55pt;width:18pt;height:0;z-index:251669504" o:connectortype="straight">
            <v:stroke endarrow="block"/>
          </v:shape>
        </w:pict>
      </w:r>
      <w:r w:rsidR="00F26A74" w:rsidRPr="00E90874">
        <w:rPr>
          <w:rFonts w:ascii="Times New Roman" w:hAnsi="Times New Roman" w:cs="Times New Roman"/>
          <w:color w:val="000000" w:themeColor="text1"/>
          <w:sz w:val="24"/>
          <w:szCs w:val="24"/>
        </w:rPr>
        <w:t>СН</w:t>
      </w:r>
      <w:r w:rsidR="00F26A74" w:rsidRPr="00E90874">
        <w:rPr>
          <w:rFonts w:ascii="Times New Roman" w:hAnsi="Times New Roman" w:cs="Times New Roman"/>
          <w:color w:val="000000" w:themeColor="text1"/>
          <w:sz w:val="24"/>
          <w:szCs w:val="24"/>
          <w:vertAlign w:val="subscript"/>
          <w:lang w:val="en-US"/>
        </w:rPr>
        <w:t>3</w:t>
      </w:r>
      <w:r w:rsidR="00F26A74" w:rsidRPr="00E90874">
        <w:rPr>
          <w:rFonts w:ascii="Times New Roman" w:hAnsi="Times New Roman" w:cs="Times New Roman"/>
          <w:color w:val="000000" w:themeColor="text1"/>
          <w:sz w:val="24"/>
          <w:szCs w:val="24"/>
        </w:rPr>
        <w:t>СН</w:t>
      </w:r>
      <w:r w:rsidR="00F26A74" w:rsidRPr="00E90874">
        <w:rPr>
          <w:rFonts w:ascii="Times New Roman" w:hAnsi="Times New Roman" w:cs="Times New Roman"/>
          <w:color w:val="000000" w:themeColor="text1"/>
          <w:sz w:val="24"/>
          <w:szCs w:val="24"/>
          <w:vertAlign w:val="subscript"/>
          <w:lang w:val="en-US"/>
        </w:rPr>
        <w:t>2</w:t>
      </w:r>
      <w:r w:rsidR="00F26A74" w:rsidRPr="00E90874">
        <w:rPr>
          <w:rFonts w:ascii="Times New Roman" w:hAnsi="Times New Roman" w:cs="Times New Roman"/>
          <w:color w:val="000000" w:themeColor="text1"/>
          <w:sz w:val="24"/>
          <w:szCs w:val="24"/>
        </w:rPr>
        <w:t>СН</w:t>
      </w:r>
      <w:r w:rsidR="00F26A74" w:rsidRPr="00E90874">
        <w:rPr>
          <w:rFonts w:ascii="Times New Roman" w:hAnsi="Times New Roman" w:cs="Times New Roman"/>
          <w:color w:val="000000" w:themeColor="text1"/>
          <w:sz w:val="24"/>
          <w:szCs w:val="24"/>
          <w:vertAlign w:val="subscript"/>
          <w:lang w:val="en-US"/>
        </w:rPr>
        <w:t>2</w:t>
      </w:r>
      <w:r w:rsidR="00F26A74" w:rsidRPr="00E90874">
        <w:rPr>
          <w:rFonts w:ascii="Times New Roman" w:hAnsi="Times New Roman" w:cs="Times New Roman"/>
          <w:color w:val="000000" w:themeColor="text1"/>
          <w:sz w:val="24"/>
          <w:szCs w:val="24"/>
          <w:lang w:val="en-US"/>
        </w:rPr>
        <w:t>-</w:t>
      </w:r>
      <w:r w:rsidR="00F26A74" w:rsidRPr="00E90874">
        <w:rPr>
          <w:rFonts w:ascii="Times New Roman" w:hAnsi="Times New Roman" w:cs="Times New Roman"/>
          <w:color w:val="000000" w:themeColor="text1"/>
          <w:sz w:val="24"/>
          <w:szCs w:val="24"/>
        </w:rPr>
        <w:t>СН</w:t>
      </w:r>
      <w:r w:rsidR="00F26A74" w:rsidRPr="00E90874">
        <w:rPr>
          <w:rFonts w:ascii="Times New Roman" w:hAnsi="Times New Roman" w:cs="Times New Roman"/>
          <w:color w:val="000000" w:themeColor="text1"/>
          <w:sz w:val="24"/>
          <w:szCs w:val="24"/>
          <w:lang w:val="en-US"/>
        </w:rPr>
        <w:t>=</w:t>
      </w:r>
      <w:r w:rsidR="00F26A74" w:rsidRPr="00E90874">
        <w:rPr>
          <w:rFonts w:ascii="Times New Roman" w:hAnsi="Times New Roman" w:cs="Times New Roman"/>
          <w:color w:val="000000" w:themeColor="text1"/>
          <w:sz w:val="24"/>
          <w:szCs w:val="24"/>
        </w:rPr>
        <w:t>О</w:t>
      </w:r>
      <w:r w:rsidR="00F26A74" w:rsidRPr="00E90874">
        <w:rPr>
          <w:rFonts w:ascii="Times New Roman" w:hAnsi="Times New Roman" w:cs="Times New Roman"/>
          <w:color w:val="000000" w:themeColor="text1"/>
          <w:sz w:val="24"/>
          <w:szCs w:val="24"/>
          <w:lang w:val="en-US"/>
        </w:rPr>
        <w:t xml:space="preserve"> + </w:t>
      </w:r>
      <w:r w:rsidR="00F26A74" w:rsidRPr="00E90874">
        <w:rPr>
          <w:rFonts w:ascii="Times New Roman" w:hAnsi="Times New Roman" w:cs="Times New Roman"/>
          <w:color w:val="000000" w:themeColor="text1"/>
          <w:sz w:val="24"/>
          <w:szCs w:val="24"/>
        </w:rPr>
        <w:t>НС</w:t>
      </w:r>
      <w:r w:rsidR="00F26A74" w:rsidRPr="00E90874">
        <w:rPr>
          <w:rFonts w:ascii="Times New Roman" w:hAnsi="Times New Roman" w:cs="Times New Roman"/>
          <w:color w:val="000000" w:themeColor="text1"/>
          <w:sz w:val="24"/>
          <w:szCs w:val="24"/>
          <w:lang w:val="en-US"/>
        </w:rPr>
        <w:t xml:space="preserve">N </w:t>
      </w:r>
      <w:r w:rsidR="004D50B3" w:rsidRPr="00E90874">
        <w:rPr>
          <w:rFonts w:ascii="Times New Roman" w:hAnsi="Times New Roman" w:cs="Times New Roman"/>
          <w:color w:val="000000" w:themeColor="text1"/>
          <w:sz w:val="24"/>
          <w:szCs w:val="24"/>
          <w:lang w:val="en-US"/>
        </w:rPr>
        <w:t xml:space="preserve">      </w:t>
      </w:r>
      <w:r w:rsidR="00F26A74" w:rsidRPr="00E90874">
        <w:rPr>
          <w:rFonts w:ascii="Times New Roman" w:hAnsi="Times New Roman" w:cs="Times New Roman"/>
          <w:color w:val="000000" w:themeColor="text1"/>
          <w:sz w:val="24"/>
          <w:szCs w:val="24"/>
          <w:lang w:val="en-US"/>
        </w:rPr>
        <w:t xml:space="preserve"> CH</w:t>
      </w:r>
      <w:r w:rsidR="00F26A74" w:rsidRPr="00E90874">
        <w:rPr>
          <w:rFonts w:ascii="Times New Roman" w:hAnsi="Times New Roman" w:cs="Times New Roman"/>
          <w:color w:val="000000" w:themeColor="text1"/>
          <w:sz w:val="24"/>
          <w:szCs w:val="24"/>
          <w:vertAlign w:val="subscript"/>
          <w:lang w:val="en-US"/>
        </w:rPr>
        <w:t>3</w:t>
      </w:r>
      <w:r w:rsidR="00F26A74" w:rsidRPr="00E90874">
        <w:rPr>
          <w:rFonts w:ascii="Times New Roman" w:hAnsi="Times New Roman" w:cs="Times New Roman"/>
          <w:color w:val="000000" w:themeColor="text1"/>
          <w:sz w:val="24"/>
          <w:szCs w:val="24"/>
          <w:lang w:val="en-US"/>
        </w:rPr>
        <w:t>CH</w:t>
      </w:r>
      <w:r w:rsidR="00F26A74" w:rsidRPr="00E90874">
        <w:rPr>
          <w:rFonts w:ascii="Times New Roman" w:hAnsi="Times New Roman" w:cs="Times New Roman"/>
          <w:color w:val="000000" w:themeColor="text1"/>
          <w:sz w:val="24"/>
          <w:szCs w:val="24"/>
          <w:vertAlign w:val="subscript"/>
          <w:lang w:val="en-US"/>
        </w:rPr>
        <w:t>2</w:t>
      </w:r>
      <w:r w:rsidR="00F26A74" w:rsidRPr="00E90874">
        <w:rPr>
          <w:rFonts w:ascii="Times New Roman" w:hAnsi="Times New Roman" w:cs="Times New Roman"/>
          <w:color w:val="000000" w:themeColor="text1"/>
          <w:sz w:val="24"/>
          <w:szCs w:val="24"/>
          <w:lang w:val="en-US"/>
        </w:rPr>
        <w:t>CH</w:t>
      </w:r>
      <w:r w:rsidR="00F26A74" w:rsidRPr="00E90874">
        <w:rPr>
          <w:rFonts w:ascii="Times New Roman" w:hAnsi="Times New Roman" w:cs="Times New Roman"/>
          <w:color w:val="000000" w:themeColor="text1"/>
          <w:sz w:val="24"/>
          <w:szCs w:val="24"/>
          <w:vertAlign w:val="subscript"/>
          <w:lang w:val="en-US"/>
        </w:rPr>
        <w:t>2</w:t>
      </w:r>
      <w:r w:rsidR="00F26A74" w:rsidRPr="00E90874">
        <w:rPr>
          <w:rFonts w:ascii="Times New Roman" w:hAnsi="Times New Roman" w:cs="Times New Roman"/>
          <w:color w:val="000000" w:themeColor="text1"/>
          <w:sz w:val="24"/>
          <w:szCs w:val="24"/>
          <w:lang w:val="en-US"/>
        </w:rPr>
        <w:t>-CH-OH</w:t>
      </w:r>
    </w:p>
    <w:p w:rsidR="00F26A74" w:rsidRPr="00E90874" w:rsidRDefault="00F26A74" w:rsidP="00E90874">
      <w:pPr>
        <w:spacing w:after="0"/>
        <w:ind w:firstLine="709"/>
        <w:contextualSpacing/>
        <w:rPr>
          <w:rFonts w:ascii="Times New Roman" w:hAnsi="Times New Roman" w:cs="Times New Roman"/>
          <w:color w:val="000000" w:themeColor="text1"/>
          <w:sz w:val="24"/>
          <w:szCs w:val="24"/>
          <w:lang w:val="en-US"/>
        </w:rPr>
      </w:pPr>
      <w:r w:rsidRPr="00E90874">
        <w:rPr>
          <w:rFonts w:ascii="Times New Roman" w:hAnsi="Times New Roman" w:cs="Times New Roman"/>
          <w:color w:val="000000" w:themeColor="text1"/>
          <w:sz w:val="24"/>
          <w:szCs w:val="24"/>
          <w:lang w:val="en-US"/>
        </w:rPr>
        <w:t xml:space="preserve">                                                 </w:t>
      </w:r>
      <w:r w:rsidR="004D50B3" w:rsidRPr="00E90874">
        <w:rPr>
          <w:rFonts w:ascii="Times New Roman" w:hAnsi="Times New Roman" w:cs="Times New Roman"/>
          <w:color w:val="000000" w:themeColor="text1"/>
          <w:sz w:val="24"/>
          <w:szCs w:val="24"/>
          <w:lang w:val="en-US"/>
        </w:rPr>
        <w:t xml:space="preserve">                            </w:t>
      </w:r>
      <w:r w:rsidRPr="00E90874">
        <w:rPr>
          <w:rFonts w:ascii="Times New Roman" w:hAnsi="Times New Roman" w:cs="Times New Roman"/>
          <w:color w:val="000000" w:themeColor="text1"/>
          <w:sz w:val="24"/>
          <w:szCs w:val="24"/>
          <w:lang w:val="en-US"/>
        </w:rPr>
        <w:t xml:space="preserve"> | </w:t>
      </w:r>
    </w:p>
    <w:p w:rsidR="00F26A74" w:rsidRPr="00E90874" w:rsidRDefault="00F26A74" w:rsidP="00E90874">
      <w:pPr>
        <w:spacing w:after="0"/>
        <w:ind w:firstLine="709"/>
        <w:contextualSpacing/>
        <w:rPr>
          <w:rFonts w:ascii="Times New Roman" w:hAnsi="Times New Roman" w:cs="Times New Roman"/>
          <w:color w:val="000000" w:themeColor="text1"/>
          <w:sz w:val="24"/>
          <w:szCs w:val="24"/>
          <w:lang w:val="en-US"/>
        </w:rPr>
      </w:pPr>
      <w:r w:rsidRPr="00E90874">
        <w:rPr>
          <w:rFonts w:ascii="Times New Roman" w:hAnsi="Times New Roman" w:cs="Times New Roman"/>
          <w:color w:val="000000" w:themeColor="text1"/>
          <w:sz w:val="24"/>
          <w:szCs w:val="24"/>
          <w:lang w:val="en-US"/>
        </w:rPr>
        <w:t xml:space="preserve">                                                </w:t>
      </w:r>
      <w:r w:rsidR="004D50B3" w:rsidRPr="00E90874">
        <w:rPr>
          <w:rFonts w:ascii="Times New Roman" w:hAnsi="Times New Roman" w:cs="Times New Roman"/>
          <w:color w:val="000000" w:themeColor="text1"/>
          <w:sz w:val="24"/>
          <w:szCs w:val="24"/>
          <w:lang w:val="en-US"/>
        </w:rPr>
        <w:t xml:space="preserve">                             </w:t>
      </w:r>
      <w:r w:rsidRPr="00E90874">
        <w:rPr>
          <w:rFonts w:ascii="Times New Roman" w:hAnsi="Times New Roman" w:cs="Times New Roman"/>
          <w:color w:val="000000" w:themeColor="text1"/>
          <w:sz w:val="24"/>
          <w:szCs w:val="24"/>
          <w:lang w:val="en-US"/>
        </w:rPr>
        <w:t>CN</w:t>
      </w:r>
    </w:p>
    <w:p w:rsidR="00F26A74" w:rsidRPr="00E90874" w:rsidRDefault="00E90874" w:rsidP="00E90874">
      <w:pPr>
        <w:spacing w:after="0"/>
        <w:ind w:firstLine="709"/>
        <w:contextualSpacing/>
        <w:rPr>
          <w:rFonts w:ascii="Times New Roman" w:hAnsi="Times New Roman" w:cs="Times New Roman"/>
          <w:color w:val="000000" w:themeColor="text1"/>
          <w:sz w:val="24"/>
          <w:szCs w:val="24"/>
          <w:lang w:val="en-US"/>
        </w:rPr>
      </w:pPr>
      <w:r w:rsidRPr="00E90874">
        <w:rPr>
          <w:rFonts w:ascii="Times New Roman" w:hAnsi="Times New Roman" w:cs="Times New Roman"/>
          <w:noProof/>
          <w:color w:val="000000" w:themeColor="text1"/>
          <w:sz w:val="24"/>
          <w:szCs w:val="24"/>
        </w:rPr>
        <w:pict>
          <v:shape id="_x0000_s1081" type="#_x0000_t32" style="position:absolute;left:0;text-align:left;margin-left:179.7pt;margin-top:9.2pt;width:24pt;height:0;z-index:251670528" o:connectortype="straight">
            <v:stroke endarrow="block"/>
          </v:shape>
        </w:pict>
      </w:r>
      <w:r w:rsidR="00F26A74" w:rsidRPr="00E90874">
        <w:rPr>
          <w:rFonts w:ascii="Times New Roman" w:hAnsi="Times New Roman" w:cs="Times New Roman"/>
          <w:color w:val="000000" w:themeColor="text1"/>
          <w:sz w:val="24"/>
          <w:szCs w:val="24"/>
          <w:lang w:val="en-US"/>
        </w:rPr>
        <w:t>CH</w:t>
      </w:r>
      <w:r w:rsidR="00F26A74" w:rsidRPr="00E90874">
        <w:rPr>
          <w:rFonts w:ascii="Times New Roman" w:hAnsi="Times New Roman" w:cs="Times New Roman"/>
          <w:color w:val="000000" w:themeColor="text1"/>
          <w:sz w:val="24"/>
          <w:szCs w:val="24"/>
          <w:vertAlign w:val="subscript"/>
          <w:lang w:val="en-US"/>
        </w:rPr>
        <w:t>3</w:t>
      </w:r>
      <w:r w:rsidR="00F26A74" w:rsidRPr="00E90874">
        <w:rPr>
          <w:rFonts w:ascii="Times New Roman" w:hAnsi="Times New Roman" w:cs="Times New Roman"/>
          <w:color w:val="000000" w:themeColor="text1"/>
          <w:sz w:val="24"/>
          <w:szCs w:val="24"/>
          <w:lang w:val="en-US"/>
        </w:rPr>
        <w:t>CH</w:t>
      </w:r>
      <w:r w:rsidR="00F26A74" w:rsidRPr="00E90874">
        <w:rPr>
          <w:rFonts w:ascii="Times New Roman" w:hAnsi="Times New Roman" w:cs="Times New Roman"/>
          <w:color w:val="000000" w:themeColor="text1"/>
          <w:sz w:val="24"/>
          <w:szCs w:val="24"/>
          <w:vertAlign w:val="subscript"/>
          <w:lang w:val="en-US"/>
        </w:rPr>
        <w:t>2</w:t>
      </w:r>
      <w:r w:rsidR="00F26A74" w:rsidRPr="00E90874">
        <w:rPr>
          <w:rFonts w:ascii="Times New Roman" w:hAnsi="Times New Roman" w:cs="Times New Roman"/>
          <w:color w:val="000000" w:themeColor="text1"/>
          <w:sz w:val="24"/>
          <w:szCs w:val="24"/>
          <w:lang w:val="en-US"/>
        </w:rPr>
        <w:t>CH</w:t>
      </w:r>
      <w:r w:rsidR="00F26A74" w:rsidRPr="00E90874">
        <w:rPr>
          <w:rFonts w:ascii="Times New Roman" w:hAnsi="Times New Roman" w:cs="Times New Roman"/>
          <w:color w:val="000000" w:themeColor="text1"/>
          <w:sz w:val="24"/>
          <w:szCs w:val="24"/>
          <w:vertAlign w:val="subscript"/>
          <w:lang w:val="en-US"/>
        </w:rPr>
        <w:t>2</w:t>
      </w:r>
      <w:r w:rsidR="00F26A74" w:rsidRPr="00E90874">
        <w:rPr>
          <w:rFonts w:ascii="Times New Roman" w:hAnsi="Times New Roman" w:cs="Times New Roman"/>
          <w:color w:val="000000" w:themeColor="text1"/>
          <w:sz w:val="24"/>
          <w:szCs w:val="24"/>
          <w:lang w:val="en-US"/>
        </w:rPr>
        <w:t>-CH</w:t>
      </w:r>
      <w:r w:rsidR="00F26A74" w:rsidRPr="00E90874">
        <w:rPr>
          <w:rFonts w:ascii="Times New Roman" w:hAnsi="Times New Roman" w:cs="Times New Roman"/>
          <w:color w:val="000000" w:themeColor="text1"/>
          <w:sz w:val="24"/>
          <w:szCs w:val="24"/>
          <w:vertAlign w:val="subscript"/>
          <w:lang w:val="en-US"/>
        </w:rPr>
        <w:t>2</w:t>
      </w:r>
      <w:r w:rsidR="00F26A74" w:rsidRPr="00E90874">
        <w:rPr>
          <w:rFonts w:ascii="Times New Roman" w:hAnsi="Times New Roman" w:cs="Times New Roman"/>
          <w:color w:val="000000" w:themeColor="text1"/>
          <w:sz w:val="24"/>
          <w:szCs w:val="24"/>
          <w:lang w:val="en-US"/>
        </w:rPr>
        <w:t xml:space="preserve">OH + </w:t>
      </w:r>
      <w:proofErr w:type="spellStart"/>
      <w:r w:rsidR="00F26A74" w:rsidRPr="00E90874">
        <w:rPr>
          <w:rFonts w:ascii="Times New Roman" w:hAnsi="Times New Roman" w:cs="Times New Roman"/>
          <w:color w:val="000000" w:themeColor="text1"/>
          <w:sz w:val="24"/>
          <w:szCs w:val="24"/>
          <w:lang w:val="en-US"/>
        </w:rPr>
        <w:t>CuO</w:t>
      </w:r>
      <w:proofErr w:type="spellEnd"/>
      <w:r w:rsidR="00F26A74" w:rsidRPr="00E90874">
        <w:rPr>
          <w:rFonts w:ascii="Times New Roman" w:hAnsi="Times New Roman" w:cs="Times New Roman"/>
          <w:color w:val="000000" w:themeColor="text1"/>
          <w:sz w:val="24"/>
          <w:szCs w:val="24"/>
          <w:lang w:val="en-US"/>
        </w:rPr>
        <w:t xml:space="preserve"> </w:t>
      </w:r>
      <w:r w:rsidR="004D50B3" w:rsidRPr="00E90874">
        <w:rPr>
          <w:rFonts w:ascii="Times New Roman" w:hAnsi="Times New Roman" w:cs="Times New Roman"/>
          <w:color w:val="000000" w:themeColor="text1"/>
          <w:sz w:val="24"/>
          <w:szCs w:val="24"/>
          <w:lang w:val="en-US"/>
        </w:rPr>
        <w:t xml:space="preserve">          </w:t>
      </w:r>
      <w:r w:rsidR="00F26A74" w:rsidRPr="00E90874">
        <w:rPr>
          <w:rFonts w:ascii="Times New Roman" w:hAnsi="Times New Roman" w:cs="Times New Roman"/>
          <w:color w:val="000000" w:themeColor="text1"/>
          <w:sz w:val="24"/>
          <w:szCs w:val="24"/>
          <w:lang w:val="en-US"/>
        </w:rPr>
        <w:t>CH</w:t>
      </w:r>
      <w:r w:rsidR="00F26A74" w:rsidRPr="00E90874">
        <w:rPr>
          <w:rFonts w:ascii="Times New Roman" w:hAnsi="Times New Roman" w:cs="Times New Roman"/>
          <w:color w:val="000000" w:themeColor="text1"/>
          <w:sz w:val="24"/>
          <w:szCs w:val="24"/>
          <w:vertAlign w:val="subscript"/>
          <w:lang w:val="en-US"/>
        </w:rPr>
        <w:t>3</w:t>
      </w:r>
      <w:r w:rsidR="00F26A74" w:rsidRPr="00E90874">
        <w:rPr>
          <w:rFonts w:ascii="Times New Roman" w:hAnsi="Times New Roman" w:cs="Times New Roman"/>
          <w:color w:val="000000" w:themeColor="text1"/>
          <w:sz w:val="24"/>
          <w:szCs w:val="24"/>
          <w:lang w:val="en-US"/>
        </w:rPr>
        <w:t>CH</w:t>
      </w:r>
      <w:r w:rsidR="00F26A74" w:rsidRPr="00E90874">
        <w:rPr>
          <w:rFonts w:ascii="Times New Roman" w:hAnsi="Times New Roman" w:cs="Times New Roman"/>
          <w:color w:val="000000" w:themeColor="text1"/>
          <w:sz w:val="24"/>
          <w:szCs w:val="24"/>
          <w:vertAlign w:val="subscript"/>
          <w:lang w:val="en-US"/>
        </w:rPr>
        <w:t>2</w:t>
      </w:r>
      <w:r w:rsidR="00F26A74" w:rsidRPr="00E90874">
        <w:rPr>
          <w:rFonts w:ascii="Times New Roman" w:hAnsi="Times New Roman" w:cs="Times New Roman"/>
          <w:color w:val="000000" w:themeColor="text1"/>
          <w:sz w:val="24"/>
          <w:szCs w:val="24"/>
          <w:lang w:val="en-US"/>
        </w:rPr>
        <w:t>CH</w:t>
      </w:r>
      <w:r w:rsidR="00F26A74" w:rsidRPr="00E90874">
        <w:rPr>
          <w:rFonts w:ascii="Times New Roman" w:hAnsi="Times New Roman" w:cs="Times New Roman"/>
          <w:color w:val="000000" w:themeColor="text1"/>
          <w:sz w:val="24"/>
          <w:szCs w:val="24"/>
          <w:vertAlign w:val="subscript"/>
          <w:lang w:val="en-US"/>
        </w:rPr>
        <w:t>2</w:t>
      </w:r>
      <w:r w:rsidR="00F26A74" w:rsidRPr="00E90874">
        <w:rPr>
          <w:rFonts w:ascii="Times New Roman" w:hAnsi="Times New Roman" w:cs="Times New Roman"/>
          <w:color w:val="000000" w:themeColor="text1"/>
          <w:sz w:val="24"/>
          <w:szCs w:val="24"/>
          <w:lang w:val="en-US"/>
        </w:rPr>
        <w:t>-CH=O + Cu + H</w:t>
      </w:r>
      <w:r w:rsidR="00F26A74" w:rsidRPr="00E90874">
        <w:rPr>
          <w:rFonts w:ascii="Times New Roman" w:hAnsi="Times New Roman" w:cs="Times New Roman"/>
          <w:color w:val="000000" w:themeColor="text1"/>
          <w:sz w:val="24"/>
          <w:szCs w:val="24"/>
          <w:vertAlign w:val="subscript"/>
          <w:lang w:val="en-US"/>
        </w:rPr>
        <w:t>2</w:t>
      </w:r>
      <w:r w:rsidR="00F26A74" w:rsidRPr="00E90874">
        <w:rPr>
          <w:rFonts w:ascii="Times New Roman" w:hAnsi="Times New Roman" w:cs="Times New Roman"/>
          <w:color w:val="000000" w:themeColor="text1"/>
          <w:sz w:val="24"/>
          <w:szCs w:val="24"/>
          <w:lang w:val="en-US"/>
        </w:rPr>
        <w:t>O</w:t>
      </w:r>
    </w:p>
    <w:p w:rsidR="00F26A74" w:rsidRPr="00E90874" w:rsidRDefault="00E90874" w:rsidP="00E90874">
      <w:pPr>
        <w:spacing w:after="0"/>
        <w:ind w:firstLine="709"/>
        <w:contextualSpacing/>
        <w:rPr>
          <w:rFonts w:ascii="Times New Roman" w:hAnsi="Times New Roman" w:cs="Times New Roman"/>
          <w:color w:val="000000" w:themeColor="text1"/>
          <w:sz w:val="24"/>
          <w:szCs w:val="24"/>
          <w:lang w:val="en-US"/>
        </w:rPr>
      </w:pPr>
      <w:r w:rsidRPr="00E90874">
        <w:rPr>
          <w:rFonts w:ascii="Times New Roman" w:hAnsi="Times New Roman" w:cs="Times New Roman"/>
          <w:noProof/>
          <w:color w:val="000000" w:themeColor="text1"/>
          <w:sz w:val="24"/>
          <w:szCs w:val="24"/>
        </w:rPr>
        <w:pict>
          <v:shape id="_x0000_s1082" type="#_x0000_t32" style="position:absolute;left:0;text-align:left;margin-left:187.2pt;margin-top:6.05pt;width:26.25pt;height:0;z-index:251671552" o:connectortype="straight">
            <v:stroke endarrow="block"/>
          </v:shape>
        </w:pict>
      </w:r>
      <w:r w:rsidR="00F26A74" w:rsidRPr="00E90874">
        <w:rPr>
          <w:rFonts w:ascii="Times New Roman" w:hAnsi="Times New Roman" w:cs="Times New Roman"/>
          <w:color w:val="000000" w:themeColor="text1"/>
          <w:sz w:val="24"/>
          <w:szCs w:val="24"/>
          <w:lang w:val="en-US"/>
        </w:rPr>
        <w:t>CH</w:t>
      </w:r>
      <w:r w:rsidR="00F26A74" w:rsidRPr="00E90874">
        <w:rPr>
          <w:rFonts w:ascii="Times New Roman" w:hAnsi="Times New Roman" w:cs="Times New Roman"/>
          <w:color w:val="000000" w:themeColor="text1"/>
          <w:sz w:val="24"/>
          <w:szCs w:val="24"/>
          <w:vertAlign w:val="subscript"/>
          <w:lang w:val="en-US"/>
        </w:rPr>
        <w:t>3</w:t>
      </w:r>
      <w:r w:rsidR="00F26A74" w:rsidRPr="00E90874">
        <w:rPr>
          <w:rFonts w:ascii="Times New Roman" w:hAnsi="Times New Roman" w:cs="Times New Roman"/>
          <w:color w:val="000000" w:themeColor="text1"/>
          <w:sz w:val="24"/>
          <w:szCs w:val="24"/>
          <w:lang w:val="en-US"/>
        </w:rPr>
        <w:t>CH</w:t>
      </w:r>
      <w:r w:rsidR="00F26A74" w:rsidRPr="00E90874">
        <w:rPr>
          <w:rFonts w:ascii="Times New Roman" w:hAnsi="Times New Roman" w:cs="Times New Roman"/>
          <w:color w:val="000000" w:themeColor="text1"/>
          <w:sz w:val="24"/>
          <w:szCs w:val="24"/>
          <w:vertAlign w:val="subscript"/>
          <w:lang w:val="en-US"/>
        </w:rPr>
        <w:t>2</w:t>
      </w:r>
      <w:r w:rsidR="00F26A74" w:rsidRPr="00E90874">
        <w:rPr>
          <w:rFonts w:ascii="Times New Roman" w:hAnsi="Times New Roman" w:cs="Times New Roman"/>
          <w:color w:val="000000" w:themeColor="text1"/>
          <w:sz w:val="24"/>
          <w:szCs w:val="24"/>
          <w:lang w:val="en-US"/>
        </w:rPr>
        <w:t>CH</w:t>
      </w:r>
      <w:r w:rsidR="00F26A74" w:rsidRPr="00E90874">
        <w:rPr>
          <w:rFonts w:ascii="Times New Roman" w:hAnsi="Times New Roman" w:cs="Times New Roman"/>
          <w:color w:val="000000" w:themeColor="text1"/>
          <w:sz w:val="24"/>
          <w:szCs w:val="24"/>
          <w:vertAlign w:val="subscript"/>
          <w:lang w:val="en-US"/>
        </w:rPr>
        <w:t>2</w:t>
      </w:r>
      <w:r w:rsidR="00F26A74" w:rsidRPr="00E90874">
        <w:rPr>
          <w:rFonts w:ascii="Times New Roman" w:hAnsi="Times New Roman" w:cs="Times New Roman"/>
          <w:color w:val="000000" w:themeColor="text1"/>
          <w:sz w:val="24"/>
          <w:szCs w:val="24"/>
          <w:lang w:val="en-US"/>
        </w:rPr>
        <w:t>-CH-OH + 2H</w:t>
      </w:r>
      <w:r w:rsidR="00F26A74" w:rsidRPr="00E90874">
        <w:rPr>
          <w:rFonts w:ascii="Times New Roman" w:hAnsi="Times New Roman" w:cs="Times New Roman"/>
          <w:color w:val="000000" w:themeColor="text1"/>
          <w:sz w:val="24"/>
          <w:szCs w:val="24"/>
          <w:vertAlign w:val="subscript"/>
          <w:lang w:val="en-US"/>
        </w:rPr>
        <w:t>2</w:t>
      </w:r>
      <w:r w:rsidR="00F26A74" w:rsidRPr="00E90874">
        <w:rPr>
          <w:rFonts w:ascii="Times New Roman" w:hAnsi="Times New Roman" w:cs="Times New Roman"/>
          <w:color w:val="000000" w:themeColor="text1"/>
          <w:sz w:val="24"/>
          <w:szCs w:val="24"/>
          <w:lang w:val="en-US"/>
        </w:rPr>
        <w:t>O</w:t>
      </w:r>
      <w:r w:rsidR="004D50B3" w:rsidRPr="00E90874">
        <w:rPr>
          <w:rFonts w:ascii="Times New Roman" w:hAnsi="Times New Roman" w:cs="Times New Roman"/>
          <w:color w:val="000000" w:themeColor="text1"/>
          <w:sz w:val="24"/>
          <w:szCs w:val="24"/>
          <w:lang w:val="en-US"/>
        </w:rPr>
        <w:t xml:space="preserve">             </w:t>
      </w:r>
      <w:r w:rsidR="00F26A74" w:rsidRPr="00E90874">
        <w:rPr>
          <w:rFonts w:ascii="Times New Roman" w:hAnsi="Times New Roman" w:cs="Times New Roman"/>
          <w:color w:val="000000" w:themeColor="text1"/>
          <w:sz w:val="24"/>
          <w:szCs w:val="24"/>
          <w:lang w:val="en-US"/>
        </w:rPr>
        <w:t xml:space="preserve"> CH</w:t>
      </w:r>
      <w:r w:rsidR="00F26A74" w:rsidRPr="00E90874">
        <w:rPr>
          <w:rFonts w:ascii="Times New Roman" w:hAnsi="Times New Roman" w:cs="Times New Roman"/>
          <w:color w:val="000000" w:themeColor="text1"/>
          <w:sz w:val="24"/>
          <w:szCs w:val="24"/>
          <w:vertAlign w:val="subscript"/>
          <w:lang w:val="en-US"/>
        </w:rPr>
        <w:t>3</w:t>
      </w:r>
      <w:r w:rsidR="00F26A74" w:rsidRPr="00E90874">
        <w:rPr>
          <w:rFonts w:ascii="Times New Roman" w:hAnsi="Times New Roman" w:cs="Times New Roman"/>
          <w:color w:val="000000" w:themeColor="text1"/>
          <w:sz w:val="24"/>
          <w:szCs w:val="24"/>
          <w:lang w:val="en-US"/>
        </w:rPr>
        <w:t>CH</w:t>
      </w:r>
      <w:r w:rsidR="00F26A74" w:rsidRPr="00E90874">
        <w:rPr>
          <w:rFonts w:ascii="Times New Roman" w:hAnsi="Times New Roman" w:cs="Times New Roman"/>
          <w:color w:val="000000" w:themeColor="text1"/>
          <w:sz w:val="24"/>
          <w:szCs w:val="24"/>
          <w:vertAlign w:val="subscript"/>
          <w:lang w:val="en-US"/>
        </w:rPr>
        <w:t>2</w:t>
      </w:r>
      <w:r w:rsidR="00F26A74" w:rsidRPr="00E90874">
        <w:rPr>
          <w:rFonts w:ascii="Times New Roman" w:hAnsi="Times New Roman" w:cs="Times New Roman"/>
          <w:color w:val="000000" w:themeColor="text1"/>
          <w:sz w:val="24"/>
          <w:szCs w:val="24"/>
          <w:lang w:val="en-US"/>
        </w:rPr>
        <w:t>CH</w:t>
      </w:r>
      <w:r w:rsidR="00F26A74" w:rsidRPr="00E90874">
        <w:rPr>
          <w:rFonts w:ascii="Times New Roman" w:hAnsi="Times New Roman" w:cs="Times New Roman"/>
          <w:color w:val="000000" w:themeColor="text1"/>
          <w:sz w:val="24"/>
          <w:szCs w:val="24"/>
          <w:vertAlign w:val="subscript"/>
          <w:lang w:val="en-US"/>
        </w:rPr>
        <w:t>2</w:t>
      </w:r>
      <w:r w:rsidR="00F26A74" w:rsidRPr="00E90874">
        <w:rPr>
          <w:rFonts w:ascii="Times New Roman" w:hAnsi="Times New Roman" w:cs="Times New Roman"/>
          <w:color w:val="000000" w:themeColor="text1"/>
          <w:sz w:val="24"/>
          <w:szCs w:val="24"/>
          <w:lang w:val="en-US"/>
        </w:rPr>
        <w:t>-CH-OH</w:t>
      </w:r>
    </w:p>
    <w:p w:rsidR="00F26A74" w:rsidRPr="00E90874" w:rsidRDefault="004D50B3"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lang w:val="en-US"/>
        </w:rPr>
        <w:lastRenderedPageBreak/>
        <w:t xml:space="preserve">                       </w:t>
      </w:r>
      <w:r w:rsidR="00F26A74" w:rsidRPr="00E90874">
        <w:rPr>
          <w:rFonts w:ascii="Times New Roman" w:hAnsi="Times New Roman" w:cs="Times New Roman"/>
          <w:color w:val="000000" w:themeColor="text1"/>
          <w:sz w:val="24"/>
          <w:szCs w:val="24"/>
          <w:lang w:val="en-US"/>
        </w:rPr>
        <w:t xml:space="preserve"> </w:t>
      </w:r>
      <w:r w:rsidR="00F26A74"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rPr>
        <w:t xml:space="preserve">     </w:t>
      </w:r>
      <w:r w:rsidR="00F26A74" w:rsidRPr="00E90874">
        <w:rPr>
          <w:rFonts w:ascii="Times New Roman" w:hAnsi="Times New Roman" w:cs="Times New Roman"/>
          <w:color w:val="000000" w:themeColor="text1"/>
          <w:sz w:val="24"/>
          <w:szCs w:val="24"/>
        </w:rPr>
        <w:t xml:space="preserve"> |</w:t>
      </w:r>
    </w:p>
    <w:p w:rsidR="00F26A74" w:rsidRPr="00E90874" w:rsidRDefault="004D50B3" w:rsidP="00E90874">
      <w:pPr>
        <w:spacing w:after="0"/>
        <w:ind w:firstLine="709"/>
        <w:contextualSpacing/>
        <w:rPr>
          <w:rFonts w:ascii="Times New Roman" w:hAnsi="Times New Roman" w:cs="Times New Roman"/>
          <w:color w:val="000000" w:themeColor="text1"/>
          <w:sz w:val="24"/>
          <w:szCs w:val="24"/>
          <w:vertAlign w:val="subscript"/>
        </w:rPr>
      </w:pPr>
      <w:r w:rsidRPr="00E90874">
        <w:rPr>
          <w:rFonts w:ascii="Times New Roman" w:hAnsi="Times New Roman" w:cs="Times New Roman"/>
          <w:color w:val="000000" w:themeColor="text1"/>
          <w:sz w:val="24"/>
          <w:szCs w:val="24"/>
        </w:rPr>
        <w:t xml:space="preserve">                       </w:t>
      </w:r>
      <w:r w:rsidR="00F26A74" w:rsidRPr="00E90874">
        <w:rPr>
          <w:rFonts w:ascii="Times New Roman" w:hAnsi="Times New Roman" w:cs="Times New Roman"/>
          <w:color w:val="000000" w:themeColor="text1"/>
          <w:sz w:val="24"/>
          <w:szCs w:val="24"/>
        </w:rPr>
        <w:t xml:space="preserve">CN                                                   </w:t>
      </w:r>
      <w:r w:rsidRPr="00E90874">
        <w:rPr>
          <w:rFonts w:ascii="Times New Roman" w:hAnsi="Times New Roman" w:cs="Times New Roman"/>
          <w:color w:val="000000" w:themeColor="text1"/>
          <w:sz w:val="24"/>
          <w:szCs w:val="24"/>
        </w:rPr>
        <w:t xml:space="preserve">     </w:t>
      </w:r>
      <w:r w:rsidR="00F26A74" w:rsidRPr="00E90874">
        <w:rPr>
          <w:rFonts w:ascii="Times New Roman" w:hAnsi="Times New Roman" w:cs="Times New Roman"/>
          <w:color w:val="000000" w:themeColor="text1"/>
          <w:sz w:val="24"/>
          <w:szCs w:val="24"/>
        </w:rPr>
        <w:t xml:space="preserve"> COONH</w:t>
      </w:r>
      <w:r w:rsidR="00F26A74" w:rsidRPr="00E90874">
        <w:rPr>
          <w:rFonts w:ascii="Times New Roman" w:hAnsi="Times New Roman" w:cs="Times New Roman"/>
          <w:color w:val="000000" w:themeColor="text1"/>
          <w:sz w:val="24"/>
          <w:szCs w:val="24"/>
          <w:vertAlign w:val="subscript"/>
        </w:rPr>
        <w:t>4</w:t>
      </w:r>
    </w:p>
    <w:p w:rsidR="004D50B3" w:rsidRPr="00E90874" w:rsidRDefault="004D50B3" w:rsidP="00E90874">
      <w:pPr>
        <w:spacing w:after="0"/>
        <w:ind w:firstLine="709"/>
        <w:contextualSpacing/>
        <w:rPr>
          <w:rFonts w:ascii="Times New Roman" w:hAnsi="Times New Roman" w:cs="Times New Roman"/>
          <w:color w:val="000000" w:themeColor="text1"/>
          <w:sz w:val="24"/>
          <w:szCs w:val="24"/>
        </w:rPr>
      </w:pPr>
    </w:p>
    <w:p w:rsidR="00F26A74" w:rsidRPr="00E90874" w:rsidRDefault="00F26A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b/>
          <w:color w:val="000000" w:themeColor="text1"/>
          <w:sz w:val="24"/>
          <w:szCs w:val="24"/>
        </w:rPr>
        <w:t>16.</w:t>
      </w:r>
      <w:r w:rsidR="00FA58BB" w:rsidRPr="00E90874">
        <w:rPr>
          <w:rFonts w:ascii="Times New Roman" w:hAnsi="Times New Roman" w:cs="Times New Roman"/>
          <w:b/>
          <w:color w:val="000000" w:themeColor="text1"/>
          <w:sz w:val="24"/>
          <w:szCs w:val="24"/>
        </w:rPr>
        <w:t xml:space="preserve"> </w:t>
      </w:r>
      <w:r w:rsidRPr="00E90874">
        <w:rPr>
          <w:rFonts w:ascii="Times New Roman" w:hAnsi="Times New Roman" w:cs="Times New Roman"/>
          <w:color w:val="000000" w:themeColor="text1"/>
          <w:sz w:val="24"/>
          <w:szCs w:val="24"/>
        </w:rPr>
        <w:t>Напишите структурные формулы шести органических соединений состава С</w:t>
      </w:r>
      <w:r w:rsidRPr="00E90874">
        <w:rPr>
          <w:rFonts w:ascii="Times New Roman" w:hAnsi="Times New Roman" w:cs="Times New Roman"/>
          <w:color w:val="000000" w:themeColor="text1"/>
          <w:sz w:val="24"/>
          <w:szCs w:val="24"/>
          <w:vertAlign w:val="subscript"/>
        </w:rPr>
        <w:t>4</w:t>
      </w:r>
      <w:r w:rsidRPr="00E90874">
        <w:rPr>
          <w:rFonts w:ascii="Times New Roman" w:hAnsi="Times New Roman" w:cs="Times New Roman"/>
          <w:color w:val="000000" w:themeColor="text1"/>
          <w:sz w:val="24"/>
          <w:szCs w:val="24"/>
        </w:rPr>
        <w:t>H</w:t>
      </w:r>
      <w:r w:rsidRPr="00E90874">
        <w:rPr>
          <w:rFonts w:ascii="Times New Roman" w:hAnsi="Times New Roman" w:cs="Times New Roman"/>
          <w:color w:val="000000" w:themeColor="text1"/>
          <w:sz w:val="24"/>
          <w:szCs w:val="24"/>
          <w:vertAlign w:val="subscript"/>
        </w:rPr>
        <w:t>8</w:t>
      </w:r>
      <w:r w:rsidRPr="00E90874">
        <w:rPr>
          <w:rFonts w:ascii="Times New Roman" w:hAnsi="Times New Roman" w:cs="Times New Roman"/>
          <w:color w:val="000000" w:themeColor="text1"/>
          <w:sz w:val="24"/>
          <w:szCs w:val="24"/>
        </w:rPr>
        <w:t>O</w:t>
      </w:r>
      <w:r w:rsidRPr="00E90874">
        <w:rPr>
          <w:rFonts w:ascii="Times New Roman" w:hAnsi="Times New Roman" w:cs="Times New Roman"/>
          <w:color w:val="000000" w:themeColor="text1"/>
          <w:sz w:val="24"/>
          <w:szCs w:val="24"/>
          <w:vertAlign w:val="subscript"/>
        </w:rPr>
        <w:t>2</w:t>
      </w:r>
    </w:p>
    <w:p w:rsidR="00F26A74" w:rsidRPr="00E90874" w:rsidRDefault="00F26A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Это масляная кислота и изомасляная кислота.</w:t>
      </w:r>
    </w:p>
    <w:p w:rsidR="0022519A" w:rsidRPr="00E90874" w:rsidRDefault="0022519A" w:rsidP="00E90874">
      <w:pPr>
        <w:spacing w:after="0"/>
        <w:ind w:left="709"/>
        <w:contextualSpacing/>
        <w:rPr>
          <w:rFonts w:ascii="Times New Roman" w:hAnsi="Times New Roman" w:cs="Times New Roman"/>
          <w:color w:val="000000" w:themeColor="text1"/>
          <w:sz w:val="24"/>
          <w:szCs w:val="24"/>
        </w:rPr>
      </w:pPr>
      <w:r w:rsidRPr="00E90874">
        <w:rPr>
          <w:rFonts w:ascii="Times New Roman" w:hAnsi="Times New Roman" w:cs="Times New Roman"/>
          <w:sz w:val="24"/>
          <w:szCs w:val="24"/>
        </w:rPr>
        <w:t>СН</w:t>
      </w:r>
      <w:r w:rsidRPr="00E90874">
        <w:rPr>
          <w:rFonts w:ascii="Times New Roman" w:hAnsi="Times New Roman" w:cs="Times New Roman"/>
          <w:sz w:val="24"/>
          <w:szCs w:val="24"/>
          <w:vertAlign w:val="subscript"/>
        </w:rPr>
        <w:t>3</w:t>
      </w:r>
      <w:r w:rsidRPr="00E90874">
        <w:rPr>
          <w:rFonts w:ascii="Times New Roman" w:hAnsi="Times New Roman" w:cs="Times New Roman"/>
          <w:sz w:val="24"/>
          <w:szCs w:val="24"/>
        </w:rPr>
        <w:t>-СН</w:t>
      </w:r>
      <w:r w:rsidRPr="00E90874">
        <w:rPr>
          <w:rFonts w:ascii="Times New Roman" w:hAnsi="Times New Roman" w:cs="Times New Roman"/>
          <w:sz w:val="24"/>
          <w:szCs w:val="24"/>
          <w:vertAlign w:val="subscript"/>
        </w:rPr>
        <w:t>2</w:t>
      </w:r>
      <w:r w:rsidRPr="00E90874">
        <w:rPr>
          <w:rFonts w:ascii="Times New Roman" w:hAnsi="Times New Roman" w:cs="Times New Roman"/>
          <w:sz w:val="24"/>
          <w:szCs w:val="24"/>
        </w:rPr>
        <w:t>-СН</w:t>
      </w:r>
      <w:r w:rsidRPr="00E90874">
        <w:rPr>
          <w:rFonts w:ascii="Times New Roman" w:hAnsi="Times New Roman" w:cs="Times New Roman"/>
          <w:sz w:val="24"/>
          <w:szCs w:val="24"/>
          <w:vertAlign w:val="subscript"/>
        </w:rPr>
        <w:t>2</w:t>
      </w:r>
      <w:r w:rsidRPr="00E90874">
        <w:rPr>
          <w:rFonts w:ascii="Times New Roman" w:hAnsi="Times New Roman" w:cs="Times New Roman"/>
          <w:sz w:val="24"/>
          <w:szCs w:val="24"/>
        </w:rPr>
        <w:t xml:space="preserve">-СООН бутановая кислота </w:t>
      </w:r>
      <w:r w:rsidRPr="00E90874">
        <w:rPr>
          <w:rFonts w:ascii="Times New Roman" w:hAnsi="Times New Roman" w:cs="Times New Roman"/>
          <w:sz w:val="24"/>
          <w:szCs w:val="24"/>
        </w:rPr>
        <w:br/>
        <w:t>СН</w:t>
      </w:r>
      <w:r w:rsidRPr="00E90874">
        <w:rPr>
          <w:rFonts w:ascii="Times New Roman" w:hAnsi="Times New Roman" w:cs="Times New Roman"/>
          <w:sz w:val="24"/>
          <w:szCs w:val="24"/>
          <w:vertAlign w:val="subscript"/>
        </w:rPr>
        <w:t>3</w:t>
      </w:r>
      <w:r w:rsidRPr="00E90874">
        <w:rPr>
          <w:rFonts w:ascii="Times New Roman" w:hAnsi="Times New Roman" w:cs="Times New Roman"/>
          <w:sz w:val="24"/>
          <w:szCs w:val="24"/>
        </w:rPr>
        <w:t>-СН (СН</w:t>
      </w:r>
      <w:proofErr w:type="gramStart"/>
      <w:r w:rsidRPr="00E90874">
        <w:rPr>
          <w:rFonts w:ascii="Times New Roman" w:hAnsi="Times New Roman" w:cs="Times New Roman"/>
          <w:sz w:val="24"/>
          <w:szCs w:val="24"/>
          <w:vertAlign w:val="subscript"/>
        </w:rPr>
        <w:t>3</w:t>
      </w:r>
      <w:r w:rsidRPr="00E90874">
        <w:rPr>
          <w:rFonts w:ascii="Times New Roman" w:hAnsi="Times New Roman" w:cs="Times New Roman"/>
          <w:sz w:val="24"/>
          <w:szCs w:val="24"/>
        </w:rPr>
        <w:t>)-</w:t>
      </w:r>
      <w:proofErr w:type="gramEnd"/>
      <w:r w:rsidRPr="00E90874">
        <w:rPr>
          <w:rFonts w:ascii="Times New Roman" w:hAnsi="Times New Roman" w:cs="Times New Roman"/>
          <w:sz w:val="24"/>
          <w:szCs w:val="24"/>
        </w:rPr>
        <w:t xml:space="preserve">СООН 2-метилпропановая кислота </w:t>
      </w:r>
      <w:r w:rsidRPr="00E90874">
        <w:rPr>
          <w:rFonts w:ascii="Times New Roman" w:hAnsi="Times New Roman" w:cs="Times New Roman"/>
          <w:sz w:val="24"/>
          <w:szCs w:val="24"/>
        </w:rPr>
        <w:br/>
        <w:t>НОСН</w:t>
      </w:r>
      <w:r w:rsidRPr="00E90874">
        <w:rPr>
          <w:rFonts w:ascii="Times New Roman" w:hAnsi="Times New Roman" w:cs="Times New Roman"/>
          <w:sz w:val="24"/>
          <w:szCs w:val="24"/>
          <w:vertAlign w:val="subscript"/>
        </w:rPr>
        <w:t>2</w:t>
      </w:r>
      <w:r w:rsidRPr="00E90874">
        <w:rPr>
          <w:rFonts w:ascii="Times New Roman" w:hAnsi="Times New Roman" w:cs="Times New Roman"/>
          <w:sz w:val="24"/>
          <w:szCs w:val="24"/>
        </w:rPr>
        <w:t>-СН=СН-СН</w:t>
      </w:r>
      <w:r w:rsidRPr="00E90874">
        <w:rPr>
          <w:rFonts w:ascii="Times New Roman" w:hAnsi="Times New Roman" w:cs="Times New Roman"/>
          <w:sz w:val="24"/>
          <w:szCs w:val="24"/>
          <w:vertAlign w:val="subscript"/>
        </w:rPr>
        <w:t>2</w:t>
      </w:r>
      <w:r w:rsidRPr="00E90874">
        <w:rPr>
          <w:rFonts w:ascii="Times New Roman" w:hAnsi="Times New Roman" w:cs="Times New Roman"/>
          <w:sz w:val="24"/>
          <w:szCs w:val="24"/>
        </w:rPr>
        <w:t xml:space="preserve">ОН бутен-2 диол-1,4 </w:t>
      </w:r>
      <w:r w:rsidRPr="00E90874">
        <w:rPr>
          <w:rFonts w:ascii="Times New Roman" w:hAnsi="Times New Roman" w:cs="Times New Roman"/>
          <w:sz w:val="24"/>
          <w:szCs w:val="24"/>
        </w:rPr>
        <w:br/>
      </w:r>
      <w:proofErr w:type="spellStart"/>
      <w:r w:rsidRPr="00E90874">
        <w:rPr>
          <w:rFonts w:ascii="Times New Roman" w:hAnsi="Times New Roman" w:cs="Times New Roman"/>
          <w:sz w:val="24"/>
          <w:szCs w:val="24"/>
        </w:rPr>
        <w:t>циклобутандиол</w:t>
      </w:r>
      <w:proofErr w:type="spellEnd"/>
    </w:p>
    <w:p w:rsidR="00F26A74" w:rsidRPr="00E90874" w:rsidRDefault="00F26A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b/>
          <w:color w:val="000000" w:themeColor="text1"/>
          <w:sz w:val="24"/>
          <w:szCs w:val="24"/>
        </w:rPr>
        <w:t>17.</w:t>
      </w:r>
      <w:r w:rsidR="0022519A" w:rsidRPr="00E90874">
        <w:rPr>
          <w:rFonts w:ascii="Times New Roman" w:hAnsi="Times New Roman" w:cs="Times New Roman"/>
          <w:color w:val="000000" w:themeColor="text1"/>
          <w:sz w:val="24"/>
          <w:szCs w:val="24"/>
        </w:rPr>
        <w:t xml:space="preserve"> </w:t>
      </w:r>
      <w:r w:rsidRPr="00E90874">
        <w:rPr>
          <w:rFonts w:ascii="Times New Roman" w:hAnsi="Times New Roman" w:cs="Times New Roman"/>
          <w:color w:val="000000" w:themeColor="text1"/>
          <w:sz w:val="24"/>
          <w:szCs w:val="24"/>
        </w:rPr>
        <w:t>Как можно осуществить реакции:</w:t>
      </w:r>
    </w:p>
    <w:p w:rsidR="00F26A74" w:rsidRPr="00E90874" w:rsidRDefault="00E908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noProof/>
          <w:color w:val="000000" w:themeColor="text1"/>
          <w:sz w:val="24"/>
          <w:szCs w:val="24"/>
        </w:rPr>
        <w:pict>
          <v:shape id="_x0000_s1084" type="#_x0000_t32" style="position:absolute;left:0;text-align:left;margin-left:242.7pt;margin-top:8.1pt;width:40.5pt;height:0;z-index:251673600" o:connectortype="straight">
            <v:stroke endarrow="block"/>
          </v:shape>
        </w:pict>
      </w:r>
      <w:r w:rsidRPr="00E90874">
        <w:rPr>
          <w:rFonts w:ascii="Times New Roman" w:hAnsi="Times New Roman" w:cs="Times New Roman"/>
          <w:noProof/>
          <w:color w:val="000000" w:themeColor="text1"/>
          <w:sz w:val="24"/>
          <w:szCs w:val="24"/>
        </w:rPr>
        <w:pict>
          <v:shape id="_x0000_s1083" type="#_x0000_t32" style="position:absolute;left:0;text-align:left;margin-left:108.45pt;margin-top:8.1pt;width:39pt;height:0;z-index:251672576" o:connectortype="straight">
            <v:stroke endarrow="block"/>
          </v:shape>
        </w:pict>
      </w:r>
      <w:r w:rsidR="00F26A74" w:rsidRPr="00E90874">
        <w:rPr>
          <w:rFonts w:ascii="Times New Roman" w:hAnsi="Times New Roman" w:cs="Times New Roman"/>
          <w:color w:val="000000" w:themeColor="text1"/>
          <w:sz w:val="24"/>
          <w:szCs w:val="24"/>
        </w:rPr>
        <w:t xml:space="preserve">ацетат натрия </w:t>
      </w:r>
      <w:r w:rsidR="00FA58BB" w:rsidRPr="00E90874">
        <w:rPr>
          <w:rFonts w:ascii="Times New Roman" w:hAnsi="Times New Roman" w:cs="Times New Roman"/>
          <w:color w:val="000000" w:themeColor="text1"/>
          <w:sz w:val="24"/>
          <w:szCs w:val="24"/>
        </w:rPr>
        <w:t xml:space="preserve">               </w:t>
      </w:r>
      <w:r w:rsidR="00F26A74" w:rsidRPr="00E90874">
        <w:rPr>
          <w:rFonts w:ascii="Times New Roman" w:hAnsi="Times New Roman" w:cs="Times New Roman"/>
          <w:color w:val="000000" w:themeColor="text1"/>
          <w:sz w:val="24"/>
          <w:szCs w:val="24"/>
        </w:rPr>
        <w:t xml:space="preserve">уксусная кислота </w:t>
      </w:r>
      <w:r w:rsidR="00FA58BB" w:rsidRPr="00E90874">
        <w:rPr>
          <w:rFonts w:ascii="Times New Roman" w:hAnsi="Times New Roman" w:cs="Times New Roman"/>
          <w:color w:val="000000" w:themeColor="text1"/>
          <w:sz w:val="24"/>
          <w:szCs w:val="24"/>
        </w:rPr>
        <w:t xml:space="preserve">              </w:t>
      </w:r>
      <w:r w:rsidR="00F26A74" w:rsidRPr="00E90874">
        <w:rPr>
          <w:rFonts w:ascii="Times New Roman" w:hAnsi="Times New Roman" w:cs="Times New Roman"/>
          <w:color w:val="000000" w:themeColor="text1"/>
          <w:sz w:val="24"/>
          <w:szCs w:val="24"/>
        </w:rPr>
        <w:t xml:space="preserve">хлоруксусная кислота </w:t>
      </w:r>
    </w:p>
    <w:p w:rsidR="00F26A74" w:rsidRPr="00E90874" w:rsidRDefault="00F26A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Напишите уравнения реакций.</w:t>
      </w:r>
    </w:p>
    <w:p w:rsidR="00F26A74" w:rsidRPr="00E90874" w:rsidRDefault="00F26A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Решение: СН</w:t>
      </w:r>
      <w:r w:rsidRPr="00E90874">
        <w:rPr>
          <w:rFonts w:ascii="Times New Roman" w:hAnsi="Times New Roman" w:cs="Times New Roman"/>
          <w:color w:val="000000" w:themeColor="text1"/>
          <w:sz w:val="24"/>
          <w:szCs w:val="24"/>
          <w:vertAlign w:val="subscript"/>
        </w:rPr>
        <w:t>3</w:t>
      </w:r>
      <w:r w:rsidRPr="00E90874">
        <w:rPr>
          <w:rFonts w:ascii="Times New Roman" w:hAnsi="Times New Roman" w:cs="Times New Roman"/>
          <w:color w:val="000000" w:themeColor="text1"/>
          <w:sz w:val="24"/>
          <w:szCs w:val="24"/>
        </w:rPr>
        <w:t>СООNa + НС</w:t>
      </w:r>
      <w:r w:rsidR="00FA58BB" w:rsidRPr="00E90874">
        <w:rPr>
          <w:rFonts w:ascii="Times New Roman" w:hAnsi="Times New Roman" w:cs="Times New Roman"/>
          <w:color w:val="000000" w:themeColor="text1"/>
          <w:sz w:val="24"/>
          <w:szCs w:val="24"/>
          <w:lang w:val="en-US"/>
        </w:rPr>
        <w:t>l</w:t>
      </w:r>
      <w:r w:rsidRPr="00E90874">
        <w:rPr>
          <w:rFonts w:ascii="Times New Roman" w:hAnsi="Times New Roman" w:cs="Times New Roman"/>
          <w:color w:val="000000" w:themeColor="text1"/>
          <w:sz w:val="24"/>
          <w:szCs w:val="24"/>
        </w:rPr>
        <w:t xml:space="preserve"> = СН</w:t>
      </w:r>
      <w:r w:rsidRPr="00E90874">
        <w:rPr>
          <w:rFonts w:ascii="Times New Roman" w:hAnsi="Times New Roman" w:cs="Times New Roman"/>
          <w:color w:val="000000" w:themeColor="text1"/>
          <w:sz w:val="24"/>
          <w:szCs w:val="24"/>
          <w:vertAlign w:val="subscript"/>
        </w:rPr>
        <w:t>3</w:t>
      </w:r>
      <w:r w:rsidRPr="00E90874">
        <w:rPr>
          <w:rFonts w:ascii="Times New Roman" w:hAnsi="Times New Roman" w:cs="Times New Roman"/>
          <w:color w:val="000000" w:themeColor="text1"/>
          <w:sz w:val="24"/>
          <w:szCs w:val="24"/>
        </w:rPr>
        <w:t xml:space="preserve">СООН + </w:t>
      </w:r>
      <w:proofErr w:type="spellStart"/>
      <w:r w:rsidRPr="00E90874">
        <w:rPr>
          <w:rFonts w:ascii="Times New Roman" w:hAnsi="Times New Roman" w:cs="Times New Roman"/>
          <w:color w:val="000000" w:themeColor="text1"/>
          <w:sz w:val="24"/>
          <w:szCs w:val="24"/>
        </w:rPr>
        <w:t>NaС</w:t>
      </w:r>
      <w:proofErr w:type="spellEnd"/>
      <w:r w:rsidR="00FA58BB" w:rsidRPr="00E90874">
        <w:rPr>
          <w:rFonts w:ascii="Times New Roman" w:hAnsi="Times New Roman" w:cs="Times New Roman"/>
          <w:color w:val="000000" w:themeColor="text1"/>
          <w:sz w:val="24"/>
          <w:szCs w:val="24"/>
          <w:lang w:val="en-US"/>
        </w:rPr>
        <w:t>l</w:t>
      </w:r>
    </w:p>
    <w:p w:rsidR="00F26A74" w:rsidRPr="00E90874" w:rsidRDefault="00F26A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СН</w:t>
      </w:r>
      <w:r w:rsidRPr="00E90874">
        <w:rPr>
          <w:rFonts w:ascii="Times New Roman" w:hAnsi="Times New Roman" w:cs="Times New Roman"/>
          <w:color w:val="000000" w:themeColor="text1"/>
          <w:sz w:val="24"/>
          <w:szCs w:val="24"/>
          <w:vertAlign w:val="subscript"/>
        </w:rPr>
        <w:t>3</w:t>
      </w:r>
      <w:r w:rsidRPr="00E90874">
        <w:rPr>
          <w:rFonts w:ascii="Times New Roman" w:hAnsi="Times New Roman" w:cs="Times New Roman"/>
          <w:color w:val="000000" w:themeColor="text1"/>
          <w:sz w:val="24"/>
          <w:szCs w:val="24"/>
        </w:rPr>
        <w:t>СООН + С</w:t>
      </w:r>
      <w:r w:rsidR="00FA58BB" w:rsidRPr="00E90874">
        <w:rPr>
          <w:rFonts w:ascii="Times New Roman" w:hAnsi="Times New Roman" w:cs="Times New Roman"/>
          <w:color w:val="000000" w:themeColor="text1"/>
          <w:sz w:val="24"/>
          <w:szCs w:val="24"/>
          <w:lang w:val="en-US"/>
        </w:rPr>
        <w:t>l</w:t>
      </w:r>
      <w:r w:rsidRPr="00E90874">
        <w:rPr>
          <w:rFonts w:ascii="Times New Roman" w:hAnsi="Times New Roman" w:cs="Times New Roman"/>
          <w:color w:val="000000" w:themeColor="text1"/>
          <w:sz w:val="24"/>
          <w:szCs w:val="24"/>
          <w:vertAlign w:val="subscript"/>
        </w:rPr>
        <w:t xml:space="preserve">2 </w:t>
      </w:r>
      <w:r w:rsidRPr="00E90874">
        <w:rPr>
          <w:rFonts w:ascii="Times New Roman" w:hAnsi="Times New Roman" w:cs="Times New Roman"/>
          <w:color w:val="000000" w:themeColor="text1"/>
          <w:sz w:val="24"/>
          <w:szCs w:val="24"/>
        </w:rPr>
        <w:t>= CН</w:t>
      </w:r>
      <w:r w:rsidRPr="00E90874">
        <w:rPr>
          <w:rFonts w:ascii="Times New Roman" w:hAnsi="Times New Roman" w:cs="Times New Roman"/>
          <w:color w:val="000000" w:themeColor="text1"/>
          <w:sz w:val="24"/>
          <w:szCs w:val="24"/>
          <w:vertAlign w:val="subscript"/>
        </w:rPr>
        <w:t>3</w:t>
      </w:r>
      <w:r w:rsidRPr="00E90874">
        <w:rPr>
          <w:rFonts w:ascii="Times New Roman" w:hAnsi="Times New Roman" w:cs="Times New Roman"/>
          <w:color w:val="000000" w:themeColor="text1"/>
          <w:sz w:val="24"/>
          <w:szCs w:val="24"/>
        </w:rPr>
        <w:t>С</w:t>
      </w:r>
      <w:r w:rsidR="00FA58BB" w:rsidRPr="00E90874">
        <w:rPr>
          <w:rFonts w:ascii="Times New Roman" w:hAnsi="Times New Roman" w:cs="Times New Roman"/>
          <w:color w:val="000000" w:themeColor="text1"/>
          <w:sz w:val="24"/>
          <w:szCs w:val="24"/>
          <w:lang w:val="en-US"/>
        </w:rPr>
        <w:t>l</w:t>
      </w:r>
      <w:r w:rsidRPr="00E90874">
        <w:rPr>
          <w:rFonts w:ascii="Times New Roman" w:hAnsi="Times New Roman" w:cs="Times New Roman"/>
          <w:color w:val="000000" w:themeColor="text1"/>
          <w:sz w:val="24"/>
          <w:szCs w:val="24"/>
        </w:rPr>
        <w:t>СООН + НС</w:t>
      </w:r>
      <w:r w:rsidR="00FA58BB" w:rsidRPr="00E90874">
        <w:rPr>
          <w:rFonts w:ascii="Times New Roman" w:hAnsi="Times New Roman" w:cs="Times New Roman"/>
          <w:color w:val="000000" w:themeColor="text1"/>
          <w:sz w:val="24"/>
          <w:szCs w:val="24"/>
          <w:lang w:val="en-US"/>
        </w:rPr>
        <w:t>l</w:t>
      </w:r>
    </w:p>
    <w:p w:rsidR="00FA58BB" w:rsidRPr="00E90874" w:rsidRDefault="00FA58BB" w:rsidP="00E90874">
      <w:pPr>
        <w:spacing w:after="0"/>
        <w:ind w:firstLine="709"/>
        <w:contextualSpacing/>
        <w:rPr>
          <w:rFonts w:ascii="Times New Roman" w:hAnsi="Times New Roman" w:cs="Times New Roman"/>
          <w:color w:val="000000" w:themeColor="text1"/>
          <w:sz w:val="24"/>
          <w:szCs w:val="24"/>
        </w:rPr>
      </w:pPr>
    </w:p>
    <w:p w:rsidR="00F26A74" w:rsidRPr="00E90874" w:rsidRDefault="00F26A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b/>
          <w:color w:val="000000" w:themeColor="text1"/>
          <w:sz w:val="24"/>
          <w:szCs w:val="24"/>
        </w:rPr>
        <w:t>18.</w:t>
      </w:r>
      <w:r w:rsidRPr="00E90874">
        <w:rPr>
          <w:rFonts w:ascii="Times New Roman" w:hAnsi="Times New Roman" w:cs="Times New Roman"/>
          <w:color w:val="000000" w:themeColor="text1"/>
          <w:sz w:val="24"/>
          <w:szCs w:val="24"/>
        </w:rPr>
        <w:t xml:space="preserve">Газообразные продукты горения </w:t>
      </w:r>
      <w:proofErr w:type="spellStart"/>
      <w:r w:rsidRPr="00E90874">
        <w:rPr>
          <w:rFonts w:ascii="Times New Roman" w:hAnsi="Times New Roman" w:cs="Times New Roman"/>
          <w:color w:val="000000" w:themeColor="text1"/>
          <w:sz w:val="24"/>
          <w:szCs w:val="24"/>
        </w:rPr>
        <w:t>этиламина</w:t>
      </w:r>
      <w:proofErr w:type="spellEnd"/>
      <w:r w:rsidRPr="00E90874">
        <w:rPr>
          <w:rFonts w:ascii="Times New Roman" w:hAnsi="Times New Roman" w:cs="Times New Roman"/>
          <w:color w:val="000000" w:themeColor="text1"/>
          <w:sz w:val="24"/>
          <w:szCs w:val="24"/>
        </w:rPr>
        <w:t xml:space="preserve"> заняли объем 5,6 л (н.у.). Вычислите массу сгоревшего </w:t>
      </w:r>
      <w:proofErr w:type="spellStart"/>
      <w:r w:rsidRPr="00E90874">
        <w:rPr>
          <w:rFonts w:ascii="Times New Roman" w:hAnsi="Times New Roman" w:cs="Times New Roman"/>
          <w:color w:val="000000" w:themeColor="text1"/>
          <w:sz w:val="24"/>
          <w:szCs w:val="24"/>
        </w:rPr>
        <w:t>этиламина</w:t>
      </w:r>
      <w:proofErr w:type="spellEnd"/>
      <w:r w:rsidRPr="00E90874">
        <w:rPr>
          <w:rFonts w:ascii="Times New Roman" w:hAnsi="Times New Roman" w:cs="Times New Roman"/>
          <w:color w:val="000000" w:themeColor="text1"/>
          <w:sz w:val="24"/>
          <w:szCs w:val="24"/>
        </w:rPr>
        <w:t xml:space="preserve">. </w:t>
      </w:r>
    </w:p>
    <w:p w:rsidR="00F26A74" w:rsidRPr="00E90874" w:rsidRDefault="00F26A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 xml:space="preserve">Решение: Уравнение сгорания </w:t>
      </w:r>
      <w:proofErr w:type="spellStart"/>
      <w:r w:rsidRPr="00E90874">
        <w:rPr>
          <w:rFonts w:ascii="Times New Roman" w:hAnsi="Times New Roman" w:cs="Times New Roman"/>
          <w:color w:val="000000" w:themeColor="text1"/>
          <w:sz w:val="24"/>
          <w:szCs w:val="24"/>
        </w:rPr>
        <w:t>этиламина</w:t>
      </w:r>
      <w:proofErr w:type="spellEnd"/>
      <w:r w:rsidRPr="00E90874">
        <w:rPr>
          <w:rFonts w:ascii="Times New Roman" w:hAnsi="Times New Roman" w:cs="Times New Roman"/>
          <w:color w:val="000000" w:themeColor="text1"/>
          <w:sz w:val="24"/>
          <w:szCs w:val="24"/>
        </w:rPr>
        <w:t>:</w:t>
      </w:r>
    </w:p>
    <w:p w:rsidR="00F26A74" w:rsidRPr="00E90874" w:rsidRDefault="00F26A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 xml:space="preserve">        х                            2х</w:t>
      </w:r>
    </w:p>
    <w:p w:rsidR="00F26A74" w:rsidRPr="00E90874" w:rsidRDefault="00F26A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4С</w:t>
      </w:r>
      <w:r w:rsidRPr="00E90874">
        <w:rPr>
          <w:rFonts w:ascii="Times New Roman" w:hAnsi="Times New Roman" w:cs="Times New Roman"/>
          <w:color w:val="000000" w:themeColor="text1"/>
          <w:sz w:val="24"/>
          <w:szCs w:val="24"/>
          <w:vertAlign w:val="subscript"/>
        </w:rPr>
        <w:t>2</w:t>
      </w:r>
      <w:r w:rsidRPr="00E90874">
        <w:rPr>
          <w:rFonts w:ascii="Times New Roman" w:hAnsi="Times New Roman" w:cs="Times New Roman"/>
          <w:color w:val="000000" w:themeColor="text1"/>
          <w:sz w:val="24"/>
          <w:szCs w:val="24"/>
        </w:rPr>
        <w:t>Н</w:t>
      </w:r>
      <w:r w:rsidRPr="00E90874">
        <w:rPr>
          <w:rFonts w:ascii="Times New Roman" w:hAnsi="Times New Roman" w:cs="Times New Roman"/>
          <w:color w:val="000000" w:themeColor="text1"/>
          <w:sz w:val="24"/>
          <w:szCs w:val="24"/>
          <w:vertAlign w:val="subscript"/>
        </w:rPr>
        <w:t>5</w:t>
      </w:r>
      <w:r w:rsidRPr="00E90874">
        <w:rPr>
          <w:rFonts w:ascii="Times New Roman" w:hAnsi="Times New Roman" w:cs="Times New Roman"/>
          <w:color w:val="000000" w:themeColor="text1"/>
          <w:sz w:val="24"/>
          <w:szCs w:val="24"/>
        </w:rPr>
        <w:t>NН</w:t>
      </w:r>
      <w:r w:rsidRPr="00E90874">
        <w:rPr>
          <w:rFonts w:ascii="Times New Roman" w:hAnsi="Times New Roman" w:cs="Times New Roman"/>
          <w:color w:val="000000" w:themeColor="text1"/>
          <w:sz w:val="24"/>
          <w:szCs w:val="24"/>
          <w:vertAlign w:val="subscript"/>
        </w:rPr>
        <w:t>2</w:t>
      </w:r>
      <w:r w:rsidRPr="00E90874">
        <w:rPr>
          <w:rFonts w:ascii="Times New Roman" w:hAnsi="Times New Roman" w:cs="Times New Roman"/>
          <w:color w:val="000000" w:themeColor="text1"/>
          <w:sz w:val="24"/>
          <w:szCs w:val="24"/>
        </w:rPr>
        <w:t xml:space="preserve"> + 15О</w:t>
      </w:r>
      <w:r w:rsidRPr="00E90874">
        <w:rPr>
          <w:rFonts w:ascii="Times New Roman" w:hAnsi="Times New Roman" w:cs="Times New Roman"/>
          <w:color w:val="000000" w:themeColor="text1"/>
          <w:sz w:val="24"/>
          <w:szCs w:val="24"/>
          <w:vertAlign w:val="subscript"/>
        </w:rPr>
        <w:t>2</w:t>
      </w:r>
      <w:r w:rsidRPr="00E90874">
        <w:rPr>
          <w:rFonts w:ascii="Times New Roman" w:hAnsi="Times New Roman" w:cs="Times New Roman"/>
          <w:color w:val="000000" w:themeColor="text1"/>
          <w:sz w:val="24"/>
          <w:szCs w:val="24"/>
        </w:rPr>
        <w:t xml:space="preserve"> = 8СО</w:t>
      </w:r>
      <w:r w:rsidRPr="00E90874">
        <w:rPr>
          <w:rFonts w:ascii="Times New Roman" w:hAnsi="Times New Roman" w:cs="Times New Roman"/>
          <w:color w:val="000000" w:themeColor="text1"/>
          <w:sz w:val="24"/>
          <w:szCs w:val="24"/>
          <w:vertAlign w:val="subscript"/>
        </w:rPr>
        <w:t xml:space="preserve">2 </w:t>
      </w:r>
      <w:r w:rsidRPr="00E90874">
        <w:rPr>
          <w:rFonts w:ascii="Times New Roman" w:hAnsi="Times New Roman" w:cs="Times New Roman"/>
          <w:color w:val="000000" w:themeColor="text1"/>
          <w:sz w:val="24"/>
          <w:szCs w:val="24"/>
        </w:rPr>
        <w:t>+ 2N</w:t>
      </w:r>
      <w:r w:rsidRPr="00E90874">
        <w:rPr>
          <w:rFonts w:ascii="Times New Roman" w:hAnsi="Times New Roman" w:cs="Times New Roman"/>
          <w:color w:val="000000" w:themeColor="text1"/>
          <w:sz w:val="24"/>
          <w:szCs w:val="24"/>
          <w:vertAlign w:val="subscript"/>
        </w:rPr>
        <w:t>2</w:t>
      </w:r>
      <w:r w:rsidRPr="00E90874">
        <w:rPr>
          <w:rFonts w:ascii="Times New Roman" w:hAnsi="Times New Roman" w:cs="Times New Roman"/>
          <w:color w:val="000000" w:themeColor="text1"/>
          <w:sz w:val="24"/>
          <w:szCs w:val="24"/>
        </w:rPr>
        <w:t xml:space="preserve"> + 14Н</w:t>
      </w:r>
      <w:r w:rsidRPr="00E90874">
        <w:rPr>
          <w:rFonts w:ascii="Times New Roman" w:hAnsi="Times New Roman" w:cs="Times New Roman"/>
          <w:color w:val="000000" w:themeColor="text1"/>
          <w:sz w:val="24"/>
          <w:szCs w:val="24"/>
          <w:vertAlign w:val="subscript"/>
        </w:rPr>
        <w:t>2</w:t>
      </w:r>
      <w:r w:rsidRPr="00E90874">
        <w:rPr>
          <w:rFonts w:ascii="Times New Roman" w:hAnsi="Times New Roman" w:cs="Times New Roman"/>
          <w:color w:val="000000" w:themeColor="text1"/>
          <w:sz w:val="24"/>
          <w:szCs w:val="24"/>
        </w:rPr>
        <w:t>О</w:t>
      </w:r>
    </w:p>
    <w:p w:rsidR="00F26A74" w:rsidRPr="00E90874" w:rsidRDefault="00F26A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 xml:space="preserve">V(газов) = 5,6/22,4 = 0,25 моль = 2,5х, откуда х=0,1. Масса сгоревшего </w:t>
      </w:r>
      <w:proofErr w:type="spellStart"/>
      <w:r w:rsidRPr="00E90874">
        <w:rPr>
          <w:rFonts w:ascii="Times New Roman" w:hAnsi="Times New Roman" w:cs="Times New Roman"/>
          <w:color w:val="000000" w:themeColor="text1"/>
          <w:sz w:val="24"/>
          <w:szCs w:val="24"/>
        </w:rPr>
        <w:t>этиламина</w:t>
      </w:r>
      <w:proofErr w:type="spellEnd"/>
      <w:r w:rsidRPr="00E90874">
        <w:rPr>
          <w:rFonts w:ascii="Times New Roman" w:hAnsi="Times New Roman" w:cs="Times New Roman"/>
          <w:color w:val="000000" w:themeColor="text1"/>
          <w:sz w:val="24"/>
          <w:szCs w:val="24"/>
        </w:rPr>
        <w:t xml:space="preserve"> равна m(C2Н5NH</w:t>
      </w:r>
      <w:proofErr w:type="gramStart"/>
      <w:r w:rsidRPr="00E90874">
        <w:rPr>
          <w:rFonts w:ascii="Times New Roman" w:hAnsi="Times New Roman" w:cs="Times New Roman"/>
          <w:color w:val="000000" w:themeColor="text1"/>
          <w:sz w:val="24"/>
          <w:szCs w:val="24"/>
        </w:rPr>
        <w:t>2)=</w:t>
      </w:r>
      <w:proofErr w:type="gramEnd"/>
      <w:r w:rsidRPr="00E90874">
        <w:rPr>
          <w:rFonts w:ascii="Times New Roman" w:hAnsi="Times New Roman" w:cs="Times New Roman"/>
          <w:color w:val="000000" w:themeColor="text1"/>
          <w:sz w:val="24"/>
          <w:szCs w:val="24"/>
        </w:rPr>
        <w:t>VM=0,1</w:t>
      </w:r>
      <w:r w:rsidR="0022519A" w:rsidRPr="00E90874">
        <w:rPr>
          <w:rFonts w:ascii="Times New Roman" w:hAnsi="Times New Roman" w:cs="Times New Roman"/>
          <w:color w:val="000000" w:themeColor="text1"/>
          <w:sz w:val="24"/>
          <w:szCs w:val="24"/>
          <w:vertAlign w:val="superscript"/>
        </w:rPr>
        <w:t>.</w:t>
      </w:r>
      <w:r w:rsidRPr="00E90874">
        <w:rPr>
          <w:rFonts w:ascii="Times New Roman" w:hAnsi="Times New Roman" w:cs="Times New Roman"/>
          <w:color w:val="000000" w:themeColor="text1"/>
          <w:sz w:val="24"/>
          <w:szCs w:val="24"/>
        </w:rPr>
        <w:t>45=4,5 г</w:t>
      </w:r>
    </w:p>
    <w:p w:rsidR="00FA58BB" w:rsidRPr="00E90874" w:rsidRDefault="00FA58BB" w:rsidP="00E90874">
      <w:pPr>
        <w:spacing w:after="0"/>
        <w:ind w:firstLine="709"/>
        <w:contextualSpacing/>
        <w:rPr>
          <w:rFonts w:ascii="Times New Roman" w:hAnsi="Times New Roman" w:cs="Times New Roman"/>
          <w:color w:val="000000" w:themeColor="text1"/>
          <w:sz w:val="24"/>
          <w:szCs w:val="24"/>
        </w:rPr>
      </w:pPr>
    </w:p>
    <w:p w:rsidR="00F26A74" w:rsidRPr="00E90874" w:rsidRDefault="00F26A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b/>
          <w:color w:val="000000" w:themeColor="text1"/>
          <w:sz w:val="24"/>
          <w:szCs w:val="24"/>
        </w:rPr>
        <w:t>19.</w:t>
      </w:r>
      <w:r w:rsidRPr="00E90874">
        <w:rPr>
          <w:rFonts w:ascii="Times New Roman" w:hAnsi="Times New Roman" w:cs="Times New Roman"/>
          <w:color w:val="000000" w:themeColor="text1"/>
          <w:sz w:val="24"/>
          <w:szCs w:val="24"/>
        </w:rPr>
        <w:t>Какой объем 10%-</w:t>
      </w:r>
      <w:proofErr w:type="spellStart"/>
      <w:r w:rsidRPr="00E90874">
        <w:rPr>
          <w:rFonts w:ascii="Times New Roman" w:hAnsi="Times New Roman" w:cs="Times New Roman"/>
          <w:color w:val="000000" w:themeColor="text1"/>
          <w:sz w:val="24"/>
          <w:szCs w:val="24"/>
        </w:rPr>
        <w:t>го</w:t>
      </w:r>
      <w:proofErr w:type="spellEnd"/>
      <w:r w:rsidRPr="00E90874">
        <w:rPr>
          <w:rFonts w:ascii="Times New Roman" w:hAnsi="Times New Roman" w:cs="Times New Roman"/>
          <w:color w:val="000000" w:themeColor="text1"/>
          <w:sz w:val="24"/>
          <w:szCs w:val="24"/>
        </w:rPr>
        <w:t xml:space="preserve"> раствора гидроксида натрия (плотность 1,1 г/мл) может прореагировать с глицином, полученным из 32 г карбида кальция?</w:t>
      </w:r>
    </w:p>
    <w:p w:rsidR="00F26A74" w:rsidRPr="00E90874" w:rsidRDefault="00F26A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Глицин можно получить из карбида кальция по схеме:</w:t>
      </w:r>
    </w:p>
    <w:p w:rsidR="00F26A74" w:rsidRPr="00E90874" w:rsidRDefault="00E90874" w:rsidP="00E90874">
      <w:pPr>
        <w:spacing w:after="0"/>
        <w:ind w:firstLine="709"/>
        <w:contextualSpacing/>
        <w:rPr>
          <w:rFonts w:ascii="Times New Roman" w:hAnsi="Times New Roman" w:cs="Times New Roman"/>
          <w:color w:val="000000" w:themeColor="text1"/>
          <w:sz w:val="24"/>
          <w:szCs w:val="24"/>
          <w:lang w:val="en-US"/>
        </w:rPr>
      </w:pPr>
      <w:r w:rsidRPr="00E90874">
        <w:rPr>
          <w:rFonts w:ascii="Times New Roman" w:hAnsi="Times New Roman" w:cs="Times New Roman"/>
          <w:noProof/>
          <w:color w:val="000000" w:themeColor="text1"/>
          <w:sz w:val="24"/>
          <w:szCs w:val="24"/>
        </w:rPr>
        <w:pict>
          <v:shape id="_x0000_s1088" type="#_x0000_t32" style="position:absolute;left:0;text-align:left;margin-left:305.7pt;margin-top:5.25pt;width:34.5pt;height:0;z-index:251677696" o:connectortype="straight">
            <v:stroke endarrow="block"/>
          </v:shape>
        </w:pict>
      </w:r>
      <w:r w:rsidRPr="00E90874">
        <w:rPr>
          <w:rFonts w:ascii="Times New Roman" w:hAnsi="Times New Roman" w:cs="Times New Roman"/>
          <w:noProof/>
          <w:color w:val="000000" w:themeColor="text1"/>
          <w:sz w:val="24"/>
          <w:szCs w:val="24"/>
        </w:rPr>
        <w:pict>
          <v:shape id="_x0000_s1087" type="#_x0000_t32" style="position:absolute;left:0;text-align:left;margin-left:204.45pt;margin-top:5.25pt;width:33pt;height:0;z-index:251676672" o:connectortype="straight">
            <v:stroke endarrow="block"/>
          </v:shape>
        </w:pict>
      </w:r>
      <w:r w:rsidRPr="00E90874">
        <w:rPr>
          <w:rFonts w:ascii="Times New Roman" w:hAnsi="Times New Roman" w:cs="Times New Roman"/>
          <w:noProof/>
          <w:color w:val="000000" w:themeColor="text1"/>
          <w:sz w:val="24"/>
          <w:szCs w:val="24"/>
        </w:rPr>
        <w:pict>
          <v:shape id="_x0000_s1086" type="#_x0000_t32" style="position:absolute;left:0;text-align:left;margin-left:119.7pt;margin-top:5.25pt;width:28.5pt;height:0;z-index:251675648" o:connectortype="straight">
            <v:stroke endarrow="block"/>
          </v:shape>
        </w:pict>
      </w:r>
      <w:r w:rsidRPr="00E90874">
        <w:rPr>
          <w:rFonts w:ascii="Times New Roman" w:hAnsi="Times New Roman" w:cs="Times New Roman"/>
          <w:noProof/>
          <w:color w:val="000000" w:themeColor="text1"/>
          <w:sz w:val="24"/>
          <w:szCs w:val="24"/>
        </w:rPr>
        <w:pict>
          <v:shape id="_x0000_s1089" type="#_x0000_t32" style="position:absolute;left:0;text-align:left;margin-left:424.2pt;margin-top:5.25pt;width:27.75pt;height:0;z-index:251678720" o:connectortype="straight">
            <v:stroke endarrow="block"/>
          </v:shape>
        </w:pict>
      </w:r>
      <w:r w:rsidRPr="00E90874">
        <w:rPr>
          <w:rFonts w:ascii="Times New Roman" w:hAnsi="Times New Roman" w:cs="Times New Roman"/>
          <w:noProof/>
          <w:color w:val="000000" w:themeColor="text1"/>
          <w:sz w:val="24"/>
          <w:szCs w:val="24"/>
        </w:rPr>
        <w:pict>
          <v:shape id="_x0000_s1085" type="#_x0000_t32" style="position:absolute;left:0;text-align:left;margin-left:64.95pt;margin-top:5.25pt;width:26.25pt;height:0;z-index:251674624" o:connectortype="straight">
            <v:stroke endarrow="block"/>
          </v:shape>
        </w:pict>
      </w:r>
      <w:r w:rsidR="00F26A74" w:rsidRPr="00E90874">
        <w:rPr>
          <w:rFonts w:ascii="Times New Roman" w:hAnsi="Times New Roman" w:cs="Times New Roman"/>
          <w:color w:val="000000" w:themeColor="text1"/>
          <w:sz w:val="24"/>
          <w:szCs w:val="24"/>
          <w:lang w:val="en-US"/>
        </w:rPr>
        <w:t>CaC</w:t>
      </w:r>
      <w:r w:rsidR="00F26A74" w:rsidRPr="00E90874">
        <w:rPr>
          <w:rFonts w:ascii="Times New Roman" w:hAnsi="Times New Roman" w:cs="Times New Roman"/>
          <w:color w:val="000000" w:themeColor="text1"/>
          <w:sz w:val="24"/>
          <w:szCs w:val="24"/>
          <w:vertAlign w:val="subscript"/>
          <w:lang w:val="en-US"/>
        </w:rPr>
        <w:t>2</w:t>
      </w:r>
      <w:r w:rsidR="0076044E" w:rsidRPr="00E90874">
        <w:rPr>
          <w:rFonts w:ascii="Times New Roman" w:hAnsi="Times New Roman" w:cs="Times New Roman"/>
          <w:color w:val="000000" w:themeColor="text1"/>
          <w:sz w:val="24"/>
          <w:szCs w:val="24"/>
          <w:lang w:val="en-US"/>
        </w:rPr>
        <w:t xml:space="preserve">           </w:t>
      </w:r>
      <w:r w:rsidR="00F26A74" w:rsidRPr="00E90874">
        <w:rPr>
          <w:rFonts w:ascii="Times New Roman" w:hAnsi="Times New Roman" w:cs="Times New Roman"/>
          <w:color w:val="000000" w:themeColor="text1"/>
          <w:sz w:val="24"/>
          <w:szCs w:val="24"/>
          <w:lang w:val="en-US"/>
        </w:rPr>
        <w:t>C</w:t>
      </w:r>
      <w:r w:rsidR="00F26A74" w:rsidRPr="00E90874">
        <w:rPr>
          <w:rFonts w:ascii="Times New Roman" w:hAnsi="Times New Roman" w:cs="Times New Roman"/>
          <w:color w:val="000000" w:themeColor="text1"/>
          <w:sz w:val="24"/>
          <w:szCs w:val="24"/>
          <w:vertAlign w:val="subscript"/>
          <w:lang w:val="en-US"/>
        </w:rPr>
        <w:t>2</w:t>
      </w:r>
      <w:r w:rsidR="00F26A74" w:rsidRPr="00E90874">
        <w:rPr>
          <w:rFonts w:ascii="Times New Roman" w:hAnsi="Times New Roman" w:cs="Times New Roman"/>
          <w:color w:val="000000" w:themeColor="text1"/>
          <w:sz w:val="24"/>
          <w:szCs w:val="24"/>
          <w:lang w:val="en-US"/>
        </w:rPr>
        <w:t>H</w:t>
      </w:r>
      <w:r w:rsidR="00F26A74" w:rsidRPr="00E90874">
        <w:rPr>
          <w:rFonts w:ascii="Times New Roman" w:hAnsi="Times New Roman" w:cs="Times New Roman"/>
          <w:color w:val="000000" w:themeColor="text1"/>
          <w:sz w:val="24"/>
          <w:szCs w:val="24"/>
          <w:vertAlign w:val="subscript"/>
          <w:lang w:val="en-US"/>
        </w:rPr>
        <w:t>2</w:t>
      </w:r>
      <w:r w:rsidR="0076044E" w:rsidRPr="00E90874">
        <w:rPr>
          <w:rFonts w:ascii="Times New Roman" w:hAnsi="Times New Roman" w:cs="Times New Roman"/>
          <w:color w:val="000000" w:themeColor="text1"/>
          <w:sz w:val="24"/>
          <w:szCs w:val="24"/>
          <w:vertAlign w:val="subscript"/>
          <w:lang w:val="en-US"/>
        </w:rPr>
        <w:t xml:space="preserve"> </w:t>
      </w:r>
      <w:r w:rsidR="0076044E" w:rsidRPr="00E90874">
        <w:rPr>
          <w:rFonts w:ascii="Times New Roman" w:hAnsi="Times New Roman" w:cs="Times New Roman"/>
          <w:color w:val="000000" w:themeColor="text1"/>
          <w:sz w:val="24"/>
          <w:szCs w:val="24"/>
          <w:lang w:val="en-US"/>
        </w:rPr>
        <w:t xml:space="preserve">           </w:t>
      </w:r>
      <w:r w:rsidR="00F26A74" w:rsidRPr="00E90874">
        <w:rPr>
          <w:rFonts w:ascii="Times New Roman" w:hAnsi="Times New Roman" w:cs="Times New Roman"/>
          <w:color w:val="000000" w:themeColor="text1"/>
          <w:sz w:val="24"/>
          <w:szCs w:val="24"/>
          <w:lang w:val="en-US"/>
        </w:rPr>
        <w:t>CH</w:t>
      </w:r>
      <w:r w:rsidR="00F26A74" w:rsidRPr="00E90874">
        <w:rPr>
          <w:rFonts w:ascii="Times New Roman" w:hAnsi="Times New Roman" w:cs="Times New Roman"/>
          <w:color w:val="000000" w:themeColor="text1"/>
          <w:sz w:val="24"/>
          <w:szCs w:val="24"/>
          <w:vertAlign w:val="subscript"/>
          <w:lang w:val="en-US"/>
        </w:rPr>
        <w:t>3</w:t>
      </w:r>
      <w:r w:rsidR="00F26A74" w:rsidRPr="00E90874">
        <w:rPr>
          <w:rFonts w:ascii="Times New Roman" w:hAnsi="Times New Roman" w:cs="Times New Roman"/>
          <w:color w:val="000000" w:themeColor="text1"/>
          <w:sz w:val="24"/>
          <w:szCs w:val="24"/>
          <w:lang w:val="en-US"/>
        </w:rPr>
        <w:t>CHO</w:t>
      </w:r>
      <w:r w:rsidR="0076044E" w:rsidRPr="00E90874">
        <w:rPr>
          <w:rFonts w:ascii="Times New Roman" w:hAnsi="Times New Roman" w:cs="Times New Roman"/>
          <w:color w:val="000000" w:themeColor="text1"/>
          <w:sz w:val="24"/>
          <w:szCs w:val="24"/>
          <w:lang w:val="en-US"/>
        </w:rPr>
        <w:t xml:space="preserve">             </w:t>
      </w:r>
      <w:r w:rsidR="00F26A74" w:rsidRPr="00E90874">
        <w:rPr>
          <w:rFonts w:ascii="Times New Roman" w:hAnsi="Times New Roman" w:cs="Times New Roman"/>
          <w:color w:val="000000" w:themeColor="text1"/>
          <w:sz w:val="24"/>
          <w:szCs w:val="24"/>
          <w:lang w:val="en-US"/>
        </w:rPr>
        <w:t xml:space="preserve"> CH</w:t>
      </w:r>
      <w:r w:rsidR="00F26A74" w:rsidRPr="00E90874">
        <w:rPr>
          <w:rFonts w:ascii="Times New Roman" w:hAnsi="Times New Roman" w:cs="Times New Roman"/>
          <w:color w:val="000000" w:themeColor="text1"/>
          <w:sz w:val="24"/>
          <w:szCs w:val="24"/>
          <w:vertAlign w:val="subscript"/>
          <w:lang w:val="en-US"/>
        </w:rPr>
        <w:t>3</w:t>
      </w:r>
      <w:r w:rsidR="00F26A74" w:rsidRPr="00E90874">
        <w:rPr>
          <w:rFonts w:ascii="Times New Roman" w:hAnsi="Times New Roman" w:cs="Times New Roman"/>
          <w:color w:val="000000" w:themeColor="text1"/>
          <w:sz w:val="24"/>
          <w:szCs w:val="24"/>
          <w:lang w:val="en-US"/>
        </w:rPr>
        <w:t xml:space="preserve">COOH </w:t>
      </w:r>
      <w:r w:rsidR="0076044E" w:rsidRPr="00E90874">
        <w:rPr>
          <w:rFonts w:ascii="Times New Roman" w:hAnsi="Times New Roman" w:cs="Times New Roman"/>
          <w:color w:val="000000" w:themeColor="text1"/>
          <w:sz w:val="24"/>
          <w:szCs w:val="24"/>
          <w:lang w:val="en-US"/>
        </w:rPr>
        <w:t xml:space="preserve">            </w:t>
      </w:r>
      <w:r w:rsidR="00F26A74" w:rsidRPr="00E90874">
        <w:rPr>
          <w:rFonts w:ascii="Times New Roman" w:hAnsi="Times New Roman" w:cs="Times New Roman"/>
          <w:color w:val="000000" w:themeColor="text1"/>
          <w:sz w:val="24"/>
          <w:szCs w:val="24"/>
          <w:lang w:val="en-US"/>
        </w:rPr>
        <w:t xml:space="preserve"> </w:t>
      </w:r>
      <w:r w:rsidR="0076044E" w:rsidRPr="00E90874">
        <w:rPr>
          <w:rFonts w:ascii="Times New Roman" w:hAnsi="Times New Roman" w:cs="Times New Roman"/>
          <w:color w:val="000000" w:themeColor="text1"/>
          <w:sz w:val="24"/>
          <w:szCs w:val="24"/>
          <w:lang w:val="en-US"/>
        </w:rPr>
        <w:t xml:space="preserve">    </w:t>
      </w:r>
      <w:r w:rsidR="00F26A74" w:rsidRPr="00E90874">
        <w:rPr>
          <w:rFonts w:ascii="Times New Roman" w:hAnsi="Times New Roman" w:cs="Times New Roman"/>
          <w:color w:val="000000" w:themeColor="text1"/>
          <w:sz w:val="24"/>
          <w:szCs w:val="24"/>
          <w:lang w:val="en-US"/>
        </w:rPr>
        <w:t>C</w:t>
      </w:r>
      <w:r w:rsidR="0076044E" w:rsidRPr="00E90874">
        <w:rPr>
          <w:rFonts w:ascii="Times New Roman" w:hAnsi="Times New Roman" w:cs="Times New Roman"/>
          <w:color w:val="000000" w:themeColor="text1"/>
          <w:sz w:val="24"/>
          <w:szCs w:val="24"/>
          <w:lang w:val="en-US"/>
        </w:rPr>
        <w:t>l</w:t>
      </w:r>
      <w:r w:rsidR="00F26A74" w:rsidRPr="00E90874">
        <w:rPr>
          <w:rFonts w:ascii="Times New Roman" w:hAnsi="Times New Roman" w:cs="Times New Roman"/>
          <w:color w:val="000000" w:themeColor="text1"/>
          <w:sz w:val="24"/>
          <w:szCs w:val="24"/>
        </w:rPr>
        <w:t>СН</w:t>
      </w:r>
      <w:r w:rsidR="00F26A74" w:rsidRPr="00E90874">
        <w:rPr>
          <w:rFonts w:ascii="Times New Roman" w:hAnsi="Times New Roman" w:cs="Times New Roman"/>
          <w:color w:val="000000" w:themeColor="text1"/>
          <w:sz w:val="24"/>
          <w:szCs w:val="24"/>
          <w:vertAlign w:val="subscript"/>
          <w:lang w:val="en-US"/>
        </w:rPr>
        <w:t>2</w:t>
      </w:r>
      <w:r w:rsidR="00F26A74" w:rsidRPr="00E90874">
        <w:rPr>
          <w:rFonts w:ascii="Times New Roman" w:hAnsi="Times New Roman" w:cs="Times New Roman"/>
          <w:color w:val="000000" w:themeColor="text1"/>
          <w:sz w:val="24"/>
          <w:szCs w:val="24"/>
        </w:rPr>
        <w:t>СООН</w:t>
      </w:r>
      <w:r w:rsidR="0076044E" w:rsidRPr="00E90874">
        <w:rPr>
          <w:rFonts w:ascii="Times New Roman" w:hAnsi="Times New Roman" w:cs="Times New Roman"/>
          <w:color w:val="000000" w:themeColor="text1"/>
          <w:sz w:val="24"/>
          <w:szCs w:val="24"/>
          <w:lang w:val="en-US"/>
        </w:rPr>
        <w:t xml:space="preserve">           </w:t>
      </w:r>
      <w:r w:rsidR="00F26A74" w:rsidRPr="00E90874">
        <w:rPr>
          <w:rFonts w:ascii="Times New Roman" w:hAnsi="Times New Roman" w:cs="Times New Roman"/>
          <w:color w:val="000000" w:themeColor="text1"/>
          <w:sz w:val="24"/>
          <w:szCs w:val="24"/>
          <w:lang w:val="en-US"/>
        </w:rPr>
        <w:t xml:space="preserve"> H</w:t>
      </w:r>
      <w:r w:rsidR="00F26A74" w:rsidRPr="00E90874">
        <w:rPr>
          <w:rFonts w:ascii="Times New Roman" w:hAnsi="Times New Roman" w:cs="Times New Roman"/>
          <w:color w:val="000000" w:themeColor="text1"/>
          <w:sz w:val="24"/>
          <w:szCs w:val="24"/>
          <w:vertAlign w:val="subscript"/>
          <w:lang w:val="en-US"/>
        </w:rPr>
        <w:t>2</w:t>
      </w:r>
      <w:r w:rsidR="00F26A74" w:rsidRPr="00E90874">
        <w:rPr>
          <w:rFonts w:ascii="Times New Roman" w:hAnsi="Times New Roman" w:cs="Times New Roman"/>
          <w:color w:val="000000" w:themeColor="text1"/>
          <w:sz w:val="24"/>
          <w:szCs w:val="24"/>
          <w:lang w:val="en-US"/>
        </w:rPr>
        <w:t>NCH</w:t>
      </w:r>
      <w:r w:rsidR="00F26A74" w:rsidRPr="00E90874">
        <w:rPr>
          <w:rFonts w:ascii="Times New Roman" w:hAnsi="Times New Roman" w:cs="Times New Roman"/>
          <w:color w:val="000000" w:themeColor="text1"/>
          <w:sz w:val="24"/>
          <w:szCs w:val="24"/>
          <w:vertAlign w:val="subscript"/>
          <w:lang w:val="en-US"/>
        </w:rPr>
        <w:t>2</w:t>
      </w:r>
      <w:r w:rsidR="00F26A74" w:rsidRPr="00E90874">
        <w:rPr>
          <w:rFonts w:ascii="Times New Roman" w:hAnsi="Times New Roman" w:cs="Times New Roman"/>
          <w:color w:val="000000" w:themeColor="text1"/>
          <w:sz w:val="24"/>
          <w:szCs w:val="24"/>
          <w:lang w:val="en-US"/>
        </w:rPr>
        <w:t>COOH</w:t>
      </w:r>
    </w:p>
    <w:p w:rsidR="00F26A74" w:rsidRPr="00E90874" w:rsidRDefault="00F26A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Согласно схеме, число молей глицина равно числу молей карбида кальция: n(H</w:t>
      </w:r>
      <w:r w:rsidRPr="00E90874">
        <w:rPr>
          <w:rFonts w:ascii="Times New Roman" w:hAnsi="Times New Roman" w:cs="Times New Roman"/>
          <w:color w:val="000000" w:themeColor="text1"/>
          <w:sz w:val="24"/>
          <w:szCs w:val="24"/>
          <w:vertAlign w:val="subscript"/>
        </w:rPr>
        <w:t>2</w:t>
      </w:r>
      <w:r w:rsidRPr="00E90874">
        <w:rPr>
          <w:rFonts w:ascii="Times New Roman" w:hAnsi="Times New Roman" w:cs="Times New Roman"/>
          <w:color w:val="000000" w:themeColor="text1"/>
          <w:sz w:val="24"/>
          <w:szCs w:val="24"/>
        </w:rPr>
        <w:t>NCH</w:t>
      </w:r>
      <w:r w:rsidRPr="00E90874">
        <w:rPr>
          <w:rFonts w:ascii="Times New Roman" w:hAnsi="Times New Roman" w:cs="Times New Roman"/>
          <w:color w:val="000000" w:themeColor="text1"/>
          <w:sz w:val="24"/>
          <w:szCs w:val="24"/>
          <w:vertAlign w:val="subscript"/>
        </w:rPr>
        <w:t>2</w:t>
      </w:r>
      <w:r w:rsidRPr="00E90874">
        <w:rPr>
          <w:rFonts w:ascii="Times New Roman" w:hAnsi="Times New Roman" w:cs="Times New Roman"/>
          <w:color w:val="000000" w:themeColor="text1"/>
          <w:sz w:val="24"/>
          <w:szCs w:val="24"/>
        </w:rPr>
        <w:t>COOH) = n(СаС</w:t>
      </w:r>
      <w:r w:rsidRPr="00E90874">
        <w:rPr>
          <w:rFonts w:ascii="Times New Roman" w:hAnsi="Times New Roman" w:cs="Times New Roman"/>
          <w:color w:val="000000" w:themeColor="text1"/>
          <w:sz w:val="24"/>
          <w:szCs w:val="24"/>
          <w:vertAlign w:val="subscript"/>
        </w:rPr>
        <w:t>2</w:t>
      </w:r>
      <w:r w:rsidRPr="00E90874">
        <w:rPr>
          <w:rFonts w:ascii="Times New Roman" w:hAnsi="Times New Roman" w:cs="Times New Roman"/>
          <w:color w:val="000000" w:themeColor="text1"/>
          <w:sz w:val="24"/>
          <w:szCs w:val="24"/>
        </w:rPr>
        <w:t>) = 32/64 = 0,5 моль. Количество щелочи, необходимой для реакции с глицином по уравнению</w:t>
      </w:r>
    </w:p>
    <w:p w:rsidR="00F26A74" w:rsidRPr="00E90874" w:rsidRDefault="00F26A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H</w:t>
      </w:r>
      <w:r w:rsidRPr="00E90874">
        <w:rPr>
          <w:rFonts w:ascii="Times New Roman" w:hAnsi="Times New Roman" w:cs="Times New Roman"/>
          <w:color w:val="000000" w:themeColor="text1"/>
          <w:sz w:val="24"/>
          <w:szCs w:val="24"/>
          <w:vertAlign w:val="subscript"/>
        </w:rPr>
        <w:t>2</w:t>
      </w:r>
      <w:r w:rsidRPr="00E90874">
        <w:rPr>
          <w:rFonts w:ascii="Times New Roman" w:hAnsi="Times New Roman" w:cs="Times New Roman"/>
          <w:color w:val="000000" w:themeColor="text1"/>
          <w:sz w:val="24"/>
          <w:szCs w:val="24"/>
        </w:rPr>
        <w:t>NCH</w:t>
      </w:r>
      <w:r w:rsidRPr="00E90874">
        <w:rPr>
          <w:rFonts w:ascii="Times New Roman" w:hAnsi="Times New Roman" w:cs="Times New Roman"/>
          <w:color w:val="000000" w:themeColor="text1"/>
          <w:sz w:val="24"/>
          <w:szCs w:val="24"/>
          <w:vertAlign w:val="subscript"/>
        </w:rPr>
        <w:t>2</w:t>
      </w:r>
      <w:r w:rsidRPr="00E90874">
        <w:rPr>
          <w:rFonts w:ascii="Times New Roman" w:hAnsi="Times New Roman" w:cs="Times New Roman"/>
          <w:color w:val="000000" w:themeColor="text1"/>
          <w:sz w:val="24"/>
          <w:szCs w:val="24"/>
        </w:rPr>
        <w:t xml:space="preserve">COOH + </w:t>
      </w:r>
      <w:proofErr w:type="spellStart"/>
      <w:r w:rsidRPr="00E90874">
        <w:rPr>
          <w:rFonts w:ascii="Times New Roman" w:hAnsi="Times New Roman" w:cs="Times New Roman"/>
          <w:color w:val="000000" w:themeColor="text1"/>
          <w:sz w:val="24"/>
          <w:szCs w:val="24"/>
        </w:rPr>
        <w:t>NaOH</w:t>
      </w:r>
      <w:proofErr w:type="spellEnd"/>
      <w:r w:rsidRPr="00E90874">
        <w:rPr>
          <w:rFonts w:ascii="Times New Roman" w:hAnsi="Times New Roman" w:cs="Times New Roman"/>
          <w:color w:val="000000" w:themeColor="text1"/>
          <w:sz w:val="24"/>
          <w:szCs w:val="24"/>
        </w:rPr>
        <w:t xml:space="preserve"> = H</w:t>
      </w:r>
      <w:r w:rsidRPr="00E90874">
        <w:rPr>
          <w:rFonts w:ascii="Times New Roman" w:hAnsi="Times New Roman" w:cs="Times New Roman"/>
          <w:color w:val="000000" w:themeColor="text1"/>
          <w:sz w:val="24"/>
          <w:szCs w:val="24"/>
          <w:vertAlign w:val="subscript"/>
        </w:rPr>
        <w:t>2</w:t>
      </w:r>
      <w:r w:rsidRPr="00E90874">
        <w:rPr>
          <w:rFonts w:ascii="Times New Roman" w:hAnsi="Times New Roman" w:cs="Times New Roman"/>
          <w:color w:val="000000" w:themeColor="text1"/>
          <w:sz w:val="24"/>
          <w:szCs w:val="24"/>
        </w:rPr>
        <w:t>NCH</w:t>
      </w:r>
      <w:r w:rsidRPr="00E90874">
        <w:rPr>
          <w:rFonts w:ascii="Times New Roman" w:hAnsi="Times New Roman" w:cs="Times New Roman"/>
          <w:color w:val="000000" w:themeColor="text1"/>
          <w:sz w:val="24"/>
          <w:szCs w:val="24"/>
          <w:vertAlign w:val="subscript"/>
        </w:rPr>
        <w:t>2</w:t>
      </w:r>
      <w:r w:rsidRPr="00E90874">
        <w:rPr>
          <w:rFonts w:ascii="Times New Roman" w:hAnsi="Times New Roman" w:cs="Times New Roman"/>
          <w:color w:val="000000" w:themeColor="text1"/>
          <w:sz w:val="24"/>
          <w:szCs w:val="24"/>
        </w:rPr>
        <w:t>COONa + H2O</w:t>
      </w:r>
    </w:p>
    <w:p w:rsidR="0076044E" w:rsidRPr="00E90874" w:rsidRDefault="00F26A74"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также равно 0,5 моль. m(</w:t>
      </w:r>
      <w:proofErr w:type="spellStart"/>
      <w:r w:rsidRPr="00E90874">
        <w:rPr>
          <w:rFonts w:ascii="Times New Roman" w:hAnsi="Times New Roman" w:cs="Times New Roman"/>
          <w:color w:val="000000" w:themeColor="text1"/>
          <w:sz w:val="24"/>
          <w:szCs w:val="24"/>
        </w:rPr>
        <w:t>NaOH</w:t>
      </w:r>
      <w:proofErr w:type="spellEnd"/>
      <w:r w:rsidRPr="00E90874">
        <w:rPr>
          <w:rFonts w:ascii="Times New Roman" w:hAnsi="Times New Roman" w:cs="Times New Roman"/>
          <w:color w:val="000000" w:themeColor="text1"/>
          <w:sz w:val="24"/>
          <w:szCs w:val="24"/>
        </w:rPr>
        <w:t xml:space="preserve">) = 0,5 *40 = 20 г; </w:t>
      </w:r>
      <w:proofErr w:type="gramStart"/>
      <w:r w:rsidRPr="00E90874">
        <w:rPr>
          <w:rFonts w:ascii="Times New Roman" w:hAnsi="Times New Roman" w:cs="Times New Roman"/>
          <w:color w:val="000000" w:themeColor="text1"/>
          <w:sz w:val="24"/>
          <w:szCs w:val="24"/>
        </w:rPr>
        <w:t>m(</w:t>
      </w:r>
      <w:proofErr w:type="gramEnd"/>
      <w:r w:rsidRPr="00E90874">
        <w:rPr>
          <w:rFonts w:ascii="Times New Roman" w:hAnsi="Times New Roman" w:cs="Times New Roman"/>
          <w:color w:val="000000" w:themeColor="text1"/>
          <w:sz w:val="24"/>
          <w:szCs w:val="24"/>
        </w:rPr>
        <w:t>р-</w:t>
      </w:r>
      <w:proofErr w:type="spellStart"/>
      <w:r w:rsidRPr="00E90874">
        <w:rPr>
          <w:rFonts w:ascii="Times New Roman" w:hAnsi="Times New Roman" w:cs="Times New Roman"/>
          <w:color w:val="000000" w:themeColor="text1"/>
          <w:sz w:val="24"/>
          <w:szCs w:val="24"/>
        </w:rPr>
        <w:t>ра</w:t>
      </w:r>
      <w:proofErr w:type="spellEnd"/>
      <w:r w:rsidRPr="00E90874">
        <w:rPr>
          <w:rFonts w:ascii="Times New Roman" w:hAnsi="Times New Roman" w:cs="Times New Roman"/>
          <w:color w:val="000000" w:themeColor="text1"/>
          <w:sz w:val="24"/>
          <w:szCs w:val="24"/>
        </w:rPr>
        <w:t xml:space="preserve"> </w:t>
      </w:r>
      <w:proofErr w:type="spellStart"/>
      <w:r w:rsidRPr="00E90874">
        <w:rPr>
          <w:rFonts w:ascii="Times New Roman" w:hAnsi="Times New Roman" w:cs="Times New Roman"/>
          <w:color w:val="000000" w:themeColor="text1"/>
          <w:sz w:val="24"/>
          <w:szCs w:val="24"/>
        </w:rPr>
        <w:t>NaOH</w:t>
      </w:r>
      <w:proofErr w:type="spellEnd"/>
      <w:r w:rsidRPr="00E90874">
        <w:rPr>
          <w:rFonts w:ascii="Times New Roman" w:hAnsi="Times New Roman" w:cs="Times New Roman"/>
          <w:color w:val="000000" w:themeColor="text1"/>
          <w:sz w:val="24"/>
          <w:szCs w:val="24"/>
        </w:rPr>
        <w:t>) = 20/0,1 = 200 г; V(р-</w:t>
      </w:r>
      <w:proofErr w:type="spellStart"/>
      <w:r w:rsidRPr="00E90874">
        <w:rPr>
          <w:rFonts w:ascii="Times New Roman" w:hAnsi="Times New Roman" w:cs="Times New Roman"/>
          <w:color w:val="000000" w:themeColor="text1"/>
          <w:sz w:val="24"/>
          <w:szCs w:val="24"/>
        </w:rPr>
        <w:t>ра</w:t>
      </w:r>
      <w:proofErr w:type="spellEnd"/>
      <w:r w:rsidRPr="00E90874">
        <w:rPr>
          <w:rFonts w:ascii="Times New Roman" w:hAnsi="Times New Roman" w:cs="Times New Roman"/>
          <w:color w:val="000000" w:themeColor="text1"/>
          <w:sz w:val="24"/>
          <w:szCs w:val="24"/>
        </w:rPr>
        <w:t xml:space="preserve"> </w:t>
      </w:r>
      <w:proofErr w:type="spellStart"/>
      <w:r w:rsidRPr="00E90874">
        <w:rPr>
          <w:rFonts w:ascii="Times New Roman" w:hAnsi="Times New Roman" w:cs="Times New Roman"/>
          <w:color w:val="000000" w:themeColor="text1"/>
          <w:sz w:val="24"/>
          <w:szCs w:val="24"/>
        </w:rPr>
        <w:t>NaOH</w:t>
      </w:r>
      <w:proofErr w:type="spellEnd"/>
      <w:r w:rsidRPr="00E90874">
        <w:rPr>
          <w:rFonts w:ascii="Times New Roman" w:hAnsi="Times New Roman" w:cs="Times New Roman"/>
          <w:color w:val="000000" w:themeColor="text1"/>
          <w:sz w:val="24"/>
          <w:szCs w:val="24"/>
        </w:rPr>
        <w:t>) = 200/1,1 = 182 мл.</w:t>
      </w:r>
    </w:p>
    <w:p w:rsidR="0076044E" w:rsidRPr="00E90874" w:rsidRDefault="0076044E" w:rsidP="00E90874">
      <w:pPr>
        <w:spacing w:after="0"/>
        <w:ind w:firstLine="709"/>
        <w:contextualSpacing/>
        <w:rPr>
          <w:rFonts w:ascii="Times New Roman" w:hAnsi="Times New Roman" w:cs="Times New Roman"/>
          <w:b/>
          <w:color w:val="000000" w:themeColor="text1"/>
          <w:sz w:val="24"/>
          <w:szCs w:val="24"/>
        </w:rPr>
      </w:pPr>
    </w:p>
    <w:p w:rsidR="0076044E" w:rsidRPr="00E90874" w:rsidRDefault="00F26A74"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b/>
          <w:color w:val="000000" w:themeColor="text1"/>
          <w:sz w:val="24"/>
          <w:szCs w:val="24"/>
          <w:lang w:val="en-US"/>
        </w:rPr>
        <w:t>20.</w:t>
      </w:r>
      <w:r w:rsidR="0076044E" w:rsidRPr="00E90874">
        <w:rPr>
          <w:rFonts w:ascii="Times New Roman" w:hAnsi="Times New Roman" w:cs="Times New Roman"/>
          <w:sz w:val="24"/>
          <w:szCs w:val="24"/>
          <w:lang w:val="en-US"/>
        </w:rPr>
        <w:t xml:space="preserve"> </w:t>
      </w:r>
      <w:r w:rsidR="0076044E" w:rsidRPr="00E90874">
        <w:rPr>
          <w:rFonts w:ascii="Times New Roman" w:hAnsi="Times New Roman" w:cs="Times New Roman"/>
          <w:sz w:val="24"/>
          <w:szCs w:val="24"/>
        </w:rPr>
        <w:t>Напишите</w:t>
      </w:r>
      <w:r w:rsidR="00844478" w:rsidRPr="00E90874">
        <w:rPr>
          <w:rFonts w:ascii="Times New Roman" w:hAnsi="Times New Roman" w:cs="Times New Roman"/>
          <w:sz w:val="24"/>
          <w:szCs w:val="24"/>
        </w:rPr>
        <w:t xml:space="preserve"> изомеры</w:t>
      </w:r>
      <w:r w:rsidR="0076044E" w:rsidRPr="00E90874">
        <w:rPr>
          <w:rFonts w:ascii="Times New Roman" w:hAnsi="Times New Roman" w:cs="Times New Roman"/>
          <w:sz w:val="24"/>
          <w:szCs w:val="24"/>
        </w:rPr>
        <w:t xml:space="preserve"> </w:t>
      </w:r>
      <w:proofErr w:type="spellStart"/>
      <w:r w:rsidR="0076044E" w:rsidRPr="00E90874">
        <w:rPr>
          <w:rFonts w:ascii="Times New Roman" w:hAnsi="Times New Roman" w:cs="Times New Roman"/>
          <w:sz w:val="24"/>
          <w:szCs w:val="24"/>
        </w:rPr>
        <w:t>гексана</w:t>
      </w:r>
      <w:proofErr w:type="spellEnd"/>
      <w:r w:rsidR="0076044E" w:rsidRPr="00E90874">
        <w:rPr>
          <w:rFonts w:ascii="Times New Roman" w:hAnsi="Times New Roman" w:cs="Times New Roman"/>
          <w:sz w:val="24"/>
          <w:szCs w:val="24"/>
          <w:lang w:val="en-US"/>
        </w:rPr>
        <w:t xml:space="preserve"> </w:t>
      </w:r>
      <w:r w:rsidR="0076044E" w:rsidRPr="00E90874">
        <w:rPr>
          <w:rFonts w:ascii="Times New Roman" w:hAnsi="Times New Roman" w:cs="Times New Roman"/>
          <w:sz w:val="24"/>
          <w:szCs w:val="24"/>
        </w:rPr>
        <w:t>С</w:t>
      </w:r>
      <w:r w:rsidR="0076044E" w:rsidRPr="00E90874">
        <w:rPr>
          <w:rFonts w:ascii="Times New Roman" w:hAnsi="Times New Roman" w:cs="Times New Roman"/>
          <w:sz w:val="24"/>
          <w:szCs w:val="24"/>
          <w:vertAlign w:val="subscript"/>
          <w:lang w:val="en-US"/>
        </w:rPr>
        <w:t>6</w:t>
      </w:r>
      <w:r w:rsidR="0076044E" w:rsidRPr="00E90874">
        <w:rPr>
          <w:rFonts w:ascii="Times New Roman" w:hAnsi="Times New Roman" w:cs="Times New Roman"/>
          <w:sz w:val="24"/>
          <w:szCs w:val="24"/>
        </w:rPr>
        <w:t>Н</w:t>
      </w:r>
      <w:r w:rsidR="0076044E" w:rsidRPr="00E90874">
        <w:rPr>
          <w:rFonts w:ascii="Times New Roman" w:hAnsi="Times New Roman" w:cs="Times New Roman"/>
          <w:sz w:val="24"/>
          <w:szCs w:val="24"/>
          <w:vertAlign w:val="subscript"/>
          <w:lang w:val="en-US"/>
        </w:rPr>
        <w:t>14</w:t>
      </w:r>
      <w:r w:rsidR="0076044E" w:rsidRPr="00E90874">
        <w:rPr>
          <w:rFonts w:ascii="Times New Roman" w:hAnsi="Times New Roman" w:cs="Times New Roman"/>
          <w:sz w:val="24"/>
          <w:szCs w:val="24"/>
        </w:rPr>
        <w:t>.</w:t>
      </w:r>
    </w:p>
    <w:p w:rsidR="0076044E" w:rsidRPr="00E90874" w:rsidRDefault="0076044E" w:rsidP="00E90874">
      <w:pPr>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noProof/>
          <w:sz w:val="24"/>
          <w:szCs w:val="24"/>
        </w:rPr>
        <w:lastRenderedPageBreak/>
        <w:drawing>
          <wp:inline distT="0" distB="0" distL="0" distR="0">
            <wp:extent cx="3771689" cy="2381250"/>
            <wp:effectExtent l="19050" t="0" r="211" b="0"/>
            <wp:docPr id="134" name="Рисунок 134" descr="http://5terka.com/images/him1011radet/him1011radet-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5terka.com/images/him1011radet/him1011radet-9.png"/>
                    <pic:cNvPicPr>
                      <a:picLocks noChangeAspect="1" noChangeArrowheads="1"/>
                    </pic:cNvPicPr>
                  </pic:nvPicPr>
                  <pic:blipFill>
                    <a:blip r:embed="rId324"/>
                    <a:srcRect/>
                    <a:stretch>
                      <a:fillRect/>
                    </a:stretch>
                  </pic:blipFill>
                  <pic:spPr bwMode="auto">
                    <a:xfrm>
                      <a:off x="0" y="0"/>
                      <a:ext cx="3771689" cy="2381250"/>
                    </a:xfrm>
                    <a:prstGeom prst="rect">
                      <a:avLst/>
                    </a:prstGeom>
                    <a:noFill/>
                    <a:ln w="9525">
                      <a:noFill/>
                      <a:miter lim="800000"/>
                      <a:headEnd/>
                      <a:tailEnd/>
                    </a:ln>
                  </pic:spPr>
                </pic:pic>
              </a:graphicData>
            </a:graphic>
          </wp:inline>
        </w:drawing>
      </w:r>
    </w:p>
    <w:p w:rsidR="0076044E" w:rsidRPr="00E90874" w:rsidRDefault="0076044E" w:rsidP="00E90874">
      <w:pPr>
        <w:spacing w:after="0"/>
        <w:ind w:firstLine="709"/>
        <w:contextualSpacing/>
        <w:rPr>
          <w:rFonts w:ascii="Times New Roman" w:hAnsi="Times New Roman" w:cs="Times New Roman"/>
          <w:color w:val="000000" w:themeColor="text1"/>
          <w:sz w:val="24"/>
          <w:szCs w:val="24"/>
          <w:lang w:val="en-US"/>
        </w:rPr>
      </w:pPr>
    </w:p>
    <w:p w:rsidR="00E24643" w:rsidRPr="00E90874" w:rsidRDefault="00F26A74" w:rsidP="00E90874">
      <w:pPr>
        <w:spacing w:after="0"/>
        <w:ind w:firstLine="709"/>
        <w:contextualSpacing/>
        <w:rPr>
          <w:rFonts w:ascii="Times New Roman" w:hAnsi="Times New Roman" w:cs="Times New Roman"/>
          <w:color w:val="000000" w:themeColor="text1"/>
          <w:sz w:val="24"/>
          <w:szCs w:val="24"/>
          <w:lang w:val="en-US"/>
        </w:rPr>
      </w:pPr>
      <w:r w:rsidRPr="00E90874">
        <w:rPr>
          <w:rFonts w:ascii="Times New Roman" w:hAnsi="Times New Roman" w:cs="Times New Roman"/>
          <w:b/>
          <w:color w:val="000000" w:themeColor="text1"/>
          <w:sz w:val="24"/>
          <w:szCs w:val="24"/>
          <w:lang w:val="en-US"/>
        </w:rPr>
        <w:t>21.</w:t>
      </w:r>
      <w:r w:rsidRPr="00E90874">
        <w:rPr>
          <w:rFonts w:ascii="Times New Roman" w:hAnsi="Times New Roman" w:cs="Times New Roman"/>
          <w:color w:val="000000" w:themeColor="text1"/>
          <w:sz w:val="24"/>
          <w:szCs w:val="24"/>
        </w:rPr>
        <w:t>Ацетальдегид</w:t>
      </w:r>
      <w:r w:rsidRPr="00E90874">
        <w:rPr>
          <w:rFonts w:ascii="Times New Roman" w:hAnsi="Times New Roman" w:cs="Times New Roman"/>
          <w:color w:val="000000" w:themeColor="text1"/>
          <w:sz w:val="24"/>
          <w:szCs w:val="24"/>
          <w:lang w:val="en-US"/>
        </w:rPr>
        <w:t> → </w:t>
      </w:r>
      <w:r w:rsidRPr="00E90874">
        <w:rPr>
          <w:rFonts w:ascii="Times New Roman" w:hAnsi="Times New Roman" w:cs="Times New Roman"/>
          <w:color w:val="000000" w:themeColor="text1"/>
          <w:sz w:val="24"/>
          <w:szCs w:val="24"/>
        </w:rPr>
        <w:t>ацетат</w:t>
      </w:r>
      <w:r w:rsidRPr="00E90874">
        <w:rPr>
          <w:rFonts w:ascii="Times New Roman" w:hAnsi="Times New Roman" w:cs="Times New Roman"/>
          <w:color w:val="000000" w:themeColor="text1"/>
          <w:sz w:val="24"/>
          <w:szCs w:val="24"/>
          <w:lang w:val="en-US"/>
        </w:rPr>
        <w:t xml:space="preserve"> </w:t>
      </w:r>
      <w:r w:rsidRPr="00E90874">
        <w:rPr>
          <w:rFonts w:ascii="Times New Roman" w:hAnsi="Times New Roman" w:cs="Times New Roman"/>
          <w:color w:val="000000" w:themeColor="text1"/>
          <w:sz w:val="24"/>
          <w:szCs w:val="24"/>
        </w:rPr>
        <w:t>калия</w:t>
      </w:r>
      <w:r w:rsidRPr="00E90874">
        <w:rPr>
          <w:rFonts w:ascii="Times New Roman" w:hAnsi="Times New Roman" w:cs="Times New Roman"/>
          <w:color w:val="000000" w:themeColor="text1"/>
          <w:sz w:val="24"/>
          <w:szCs w:val="24"/>
          <w:lang w:val="en-US"/>
        </w:rPr>
        <w:t> → </w:t>
      </w:r>
      <w:proofErr w:type="spellStart"/>
      <w:r w:rsidRPr="00E90874">
        <w:rPr>
          <w:rFonts w:ascii="Times New Roman" w:hAnsi="Times New Roman" w:cs="Times New Roman"/>
          <w:color w:val="000000" w:themeColor="text1"/>
          <w:sz w:val="24"/>
          <w:szCs w:val="24"/>
        </w:rPr>
        <w:t>этановая</w:t>
      </w:r>
      <w:proofErr w:type="spellEnd"/>
      <w:r w:rsidRPr="00E90874">
        <w:rPr>
          <w:rFonts w:ascii="Times New Roman" w:hAnsi="Times New Roman" w:cs="Times New Roman"/>
          <w:color w:val="000000" w:themeColor="text1"/>
          <w:sz w:val="24"/>
          <w:szCs w:val="24"/>
          <w:lang w:val="en-US"/>
        </w:rPr>
        <w:t xml:space="preserve"> </w:t>
      </w:r>
      <w:r w:rsidRPr="00E90874">
        <w:rPr>
          <w:rFonts w:ascii="Times New Roman" w:hAnsi="Times New Roman" w:cs="Times New Roman"/>
          <w:color w:val="000000" w:themeColor="text1"/>
          <w:sz w:val="24"/>
          <w:szCs w:val="24"/>
        </w:rPr>
        <w:t>кислота</w:t>
      </w:r>
      <w:r w:rsidRPr="00E90874">
        <w:rPr>
          <w:rFonts w:ascii="Times New Roman" w:hAnsi="Times New Roman" w:cs="Times New Roman"/>
          <w:color w:val="000000" w:themeColor="text1"/>
          <w:sz w:val="24"/>
          <w:szCs w:val="24"/>
          <w:lang w:val="en-US"/>
        </w:rPr>
        <w:t> → </w:t>
      </w:r>
      <w:r w:rsidRPr="00E90874">
        <w:rPr>
          <w:rFonts w:ascii="Times New Roman" w:hAnsi="Times New Roman" w:cs="Times New Roman"/>
          <w:color w:val="000000" w:themeColor="text1"/>
          <w:sz w:val="24"/>
          <w:szCs w:val="24"/>
        </w:rPr>
        <w:t>этилацетат</w:t>
      </w:r>
      <w:r w:rsidRPr="00E90874">
        <w:rPr>
          <w:rFonts w:ascii="Times New Roman" w:hAnsi="Times New Roman" w:cs="Times New Roman"/>
          <w:color w:val="000000" w:themeColor="text1"/>
          <w:sz w:val="24"/>
          <w:szCs w:val="24"/>
          <w:lang w:val="en-US"/>
        </w:rPr>
        <w:t> → </w:t>
      </w:r>
      <w:r w:rsidRPr="00E90874">
        <w:rPr>
          <w:rFonts w:ascii="Times New Roman" w:hAnsi="Times New Roman" w:cs="Times New Roman"/>
          <w:color w:val="000000" w:themeColor="text1"/>
          <w:sz w:val="24"/>
          <w:szCs w:val="24"/>
        </w:rPr>
        <w:t>ацетат</w:t>
      </w:r>
      <w:r w:rsidRPr="00E90874">
        <w:rPr>
          <w:rFonts w:ascii="Times New Roman" w:hAnsi="Times New Roman" w:cs="Times New Roman"/>
          <w:color w:val="000000" w:themeColor="text1"/>
          <w:sz w:val="24"/>
          <w:szCs w:val="24"/>
          <w:lang w:val="en-US"/>
        </w:rPr>
        <w:t xml:space="preserve"> </w:t>
      </w:r>
      <w:r w:rsidRPr="00E90874">
        <w:rPr>
          <w:rFonts w:ascii="Times New Roman" w:hAnsi="Times New Roman" w:cs="Times New Roman"/>
          <w:color w:val="000000" w:themeColor="text1"/>
          <w:sz w:val="24"/>
          <w:szCs w:val="24"/>
        </w:rPr>
        <w:t>кальция</w:t>
      </w:r>
      <w:r w:rsidRPr="00E90874">
        <w:rPr>
          <w:rFonts w:ascii="Times New Roman" w:hAnsi="Times New Roman" w:cs="Times New Roman"/>
          <w:color w:val="000000" w:themeColor="text1"/>
          <w:sz w:val="24"/>
          <w:szCs w:val="24"/>
          <w:lang w:val="en-US"/>
        </w:rPr>
        <w:t> → </w:t>
      </w:r>
      <w:r w:rsidRPr="00E90874">
        <w:rPr>
          <w:rFonts w:ascii="Times New Roman" w:hAnsi="Times New Roman" w:cs="Times New Roman"/>
          <w:color w:val="000000" w:themeColor="text1"/>
          <w:sz w:val="24"/>
          <w:szCs w:val="24"/>
        </w:rPr>
        <w:t>ацетон</w:t>
      </w:r>
    </w:p>
    <w:p w:rsidR="0076044E" w:rsidRPr="00E90874" w:rsidRDefault="00F26A74" w:rsidP="00E90874">
      <w:pPr>
        <w:spacing w:after="0"/>
        <w:ind w:firstLine="709"/>
        <w:contextualSpacing/>
        <w:rPr>
          <w:rFonts w:ascii="Times New Roman" w:hAnsi="Times New Roman" w:cs="Times New Roman"/>
          <w:color w:val="000000" w:themeColor="text1"/>
          <w:sz w:val="24"/>
          <w:szCs w:val="24"/>
          <w:lang w:val="en-US"/>
        </w:rPr>
      </w:pPr>
      <w:r w:rsidRPr="00E90874">
        <w:rPr>
          <w:rFonts w:ascii="Times New Roman" w:hAnsi="Times New Roman" w:cs="Times New Roman"/>
          <w:color w:val="000000" w:themeColor="text1"/>
          <w:sz w:val="24"/>
          <w:szCs w:val="24"/>
        </w:rPr>
        <w:t>Решение</w:t>
      </w:r>
      <w:r w:rsidRPr="00E90874">
        <w:rPr>
          <w:rFonts w:ascii="Times New Roman" w:hAnsi="Times New Roman" w:cs="Times New Roman"/>
          <w:color w:val="000000" w:themeColor="text1"/>
          <w:sz w:val="24"/>
          <w:szCs w:val="24"/>
          <w:lang w:val="en-US"/>
        </w:rPr>
        <w:t xml:space="preserve">: </w:t>
      </w:r>
      <w:r w:rsidRPr="00E90874">
        <w:rPr>
          <w:rFonts w:ascii="Times New Roman" w:hAnsi="Times New Roman" w:cs="Times New Roman"/>
          <w:color w:val="000000" w:themeColor="text1"/>
          <w:sz w:val="24"/>
          <w:szCs w:val="24"/>
        </w:rPr>
        <w:t>Ацетальдегид</w:t>
      </w:r>
      <w:r w:rsidR="0076044E" w:rsidRPr="00E90874">
        <w:rPr>
          <w:rFonts w:ascii="Times New Roman" w:hAnsi="Times New Roman" w:cs="Times New Roman"/>
          <w:color w:val="000000" w:themeColor="text1"/>
          <w:sz w:val="24"/>
          <w:szCs w:val="24"/>
          <w:lang w:val="en-US"/>
        </w:rPr>
        <w:t xml:space="preserve"> </w:t>
      </w:r>
      <w:r w:rsidR="004A11DF" w:rsidRPr="00E90874">
        <w:rPr>
          <w:rFonts w:ascii="Times New Roman" w:hAnsi="Times New Roman" w:cs="Times New Roman"/>
          <w:color w:val="000000" w:themeColor="text1"/>
          <w:sz w:val="24"/>
          <w:szCs w:val="24"/>
          <w:lang w:val="en-US"/>
        </w:rPr>
        <w:t>→</w:t>
      </w:r>
      <w:r w:rsidRPr="00E90874">
        <w:rPr>
          <w:rFonts w:ascii="Times New Roman" w:hAnsi="Times New Roman" w:cs="Times New Roman"/>
          <w:color w:val="000000" w:themeColor="text1"/>
          <w:sz w:val="24"/>
          <w:szCs w:val="24"/>
        </w:rPr>
        <w:t>ацетат</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калия</w:t>
      </w:r>
      <w:r w:rsidR="004A11DF" w:rsidRPr="00E90874">
        <w:rPr>
          <w:rFonts w:ascii="Times New Roman" w:hAnsi="Times New Roman" w:cs="Times New Roman"/>
          <w:color w:val="000000" w:themeColor="text1"/>
          <w:sz w:val="24"/>
          <w:szCs w:val="24"/>
          <w:lang w:val="en-US"/>
        </w:rPr>
        <w:t>→</w:t>
      </w:r>
      <w:proofErr w:type="spellStart"/>
      <w:r w:rsidRPr="00E90874">
        <w:rPr>
          <w:rFonts w:ascii="Times New Roman" w:hAnsi="Times New Roman" w:cs="Times New Roman"/>
          <w:color w:val="000000" w:themeColor="text1"/>
          <w:sz w:val="24"/>
          <w:szCs w:val="24"/>
        </w:rPr>
        <w:t>этановая</w:t>
      </w:r>
      <w:proofErr w:type="spellEnd"/>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кислота</w:t>
      </w:r>
      <w:r w:rsidR="004A11DF" w:rsidRPr="00E90874">
        <w:rPr>
          <w:rFonts w:ascii="Times New Roman" w:hAnsi="Times New Roman" w:cs="Times New Roman"/>
          <w:color w:val="000000" w:themeColor="text1"/>
          <w:sz w:val="24"/>
          <w:szCs w:val="24"/>
          <w:lang w:val="en-US"/>
        </w:rPr>
        <w:t>→</w:t>
      </w:r>
      <w:r w:rsidRPr="00E90874">
        <w:rPr>
          <w:rFonts w:ascii="Times New Roman" w:hAnsi="Times New Roman" w:cs="Times New Roman"/>
          <w:color w:val="000000" w:themeColor="text1"/>
          <w:sz w:val="24"/>
          <w:szCs w:val="24"/>
        </w:rPr>
        <w:t>этилацетат</w:t>
      </w:r>
      <w:r w:rsidR="004A11DF" w:rsidRPr="00E90874">
        <w:rPr>
          <w:rFonts w:ascii="Times New Roman" w:hAnsi="Times New Roman" w:cs="Times New Roman"/>
          <w:color w:val="000000" w:themeColor="text1"/>
          <w:sz w:val="24"/>
          <w:szCs w:val="24"/>
          <w:lang w:val="en-US"/>
        </w:rPr>
        <w:t>→</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ацетат</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кальция</w:t>
      </w:r>
      <w:r w:rsidR="004A11DF" w:rsidRPr="00E90874">
        <w:rPr>
          <w:rFonts w:ascii="Times New Roman" w:hAnsi="Times New Roman" w:cs="Times New Roman"/>
          <w:color w:val="000000" w:themeColor="text1"/>
          <w:sz w:val="24"/>
          <w:szCs w:val="24"/>
          <w:lang w:val="en-US"/>
        </w:rPr>
        <w:t>→</w:t>
      </w:r>
      <w:r w:rsidRPr="00E90874">
        <w:rPr>
          <w:rFonts w:ascii="Times New Roman" w:hAnsi="Times New Roman" w:cs="Times New Roman"/>
          <w:color w:val="000000" w:themeColor="text1"/>
          <w:sz w:val="24"/>
          <w:szCs w:val="24"/>
        </w:rPr>
        <w:t>ацетон</w:t>
      </w:r>
      <w:r w:rsidRPr="00E90874">
        <w:rPr>
          <w:rFonts w:ascii="Times New Roman" w:hAnsi="Times New Roman" w:cs="Times New Roman"/>
          <w:color w:val="000000" w:themeColor="text1"/>
          <w:sz w:val="24"/>
          <w:szCs w:val="24"/>
          <w:lang w:val="en-US"/>
        </w:rPr>
        <w:t>.</w:t>
      </w:r>
    </w:p>
    <w:p w:rsidR="00F26A74" w:rsidRPr="00E90874" w:rsidRDefault="00F26A74" w:rsidP="00E90874">
      <w:pPr>
        <w:pStyle w:val="mytxt"/>
        <w:spacing w:before="0" w:beforeAutospacing="0" w:after="0" w:afterAutospacing="0" w:line="276" w:lineRule="auto"/>
        <w:ind w:firstLine="709"/>
        <w:contextualSpacing/>
        <w:jc w:val="both"/>
        <w:rPr>
          <w:color w:val="000000" w:themeColor="text1"/>
          <w:lang w:val="en-US"/>
        </w:rPr>
      </w:pPr>
      <w:r w:rsidRPr="00E90874">
        <w:rPr>
          <w:color w:val="000000" w:themeColor="text1"/>
        </w:rPr>
        <w:t>Перепишем</w:t>
      </w:r>
      <w:r w:rsidRPr="00E90874">
        <w:rPr>
          <w:color w:val="000000" w:themeColor="text1"/>
          <w:lang w:val="en-US"/>
        </w:rPr>
        <w:t>:</w:t>
      </w:r>
    </w:p>
    <w:p w:rsidR="00F26A74" w:rsidRPr="00E90874" w:rsidRDefault="00F26A74" w:rsidP="00E90874">
      <w:pPr>
        <w:spacing w:after="0"/>
        <w:ind w:firstLine="709"/>
        <w:contextualSpacing/>
        <w:jc w:val="both"/>
        <w:rPr>
          <w:rFonts w:ascii="Times New Roman" w:hAnsi="Times New Roman" w:cs="Times New Roman"/>
          <w:color w:val="000000" w:themeColor="text1"/>
          <w:sz w:val="24"/>
          <w:szCs w:val="24"/>
          <w:lang w:val="en-US"/>
        </w:rPr>
      </w:pPr>
      <w:r w:rsidRPr="00E90874">
        <w:rPr>
          <w:rFonts w:ascii="Times New Roman" w:hAnsi="Times New Roman" w:cs="Times New Roman"/>
          <w:color w:val="000000" w:themeColor="text1"/>
          <w:sz w:val="24"/>
          <w:szCs w:val="24"/>
          <w:lang w:val="en-US"/>
        </w:rPr>
        <w:t>CH</w:t>
      </w:r>
      <w:r w:rsidRPr="00E90874">
        <w:rPr>
          <w:rFonts w:ascii="Times New Roman" w:hAnsi="Times New Roman" w:cs="Times New Roman"/>
          <w:color w:val="000000" w:themeColor="text1"/>
          <w:sz w:val="24"/>
          <w:szCs w:val="24"/>
          <w:vertAlign w:val="subscript"/>
          <w:lang w:val="en-US"/>
        </w:rPr>
        <w:t>3</w:t>
      </w:r>
      <w:r w:rsidRPr="00E90874">
        <w:rPr>
          <w:rFonts w:ascii="Times New Roman" w:hAnsi="Times New Roman" w:cs="Times New Roman"/>
          <w:color w:val="000000" w:themeColor="text1"/>
          <w:sz w:val="24"/>
          <w:szCs w:val="24"/>
          <w:lang w:val="en-US"/>
        </w:rPr>
        <w:t>CHO </w:t>
      </w:r>
      <w:r w:rsidR="00844478" w:rsidRPr="00E90874">
        <w:rPr>
          <w:rFonts w:ascii="Times New Roman" w:hAnsi="Times New Roman" w:cs="Times New Roman"/>
          <w:color w:val="000000" w:themeColor="text1"/>
          <w:sz w:val="24"/>
          <w:szCs w:val="24"/>
          <w:lang w:val="en-US"/>
        </w:rPr>
        <w:t>→</w:t>
      </w:r>
      <w:r w:rsidR="0076044E" w:rsidRPr="00E90874">
        <w:rPr>
          <w:rFonts w:ascii="Times New Roman" w:hAnsi="Times New Roman" w:cs="Times New Roman"/>
          <w:color w:val="000000" w:themeColor="text1"/>
          <w:sz w:val="24"/>
          <w:szCs w:val="24"/>
          <w:lang w:val="en-US"/>
        </w:rPr>
        <w:t xml:space="preserve"> </w:t>
      </w:r>
      <w:r w:rsidRPr="00E90874">
        <w:rPr>
          <w:rFonts w:ascii="Times New Roman" w:hAnsi="Times New Roman" w:cs="Times New Roman"/>
          <w:color w:val="000000" w:themeColor="text1"/>
          <w:sz w:val="24"/>
          <w:szCs w:val="24"/>
          <w:lang w:val="en-US"/>
        </w:rPr>
        <w:t>CH</w:t>
      </w:r>
      <w:r w:rsidRPr="00E90874">
        <w:rPr>
          <w:rFonts w:ascii="Times New Roman" w:hAnsi="Times New Roman" w:cs="Times New Roman"/>
          <w:color w:val="000000" w:themeColor="text1"/>
          <w:sz w:val="24"/>
          <w:szCs w:val="24"/>
          <w:vertAlign w:val="subscript"/>
          <w:lang w:val="en-US"/>
        </w:rPr>
        <w:t>3</w:t>
      </w:r>
      <w:r w:rsidRPr="00E90874">
        <w:rPr>
          <w:rFonts w:ascii="Times New Roman" w:hAnsi="Times New Roman" w:cs="Times New Roman"/>
          <w:color w:val="000000" w:themeColor="text1"/>
          <w:sz w:val="24"/>
          <w:szCs w:val="24"/>
          <w:lang w:val="en-US"/>
        </w:rPr>
        <w:t>COOK </w:t>
      </w:r>
      <w:r w:rsidR="00844478" w:rsidRPr="00E90874">
        <w:rPr>
          <w:rFonts w:ascii="Times New Roman" w:hAnsi="Times New Roman" w:cs="Times New Roman"/>
          <w:color w:val="000000" w:themeColor="text1"/>
          <w:sz w:val="24"/>
          <w:szCs w:val="24"/>
          <w:lang w:val="en-US"/>
        </w:rPr>
        <w:t>→</w:t>
      </w:r>
      <w:r w:rsidRPr="00E90874">
        <w:rPr>
          <w:rFonts w:ascii="Times New Roman" w:hAnsi="Times New Roman" w:cs="Times New Roman"/>
          <w:color w:val="000000" w:themeColor="text1"/>
          <w:sz w:val="24"/>
          <w:szCs w:val="24"/>
          <w:lang w:val="en-US"/>
        </w:rPr>
        <w:t>CH</w:t>
      </w:r>
      <w:r w:rsidRPr="00E90874">
        <w:rPr>
          <w:rFonts w:ascii="Times New Roman" w:hAnsi="Times New Roman" w:cs="Times New Roman"/>
          <w:color w:val="000000" w:themeColor="text1"/>
          <w:sz w:val="24"/>
          <w:szCs w:val="24"/>
          <w:vertAlign w:val="subscript"/>
          <w:lang w:val="en-US"/>
        </w:rPr>
        <w:t>3</w:t>
      </w:r>
      <w:r w:rsidRPr="00E90874">
        <w:rPr>
          <w:rFonts w:ascii="Times New Roman" w:hAnsi="Times New Roman" w:cs="Times New Roman"/>
          <w:color w:val="000000" w:themeColor="text1"/>
          <w:sz w:val="24"/>
          <w:szCs w:val="24"/>
          <w:lang w:val="en-US"/>
        </w:rPr>
        <w:t>COOH</w:t>
      </w:r>
      <w:r w:rsidR="00844478" w:rsidRPr="00E90874">
        <w:rPr>
          <w:rFonts w:ascii="Times New Roman" w:hAnsi="Times New Roman" w:cs="Times New Roman"/>
          <w:color w:val="000000" w:themeColor="text1"/>
          <w:sz w:val="24"/>
          <w:szCs w:val="24"/>
          <w:lang w:val="en-US"/>
        </w:rPr>
        <w:t>→</w:t>
      </w:r>
      <w:r w:rsidRPr="00E90874">
        <w:rPr>
          <w:rFonts w:ascii="Times New Roman" w:hAnsi="Times New Roman" w:cs="Times New Roman"/>
          <w:color w:val="000000" w:themeColor="text1"/>
          <w:sz w:val="24"/>
          <w:szCs w:val="24"/>
          <w:lang w:val="en-US"/>
        </w:rPr>
        <w:t>CH</w:t>
      </w:r>
      <w:r w:rsidRPr="00E90874">
        <w:rPr>
          <w:rFonts w:ascii="Times New Roman" w:hAnsi="Times New Roman" w:cs="Times New Roman"/>
          <w:color w:val="000000" w:themeColor="text1"/>
          <w:sz w:val="24"/>
          <w:szCs w:val="24"/>
          <w:vertAlign w:val="subscript"/>
          <w:lang w:val="en-US"/>
        </w:rPr>
        <w:t>3</w:t>
      </w:r>
      <w:r w:rsidRPr="00E90874">
        <w:rPr>
          <w:rFonts w:ascii="Times New Roman" w:hAnsi="Times New Roman" w:cs="Times New Roman"/>
          <w:color w:val="000000" w:themeColor="text1"/>
          <w:sz w:val="24"/>
          <w:szCs w:val="24"/>
          <w:lang w:val="en-US"/>
        </w:rPr>
        <w:t>COOC</w:t>
      </w:r>
      <w:r w:rsidRPr="00E90874">
        <w:rPr>
          <w:rFonts w:ascii="Times New Roman" w:hAnsi="Times New Roman" w:cs="Times New Roman"/>
          <w:color w:val="000000" w:themeColor="text1"/>
          <w:sz w:val="24"/>
          <w:szCs w:val="24"/>
          <w:vertAlign w:val="subscript"/>
          <w:lang w:val="en-US"/>
        </w:rPr>
        <w:t>2</w:t>
      </w:r>
      <w:r w:rsidRPr="00E90874">
        <w:rPr>
          <w:rFonts w:ascii="Times New Roman" w:hAnsi="Times New Roman" w:cs="Times New Roman"/>
          <w:color w:val="000000" w:themeColor="text1"/>
          <w:sz w:val="24"/>
          <w:szCs w:val="24"/>
          <w:lang w:val="en-US"/>
        </w:rPr>
        <w:t>H</w:t>
      </w:r>
      <w:r w:rsidRPr="00E90874">
        <w:rPr>
          <w:rFonts w:ascii="Times New Roman" w:hAnsi="Times New Roman" w:cs="Times New Roman"/>
          <w:color w:val="000000" w:themeColor="text1"/>
          <w:sz w:val="24"/>
          <w:szCs w:val="24"/>
          <w:vertAlign w:val="subscript"/>
          <w:lang w:val="en-US"/>
        </w:rPr>
        <w:t>5 </w:t>
      </w:r>
      <w:proofErr w:type="gramStart"/>
      <w:r w:rsidR="00844478" w:rsidRPr="00E90874">
        <w:rPr>
          <w:rFonts w:ascii="Times New Roman" w:hAnsi="Times New Roman" w:cs="Times New Roman"/>
          <w:color w:val="000000" w:themeColor="text1"/>
          <w:sz w:val="24"/>
          <w:szCs w:val="24"/>
          <w:lang w:val="en-US"/>
        </w:rPr>
        <w:t>→</w:t>
      </w:r>
      <w:r w:rsidRPr="00E90874">
        <w:rPr>
          <w:rFonts w:ascii="Times New Roman" w:hAnsi="Times New Roman" w:cs="Times New Roman"/>
          <w:color w:val="000000" w:themeColor="text1"/>
          <w:sz w:val="24"/>
          <w:szCs w:val="24"/>
          <w:lang w:val="en-US"/>
        </w:rPr>
        <w:t>(</w:t>
      </w:r>
      <w:proofErr w:type="gramEnd"/>
      <w:r w:rsidRPr="00E90874">
        <w:rPr>
          <w:rFonts w:ascii="Times New Roman" w:hAnsi="Times New Roman" w:cs="Times New Roman"/>
          <w:color w:val="000000" w:themeColor="text1"/>
          <w:sz w:val="24"/>
          <w:szCs w:val="24"/>
          <w:lang w:val="en-US"/>
        </w:rPr>
        <w:t>CH</w:t>
      </w:r>
      <w:r w:rsidRPr="00E90874">
        <w:rPr>
          <w:rFonts w:ascii="Times New Roman" w:hAnsi="Times New Roman" w:cs="Times New Roman"/>
          <w:color w:val="000000" w:themeColor="text1"/>
          <w:sz w:val="24"/>
          <w:szCs w:val="24"/>
          <w:vertAlign w:val="subscript"/>
          <w:lang w:val="en-US"/>
        </w:rPr>
        <w:t>3</w:t>
      </w:r>
      <w:r w:rsidRPr="00E90874">
        <w:rPr>
          <w:rFonts w:ascii="Times New Roman" w:hAnsi="Times New Roman" w:cs="Times New Roman"/>
          <w:color w:val="000000" w:themeColor="text1"/>
          <w:sz w:val="24"/>
          <w:szCs w:val="24"/>
          <w:lang w:val="en-US"/>
        </w:rPr>
        <w:t>COO)</w:t>
      </w:r>
      <w:r w:rsidRPr="00E90874">
        <w:rPr>
          <w:rFonts w:ascii="Times New Roman" w:hAnsi="Times New Roman" w:cs="Times New Roman"/>
          <w:color w:val="000000" w:themeColor="text1"/>
          <w:sz w:val="24"/>
          <w:szCs w:val="24"/>
          <w:vertAlign w:val="subscript"/>
          <w:lang w:val="en-US"/>
        </w:rPr>
        <w:t>2</w:t>
      </w:r>
      <w:r w:rsidRPr="00E90874">
        <w:rPr>
          <w:rFonts w:ascii="Times New Roman" w:hAnsi="Times New Roman" w:cs="Times New Roman"/>
          <w:color w:val="000000" w:themeColor="text1"/>
          <w:sz w:val="24"/>
          <w:szCs w:val="24"/>
          <w:lang w:val="en-US"/>
        </w:rPr>
        <w:t>Ca</w:t>
      </w:r>
      <w:r w:rsidR="00844478" w:rsidRPr="00E90874">
        <w:rPr>
          <w:rFonts w:ascii="Times New Roman" w:hAnsi="Times New Roman" w:cs="Times New Roman"/>
          <w:color w:val="000000" w:themeColor="text1"/>
          <w:sz w:val="24"/>
          <w:szCs w:val="24"/>
          <w:lang w:val="en-US"/>
        </w:rPr>
        <w:t>→</w:t>
      </w:r>
      <w:r w:rsidR="0076044E" w:rsidRPr="00E90874">
        <w:rPr>
          <w:rFonts w:ascii="Times New Roman" w:hAnsi="Times New Roman" w:cs="Times New Roman"/>
          <w:color w:val="000000" w:themeColor="text1"/>
          <w:sz w:val="24"/>
          <w:szCs w:val="24"/>
          <w:lang w:val="en-US"/>
        </w:rPr>
        <w:t xml:space="preserve"> </w:t>
      </w:r>
      <w:r w:rsidRPr="00E90874">
        <w:rPr>
          <w:rFonts w:ascii="Times New Roman" w:hAnsi="Times New Roman" w:cs="Times New Roman"/>
          <w:color w:val="000000" w:themeColor="text1"/>
          <w:sz w:val="24"/>
          <w:szCs w:val="24"/>
          <w:lang w:val="en-US"/>
        </w:rPr>
        <w:t>(CH</w:t>
      </w:r>
      <w:r w:rsidRPr="00E90874">
        <w:rPr>
          <w:rFonts w:ascii="Times New Roman" w:hAnsi="Times New Roman" w:cs="Times New Roman"/>
          <w:color w:val="000000" w:themeColor="text1"/>
          <w:sz w:val="24"/>
          <w:szCs w:val="24"/>
          <w:vertAlign w:val="subscript"/>
          <w:lang w:val="en-US"/>
        </w:rPr>
        <w:t>3</w:t>
      </w:r>
      <w:r w:rsidRPr="00E90874">
        <w:rPr>
          <w:rFonts w:ascii="Times New Roman" w:hAnsi="Times New Roman" w:cs="Times New Roman"/>
          <w:color w:val="000000" w:themeColor="text1"/>
          <w:sz w:val="24"/>
          <w:szCs w:val="24"/>
          <w:lang w:val="en-US"/>
        </w:rPr>
        <w:t>)</w:t>
      </w:r>
      <w:r w:rsidRPr="00E90874">
        <w:rPr>
          <w:rFonts w:ascii="Times New Roman" w:hAnsi="Times New Roman" w:cs="Times New Roman"/>
          <w:color w:val="000000" w:themeColor="text1"/>
          <w:sz w:val="24"/>
          <w:szCs w:val="24"/>
          <w:vertAlign w:val="subscript"/>
          <w:lang w:val="en-US"/>
        </w:rPr>
        <w:t>2</w:t>
      </w:r>
      <w:r w:rsidRPr="00E90874">
        <w:rPr>
          <w:rFonts w:ascii="Times New Roman" w:hAnsi="Times New Roman" w:cs="Times New Roman"/>
          <w:color w:val="000000" w:themeColor="text1"/>
          <w:sz w:val="24"/>
          <w:szCs w:val="24"/>
          <w:lang w:val="en-US"/>
        </w:rPr>
        <w:t>CO</w:t>
      </w:r>
    </w:p>
    <w:p w:rsidR="00F26A74" w:rsidRPr="00E90874" w:rsidRDefault="00F26A74" w:rsidP="00E90874">
      <w:pPr>
        <w:spacing w:after="0"/>
        <w:ind w:firstLine="709"/>
        <w:contextualSpacing/>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Тип реакции может подсказать сравнение </w:t>
      </w:r>
      <w:proofErr w:type="gramStart"/>
      <w:r w:rsidRPr="00E90874">
        <w:rPr>
          <w:rFonts w:ascii="Times New Roman" w:hAnsi="Times New Roman" w:cs="Times New Roman"/>
          <w:color w:val="000000" w:themeColor="text1"/>
          <w:sz w:val="24"/>
          <w:szCs w:val="24"/>
        </w:rPr>
        <w:t>состава</w:t>
      </w:r>
      <w:proofErr w:type="gramEnd"/>
      <w:r w:rsidRPr="00E90874">
        <w:rPr>
          <w:rFonts w:ascii="Times New Roman" w:hAnsi="Times New Roman" w:cs="Times New Roman"/>
          <w:color w:val="000000" w:themeColor="text1"/>
          <w:sz w:val="24"/>
          <w:szCs w:val="24"/>
        </w:rPr>
        <w:t> исходного и получаемого веществ.</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 xml:space="preserve">Так, для первого превращения видно, что необходимо окислить альдегид в щелочной среде, </w:t>
      </w:r>
      <w:proofErr w:type="gramStart"/>
      <w:r w:rsidRPr="00E90874">
        <w:rPr>
          <w:rFonts w:ascii="Times New Roman" w:hAnsi="Times New Roman" w:cs="Times New Roman"/>
          <w:color w:val="000000" w:themeColor="text1"/>
          <w:sz w:val="24"/>
          <w:szCs w:val="24"/>
        </w:rPr>
        <w:t>например</w:t>
      </w:r>
      <w:proofErr w:type="gramEnd"/>
      <w:r w:rsidRPr="00E90874">
        <w:rPr>
          <w:rFonts w:ascii="Times New Roman" w:hAnsi="Times New Roman" w:cs="Times New Roman"/>
          <w:color w:val="000000" w:themeColor="text1"/>
          <w:sz w:val="24"/>
          <w:szCs w:val="24"/>
        </w:rPr>
        <w:t>:</w:t>
      </w:r>
    </w:p>
    <w:p w:rsidR="00F26A74" w:rsidRPr="00E90874" w:rsidRDefault="00E90874" w:rsidP="00E90874">
      <w:pPr>
        <w:spacing w:after="0"/>
        <w:ind w:firstLine="709"/>
        <w:contextualSpacing/>
        <w:jc w:val="both"/>
        <w:rPr>
          <w:rFonts w:ascii="Times New Roman" w:hAnsi="Times New Roman" w:cs="Times New Roman"/>
          <w:color w:val="000000" w:themeColor="text1"/>
          <w:sz w:val="24"/>
          <w:szCs w:val="24"/>
          <w:lang w:val="en-US"/>
        </w:rPr>
      </w:pPr>
      <w:r w:rsidRPr="00E90874">
        <w:rPr>
          <w:rFonts w:ascii="Times New Roman" w:hAnsi="Times New Roman" w:cs="Times New Roman"/>
          <w:noProof/>
          <w:color w:val="000000" w:themeColor="text1"/>
          <w:sz w:val="24"/>
          <w:szCs w:val="24"/>
        </w:rPr>
        <w:pict>
          <v:shape id="_x0000_s1099" type="#_x0000_t32" style="position:absolute;left:0;text-align:left;margin-left:185.7pt;margin-top:6.25pt;width:33.75pt;height:0;z-index:251688960" o:connectortype="straight">
            <v:stroke endarrow="block"/>
          </v:shape>
        </w:pict>
      </w:r>
      <w:r w:rsidR="00F26A74" w:rsidRPr="00E90874">
        <w:rPr>
          <w:rFonts w:ascii="Times New Roman" w:hAnsi="Times New Roman" w:cs="Times New Roman"/>
          <w:color w:val="000000" w:themeColor="text1"/>
          <w:sz w:val="24"/>
          <w:szCs w:val="24"/>
          <w:lang w:val="en-US"/>
        </w:rPr>
        <w:t>CH</w:t>
      </w:r>
      <w:r w:rsidR="00F26A74" w:rsidRPr="00E90874">
        <w:rPr>
          <w:rFonts w:ascii="Times New Roman" w:hAnsi="Times New Roman" w:cs="Times New Roman"/>
          <w:color w:val="000000" w:themeColor="text1"/>
          <w:sz w:val="24"/>
          <w:szCs w:val="24"/>
          <w:vertAlign w:val="subscript"/>
          <w:lang w:val="en-US"/>
        </w:rPr>
        <w:t>3</w:t>
      </w:r>
      <w:r w:rsidR="00F26A74" w:rsidRPr="00E90874">
        <w:rPr>
          <w:rFonts w:ascii="Times New Roman" w:hAnsi="Times New Roman" w:cs="Times New Roman"/>
          <w:color w:val="000000" w:themeColor="text1"/>
          <w:sz w:val="24"/>
          <w:szCs w:val="24"/>
          <w:lang w:val="en-US"/>
        </w:rPr>
        <w:t>CHO + 2KMnO</w:t>
      </w:r>
      <w:r w:rsidR="00F26A74" w:rsidRPr="00E90874">
        <w:rPr>
          <w:rFonts w:ascii="Times New Roman" w:hAnsi="Times New Roman" w:cs="Times New Roman"/>
          <w:color w:val="000000" w:themeColor="text1"/>
          <w:sz w:val="24"/>
          <w:szCs w:val="24"/>
          <w:vertAlign w:val="subscript"/>
          <w:lang w:val="en-US"/>
        </w:rPr>
        <w:t>4</w:t>
      </w:r>
      <w:r w:rsidR="00F26A74" w:rsidRPr="00E90874">
        <w:rPr>
          <w:rFonts w:ascii="Times New Roman" w:hAnsi="Times New Roman" w:cs="Times New Roman"/>
          <w:color w:val="000000" w:themeColor="text1"/>
          <w:sz w:val="24"/>
          <w:szCs w:val="24"/>
          <w:lang w:val="en-US"/>
        </w:rPr>
        <w:t> + 3KOH</w:t>
      </w:r>
      <w:r w:rsidR="0076044E" w:rsidRPr="00E90874">
        <w:rPr>
          <w:rFonts w:ascii="Times New Roman" w:hAnsi="Times New Roman" w:cs="Times New Roman"/>
          <w:color w:val="000000" w:themeColor="text1"/>
          <w:sz w:val="24"/>
          <w:szCs w:val="24"/>
          <w:lang w:val="en-US"/>
        </w:rPr>
        <w:t xml:space="preserve">            </w:t>
      </w:r>
      <w:r w:rsidR="00F26A74" w:rsidRPr="00E90874">
        <w:rPr>
          <w:rFonts w:ascii="Times New Roman" w:hAnsi="Times New Roman" w:cs="Times New Roman"/>
          <w:color w:val="000000" w:themeColor="text1"/>
          <w:sz w:val="24"/>
          <w:szCs w:val="24"/>
          <w:lang w:val="en-US"/>
        </w:rPr>
        <w:t> CH</w:t>
      </w:r>
      <w:r w:rsidR="00F26A74" w:rsidRPr="00E90874">
        <w:rPr>
          <w:rFonts w:ascii="Times New Roman" w:hAnsi="Times New Roman" w:cs="Times New Roman"/>
          <w:color w:val="000000" w:themeColor="text1"/>
          <w:sz w:val="24"/>
          <w:szCs w:val="24"/>
          <w:vertAlign w:val="subscript"/>
          <w:lang w:val="en-US"/>
        </w:rPr>
        <w:t>3</w:t>
      </w:r>
      <w:r w:rsidR="00F26A74" w:rsidRPr="00E90874">
        <w:rPr>
          <w:rFonts w:ascii="Times New Roman" w:hAnsi="Times New Roman" w:cs="Times New Roman"/>
          <w:color w:val="000000" w:themeColor="text1"/>
          <w:sz w:val="24"/>
          <w:szCs w:val="24"/>
          <w:lang w:val="en-US"/>
        </w:rPr>
        <w:t>COOK + 2K</w:t>
      </w:r>
      <w:r w:rsidR="00F26A74" w:rsidRPr="00E90874">
        <w:rPr>
          <w:rFonts w:ascii="Times New Roman" w:hAnsi="Times New Roman" w:cs="Times New Roman"/>
          <w:color w:val="000000" w:themeColor="text1"/>
          <w:sz w:val="24"/>
          <w:szCs w:val="24"/>
          <w:vertAlign w:val="subscript"/>
          <w:lang w:val="en-US"/>
        </w:rPr>
        <w:t>2</w:t>
      </w:r>
      <w:r w:rsidR="00F26A74" w:rsidRPr="00E90874">
        <w:rPr>
          <w:rFonts w:ascii="Times New Roman" w:hAnsi="Times New Roman" w:cs="Times New Roman"/>
          <w:color w:val="000000" w:themeColor="text1"/>
          <w:sz w:val="24"/>
          <w:szCs w:val="24"/>
          <w:lang w:val="en-US"/>
        </w:rPr>
        <w:t>MnO</w:t>
      </w:r>
      <w:r w:rsidR="00F26A74" w:rsidRPr="00E90874">
        <w:rPr>
          <w:rFonts w:ascii="Times New Roman" w:hAnsi="Times New Roman" w:cs="Times New Roman"/>
          <w:color w:val="000000" w:themeColor="text1"/>
          <w:sz w:val="24"/>
          <w:szCs w:val="24"/>
          <w:vertAlign w:val="subscript"/>
          <w:lang w:val="en-US"/>
        </w:rPr>
        <w:t>4</w:t>
      </w:r>
      <w:r w:rsidR="00F26A74" w:rsidRPr="00E90874">
        <w:rPr>
          <w:rFonts w:ascii="Times New Roman" w:hAnsi="Times New Roman" w:cs="Times New Roman"/>
          <w:color w:val="000000" w:themeColor="text1"/>
          <w:sz w:val="24"/>
          <w:szCs w:val="24"/>
          <w:lang w:val="en-US"/>
        </w:rPr>
        <w:t> + 2H</w:t>
      </w:r>
      <w:r w:rsidR="00F26A74" w:rsidRPr="00E90874">
        <w:rPr>
          <w:rFonts w:ascii="Times New Roman" w:hAnsi="Times New Roman" w:cs="Times New Roman"/>
          <w:color w:val="000000" w:themeColor="text1"/>
          <w:sz w:val="24"/>
          <w:szCs w:val="24"/>
          <w:vertAlign w:val="subscript"/>
          <w:lang w:val="en-US"/>
        </w:rPr>
        <w:t>2</w:t>
      </w:r>
      <w:r w:rsidR="00F26A74" w:rsidRPr="00E90874">
        <w:rPr>
          <w:rFonts w:ascii="Times New Roman" w:hAnsi="Times New Roman" w:cs="Times New Roman"/>
          <w:color w:val="000000" w:themeColor="text1"/>
          <w:sz w:val="24"/>
          <w:szCs w:val="24"/>
          <w:lang w:val="en-US"/>
        </w:rPr>
        <w:t>O</w:t>
      </w:r>
    </w:p>
    <w:p w:rsidR="00F26A74" w:rsidRPr="00E90874" w:rsidRDefault="00F26A74" w:rsidP="00E90874">
      <w:pPr>
        <w:spacing w:after="0"/>
        <w:ind w:firstLine="709"/>
        <w:contextualSpacing/>
        <w:jc w:val="both"/>
        <w:rPr>
          <w:rFonts w:ascii="Times New Roman" w:hAnsi="Times New Roman" w:cs="Times New Roman"/>
          <w:color w:val="000000" w:themeColor="text1"/>
          <w:sz w:val="24"/>
          <w:szCs w:val="24"/>
          <w:lang w:val="en-US"/>
        </w:rPr>
      </w:pPr>
      <w:r w:rsidRPr="00E90874">
        <w:rPr>
          <w:rFonts w:ascii="Times New Roman" w:hAnsi="Times New Roman" w:cs="Times New Roman"/>
          <w:color w:val="000000" w:themeColor="text1"/>
          <w:sz w:val="24"/>
          <w:szCs w:val="24"/>
          <w:lang w:val="en-US"/>
        </w:rPr>
        <w:t>CH</w:t>
      </w:r>
      <w:r w:rsidRPr="00E90874">
        <w:rPr>
          <w:rFonts w:ascii="Times New Roman" w:hAnsi="Times New Roman" w:cs="Times New Roman"/>
          <w:color w:val="000000" w:themeColor="text1"/>
          <w:sz w:val="24"/>
          <w:szCs w:val="24"/>
          <w:vertAlign w:val="subscript"/>
          <w:lang w:val="en-US"/>
        </w:rPr>
        <w:t>3</w:t>
      </w:r>
      <w:r w:rsidRPr="00E90874">
        <w:rPr>
          <w:rFonts w:ascii="Times New Roman" w:hAnsi="Times New Roman" w:cs="Times New Roman"/>
          <w:color w:val="000000" w:themeColor="text1"/>
          <w:sz w:val="24"/>
          <w:szCs w:val="24"/>
          <w:lang w:val="en-US"/>
        </w:rPr>
        <w:t xml:space="preserve">COOK + </w:t>
      </w:r>
      <w:proofErr w:type="spellStart"/>
      <w:r w:rsidRPr="00E90874">
        <w:rPr>
          <w:rFonts w:ascii="Times New Roman" w:hAnsi="Times New Roman" w:cs="Times New Roman"/>
          <w:color w:val="000000" w:themeColor="text1"/>
          <w:sz w:val="24"/>
          <w:szCs w:val="24"/>
          <w:lang w:val="en-US"/>
        </w:rPr>
        <w:t>HCl</w:t>
      </w:r>
      <w:proofErr w:type="spellEnd"/>
      <w:r w:rsidRPr="00E90874">
        <w:rPr>
          <w:rFonts w:ascii="Times New Roman" w:hAnsi="Times New Roman" w:cs="Times New Roman"/>
          <w:color w:val="000000" w:themeColor="text1"/>
          <w:sz w:val="24"/>
          <w:szCs w:val="24"/>
          <w:lang w:val="en-US"/>
        </w:rPr>
        <w:t xml:space="preserve"> = CH</w:t>
      </w:r>
      <w:r w:rsidRPr="00E90874">
        <w:rPr>
          <w:rFonts w:ascii="Times New Roman" w:hAnsi="Times New Roman" w:cs="Times New Roman"/>
          <w:color w:val="000000" w:themeColor="text1"/>
          <w:sz w:val="24"/>
          <w:szCs w:val="24"/>
          <w:vertAlign w:val="subscript"/>
          <w:lang w:val="en-US"/>
        </w:rPr>
        <w:t>3</w:t>
      </w:r>
      <w:r w:rsidRPr="00E90874">
        <w:rPr>
          <w:rFonts w:ascii="Times New Roman" w:hAnsi="Times New Roman" w:cs="Times New Roman"/>
          <w:color w:val="000000" w:themeColor="text1"/>
          <w:sz w:val="24"/>
          <w:szCs w:val="24"/>
          <w:lang w:val="en-US"/>
        </w:rPr>
        <w:t xml:space="preserve">COOH + </w:t>
      </w:r>
      <w:proofErr w:type="spellStart"/>
      <w:r w:rsidRPr="00E90874">
        <w:rPr>
          <w:rFonts w:ascii="Times New Roman" w:hAnsi="Times New Roman" w:cs="Times New Roman"/>
          <w:color w:val="000000" w:themeColor="text1"/>
          <w:sz w:val="24"/>
          <w:szCs w:val="24"/>
          <w:lang w:val="en-US"/>
        </w:rPr>
        <w:t>KCl</w:t>
      </w:r>
      <w:proofErr w:type="spellEnd"/>
    </w:p>
    <w:p w:rsidR="00F26A74" w:rsidRPr="00E90874" w:rsidRDefault="00F26A74" w:rsidP="00E90874">
      <w:pPr>
        <w:spacing w:after="0"/>
        <w:ind w:firstLine="709"/>
        <w:contextualSpacing/>
        <w:jc w:val="both"/>
        <w:rPr>
          <w:rFonts w:ascii="Times New Roman" w:hAnsi="Times New Roman" w:cs="Times New Roman"/>
          <w:color w:val="000000" w:themeColor="text1"/>
          <w:sz w:val="24"/>
          <w:szCs w:val="24"/>
          <w:lang w:val="en-US"/>
        </w:rPr>
      </w:pPr>
      <w:r w:rsidRPr="00E90874">
        <w:rPr>
          <w:rFonts w:ascii="Times New Roman" w:hAnsi="Times New Roman" w:cs="Times New Roman"/>
          <w:color w:val="000000" w:themeColor="text1"/>
          <w:sz w:val="24"/>
          <w:szCs w:val="24"/>
          <w:lang w:val="en-US"/>
        </w:rPr>
        <w:t>CH</w:t>
      </w:r>
      <w:r w:rsidRPr="00E90874">
        <w:rPr>
          <w:rFonts w:ascii="Times New Roman" w:hAnsi="Times New Roman" w:cs="Times New Roman"/>
          <w:color w:val="000000" w:themeColor="text1"/>
          <w:sz w:val="24"/>
          <w:szCs w:val="24"/>
          <w:vertAlign w:val="subscript"/>
          <w:lang w:val="en-US"/>
        </w:rPr>
        <w:t>3</w:t>
      </w:r>
      <w:r w:rsidRPr="00E90874">
        <w:rPr>
          <w:rFonts w:ascii="Times New Roman" w:hAnsi="Times New Roman" w:cs="Times New Roman"/>
          <w:color w:val="000000" w:themeColor="text1"/>
          <w:sz w:val="24"/>
          <w:szCs w:val="24"/>
          <w:lang w:val="en-US"/>
        </w:rPr>
        <w:t>COOH + C</w:t>
      </w:r>
      <w:r w:rsidRPr="00E90874">
        <w:rPr>
          <w:rFonts w:ascii="Times New Roman" w:hAnsi="Times New Roman" w:cs="Times New Roman"/>
          <w:color w:val="000000" w:themeColor="text1"/>
          <w:sz w:val="24"/>
          <w:szCs w:val="24"/>
          <w:vertAlign w:val="subscript"/>
          <w:lang w:val="en-US"/>
        </w:rPr>
        <w:t>2</w:t>
      </w:r>
      <w:r w:rsidRPr="00E90874">
        <w:rPr>
          <w:rFonts w:ascii="Times New Roman" w:hAnsi="Times New Roman" w:cs="Times New Roman"/>
          <w:color w:val="000000" w:themeColor="text1"/>
          <w:sz w:val="24"/>
          <w:szCs w:val="24"/>
          <w:lang w:val="en-US"/>
        </w:rPr>
        <w:t>H</w:t>
      </w:r>
      <w:r w:rsidRPr="00E90874">
        <w:rPr>
          <w:rFonts w:ascii="Times New Roman" w:hAnsi="Times New Roman" w:cs="Times New Roman"/>
          <w:color w:val="000000" w:themeColor="text1"/>
          <w:sz w:val="24"/>
          <w:szCs w:val="24"/>
          <w:vertAlign w:val="subscript"/>
          <w:lang w:val="en-US"/>
        </w:rPr>
        <w:t>5</w:t>
      </w:r>
      <w:r w:rsidRPr="00E90874">
        <w:rPr>
          <w:rFonts w:ascii="Times New Roman" w:hAnsi="Times New Roman" w:cs="Times New Roman"/>
          <w:color w:val="000000" w:themeColor="text1"/>
          <w:sz w:val="24"/>
          <w:szCs w:val="24"/>
          <w:lang w:val="en-US"/>
        </w:rPr>
        <w:t>OH </w:t>
      </w:r>
      <w:r w:rsidRPr="00E90874">
        <w:rPr>
          <w:rFonts w:ascii="Times New Roman" w:hAnsi="Times New Roman" w:cs="Times New Roman"/>
          <w:noProof/>
          <w:color w:val="000000" w:themeColor="text1"/>
          <w:sz w:val="24"/>
          <w:szCs w:val="24"/>
        </w:rPr>
        <w:drawing>
          <wp:inline distT="0" distB="0" distL="0" distR="0">
            <wp:extent cx="857250" cy="352425"/>
            <wp:effectExtent l="0" t="0" r="0" b="0"/>
            <wp:docPr id="1" name="Рисунок 1" descr="mhtml:file://H:\Задания%20С3%20ЕГЭ%20по%20химии%20(2004-2005%20г).mht!c3.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tml:file://H:\Задания%20С3%20ЕГЭ%20по%20химии%20(2004-2005%20г).mht!c3.files/image001.gif"/>
                    <pic:cNvPicPr>
                      <a:picLocks noChangeAspect="1" noChangeArrowheads="1"/>
                    </pic:cNvPicPr>
                  </pic:nvPicPr>
                  <pic:blipFill>
                    <a:blip r:embed="rId325" cstate="print"/>
                    <a:srcRect/>
                    <a:stretch>
                      <a:fillRect/>
                    </a:stretch>
                  </pic:blipFill>
                  <pic:spPr bwMode="auto">
                    <a:xfrm>
                      <a:off x="0" y="0"/>
                      <a:ext cx="857250" cy="352425"/>
                    </a:xfrm>
                    <a:prstGeom prst="rect">
                      <a:avLst/>
                    </a:prstGeom>
                    <a:noFill/>
                    <a:ln w="9525">
                      <a:noFill/>
                      <a:miter lim="800000"/>
                      <a:headEnd/>
                      <a:tailEnd/>
                    </a:ln>
                  </pic:spPr>
                </pic:pic>
              </a:graphicData>
            </a:graphic>
          </wp:inline>
        </w:drawing>
      </w:r>
      <w:r w:rsidRPr="00E90874">
        <w:rPr>
          <w:rFonts w:ascii="Times New Roman" w:hAnsi="Times New Roman" w:cs="Times New Roman"/>
          <w:color w:val="000000" w:themeColor="text1"/>
          <w:sz w:val="24"/>
          <w:szCs w:val="24"/>
          <w:lang w:val="en-US"/>
        </w:rPr>
        <w:t> CH</w:t>
      </w:r>
      <w:r w:rsidRPr="00E90874">
        <w:rPr>
          <w:rFonts w:ascii="Times New Roman" w:hAnsi="Times New Roman" w:cs="Times New Roman"/>
          <w:color w:val="000000" w:themeColor="text1"/>
          <w:sz w:val="24"/>
          <w:szCs w:val="24"/>
          <w:vertAlign w:val="subscript"/>
          <w:lang w:val="en-US"/>
        </w:rPr>
        <w:t>3</w:t>
      </w:r>
      <w:r w:rsidRPr="00E90874">
        <w:rPr>
          <w:rFonts w:ascii="Times New Roman" w:hAnsi="Times New Roman" w:cs="Times New Roman"/>
          <w:color w:val="000000" w:themeColor="text1"/>
          <w:sz w:val="24"/>
          <w:szCs w:val="24"/>
          <w:lang w:val="en-US"/>
        </w:rPr>
        <w:t>COOC</w:t>
      </w:r>
      <w:r w:rsidRPr="00E90874">
        <w:rPr>
          <w:rFonts w:ascii="Times New Roman" w:hAnsi="Times New Roman" w:cs="Times New Roman"/>
          <w:color w:val="000000" w:themeColor="text1"/>
          <w:sz w:val="24"/>
          <w:szCs w:val="24"/>
          <w:vertAlign w:val="subscript"/>
          <w:lang w:val="en-US"/>
        </w:rPr>
        <w:t>2</w:t>
      </w:r>
      <w:r w:rsidRPr="00E90874">
        <w:rPr>
          <w:rFonts w:ascii="Times New Roman" w:hAnsi="Times New Roman" w:cs="Times New Roman"/>
          <w:color w:val="000000" w:themeColor="text1"/>
          <w:sz w:val="24"/>
          <w:szCs w:val="24"/>
          <w:lang w:val="en-US"/>
        </w:rPr>
        <w:t>H</w:t>
      </w:r>
      <w:r w:rsidRPr="00E90874">
        <w:rPr>
          <w:rFonts w:ascii="Times New Roman" w:hAnsi="Times New Roman" w:cs="Times New Roman"/>
          <w:color w:val="000000" w:themeColor="text1"/>
          <w:sz w:val="24"/>
          <w:szCs w:val="24"/>
          <w:vertAlign w:val="subscript"/>
          <w:lang w:val="en-US"/>
        </w:rPr>
        <w:t>5</w:t>
      </w:r>
      <w:r w:rsidRPr="00E90874">
        <w:rPr>
          <w:rFonts w:ascii="Times New Roman" w:hAnsi="Times New Roman" w:cs="Times New Roman"/>
          <w:color w:val="000000" w:themeColor="text1"/>
          <w:sz w:val="24"/>
          <w:szCs w:val="24"/>
          <w:lang w:val="en-US"/>
        </w:rPr>
        <w:t> + H</w:t>
      </w:r>
      <w:r w:rsidRPr="00E90874">
        <w:rPr>
          <w:rFonts w:ascii="Times New Roman" w:hAnsi="Times New Roman" w:cs="Times New Roman"/>
          <w:color w:val="000000" w:themeColor="text1"/>
          <w:sz w:val="24"/>
          <w:szCs w:val="24"/>
          <w:vertAlign w:val="subscript"/>
          <w:lang w:val="en-US"/>
        </w:rPr>
        <w:t>2</w:t>
      </w:r>
      <w:r w:rsidRPr="00E90874">
        <w:rPr>
          <w:rFonts w:ascii="Times New Roman" w:hAnsi="Times New Roman" w:cs="Times New Roman"/>
          <w:color w:val="000000" w:themeColor="text1"/>
          <w:sz w:val="24"/>
          <w:szCs w:val="24"/>
          <w:lang w:val="en-US"/>
        </w:rPr>
        <w:t>O</w:t>
      </w:r>
    </w:p>
    <w:p w:rsidR="00F26A74" w:rsidRPr="00E90874" w:rsidRDefault="00F26A74" w:rsidP="00E90874">
      <w:pPr>
        <w:spacing w:after="0"/>
        <w:ind w:firstLine="709"/>
        <w:contextualSpacing/>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Чтобы из эфира получить ацетат, надо провести его гидролиз в щелочной среде, причем в качестве щелочи взять гидроксид кальция:</w:t>
      </w:r>
    </w:p>
    <w:p w:rsidR="00F26A74" w:rsidRPr="00E90874" w:rsidRDefault="00F26A74" w:rsidP="00E90874">
      <w:pPr>
        <w:spacing w:after="0"/>
        <w:ind w:firstLine="709"/>
        <w:contextualSpacing/>
        <w:jc w:val="both"/>
        <w:rPr>
          <w:rFonts w:ascii="Times New Roman" w:hAnsi="Times New Roman" w:cs="Times New Roman"/>
          <w:color w:val="000000" w:themeColor="text1"/>
          <w:sz w:val="24"/>
          <w:szCs w:val="24"/>
          <w:lang w:val="en-US"/>
        </w:rPr>
      </w:pPr>
      <w:r w:rsidRPr="00E90874">
        <w:rPr>
          <w:rFonts w:ascii="Times New Roman" w:hAnsi="Times New Roman" w:cs="Times New Roman"/>
          <w:color w:val="000000" w:themeColor="text1"/>
          <w:sz w:val="24"/>
          <w:szCs w:val="24"/>
          <w:lang w:val="en-US"/>
        </w:rPr>
        <w:t>2CH</w:t>
      </w:r>
      <w:r w:rsidRPr="00E90874">
        <w:rPr>
          <w:rFonts w:ascii="Times New Roman" w:hAnsi="Times New Roman" w:cs="Times New Roman"/>
          <w:color w:val="000000" w:themeColor="text1"/>
          <w:sz w:val="24"/>
          <w:szCs w:val="24"/>
          <w:vertAlign w:val="subscript"/>
          <w:lang w:val="en-US"/>
        </w:rPr>
        <w:t>3</w:t>
      </w:r>
      <w:r w:rsidRPr="00E90874">
        <w:rPr>
          <w:rFonts w:ascii="Times New Roman" w:hAnsi="Times New Roman" w:cs="Times New Roman"/>
          <w:color w:val="000000" w:themeColor="text1"/>
          <w:sz w:val="24"/>
          <w:szCs w:val="24"/>
          <w:lang w:val="en-US"/>
        </w:rPr>
        <w:t>COOC</w:t>
      </w:r>
      <w:r w:rsidRPr="00E90874">
        <w:rPr>
          <w:rFonts w:ascii="Times New Roman" w:hAnsi="Times New Roman" w:cs="Times New Roman"/>
          <w:color w:val="000000" w:themeColor="text1"/>
          <w:sz w:val="24"/>
          <w:szCs w:val="24"/>
          <w:vertAlign w:val="subscript"/>
          <w:lang w:val="en-US"/>
        </w:rPr>
        <w:t>2</w:t>
      </w:r>
      <w:r w:rsidRPr="00E90874">
        <w:rPr>
          <w:rFonts w:ascii="Times New Roman" w:hAnsi="Times New Roman" w:cs="Times New Roman"/>
          <w:color w:val="000000" w:themeColor="text1"/>
          <w:sz w:val="24"/>
          <w:szCs w:val="24"/>
          <w:lang w:val="en-US"/>
        </w:rPr>
        <w:t>H</w:t>
      </w:r>
      <w:r w:rsidRPr="00E90874">
        <w:rPr>
          <w:rFonts w:ascii="Times New Roman" w:hAnsi="Times New Roman" w:cs="Times New Roman"/>
          <w:color w:val="000000" w:themeColor="text1"/>
          <w:sz w:val="24"/>
          <w:szCs w:val="24"/>
          <w:vertAlign w:val="subscript"/>
          <w:lang w:val="en-US"/>
        </w:rPr>
        <w:t>5</w:t>
      </w:r>
      <w:r w:rsidRPr="00E90874">
        <w:rPr>
          <w:rFonts w:ascii="Times New Roman" w:hAnsi="Times New Roman" w:cs="Times New Roman"/>
          <w:color w:val="000000" w:themeColor="text1"/>
          <w:sz w:val="24"/>
          <w:szCs w:val="24"/>
          <w:lang w:val="en-US"/>
        </w:rPr>
        <w:t xml:space="preserve"> + </w:t>
      </w:r>
      <w:proofErr w:type="gramStart"/>
      <w:r w:rsidRPr="00E90874">
        <w:rPr>
          <w:rFonts w:ascii="Times New Roman" w:hAnsi="Times New Roman" w:cs="Times New Roman"/>
          <w:color w:val="000000" w:themeColor="text1"/>
          <w:sz w:val="24"/>
          <w:szCs w:val="24"/>
          <w:lang w:val="en-US"/>
        </w:rPr>
        <w:t>Ca(</w:t>
      </w:r>
      <w:proofErr w:type="gramEnd"/>
      <w:r w:rsidRPr="00E90874">
        <w:rPr>
          <w:rFonts w:ascii="Times New Roman" w:hAnsi="Times New Roman" w:cs="Times New Roman"/>
          <w:color w:val="000000" w:themeColor="text1"/>
          <w:sz w:val="24"/>
          <w:szCs w:val="24"/>
          <w:lang w:val="en-US"/>
        </w:rPr>
        <w:t>OH)</w:t>
      </w:r>
      <w:r w:rsidRPr="00E90874">
        <w:rPr>
          <w:rFonts w:ascii="Times New Roman" w:hAnsi="Times New Roman" w:cs="Times New Roman"/>
          <w:color w:val="000000" w:themeColor="text1"/>
          <w:sz w:val="24"/>
          <w:szCs w:val="24"/>
          <w:vertAlign w:val="subscript"/>
          <w:lang w:val="en-US"/>
        </w:rPr>
        <w:t>2</w:t>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noProof/>
          <w:color w:val="000000" w:themeColor="text1"/>
          <w:sz w:val="24"/>
          <w:szCs w:val="24"/>
        </w:rPr>
        <w:drawing>
          <wp:inline distT="0" distB="0" distL="0" distR="0">
            <wp:extent cx="523875" cy="266700"/>
            <wp:effectExtent l="0" t="0" r="0" b="0"/>
            <wp:docPr id="2" name="Рисунок 2" descr="mhtml:file://H:\Задания%20С3%20ЕГЭ%20по%20химии%20(2004-2005%20г).mht!c3.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tml:file://H:\Задания%20С3%20ЕГЭ%20по%20химии%20(2004-2005%20г).mht!c3.files/image002.gif"/>
                    <pic:cNvPicPr>
                      <a:picLocks noChangeAspect="1" noChangeArrowheads="1"/>
                    </pic:cNvPicPr>
                  </pic:nvPicPr>
                  <pic:blipFill>
                    <a:blip r:embed="rId326" cstate="print"/>
                    <a:srcRect/>
                    <a:stretch>
                      <a:fillRect/>
                    </a:stretch>
                  </pic:blipFill>
                  <pic:spPr bwMode="auto">
                    <a:xfrm>
                      <a:off x="0" y="0"/>
                      <a:ext cx="523875" cy="266700"/>
                    </a:xfrm>
                    <a:prstGeom prst="rect">
                      <a:avLst/>
                    </a:prstGeom>
                    <a:noFill/>
                    <a:ln w="9525">
                      <a:noFill/>
                      <a:miter lim="800000"/>
                      <a:headEnd/>
                      <a:tailEnd/>
                    </a:ln>
                  </pic:spPr>
                </pic:pic>
              </a:graphicData>
            </a:graphic>
          </wp:inline>
        </w:drawing>
      </w:r>
      <w:r w:rsidRPr="00E90874">
        <w:rPr>
          <w:rFonts w:ascii="Times New Roman" w:hAnsi="Times New Roman" w:cs="Times New Roman"/>
          <w:color w:val="000000" w:themeColor="text1"/>
          <w:sz w:val="24"/>
          <w:szCs w:val="24"/>
          <w:lang w:val="en-US"/>
        </w:rPr>
        <w:t> (CH</w:t>
      </w:r>
      <w:r w:rsidRPr="00E90874">
        <w:rPr>
          <w:rFonts w:ascii="Times New Roman" w:hAnsi="Times New Roman" w:cs="Times New Roman"/>
          <w:color w:val="000000" w:themeColor="text1"/>
          <w:sz w:val="24"/>
          <w:szCs w:val="24"/>
          <w:vertAlign w:val="subscript"/>
          <w:lang w:val="en-US"/>
        </w:rPr>
        <w:t>3</w:t>
      </w:r>
      <w:r w:rsidRPr="00E90874">
        <w:rPr>
          <w:rFonts w:ascii="Times New Roman" w:hAnsi="Times New Roman" w:cs="Times New Roman"/>
          <w:color w:val="000000" w:themeColor="text1"/>
          <w:sz w:val="24"/>
          <w:szCs w:val="24"/>
          <w:lang w:val="en-US"/>
        </w:rPr>
        <w:t>COO)</w:t>
      </w:r>
      <w:r w:rsidRPr="00E90874">
        <w:rPr>
          <w:rFonts w:ascii="Times New Roman" w:hAnsi="Times New Roman" w:cs="Times New Roman"/>
          <w:color w:val="000000" w:themeColor="text1"/>
          <w:sz w:val="24"/>
          <w:szCs w:val="24"/>
          <w:vertAlign w:val="subscript"/>
          <w:lang w:val="en-US"/>
        </w:rPr>
        <w:t>2</w:t>
      </w:r>
      <w:r w:rsidRPr="00E90874">
        <w:rPr>
          <w:rFonts w:ascii="Times New Roman" w:hAnsi="Times New Roman" w:cs="Times New Roman"/>
          <w:color w:val="000000" w:themeColor="text1"/>
          <w:sz w:val="24"/>
          <w:szCs w:val="24"/>
          <w:lang w:val="en-US"/>
        </w:rPr>
        <w:t>Ca + 2C</w:t>
      </w:r>
      <w:r w:rsidRPr="00E90874">
        <w:rPr>
          <w:rFonts w:ascii="Times New Roman" w:hAnsi="Times New Roman" w:cs="Times New Roman"/>
          <w:color w:val="000000" w:themeColor="text1"/>
          <w:sz w:val="24"/>
          <w:szCs w:val="24"/>
          <w:vertAlign w:val="subscript"/>
          <w:lang w:val="en-US"/>
        </w:rPr>
        <w:t>2</w:t>
      </w:r>
      <w:r w:rsidRPr="00E90874">
        <w:rPr>
          <w:rFonts w:ascii="Times New Roman" w:hAnsi="Times New Roman" w:cs="Times New Roman"/>
          <w:color w:val="000000" w:themeColor="text1"/>
          <w:sz w:val="24"/>
          <w:szCs w:val="24"/>
          <w:lang w:val="en-US"/>
        </w:rPr>
        <w:t>H</w:t>
      </w:r>
      <w:r w:rsidRPr="00E90874">
        <w:rPr>
          <w:rFonts w:ascii="Times New Roman" w:hAnsi="Times New Roman" w:cs="Times New Roman"/>
          <w:color w:val="000000" w:themeColor="text1"/>
          <w:sz w:val="24"/>
          <w:szCs w:val="24"/>
          <w:vertAlign w:val="subscript"/>
          <w:lang w:val="en-US"/>
        </w:rPr>
        <w:t>5</w:t>
      </w:r>
      <w:r w:rsidRPr="00E90874">
        <w:rPr>
          <w:rFonts w:ascii="Times New Roman" w:hAnsi="Times New Roman" w:cs="Times New Roman"/>
          <w:color w:val="000000" w:themeColor="text1"/>
          <w:sz w:val="24"/>
          <w:szCs w:val="24"/>
          <w:lang w:val="en-US"/>
        </w:rPr>
        <w:t>OH</w:t>
      </w:r>
    </w:p>
    <w:p w:rsidR="00F26A74" w:rsidRPr="00E90874" w:rsidRDefault="00F26A74" w:rsidP="00E90874">
      <w:pPr>
        <w:spacing w:after="0"/>
        <w:ind w:firstLine="709"/>
        <w:contextualSpacing/>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Особую сложность может вызвать последнее превращение, поскольку способы получения кетонов в базовом курсе химии обычно не рассматриваются. Для его осуществления проводят пиролиз (термическое разложение) ацетата кальция:</w:t>
      </w:r>
    </w:p>
    <w:p w:rsidR="002A4E96" w:rsidRPr="00E90874" w:rsidRDefault="00F26A74" w:rsidP="00E90874">
      <w:pPr>
        <w:spacing w:after="0"/>
        <w:ind w:firstLine="709"/>
        <w:contextualSpacing/>
        <w:jc w:val="both"/>
        <w:rPr>
          <w:rFonts w:ascii="Times New Roman" w:hAnsi="Times New Roman" w:cs="Times New Roman"/>
          <w:color w:val="000000" w:themeColor="text1"/>
          <w:sz w:val="24"/>
          <w:szCs w:val="24"/>
        </w:rPr>
      </w:pP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lang w:val="en-US"/>
        </w:rPr>
        <w:t>CH</w:t>
      </w:r>
      <w:r w:rsidRPr="00E90874">
        <w:rPr>
          <w:rFonts w:ascii="Times New Roman" w:hAnsi="Times New Roman" w:cs="Times New Roman"/>
          <w:color w:val="000000" w:themeColor="text1"/>
          <w:sz w:val="24"/>
          <w:szCs w:val="24"/>
          <w:vertAlign w:val="subscript"/>
        </w:rPr>
        <w:t>3</w:t>
      </w:r>
      <w:r w:rsidRPr="00E90874">
        <w:rPr>
          <w:rFonts w:ascii="Times New Roman" w:hAnsi="Times New Roman" w:cs="Times New Roman"/>
          <w:color w:val="000000" w:themeColor="text1"/>
          <w:sz w:val="24"/>
          <w:szCs w:val="24"/>
          <w:lang w:val="en-US"/>
        </w:rPr>
        <w:t>COO</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vertAlign w:val="subscript"/>
        </w:rPr>
        <w:t>2</w:t>
      </w:r>
      <w:proofErr w:type="gramStart"/>
      <w:r w:rsidRPr="00E90874">
        <w:rPr>
          <w:rFonts w:ascii="Times New Roman" w:hAnsi="Times New Roman" w:cs="Times New Roman"/>
          <w:color w:val="000000" w:themeColor="text1"/>
          <w:sz w:val="24"/>
          <w:szCs w:val="24"/>
          <w:lang w:val="en-US"/>
        </w:rPr>
        <w:t>Ca </w:t>
      </w:r>
      <w:r w:rsidRPr="00E90874">
        <w:rPr>
          <w:rFonts w:ascii="Times New Roman" w:hAnsi="Times New Roman" w:cs="Times New Roman"/>
          <w:noProof/>
          <w:color w:val="000000" w:themeColor="text1"/>
          <w:sz w:val="24"/>
          <w:szCs w:val="24"/>
        </w:rPr>
        <w:drawing>
          <wp:inline distT="0" distB="0" distL="0" distR="0">
            <wp:extent cx="523875" cy="266700"/>
            <wp:effectExtent l="0" t="0" r="0" b="0"/>
            <wp:docPr id="3" name="Рисунок 3" descr="mhtml:file://H:\Задания%20С3%20ЕГЭ%20по%20химии%20(2004-2005%20г).mht!c3.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html:file://H:\Задания%20С3%20ЕГЭ%20по%20химии%20(2004-2005%20г).mht!c3.files/image002.gif"/>
                    <pic:cNvPicPr>
                      <a:picLocks noChangeAspect="1" noChangeArrowheads="1"/>
                    </pic:cNvPicPr>
                  </pic:nvPicPr>
                  <pic:blipFill>
                    <a:blip r:embed="rId326" cstate="print"/>
                    <a:srcRect/>
                    <a:stretch>
                      <a:fillRect/>
                    </a:stretch>
                  </pic:blipFill>
                  <pic:spPr bwMode="auto">
                    <a:xfrm>
                      <a:off x="0" y="0"/>
                      <a:ext cx="523875" cy="266700"/>
                    </a:xfrm>
                    <a:prstGeom prst="rect">
                      <a:avLst/>
                    </a:prstGeom>
                    <a:noFill/>
                    <a:ln w="9525">
                      <a:noFill/>
                      <a:miter lim="800000"/>
                      <a:headEnd/>
                      <a:tailEnd/>
                    </a:ln>
                  </pic:spPr>
                </pic:pic>
              </a:graphicData>
            </a:graphic>
          </wp:inline>
        </w:drawing>
      </w:r>
      <w:r w:rsidRPr="00E90874">
        <w:rPr>
          <w:rFonts w:ascii="Times New Roman" w:hAnsi="Times New Roman" w:cs="Times New Roman"/>
          <w:color w:val="000000" w:themeColor="text1"/>
          <w:sz w:val="24"/>
          <w:szCs w:val="24"/>
          <w:lang w:val="en-US"/>
        </w:rPr>
        <w:t> </w:t>
      </w:r>
      <w:r w:rsidRPr="00E90874">
        <w:rPr>
          <w:rFonts w:ascii="Times New Roman" w:hAnsi="Times New Roman" w:cs="Times New Roman"/>
          <w:color w:val="000000" w:themeColor="text1"/>
          <w:sz w:val="24"/>
          <w:szCs w:val="24"/>
        </w:rPr>
        <w:t>(</w:t>
      </w:r>
      <w:proofErr w:type="gramEnd"/>
      <w:r w:rsidRPr="00E90874">
        <w:rPr>
          <w:rFonts w:ascii="Times New Roman" w:hAnsi="Times New Roman" w:cs="Times New Roman"/>
          <w:color w:val="000000" w:themeColor="text1"/>
          <w:sz w:val="24"/>
          <w:szCs w:val="24"/>
          <w:lang w:val="en-US"/>
        </w:rPr>
        <w:t>CH</w:t>
      </w:r>
      <w:r w:rsidRPr="00E90874">
        <w:rPr>
          <w:rFonts w:ascii="Times New Roman" w:hAnsi="Times New Roman" w:cs="Times New Roman"/>
          <w:color w:val="000000" w:themeColor="text1"/>
          <w:sz w:val="24"/>
          <w:szCs w:val="24"/>
          <w:vertAlign w:val="subscript"/>
        </w:rPr>
        <w:t>3</w:t>
      </w:r>
      <w:r w:rsidRPr="00E90874">
        <w:rPr>
          <w:rFonts w:ascii="Times New Roman" w:hAnsi="Times New Roman" w:cs="Times New Roman"/>
          <w:color w:val="000000" w:themeColor="text1"/>
          <w:sz w:val="24"/>
          <w:szCs w:val="24"/>
        </w:rPr>
        <w:t>)</w:t>
      </w:r>
      <w:r w:rsidRPr="00E90874">
        <w:rPr>
          <w:rFonts w:ascii="Times New Roman" w:hAnsi="Times New Roman" w:cs="Times New Roman"/>
          <w:color w:val="000000" w:themeColor="text1"/>
          <w:sz w:val="24"/>
          <w:szCs w:val="24"/>
          <w:vertAlign w:val="subscript"/>
        </w:rPr>
        <w:t>2</w:t>
      </w:r>
      <w:r w:rsidRPr="00E90874">
        <w:rPr>
          <w:rFonts w:ascii="Times New Roman" w:hAnsi="Times New Roman" w:cs="Times New Roman"/>
          <w:color w:val="000000" w:themeColor="text1"/>
          <w:sz w:val="24"/>
          <w:szCs w:val="24"/>
          <w:lang w:val="en-US"/>
        </w:rPr>
        <w:t>CO</w:t>
      </w:r>
      <w:r w:rsidRPr="00E90874">
        <w:rPr>
          <w:rFonts w:ascii="Times New Roman" w:hAnsi="Times New Roman" w:cs="Times New Roman"/>
          <w:color w:val="000000" w:themeColor="text1"/>
          <w:sz w:val="24"/>
          <w:szCs w:val="24"/>
        </w:rPr>
        <w:t xml:space="preserve"> + </w:t>
      </w:r>
      <w:proofErr w:type="spellStart"/>
      <w:r w:rsidRPr="00E90874">
        <w:rPr>
          <w:rFonts w:ascii="Times New Roman" w:hAnsi="Times New Roman" w:cs="Times New Roman"/>
          <w:color w:val="000000" w:themeColor="text1"/>
          <w:sz w:val="24"/>
          <w:szCs w:val="24"/>
          <w:lang w:val="en-US"/>
        </w:rPr>
        <w:t>CaCO</w:t>
      </w:r>
      <w:proofErr w:type="spellEnd"/>
    </w:p>
    <w:p w:rsidR="002A4E96" w:rsidRPr="00E90874" w:rsidRDefault="002A4E96" w:rsidP="00E90874">
      <w:pPr>
        <w:spacing w:after="0"/>
        <w:ind w:firstLine="709"/>
        <w:contextualSpacing/>
        <w:jc w:val="both"/>
        <w:rPr>
          <w:rFonts w:ascii="Times New Roman" w:hAnsi="Times New Roman" w:cs="Times New Roman"/>
          <w:color w:val="000000" w:themeColor="text1"/>
          <w:sz w:val="24"/>
          <w:szCs w:val="24"/>
        </w:rPr>
      </w:pPr>
    </w:p>
    <w:p w:rsidR="002A4E96" w:rsidRPr="00E90874" w:rsidRDefault="00F26A74" w:rsidP="00E90874">
      <w:pPr>
        <w:spacing w:after="0"/>
        <w:ind w:firstLine="709"/>
        <w:contextualSpacing/>
        <w:jc w:val="both"/>
        <w:rPr>
          <w:rFonts w:ascii="Times New Roman" w:hAnsi="Times New Roman" w:cs="Times New Roman"/>
          <w:color w:val="000000" w:themeColor="text1"/>
          <w:sz w:val="24"/>
          <w:szCs w:val="24"/>
        </w:rPr>
      </w:pPr>
      <w:r w:rsidRPr="00E90874">
        <w:rPr>
          <w:rFonts w:ascii="Times New Roman" w:hAnsi="Times New Roman" w:cs="Times New Roman"/>
          <w:b/>
          <w:color w:val="000000" w:themeColor="text1"/>
          <w:sz w:val="24"/>
          <w:szCs w:val="24"/>
        </w:rPr>
        <w:t>22.</w:t>
      </w:r>
      <w:r w:rsidRPr="00E90874">
        <w:rPr>
          <w:rFonts w:ascii="Times New Roman" w:hAnsi="Times New Roman" w:cs="Times New Roman"/>
          <w:color w:val="000000" w:themeColor="text1"/>
          <w:sz w:val="24"/>
          <w:szCs w:val="24"/>
        </w:rPr>
        <w:t xml:space="preserve"> </w:t>
      </w:r>
      <w:r w:rsidR="002A4E96" w:rsidRPr="00E90874">
        <w:rPr>
          <w:rFonts w:ascii="Times New Roman" w:hAnsi="Times New Roman" w:cs="Times New Roman"/>
          <w:color w:val="000000" w:themeColor="text1"/>
          <w:sz w:val="24"/>
          <w:szCs w:val="24"/>
        </w:rPr>
        <w:t xml:space="preserve">Напишите </w:t>
      </w:r>
      <w:proofErr w:type="gramStart"/>
      <w:r w:rsidR="002A4E96" w:rsidRPr="00E90874">
        <w:rPr>
          <w:rFonts w:ascii="Times New Roman" w:hAnsi="Times New Roman" w:cs="Times New Roman"/>
          <w:color w:val="000000" w:themeColor="text1"/>
          <w:sz w:val="24"/>
          <w:szCs w:val="24"/>
        </w:rPr>
        <w:t>изомеры  углеводорода</w:t>
      </w:r>
      <w:proofErr w:type="gramEnd"/>
      <w:r w:rsidR="002A4E96" w:rsidRPr="00E90874">
        <w:rPr>
          <w:rFonts w:ascii="Times New Roman" w:hAnsi="Times New Roman" w:cs="Times New Roman"/>
          <w:color w:val="000000" w:themeColor="text1"/>
          <w:sz w:val="24"/>
          <w:szCs w:val="24"/>
        </w:rPr>
        <w:t xml:space="preserve"> с формулой C</w:t>
      </w:r>
      <w:r w:rsidR="002A4E96" w:rsidRPr="00E90874">
        <w:rPr>
          <w:rFonts w:ascii="Times New Roman" w:hAnsi="Times New Roman" w:cs="Times New Roman"/>
          <w:color w:val="000000" w:themeColor="text1"/>
          <w:sz w:val="24"/>
          <w:szCs w:val="24"/>
          <w:vertAlign w:val="subscript"/>
        </w:rPr>
        <w:t>7</w:t>
      </w:r>
      <w:r w:rsidR="002A4E96" w:rsidRPr="00E90874">
        <w:rPr>
          <w:rFonts w:ascii="Times New Roman" w:hAnsi="Times New Roman" w:cs="Times New Roman"/>
          <w:color w:val="000000" w:themeColor="text1"/>
          <w:sz w:val="24"/>
          <w:szCs w:val="24"/>
        </w:rPr>
        <w:t>H</w:t>
      </w:r>
      <w:r w:rsidR="002A4E96" w:rsidRPr="00E90874">
        <w:rPr>
          <w:rFonts w:ascii="Times New Roman" w:hAnsi="Times New Roman" w:cs="Times New Roman"/>
          <w:color w:val="000000" w:themeColor="text1"/>
          <w:sz w:val="24"/>
          <w:szCs w:val="24"/>
          <w:vertAlign w:val="subscript"/>
        </w:rPr>
        <w:t>12</w:t>
      </w:r>
      <w:r w:rsidR="002A4E96" w:rsidRPr="00E90874">
        <w:rPr>
          <w:rFonts w:ascii="Times New Roman" w:hAnsi="Times New Roman" w:cs="Times New Roman"/>
          <w:color w:val="000000" w:themeColor="text1"/>
          <w:sz w:val="24"/>
          <w:szCs w:val="24"/>
        </w:rPr>
        <w:t>:</w:t>
      </w:r>
    </w:p>
    <w:p w:rsidR="002C1BBF" w:rsidRPr="00E90874" w:rsidRDefault="002A4E96" w:rsidP="00E90874">
      <w:pPr>
        <w:pStyle w:val="a4"/>
        <w:spacing w:before="0" w:beforeAutospacing="0" w:after="0" w:afterAutospacing="0" w:line="276" w:lineRule="auto"/>
        <w:contextualSpacing/>
        <w:jc w:val="center"/>
      </w:pPr>
      <w:r w:rsidRPr="00E90874">
        <w:rPr>
          <w:rStyle w:val="a8"/>
          <w:rFonts w:eastAsiaTheme="majorEastAsia"/>
          <w:b w:val="0"/>
          <w:iCs/>
        </w:rPr>
        <w:t>СН3-СН2-СН2-СН2-СН2-С≡СН </w:t>
      </w:r>
      <w:r w:rsidRPr="00E90874">
        <w:rPr>
          <w:b/>
        </w:rPr>
        <w:br/>
      </w:r>
      <w:r w:rsidRPr="00E90874">
        <w:t>гептин-1</w:t>
      </w:r>
      <w:r w:rsidRPr="00E90874">
        <w:rPr>
          <w:b/>
        </w:rPr>
        <w:t> </w:t>
      </w:r>
      <w:r w:rsidRPr="00E90874">
        <w:rPr>
          <w:b/>
        </w:rPr>
        <w:br/>
      </w:r>
      <w:r w:rsidRPr="00E90874">
        <w:rPr>
          <w:rStyle w:val="a8"/>
          <w:rFonts w:eastAsiaTheme="majorEastAsia"/>
          <w:b w:val="0"/>
          <w:iCs/>
        </w:rPr>
        <w:t>СН3-СН2-СН2-СН2-С≡СН-СН3 </w:t>
      </w:r>
      <w:r w:rsidRPr="00E90874">
        <w:rPr>
          <w:b/>
        </w:rPr>
        <w:br/>
      </w:r>
      <w:r w:rsidRPr="00E90874">
        <w:t>гептин-2</w:t>
      </w:r>
      <w:r w:rsidRPr="00E90874">
        <w:rPr>
          <w:b/>
        </w:rPr>
        <w:t> </w:t>
      </w:r>
      <w:r w:rsidRPr="00E90874">
        <w:rPr>
          <w:b/>
        </w:rPr>
        <w:br/>
      </w:r>
      <w:r w:rsidRPr="00E90874">
        <w:rPr>
          <w:rStyle w:val="a8"/>
          <w:rFonts w:eastAsiaTheme="majorEastAsia"/>
          <w:b w:val="0"/>
          <w:iCs/>
        </w:rPr>
        <w:t>СН3-СН2-СН2-СН(СН</w:t>
      </w:r>
      <w:proofErr w:type="gramStart"/>
      <w:r w:rsidRPr="00E90874">
        <w:rPr>
          <w:rStyle w:val="a8"/>
          <w:rFonts w:eastAsiaTheme="majorEastAsia"/>
          <w:b w:val="0"/>
          <w:iCs/>
        </w:rPr>
        <w:t>3)-</w:t>
      </w:r>
      <w:proofErr w:type="gramEnd"/>
      <w:r w:rsidRPr="00E90874">
        <w:rPr>
          <w:rStyle w:val="a8"/>
          <w:rFonts w:eastAsiaTheme="majorEastAsia"/>
          <w:b w:val="0"/>
          <w:iCs/>
        </w:rPr>
        <w:t>С≡СН </w:t>
      </w:r>
      <w:r w:rsidRPr="00E90874">
        <w:rPr>
          <w:b/>
        </w:rPr>
        <w:br/>
      </w:r>
      <w:r w:rsidRPr="00E90874">
        <w:t>3-метилгексин-1</w:t>
      </w:r>
      <w:r w:rsidRPr="00E90874">
        <w:rPr>
          <w:b/>
        </w:rPr>
        <w:t> </w:t>
      </w:r>
      <w:r w:rsidRPr="00E90874">
        <w:rPr>
          <w:b/>
        </w:rPr>
        <w:br/>
      </w:r>
      <w:r w:rsidRPr="00E90874">
        <w:rPr>
          <w:rStyle w:val="a7"/>
          <w:bCs/>
          <w:i w:val="0"/>
        </w:rPr>
        <w:t>СН2=СН-СН2-СН2-СН2-СН=СН2 </w:t>
      </w:r>
      <w:r w:rsidRPr="00E90874">
        <w:br/>
        <w:t>гептадиен-1,6 </w:t>
      </w:r>
      <w:r w:rsidRPr="00E90874">
        <w:br/>
      </w:r>
      <w:r w:rsidRPr="00E90874">
        <w:rPr>
          <w:rStyle w:val="a7"/>
          <w:bCs/>
          <w:i w:val="0"/>
        </w:rPr>
        <w:lastRenderedPageBreak/>
        <w:t>СН3-СН=СН-СН2-СН=СН-СН3 </w:t>
      </w:r>
      <w:r w:rsidRPr="00E90874">
        <w:br/>
        <w:t>гептидиен-2,5</w:t>
      </w:r>
    </w:p>
    <w:p w:rsidR="00F26A74" w:rsidRPr="00E90874" w:rsidRDefault="00F26A74" w:rsidP="00E90874">
      <w:pPr>
        <w:shd w:val="clear" w:color="auto" w:fill="FFFFFF" w:themeFill="background1"/>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b/>
          <w:sz w:val="24"/>
          <w:szCs w:val="24"/>
        </w:rPr>
        <w:t>23.</w:t>
      </w:r>
      <w:r w:rsidRPr="00E90874">
        <w:rPr>
          <w:rFonts w:ascii="Times New Roman" w:hAnsi="Times New Roman" w:cs="Times New Roman"/>
          <w:sz w:val="24"/>
          <w:szCs w:val="24"/>
        </w:rPr>
        <w:t xml:space="preserve"> </w:t>
      </w:r>
      <w:r w:rsidR="002A4E96" w:rsidRPr="00E90874">
        <w:rPr>
          <w:rFonts w:ascii="Times New Roman" w:hAnsi="Times New Roman" w:cs="Times New Roman"/>
          <w:color w:val="000000" w:themeColor="text1"/>
          <w:sz w:val="24"/>
          <w:szCs w:val="24"/>
        </w:rPr>
        <w:t xml:space="preserve">Напишите изомеры </w:t>
      </w:r>
      <w:proofErr w:type="spellStart"/>
      <w:r w:rsidR="002A4E96" w:rsidRPr="00E90874">
        <w:rPr>
          <w:rFonts w:ascii="Times New Roman" w:hAnsi="Times New Roman" w:cs="Times New Roman"/>
          <w:color w:val="000000" w:themeColor="text1"/>
          <w:sz w:val="24"/>
          <w:szCs w:val="24"/>
        </w:rPr>
        <w:t>гексана</w:t>
      </w:r>
      <w:proofErr w:type="spellEnd"/>
      <w:r w:rsidR="002A4E96" w:rsidRPr="00E90874">
        <w:rPr>
          <w:rFonts w:ascii="Times New Roman" w:hAnsi="Times New Roman" w:cs="Times New Roman"/>
          <w:color w:val="000000" w:themeColor="text1"/>
          <w:sz w:val="24"/>
          <w:szCs w:val="24"/>
        </w:rPr>
        <w:t>.</w:t>
      </w:r>
    </w:p>
    <w:p w:rsidR="002A4E96" w:rsidRPr="00E90874" w:rsidRDefault="002A4E96" w:rsidP="00E90874">
      <w:pPr>
        <w:pStyle w:val="a4"/>
        <w:spacing w:before="0" w:beforeAutospacing="0" w:after="0" w:afterAutospacing="0" w:line="276" w:lineRule="auto"/>
        <w:ind w:firstLine="709"/>
        <w:contextualSpacing/>
      </w:pPr>
      <w:r w:rsidRPr="00E90874">
        <w:t>1)2-метил пентан</w:t>
      </w:r>
    </w:p>
    <w:p w:rsidR="002A4E96" w:rsidRPr="00E90874" w:rsidRDefault="002A4E96" w:rsidP="00E90874">
      <w:pPr>
        <w:pStyle w:val="a4"/>
        <w:spacing w:before="0" w:beforeAutospacing="0" w:after="0" w:afterAutospacing="0" w:line="276" w:lineRule="auto"/>
        <w:ind w:firstLine="709"/>
        <w:contextualSpacing/>
      </w:pPr>
      <w:r w:rsidRPr="00E90874">
        <w:rPr>
          <w:lang w:val="en-US"/>
        </w:rPr>
        <w:t>CH</w:t>
      </w:r>
      <w:r w:rsidRPr="00E90874">
        <w:t>3-</w:t>
      </w:r>
      <w:r w:rsidRPr="00E90874">
        <w:rPr>
          <w:lang w:val="en-US"/>
        </w:rPr>
        <w:t>CH</w:t>
      </w:r>
      <w:r w:rsidRPr="00E90874">
        <w:t>-</w:t>
      </w:r>
      <w:r w:rsidRPr="00E90874">
        <w:rPr>
          <w:lang w:val="en-US"/>
        </w:rPr>
        <w:t>CH</w:t>
      </w:r>
      <w:r w:rsidRPr="00E90874">
        <w:t>2-</w:t>
      </w:r>
      <w:r w:rsidRPr="00E90874">
        <w:rPr>
          <w:lang w:val="en-US"/>
        </w:rPr>
        <w:t>CH</w:t>
      </w:r>
      <w:r w:rsidRPr="00E90874">
        <w:t>2-</w:t>
      </w:r>
      <w:r w:rsidRPr="00E90874">
        <w:rPr>
          <w:lang w:val="en-US"/>
        </w:rPr>
        <w:t>CH</w:t>
      </w:r>
      <w:r w:rsidRPr="00E90874">
        <w:t>3</w:t>
      </w:r>
    </w:p>
    <w:p w:rsidR="002A4E96" w:rsidRPr="00E90874" w:rsidRDefault="002A4E96" w:rsidP="00E90874">
      <w:pPr>
        <w:pStyle w:val="a4"/>
        <w:spacing w:before="0" w:beforeAutospacing="0" w:after="0" w:afterAutospacing="0" w:line="276" w:lineRule="auto"/>
        <w:ind w:firstLine="709"/>
        <w:contextualSpacing/>
      </w:pPr>
      <w:r w:rsidRPr="00E90874">
        <w:rPr>
          <w:lang w:val="en-US"/>
        </w:rPr>
        <w:t>             </w:t>
      </w:r>
      <w:r w:rsidRPr="00E90874">
        <w:t xml:space="preserve"> |</w:t>
      </w:r>
    </w:p>
    <w:p w:rsidR="002A4E96" w:rsidRPr="00E90874" w:rsidRDefault="002A4E96" w:rsidP="00E90874">
      <w:pPr>
        <w:pStyle w:val="a4"/>
        <w:spacing w:before="0" w:beforeAutospacing="0" w:after="0" w:afterAutospacing="0" w:line="276" w:lineRule="auto"/>
        <w:ind w:firstLine="709"/>
        <w:contextualSpacing/>
      </w:pPr>
      <w:r w:rsidRPr="00E90874">
        <w:rPr>
          <w:lang w:val="en-US"/>
        </w:rPr>
        <w:t>           </w:t>
      </w:r>
      <w:r w:rsidRPr="00E90874">
        <w:t xml:space="preserve"> </w:t>
      </w:r>
      <w:r w:rsidRPr="00E90874">
        <w:rPr>
          <w:lang w:val="en-US"/>
        </w:rPr>
        <w:t>CH</w:t>
      </w:r>
      <w:r w:rsidRPr="00E90874">
        <w:t>3</w:t>
      </w:r>
    </w:p>
    <w:p w:rsidR="002A4E96" w:rsidRPr="00E90874" w:rsidRDefault="002A4E96" w:rsidP="00E90874">
      <w:pPr>
        <w:pStyle w:val="a4"/>
        <w:spacing w:before="0" w:beforeAutospacing="0" w:after="0" w:afterAutospacing="0" w:line="276" w:lineRule="auto"/>
        <w:ind w:firstLine="709"/>
        <w:contextualSpacing/>
      </w:pPr>
      <w:r w:rsidRPr="00E90874">
        <w:t xml:space="preserve">2)2,3 </w:t>
      </w:r>
      <w:proofErr w:type="spellStart"/>
      <w:r w:rsidRPr="00E90874">
        <w:t>диметил</w:t>
      </w:r>
      <w:proofErr w:type="spellEnd"/>
      <w:r w:rsidRPr="00E90874">
        <w:t xml:space="preserve"> бутан</w:t>
      </w:r>
    </w:p>
    <w:p w:rsidR="002A4E96" w:rsidRPr="00E90874" w:rsidRDefault="002A4E96" w:rsidP="00E90874">
      <w:pPr>
        <w:pStyle w:val="a4"/>
        <w:spacing w:before="0" w:beforeAutospacing="0" w:after="0" w:afterAutospacing="0" w:line="276" w:lineRule="auto"/>
        <w:ind w:firstLine="709"/>
        <w:contextualSpacing/>
      </w:pPr>
      <w:r w:rsidRPr="00E90874">
        <w:t>CH3-CH-CH-CH3</w:t>
      </w:r>
    </w:p>
    <w:p w:rsidR="002A4E96" w:rsidRPr="00E90874" w:rsidRDefault="002A4E96" w:rsidP="00E90874">
      <w:pPr>
        <w:pStyle w:val="a4"/>
        <w:spacing w:before="0" w:beforeAutospacing="0" w:after="0" w:afterAutospacing="0" w:line="276" w:lineRule="auto"/>
        <w:ind w:firstLine="709"/>
        <w:contextualSpacing/>
        <w:rPr>
          <w:lang w:val="en-US"/>
        </w:rPr>
      </w:pPr>
      <w:r w:rsidRPr="00E90874">
        <w:t xml:space="preserve">              </w:t>
      </w:r>
      <w:r w:rsidRPr="00E90874">
        <w:rPr>
          <w:lang w:val="en-US"/>
        </w:rPr>
        <w:t>|      |</w:t>
      </w:r>
    </w:p>
    <w:p w:rsidR="002A4E96" w:rsidRPr="00E90874" w:rsidRDefault="002A4E96" w:rsidP="00E90874">
      <w:pPr>
        <w:pStyle w:val="a4"/>
        <w:spacing w:before="0" w:beforeAutospacing="0" w:after="0" w:afterAutospacing="0" w:line="276" w:lineRule="auto"/>
        <w:ind w:firstLine="709"/>
        <w:contextualSpacing/>
        <w:rPr>
          <w:lang w:val="en-US"/>
        </w:rPr>
      </w:pPr>
      <w:r w:rsidRPr="00E90874">
        <w:rPr>
          <w:lang w:val="en-US"/>
        </w:rPr>
        <w:t>           CH3</w:t>
      </w:r>
      <w:proofErr w:type="gramStart"/>
      <w:r w:rsidRPr="00E90874">
        <w:rPr>
          <w:lang w:val="en-US"/>
        </w:rPr>
        <w:t>  CH3</w:t>
      </w:r>
      <w:proofErr w:type="gramEnd"/>
    </w:p>
    <w:p w:rsidR="002A4E96" w:rsidRPr="00E90874" w:rsidRDefault="002A4E96" w:rsidP="00E90874">
      <w:pPr>
        <w:pStyle w:val="a4"/>
        <w:spacing w:before="0" w:beforeAutospacing="0" w:after="0" w:afterAutospacing="0" w:line="276" w:lineRule="auto"/>
        <w:ind w:firstLine="709"/>
        <w:contextualSpacing/>
        <w:rPr>
          <w:lang w:val="en-US"/>
        </w:rPr>
      </w:pPr>
      <w:r w:rsidRPr="00E90874">
        <w:rPr>
          <w:lang w:val="en-US"/>
        </w:rPr>
        <w:t>3)3-</w:t>
      </w:r>
      <w:r w:rsidRPr="00E90874">
        <w:t>метил</w:t>
      </w:r>
      <w:r w:rsidRPr="00E90874">
        <w:rPr>
          <w:lang w:val="en-US"/>
        </w:rPr>
        <w:t xml:space="preserve"> </w:t>
      </w:r>
      <w:r w:rsidRPr="00E90874">
        <w:t>пентан</w:t>
      </w:r>
    </w:p>
    <w:p w:rsidR="002A4E96" w:rsidRPr="00E90874" w:rsidRDefault="002A4E96" w:rsidP="00E90874">
      <w:pPr>
        <w:pStyle w:val="a4"/>
        <w:spacing w:before="0" w:beforeAutospacing="0" w:after="0" w:afterAutospacing="0" w:line="276" w:lineRule="auto"/>
        <w:ind w:firstLine="709"/>
        <w:contextualSpacing/>
        <w:rPr>
          <w:lang w:val="en-US"/>
        </w:rPr>
      </w:pPr>
      <w:r w:rsidRPr="00E90874">
        <w:rPr>
          <w:lang w:val="en-US"/>
        </w:rPr>
        <w:t>CH3-CH-CH2-CH2-CH3</w:t>
      </w:r>
    </w:p>
    <w:p w:rsidR="002A4E96" w:rsidRPr="00E90874" w:rsidRDefault="002A4E96" w:rsidP="00E90874">
      <w:pPr>
        <w:pStyle w:val="a4"/>
        <w:spacing w:before="0" w:beforeAutospacing="0" w:after="0" w:afterAutospacing="0" w:line="276" w:lineRule="auto"/>
        <w:ind w:firstLine="709"/>
        <w:contextualSpacing/>
        <w:rPr>
          <w:lang w:val="en-US"/>
        </w:rPr>
      </w:pPr>
      <w:r w:rsidRPr="00E90874">
        <w:rPr>
          <w:lang w:val="en-US"/>
        </w:rPr>
        <w:t>                      |</w:t>
      </w:r>
    </w:p>
    <w:p w:rsidR="002A4E96" w:rsidRPr="00E90874" w:rsidRDefault="002A4E96" w:rsidP="00E90874">
      <w:pPr>
        <w:pStyle w:val="a4"/>
        <w:spacing w:before="0" w:beforeAutospacing="0" w:after="0" w:afterAutospacing="0" w:line="276" w:lineRule="auto"/>
        <w:ind w:firstLine="709"/>
        <w:contextualSpacing/>
        <w:rPr>
          <w:lang w:val="en-US"/>
        </w:rPr>
      </w:pPr>
      <w:r w:rsidRPr="00E90874">
        <w:rPr>
          <w:lang w:val="en-US"/>
        </w:rPr>
        <w:t>                    CH3</w:t>
      </w:r>
    </w:p>
    <w:p w:rsidR="002A4E96" w:rsidRPr="00E90874" w:rsidRDefault="002A4E96" w:rsidP="00E90874">
      <w:pPr>
        <w:pStyle w:val="a4"/>
        <w:spacing w:before="0" w:beforeAutospacing="0" w:after="0" w:afterAutospacing="0" w:line="276" w:lineRule="auto"/>
        <w:ind w:firstLine="709"/>
        <w:contextualSpacing/>
        <w:rPr>
          <w:lang w:val="en-US"/>
        </w:rPr>
      </w:pPr>
      <w:r w:rsidRPr="00E90874">
        <w:rPr>
          <w:lang w:val="en-US"/>
        </w:rPr>
        <w:t>4)2</w:t>
      </w:r>
      <w:proofErr w:type="gramStart"/>
      <w:r w:rsidRPr="00E90874">
        <w:rPr>
          <w:lang w:val="en-US"/>
        </w:rPr>
        <w:t>,2</w:t>
      </w:r>
      <w:proofErr w:type="gramEnd"/>
      <w:r w:rsidRPr="00E90874">
        <w:rPr>
          <w:lang w:val="en-US"/>
        </w:rPr>
        <w:t xml:space="preserve"> </w:t>
      </w:r>
      <w:proofErr w:type="spellStart"/>
      <w:r w:rsidRPr="00E90874">
        <w:t>диметил</w:t>
      </w:r>
      <w:proofErr w:type="spellEnd"/>
      <w:r w:rsidRPr="00E90874">
        <w:rPr>
          <w:lang w:val="en-US"/>
        </w:rPr>
        <w:t xml:space="preserve"> </w:t>
      </w:r>
      <w:r w:rsidRPr="00E90874">
        <w:t>бутан</w:t>
      </w:r>
    </w:p>
    <w:p w:rsidR="002A4E96" w:rsidRPr="00E90874" w:rsidRDefault="002A4E96" w:rsidP="00E90874">
      <w:pPr>
        <w:pStyle w:val="a4"/>
        <w:spacing w:before="0" w:beforeAutospacing="0" w:after="0" w:afterAutospacing="0" w:line="276" w:lineRule="auto"/>
        <w:ind w:firstLine="709"/>
        <w:contextualSpacing/>
        <w:rPr>
          <w:lang w:val="en-US"/>
        </w:rPr>
      </w:pPr>
      <w:r w:rsidRPr="00E90874">
        <w:rPr>
          <w:lang w:val="en-US"/>
        </w:rPr>
        <w:t>         CH3</w:t>
      </w:r>
    </w:p>
    <w:p w:rsidR="002A4E96" w:rsidRPr="00E90874" w:rsidRDefault="002A4E96" w:rsidP="00E90874">
      <w:pPr>
        <w:pStyle w:val="a4"/>
        <w:spacing w:before="0" w:beforeAutospacing="0" w:after="0" w:afterAutospacing="0" w:line="276" w:lineRule="auto"/>
        <w:ind w:firstLine="709"/>
        <w:contextualSpacing/>
        <w:rPr>
          <w:lang w:val="en-US"/>
        </w:rPr>
      </w:pPr>
      <w:r w:rsidRPr="00E90874">
        <w:rPr>
          <w:lang w:val="en-US"/>
        </w:rPr>
        <w:t>           |</w:t>
      </w:r>
    </w:p>
    <w:p w:rsidR="002A4E96" w:rsidRPr="00E90874" w:rsidRDefault="002A4E96" w:rsidP="00E90874">
      <w:pPr>
        <w:pStyle w:val="a4"/>
        <w:spacing w:before="0" w:beforeAutospacing="0" w:after="0" w:afterAutospacing="0" w:line="276" w:lineRule="auto"/>
        <w:ind w:firstLine="709"/>
        <w:contextualSpacing/>
        <w:rPr>
          <w:lang w:val="en-US"/>
        </w:rPr>
      </w:pPr>
      <w:r w:rsidRPr="00E90874">
        <w:rPr>
          <w:lang w:val="en-US"/>
        </w:rPr>
        <w:t>CH3-C-CH2-CH3</w:t>
      </w:r>
    </w:p>
    <w:p w:rsidR="002A4E96" w:rsidRPr="00E90874" w:rsidRDefault="002A4E96" w:rsidP="00E90874">
      <w:pPr>
        <w:pStyle w:val="a4"/>
        <w:spacing w:before="0" w:beforeAutospacing="0" w:after="0" w:afterAutospacing="0" w:line="276" w:lineRule="auto"/>
        <w:ind w:firstLine="709"/>
        <w:contextualSpacing/>
      </w:pPr>
      <w:r w:rsidRPr="00E90874">
        <w:rPr>
          <w:lang w:val="en-US"/>
        </w:rPr>
        <w:t xml:space="preserve">           </w:t>
      </w:r>
      <w:r w:rsidRPr="00E90874">
        <w:t>|</w:t>
      </w:r>
    </w:p>
    <w:p w:rsidR="002A4E96" w:rsidRPr="00E90874" w:rsidRDefault="002A4E96" w:rsidP="00E90874">
      <w:pPr>
        <w:pStyle w:val="a4"/>
        <w:spacing w:before="0" w:beforeAutospacing="0" w:after="0" w:afterAutospacing="0" w:line="276" w:lineRule="auto"/>
        <w:ind w:firstLine="709"/>
        <w:contextualSpacing/>
      </w:pPr>
      <w:r w:rsidRPr="00E90874">
        <w:t>         CH3</w:t>
      </w:r>
    </w:p>
    <w:p w:rsidR="00752592" w:rsidRPr="00E90874" w:rsidRDefault="00752592" w:rsidP="00E90874">
      <w:pPr>
        <w:pStyle w:val="a4"/>
        <w:shd w:val="clear" w:color="auto" w:fill="FFFFFF" w:themeFill="background1"/>
        <w:spacing w:before="0" w:beforeAutospacing="0" w:after="0" w:afterAutospacing="0" w:line="276" w:lineRule="auto"/>
        <w:ind w:firstLine="709"/>
        <w:contextualSpacing/>
        <w:outlineLvl w:val="1"/>
        <w:rPr>
          <w:b/>
          <w:color w:val="000000" w:themeColor="text1"/>
        </w:rPr>
      </w:pPr>
    </w:p>
    <w:p w:rsidR="00752592" w:rsidRPr="00E90874" w:rsidRDefault="00E90874" w:rsidP="00E90874">
      <w:pPr>
        <w:pStyle w:val="a4"/>
        <w:shd w:val="clear" w:color="auto" w:fill="FFFFFF" w:themeFill="background1"/>
        <w:spacing w:before="0" w:beforeAutospacing="0" w:after="0" w:afterAutospacing="0" w:line="276" w:lineRule="auto"/>
        <w:ind w:firstLine="709"/>
        <w:contextualSpacing/>
        <w:outlineLvl w:val="1"/>
        <w:rPr>
          <w:color w:val="2D3640"/>
        </w:rPr>
      </w:pPr>
      <w:r w:rsidRPr="00E90874">
        <w:rPr>
          <w:noProof/>
          <w:color w:val="000000"/>
        </w:rPr>
        <w:pict>
          <v:shape id="_x0000_s1100" type="#_x0000_t32" style="position:absolute;left:0;text-align:left;margin-left:112.95pt;margin-top:51.45pt;width:32.25pt;height:0;z-index:251689984" o:connectortype="straight">
            <v:stroke endarrow="block"/>
          </v:shape>
        </w:pict>
      </w:r>
      <w:r w:rsidR="0076044E" w:rsidRPr="00E90874">
        <w:rPr>
          <w:b/>
          <w:color w:val="000000" w:themeColor="text1"/>
        </w:rPr>
        <w:t>24.</w:t>
      </w:r>
      <w:r w:rsidR="0076044E" w:rsidRPr="00E90874">
        <w:rPr>
          <w:color w:val="000000" w:themeColor="text1"/>
        </w:rPr>
        <w:t xml:space="preserve"> </w:t>
      </w:r>
      <w:r w:rsidR="00F26A74" w:rsidRPr="00E90874">
        <w:rPr>
          <w:color w:val="000000" w:themeColor="text1"/>
        </w:rPr>
        <w:t xml:space="preserve"> </w:t>
      </w:r>
      <w:r w:rsidR="00F26A74" w:rsidRPr="00E90874">
        <w:rPr>
          <w:color w:val="000000" w:themeColor="text1"/>
          <w:kern w:val="36"/>
        </w:rPr>
        <w:t xml:space="preserve">Какую массу 2-метилбутадиена-1,3 можно получить из 180т 2-метилбутана, если </w:t>
      </w:r>
      <w:r w:rsidR="00F26A74" w:rsidRPr="00E90874">
        <w:rPr>
          <w:color w:val="000000"/>
          <w:shd w:val="clear" w:color="auto" w:fill="FFFFFF"/>
        </w:rPr>
        <w:t xml:space="preserve">массовая доля выхода продукта реакции составляет 0,89 от </w:t>
      </w:r>
      <w:proofErr w:type="gramStart"/>
      <w:r w:rsidR="00F26A74" w:rsidRPr="00E90874">
        <w:rPr>
          <w:color w:val="000000"/>
          <w:shd w:val="clear" w:color="auto" w:fill="FFFFFF"/>
        </w:rPr>
        <w:t>теоретического?</w:t>
      </w:r>
      <w:r w:rsidR="00F26A74" w:rsidRPr="00E90874">
        <w:rPr>
          <w:color w:val="000000"/>
        </w:rPr>
        <w:br/>
      </w:r>
      <w:r w:rsidR="00F26A74" w:rsidRPr="00E90874">
        <w:rPr>
          <w:color w:val="000000"/>
          <w:shd w:val="clear" w:color="auto" w:fill="FFFFFF"/>
        </w:rPr>
        <w:t>Решение</w:t>
      </w:r>
      <w:proofErr w:type="gramEnd"/>
      <w:r w:rsidR="00F26A74" w:rsidRPr="00E90874">
        <w:rPr>
          <w:color w:val="000000"/>
          <w:shd w:val="clear" w:color="auto" w:fill="FFFFFF"/>
        </w:rPr>
        <w:t>: Оставляем уравнение реакции:</w:t>
      </w:r>
      <w:r w:rsidR="00F26A74" w:rsidRPr="00E90874">
        <w:rPr>
          <w:rStyle w:val="apple-converted-space"/>
          <w:color w:val="000000"/>
          <w:shd w:val="clear" w:color="auto" w:fill="FFFFFF"/>
        </w:rPr>
        <w:t> </w:t>
      </w:r>
      <w:r w:rsidR="00F26A74" w:rsidRPr="00E90874">
        <w:rPr>
          <w:color w:val="000000"/>
        </w:rPr>
        <w:br/>
      </w:r>
      <w:r w:rsidR="00F26A74" w:rsidRPr="00E90874">
        <w:rPr>
          <w:color w:val="000000"/>
          <w:shd w:val="clear" w:color="auto" w:fill="FFFFFF"/>
        </w:rPr>
        <w:t>C</w:t>
      </w:r>
      <w:r w:rsidR="00F26A74" w:rsidRPr="00E90874">
        <w:rPr>
          <w:color w:val="000000"/>
          <w:shd w:val="clear" w:color="auto" w:fill="FFFFFF"/>
          <w:vertAlign w:val="subscript"/>
        </w:rPr>
        <w:t>5</w:t>
      </w:r>
      <w:r w:rsidR="00F26A74" w:rsidRPr="00E90874">
        <w:rPr>
          <w:color w:val="000000"/>
          <w:shd w:val="clear" w:color="auto" w:fill="FFFFFF"/>
        </w:rPr>
        <w:t>H</w:t>
      </w:r>
      <w:r w:rsidR="00F26A74" w:rsidRPr="00E90874">
        <w:rPr>
          <w:color w:val="000000"/>
          <w:shd w:val="clear" w:color="auto" w:fill="FFFFFF"/>
          <w:vertAlign w:val="subscript"/>
        </w:rPr>
        <w:t>12</w:t>
      </w:r>
      <w:r w:rsidR="00F26A74" w:rsidRPr="00E90874">
        <w:rPr>
          <w:color w:val="000000"/>
          <w:shd w:val="clear" w:color="auto" w:fill="FFFFFF"/>
        </w:rPr>
        <w:t xml:space="preserve"> (t, катализатор) </w:t>
      </w:r>
      <w:r w:rsidR="00752592" w:rsidRPr="00E90874">
        <w:rPr>
          <w:color w:val="000000"/>
          <w:shd w:val="clear" w:color="auto" w:fill="FFFFFF"/>
        </w:rPr>
        <w:t xml:space="preserve">           </w:t>
      </w:r>
      <w:r w:rsidR="00F26A74" w:rsidRPr="00E90874">
        <w:rPr>
          <w:color w:val="000000"/>
          <w:shd w:val="clear" w:color="auto" w:fill="FFFFFF"/>
        </w:rPr>
        <w:t xml:space="preserve"> C</w:t>
      </w:r>
      <w:r w:rsidR="00F26A74" w:rsidRPr="00E90874">
        <w:rPr>
          <w:color w:val="000000"/>
          <w:shd w:val="clear" w:color="auto" w:fill="FFFFFF"/>
          <w:vertAlign w:val="subscript"/>
        </w:rPr>
        <w:t>5</w:t>
      </w:r>
      <w:r w:rsidR="00F26A74" w:rsidRPr="00E90874">
        <w:rPr>
          <w:color w:val="000000"/>
          <w:shd w:val="clear" w:color="auto" w:fill="FFFFFF"/>
        </w:rPr>
        <w:t>H</w:t>
      </w:r>
      <w:r w:rsidR="00F26A74" w:rsidRPr="00E90874">
        <w:rPr>
          <w:color w:val="000000"/>
          <w:shd w:val="clear" w:color="auto" w:fill="FFFFFF"/>
          <w:vertAlign w:val="subscript"/>
        </w:rPr>
        <w:t>8</w:t>
      </w:r>
      <w:r w:rsidR="00F26A74" w:rsidRPr="00E90874">
        <w:rPr>
          <w:color w:val="000000"/>
          <w:shd w:val="clear" w:color="auto" w:fill="FFFFFF"/>
        </w:rPr>
        <w:t xml:space="preserve"> + 2H</w:t>
      </w:r>
      <w:r w:rsidR="00F26A74" w:rsidRPr="00E90874">
        <w:rPr>
          <w:color w:val="000000"/>
          <w:shd w:val="clear" w:color="auto" w:fill="FFFFFF"/>
          <w:vertAlign w:val="subscript"/>
        </w:rPr>
        <w:t>2</w:t>
      </w:r>
      <w:r w:rsidR="00F26A74" w:rsidRPr="00E90874">
        <w:rPr>
          <w:rStyle w:val="apple-converted-space"/>
          <w:color w:val="000000"/>
          <w:shd w:val="clear" w:color="auto" w:fill="FFFFFF"/>
        </w:rPr>
        <w:t> </w:t>
      </w:r>
      <w:r w:rsidR="00F26A74" w:rsidRPr="00E90874">
        <w:rPr>
          <w:color w:val="000000"/>
        </w:rPr>
        <w:br/>
      </w:r>
      <w:r w:rsidR="00F26A74" w:rsidRPr="00E90874">
        <w:rPr>
          <w:color w:val="000000"/>
          <w:shd w:val="clear" w:color="auto" w:fill="FFFFFF"/>
        </w:rPr>
        <w:t xml:space="preserve">молекулярный вес </w:t>
      </w:r>
      <w:proofErr w:type="spellStart"/>
      <w:r w:rsidR="00F26A74" w:rsidRPr="00E90874">
        <w:rPr>
          <w:color w:val="000000"/>
          <w:shd w:val="clear" w:color="auto" w:fill="FFFFFF"/>
        </w:rPr>
        <w:t>исх</w:t>
      </w:r>
      <w:proofErr w:type="spellEnd"/>
      <w:r w:rsidR="00F26A74" w:rsidRPr="00E90874">
        <w:rPr>
          <w:color w:val="000000"/>
          <w:shd w:val="clear" w:color="auto" w:fill="FFFFFF"/>
        </w:rPr>
        <w:t xml:space="preserve"> 12*5+1*12=72, конечного 12*5+1*8=68,</w:t>
      </w:r>
      <w:r w:rsidR="00F26A74" w:rsidRPr="00E90874">
        <w:rPr>
          <w:rStyle w:val="apple-converted-space"/>
          <w:color w:val="000000"/>
          <w:shd w:val="clear" w:color="auto" w:fill="FFFFFF"/>
        </w:rPr>
        <w:t> </w:t>
      </w:r>
      <w:r w:rsidR="00F26A74" w:rsidRPr="00E90874">
        <w:rPr>
          <w:color w:val="000000"/>
        </w:rPr>
        <w:br/>
      </w:r>
      <w:r w:rsidR="00F26A74" w:rsidRPr="00E90874">
        <w:rPr>
          <w:color w:val="000000"/>
          <w:shd w:val="clear" w:color="auto" w:fill="FFFFFF"/>
        </w:rPr>
        <w:t>составляем пропорцию</w:t>
      </w:r>
      <w:r w:rsidR="00F26A74" w:rsidRPr="00E90874">
        <w:rPr>
          <w:rStyle w:val="apple-converted-space"/>
          <w:color w:val="000000"/>
          <w:shd w:val="clear" w:color="auto" w:fill="FFFFFF"/>
        </w:rPr>
        <w:t> </w:t>
      </w:r>
      <w:r w:rsidR="00F26A74" w:rsidRPr="00E90874">
        <w:rPr>
          <w:color w:val="000000"/>
        </w:rPr>
        <w:br/>
      </w:r>
      <w:r w:rsidR="00F26A74" w:rsidRPr="00E90874">
        <w:rPr>
          <w:color w:val="000000"/>
          <w:shd w:val="clear" w:color="auto" w:fill="FFFFFF"/>
        </w:rPr>
        <w:t>72 =68</w:t>
      </w:r>
      <w:r w:rsidR="00F26A74" w:rsidRPr="00E90874">
        <w:rPr>
          <w:rStyle w:val="apple-converted-space"/>
          <w:color w:val="000000"/>
          <w:shd w:val="clear" w:color="auto" w:fill="FFFFFF"/>
        </w:rPr>
        <w:t> </w:t>
      </w:r>
      <w:r w:rsidR="00F26A74" w:rsidRPr="00E90874">
        <w:rPr>
          <w:color w:val="000000"/>
        </w:rPr>
        <w:br/>
      </w:r>
      <w:r w:rsidR="00F26A74" w:rsidRPr="00E90874">
        <w:rPr>
          <w:color w:val="000000" w:themeColor="text1"/>
          <w:shd w:val="clear" w:color="auto" w:fill="FFFFFF"/>
        </w:rPr>
        <w:t>180 = x</w:t>
      </w:r>
      <w:r w:rsidR="00F26A74" w:rsidRPr="00E90874">
        <w:rPr>
          <w:rStyle w:val="apple-converted-space"/>
          <w:color w:val="000000" w:themeColor="text1"/>
          <w:shd w:val="clear" w:color="auto" w:fill="FFFFFF"/>
        </w:rPr>
        <w:t> </w:t>
      </w:r>
      <w:r w:rsidR="00F26A74" w:rsidRPr="00E90874">
        <w:rPr>
          <w:color w:val="000000" w:themeColor="text1"/>
        </w:rPr>
        <w:br/>
      </w:r>
      <w:r w:rsidR="00F26A74" w:rsidRPr="00E90874">
        <w:rPr>
          <w:color w:val="000000" w:themeColor="text1"/>
          <w:shd w:val="clear" w:color="auto" w:fill="FFFFFF"/>
        </w:rPr>
        <w:t xml:space="preserve">x=180*68/72=170(т) -это теоретический выход 170*0,89=151,3(т) </w:t>
      </w:r>
      <w:r w:rsidR="00E24643" w:rsidRPr="00E90874">
        <w:rPr>
          <w:color w:val="000000" w:themeColor="text1"/>
          <w:shd w:val="clear" w:color="auto" w:fill="FFFFFF"/>
        </w:rPr>
        <w:t>–</w:t>
      </w:r>
      <w:r w:rsidR="00F26A74" w:rsidRPr="00E90874">
        <w:rPr>
          <w:color w:val="000000" w:themeColor="text1"/>
          <w:shd w:val="clear" w:color="auto" w:fill="FFFFFF"/>
        </w:rPr>
        <w:t xml:space="preserve"> практический</w:t>
      </w:r>
      <w:r w:rsidR="00E24643" w:rsidRPr="00E90874">
        <w:rPr>
          <w:color w:val="000000" w:themeColor="text1"/>
          <w:shd w:val="clear" w:color="auto" w:fill="FFFFFF"/>
        </w:rPr>
        <w:t>.</w:t>
      </w:r>
      <w:r w:rsidR="00F26A74" w:rsidRPr="00E90874">
        <w:rPr>
          <w:color w:val="000000" w:themeColor="text1"/>
        </w:rPr>
        <w:br/>
      </w:r>
      <w:r w:rsidR="00752592" w:rsidRPr="00E90874">
        <w:rPr>
          <w:color w:val="000000" w:themeColor="text1"/>
          <w:shd w:val="clear" w:color="auto" w:fill="FFFFFF"/>
        </w:rPr>
        <w:t xml:space="preserve"> </w:t>
      </w:r>
    </w:p>
    <w:p w:rsidR="00F26A74" w:rsidRPr="00E90874" w:rsidRDefault="00F26A74" w:rsidP="00E90874">
      <w:pPr>
        <w:shd w:val="clear" w:color="auto" w:fill="FFFFFF"/>
        <w:spacing w:after="0"/>
        <w:ind w:firstLine="709"/>
        <w:contextualSpacing/>
        <w:rPr>
          <w:rFonts w:ascii="Times New Roman" w:hAnsi="Times New Roman" w:cs="Times New Roman"/>
          <w:color w:val="000000" w:themeColor="text1"/>
          <w:sz w:val="24"/>
          <w:szCs w:val="24"/>
        </w:rPr>
      </w:pPr>
      <w:r w:rsidRPr="00E90874">
        <w:rPr>
          <w:rFonts w:ascii="Times New Roman" w:hAnsi="Times New Roman" w:cs="Times New Roman"/>
          <w:b/>
          <w:color w:val="000000" w:themeColor="text1"/>
          <w:sz w:val="24"/>
          <w:szCs w:val="24"/>
          <w:shd w:val="clear" w:color="auto" w:fill="FFFFFF"/>
        </w:rPr>
        <w:t>25.</w:t>
      </w:r>
      <w:r w:rsidRPr="00E90874">
        <w:rPr>
          <w:rFonts w:ascii="Times New Roman" w:hAnsi="Times New Roman" w:cs="Times New Roman"/>
          <w:color w:val="000000" w:themeColor="text1"/>
          <w:sz w:val="24"/>
          <w:szCs w:val="24"/>
          <w:shd w:val="clear" w:color="auto" w:fill="FFFFFF"/>
        </w:rPr>
        <w:t xml:space="preserve"> </w:t>
      </w:r>
      <w:r w:rsidR="00752592" w:rsidRPr="00E90874">
        <w:rPr>
          <w:rFonts w:ascii="Times New Roman" w:hAnsi="Times New Roman" w:cs="Times New Roman"/>
          <w:color w:val="000000" w:themeColor="text1"/>
          <w:sz w:val="24"/>
          <w:szCs w:val="24"/>
          <w:shd w:val="clear" w:color="auto" w:fill="FFFFFF"/>
        </w:rPr>
        <w:t xml:space="preserve"> </w:t>
      </w:r>
      <w:r w:rsidRPr="00E90874">
        <w:rPr>
          <w:rFonts w:ascii="Times New Roman" w:hAnsi="Times New Roman" w:cs="Times New Roman"/>
          <w:color w:val="000000" w:themeColor="text1"/>
          <w:sz w:val="24"/>
          <w:szCs w:val="24"/>
        </w:rPr>
        <w:t>Массовая доля углерода в углеводороде равна 0,8889. Его плотность по воздуху равна 1,862. Найдите молекулярную формулу этого углеводорода, напишите формулы и названия возможных его изомеров.</w:t>
      </w:r>
    </w:p>
    <w:p w:rsidR="00F26A74" w:rsidRPr="00E90874" w:rsidRDefault="00F26A74" w:rsidP="00E90874">
      <w:pPr>
        <w:shd w:val="clear" w:color="auto" w:fill="FFFFFF"/>
        <w:spacing w:after="0"/>
        <w:ind w:firstLine="709"/>
        <w:contextualSpacing/>
        <w:rPr>
          <w:rStyle w:val="10"/>
          <w:rFonts w:ascii="Times New Roman" w:hAnsi="Times New Roman" w:cs="Times New Roman"/>
          <w:b w:val="0"/>
          <w:bCs w:val="0"/>
          <w:color w:val="000000" w:themeColor="text1"/>
          <w:sz w:val="24"/>
          <w:szCs w:val="24"/>
        </w:rPr>
      </w:pPr>
      <w:r w:rsidRPr="00E90874">
        <w:rPr>
          <w:rFonts w:ascii="Times New Roman" w:hAnsi="Times New Roman" w:cs="Times New Roman"/>
          <w:color w:val="000000" w:themeColor="text1"/>
          <w:sz w:val="24"/>
          <w:szCs w:val="24"/>
          <w:shd w:val="clear" w:color="auto" w:fill="FFFFFF"/>
        </w:rPr>
        <w:t>Решение: Масса УВ = 1,862*29 = 54</w:t>
      </w:r>
      <w:r w:rsidRPr="00E90874">
        <w:rPr>
          <w:rFonts w:ascii="Times New Roman" w:hAnsi="Times New Roman" w:cs="Times New Roman"/>
          <w:color w:val="000000" w:themeColor="text1"/>
          <w:sz w:val="24"/>
          <w:szCs w:val="24"/>
        </w:rPr>
        <w:br/>
      </w:r>
      <w:r w:rsidRPr="00E90874">
        <w:rPr>
          <w:rFonts w:ascii="Times New Roman" w:hAnsi="Times New Roman" w:cs="Times New Roman"/>
          <w:color w:val="000000" w:themeColor="text1"/>
          <w:sz w:val="24"/>
          <w:szCs w:val="24"/>
          <w:shd w:val="clear" w:color="auto" w:fill="FFFFFF"/>
        </w:rPr>
        <w:t>Масса углерода = 54*0.889 = 48</w:t>
      </w:r>
      <w:r w:rsidRPr="00E90874">
        <w:rPr>
          <w:rFonts w:ascii="Times New Roman" w:hAnsi="Times New Roman" w:cs="Times New Roman"/>
          <w:color w:val="000000" w:themeColor="text1"/>
          <w:sz w:val="24"/>
          <w:szCs w:val="24"/>
        </w:rPr>
        <w:br/>
      </w:r>
      <w:r w:rsidRPr="00E90874">
        <w:rPr>
          <w:rFonts w:ascii="Times New Roman" w:hAnsi="Times New Roman" w:cs="Times New Roman"/>
          <w:color w:val="000000" w:themeColor="text1"/>
          <w:sz w:val="24"/>
          <w:szCs w:val="24"/>
          <w:shd w:val="clear" w:color="auto" w:fill="FFFFFF"/>
        </w:rPr>
        <w:t xml:space="preserve">В 1 моль углеводорода содержится 48 г углерода и 54 - 48 = 6 г водорода. Молярная масса углерода равна 12, а водорода 1, то есть в 1 моль углеводорода содержится 48/12 = 4 моль углерода и 6 моль водорода, формула углеводорода С4Н6. Этой формуле соответствуют два изомера </w:t>
      </w:r>
      <w:proofErr w:type="spellStart"/>
      <w:r w:rsidRPr="00E90874">
        <w:rPr>
          <w:rFonts w:ascii="Times New Roman" w:hAnsi="Times New Roman" w:cs="Times New Roman"/>
          <w:color w:val="000000" w:themeColor="text1"/>
          <w:sz w:val="24"/>
          <w:szCs w:val="24"/>
          <w:shd w:val="clear" w:color="auto" w:fill="FFFFFF"/>
        </w:rPr>
        <w:t>бутина</w:t>
      </w:r>
      <w:proofErr w:type="spellEnd"/>
      <w:r w:rsidRPr="00E90874">
        <w:rPr>
          <w:rFonts w:ascii="Times New Roman" w:hAnsi="Times New Roman" w:cs="Times New Roman"/>
          <w:color w:val="000000" w:themeColor="text1"/>
          <w:sz w:val="24"/>
          <w:szCs w:val="24"/>
          <w:shd w:val="clear" w:color="auto" w:fill="FFFFFF"/>
        </w:rPr>
        <w:t xml:space="preserve"> - бутин-1 и бутин-2, а также два изомера бутадиена - бутадиен-1,3 и бутадиен-1,2</w:t>
      </w:r>
      <w:r w:rsidRPr="00E90874">
        <w:rPr>
          <w:rFonts w:ascii="Times New Roman" w:hAnsi="Times New Roman" w:cs="Times New Roman"/>
          <w:color w:val="000000" w:themeColor="text1"/>
          <w:sz w:val="24"/>
          <w:szCs w:val="24"/>
        </w:rPr>
        <w:br/>
      </w:r>
      <w:r w:rsidRPr="00E90874">
        <w:rPr>
          <w:rFonts w:ascii="Times New Roman" w:hAnsi="Times New Roman" w:cs="Times New Roman"/>
          <w:color w:val="000000" w:themeColor="text1"/>
          <w:sz w:val="24"/>
          <w:szCs w:val="24"/>
          <w:shd w:val="clear" w:color="auto" w:fill="FFFFFF"/>
        </w:rPr>
        <w:t>Формула углеводорода С</w:t>
      </w:r>
      <w:r w:rsidRPr="00E90874">
        <w:rPr>
          <w:rFonts w:ascii="Times New Roman" w:hAnsi="Times New Roman" w:cs="Times New Roman"/>
          <w:color w:val="000000" w:themeColor="text1"/>
          <w:sz w:val="24"/>
          <w:szCs w:val="24"/>
          <w:shd w:val="clear" w:color="auto" w:fill="FFFFFF"/>
          <w:vertAlign w:val="subscript"/>
        </w:rPr>
        <w:t>4</w:t>
      </w:r>
      <w:r w:rsidRPr="00E90874">
        <w:rPr>
          <w:rFonts w:ascii="Times New Roman" w:hAnsi="Times New Roman" w:cs="Times New Roman"/>
          <w:color w:val="000000" w:themeColor="text1"/>
          <w:sz w:val="24"/>
          <w:szCs w:val="24"/>
          <w:shd w:val="clear" w:color="auto" w:fill="FFFFFF"/>
        </w:rPr>
        <w:t>Н</w:t>
      </w:r>
      <w:r w:rsidRPr="00E90874">
        <w:rPr>
          <w:rFonts w:ascii="Times New Roman" w:hAnsi="Times New Roman" w:cs="Times New Roman"/>
          <w:color w:val="000000" w:themeColor="text1"/>
          <w:sz w:val="24"/>
          <w:szCs w:val="24"/>
          <w:shd w:val="clear" w:color="auto" w:fill="FFFFFF"/>
          <w:vertAlign w:val="subscript"/>
        </w:rPr>
        <w:t>6</w:t>
      </w:r>
      <w:r w:rsidRPr="00E90874">
        <w:rPr>
          <w:rFonts w:ascii="Times New Roman" w:hAnsi="Times New Roman" w:cs="Times New Roman"/>
          <w:color w:val="000000" w:themeColor="text1"/>
          <w:sz w:val="24"/>
          <w:szCs w:val="24"/>
          <w:shd w:val="clear" w:color="auto" w:fill="FFFFFF"/>
        </w:rPr>
        <w:t>. </w:t>
      </w:r>
    </w:p>
    <w:p w:rsidR="00F26A74" w:rsidRPr="00E90874" w:rsidRDefault="00F26A74" w:rsidP="00E90874">
      <w:pPr>
        <w:pStyle w:val="1"/>
        <w:shd w:val="clear" w:color="auto" w:fill="FFFFFF"/>
        <w:spacing w:before="0" w:line="276" w:lineRule="auto"/>
        <w:ind w:firstLine="709"/>
        <w:contextualSpacing/>
        <w:rPr>
          <w:rFonts w:ascii="Times New Roman" w:hAnsi="Times New Roman" w:cs="Times New Roman"/>
          <w:b w:val="0"/>
          <w:bCs w:val="0"/>
          <w:color w:val="000000" w:themeColor="text1"/>
          <w:sz w:val="24"/>
          <w:szCs w:val="24"/>
        </w:rPr>
      </w:pPr>
      <w:r w:rsidRPr="00E90874">
        <w:rPr>
          <w:rFonts w:ascii="Times New Roman" w:hAnsi="Times New Roman" w:cs="Times New Roman"/>
          <w:color w:val="000000" w:themeColor="text1"/>
          <w:sz w:val="24"/>
          <w:szCs w:val="24"/>
        </w:rPr>
        <w:lastRenderedPageBreak/>
        <w:t>26.</w:t>
      </w:r>
      <w:r w:rsidRPr="00E90874">
        <w:rPr>
          <w:rFonts w:ascii="Times New Roman" w:hAnsi="Times New Roman" w:cs="Times New Roman"/>
          <w:b w:val="0"/>
          <w:bCs w:val="0"/>
          <w:color w:val="000000" w:themeColor="text1"/>
          <w:sz w:val="24"/>
          <w:szCs w:val="24"/>
        </w:rPr>
        <w:t xml:space="preserve"> Сколько по объему воздуха при нормальных условиях потребуется, чтобы сжечь 1 л бензола, плотность которого 0,88 г/см3?</w:t>
      </w:r>
    </w:p>
    <w:p w:rsidR="00F26A74" w:rsidRPr="00E90874" w:rsidRDefault="00F26A74" w:rsidP="00E90874">
      <w:pPr>
        <w:pStyle w:val="a4"/>
        <w:shd w:val="clear" w:color="auto" w:fill="FFFFFF"/>
        <w:spacing w:before="0" w:beforeAutospacing="0" w:after="0" w:afterAutospacing="0" w:line="276" w:lineRule="auto"/>
        <w:ind w:firstLine="709"/>
        <w:contextualSpacing/>
        <w:rPr>
          <w:color w:val="000000" w:themeColor="text1"/>
        </w:rPr>
      </w:pPr>
      <w:r w:rsidRPr="00E90874">
        <w:rPr>
          <w:color w:val="000000" w:themeColor="text1"/>
        </w:rPr>
        <w:t>решение: Молекулярная формула бензола С</w:t>
      </w:r>
      <w:r w:rsidRPr="00E90874">
        <w:rPr>
          <w:color w:val="000000" w:themeColor="text1"/>
          <w:vertAlign w:val="subscript"/>
        </w:rPr>
        <w:t>6</w:t>
      </w:r>
      <w:r w:rsidRPr="00E90874">
        <w:rPr>
          <w:color w:val="000000" w:themeColor="text1"/>
        </w:rPr>
        <w:t>Н</w:t>
      </w:r>
      <w:r w:rsidRPr="00E90874">
        <w:rPr>
          <w:color w:val="000000" w:themeColor="text1"/>
          <w:vertAlign w:val="subscript"/>
        </w:rPr>
        <w:t>6</w:t>
      </w:r>
      <w:r w:rsidRPr="00E90874">
        <w:rPr>
          <w:color w:val="000000" w:themeColor="text1"/>
        </w:rPr>
        <w:t>. Уравнение реакции горения бензола:</w:t>
      </w:r>
    </w:p>
    <w:p w:rsidR="00F26A74" w:rsidRPr="00E90874" w:rsidRDefault="00F26A74" w:rsidP="00E90874">
      <w:pPr>
        <w:pStyle w:val="a4"/>
        <w:shd w:val="clear" w:color="auto" w:fill="FFFFFF"/>
        <w:spacing w:before="0" w:beforeAutospacing="0" w:after="0" w:afterAutospacing="0" w:line="276" w:lineRule="auto"/>
        <w:ind w:firstLine="709"/>
        <w:contextualSpacing/>
        <w:rPr>
          <w:color w:val="000000" w:themeColor="text1"/>
        </w:rPr>
      </w:pPr>
      <w:r w:rsidRPr="00E90874">
        <w:rPr>
          <w:noProof/>
          <w:color w:val="000000" w:themeColor="text1"/>
        </w:rPr>
        <w:drawing>
          <wp:inline distT="0" distB="0" distL="0" distR="0">
            <wp:extent cx="2190750" cy="217418"/>
            <wp:effectExtent l="0" t="0" r="0" b="0"/>
            <wp:docPr id="10" name="Рисунок 1" descr="http://5terka.com/images/him10rudzfeld/him10rudzfeld-383.png">
              <a:hlinkClick xmlns:a="http://schemas.openxmlformats.org/drawingml/2006/main" r:id="rId327" tooltip="&quot;Жамкните чтобы 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5terka.com/images/him10rudzfeld/him10rudzfeld-383.png">
                      <a:hlinkClick r:id="rId327" tooltip="&quot;Жамкните чтобы увеличить&quot;"/>
                    </pic:cNvPr>
                    <pic:cNvPicPr>
                      <a:picLocks noChangeAspect="1" noChangeArrowheads="1"/>
                    </pic:cNvPicPr>
                  </pic:nvPicPr>
                  <pic:blipFill>
                    <a:blip r:embed="rId328" cstate="print"/>
                    <a:srcRect/>
                    <a:stretch>
                      <a:fillRect/>
                    </a:stretch>
                  </pic:blipFill>
                  <pic:spPr bwMode="auto">
                    <a:xfrm>
                      <a:off x="0" y="0"/>
                      <a:ext cx="2251407" cy="223438"/>
                    </a:xfrm>
                    <a:prstGeom prst="rect">
                      <a:avLst/>
                    </a:prstGeom>
                    <a:noFill/>
                    <a:ln w="9525">
                      <a:noFill/>
                      <a:miter lim="800000"/>
                      <a:headEnd/>
                      <a:tailEnd/>
                    </a:ln>
                  </pic:spPr>
                </pic:pic>
              </a:graphicData>
            </a:graphic>
          </wp:inline>
        </w:drawing>
      </w:r>
    </w:p>
    <w:p w:rsidR="00F26A74" w:rsidRPr="00E90874" w:rsidRDefault="00F26A74" w:rsidP="00E90874">
      <w:pPr>
        <w:pStyle w:val="a4"/>
        <w:shd w:val="clear" w:color="auto" w:fill="FFFFFF"/>
        <w:spacing w:before="0" w:beforeAutospacing="0" w:after="0" w:afterAutospacing="0" w:line="276" w:lineRule="auto"/>
        <w:ind w:firstLine="709"/>
        <w:contextualSpacing/>
        <w:rPr>
          <w:color w:val="000000" w:themeColor="text1"/>
        </w:rPr>
      </w:pPr>
      <w:r w:rsidRPr="00E90874">
        <w:rPr>
          <w:color w:val="000000" w:themeColor="text1"/>
        </w:rPr>
        <w:t>Вычислим массу бензола:</w:t>
      </w:r>
    </w:p>
    <w:p w:rsidR="00F26A74" w:rsidRPr="00E90874" w:rsidRDefault="00F26A74" w:rsidP="00E90874">
      <w:pPr>
        <w:pStyle w:val="a4"/>
        <w:shd w:val="clear" w:color="auto" w:fill="FFFFFF"/>
        <w:spacing w:before="0" w:beforeAutospacing="0" w:after="0" w:afterAutospacing="0" w:line="276" w:lineRule="auto"/>
        <w:ind w:firstLine="709"/>
        <w:contextualSpacing/>
        <w:rPr>
          <w:color w:val="000000" w:themeColor="text1"/>
        </w:rPr>
      </w:pPr>
      <w:r w:rsidRPr="00E90874">
        <w:rPr>
          <w:noProof/>
          <w:color w:val="000000" w:themeColor="text1"/>
        </w:rPr>
        <w:drawing>
          <wp:inline distT="0" distB="0" distL="0" distR="0">
            <wp:extent cx="4256860" cy="221353"/>
            <wp:effectExtent l="19050" t="0" r="0" b="0"/>
            <wp:docPr id="9" name="Рисунок 2" descr="http://5terka.com/images/him10rudzfeld/him10rudzfeld-384.png">
              <a:hlinkClick xmlns:a="http://schemas.openxmlformats.org/drawingml/2006/main" r:id="rId329" tooltip="&quot;Жамкните чтобы 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5terka.com/images/him10rudzfeld/him10rudzfeld-384.png">
                      <a:hlinkClick r:id="rId329" tooltip="&quot;Жамкните чтобы увеличить&quot;"/>
                    </pic:cNvPr>
                    <pic:cNvPicPr>
                      <a:picLocks noChangeAspect="1" noChangeArrowheads="1"/>
                    </pic:cNvPicPr>
                  </pic:nvPicPr>
                  <pic:blipFill>
                    <a:blip r:embed="rId330" cstate="print"/>
                    <a:srcRect/>
                    <a:stretch>
                      <a:fillRect/>
                    </a:stretch>
                  </pic:blipFill>
                  <pic:spPr bwMode="auto">
                    <a:xfrm>
                      <a:off x="0" y="0"/>
                      <a:ext cx="4257904" cy="221407"/>
                    </a:xfrm>
                    <a:prstGeom prst="rect">
                      <a:avLst/>
                    </a:prstGeom>
                    <a:noFill/>
                    <a:ln w="9525">
                      <a:noFill/>
                      <a:miter lim="800000"/>
                      <a:headEnd/>
                      <a:tailEnd/>
                    </a:ln>
                  </pic:spPr>
                </pic:pic>
              </a:graphicData>
            </a:graphic>
          </wp:inline>
        </w:drawing>
      </w:r>
    </w:p>
    <w:p w:rsidR="00F26A74" w:rsidRPr="00E90874" w:rsidRDefault="00F26A74" w:rsidP="00E90874">
      <w:pPr>
        <w:pStyle w:val="a4"/>
        <w:shd w:val="clear" w:color="auto" w:fill="FFFFFF"/>
        <w:spacing w:before="0" w:beforeAutospacing="0" w:after="0" w:afterAutospacing="0" w:line="276" w:lineRule="auto"/>
        <w:ind w:firstLine="709"/>
        <w:contextualSpacing/>
        <w:rPr>
          <w:color w:val="000000" w:themeColor="text1"/>
        </w:rPr>
      </w:pPr>
      <w:r w:rsidRPr="00E90874">
        <w:rPr>
          <w:color w:val="000000" w:themeColor="text1"/>
        </w:rPr>
        <w:t>Вычислим молярную массу бензола:</w:t>
      </w:r>
    </w:p>
    <w:p w:rsidR="00F26A74" w:rsidRPr="00E90874" w:rsidRDefault="00F26A74" w:rsidP="00E90874">
      <w:pPr>
        <w:pStyle w:val="a4"/>
        <w:shd w:val="clear" w:color="auto" w:fill="FFFFFF"/>
        <w:spacing w:before="0" w:beforeAutospacing="0" w:after="0" w:afterAutospacing="0" w:line="276" w:lineRule="auto"/>
        <w:ind w:firstLine="709"/>
        <w:contextualSpacing/>
        <w:rPr>
          <w:color w:val="000000" w:themeColor="text1"/>
        </w:rPr>
      </w:pPr>
      <w:r w:rsidRPr="00E90874">
        <w:rPr>
          <w:noProof/>
          <w:color w:val="000000" w:themeColor="text1"/>
        </w:rPr>
        <w:drawing>
          <wp:inline distT="0" distB="0" distL="0" distR="0">
            <wp:extent cx="2552700" cy="275043"/>
            <wp:effectExtent l="19050" t="0" r="0" b="0"/>
            <wp:docPr id="8" name="Рисунок 3" descr="http://5terka.com/images/him10rudzfeld/him10rudzfeld-385.png">
              <a:hlinkClick xmlns:a="http://schemas.openxmlformats.org/drawingml/2006/main" r:id="rId331" tooltip="&quot;Жамкните чтобы 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5terka.com/images/him10rudzfeld/him10rudzfeld-385.png">
                      <a:hlinkClick r:id="rId331" tooltip="&quot;Жамкните чтобы увеличить&quot;"/>
                    </pic:cNvPr>
                    <pic:cNvPicPr>
                      <a:picLocks noChangeAspect="1" noChangeArrowheads="1"/>
                    </pic:cNvPicPr>
                  </pic:nvPicPr>
                  <pic:blipFill>
                    <a:blip r:embed="rId332" cstate="print"/>
                    <a:srcRect/>
                    <a:stretch>
                      <a:fillRect/>
                    </a:stretch>
                  </pic:blipFill>
                  <pic:spPr bwMode="auto">
                    <a:xfrm>
                      <a:off x="0" y="0"/>
                      <a:ext cx="2552967" cy="275072"/>
                    </a:xfrm>
                    <a:prstGeom prst="rect">
                      <a:avLst/>
                    </a:prstGeom>
                    <a:noFill/>
                    <a:ln w="9525">
                      <a:noFill/>
                      <a:miter lim="800000"/>
                      <a:headEnd/>
                      <a:tailEnd/>
                    </a:ln>
                  </pic:spPr>
                </pic:pic>
              </a:graphicData>
            </a:graphic>
          </wp:inline>
        </w:drawing>
      </w:r>
    </w:p>
    <w:p w:rsidR="00F26A74" w:rsidRPr="00E90874" w:rsidRDefault="00F26A74" w:rsidP="00E90874">
      <w:pPr>
        <w:pStyle w:val="a4"/>
        <w:shd w:val="clear" w:color="auto" w:fill="FFFFFF"/>
        <w:spacing w:before="0" w:beforeAutospacing="0" w:after="0" w:afterAutospacing="0" w:line="276" w:lineRule="auto"/>
        <w:ind w:firstLine="709"/>
        <w:contextualSpacing/>
        <w:rPr>
          <w:color w:val="000000" w:themeColor="text1"/>
        </w:rPr>
      </w:pPr>
      <w:r w:rsidRPr="00E90874">
        <w:rPr>
          <w:color w:val="000000" w:themeColor="text1"/>
        </w:rPr>
        <w:t>Вычислим количество вещества бензола:</w:t>
      </w:r>
    </w:p>
    <w:p w:rsidR="00F26A74" w:rsidRPr="00E90874" w:rsidRDefault="00F26A74" w:rsidP="00E90874">
      <w:pPr>
        <w:pStyle w:val="a4"/>
        <w:shd w:val="clear" w:color="auto" w:fill="FFFFFF"/>
        <w:spacing w:before="0" w:beforeAutospacing="0" w:after="0" w:afterAutospacing="0" w:line="276" w:lineRule="auto"/>
        <w:ind w:firstLine="709"/>
        <w:contextualSpacing/>
        <w:rPr>
          <w:color w:val="000000" w:themeColor="text1"/>
        </w:rPr>
      </w:pPr>
      <w:r w:rsidRPr="00E90874">
        <w:rPr>
          <w:noProof/>
          <w:color w:val="000000" w:themeColor="text1"/>
        </w:rPr>
        <w:drawing>
          <wp:inline distT="0" distB="0" distL="0" distR="0">
            <wp:extent cx="3171825" cy="511667"/>
            <wp:effectExtent l="19050" t="0" r="9525" b="0"/>
            <wp:docPr id="4" name="Рисунок 4" descr="http://5terka.com/images/him10rudzfeld/him10rudzfeld-386.png">
              <a:hlinkClick xmlns:a="http://schemas.openxmlformats.org/drawingml/2006/main" r:id="rId333" tooltip="&quot;Жамкните чтобы 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5terka.com/images/him10rudzfeld/him10rudzfeld-386.png">
                      <a:hlinkClick r:id="rId333" tooltip="&quot;Жамкните чтобы увеличить&quot;"/>
                    </pic:cNvPr>
                    <pic:cNvPicPr>
                      <a:picLocks noChangeAspect="1" noChangeArrowheads="1"/>
                    </pic:cNvPicPr>
                  </pic:nvPicPr>
                  <pic:blipFill>
                    <a:blip r:embed="rId334" cstate="print"/>
                    <a:srcRect/>
                    <a:stretch>
                      <a:fillRect/>
                    </a:stretch>
                  </pic:blipFill>
                  <pic:spPr bwMode="auto">
                    <a:xfrm>
                      <a:off x="0" y="0"/>
                      <a:ext cx="3195234" cy="515443"/>
                    </a:xfrm>
                    <a:prstGeom prst="rect">
                      <a:avLst/>
                    </a:prstGeom>
                    <a:noFill/>
                    <a:ln w="9525">
                      <a:noFill/>
                      <a:miter lim="800000"/>
                      <a:headEnd/>
                      <a:tailEnd/>
                    </a:ln>
                  </pic:spPr>
                </pic:pic>
              </a:graphicData>
            </a:graphic>
          </wp:inline>
        </w:drawing>
      </w:r>
    </w:p>
    <w:p w:rsidR="00F26A74" w:rsidRPr="00E90874" w:rsidRDefault="00F26A74" w:rsidP="00E90874">
      <w:pPr>
        <w:pStyle w:val="a4"/>
        <w:shd w:val="clear" w:color="auto" w:fill="FFFFFF"/>
        <w:spacing w:before="0" w:beforeAutospacing="0" w:after="0" w:afterAutospacing="0" w:line="276" w:lineRule="auto"/>
        <w:ind w:firstLine="709"/>
        <w:contextualSpacing/>
        <w:rPr>
          <w:color w:val="000000" w:themeColor="text1"/>
        </w:rPr>
      </w:pPr>
      <w:r w:rsidRPr="00E90874">
        <w:rPr>
          <w:color w:val="000000" w:themeColor="text1"/>
        </w:rPr>
        <w:t>По уравнению реакции для сжигания 2 моль бензола необходимо 15 моль кислорода. Пусть для сжигания 11,3 моль бензола необходимо х моль кислорода.</w:t>
      </w:r>
    </w:p>
    <w:p w:rsidR="00F26A74" w:rsidRPr="00E90874" w:rsidRDefault="00F26A74" w:rsidP="00E90874">
      <w:pPr>
        <w:pStyle w:val="a4"/>
        <w:shd w:val="clear" w:color="auto" w:fill="FFFFFF"/>
        <w:spacing w:before="0" w:beforeAutospacing="0" w:after="0" w:afterAutospacing="0" w:line="276" w:lineRule="auto"/>
        <w:ind w:firstLine="709"/>
        <w:contextualSpacing/>
        <w:rPr>
          <w:color w:val="000000" w:themeColor="text1"/>
        </w:rPr>
      </w:pPr>
      <w:r w:rsidRPr="00E90874">
        <w:rPr>
          <w:color w:val="000000" w:themeColor="text1"/>
        </w:rPr>
        <w:t>Составим пропорцию:</w:t>
      </w:r>
    </w:p>
    <w:p w:rsidR="00F26A74" w:rsidRPr="00E90874" w:rsidRDefault="00F26A74" w:rsidP="00E90874">
      <w:pPr>
        <w:pStyle w:val="a4"/>
        <w:shd w:val="clear" w:color="auto" w:fill="FFFFFF"/>
        <w:spacing w:before="0" w:beforeAutospacing="0" w:after="0" w:afterAutospacing="0" w:line="276" w:lineRule="auto"/>
        <w:ind w:firstLine="709"/>
        <w:contextualSpacing/>
        <w:rPr>
          <w:color w:val="000000" w:themeColor="text1"/>
        </w:rPr>
      </w:pPr>
      <w:r w:rsidRPr="00E90874">
        <w:rPr>
          <w:noProof/>
          <w:color w:val="000000" w:themeColor="text1"/>
        </w:rPr>
        <w:drawing>
          <wp:inline distT="0" distB="0" distL="0" distR="0">
            <wp:extent cx="2552700" cy="419415"/>
            <wp:effectExtent l="19050" t="0" r="0" b="0"/>
            <wp:docPr id="5" name="Рисунок 5" descr="http://5terka.com/images/him10rudzfeld/him10rudzfeld-387.png">
              <a:hlinkClick xmlns:a="http://schemas.openxmlformats.org/drawingml/2006/main" r:id="rId335" tooltip="&quot;Жамкните чтобы 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5terka.com/images/him10rudzfeld/him10rudzfeld-387.png">
                      <a:hlinkClick r:id="rId335" tooltip="&quot;Жамкните чтобы увеличить&quot;"/>
                    </pic:cNvPr>
                    <pic:cNvPicPr>
                      <a:picLocks noChangeAspect="1" noChangeArrowheads="1"/>
                    </pic:cNvPicPr>
                  </pic:nvPicPr>
                  <pic:blipFill>
                    <a:blip r:embed="rId336" cstate="print"/>
                    <a:srcRect/>
                    <a:stretch>
                      <a:fillRect/>
                    </a:stretch>
                  </pic:blipFill>
                  <pic:spPr bwMode="auto">
                    <a:xfrm>
                      <a:off x="0" y="0"/>
                      <a:ext cx="2572806" cy="422718"/>
                    </a:xfrm>
                    <a:prstGeom prst="rect">
                      <a:avLst/>
                    </a:prstGeom>
                    <a:noFill/>
                    <a:ln w="9525">
                      <a:noFill/>
                      <a:miter lim="800000"/>
                      <a:headEnd/>
                      <a:tailEnd/>
                    </a:ln>
                  </pic:spPr>
                </pic:pic>
              </a:graphicData>
            </a:graphic>
          </wp:inline>
        </w:drawing>
      </w:r>
    </w:p>
    <w:p w:rsidR="00F26A74" w:rsidRPr="00E90874" w:rsidRDefault="00F26A74" w:rsidP="00E90874">
      <w:pPr>
        <w:pStyle w:val="a4"/>
        <w:shd w:val="clear" w:color="auto" w:fill="FFFFFF"/>
        <w:spacing w:before="0" w:beforeAutospacing="0" w:after="0" w:afterAutospacing="0" w:line="276" w:lineRule="auto"/>
        <w:ind w:firstLine="709"/>
        <w:contextualSpacing/>
        <w:rPr>
          <w:color w:val="000000" w:themeColor="text1"/>
        </w:rPr>
      </w:pPr>
      <w:r w:rsidRPr="00E90874">
        <w:rPr>
          <w:color w:val="000000" w:themeColor="text1"/>
        </w:rPr>
        <w:t>Необходимо 84,75 моль кислорода. Вычислим объем кислорода:</w:t>
      </w:r>
    </w:p>
    <w:p w:rsidR="00F26A74" w:rsidRPr="00E90874" w:rsidRDefault="00F26A74" w:rsidP="00E90874">
      <w:pPr>
        <w:pStyle w:val="a4"/>
        <w:shd w:val="clear" w:color="auto" w:fill="FFFFFF"/>
        <w:spacing w:before="0" w:beforeAutospacing="0" w:after="0" w:afterAutospacing="0" w:line="276" w:lineRule="auto"/>
        <w:ind w:firstLine="709"/>
        <w:contextualSpacing/>
        <w:rPr>
          <w:color w:val="000000" w:themeColor="text1"/>
        </w:rPr>
      </w:pPr>
      <w:r w:rsidRPr="00E90874">
        <w:rPr>
          <w:noProof/>
          <w:color w:val="000000" w:themeColor="text1"/>
        </w:rPr>
        <w:drawing>
          <wp:inline distT="0" distB="0" distL="0" distR="0">
            <wp:extent cx="4000500" cy="220994"/>
            <wp:effectExtent l="19050" t="0" r="0" b="0"/>
            <wp:docPr id="6" name="Рисунок 6" descr="http://5terka.com/images/him10rudzfeld/him10rudzfeld-388.png">
              <a:hlinkClick xmlns:a="http://schemas.openxmlformats.org/drawingml/2006/main" r:id="rId337" tooltip="&quot;Жамкните чтобы 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5terka.com/images/him10rudzfeld/him10rudzfeld-388.png">
                      <a:hlinkClick r:id="rId337" tooltip="&quot;Жамкните чтобы увеличить&quot;"/>
                    </pic:cNvPr>
                    <pic:cNvPicPr>
                      <a:picLocks noChangeAspect="1" noChangeArrowheads="1"/>
                    </pic:cNvPicPr>
                  </pic:nvPicPr>
                  <pic:blipFill>
                    <a:blip r:embed="rId338" cstate="print"/>
                    <a:srcRect/>
                    <a:stretch>
                      <a:fillRect/>
                    </a:stretch>
                  </pic:blipFill>
                  <pic:spPr bwMode="auto">
                    <a:xfrm>
                      <a:off x="0" y="0"/>
                      <a:ext cx="4007395" cy="221375"/>
                    </a:xfrm>
                    <a:prstGeom prst="rect">
                      <a:avLst/>
                    </a:prstGeom>
                    <a:noFill/>
                    <a:ln w="9525">
                      <a:noFill/>
                      <a:miter lim="800000"/>
                      <a:headEnd/>
                      <a:tailEnd/>
                    </a:ln>
                  </pic:spPr>
                </pic:pic>
              </a:graphicData>
            </a:graphic>
          </wp:inline>
        </w:drawing>
      </w:r>
    </w:p>
    <w:p w:rsidR="00F26A74" w:rsidRPr="00E90874" w:rsidRDefault="00F26A74" w:rsidP="00E90874">
      <w:pPr>
        <w:pStyle w:val="a4"/>
        <w:shd w:val="clear" w:color="auto" w:fill="FFFFFF"/>
        <w:spacing w:before="0" w:beforeAutospacing="0" w:after="0" w:afterAutospacing="0" w:line="276" w:lineRule="auto"/>
        <w:ind w:firstLine="709"/>
        <w:contextualSpacing/>
        <w:rPr>
          <w:color w:val="000000" w:themeColor="text1"/>
        </w:rPr>
      </w:pPr>
      <w:r w:rsidRPr="00E90874">
        <w:rPr>
          <w:color w:val="000000" w:themeColor="text1"/>
        </w:rPr>
        <w:t>В воздухе содержится около 21% кислорода, или 0,21. Вычислим объем воздуха, необходимый для сжигания бензола:</w:t>
      </w:r>
    </w:p>
    <w:p w:rsidR="00F26A74" w:rsidRPr="00E90874" w:rsidRDefault="00F26A74" w:rsidP="00E90874">
      <w:pPr>
        <w:pStyle w:val="a4"/>
        <w:shd w:val="clear" w:color="auto" w:fill="FFFFFF"/>
        <w:spacing w:before="0" w:beforeAutospacing="0" w:after="0" w:afterAutospacing="0" w:line="276" w:lineRule="auto"/>
        <w:ind w:firstLine="709"/>
        <w:contextualSpacing/>
        <w:rPr>
          <w:color w:val="000000" w:themeColor="text1"/>
        </w:rPr>
      </w:pPr>
      <w:r w:rsidRPr="00E90874">
        <w:rPr>
          <w:noProof/>
          <w:color w:val="000000" w:themeColor="text1"/>
        </w:rPr>
        <w:drawing>
          <wp:inline distT="0" distB="0" distL="0" distR="0">
            <wp:extent cx="3667125" cy="494756"/>
            <wp:effectExtent l="19050" t="0" r="0" b="0"/>
            <wp:docPr id="7" name="Рисунок 7" descr="http://5terka.com/images/him10rudzfeld/him10rudzfeld-389.png">
              <a:hlinkClick xmlns:a="http://schemas.openxmlformats.org/drawingml/2006/main" r:id="rId339" tooltip="&quot;Жамкните чтобы 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5terka.com/images/him10rudzfeld/him10rudzfeld-389.png">
                      <a:hlinkClick r:id="rId339" tooltip="&quot;Жамкните чтобы увеличить&quot;"/>
                    </pic:cNvPr>
                    <pic:cNvPicPr>
                      <a:picLocks noChangeAspect="1" noChangeArrowheads="1"/>
                    </pic:cNvPicPr>
                  </pic:nvPicPr>
                  <pic:blipFill>
                    <a:blip r:embed="rId340" cstate="print"/>
                    <a:srcRect/>
                    <a:stretch>
                      <a:fillRect/>
                    </a:stretch>
                  </pic:blipFill>
                  <pic:spPr bwMode="auto">
                    <a:xfrm>
                      <a:off x="0" y="0"/>
                      <a:ext cx="3674425" cy="495741"/>
                    </a:xfrm>
                    <a:prstGeom prst="rect">
                      <a:avLst/>
                    </a:prstGeom>
                    <a:noFill/>
                    <a:ln w="9525">
                      <a:noFill/>
                      <a:miter lim="800000"/>
                      <a:headEnd/>
                      <a:tailEnd/>
                    </a:ln>
                  </pic:spPr>
                </pic:pic>
              </a:graphicData>
            </a:graphic>
          </wp:inline>
        </w:drawing>
      </w:r>
    </w:p>
    <w:p w:rsidR="000B1905" w:rsidRPr="00E90874" w:rsidRDefault="00F26A74" w:rsidP="00E90874">
      <w:pPr>
        <w:pStyle w:val="a4"/>
        <w:shd w:val="clear" w:color="auto" w:fill="FFFFFF"/>
        <w:spacing w:before="0" w:beforeAutospacing="0" w:after="0" w:afterAutospacing="0" w:line="276" w:lineRule="auto"/>
        <w:ind w:firstLine="709"/>
        <w:contextualSpacing/>
        <w:rPr>
          <w:color w:val="000000" w:themeColor="text1"/>
        </w:rPr>
      </w:pPr>
      <w:r w:rsidRPr="00E90874">
        <w:rPr>
          <w:color w:val="000000" w:themeColor="text1"/>
        </w:rPr>
        <w:t>Ответ: необходимо 9040 л воздуха.</w:t>
      </w:r>
    </w:p>
    <w:p w:rsidR="00F26A74" w:rsidRPr="00E90874" w:rsidRDefault="00F26A74" w:rsidP="00E90874">
      <w:pPr>
        <w:pStyle w:val="a4"/>
        <w:shd w:val="clear" w:color="auto" w:fill="FFFFFF"/>
        <w:spacing w:before="0" w:beforeAutospacing="0" w:after="0" w:afterAutospacing="0" w:line="276" w:lineRule="auto"/>
        <w:ind w:firstLine="709"/>
        <w:contextualSpacing/>
        <w:rPr>
          <w:color w:val="000000" w:themeColor="text1"/>
        </w:rPr>
      </w:pPr>
      <w:r w:rsidRPr="00E90874">
        <w:rPr>
          <w:b/>
          <w:color w:val="000000" w:themeColor="text1"/>
        </w:rPr>
        <w:t>27.</w:t>
      </w:r>
      <w:r w:rsidRPr="00E90874">
        <w:rPr>
          <w:bCs/>
          <w:color w:val="000000" w:themeColor="text1"/>
        </w:rPr>
        <w:t xml:space="preserve"> Какой объем кислорода и воздуха потребуется для сжигания 67,2 м3 бутана?</w:t>
      </w:r>
    </w:p>
    <w:p w:rsidR="00F26A74" w:rsidRPr="00E90874" w:rsidRDefault="00F26A74" w:rsidP="00E90874">
      <w:pPr>
        <w:spacing w:after="0"/>
        <w:ind w:firstLine="709"/>
        <w:contextualSpacing/>
        <w:rPr>
          <w:rFonts w:ascii="Times New Roman" w:hAnsi="Times New Roman" w:cs="Times New Roman"/>
          <w:sz w:val="24"/>
          <w:szCs w:val="24"/>
        </w:rPr>
      </w:pPr>
      <w:r w:rsidRPr="00E90874">
        <w:rPr>
          <w:rFonts w:ascii="Times New Roman" w:hAnsi="Times New Roman" w:cs="Times New Roman"/>
          <w:sz w:val="24"/>
          <w:szCs w:val="24"/>
        </w:rPr>
        <w:t xml:space="preserve">Решение: </w:t>
      </w:r>
    </w:p>
    <w:p w:rsidR="00F26A74" w:rsidRPr="00E90874" w:rsidRDefault="00F26A74" w:rsidP="00E90874">
      <w:pPr>
        <w:pStyle w:val="a4"/>
        <w:shd w:val="clear" w:color="auto" w:fill="FFFFFF"/>
        <w:spacing w:before="0" w:beforeAutospacing="0" w:after="0" w:afterAutospacing="0" w:line="276" w:lineRule="auto"/>
        <w:ind w:firstLine="709"/>
        <w:contextualSpacing/>
        <w:rPr>
          <w:color w:val="000000" w:themeColor="text1"/>
        </w:rPr>
      </w:pPr>
      <w:r w:rsidRPr="00E90874">
        <w:rPr>
          <w:noProof/>
          <w:color w:val="000000" w:themeColor="text1"/>
        </w:rPr>
        <w:drawing>
          <wp:inline distT="0" distB="0" distL="0" distR="0">
            <wp:extent cx="2400300" cy="215378"/>
            <wp:effectExtent l="0" t="0" r="0" b="0"/>
            <wp:docPr id="15" name="Рисунок 15" descr="http://5terka.com/images/him10rudzfeld/him10rudzfeld-80.png">
              <a:hlinkClick xmlns:a="http://schemas.openxmlformats.org/drawingml/2006/main" r:id="rId341" tooltip="&quot;Жамкните чтобы 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5terka.com/images/him10rudzfeld/him10rudzfeld-80.png">
                      <a:hlinkClick r:id="rId341" tooltip="&quot;Жамкните чтобы увеличить&quot;"/>
                    </pic:cNvPr>
                    <pic:cNvPicPr>
                      <a:picLocks noChangeAspect="1" noChangeArrowheads="1"/>
                    </pic:cNvPicPr>
                  </pic:nvPicPr>
                  <pic:blipFill>
                    <a:blip r:embed="rId342" cstate="print"/>
                    <a:srcRect/>
                    <a:stretch>
                      <a:fillRect/>
                    </a:stretch>
                  </pic:blipFill>
                  <pic:spPr bwMode="auto">
                    <a:xfrm>
                      <a:off x="0" y="0"/>
                      <a:ext cx="2473837" cy="221976"/>
                    </a:xfrm>
                    <a:prstGeom prst="rect">
                      <a:avLst/>
                    </a:prstGeom>
                    <a:noFill/>
                    <a:ln w="9525">
                      <a:noFill/>
                      <a:miter lim="800000"/>
                      <a:headEnd/>
                      <a:tailEnd/>
                    </a:ln>
                  </pic:spPr>
                </pic:pic>
              </a:graphicData>
            </a:graphic>
          </wp:inline>
        </w:drawing>
      </w:r>
    </w:p>
    <w:p w:rsidR="00F26A74" w:rsidRPr="00E90874" w:rsidRDefault="00F26A74" w:rsidP="00E90874">
      <w:pPr>
        <w:pStyle w:val="a4"/>
        <w:shd w:val="clear" w:color="auto" w:fill="FFFFFF"/>
        <w:spacing w:before="0" w:beforeAutospacing="0" w:after="0" w:afterAutospacing="0" w:line="276" w:lineRule="auto"/>
        <w:ind w:firstLine="709"/>
        <w:contextualSpacing/>
        <w:rPr>
          <w:color w:val="000000" w:themeColor="text1"/>
        </w:rPr>
      </w:pPr>
      <w:r w:rsidRPr="00E90874">
        <w:rPr>
          <w:color w:val="000000" w:themeColor="text1"/>
        </w:rPr>
        <w:t>Воспользуемся следствием из закона Авогадро: объемные соотношения газов равны их мольным соотношениям. По уравнению реакции для сжигания 2 моль бутана необходимо 13 моль кислорода. Пусть для сжигания 67,2 м</w:t>
      </w:r>
      <w:r w:rsidRPr="00E90874">
        <w:rPr>
          <w:color w:val="000000" w:themeColor="text1"/>
          <w:vertAlign w:val="superscript"/>
        </w:rPr>
        <w:t>3</w:t>
      </w:r>
      <w:r w:rsidRPr="00E90874">
        <w:rPr>
          <w:rStyle w:val="apple-converted-space"/>
          <w:color w:val="000000" w:themeColor="text1"/>
        </w:rPr>
        <w:t> </w:t>
      </w:r>
      <w:r w:rsidRPr="00E90874">
        <w:rPr>
          <w:color w:val="000000" w:themeColor="text1"/>
        </w:rPr>
        <w:t>бутана требуется х м</w:t>
      </w:r>
      <w:r w:rsidRPr="00E90874">
        <w:rPr>
          <w:color w:val="000000" w:themeColor="text1"/>
          <w:vertAlign w:val="superscript"/>
        </w:rPr>
        <w:t>3</w:t>
      </w:r>
      <w:r w:rsidRPr="00E90874">
        <w:rPr>
          <w:rStyle w:val="apple-converted-space"/>
          <w:color w:val="000000" w:themeColor="text1"/>
        </w:rPr>
        <w:t> </w:t>
      </w:r>
      <w:r w:rsidRPr="00E90874">
        <w:rPr>
          <w:color w:val="000000" w:themeColor="text1"/>
        </w:rPr>
        <w:t>кислорода. Составим пропорцию:</w:t>
      </w:r>
    </w:p>
    <w:p w:rsidR="00F26A74" w:rsidRPr="00E90874" w:rsidRDefault="00F26A74" w:rsidP="00E90874">
      <w:pPr>
        <w:pStyle w:val="a4"/>
        <w:shd w:val="clear" w:color="auto" w:fill="FFFFFF"/>
        <w:spacing w:before="0" w:beforeAutospacing="0" w:after="0" w:afterAutospacing="0" w:line="276" w:lineRule="auto"/>
        <w:ind w:firstLine="709"/>
        <w:contextualSpacing/>
        <w:rPr>
          <w:color w:val="000000" w:themeColor="text1"/>
        </w:rPr>
      </w:pPr>
      <w:r w:rsidRPr="00E90874">
        <w:rPr>
          <w:noProof/>
          <w:color w:val="000000" w:themeColor="text1"/>
        </w:rPr>
        <w:drawing>
          <wp:inline distT="0" distB="0" distL="0" distR="0">
            <wp:extent cx="2400300" cy="443517"/>
            <wp:effectExtent l="19050" t="0" r="0" b="0"/>
            <wp:docPr id="16" name="Рисунок 16" descr="http://5terka.com/images/him10rudzfeld/him10rudzfeld-81.png">
              <a:hlinkClick xmlns:a="http://schemas.openxmlformats.org/drawingml/2006/main" r:id="rId343" tooltip="&quot;Жамкните чтобы 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5terka.com/images/him10rudzfeld/him10rudzfeld-81.png">
                      <a:hlinkClick r:id="rId343" tooltip="&quot;Жамкните чтобы увеличить&quot;"/>
                    </pic:cNvPr>
                    <pic:cNvPicPr>
                      <a:picLocks noChangeAspect="1" noChangeArrowheads="1"/>
                    </pic:cNvPicPr>
                  </pic:nvPicPr>
                  <pic:blipFill>
                    <a:blip r:embed="rId344" cstate="print"/>
                    <a:srcRect/>
                    <a:stretch>
                      <a:fillRect/>
                    </a:stretch>
                  </pic:blipFill>
                  <pic:spPr bwMode="auto">
                    <a:xfrm>
                      <a:off x="0" y="0"/>
                      <a:ext cx="2415894" cy="446398"/>
                    </a:xfrm>
                    <a:prstGeom prst="rect">
                      <a:avLst/>
                    </a:prstGeom>
                    <a:noFill/>
                    <a:ln w="9525">
                      <a:noFill/>
                      <a:miter lim="800000"/>
                      <a:headEnd/>
                      <a:tailEnd/>
                    </a:ln>
                  </pic:spPr>
                </pic:pic>
              </a:graphicData>
            </a:graphic>
          </wp:inline>
        </w:drawing>
      </w:r>
    </w:p>
    <w:p w:rsidR="00F26A74" w:rsidRPr="00E90874" w:rsidRDefault="00F26A74" w:rsidP="00E90874">
      <w:pPr>
        <w:pStyle w:val="a4"/>
        <w:shd w:val="clear" w:color="auto" w:fill="FFFFFF"/>
        <w:spacing w:before="0" w:beforeAutospacing="0" w:after="0" w:afterAutospacing="0" w:line="276" w:lineRule="auto"/>
        <w:ind w:firstLine="709"/>
        <w:contextualSpacing/>
        <w:rPr>
          <w:color w:val="000000" w:themeColor="text1"/>
        </w:rPr>
      </w:pPr>
      <w:r w:rsidRPr="00E90874">
        <w:rPr>
          <w:color w:val="000000" w:themeColor="text1"/>
        </w:rPr>
        <w:t>Необходимо 436,8 м</w:t>
      </w:r>
      <w:r w:rsidRPr="00E90874">
        <w:rPr>
          <w:color w:val="000000" w:themeColor="text1"/>
          <w:vertAlign w:val="superscript"/>
        </w:rPr>
        <w:t>3</w:t>
      </w:r>
      <w:r w:rsidRPr="00E90874">
        <w:rPr>
          <w:rStyle w:val="apple-converted-space"/>
          <w:color w:val="000000" w:themeColor="text1"/>
        </w:rPr>
        <w:t> </w:t>
      </w:r>
      <w:r w:rsidRPr="00E90874">
        <w:rPr>
          <w:color w:val="000000" w:themeColor="text1"/>
        </w:rPr>
        <w:t>кислорода. В воздухе содержится около 21% кислорода, или 0,21. Вычислим объем воздуха, необходимый для сжигания бутана:</w:t>
      </w:r>
    </w:p>
    <w:p w:rsidR="00F26A74" w:rsidRPr="00E90874" w:rsidRDefault="00F26A74" w:rsidP="00E90874">
      <w:pPr>
        <w:pStyle w:val="a4"/>
        <w:shd w:val="clear" w:color="auto" w:fill="FFFFFF"/>
        <w:spacing w:before="0" w:beforeAutospacing="0" w:after="0" w:afterAutospacing="0" w:line="276" w:lineRule="auto"/>
        <w:ind w:firstLine="709"/>
        <w:contextualSpacing/>
        <w:rPr>
          <w:color w:val="000000" w:themeColor="text1"/>
        </w:rPr>
      </w:pPr>
      <w:r w:rsidRPr="00E90874">
        <w:rPr>
          <w:noProof/>
          <w:color w:val="000000" w:themeColor="text1"/>
        </w:rPr>
        <w:drawing>
          <wp:inline distT="0" distB="0" distL="0" distR="0">
            <wp:extent cx="3819525" cy="495300"/>
            <wp:effectExtent l="19050" t="0" r="0" b="0"/>
            <wp:docPr id="17" name="Рисунок 17" descr="http://5terka.com/images/him10rudzfeld/him10rudzfeld-82.png">
              <a:hlinkClick xmlns:a="http://schemas.openxmlformats.org/drawingml/2006/main" r:id="rId345" tooltip="&quot;Жамкните чтобы 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5terka.com/images/him10rudzfeld/him10rudzfeld-82.png">
                      <a:hlinkClick r:id="rId345" tooltip="&quot;Жамкните чтобы увеличить&quot;"/>
                    </pic:cNvPr>
                    <pic:cNvPicPr>
                      <a:picLocks noChangeAspect="1" noChangeArrowheads="1"/>
                    </pic:cNvPicPr>
                  </pic:nvPicPr>
                  <pic:blipFill>
                    <a:blip r:embed="rId346" cstate="print"/>
                    <a:srcRect/>
                    <a:stretch>
                      <a:fillRect/>
                    </a:stretch>
                  </pic:blipFill>
                  <pic:spPr bwMode="auto">
                    <a:xfrm>
                      <a:off x="0" y="0"/>
                      <a:ext cx="3840414" cy="498009"/>
                    </a:xfrm>
                    <a:prstGeom prst="rect">
                      <a:avLst/>
                    </a:prstGeom>
                    <a:noFill/>
                    <a:ln w="9525">
                      <a:noFill/>
                      <a:miter lim="800000"/>
                      <a:headEnd/>
                      <a:tailEnd/>
                    </a:ln>
                  </pic:spPr>
                </pic:pic>
              </a:graphicData>
            </a:graphic>
          </wp:inline>
        </w:drawing>
      </w:r>
    </w:p>
    <w:p w:rsidR="00F26A74" w:rsidRPr="00E90874" w:rsidRDefault="00F26A74" w:rsidP="00E90874">
      <w:pPr>
        <w:pStyle w:val="a4"/>
        <w:shd w:val="clear" w:color="auto" w:fill="FFFFFF"/>
        <w:spacing w:before="0" w:beforeAutospacing="0" w:after="0" w:afterAutospacing="0" w:line="276" w:lineRule="auto"/>
        <w:ind w:firstLine="709"/>
        <w:contextualSpacing/>
        <w:rPr>
          <w:color w:val="000000" w:themeColor="text1"/>
        </w:rPr>
      </w:pPr>
      <w:r w:rsidRPr="00E90874">
        <w:rPr>
          <w:color w:val="000000" w:themeColor="text1"/>
        </w:rPr>
        <w:t>Ответ: необходимо 436,8 м</w:t>
      </w:r>
      <w:r w:rsidRPr="00E90874">
        <w:rPr>
          <w:color w:val="000000" w:themeColor="text1"/>
          <w:vertAlign w:val="superscript"/>
        </w:rPr>
        <w:t>3</w:t>
      </w:r>
      <w:r w:rsidRPr="00E90874">
        <w:rPr>
          <w:rStyle w:val="apple-converted-space"/>
          <w:color w:val="000000" w:themeColor="text1"/>
        </w:rPr>
        <w:t> </w:t>
      </w:r>
      <w:r w:rsidRPr="00E90874">
        <w:rPr>
          <w:color w:val="000000" w:themeColor="text1"/>
        </w:rPr>
        <w:t>кислорода или 2080 м</w:t>
      </w:r>
      <w:r w:rsidRPr="00E90874">
        <w:rPr>
          <w:color w:val="000000" w:themeColor="text1"/>
          <w:vertAlign w:val="superscript"/>
        </w:rPr>
        <w:t>3</w:t>
      </w:r>
      <w:r w:rsidRPr="00E90874">
        <w:rPr>
          <w:rStyle w:val="apple-converted-space"/>
          <w:color w:val="000000" w:themeColor="text1"/>
        </w:rPr>
        <w:t> </w:t>
      </w:r>
      <w:r w:rsidRPr="00E90874">
        <w:rPr>
          <w:color w:val="000000" w:themeColor="text1"/>
        </w:rPr>
        <w:t>воздуха.</w:t>
      </w:r>
    </w:p>
    <w:p w:rsidR="00F26A74" w:rsidRPr="00E90874" w:rsidRDefault="00F26A74" w:rsidP="00E90874">
      <w:pPr>
        <w:spacing w:after="0"/>
        <w:ind w:firstLine="709"/>
        <w:contextualSpacing/>
        <w:rPr>
          <w:rFonts w:ascii="Times New Roman" w:hAnsi="Times New Roman" w:cs="Times New Roman"/>
          <w:color w:val="333333"/>
          <w:sz w:val="24"/>
          <w:szCs w:val="24"/>
          <w:shd w:val="clear" w:color="auto" w:fill="F8F8F8"/>
        </w:rPr>
      </w:pPr>
      <w:r w:rsidRPr="00E90874">
        <w:rPr>
          <w:rFonts w:ascii="Times New Roman" w:hAnsi="Times New Roman" w:cs="Times New Roman"/>
          <w:b/>
          <w:color w:val="000000" w:themeColor="text1"/>
          <w:sz w:val="24"/>
          <w:szCs w:val="24"/>
        </w:rPr>
        <w:t>28.</w:t>
      </w:r>
      <w:r w:rsidRPr="00E90874">
        <w:rPr>
          <w:rFonts w:ascii="Times New Roman" w:hAnsi="Times New Roman" w:cs="Times New Roman"/>
          <w:color w:val="000000" w:themeColor="text1"/>
          <w:sz w:val="24"/>
          <w:szCs w:val="24"/>
        </w:rPr>
        <w:t xml:space="preserve"> В</w:t>
      </w:r>
      <w:r w:rsidRPr="00E90874">
        <w:rPr>
          <w:rFonts w:ascii="Times New Roman" w:hAnsi="Times New Roman" w:cs="Times New Roman"/>
          <w:color w:val="333333"/>
          <w:sz w:val="24"/>
          <w:szCs w:val="24"/>
          <w:shd w:val="clear" w:color="auto" w:fill="F8F8F8"/>
        </w:rPr>
        <w:t>ычислите, сколько хлора в литрах и в граммах потребуется, чтобы получить 202 г хлорметана.</w:t>
      </w:r>
    </w:p>
    <w:p w:rsidR="00F26A74" w:rsidRPr="00E90874" w:rsidRDefault="00F26A74" w:rsidP="00E90874">
      <w:pPr>
        <w:pStyle w:val="a4"/>
        <w:shd w:val="clear" w:color="auto" w:fill="FFFFFF"/>
        <w:spacing w:before="0" w:beforeAutospacing="0" w:after="0" w:afterAutospacing="0" w:line="276" w:lineRule="auto"/>
        <w:ind w:firstLine="709"/>
        <w:contextualSpacing/>
        <w:rPr>
          <w:color w:val="333333"/>
          <w:shd w:val="clear" w:color="auto" w:fill="F8F8F8"/>
        </w:rPr>
      </w:pPr>
      <w:r w:rsidRPr="00E90874">
        <w:rPr>
          <w:color w:val="333333"/>
          <w:shd w:val="clear" w:color="auto" w:fill="F8F8F8"/>
        </w:rPr>
        <w:t>Решение:</w:t>
      </w:r>
    </w:p>
    <w:p w:rsidR="00F26A74" w:rsidRPr="00E90874" w:rsidRDefault="00F26A74" w:rsidP="00E90874">
      <w:pPr>
        <w:pStyle w:val="a4"/>
        <w:shd w:val="clear" w:color="auto" w:fill="FFFFFF"/>
        <w:spacing w:before="0" w:beforeAutospacing="0" w:after="0" w:afterAutospacing="0" w:line="276" w:lineRule="auto"/>
        <w:ind w:firstLine="709"/>
        <w:contextualSpacing/>
        <w:rPr>
          <w:color w:val="333333"/>
        </w:rPr>
      </w:pPr>
      <w:r w:rsidRPr="00E90874">
        <w:rPr>
          <w:color w:val="333333"/>
          <w:shd w:val="clear" w:color="auto" w:fill="F8F8F8"/>
        </w:rPr>
        <w:t xml:space="preserve">  </w:t>
      </w:r>
      <w:r w:rsidRPr="00E90874">
        <w:rPr>
          <w:noProof/>
          <w:color w:val="D8450B"/>
        </w:rPr>
        <w:drawing>
          <wp:inline distT="0" distB="0" distL="0" distR="0">
            <wp:extent cx="1733550" cy="166592"/>
            <wp:effectExtent l="19050" t="0" r="0" b="0"/>
            <wp:docPr id="21" name="Рисунок 21" descr="http://5terka.com/images/him10rudzfeld/him10rudzfeld-83.png">
              <a:hlinkClick xmlns:a="http://schemas.openxmlformats.org/drawingml/2006/main" r:id="rId347" tooltip="&quot;Жамкните чтобы 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5terka.com/images/him10rudzfeld/him10rudzfeld-83.png">
                      <a:hlinkClick r:id="rId347" tooltip="&quot;Жамкните чтобы увеличить&quot;"/>
                    </pic:cNvPr>
                    <pic:cNvPicPr>
                      <a:picLocks noChangeAspect="1" noChangeArrowheads="1"/>
                    </pic:cNvPicPr>
                  </pic:nvPicPr>
                  <pic:blipFill>
                    <a:blip r:embed="rId348" cstate="print"/>
                    <a:srcRect/>
                    <a:stretch>
                      <a:fillRect/>
                    </a:stretch>
                  </pic:blipFill>
                  <pic:spPr bwMode="auto">
                    <a:xfrm>
                      <a:off x="0" y="0"/>
                      <a:ext cx="1782904" cy="171335"/>
                    </a:xfrm>
                    <a:prstGeom prst="rect">
                      <a:avLst/>
                    </a:prstGeom>
                    <a:noFill/>
                    <a:ln w="9525">
                      <a:noFill/>
                      <a:miter lim="800000"/>
                      <a:headEnd/>
                      <a:tailEnd/>
                    </a:ln>
                  </pic:spPr>
                </pic:pic>
              </a:graphicData>
            </a:graphic>
          </wp:inline>
        </w:drawing>
      </w:r>
    </w:p>
    <w:p w:rsidR="00F26A74" w:rsidRPr="00E90874" w:rsidRDefault="00F26A74" w:rsidP="00E90874">
      <w:pPr>
        <w:pStyle w:val="a4"/>
        <w:shd w:val="clear" w:color="auto" w:fill="FFFFFF"/>
        <w:spacing w:before="0" w:beforeAutospacing="0" w:after="0" w:afterAutospacing="0" w:line="276" w:lineRule="auto"/>
        <w:ind w:firstLine="709"/>
        <w:contextualSpacing/>
        <w:rPr>
          <w:color w:val="333333"/>
        </w:rPr>
      </w:pPr>
      <w:r w:rsidRPr="00E90874">
        <w:rPr>
          <w:color w:val="333333"/>
        </w:rPr>
        <w:lastRenderedPageBreak/>
        <w:t>Вычислим молярную массу хлорметана:</w:t>
      </w:r>
    </w:p>
    <w:p w:rsidR="00F26A74" w:rsidRPr="00E90874" w:rsidRDefault="00F26A74" w:rsidP="00E90874">
      <w:pPr>
        <w:pStyle w:val="a4"/>
        <w:shd w:val="clear" w:color="auto" w:fill="FFFFFF"/>
        <w:spacing w:before="0" w:beforeAutospacing="0" w:after="0" w:afterAutospacing="0" w:line="276" w:lineRule="auto"/>
        <w:ind w:firstLine="709"/>
        <w:contextualSpacing/>
        <w:rPr>
          <w:color w:val="333333"/>
        </w:rPr>
      </w:pPr>
      <w:r w:rsidRPr="00E90874">
        <w:rPr>
          <w:noProof/>
          <w:color w:val="D8450B"/>
        </w:rPr>
        <w:drawing>
          <wp:inline distT="0" distB="0" distL="0" distR="0">
            <wp:extent cx="2842739" cy="196215"/>
            <wp:effectExtent l="0" t="0" r="0" b="0"/>
            <wp:docPr id="22" name="Рисунок 22" descr="http://5terka.com/images/him10rudzfeld/him10rudzfeld-84.png">
              <a:hlinkClick xmlns:a="http://schemas.openxmlformats.org/drawingml/2006/main" r:id="rId349" tooltip="&quot;Жамкните чтобы 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5terka.com/images/him10rudzfeld/him10rudzfeld-84.png">
                      <a:hlinkClick r:id="rId349" tooltip="&quot;Жамкните чтобы увеличить&quot;"/>
                    </pic:cNvPr>
                    <pic:cNvPicPr>
                      <a:picLocks noChangeAspect="1" noChangeArrowheads="1"/>
                    </pic:cNvPicPr>
                  </pic:nvPicPr>
                  <pic:blipFill>
                    <a:blip r:embed="rId350" cstate="print"/>
                    <a:srcRect/>
                    <a:stretch>
                      <a:fillRect/>
                    </a:stretch>
                  </pic:blipFill>
                  <pic:spPr bwMode="auto">
                    <a:xfrm>
                      <a:off x="0" y="0"/>
                      <a:ext cx="2891642" cy="199590"/>
                    </a:xfrm>
                    <a:prstGeom prst="rect">
                      <a:avLst/>
                    </a:prstGeom>
                    <a:noFill/>
                    <a:ln w="9525">
                      <a:noFill/>
                      <a:miter lim="800000"/>
                      <a:headEnd/>
                      <a:tailEnd/>
                    </a:ln>
                  </pic:spPr>
                </pic:pic>
              </a:graphicData>
            </a:graphic>
          </wp:inline>
        </w:drawing>
      </w:r>
    </w:p>
    <w:p w:rsidR="00F26A74" w:rsidRPr="00E90874" w:rsidRDefault="00F26A74" w:rsidP="00E90874">
      <w:pPr>
        <w:pStyle w:val="a4"/>
        <w:shd w:val="clear" w:color="auto" w:fill="FFFFFF"/>
        <w:spacing w:before="0" w:beforeAutospacing="0" w:after="0" w:afterAutospacing="0" w:line="276" w:lineRule="auto"/>
        <w:ind w:firstLine="709"/>
        <w:contextualSpacing/>
        <w:rPr>
          <w:color w:val="333333"/>
        </w:rPr>
      </w:pPr>
      <w:r w:rsidRPr="00E90874">
        <w:rPr>
          <w:color w:val="333333"/>
        </w:rPr>
        <w:t>Вычислим количество вещества хлорметана:</w:t>
      </w:r>
    </w:p>
    <w:p w:rsidR="00F26A74" w:rsidRPr="00E90874" w:rsidRDefault="00F26A74" w:rsidP="00E90874">
      <w:pPr>
        <w:pStyle w:val="a4"/>
        <w:shd w:val="clear" w:color="auto" w:fill="FFFFFF"/>
        <w:spacing w:before="0" w:beforeAutospacing="0" w:after="0" w:afterAutospacing="0" w:line="276" w:lineRule="auto"/>
        <w:ind w:firstLine="709"/>
        <w:contextualSpacing/>
        <w:rPr>
          <w:color w:val="333333"/>
        </w:rPr>
      </w:pPr>
      <w:r w:rsidRPr="00E90874">
        <w:rPr>
          <w:noProof/>
          <w:color w:val="D8450B"/>
        </w:rPr>
        <w:drawing>
          <wp:inline distT="0" distB="0" distL="0" distR="0">
            <wp:extent cx="2952750" cy="384297"/>
            <wp:effectExtent l="0" t="0" r="0" b="0"/>
            <wp:docPr id="23" name="Рисунок 23" descr="http://5terka.com/images/him10rudzfeld/him10rudzfeld-85.png">
              <a:hlinkClick xmlns:a="http://schemas.openxmlformats.org/drawingml/2006/main" r:id="rId351" tooltip="&quot;Жамкните чтобы 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5terka.com/images/him10rudzfeld/him10rudzfeld-85.png">
                      <a:hlinkClick r:id="rId351" tooltip="&quot;Жамкните чтобы увеличить&quot;"/>
                    </pic:cNvPr>
                    <pic:cNvPicPr>
                      <a:picLocks noChangeAspect="1" noChangeArrowheads="1"/>
                    </pic:cNvPicPr>
                  </pic:nvPicPr>
                  <pic:blipFill>
                    <a:blip r:embed="rId352" cstate="print"/>
                    <a:srcRect/>
                    <a:stretch>
                      <a:fillRect/>
                    </a:stretch>
                  </pic:blipFill>
                  <pic:spPr bwMode="auto">
                    <a:xfrm>
                      <a:off x="0" y="0"/>
                      <a:ext cx="3023607" cy="393519"/>
                    </a:xfrm>
                    <a:prstGeom prst="rect">
                      <a:avLst/>
                    </a:prstGeom>
                    <a:noFill/>
                    <a:ln w="9525">
                      <a:noFill/>
                      <a:miter lim="800000"/>
                      <a:headEnd/>
                      <a:tailEnd/>
                    </a:ln>
                  </pic:spPr>
                </pic:pic>
              </a:graphicData>
            </a:graphic>
          </wp:inline>
        </w:drawing>
      </w:r>
    </w:p>
    <w:p w:rsidR="00F26A74" w:rsidRPr="00E90874" w:rsidRDefault="00F26A74" w:rsidP="00E90874">
      <w:pPr>
        <w:pStyle w:val="a4"/>
        <w:shd w:val="clear" w:color="auto" w:fill="FFFFFF"/>
        <w:spacing w:before="0" w:beforeAutospacing="0" w:after="0" w:afterAutospacing="0" w:line="276" w:lineRule="auto"/>
        <w:ind w:firstLine="709"/>
        <w:contextualSpacing/>
        <w:rPr>
          <w:color w:val="333333"/>
        </w:rPr>
      </w:pPr>
      <w:r w:rsidRPr="00E90874">
        <w:rPr>
          <w:color w:val="333333"/>
        </w:rPr>
        <w:t>По уравнению реакции для получения 1 моль хлорметана необходим 1 моль хлора, значит для получения 4 моль хлорметана необходимо 4 моль хлора. Определим молярную массу хлора:</w:t>
      </w:r>
    </w:p>
    <w:p w:rsidR="00F26A74" w:rsidRPr="00E90874" w:rsidRDefault="00F26A74" w:rsidP="00E90874">
      <w:pPr>
        <w:pStyle w:val="a4"/>
        <w:shd w:val="clear" w:color="auto" w:fill="FFFFFF"/>
        <w:spacing w:before="0" w:beforeAutospacing="0" w:after="0" w:afterAutospacing="0" w:line="276" w:lineRule="auto"/>
        <w:ind w:firstLine="709"/>
        <w:contextualSpacing/>
        <w:rPr>
          <w:color w:val="333333"/>
        </w:rPr>
      </w:pPr>
      <w:r w:rsidRPr="00E90874">
        <w:rPr>
          <w:noProof/>
          <w:color w:val="D8450B"/>
        </w:rPr>
        <w:drawing>
          <wp:inline distT="0" distB="0" distL="0" distR="0">
            <wp:extent cx="1981200" cy="179007"/>
            <wp:effectExtent l="0" t="0" r="0" b="0"/>
            <wp:docPr id="24" name="Рисунок 24" descr="http://5terka.com/images/him10rudzfeld/him10rudzfeld-86.png">
              <a:hlinkClick xmlns:a="http://schemas.openxmlformats.org/drawingml/2006/main" r:id="rId353" tooltip="&quot;Жамкните чтобы 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5terka.com/images/him10rudzfeld/him10rudzfeld-86.png">
                      <a:hlinkClick r:id="rId353" tooltip="&quot;Жамкните чтобы увеличить&quot;"/>
                    </pic:cNvPr>
                    <pic:cNvPicPr>
                      <a:picLocks noChangeAspect="1" noChangeArrowheads="1"/>
                    </pic:cNvPicPr>
                  </pic:nvPicPr>
                  <pic:blipFill>
                    <a:blip r:embed="rId354" cstate="print"/>
                    <a:srcRect/>
                    <a:stretch>
                      <a:fillRect/>
                    </a:stretch>
                  </pic:blipFill>
                  <pic:spPr bwMode="auto">
                    <a:xfrm>
                      <a:off x="0" y="0"/>
                      <a:ext cx="2008003" cy="181429"/>
                    </a:xfrm>
                    <a:prstGeom prst="rect">
                      <a:avLst/>
                    </a:prstGeom>
                    <a:noFill/>
                    <a:ln w="9525">
                      <a:noFill/>
                      <a:miter lim="800000"/>
                      <a:headEnd/>
                      <a:tailEnd/>
                    </a:ln>
                  </pic:spPr>
                </pic:pic>
              </a:graphicData>
            </a:graphic>
          </wp:inline>
        </w:drawing>
      </w:r>
    </w:p>
    <w:p w:rsidR="00F26A74" w:rsidRPr="00E90874" w:rsidRDefault="00F26A74" w:rsidP="00E90874">
      <w:pPr>
        <w:pStyle w:val="a4"/>
        <w:shd w:val="clear" w:color="auto" w:fill="FFFFFF"/>
        <w:spacing w:before="0" w:beforeAutospacing="0" w:after="0" w:afterAutospacing="0" w:line="276" w:lineRule="auto"/>
        <w:ind w:firstLine="709"/>
        <w:contextualSpacing/>
        <w:rPr>
          <w:color w:val="333333"/>
        </w:rPr>
      </w:pPr>
      <w:r w:rsidRPr="00E90874">
        <w:rPr>
          <w:color w:val="333333"/>
        </w:rPr>
        <w:t>Вычислим массу хлора:</w:t>
      </w:r>
    </w:p>
    <w:p w:rsidR="00F26A74" w:rsidRPr="00E90874" w:rsidRDefault="00F26A74" w:rsidP="00E90874">
      <w:pPr>
        <w:pStyle w:val="a4"/>
        <w:shd w:val="clear" w:color="auto" w:fill="FFFFFF"/>
        <w:spacing w:before="0" w:beforeAutospacing="0" w:after="0" w:afterAutospacing="0" w:line="276" w:lineRule="auto"/>
        <w:ind w:firstLine="709"/>
        <w:contextualSpacing/>
        <w:rPr>
          <w:color w:val="333333"/>
        </w:rPr>
      </w:pPr>
      <w:r w:rsidRPr="00E90874">
        <w:rPr>
          <w:noProof/>
          <w:color w:val="D8450B"/>
        </w:rPr>
        <w:drawing>
          <wp:inline distT="0" distB="0" distL="0" distR="0">
            <wp:extent cx="3476625" cy="205974"/>
            <wp:effectExtent l="0" t="0" r="0" b="0"/>
            <wp:docPr id="25" name="Рисунок 25" descr="http://5terka.com/images/him10rudzfeld/him10rudzfeld-87.png">
              <a:hlinkClick xmlns:a="http://schemas.openxmlformats.org/drawingml/2006/main" r:id="rId355" tooltip="&quot;Жамкните чтобы 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5terka.com/images/him10rudzfeld/him10rudzfeld-87.png">
                      <a:hlinkClick r:id="rId355" tooltip="&quot;Жамкните чтобы увеличить&quot;"/>
                    </pic:cNvPr>
                    <pic:cNvPicPr>
                      <a:picLocks noChangeAspect="1" noChangeArrowheads="1"/>
                    </pic:cNvPicPr>
                  </pic:nvPicPr>
                  <pic:blipFill>
                    <a:blip r:embed="rId356" cstate="print"/>
                    <a:srcRect/>
                    <a:stretch>
                      <a:fillRect/>
                    </a:stretch>
                  </pic:blipFill>
                  <pic:spPr bwMode="auto">
                    <a:xfrm>
                      <a:off x="0" y="0"/>
                      <a:ext cx="3505757" cy="207700"/>
                    </a:xfrm>
                    <a:prstGeom prst="rect">
                      <a:avLst/>
                    </a:prstGeom>
                    <a:noFill/>
                    <a:ln w="9525">
                      <a:noFill/>
                      <a:miter lim="800000"/>
                      <a:headEnd/>
                      <a:tailEnd/>
                    </a:ln>
                  </pic:spPr>
                </pic:pic>
              </a:graphicData>
            </a:graphic>
          </wp:inline>
        </w:drawing>
      </w:r>
    </w:p>
    <w:p w:rsidR="00F26A74" w:rsidRPr="00E90874" w:rsidRDefault="00F26A74" w:rsidP="00E90874">
      <w:pPr>
        <w:pStyle w:val="a4"/>
        <w:shd w:val="clear" w:color="auto" w:fill="FFFFFF"/>
        <w:spacing w:before="0" w:beforeAutospacing="0" w:after="0" w:afterAutospacing="0" w:line="276" w:lineRule="auto"/>
        <w:ind w:firstLine="709"/>
        <w:contextualSpacing/>
        <w:rPr>
          <w:color w:val="333333"/>
        </w:rPr>
      </w:pPr>
      <w:r w:rsidRPr="00E90874">
        <w:rPr>
          <w:color w:val="333333"/>
        </w:rPr>
        <w:t>Вычислим объем хлора:</w:t>
      </w:r>
    </w:p>
    <w:p w:rsidR="00F26A74" w:rsidRPr="00E90874" w:rsidRDefault="00F26A74" w:rsidP="00E90874">
      <w:pPr>
        <w:pStyle w:val="a4"/>
        <w:shd w:val="clear" w:color="auto" w:fill="FFFFFF"/>
        <w:spacing w:before="0" w:beforeAutospacing="0" w:after="0" w:afterAutospacing="0" w:line="276" w:lineRule="auto"/>
        <w:ind w:firstLine="709"/>
        <w:contextualSpacing/>
        <w:rPr>
          <w:color w:val="333333"/>
        </w:rPr>
      </w:pPr>
      <w:r w:rsidRPr="00E90874">
        <w:rPr>
          <w:noProof/>
          <w:color w:val="D8450B"/>
        </w:rPr>
        <w:drawing>
          <wp:inline distT="0" distB="0" distL="0" distR="0">
            <wp:extent cx="3495675" cy="213290"/>
            <wp:effectExtent l="0" t="0" r="0" b="0"/>
            <wp:docPr id="26" name="Рисунок 26" descr="http://5terka.com/images/him10rudzfeld/him10rudzfeld-88.png">
              <a:hlinkClick xmlns:a="http://schemas.openxmlformats.org/drawingml/2006/main" r:id="rId357" tooltip="&quot;Жамкните чтобы 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5terka.com/images/him10rudzfeld/him10rudzfeld-88.png">
                      <a:hlinkClick r:id="rId357" tooltip="&quot;Жамкните чтобы увеличить&quot;"/>
                    </pic:cNvPr>
                    <pic:cNvPicPr>
                      <a:picLocks noChangeAspect="1" noChangeArrowheads="1"/>
                    </pic:cNvPicPr>
                  </pic:nvPicPr>
                  <pic:blipFill>
                    <a:blip r:embed="rId358" cstate="print"/>
                    <a:srcRect/>
                    <a:stretch>
                      <a:fillRect/>
                    </a:stretch>
                  </pic:blipFill>
                  <pic:spPr bwMode="auto">
                    <a:xfrm>
                      <a:off x="0" y="0"/>
                      <a:ext cx="3620351" cy="220897"/>
                    </a:xfrm>
                    <a:prstGeom prst="rect">
                      <a:avLst/>
                    </a:prstGeom>
                    <a:noFill/>
                    <a:ln w="9525">
                      <a:noFill/>
                      <a:miter lim="800000"/>
                      <a:headEnd/>
                      <a:tailEnd/>
                    </a:ln>
                  </pic:spPr>
                </pic:pic>
              </a:graphicData>
            </a:graphic>
          </wp:inline>
        </w:drawing>
      </w:r>
    </w:p>
    <w:p w:rsidR="00F26A74" w:rsidRPr="00E90874" w:rsidRDefault="00F26A74" w:rsidP="00E90874">
      <w:pPr>
        <w:pStyle w:val="a4"/>
        <w:shd w:val="clear" w:color="auto" w:fill="FFFFFF"/>
        <w:spacing w:before="0" w:beforeAutospacing="0" w:after="0" w:afterAutospacing="0" w:line="276" w:lineRule="auto"/>
        <w:ind w:firstLine="709"/>
        <w:contextualSpacing/>
        <w:rPr>
          <w:color w:val="333333"/>
        </w:rPr>
      </w:pPr>
      <w:r w:rsidRPr="00E90874">
        <w:rPr>
          <w:color w:val="333333"/>
        </w:rPr>
        <w:t>Ответ: потребуется 284 г или 89,6 л хлора.</w:t>
      </w:r>
    </w:p>
    <w:p w:rsidR="00F26A74" w:rsidRPr="00E90874" w:rsidRDefault="00F26A74" w:rsidP="00E90874">
      <w:pPr>
        <w:pStyle w:val="1"/>
        <w:shd w:val="clear" w:color="auto" w:fill="FFFFFF"/>
        <w:spacing w:before="0" w:line="276" w:lineRule="auto"/>
        <w:ind w:firstLine="709"/>
        <w:contextualSpacing/>
        <w:rPr>
          <w:rFonts w:ascii="Times New Roman" w:hAnsi="Times New Roman" w:cs="Times New Roman"/>
          <w:b w:val="0"/>
          <w:bCs w:val="0"/>
          <w:color w:val="333333"/>
          <w:sz w:val="24"/>
          <w:szCs w:val="24"/>
        </w:rPr>
      </w:pPr>
      <w:r w:rsidRPr="00E90874">
        <w:rPr>
          <w:rFonts w:ascii="Times New Roman" w:hAnsi="Times New Roman" w:cs="Times New Roman"/>
          <w:color w:val="000000" w:themeColor="text1"/>
          <w:sz w:val="24"/>
          <w:szCs w:val="24"/>
        </w:rPr>
        <w:t>29.</w:t>
      </w:r>
      <w:r w:rsidRPr="00E90874">
        <w:rPr>
          <w:rFonts w:ascii="Times New Roman" w:hAnsi="Times New Roman" w:cs="Times New Roman"/>
          <w:b w:val="0"/>
          <w:bCs w:val="0"/>
          <w:color w:val="333333"/>
          <w:sz w:val="24"/>
          <w:szCs w:val="24"/>
        </w:rPr>
        <w:t xml:space="preserve"> Вычислите, какой объем (в л) оксида углерод</w:t>
      </w:r>
      <w:r w:rsidR="000B1905" w:rsidRPr="00E90874">
        <w:rPr>
          <w:rFonts w:ascii="Times New Roman" w:hAnsi="Times New Roman" w:cs="Times New Roman"/>
          <w:b w:val="0"/>
          <w:bCs w:val="0"/>
          <w:color w:val="333333"/>
          <w:sz w:val="24"/>
          <w:szCs w:val="24"/>
        </w:rPr>
        <w:t xml:space="preserve">а (IV) образуется при окислении </w:t>
      </w:r>
      <w:r w:rsidRPr="00E90874">
        <w:rPr>
          <w:rFonts w:ascii="Times New Roman" w:hAnsi="Times New Roman" w:cs="Times New Roman"/>
          <w:b w:val="0"/>
          <w:bCs w:val="0"/>
          <w:color w:val="333333"/>
          <w:sz w:val="24"/>
          <w:szCs w:val="24"/>
        </w:rPr>
        <w:t>0,25 моль сахарозы (н.у.).</w:t>
      </w:r>
    </w:p>
    <w:p w:rsidR="00F26A74" w:rsidRPr="00E90874" w:rsidRDefault="00F26A74" w:rsidP="00E90874">
      <w:pPr>
        <w:pStyle w:val="a4"/>
        <w:shd w:val="clear" w:color="auto" w:fill="FFFFFF"/>
        <w:spacing w:before="0" w:beforeAutospacing="0" w:after="0" w:afterAutospacing="0" w:line="276" w:lineRule="auto"/>
        <w:ind w:firstLine="709"/>
        <w:contextualSpacing/>
        <w:rPr>
          <w:color w:val="333333"/>
        </w:rPr>
      </w:pPr>
      <w:r w:rsidRPr="00E90874">
        <w:rPr>
          <w:color w:val="333333"/>
        </w:rPr>
        <w:t>Молекулярная формула сахарозы С</w:t>
      </w:r>
      <w:r w:rsidRPr="00E90874">
        <w:rPr>
          <w:color w:val="333333"/>
          <w:vertAlign w:val="subscript"/>
        </w:rPr>
        <w:t>12</w:t>
      </w:r>
      <w:r w:rsidRPr="00E90874">
        <w:rPr>
          <w:color w:val="333333"/>
        </w:rPr>
        <w:t>Н</w:t>
      </w:r>
      <w:r w:rsidRPr="00E90874">
        <w:rPr>
          <w:color w:val="333333"/>
          <w:vertAlign w:val="subscript"/>
        </w:rPr>
        <w:t>22</w:t>
      </w:r>
      <w:r w:rsidRPr="00E90874">
        <w:rPr>
          <w:color w:val="333333"/>
        </w:rPr>
        <w:t>О</w:t>
      </w:r>
      <w:r w:rsidRPr="00E90874">
        <w:rPr>
          <w:color w:val="333333"/>
          <w:vertAlign w:val="subscript"/>
        </w:rPr>
        <w:t>11</w:t>
      </w:r>
      <w:r w:rsidRPr="00E90874">
        <w:rPr>
          <w:color w:val="333333"/>
        </w:rPr>
        <w:t>. Уравнение реакции горения:</w:t>
      </w:r>
    </w:p>
    <w:p w:rsidR="00F26A74" w:rsidRPr="00E90874" w:rsidRDefault="00F26A74" w:rsidP="00E90874">
      <w:pPr>
        <w:pStyle w:val="a4"/>
        <w:shd w:val="clear" w:color="auto" w:fill="FFFFFF"/>
        <w:spacing w:before="0" w:beforeAutospacing="0" w:after="0" w:afterAutospacing="0" w:line="276" w:lineRule="auto"/>
        <w:ind w:firstLine="709"/>
        <w:contextualSpacing/>
        <w:rPr>
          <w:color w:val="333333"/>
        </w:rPr>
      </w:pPr>
      <w:r w:rsidRPr="00E90874">
        <w:rPr>
          <w:noProof/>
          <w:color w:val="D8450B"/>
        </w:rPr>
        <w:drawing>
          <wp:inline distT="0" distB="0" distL="0" distR="0">
            <wp:extent cx="2447925" cy="239150"/>
            <wp:effectExtent l="0" t="0" r="0" b="0"/>
            <wp:docPr id="56" name="Рисунок 56" descr="http://5terka.com/images/him10rudzfeld/him10rudzfeld-1032.png">
              <a:hlinkClick xmlns:a="http://schemas.openxmlformats.org/drawingml/2006/main" r:id="rId359" tooltip="&quot;Жамкните чтобы 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5terka.com/images/him10rudzfeld/him10rudzfeld-1032.png">
                      <a:hlinkClick r:id="rId359" tooltip="&quot;Жамкните чтобы увеличить&quot;"/>
                    </pic:cNvPr>
                    <pic:cNvPicPr>
                      <a:picLocks noChangeAspect="1" noChangeArrowheads="1"/>
                    </pic:cNvPicPr>
                  </pic:nvPicPr>
                  <pic:blipFill>
                    <a:blip r:embed="rId360" cstate="print"/>
                    <a:srcRect/>
                    <a:stretch>
                      <a:fillRect/>
                    </a:stretch>
                  </pic:blipFill>
                  <pic:spPr bwMode="auto">
                    <a:xfrm>
                      <a:off x="0" y="0"/>
                      <a:ext cx="2570362" cy="251112"/>
                    </a:xfrm>
                    <a:prstGeom prst="rect">
                      <a:avLst/>
                    </a:prstGeom>
                    <a:noFill/>
                    <a:ln w="9525">
                      <a:noFill/>
                      <a:miter lim="800000"/>
                      <a:headEnd/>
                      <a:tailEnd/>
                    </a:ln>
                  </pic:spPr>
                </pic:pic>
              </a:graphicData>
            </a:graphic>
          </wp:inline>
        </w:drawing>
      </w:r>
    </w:p>
    <w:p w:rsidR="00F26A74" w:rsidRPr="00E90874" w:rsidRDefault="00F26A74" w:rsidP="00E90874">
      <w:pPr>
        <w:pStyle w:val="a4"/>
        <w:shd w:val="clear" w:color="auto" w:fill="FFFFFF"/>
        <w:spacing w:before="0" w:beforeAutospacing="0" w:after="0" w:afterAutospacing="0" w:line="276" w:lineRule="auto"/>
        <w:ind w:firstLine="709"/>
        <w:contextualSpacing/>
        <w:rPr>
          <w:color w:val="333333"/>
        </w:rPr>
      </w:pPr>
      <w:r w:rsidRPr="00E90874">
        <w:rPr>
          <w:color w:val="333333"/>
        </w:rPr>
        <w:t>По уравнению реакции из 1 моль сахарозы образуется 12 моль оксида углерода (IV). Пусть из 0,25 моль сахарозы образуется х моль оксида углерода (IV). Составим пропорцию:</w:t>
      </w:r>
    </w:p>
    <w:p w:rsidR="00F26A74" w:rsidRPr="00E90874" w:rsidRDefault="00F26A74" w:rsidP="00E90874">
      <w:pPr>
        <w:pStyle w:val="a4"/>
        <w:shd w:val="clear" w:color="auto" w:fill="FFFFFF"/>
        <w:spacing w:before="0" w:beforeAutospacing="0" w:after="0" w:afterAutospacing="0" w:line="276" w:lineRule="auto"/>
        <w:ind w:firstLine="709"/>
        <w:contextualSpacing/>
        <w:rPr>
          <w:color w:val="333333"/>
        </w:rPr>
      </w:pPr>
      <w:r w:rsidRPr="00E90874">
        <w:rPr>
          <w:noProof/>
          <w:color w:val="D8450B"/>
        </w:rPr>
        <w:drawing>
          <wp:inline distT="0" distB="0" distL="0" distR="0">
            <wp:extent cx="2238375" cy="468147"/>
            <wp:effectExtent l="19050" t="0" r="9525" b="0"/>
            <wp:docPr id="57" name="Рисунок 57" descr="http://5terka.com/images/him10rudzfeld/him10rudzfeld-1033.png">
              <a:hlinkClick xmlns:a="http://schemas.openxmlformats.org/drawingml/2006/main" r:id="rId361" tooltip="&quot;Жамкните чтобы 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5terka.com/images/him10rudzfeld/him10rudzfeld-1033.png">
                      <a:hlinkClick r:id="rId361" tooltip="&quot;Жамкните чтобы увеличить&quot;"/>
                    </pic:cNvPr>
                    <pic:cNvPicPr>
                      <a:picLocks noChangeAspect="1" noChangeArrowheads="1"/>
                    </pic:cNvPicPr>
                  </pic:nvPicPr>
                  <pic:blipFill>
                    <a:blip r:embed="rId362" cstate="print"/>
                    <a:srcRect/>
                    <a:stretch>
                      <a:fillRect/>
                    </a:stretch>
                  </pic:blipFill>
                  <pic:spPr bwMode="auto">
                    <a:xfrm>
                      <a:off x="0" y="0"/>
                      <a:ext cx="2280252" cy="476905"/>
                    </a:xfrm>
                    <a:prstGeom prst="rect">
                      <a:avLst/>
                    </a:prstGeom>
                    <a:noFill/>
                    <a:ln w="9525">
                      <a:noFill/>
                      <a:miter lim="800000"/>
                      <a:headEnd/>
                      <a:tailEnd/>
                    </a:ln>
                  </pic:spPr>
                </pic:pic>
              </a:graphicData>
            </a:graphic>
          </wp:inline>
        </w:drawing>
      </w:r>
    </w:p>
    <w:p w:rsidR="00F26A74" w:rsidRPr="00E90874" w:rsidRDefault="00F26A74" w:rsidP="00E90874">
      <w:pPr>
        <w:pStyle w:val="a4"/>
        <w:shd w:val="clear" w:color="auto" w:fill="FFFFFF"/>
        <w:spacing w:before="0" w:beforeAutospacing="0" w:after="0" w:afterAutospacing="0" w:line="276" w:lineRule="auto"/>
        <w:ind w:firstLine="709"/>
        <w:contextualSpacing/>
        <w:rPr>
          <w:color w:val="333333"/>
        </w:rPr>
      </w:pPr>
      <w:r w:rsidRPr="00E90874">
        <w:rPr>
          <w:color w:val="333333"/>
        </w:rPr>
        <w:t>Вычислим объем оксида углерода (IV):</w:t>
      </w:r>
    </w:p>
    <w:p w:rsidR="00F26A74" w:rsidRPr="00E90874" w:rsidRDefault="00F26A74" w:rsidP="00E90874">
      <w:pPr>
        <w:pStyle w:val="a4"/>
        <w:shd w:val="clear" w:color="auto" w:fill="FFFFFF"/>
        <w:spacing w:before="0" w:beforeAutospacing="0" w:after="0" w:afterAutospacing="0" w:line="276" w:lineRule="auto"/>
        <w:ind w:firstLine="709"/>
        <w:contextualSpacing/>
        <w:rPr>
          <w:color w:val="333333"/>
        </w:rPr>
      </w:pPr>
      <w:r w:rsidRPr="00E90874">
        <w:rPr>
          <w:noProof/>
          <w:color w:val="D8450B"/>
        </w:rPr>
        <w:drawing>
          <wp:inline distT="0" distB="0" distL="0" distR="0">
            <wp:extent cx="3571875" cy="230149"/>
            <wp:effectExtent l="0" t="0" r="0" b="0"/>
            <wp:docPr id="58" name="Рисунок 58" descr="http://5terka.com/images/him10rudzfeld/him10rudzfeld-1034.png">
              <a:hlinkClick xmlns:a="http://schemas.openxmlformats.org/drawingml/2006/main" r:id="rId363" tooltip="&quot;Жамкните чтобы 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5terka.com/images/him10rudzfeld/him10rudzfeld-1034.png">
                      <a:hlinkClick r:id="rId363" tooltip="&quot;Жамкните чтобы увеличить&quot;"/>
                    </pic:cNvPr>
                    <pic:cNvPicPr>
                      <a:picLocks noChangeAspect="1" noChangeArrowheads="1"/>
                    </pic:cNvPicPr>
                  </pic:nvPicPr>
                  <pic:blipFill>
                    <a:blip r:embed="rId364" cstate="print"/>
                    <a:srcRect/>
                    <a:stretch>
                      <a:fillRect/>
                    </a:stretch>
                  </pic:blipFill>
                  <pic:spPr bwMode="auto">
                    <a:xfrm>
                      <a:off x="0" y="0"/>
                      <a:ext cx="3608919" cy="232536"/>
                    </a:xfrm>
                    <a:prstGeom prst="rect">
                      <a:avLst/>
                    </a:prstGeom>
                    <a:noFill/>
                    <a:ln w="9525">
                      <a:noFill/>
                      <a:miter lim="800000"/>
                      <a:headEnd/>
                      <a:tailEnd/>
                    </a:ln>
                  </pic:spPr>
                </pic:pic>
              </a:graphicData>
            </a:graphic>
          </wp:inline>
        </w:drawing>
      </w:r>
    </w:p>
    <w:p w:rsidR="000B1905" w:rsidRPr="00E90874" w:rsidRDefault="00F26A74" w:rsidP="00E90874">
      <w:pPr>
        <w:pStyle w:val="a4"/>
        <w:shd w:val="clear" w:color="auto" w:fill="FFFFFF"/>
        <w:spacing w:before="0" w:beforeAutospacing="0" w:after="0" w:afterAutospacing="0" w:line="276" w:lineRule="auto"/>
        <w:ind w:firstLine="709"/>
        <w:contextualSpacing/>
        <w:rPr>
          <w:color w:val="333333"/>
        </w:rPr>
      </w:pPr>
      <w:r w:rsidRPr="00E90874">
        <w:rPr>
          <w:color w:val="333333"/>
        </w:rPr>
        <w:t>Ответ: выделится 67,2 л оксида углерода (IV).</w:t>
      </w:r>
    </w:p>
    <w:p w:rsidR="000B1905" w:rsidRPr="00E90874" w:rsidRDefault="000B1905" w:rsidP="00E90874">
      <w:pPr>
        <w:pStyle w:val="a4"/>
        <w:shd w:val="clear" w:color="auto" w:fill="FFFFFF"/>
        <w:spacing w:before="0" w:beforeAutospacing="0" w:after="0" w:afterAutospacing="0" w:line="276" w:lineRule="auto"/>
        <w:ind w:firstLine="709"/>
        <w:contextualSpacing/>
        <w:rPr>
          <w:color w:val="333333"/>
        </w:rPr>
      </w:pPr>
    </w:p>
    <w:p w:rsidR="00F26A74" w:rsidRPr="00E90874" w:rsidRDefault="00F26A74" w:rsidP="00E90874">
      <w:pPr>
        <w:pStyle w:val="a4"/>
        <w:shd w:val="clear" w:color="auto" w:fill="FFFFFF"/>
        <w:spacing w:before="0" w:beforeAutospacing="0" w:after="0" w:afterAutospacing="0" w:line="276" w:lineRule="auto"/>
        <w:ind w:firstLine="709"/>
        <w:contextualSpacing/>
        <w:rPr>
          <w:color w:val="333333"/>
        </w:rPr>
      </w:pPr>
      <w:r w:rsidRPr="00E90874">
        <w:rPr>
          <w:b/>
          <w:color w:val="000000" w:themeColor="text1"/>
        </w:rPr>
        <w:t>30.</w:t>
      </w:r>
      <w:r w:rsidRPr="00E90874">
        <w:rPr>
          <w:bCs/>
          <w:color w:val="333333"/>
        </w:rPr>
        <w:t xml:space="preserve"> Сколько по объему воздуха необходимо, чтобы сжечь 1 кг гептана?</w:t>
      </w:r>
    </w:p>
    <w:p w:rsidR="00F26A74" w:rsidRPr="00E90874" w:rsidRDefault="00F26A74" w:rsidP="00E90874">
      <w:pPr>
        <w:pStyle w:val="a4"/>
        <w:shd w:val="clear" w:color="auto" w:fill="FFFFFF"/>
        <w:spacing w:before="0" w:beforeAutospacing="0" w:after="0" w:afterAutospacing="0" w:line="276" w:lineRule="auto"/>
        <w:ind w:firstLine="709"/>
        <w:contextualSpacing/>
        <w:rPr>
          <w:color w:val="333333"/>
        </w:rPr>
      </w:pPr>
      <w:r w:rsidRPr="00E90874">
        <w:rPr>
          <w:color w:val="333333"/>
        </w:rPr>
        <w:t>Молекулярная формула гептана С</w:t>
      </w:r>
      <w:r w:rsidRPr="00E90874">
        <w:rPr>
          <w:color w:val="333333"/>
          <w:vertAlign w:val="subscript"/>
        </w:rPr>
        <w:t>7</w:t>
      </w:r>
      <w:r w:rsidRPr="00E90874">
        <w:rPr>
          <w:color w:val="333333"/>
        </w:rPr>
        <w:t>Н</w:t>
      </w:r>
      <w:r w:rsidRPr="00E90874">
        <w:rPr>
          <w:color w:val="333333"/>
          <w:vertAlign w:val="subscript"/>
        </w:rPr>
        <w:t>16</w:t>
      </w:r>
      <w:r w:rsidRPr="00E90874">
        <w:rPr>
          <w:color w:val="333333"/>
        </w:rPr>
        <w:t>. Уравнение сгорания гептана:</w:t>
      </w:r>
    </w:p>
    <w:p w:rsidR="00F26A74" w:rsidRPr="00E90874" w:rsidRDefault="00F26A74" w:rsidP="00E90874">
      <w:pPr>
        <w:pStyle w:val="a4"/>
        <w:shd w:val="clear" w:color="auto" w:fill="FFFFFF"/>
        <w:spacing w:before="0" w:beforeAutospacing="0" w:after="0" w:afterAutospacing="0" w:line="276" w:lineRule="auto"/>
        <w:ind w:firstLine="709"/>
        <w:contextualSpacing/>
        <w:rPr>
          <w:color w:val="333333"/>
        </w:rPr>
      </w:pPr>
      <w:r w:rsidRPr="00E90874">
        <w:rPr>
          <w:noProof/>
          <w:color w:val="D8450B"/>
        </w:rPr>
        <w:drawing>
          <wp:inline distT="0" distB="0" distL="0" distR="0">
            <wp:extent cx="1895475" cy="261478"/>
            <wp:effectExtent l="0" t="0" r="0" b="0"/>
            <wp:docPr id="62" name="Рисунок 62" descr="http://5terka.com/images/him10rudzfeld/him10rudzfeld-429.png">
              <a:hlinkClick xmlns:a="http://schemas.openxmlformats.org/drawingml/2006/main" r:id="rId365" tooltip="&quot;Жамкните чтобы 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5terka.com/images/him10rudzfeld/him10rudzfeld-429.png">
                      <a:hlinkClick r:id="rId365" tooltip="&quot;Жамкните чтобы увеличить&quot;"/>
                    </pic:cNvPr>
                    <pic:cNvPicPr>
                      <a:picLocks noChangeAspect="1" noChangeArrowheads="1"/>
                    </pic:cNvPicPr>
                  </pic:nvPicPr>
                  <pic:blipFill>
                    <a:blip r:embed="rId366" cstate="print"/>
                    <a:srcRect/>
                    <a:stretch>
                      <a:fillRect/>
                    </a:stretch>
                  </pic:blipFill>
                  <pic:spPr bwMode="auto">
                    <a:xfrm>
                      <a:off x="0" y="0"/>
                      <a:ext cx="1985904" cy="273953"/>
                    </a:xfrm>
                    <a:prstGeom prst="rect">
                      <a:avLst/>
                    </a:prstGeom>
                    <a:noFill/>
                    <a:ln w="9525">
                      <a:noFill/>
                      <a:miter lim="800000"/>
                      <a:headEnd/>
                      <a:tailEnd/>
                    </a:ln>
                  </pic:spPr>
                </pic:pic>
              </a:graphicData>
            </a:graphic>
          </wp:inline>
        </w:drawing>
      </w:r>
    </w:p>
    <w:p w:rsidR="00F26A74" w:rsidRPr="00E90874" w:rsidRDefault="00F26A74" w:rsidP="00E90874">
      <w:pPr>
        <w:pStyle w:val="a4"/>
        <w:shd w:val="clear" w:color="auto" w:fill="FFFFFF"/>
        <w:spacing w:before="0" w:beforeAutospacing="0" w:after="0" w:afterAutospacing="0" w:line="276" w:lineRule="auto"/>
        <w:ind w:firstLine="709"/>
        <w:contextualSpacing/>
        <w:rPr>
          <w:color w:val="333333"/>
        </w:rPr>
      </w:pPr>
      <w:r w:rsidRPr="00E90874">
        <w:rPr>
          <w:color w:val="333333"/>
        </w:rPr>
        <w:t>Вычислим молярную массу гептана:</w:t>
      </w:r>
    </w:p>
    <w:p w:rsidR="00F26A74" w:rsidRPr="00E90874" w:rsidRDefault="00F26A74" w:rsidP="00E90874">
      <w:pPr>
        <w:pStyle w:val="a4"/>
        <w:shd w:val="clear" w:color="auto" w:fill="FFFFFF"/>
        <w:spacing w:before="0" w:beforeAutospacing="0" w:after="0" w:afterAutospacing="0" w:line="276" w:lineRule="auto"/>
        <w:ind w:firstLine="709"/>
        <w:contextualSpacing/>
        <w:rPr>
          <w:color w:val="333333"/>
        </w:rPr>
      </w:pPr>
      <w:r w:rsidRPr="00E90874">
        <w:rPr>
          <w:noProof/>
          <w:color w:val="D8450B"/>
        </w:rPr>
        <w:drawing>
          <wp:inline distT="0" distB="0" distL="0" distR="0">
            <wp:extent cx="2609850" cy="176720"/>
            <wp:effectExtent l="0" t="0" r="0" b="0"/>
            <wp:docPr id="63" name="Рисунок 63" descr="http://5terka.com/images/him10rudzfeld/him10rudzfeld-430.png">
              <a:hlinkClick xmlns:a="http://schemas.openxmlformats.org/drawingml/2006/main" r:id="rId367" tooltip="&quot;Жамкните чтобы 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5terka.com/images/him10rudzfeld/him10rudzfeld-430.png">
                      <a:hlinkClick r:id="rId367" tooltip="&quot;Жамкните чтобы увеличить&quot;"/>
                    </pic:cNvPr>
                    <pic:cNvPicPr>
                      <a:picLocks noChangeAspect="1" noChangeArrowheads="1"/>
                    </pic:cNvPicPr>
                  </pic:nvPicPr>
                  <pic:blipFill>
                    <a:blip r:embed="rId368" cstate="print"/>
                    <a:srcRect/>
                    <a:stretch>
                      <a:fillRect/>
                    </a:stretch>
                  </pic:blipFill>
                  <pic:spPr bwMode="auto">
                    <a:xfrm>
                      <a:off x="0" y="0"/>
                      <a:ext cx="2749738" cy="186192"/>
                    </a:xfrm>
                    <a:prstGeom prst="rect">
                      <a:avLst/>
                    </a:prstGeom>
                    <a:noFill/>
                    <a:ln w="9525">
                      <a:noFill/>
                      <a:miter lim="800000"/>
                      <a:headEnd/>
                      <a:tailEnd/>
                    </a:ln>
                  </pic:spPr>
                </pic:pic>
              </a:graphicData>
            </a:graphic>
          </wp:inline>
        </w:drawing>
      </w:r>
    </w:p>
    <w:p w:rsidR="00F26A74" w:rsidRPr="00E90874" w:rsidRDefault="00F26A74" w:rsidP="00E90874">
      <w:pPr>
        <w:pStyle w:val="a4"/>
        <w:shd w:val="clear" w:color="auto" w:fill="FFFFFF"/>
        <w:spacing w:before="0" w:beforeAutospacing="0" w:after="0" w:afterAutospacing="0" w:line="276" w:lineRule="auto"/>
        <w:ind w:firstLine="709"/>
        <w:contextualSpacing/>
        <w:rPr>
          <w:color w:val="333333"/>
        </w:rPr>
      </w:pPr>
      <w:r w:rsidRPr="00E90874">
        <w:rPr>
          <w:color w:val="333333"/>
        </w:rPr>
        <w:t>Вычислим количество вещества гептана:</w:t>
      </w:r>
    </w:p>
    <w:p w:rsidR="00F26A74" w:rsidRPr="00E90874" w:rsidRDefault="00F26A74" w:rsidP="00E90874">
      <w:pPr>
        <w:pStyle w:val="a4"/>
        <w:shd w:val="clear" w:color="auto" w:fill="FFFFFF"/>
        <w:spacing w:before="0" w:beforeAutospacing="0" w:after="0" w:afterAutospacing="0" w:line="276" w:lineRule="auto"/>
        <w:ind w:firstLine="709"/>
        <w:contextualSpacing/>
        <w:rPr>
          <w:color w:val="333333"/>
        </w:rPr>
      </w:pPr>
      <w:r w:rsidRPr="00E90874">
        <w:rPr>
          <w:noProof/>
          <w:color w:val="D8450B"/>
        </w:rPr>
        <w:drawing>
          <wp:inline distT="0" distB="0" distL="0" distR="0">
            <wp:extent cx="2867025" cy="404934"/>
            <wp:effectExtent l="0" t="0" r="0" b="0"/>
            <wp:docPr id="64" name="Рисунок 64" descr="http://5terka.com/images/him10rudzfeld/him10rudzfeld-431.png">
              <a:hlinkClick xmlns:a="http://schemas.openxmlformats.org/drawingml/2006/main" r:id="rId369" tooltip="&quot;Жамкните чтобы 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5terka.com/images/him10rudzfeld/him10rudzfeld-431.png">
                      <a:hlinkClick r:id="rId369" tooltip="&quot;Жамкните чтобы увеличить&quot;"/>
                    </pic:cNvPr>
                    <pic:cNvPicPr>
                      <a:picLocks noChangeAspect="1" noChangeArrowheads="1"/>
                    </pic:cNvPicPr>
                  </pic:nvPicPr>
                  <pic:blipFill>
                    <a:blip r:embed="rId370" cstate="print"/>
                    <a:srcRect/>
                    <a:stretch>
                      <a:fillRect/>
                    </a:stretch>
                  </pic:blipFill>
                  <pic:spPr bwMode="auto">
                    <a:xfrm>
                      <a:off x="0" y="0"/>
                      <a:ext cx="2914861" cy="411690"/>
                    </a:xfrm>
                    <a:prstGeom prst="rect">
                      <a:avLst/>
                    </a:prstGeom>
                    <a:noFill/>
                    <a:ln w="9525">
                      <a:noFill/>
                      <a:miter lim="800000"/>
                      <a:headEnd/>
                      <a:tailEnd/>
                    </a:ln>
                  </pic:spPr>
                </pic:pic>
              </a:graphicData>
            </a:graphic>
          </wp:inline>
        </w:drawing>
      </w:r>
    </w:p>
    <w:p w:rsidR="00F26A74" w:rsidRPr="00E90874" w:rsidRDefault="00F26A74" w:rsidP="00E90874">
      <w:pPr>
        <w:pStyle w:val="a4"/>
        <w:shd w:val="clear" w:color="auto" w:fill="FFFFFF"/>
        <w:spacing w:before="0" w:beforeAutospacing="0" w:after="0" w:afterAutospacing="0" w:line="276" w:lineRule="auto"/>
        <w:ind w:firstLine="709"/>
        <w:contextualSpacing/>
        <w:rPr>
          <w:color w:val="333333"/>
        </w:rPr>
      </w:pPr>
      <w:r w:rsidRPr="00E90874">
        <w:rPr>
          <w:color w:val="333333"/>
        </w:rPr>
        <w:t>По уравнению реакции для сжигания 1 моль гептана необходимо 11 моль кислорода. Для решения воспользуемся следствием из закона Авогадро: объемные соотношения газов равны их мольным соотношениям. По уравнению реакции для сжигания 1 моль гептана необходимо 11 моль кислорода. Пусть для сжигания 10 моль гептана нужно х моль кислорода. Составим пропорцию:</w:t>
      </w:r>
    </w:p>
    <w:p w:rsidR="00F26A74" w:rsidRPr="00E90874" w:rsidRDefault="00F26A74" w:rsidP="00E90874">
      <w:pPr>
        <w:pStyle w:val="a4"/>
        <w:shd w:val="clear" w:color="auto" w:fill="FFFFFF"/>
        <w:spacing w:before="0" w:beforeAutospacing="0" w:after="0" w:afterAutospacing="0" w:line="276" w:lineRule="auto"/>
        <w:ind w:firstLine="709"/>
        <w:contextualSpacing/>
        <w:rPr>
          <w:color w:val="333333"/>
        </w:rPr>
      </w:pPr>
      <w:r w:rsidRPr="00E90874">
        <w:rPr>
          <w:noProof/>
          <w:color w:val="D8450B"/>
        </w:rPr>
        <w:drawing>
          <wp:inline distT="0" distB="0" distL="0" distR="0">
            <wp:extent cx="1790700" cy="412293"/>
            <wp:effectExtent l="19050" t="0" r="0" b="0"/>
            <wp:docPr id="65" name="Рисунок 65" descr="http://5terka.com/images/him10rudzfeld/him10rudzfeld-432.png">
              <a:hlinkClick xmlns:a="http://schemas.openxmlformats.org/drawingml/2006/main" r:id="rId371" tooltip="&quot;Жамкните чтобы 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5terka.com/images/him10rudzfeld/him10rudzfeld-432.png">
                      <a:hlinkClick r:id="rId371" tooltip="&quot;Жамкните чтобы увеличить&quot;"/>
                    </pic:cNvPr>
                    <pic:cNvPicPr>
                      <a:picLocks noChangeAspect="1" noChangeArrowheads="1"/>
                    </pic:cNvPicPr>
                  </pic:nvPicPr>
                  <pic:blipFill>
                    <a:blip r:embed="rId372" cstate="print"/>
                    <a:srcRect/>
                    <a:stretch>
                      <a:fillRect/>
                    </a:stretch>
                  </pic:blipFill>
                  <pic:spPr bwMode="auto">
                    <a:xfrm>
                      <a:off x="0" y="0"/>
                      <a:ext cx="1838324" cy="423258"/>
                    </a:xfrm>
                    <a:prstGeom prst="rect">
                      <a:avLst/>
                    </a:prstGeom>
                    <a:noFill/>
                    <a:ln w="9525">
                      <a:noFill/>
                      <a:miter lim="800000"/>
                      <a:headEnd/>
                      <a:tailEnd/>
                    </a:ln>
                  </pic:spPr>
                </pic:pic>
              </a:graphicData>
            </a:graphic>
          </wp:inline>
        </w:drawing>
      </w:r>
    </w:p>
    <w:p w:rsidR="00F26A74" w:rsidRPr="00E90874" w:rsidRDefault="00F26A74" w:rsidP="00E90874">
      <w:pPr>
        <w:pStyle w:val="a4"/>
        <w:shd w:val="clear" w:color="auto" w:fill="FFFFFF"/>
        <w:spacing w:before="0" w:beforeAutospacing="0" w:after="0" w:afterAutospacing="0" w:line="276" w:lineRule="auto"/>
        <w:ind w:firstLine="709"/>
        <w:contextualSpacing/>
        <w:rPr>
          <w:color w:val="333333"/>
        </w:rPr>
      </w:pPr>
      <w:r w:rsidRPr="00E90874">
        <w:rPr>
          <w:color w:val="333333"/>
        </w:rPr>
        <w:t>Вычислим объем кислорода:</w:t>
      </w:r>
    </w:p>
    <w:p w:rsidR="00F26A74" w:rsidRPr="00E90874" w:rsidRDefault="00F26A74" w:rsidP="00E90874">
      <w:pPr>
        <w:pStyle w:val="a4"/>
        <w:shd w:val="clear" w:color="auto" w:fill="FFFFFF"/>
        <w:spacing w:before="0" w:beforeAutospacing="0" w:after="0" w:afterAutospacing="0" w:line="276" w:lineRule="auto"/>
        <w:ind w:firstLine="709"/>
        <w:contextualSpacing/>
        <w:rPr>
          <w:color w:val="333333"/>
        </w:rPr>
      </w:pPr>
      <w:r w:rsidRPr="00E90874">
        <w:rPr>
          <w:noProof/>
          <w:color w:val="D8450B"/>
        </w:rPr>
        <w:lastRenderedPageBreak/>
        <w:drawing>
          <wp:inline distT="0" distB="0" distL="0" distR="0">
            <wp:extent cx="3590925" cy="185001"/>
            <wp:effectExtent l="19050" t="0" r="9525" b="0"/>
            <wp:docPr id="66" name="Рисунок 66" descr="http://5terka.com/images/him10rudzfeld/him10rudzfeld-433.png">
              <a:hlinkClick xmlns:a="http://schemas.openxmlformats.org/drawingml/2006/main" r:id="rId373" tooltip="&quot;Жамкните чтобы 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5terka.com/images/him10rudzfeld/him10rudzfeld-433.png">
                      <a:hlinkClick r:id="rId373" tooltip="&quot;Жамкните чтобы увеличить&quot;"/>
                    </pic:cNvPr>
                    <pic:cNvPicPr>
                      <a:picLocks noChangeAspect="1" noChangeArrowheads="1"/>
                    </pic:cNvPicPr>
                  </pic:nvPicPr>
                  <pic:blipFill>
                    <a:blip r:embed="rId374" cstate="print"/>
                    <a:srcRect/>
                    <a:stretch>
                      <a:fillRect/>
                    </a:stretch>
                  </pic:blipFill>
                  <pic:spPr bwMode="auto">
                    <a:xfrm>
                      <a:off x="0" y="0"/>
                      <a:ext cx="3641784" cy="187621"/>
                    </a:xfrm>
                    <a:prstGeom prst="rect">
                      <a:avLst/>
                    </a:prstGeom>
                    <a:noFill/>
                    <a:ln w="9525">
                      <a:noFill/>
                      <a:miter lim="800000"/>
                      <a:headEnd/>
                      <a:tailEnd/>
                    </a:ln>
                  </pic:spPr>
                </pic:pic>
              </a:graphicData>
            </a:graphic>
          </wp:inline>
        </w:drawing>
      </w:r>
    </w:p>
    <w:p w:rsidR="00F26A74" w:rsidRPr="00E90874" w:rsidRDefault="00F26A74" w:rsidP="00E90874">
      <w:pPr>
        <w:pStyle w:val="a4"/>
        <w:shd w:val="clear" w:color="auto" w:fill="FFFFFF"/>
        <w:spacing w:before="0" w:beforeAutospacing="0" w:after="0" w:afterAutospacing="0" w:line="276" w:lineRule="auto"/>
        <w:ind w:firstLine="709"/>
        <w:contextualSpacing/>
        <w:rPr>
          <w:color w:val="333333"/>
        </w:rPr>
      </w:pPr>
      <w:r w:rsidRPr="00E90874">
        <w:rPr>
          <w:color w:val="333333"/>
        </w:rPr>
        <w:t>Таким образом, для сжигания гептана необходимо 2464 л кислорода. В воздухе содержится примерно 21% кислорода по объему, или 0,21. Вычислим объем воздуха, необходимый для сжигания гептана:</w:t>
      </w:r>
    </w:p>
    <w:p w:rsidR="00F26A74" w:rsidRPr="00E90874" w:rsidRDefault="00F26A74" w:rsidP="00E90874">
      <w:pPr>
        <w:pStyle w:val="a4"/>
        <w:shd w:val="clear" w:color="auto" w:fill="FFFFFF"/>
        <w:spacing w:before="0" w:beforeAutospacing="0" w:after="0" w:afterAutospacing="0" w:line="276" w:lineRule="auto"/>
        <w:ind w:firstLine="709"/>
        <w:contextualSpacing/>
        <w:rPr>
          <w:color w:val="333333"/>
        </w:rPr>
      </w:pPr>
      <w:r w:rsidRPr="00E90874">
        <w:rPr>
          <w:noProof/>
          <w:color w:val="D8450B"/>
        </w:rPr>
        <w:drawing>
          <wp:inline distT="0" distB="0" distL="0" distR="0">
            <wp:extent cx="3810000" cy="431712"/>
            <wp:effectExtent l="19050" t="0" r="0" b="0"/>
            <wp:docPr id="67" name="Рисунок 67" descr="http://5terka.com/images/him10rudzfeld/him10rudzfeld-434.png">
              <a:hlinkClick xmlns:a="http://schemas.openxmlformats.org/drawingml/2006/main" r:id="rId375" tooltip="&quot;Жамкните чтобы 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5terka.com/images/him10rudzfeld/him10rudzfeld-434.png">
                      <a:hlinkClick r:id="rId375" tooltip="&quot;Жамкните чтобы увеличить&quot;"/>
                    </pic:cNvPr>
                    <pic:cNvPicPr>
                      <a:picLocks noChangeAspect="1" noChangeArrowheads="1"/>
                    </pic:cNvPicPr>
                  </pic:nvPicPr>
                  <pic:blipFill>
                    <a:blip r:embed="rId376" cstate="print"/>
                    <a:srcRect/>
                    <a:stretch>
                      <a:fillRect/>
                    </a:stretch>
                  </pic:blipFill>
                  <pic:spPr bwMode="auto">
                    <a:xfrm>
                      <a:off x="0" y="0"/>
                      <a:ext cx="3859328" cy="437301"/>
                    </a:xfrm>
                    <a:prstGeom prst="rect">
                      <a:avLst/>
                    </a:prstGeom>
                    <a:noFill/>
                    <a:ln w="9525">
                      <a:noFill/>
                      <a:miter lim="800000"/>
                      <a:headEnd/>
                      <a:tailEnd/>
                    </a:ln>
                  </pic:spPr>
                </pic:pic>
              </a:graphicData>
            </a:graphic>
          </wp:inline>
        </w:drawing>
      </w:r>
    </w:p>
    <w:p w:rsidR="00F26A74" w:rsidRPr="00E90874" w:rsidRDefault="00F26A74" w:rsidP="00E90874">
      <w:pPr>
        <w:pStyle w:val="a4"/>
        <w:shd w:val="clear" w:color="auto" w:fill="FFFFFF"/>
        <w:spacing w:before="0" w:beforeAutospacing="0" w:after="0" w:afterAutospacing="0" w:line="276" w:lineRule="auto"/>
        <w:ind w:firstLine="709"/>
        <w:contextualSpacing/>
        <w:rPr>
          <w:color w:val="333333"/>
        </w:rPr>
      </w:pPr>
      <w:r w:rsidRPr="00E90874">
        <w:rPr>
          <w:color w:val="333333"/>
        </w:rPr>
        <w:t>Ответ: необходимо 11,7 м</w:t>
      </w:r>
      <w:r w:rsidRPr="00E90874">
        <w:rPr>
          <w:color w:val="333333"/>
          <w:vertAlign w:val="superscript"/>
        </w:rPr>
        <w:t>3</w:t>
      </w:r>
      <w:r w:rsidRPr="00E90874">
        <w:rPr>
          <w:rStyle w:val="apple-converted-space"/>
          <w:color w:val="333333"/>
        </w:rPr>
        <w:t> </w:t>
      </w:r>
      <w:r w:rsidRPr="00E90874">
        <w:rPr>
          <w:color w:val="333333"/>
        </w:rPr>
        <w:t>воздуха.</w:t>
      </w:r>
    </w:p>
    <w:p w:rsidR="00974D5C" w:rsidRPr="00E90874" w:rsidRDefault="00974D5C" w:rsidP="00E90874">
      <w:pPr>
        <w:spacing w:after="0"/>
        <w:ind w:firstLine="709"/>
        <w:contextualSpacing/>
        <w:rPr>
          <w:rFonts w:ascii="Times New Roman" w:hAnsi="Times New Roman" w:cs="Times New Roman"/>
          <w:sz w:val="24"/>
          <w:szCs w:val="24"/>
        </w:rPr>
      </w:pPr>
    </w:p>
    <w:sectPr w:rsidR="00974D5C" w:rsidRPr="00E90874" w:rsidSect="00395F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DB8"/>
    <w:multiLevelType w:val="multilevel"/>
    <w:tmpl w:val="9AEA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F17576"/>
    <w:multiLevelType w:val="hybridMultilevel"/>
    <w:tmpl w:val="E6AA9BE4"/>
    <w:lvl w:ilvl="0" w:tplc="668680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2451800"/>
    <w:multiLevelType w:val="hybridMultilevel"/>
    <w:tmpl w:val="F5FA2D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BE1FEA"/>
    <w:multiLevelType w:val="hybridMultilevel"/>
    <w:tmpl w:val="40F8E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7E4BCA"/>
    <w:multiLevelType w:val="hybridMultilevel"/>
    <w:tmpl w:val="74E017E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CFA5667"/>
    <w:multiLevelType w:val="multilevel"/>
    <w:tmpl w:val="D93A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4132A6"/>
    <w:multiLevelType w:val="hybridMultilevel"/>
    <w:tmpl w:val="7422D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5B44B4"/>
    <w:multiLevelType w:val="hybridMultilevel"/>
    <w:tmpl w:val="D3306A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F463FD8"/>
    <w:multiLevelType w:val="hybridMultilevel"/>
    <w:tmpl w:val="2924A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5345EB"/>
    <w:multiLevelType w:val="hybridMultilevel"/>
    <w:tmpl w:val="14FE97A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1163D4D"/>
    <w:multiLevelType w:val="hybridMultilevel"/>
    <w:tmpl w:val="F7A2A45C"/>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28B0869"/>
    <w:multiLevelType w:val="multilevel"/>
    <w:tmpl w:val="930CD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964323"/>
    <w:multiLevelType w:val="multilevel"/>
    <w:tmpl w:val="ABB4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3215F4"/>
    <w:multiLevelType w:val="multilevel"/>
    <w:tmpl w:val="E3C47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776F5B"/>
    <w:multiLevelType w:val="hybridMultilevel"/>
    <w:tmpl w:val="B0647EFA"/>
    <w:lvl w:ilvl="0" w:tplc="668680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69872464"/>
    <w:multiLevelType w:val="multilevel"/>
    <w:tmpl w:val="A2F65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C159D4"/>
    <w:multiLevelType w:val="hybridMultilevel"/>
    <w:tmpl w:val="E6247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963FA1"/>
    <w:multiLevelType w:val="hybridMultilevel"/>
    <w:tmpl w:val="7D209C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6171642"/>
    <w:multiLevelType w:val="hybridMultilevel"/>
    <w:tmpl w:val="41F4999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77A59B6"/>
    <w:multiLevelType w:val="multilevel"/>
    <w:tmpl w:val="C3EE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94A6EEA"/>
    <w:multiLevelType w:val="multilevel"/>
    <w:tmpl w:val="AC04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C901DD"/>
    <w:multiLevelType w:val="hybridMultilevel"/>
    <w:tmpl w:val="6BDC6D6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4"/>
  </w:num>
  <w:num w:numId="2">
    <w:abstractNumId w:val="1"/>
  </w:num>
  <w:num w:numId="3">
    <w:abstractNumId w:val="3"/>
  </w:num>
  <w:num w:numId="4">
    <w:abstractNumId w:val="16"/>
  </w:num>
  <w:num w:numId="5">
    <w:abstractNumId w:val="8"/>
  </w:num>
  <w:num w:numId="6">
    <w:abstractNumId w:val="11"/>
  </w:num>
  <w:num w:numId="7">
    <w:abstractNumId w:val="5"/>
  </w:num>
  <w:num w:numId="8">
    <w:abstractNumId w:val="12"/>
  </w:num>
  <w:num w:numId="9">
    <w:abstractNumId w:val="19"/>
  </w:num>
  <w:num w:numId="10">
    <w:abstractNumId w:val="15"/>
  </w:num>
  <w:num w:numId="11">
    <w:abstractNumId w:val="13"/>
  </w:num>
  <w:num w:numId="12">
    <w:abstractNumId w:val="20"/>
  </w:num>
  <w:num w:numId="13">
    <w:abstractNumId w:val="0"/>
  </w:num>
  <w:num w:numId="14">
    <w:abstractNumId w:val="17"/>
  </w:num>
  <w:num w:numId="15">
    <w:abstractNumId w:val="10"/>
  </w:num>
  <w:num w:numId="16">
    <w:abstractNumId w:val="18"/>
  </w:num>
  <w:num w:numId="17">
    <w:abstractNumId w:val="7"/>
  </w:num>
  <w:num w:numId="18">
    <w:abstractNumId w:val="2"/>
  </w:num>
  <w:num w:numId="19">
    <w:abstractNumId w:val="21"/>
  </w:num>
  <w:num w:numId="20">
    <w:abstractNumId w:val="9"/>
  </w:num>
  <w:num w:numId="21">
    <w:abstractNumId w:val="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B10C8"/>
    <w:rsid w:val="00003E35"/>
    <w:rsid w:val="00014244"/>
    <w:rsid w:val="00043510"/>
    <w:rsid w:val="000B1905"/>
    <w:rsid w:val="000B559D"/>
    <w:rsid w:val="000F3A13"/>
    <w:rsid w:val="00167863"/>
    <w:rsid w:val="00170F1B"/>
    <w:rsid w:val="001C5FEB"/>
    <w:rsid w:val="0022519A"/>
    <w:rsid w:val="00226335"/>
    <w:rsid w:val="002A37AA"/>
    <w:rsid w:val="002A4E96"/>
    <w:rsid w:val="002B5E09"/>
    <w:rsid w:val="002C1BBF"/>
    <w:rsid w:val="00321A18"/>
    <w:rsid w:val="003621BD"/>
    <w:rsid w:val="00395F7B"/>
    <w:rsid w:val="004A11DF"/>
    <w:rsid w:val="004D43A2"/>
    <w:rsid w:val="004D50B3"/>
    <w:rsid w:val="006548BA"/>
    <w:rsid w:val="00752592"/>
    <w:rsid w:val="0076044E"/>
    <w:rsid w:val="00844478"/>
    <w:rsid w:val="008B10C8"/>
    <w:rsid w:val="009507F4"/>
    <w:rsid w:val="00974D5C"/>
    <w:rsid w:val="009A6151"/>
    <w:rsid w:val="009D0881"/>
    <w:rsid w:val="00A176C1"/>
    <w:rsid w:val="00A422CC"/>
    <w:rsid w:val="00BD5F04"/>
    <w:rsid w:val="00C3257A"/>
    <w:rsid w:val="00E24643"/>
    <w:rsid w:val="00E90874"/>
    <w:rsid w:val="00F25F67"/>
    <w:rsid w:val="00F26A74"/>
    <w:rsid w:val="00F4373F"/>
    <w:rsid w:val="00FA58BB"/>
    <w:rsid w:val="00FA6A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59"/>
    <o:shapelayout v:ext="edit">
      <o:idmap v:ext="edit" data="1"/>
      <o:rules v:ext="edit">
        <o:r id="V:Rule40" type="connector" idref="#_x0000_s1078"/>
        <o:r id="V:Rule41" type="connector" idref="#_x0000_s1099"/>
        <o:r id="V:Rule42" type="connector" idref="#_x0000_s1071"/>
        <o:r id="V:Rule43" type="connector" idref="#_x0000_s1108"/>
        <o:r id="V:Rule44" type="connector" idref="#_x0000_s1076"/>
        <o:r id="V:Rule45" type="connector" idref="#_x0000_s1102"/>
        <o:r id="V:Rule46" type="connector" idref="#_x0000_s1109"/>
        <o:r id="V:Rule47" type="connector" idref="#_x0000_s1106"/>
        <o:r id="V:Rule48" type="connector" idref="#_x0000_s1087"/>
        <o:r id="V:Rule49" type="connector" idref="#_x0000_s1074"/>
        <o:r id="V:Rule50" type="connector" idref="#_x0000_s1104"/>
        <o:r id="V:Rule51" type="connector" idref="#_x0000_s1105"/>
        <o:r id="V:Rule52" type="connector" idref="#_x0000_s1111"/>
        <o:r id="V:Rule53" type="connector" idref="#_x0000_s1101"/>
        <o:r id="V:Rule54" type="connector" idref="#_x0000_s1068"/>
        <o:r id="V:Rule55" type="connector" idref="#_x0000_s1116"/>
        <o:r id="V:Rule56" type="connector" idref="#_x0000_s1070"/>
        <o:r id="V:Rule57" type="connector" idref="#_x0000_s1088"/>
        <o:r id="V:Rule58" type="connector" idref="#_x0000_s1100"/>
        <o:r id="V:Rule59" type="connector" idref="#_x0000_s1072"/>
        <o:r id="V:Rule60" type="connector" idref="#_x0000_s1075"/>
        <o:r id="V:Rule61" type="connector" idref="#_x0000_s1085"/>
        <o:r id="V:Rule62" type="connector" idref="#_x0000_s1113"/>
        <o:r id="V:Rule63" type="connector" idref="#_x0000_s1069"/>
        <o:r id="V:Rule64" type="connector" idref="#_x0000_s1079"/>
        <o:r id="V:Rule65" type="connector" idref="#_x0000_s1112"/>
        <o:r id="V:Rule66" type="connector" idref="#_x0000_s1083"/>
        <o:r id="V:Rule67" type="connector" idref="#_x0000_s1081"/>
        <o:r id="V:Rule68" type="connector" idref="#_x0000_s1077"/>
        <o:r id="V:Rule69" type="connector" idref="#_x0000_s1114"/>
        <o:r id="V:Rule70" type="connector" idref="#_x0000_s1080"/>
        <o:r id="V:Rule71" type="connector" idref="#_x0000_s1115"/>
        <o:r id="V:Rule72" type="connector" idref="#_x0000_s1084"/>
        <o:r id="V:Rule73" type="connector" idref="#_x0000_s1086"/>
        <o:r id="V:Rule74" type="connector" idref="#_x0000_s1103"/>
        <o:r id="V:Rule75" type="connector" idref="#_x0000_s1110"/>
        <o:r id="V:Rule76" type="connector" idref="#_x0000_s1089"/>
        <o:r id="V:Rule77" type="connector" idref="#_x0000_s1082"/>
        <o:r id="V:Rule78" type="connector" idref="#_x0000_s1107"/>
      </o:rules>
    </o:shapelayout>
  </w:shapeDefaults>
  <w:decimalSymbol w:val=","/>
  <w:listSeparator w:val=";"/>
  <w15:docId w15:val="{534D3C60-FFEA-4E64-867D-A8CA837B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0C8"/>
    <w:pPr>
      <w:spacing w:after="200" w:line="276" w:lineRule="auto"/>
    </w:pPr>
    <w:rPr>
      <w:rFonts w:ascii="Calibri" w:eastAsia="Times New Roman" w:hAnsi="Calibri" w:cs="Calibri"/>
      <w:lang w:eastAsia="ru-RU"/>
    </w:rPr>
  </w:style>
  <w:style w:type="paragraph" w:styleId="1">
    <w:name w:val="heading 1"/>
    <w:basedOn w:val="a"/>
    <w:next w:val="a"/>
    <w:link w:val="10"/>
    <w:uiPriority w:val="99"/>
    <w:qFormat/>
    <w:rsid w:val="00F26A74"/>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basedOn w:val="a"/>
    <w:link w:val="20"/>
    <w:uiPriority w:val="9"/>
    <w:qFormat/>
    <w:rsid w:val="00F26A74"/>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8B10C8"/>
    <w:pPr>
      <w:spacing w:after="0" w:line="240" w:lineRule="auto"/>
    </w:pPr>
    <w:rPr>
      <w:rFonts w:ascii="Calibri" w:eastAsia="Times New Roman" w:hAnsi="Calibri" w:cs="Calibri"/>
      <w:lang w:eastAsia="ru-RU"/>
    </w:rPr>
  </w:style>
  <w:style w:type="character" w:styleId="a3">
    <w:name w:val="Hyperlink"/>
    <w:basedOn w:val="a0"/>
    <w:unhideWhenUsed/>
    <w:rsid w:val="00003E35"/>
    <w:rPr>
      <w:color w:val="0563C1" w:themeColor="hyperlink"/>
      <w:u w:val="single"/>
    </w:rPr>
  </w:style>
  <w:style w:type="character" w:customStyle="1" w:styleId="10">
    <w:name w:val="Заголовок 1 Знак"/>
    <w:basedOn w:val="a0"/>
    <w:link w:val="1"/>
    <w:uiPriority w:val="9"/>
    <w:rsid w:val="00F26A74"/>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a0"/>
    <w:rsid w:val="00F26A74"/>
  </w:style>
  <w:style w:type="paragraph" w:customStyle="1" w:styleId="mytxt">
    <w:name w:val="mytxt"/>
    <w:basedOn w:val="a"/>
    <w:rsid w:val="00F26A74"/>
    <w:pPr>
      <w:spacing w:before="100" w:beforeAutospacing="1" w:after="100" w:afterAutospacing="1" w:line="240" w:lineRule="auto"/>
    </w:pPr>
    <w:rPr>
      <w:rFonts w:ascii="Times New Roman" w:hAnsi="Times New Roman" w:cs="Times New Roman"/>
      <w:sz w:val="24"/>
      <w:szCs w:val="24"/>
    </w:rPr>
  </w:style>
  <w:style w:type="paragraph" w:styleId="a4">
    <w:name w:val="Normal (Web)"/>
    <w:basedOn w:val="a"/>
    <w:uiPriority w:val="99"/>
    <w:unhideWhenUsed/>
    <w:rsid w:val="00F26A74"/>
    <w:pPr>
      <w:spacing w:before="100" w:beforeAutospacing="1" w:after="100" w:afterAutospacing="1" w:line="240" w:lineRule="auto"/>
    </w:pPr>
    <w:rPr>
      <w:rFonts w:ascii="Times New Roman" w:hAnsi="Times New Roman" w:cs="Times New Roman"/>
      <w:sz w:val="24"/>
      <w:szCs w:val="24"/>
    </w:rPr>
  </w:style>
  <w:style w:type="character" w:customStyle="1" w:styleId="20">
    <w:name w:val="Заголовок 2 Знак"/>
    <w:basedOn w:val="a0"/>
    <w:link w:val="2"/>
    <w:uiPriority w:val="9"/>
    <w:rsid w:val="00F26A74"/>
    <w:rPr>
      <w:rFonts w:ascii="Times New Roman" w:eastAsia="Times New Roman" w:hAnsi="Times New Roman" w:cs="Times New Roman"/>
      <w:b/>
      <w:bCs/>
      <w:sz w:val="36"/>
      <w:szCs w:val="36"/>
      <w:lang w:eastAsia="ru-RU"/>
    </w:rPr>
  </w:style>
  <w:style w:type="character" w:customStyle="1" w:styleId="term">
    <w:name w:val="term"/>
    <w:basedOn w:val="a0"/>
    <w:rsid w:val="00F26A74"/>
  </w:style>
  <w:style w:type="character" w:customStyle="1" w:styleId="mw-headline">
    <w:name w:val="mw-headline"/>
    <w:basedOn w:val="a0"/>
    <w:rsid w:val="00F26A74"/>
  </w:style>
  <w:style w:type="character" w:customStyle="1" w:styleId="mw-editsection">
    <w:name w:val="mw-editsection"/>
    <w:basedOn w:val="a0"/>
    <w:rsid w:val="00F26A74"/>
  </w:style>
  <w:style w:type="character" w:customStyle="1" w:styleId="mw-editsection-bracket">
    <w:name w:val="mw-editsection-bracket"/>
    <w:basedOn w:val="a0"/>
    <w:rsid w:val="00F26A74"/>
  </w:style>
  <w:style w:type="character" w:customStyle="1" w:styleId="mw-editsection-divider">
    <w:name w:val="mw-editsection-divider"/>
    <w:basedOn w:val="a0"/>
    <w:rsid w:val="00F26A74"/>
  </w:style>
  <w:style w:type="paragraph" w:styleId="a5">
    <w:name w:val="Balloon Text"/>
    <w:basedOn w:val="a"/>
    <w:link w:val="a6"/>
    <w:uiPriority w:val="99"/>
    <w:semiHidden/>
    <w:unhideWhenUsed/>
    <w:rsid w:val="00C325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257A"/>
    <w:rPr>
      <w:rFonts w:ascii="Tahoma" w:eastAsia="Times New Roman" w:hAnsi="Tahoma" w:cs="Tahoma"/>
      <w:sz w:val="16"/>
      <w:szCs w:val="16"/>
      <w:lang w:eastAsia="ru-RU"/>
    </w:rPr>
  </w:style>
  <w:style w:type="character" w:customStyle="1" w:styleId="decision">
    <w:name w:val="decision"/>
    <w:basedOn w:val="a0"/>
    <w:rsid w:val="004D43A2"/>
  </w:style>
  <w:style w:type="character" w:styleId="a7">
    <w:name w:val="Emphasis"/>
    <w:basedOn w:val="a0"/>
    <w:uiPriority w:val="20"/>
    <w:qFormat/>
    <w:rsid w:val="002A4E96"/>
    <w:rPr>
      <w:i/>
      <w:iCs/>
    </w:rPr>
  </w:style>
  <w:style w:type="character" w:styleId="a8">
    <w:name w:val="Strong"/>
    <w:basedOn w:val="a0"/>
    <w:uiPriority w:val="22"/>
    <w:qFormat/>
    <w:rsid w:val="002A4E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96903">
      <w:bodyDiv w:val="1"/>
      <w:marLeft w:val="0"/>
      <w:marRight w:val="0"/>
      <w:marTop w:val="0"/>
      <w:marBottom w:val="0"/>
      <w:divBdr>
        <w:top w:val="none" w:sz="0" w:space="0" w:color="auto"/>
        <w:left w:val="none" w:sz="0" w:space="0" w:color="auto"/>
        <w:bottom w:val="none" w:sz="0" w:space="0" w:color="auto"/>
        <w:right w:val="none" w:sz="0" w:space="0" w:color="auto"/>
      </w:divBdr>
    </w:div>
    <w:div w:id="792944354">
      <w:bodyDiv w:val="1"/>
      <w:marLeft w:val="0"/>
      <w:marRight w:val="0"/>
      <w:marTop w:val="0"/>
      <w:marBottom w:val="0"/>
      <w:divBdr>
        <w:top w:val="none" w:sz="0" w:space="0" w:color="auto"/>
        <w:left w:val="none" w:sz="0" w:space="0" w:color="auto"/>
        <w:bottom w:val="none" w:sz="0" w:space="0" w:color="auto"/>
        <w:right w:val="none" w:sz="0" w:space="0" w:color="auto"/>
      </w:divBdr>
    </w:div>
    <w:div w:id="1125663698">
      <w:bodyDiv w:val="1"/>
      <w:marLeft w:val="0"/>
      <w:marRight w:val="0"/>
      <w:marTop w:val="0"/>
      <w:marBottom w:val="0"/>
      <w:divBdr>
        <w:top w:val="none" w:sz="0" w:space="0" w:color="auto"/>
        <w:left w:val="none" w:sz="0" w:space="0" w:color="auto"/>
        <w:bottom w:val="none" w:sz="0" w:space="0" w:color="auto"/>
        <w:right w:val="none" w:sz="0" w:space="0" w:color="auto"/>
      </w:divBdr>
      <w:divsChild>
        <w:div w:id="1349285938">
          <w:marLeft w:val="0"/>
          <w:marRight w:val="0"/>
          <w:marTop w:val="0"/>
          <w:marBottom w:val="0"/>
          <w:divBdr>
            <w:top w:val="none" w:sz="0" w:space="0" w:color="auto"/>
            <w:left w:val="none" w:sz="0" w:space="0" w:color="auto"/>
            <w:bottom w:val="none" w:sz="0" w:space="0" w:color="auto"/>
            <w:right w:val="none" w:sz="0" w:space="0" w:color="auto"/>
          </w:divBdr>
        </w:div>
      </w:divsChild>
    </w:div>
    <w:div w:id="1201941975">
      <w:bodyDiv w:val="1"/>
      <w:marLeft w:val="0"/>
      <w:marRight w:val="0"/>
      <w:marTop w:val="0"/>
      <w:marBottom w:val="0"/>
      <w:divBdr>
        <w:top w:val="none" w:sz="0" w:space="0" w:color="auto"/>
        <w:left w:val="none" w:sz="0" w:space="0" w:color="auto"/>
        <w:bottom w:val="none" w:sz="0" w:space="0" w:color="auto"/>
        <w:right w:val="none" w:sz="0" w:space="0" w:color="auto"/>
      </w:divBdr>
    </w:div>
    <w:div w:id="1278751967">
      <w:bodyDiv w:val="1"/>
      <w:marLeft w:val="0"/>
      <w:marRight w:val="0"/>
      <w:marTop w:val="0"/>
      <w:marBottom w:val="0"/>
      <w:divBdr>
        <w:top w:val="none" w:sz="0" w:space="0" w:color="auto"/>
        <w:left w:val="none" w:sz="0" w:space="0" w:color="auto"/>
        <w:bottom w:val="none" w:sz="0" w:space="0" w:color="auto"/>
        <w:right w:val="none" w:sz="0" w:space="0" w:color="auto"/>
      </w:divBdr>
      <w:divsChild>
        <w:div w:id="1906337578">
          <w:marLeft w:val="0"/>
          <w:marRight w:val="0"/>
          <w:marTop w:val="0"/>
          <w:marBottom w:val="0"/>
          <w:divBdr>
            <w:top w:val="none" w:sz="0" w:space="0" w:color="auto"/>
            <w:left w:val="none" w:sz="0" w:space="0" w:color="auto"/>
            <w:bottom w:val="none" w:sz="0" w:space="0" w:color="auto"/>
            <w:right w:val="none" w:sz="0" w:space="0" w:color="auto"/>
          </w:divBdr>
        </w:div>
      </w:divsChild>
    </w:div>
    <w:div w:id="1404447294">
      <w:bodyDiv w:val="1"/>
      <w:marLeft w:val="0"/>
      <w:marRight w:val="0"/>
      <w:marTop w:val="0"/>
      <w:marBottom w:val="0"/>
      <w:divBdr>
        <w:top w:val="none" w:sz="0" w:space="0" w:color="auto"/>
        <w:left w:val="none" w:sz="0" w:space="0" w:color="auto"/>
        <w:bottom w:val="none" w:sz="0" w:space="0" w:color="auto"/>
        <w:right w:val="none" w:sz="0" w:space="0" w:color="auto"/>
      </w:divBdr>
    </w:div>
    <w:div w:id="1507863780">
      <w:bodyDiv w:val="1"/>
      <w:marLeft w:val="0"/>
      <w:marRight w:val="0"/>
      <w:marTop w:val="0"/>
      <w:marBottom w:val="0"/>
      <w:divBdr>
        <w:top w:val="none" w:sz="0" w:space="0" w:color="auto"/>
        <w:left w:val="none" w:sz="0" w:space="0" w:color="auto"/>
        <w:bottom w:val="none" w:sz="0" w:space="0" w:color="auto"/>
        <w:right w:val="none" w:sz="0" w:space="0" w:color="auto"/>
      </w:divBdr>
    </w:div>
    <w:div w:id="151487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ndex.php?title=&#1053;&#1080;&#1090;&#1088;&#1086;&#1072;&#1083;&#1082;&#1077;&#1085;&#1099;&amp;action=edit&amp;redlink=1" TargetMode="External"/><Relationship Id="rId299" Type="http://schemas.openxmlformats.org/officeDocument/2006/relationships/hyperlink" Target="https://ru.wikipedia.org/wiki/&#1051;&#1080;&#1079;&#1080;&#1085;" TargetMode="External"/><Relationship Id="rId303" Type="http://schemas.openxmlformats.org/officeDocument/2006/relationships/hyperlink" Target="https://ru.wikipedia.org/wiki/&#1043;&#1080;&#1089;&#1090;&#1080;&#1076;&#1080;&#1085;" TargetMode="External"/><Relationship Id="rId21" Type="http://schemas.openxmlformats.org/officeDocument/2006/relationships/image" Target="media/image7.png"/><Relationship Id="rId42" Type="http://schemas.openxmlformats.org/officeDocument/2006/relationships/image" Target="media/image12.png"/><Relationship Id="rId63" Type="http://schemas.openxmlformats.org/officeDocument/2006/relationships/hyperlink" Target="https://ru.wikipedia.org/wiki/%D0%9A%D0%B5%D1%82%D0%BE%D0%BA%D0%B8%D1%81%D0%BB%D0%BE%D1%82%D1%8B" TargetMode="External"/><Relationship Id="rId84" Type="http://schemas.openxmlformats.org/officeDocument/2006/relationships/hyperlink" Target="https://ru.wikipedia.org/wiki/&#1056;&#1077;&#1072;&#1082;&#1094;&#1080;&#1080;_&#1079;&#1072;&#1084;&#1077;&#1097;&#1077;&#1085;&#1080;&#1103;" TargetMode="External"/><Relationship Id="rId138" Type="http://schemas.openxmlformats.org/officeDocument/2006/relationships/hyperlink" Target="https://ru.wikipedia.org/wiki/&#1042;&#1086;&#1076;&#1086;&#1088;&#1086;&#1076;" TargetMode="External"/><Relationship Id="rId159" Type="http://schemas.openxmlformats.org/officeDocument/2006/relationships/hyperlink" Target="https://ru.wikipedia.org/wiki/&#1053;&#1080;&#1090;&#1088;&#1086;&#1074;&#1072;&#1085;&#1080;&#1077;" TargetMode="External"/><Relationship Id="rId324" Type="http://schemas.openxmlformats.org/officeDocument/2006/relationships/image" Target="media/image24.png"/><Relationship Id="rId345" Type="http://schemas.openxmlformats.org/officeDocument/2006/relationships/hyperlink" Target="http://5terka.com/images/him10rudzfeld/him10rudzfeld-82.png" TargetMode="External"/><Relationship Id="rId366" Type="http://schemas.openxmlformats.org/officeDocument/2006/relationships/image" Target="media/image46.png"/><Relationship Id="rId170" Type="http://schemas.openxmlformats.org/officeDocument/2006/relationships/hyperlink" Target="https://ru.wikipedia.org/wiki/&#1062;&#1074;&#1077;&#1090;" TargetMode="External"/><Relationship Id="rId191" Type="http://schemas.openxmlformats.org/officeDocument/2006/relationships/hyperlink" Target="https://ru.wikipedia.org/w/index.php?title=&#1043;&#1072;&#1085;&#1095;,_&#1040;&#1088;&#1090;&#1091;&#1088;_&#1056;&#1091;&#1076;&#1086;&#1083;&#1100;&#1092;&amp;action=edit&amp;redlink=1" TargetMode="External"/><Relationship Id="rId205" Type="http://schemas.openxmlformats.org/officeDocument/2006/relationships/image" Target="media/image18.gif"/><Relationship Id="rId226" Type="http://schemas.openxmlformats.org/officeDocument/2006/relationships/hyperlink" Target="http://chem21.info/info/1072730" TargetMode="External"/><Relationship Id="rId247" Type="http://schemas.openxmlformats.org/officeDocument/2006/relationships/hyperlink" Target="http://www.chem21.info/info/7092" TargetMode="External"/><Relationship Id="rId107" Type="http://schemas.openxmlformats.org/officeDocument/2006/relationships/hyperlink" Target="https://ru.wikipedia.org/wiki/&#1051;&#1072;&#1090;&#1080;&#1085;&#1089;&#1082;&#1080;&#1081;_&#1103;&#1079;&#1099;&#1082;" TargetMode="External"/><Relationship Id="rId268" Type="http://schemas.openxmlformats.org/officeDocument/2006/relationships/hyperlink" Target="http://www.chem21.info/info/44513" TargetMode="External"/><Relationship Id="rId289" Type="http://schemas.openxmlformats.org/officeDocument/2006/relationships/hyperlink" Target="https://ru.wikipedia.org/wiki/&#1052;&#1080;&#1086;&#1075;&#1083;&#1086;&#1073;&#1080;&#1085;" TargetMode="External"/><Relationship Id="rId11" Type="http://schemas.openxmlformats.org/officeDocument/2006/relationships/image" Target="http://chemport.ru/data/chemipedia/imgs/1096-19.jpg" TargetMode="External"/><Relationship Id="rId32" Type="http://schemas.openxmlformats.org/officeDocument/2006/relationships/hyperlink" Target="https://ru.wikipedia.org/wiki/%D0%93%D0%B5%D0%BF%D1%82%D0%B0%D0%BD" TargetMode="External"/><Relationship Id="rId53" Type="http://schemas.openxmlformats.org/officeDocument/2006/relationships/hyperlink" Target="https://ru.wikipedia.org/wiki/%D0%9A%D0%B0%D0%BF%D1%80%D0%BE%D0%BD%D0%BE%D0%B2%D0%B0%D1%8F_%D0%BA%D0%B8%D1%81%D0%BB%D0%BE%D1%82%D0%B0" TargetMode="External"/><Relationship Id="rId74" Type="http://schemas.openxmlformats.org/officeDocument/2006/relationships/hyperlink" Target="https://ru.wikipedia.org/wiki/&#1059;&#1075;&#1083;&#1077;&#1074;&#1086;&#1076;&#1086;&#1088;&#1086;&#1076;&#1099;" TargetMode="External"/><Relationship Id="rId128" Type="http://schemas.openxmlformats.org/officeDocument/2006/relationships/hyperlink" Target="https://ru.wikipedia.org/wiki/&#1050;&#1086;&#1085;&#1076;&#1077;&#1085;&#1089;&#1072;&#1094;&#1080;&#1103;_(&#1093;&#1080;&#1084;&#1080;&#1103;)" TargetMode="External"/><Relationship Id="rId149" Type="http://schemas.openxmlformats.org/officeDocument/2006/relationships/hyperlink" Target="https://ru.wikipedia.org/wiki/&#1054;&#1088;&#1075;&#1072;&#1085;&#1080;&#1095;&#1077;&#1089;&#1082;&#1080;&#1077;_&#1074;&#1077;&#1097;&#1077;&#1089;&#1090;&#1074;&#1072;" TargetMode="External"/><Relationship Id="rId314" Type="http://schemas.openxmlformats.org/officeDocument/2006/relationships/hyperlink" Target="https://ru.wikipedia.org/wiki/&#1052;&#1086;&#1083;&#1086;&#1082;&#1080;" TargetMode="External"/><Relationship Id="rId335" Type="http://schemas.openxmlformats.org/officeDocument/2006/relationships/hyperlink" Target="http://5terka.com/images/him10rudzfeld/him10rudzfeld-387.png" TargetMode="External"/><Relationship Id="rId356" Type="http://schemas.openxmlformats.org/officeDocument/2006/relationships/image" Target="media/image41.png"/><Relationship Id="rId377" Type="http://schemas.openxmlformats.org/officeDocument/2006/relationships/fontTable" Target="fontTable.xml"/><Relationship Id="rId5" Type="http://schemas.openxmlformats.org/officeDocument/2006/relationships/hyperlink" Target="http://rushim.ru/books/uchebnik" TargetMode="External"/><Relationship Id="rId95" Type="http://schemas.openxmlformats.org/officeDocument/2006/relationships/hyperlink" Target="https://ru.wikipedia.org/wiki/&#1058;&#1077;&#1088;&#1087;&#1077;&#1085;&#1099;" TargetMode="External"/><Relationship Id="rId160" Type="http://schemas.openxmlformats.org/officeDocument/2006/relationships/hyperlink" Target="https://ru.wikipedia.org/wiki/&#1056;&#1077;&#1072;&#1082;&#1094;&#1080;&#1103;_&#1047;&#1080;&#1085;&#1080;&#1085;&#1072;" TargetMode="External"/><Relationship Id="rId181" Type="http://schemas.openxmlformats.org/officeDocument/2006/relationships/hyperlink" Target="https://ru.wikipedia.org/wiki/&#1040;&#1083;&#1082;&#1077;&#1085;&#1099;" TargetMode="External"/><Relationship Id="rId216" Type="http://schemas.openxmlformats.org/officeDocument/2006/relationships/hyperlink" Target="http://chem21.info/info/30040" TargetMode="External"/><Relationship Id="rId237" Type="http://schemas.openxmlformats.org/officeDocument/2006/relationships/hyperlink" Target="http://chem21.info/info/809859" TargetMode="External"/><Relationship Id="rId258" Type="http://schemas.openxmlformats.org/officeDocument/2006/relationships/hyperlink" Target="http://www.chem21.info/info/1814011" TargetMode="External"/><Relationship Id="rId279" Type="http://schemas.openxmlformats.org/officeDocument/2006/relationships/hyperlink" Target="http://www.chem21.info/info/27779" TargetMode="External"/><Relationship Id="rId22" Type="http://schemas.openxmlformats.org/officeDocument/2006/relationships/image" Target="http://www.chem.msu.su/rus/teaching/brusova/Image1432.gif" TargetMode="External"/><Relationship Id="rId43" Type="http://schemas.openxmlformats.org/officeDocument/2006/relationships/image" Target="http://yaroslaw.narod.ru/o3204.gif" TargetMode="External"/><Relationship Id="rId64" Type="http://schemas.openxmlformats.org/officeDocument/2006/relationships/hyperlink" Target="https://ru.wikipedia.org/wiki/%D0%90%D0%BC%D0%B8%D0%BD%D0%BE%D0%BA%D0%B8%D1%81%D0%BB%D0%BE%D1%82%D1%8B" TargetMode="External"/><Relationship Id="rId118" Type="http://schemas.openxmlformats.org/officeDocument/2006/relationships/hyperlink" Target="https://ru.wikipedia.org/w/index.php?title=&#1053;&#1080;&#1090;&#1088;&#1086;&#1072;&#1088;&#1077;&#1085;&#1099;&amp;action=edit&amp;redlink=1" TargetMode="External"/><Relationship Id="rId139" Type="http://schemas.openxmlformats.org/officeDocument/2006/relationships/hyperlink" Target="https://ru.wikipedia.org/wiki/&#1059;&#1075;&#1083;&#1077;&#1074;&#1086;&#1076;&#1086;&#1088;&#1086;&#1076;&#1085;&#1099;&#1081;_&#1088;&#1072;&#1076;&#1080;&#1082;&#1072;&#1083;" TargetMode="External"/><Relationship Id="rId290" Type="http://schemas.openxmlformats.org/officeDocument/2006/relationships/hyperlink" Target="https://ru.wikipedia.org/wiki/&#1056;&#1077;&#1085;&#1090;&#1075;&#1077;&#1085;&#1086;&#1089;&#1090;&#1088;&#1091;&#1082;&#1090;&#1091;&#1088;&#1085;&#1099;&#1081;_&#1072;&#1085;&#1072;&#1083;&#1080;&#1079;" TargetMode="External"/><Relationship Id="rId304" Type="http://schemas.openxmlformats.org/officeDocument/2006/relationships/hyperlink" Target="https://ru.wikipedia.org/wiki/&#1048;&#1079;&#1086;&#1101;&#1083;&#1077;&#1082;&#1090;&#1088;&#1080;&#1095;&#1077;&#1089;&#1082;&#1072;&#1103;_&#1090;&#1086;&#1095;&#1082;&#1072;" TargetMode="External"/><Relationship Id="rId325" Type="http://schemas.openxmlformats.org/officeDocument/2006/relationships/image" Target="media/image25.gif"/><Relationship Id="rId346" Type="http://schemas.openxmlformats.org/officeDocument/2006/relationships/image" Target="media/image36.png"/><Relationship Id="rId367" Type="http://schemas.openxmlformats.org/officeDocument/2006/relationships/hyperlink" Target="http://5terka.com/images/him10rudzfeld/him10rudzfeld-430.png" TargetMode="External"/><Relationship Id="rId85" Type="http://schemas.openxmlformats.org/officeDocument/2006/relationships/hyperlink" Target="https://ru.wikipedia.org/wiki/&#1040;&#1083;&#1082;&#1077;&#1085;" TargetMode="External"/><Relationship Id="rId150" Type="http://schemas.openxmlformats.org/officeDocument/2006/relationships/hyperlink" Target="https://ru.wikipedia.org/wiki/&#1040;&#1087;&#1083;&#1072;&#1089;&#1090;&#1080;&#1095;&#1077;&#1089;&#1082;&#1072;&#1103;_&#1072;&#1085;&#1077;&#1084;&#1080;&#1103;" TargetMode="External"/><Relationship Id="rId171" Type="http://schemas.openxmlformats.org/officeDocument/2006/relationships/hyperlink" Target="https://ru.wikipedia.org/wiki/&#1046;&#1080;&#1076;&#1082;&#1086;&#1089;&#1090;&#1100;" TargetMode="External"/><Relationship Id="rId192" Type="http://schemas.openxmlformats.org/officeDocument/2006/relationships/hyperlink" Target="https://ru.wikipedia.org/wiki/&#1041;&#1077;&#1085;&#1079;&#1086;&#1083;" TargetMode="External"/><Relationship Id="rId206" Type="http://schemas.openxmlformats.org/officeDocument/2006/relationships/image" Target="media/image19.gif"/><Relationship Id="rId227" Type="http://schemas.openxmlformats.org/officeDocument/2006/relationships/hyperlink" Target="http://chem21.info/info/308529" TargetMode="External"/><Relationship Id="rId248" Type="http://schemas.openxmlformats.org/officeDocument/2006/relationships/hyperlink" Target="http://www.chem21.info/info/487685" TargetMode="External"/><Relationship Id="rId269" Type="http://schemas.openxmlformats.org/officeDocument/2006/relationships/hyperlink" Target="http://www.chem21.info/info/1720693" TargetMode="External"/><Relationship Id="rId12" Type="http://schemas.openxmlformats.org/officeDocument/2006/relationships/image" Target="media/image3.jpeg"/><Relationship Id="rId33" Type="http://schemas.openxmlformats.org/officeDocument/2006/relationships/hyperlink" Target="https://ru.wikipedia.org/wiki/%D0%9E%D0%BA%D1%82%D0%B0%D0%BD" TargetMode="External"/><Relationship Id="rId108" Type="http://schemas.openxmlformats.org/officeDocument/2006/relationships/hyperlink" Target="https://ru.wikipedia.org/wiki/&#1048;&#1070;&#1055;&#1040;&#1050;" TargetMode="External"/><Relationship Id="rId129" Type="http://schemas.openxmlformats.org/officeDocument/2006/relationships/hyperlink" Target="https://ru.wikipedia.org/wiki/&#1058;&#1072;&#1091;&#1090;&#1086;&#1084;&#1077;&#1088;&#1080;&#1103;" TargetMode="External"/><Relationship Id="rId280" Type="http://schemas.openxmlformats.org/officeDocument/2006/relationships/hyperlink" Target="https://ru.wikipedia.org/wiki/&#1040;&#1084;&#1080;&#1085;&#1086;&#1082;&#1080;&#1089;&#1083;&#1086;&#1090;&#1099;" TargetMode="External"/><Relationship Id="rId315" Type="http://schemas.openxmlformats.org/officeDocument/2006/relationships/hyperlink" Target="https://ru.wikipedia.org/wiki/&#1053;&#1091;&#1082;&#1083;&#1077;&#1080;&#1085;&#1086;&#1074;&#1099;&#1077;_&#1082;&#1080;&#1089;&#1083;&#1086;&#1090;&#1099;" TargetMode="External"/><Relationship Id="rId336" Type="http://schemas.openxmlformats.org/officeDocument/2006/relationships/image" Target="media/image31.png"/><Relationship Id="rId357" Type="http://schemas.openxmlformats.org/officeDocument/2006/relationships/hyperlink" Target="http://5terka.com/images/him10rudzfeld/him10rudzfeld-88.png" TargetMode="External"/><Relationship Id="rId54" Type="http://schemas.openxmlformats.org/officeDocument/2006/relationships/hyperlink" Target="https://ru.wikipedia.org/wiki/%D0%90%D0%BA%D1%80%D0%B8%D0%BB%D0%BE%D0%B2%D0%B0%D1%8F_%D0%BA%D0%B8%D1%81%D0%BB%D0%BE%D1%82%D0%B0" TargetMode="External"/><Relationship Id="rId75" Type="http://schemas.openxmlformats.org/officeDocument/2006/relationships/hyperlink" Target="https://ru.wikipedia.org/wiki/&#1058;&#1088;&#1086;&#1081;&#1085;&#1072;&#1103;_&#1089;&#1074;&#1103;&#1079;&#1100;" TargetMode="External"/><Relationship Id="rId96" Type="http://schemas.openxmlformats.org/officeDocument/2006/relationships/hyperlink" Target="https://ru.wikipedia.org/wiki/&#1057;&#1090;&#1077;&#1088;&#1080;&#1085;&#1099;" TargetMode="External"/><Relationship Id="rId140" Type="http://schemas.openxmlformats.org/officeDocument/2006/relationships/hyperlink" Target="https://ru.wikipedia.org/wiki/&#1040;&#1079;&#1086;&#1090;" TargetMode="External"/><Relationship Id="rId161" Type="http://schemas.openxmlformats.org/officeDocument/2006/relationships/hyperlink" Target="https://ru.wikipedia.org/wiki/&#1040;&#1085;&#1080;&#1083;&#1080;&#1085;&#1086;&#1074;&#1099;&#1077;_&#1082;&#1088;&#1072;&#1089;&#1080;&#1090;&#1077;&#1083;&#1080;" TargetMode="External"/><Relationship Id="rId182" Type="http://schemas.openxmlformats.org/officeDocument/2006/relationships/hyperlink" Target="https://ru.wikipedia.org/wiki/&#1040;&#1083;&#1082;&#1072;&#1085;&#1099;" TargetMode="External"/><Relationship Id="rId217" Type="http://schemas.openxmlformats.org/officeDocument/2006/relationships/hyperlink" Target="http://chem21.info/info/1741426" TargetMode="External"/><Relationship Id="rId378" Type="http://schemas.openxmlformats.org/officeDocument/2006/relationships/theme" Target="theme/theme1.xml"/><Relationship Id="rId6" Type="http://schemas.openxmlformats.org/officeDocument/2006/relationships/hyperlink" Target="http://orgchem.ru/" TargetMode="External"/><Relationship Id="rId238" Type="http://schemas.openxmlformats.org/officeDocument/2006/relationships/hyperlink" Target="http://chem21.info/info/89524" TargetMode="External"/><Relationship Id="rId259" Type="http://schemas.openxmlformats.org/officeDocument/2006/relationships/hyperlink" Target="http://www.chem21.info/info/18148" TargetMode="External"/><Relationship Id="rId23" Type="http://schemas.openxmlformats.org/officeDocument/2006/relationships/image" Target="media/image8.png"/><Relationship Id="rId119" Type="http://schemas.openxmlformats.org/officeDocument/2006/relationships/hyperlink" Target="https://ru.wikipedia.org/wiki/&#1053;&#1080;&#1090;&#1088;&#1086;&#1101;&#1092;&#1080;&#1088;&#1099;" TargetMode="External"/><Relationship Id="rId270" Type="http://schemas.openxmlformats.org/officeDocument/2006/relationships/hyperlink" Target="http://www.chem21.info/info/303100" TargetMode="External"/><Relationship Id="rId291" Type="http://schemas.openxmlformats.org/officeDocument/2006/relationships/hyperlink" Target="https://ru.wikipedia.org/wiki/&#1055;&#1077;&#1088;&#1091;&#1094;,_&#1052;&#1072;&#1082;&#1089;_&#1060;&#1077;&#1088;&#1076;&#1080;&#1085;&#1072;&#1085;&#1076;" TargetMode="External"/><Relationship Id="rId305" Type="http://schemas.openxmlformats.org/officeDocument/2006/relationships/hyperlink" Target="https://ru.wikipedia.org/wiki/&#1042;&#1086;&#1076;&#1086;&#1088;&#1086;&#1076;&#1085;&#1099;&#1081;_&#1087;&#1086;&#1082;&#1072;&#1079;&#1072;&#1090;&#1077;&#1083;&#1100;" TargetMode="External"/><Relationship Id="rId326" Type="http://schemas.openxmlformats.org/officeDocument/2006/relationships/image" Target="media/image26.gif"/><Relationship Id="rId347" Type="http://schemas.openxmlformats.org/officeDocument/2006/relationships/hyperlink" Target="http://5terka.com/images/him10rudzfeld/him10rudzfeld-83.png" TargetMode="External"/><Relationship Id="rId44" Type="http://schemas.openxmlformats.org/officeDocument/2006/relationships/image" Target="media/image13.png"/><Relationship Id="rId65" Type="http://schemas.openxmlformats.org/officeDocument/2006/relationships/hyperlink" Target="https://ru.wikipedia.org/wiki/%D0%90%D0%BB%D0%BA%D0%B5%D0%BD%D1%8B" TargetMode="External"/><Relationship Id="rId86" Type="http://schemas.openxmlformats.org/officeDocument/2006/relationships/hyperlink" Target="https://ru.wikipedia.org/wiki/&#1069;&#1090;&#1080;&#1085;" TargetMode="External"/><Relationship Id="rId130" Type="http://schemas.openxmlformats.org/officeDocument/2006/relationships/hyperlink" Target="https://ru.wikipedia.org/wiki/&#1056;&#1077;&#1072;&#1082;&#1094;&#1080;&#1103;_&#1053;&#1077;&#1092;&#1072;" TargetMode="External"/><Relationship Id="rId151" Type="http://schemas.openxmlformats.org/officeDocument/2006/relationships/hyperlink" Target="https://ru.wikipedia.org/wiki/&#1051;&#1077;&#1081;&#1082;&#1086;&#1079;" TargetMode="External"/><Relationship Id="rId368" Type="http://schemas.openxmlformats.org/officeDocument/2006/relationships/image" Target="media/image47.png"/><Relationship Id="rId172" Type="http://schemas.openxmlformats.org/officeDocument/2006/relationships/hyperlink" Target="https://ru.wikipedia.org/wiki/&#1047;&#1072;&#1087;&#1072;&#1093;" TargetMode="External"/><Relationship Id="rId193" Type="http://schemas.openxmlformats.org/officeDocument/2006/relationships/hyperlink" Target="https://ru.wikipedia.org/wiki/&#1041;&#1077;&#1085;&#1079;&#1086;&#1081;&#1085;&#1072;&#1103;_&#1082;&#1080;&#1089;&#1083;&#1086;&#1090;&#1072;" TargetMode="External"/><Relationship Id="rId207" Type="http://schemas.openxmlformats.org/officeDocument/2006/relationships/hyperlink" Target="http://chem21.info/info/366818" TargetMode="External"/><Relationship Id="rId228" Type="http://schemas.openxmlformats.org/officeDocument/2006/relationships/hyperlink" Target="http://chem21.info/info/1461951" TargetMode="External"/><Relationship Id="rId249" Type="http://schemas.openxmlformats.org/officeDocument/2006/relationships/hyperlink" Target="http://www.chem21.info/info/1015" TargetMode="External"/><Relationship Id="rId13" Type="http://schemas.openxmlformats.org/officeDocument/2006/relationships/image" Target="http://chemport.ru/data/chemipedia/imgs/1096-14.jpg" TargetMode="External"/><Relationship Id="rId109" Type="http://schemas.openxmlformats.org/officeDocument/2006/relationships/hyperlink" Target="https://ru.wikipedia.org/wiki/&#1059;&#1075;&#1083;&#1077;&#1074;&#1086;&#1076;&#1086;&#1088;&#1086;&#1076;" TargetMode="External"/><Relationship Id="rId260" Type="http://schemas.openxmlformats.org/officeDocument/2006/relationships/hyperlink" Target="http://www.chem21.info/info/323997" TargetMode="External"/><Relationship Id="rId281" Type="http://schemas.openxmlformats.org/officeDocument/2006/relationships/hyperlink" Target="https://ru.wikipedia.org/wiki/&#1055;&#1077;&#1087;&#1090;&#1080;&#1076;&#1085;&#1072;&#1103;_&#1089;&#1074;&#1103;&#1079;&#1100;" TargetMode="External"/><Relationship Id="rId316" Type="http://schemas.openxmlformats.org/officeDocument/2006/relationships/hyperlink" Target="https://ru.wikipedia.org/wiki/&#1069;&#1083;&#1077;&#1082;&#1090;&#1088;&#1086;&#1084;&#1072;&#1075;&#1085;&#1080;&#1090;&#1085;&#1086;&#1077;_&#1074;&#1079;&#1072;&#1080;&#1084;&#1086;&#1076;&#1077;&#1081;&#1089;&#1090;&#1074;&#1080;&#1077;" TargetMode="External"/><Relationship Id="rId337" Type="http://schemas.openxmlformats.org/officeDocument/2006/relationships/hyperlink" Target="http://5terka.com/images/him10rudzfeld/him10rudzfeld-388.png" TargetMode="External"/><Relationship Id="rId34" Type="http://schemas.openxmlformats.org/officeDocument/2006/relationships/hyperlink" Target="https://ru.wikipedia.org/wiki/%D0%9D%D0%BE%D0%BD%D0%B0%D0%BD" TargetMode="External"/><Relationship Id="rId55" Type="http://schemas.openxmlformats.org/officeDocument/2006/relationships/hyperlink" Target="https://ru.wikipedia.org/wiki/%D0%90%D0%BB%D0%B8%D1%86%D0%B8%D0%BA%D0%BB%D0%B8%D1%87%D0%B5%D1%81%D0%BA%D0%B8%D0%B5_%D1%81%D0%BE%D0%B5%D0%B4%D0%B8%D0%BD%D0%B5%D0%BD%D0%B8%D1%8F" TargetMode="External"/><Relationship Id="rId76" Type="http://schemas.openxmlformats.org/officeDocument/2006/relationships/hyperlink" Target="https://ru.wikipedia.org/wiki/&#1040;&#1090;&#1086;&#1084;" TargetMode="External"/><Relationship Id="rId97" Type="http://schemas.openxmlformats.org/officeDocument/2006/relationships/hyperlink" Target="https://ru.wikipedia.org/wiki/&#1051;&#1080;&#1087;&#1080;&#1076;&#1099;" TargetMode="External"/><Relationship Id="rId120" Type="http://schemas.openxmlformats.org/officeDocument/2006/relationships/hyperlink" Target="https://ru.wikipedia.org/wiki/&#1053;&#1080;&#1090;&#1088;&#1072;&#1084;&#1080;&#1085;&#1099;" TargetMode="External"/><Relationship Id="rId141" Type="http://schemas.openxmlformats.org/officeDocument/2006/relationships/hyperlink" Target="https://ru.wikipedia.org/wiki/&#1061;&#1083;&#1086;&#1088;" TargetMode="External"/><Relationship Id="rId358" Type="http://schemas.openxmlformats.org/officeDocument/2006/relationships/image" Target="media/image42.png"/><Relationship Id="rId7" Type="http://schemas.openxmlformats.org/officeDocument/2006/relationships/hyperlink" Target="http://www.alhimikov.net/organikbook" TargetMode="External"/><Relationship Id="rId162" Type="http://schemas.openxmlformats.org/officeDocument/2006/relationships/hyperlink" Target="https://ru.wikipedia.org/wiki/&#1042;&#1079;&#1088;&#1099;&#1074;&#1095;&#1072;&#1090;&#1099;&#1077;_&#1074;&#1077;&#1097;&#1077;&#1089;&#1090;&#1074;&#1072;" TargetMode="External"/><Relationship Id="rId183" Type="http://schemas.openxmlformats.org/officeDocument/2006/relationships/hyperlink" Target="https://ru.wikipedia.org/wiki/&#1043;&#1072;&#1083;&#1086;&#1075;&#1077;&#1085;&#1099;" TargetMode="External"/><Relationship Id="rId218" Type="http://schemas.openxmlformats.org/officeDocument/2006/relationships/hyperlink" Target="http://chem21.info/info/638912" TargetMode="External"/><Relationship Id="rId239" Type="http://schemas.openxmlformats.org/officeDocument/2006/relationships/hyperlink" Target="http://chem21.info/info/1612789" TargetMode="External"/><Relationship Id="rId250" Type="http://schemas.openxmlformats.org/officeDocument/2006/relationships/hyperlink" Target="http://www.chem21.info/info/629822" TargetMode="External"/><Relationship Id="rId271" Type="http://schemas.openxmlformats.org/officeDocument/2006/relationships/hyperlink" Target="http://www.chem21.info/info/767289" TargetMode="External"/><Relationship Id="rId292" Type="http://schemas.openxmlformats.org/officeDocument/2006/relationships/hyperlink" Target="https://ru.wikipedia.org/wiki/&#1050;&#1077;&#1085;&#1076;&#1088;&#1102;,_&#1044;&#1078;&#1086;&#1085;_&#1050;&#1086;&#1091;&#1076;&#1077;&#1088;&#1080;" TargetMode="External"/><Relationship Id="rId306" Type="http://schemas.openxmlformats.org/officeDocument/2006/relationships/hyperlink" Target="https://ru.wikipedia.org/wiki/&#1069;&#1083;&#1077;&#1082;&#1090;&#1088;&#1080;&#1095;&#1077;&#1089;&#1082;&#1080;&#1081;_&#1079;&#1072;&#1088;&#1103;&#1076;" TargetMode="External"/><Relationship Id="rId24" Type="http://schemas.openxmlformats.org/officeDocument/2006/relationships/image" Target="http://www.chem.msu.su/rus/teaching/brusova/Image1436.gif" TargetMode="External"/><Relationship Id="rId45" Type="http://schemas.openxmlformats.org/officeDocument/2006/relationships/image" Target="http://yaroslaw.narod.ru/o3205.gif" TargetMode="External"/><Relationship Id="rId66" Type="http://schemas.openxmlformats.org/officeDocument/2006/relationships/hyperlink" Target="https://ru.wikipedia.org/wiki/%D0%90%D0%BB%D0%BA%D0%B8%D0%BD%D1%8B" TargetMode="External"/><Relationship Id="rId87" Type="http://schemas.openxmlformats.org/officeDocument/2006/relationships/hyperlink" Target="https://ru.wikipedia.org/wiki/&#1055;&#1088;&#1086;&#1087;&#1080;&#1085;" TargetMode="External"/><Relationship Id="rId110" Type="http://schemas.openxmlformats.org/officeDocument/2006/relationships/hyperlink" Target="https://ru.wikipedia.org/wiki/&#1058;&#1088;&#1086;&#1081;&#1085;&#1072;&#1103;_&#1089;&#1074;&#1103;&#1079;&#1100;" TargetMode="External"/><Relationship Id="rId131" Type="http://schemas.openxmlformats.org/officeDocument/2006/relationships/hyperlink" Target="https://ru.wikipedia.org/wiki/&#1040;&#1083;&#1083;&#1077;&#1085;&#1099;" TargetMode="External"/><Relationship Id="rId327" Type="http://schemas.openxmlformats.org/officeDocument/2006/relationships/hyperlink" Target="http://5terka.com/images/him10rudzfeld/him10rudzfeld-383.png" TargetMode="External"/><Relationship Id="rId348" Type="http://schemas.openxmlformats.org/officeDocument/2006/relationships/image" Target="media/image37.png"/><Relationship Id="rId369" Type="http://schemas.openxmlformats.org/officeDocument/2006/relationships/hyperlink" Target="http://5terka.com/images/him10rudzfeld/him10rudzfeld-431.png" TargetMode="External"/><Relationship Id="rId152" Type="http://schemas.openxmlformats.org/officeDocument/2006/relationships/hyperlink" Target="https://ru.wikipedia.org/wiki/&#1054;&#1089;&#1090;&#1088;&#1099;&#1081;_&#1084;&#1080;&#1077;&#1083;&#1086;&#1080;&#1076;&#1085;&#1099;&#1081;_&#1083;&#1077;&#1081;&#1082;&#1086;&#1079;" TargetMode="External"/><Relationship Id="rId173" Type="http://schemas.openxmlformats.org/officeDocument/2006/relationships/hyperlink" Target="https://ru.wikipedia.org/wiki/&#1041;&#1077;&#1085;&#1079;&#1080;&#1085;" TargetMode="External"/><Relationship Id="rId194" Type="http://schemas.openxmlformats.org/officeDocument/2006/relationships/hyperlink" Target="https://ru.wikipedia.org/wiki/&#1053;&#1080;&#1090;&#1088;&#1086;&#1090;&#1086;&#1083;&#1091;&#1086;&#1083;&#1099;" TargetMode="External"/><Relationship Id="rId208" Type="http://schemas.openxmlformats.org/officeDocument/2006/relationships/hyperlink" Target="http://chem21.info/info/1463140" TargetMode="External"/><Relationship Id="rId229" Type="http://schemas.openxmlformats.org/officeDocument/2006/relationships/hyperlink" Target="http://chem21.info/info/20560" TargetMode="External"/><Relationship Id="rId240" Type="http://schemas.openxmlformats.org/officeDocument/2006/relationships/hyperlink" Target="http://chem21.info/info/295903" TargetMode="External"/><Relationship Id="rId261" Type="http://schemas.openxmlformats.org/officeDocument/2006/relationships/hyperlink" Target="http://www.chem21.info/info/27779" TargetMode="External"/><Relationship Id="rId14" Type="http://schemas.openxmlformats.org/officeDocument/2006/relationships/hyperlink" Target="https://commons.wikimedia.org/wiki/File:Chlorination_benzene.svg?uselang=ru" TargetMode="External"/><Relationship Id="rId35" Type="http://schemas.openxmlformats.org/officeDocument/2006/relationships/hyperlink" Target="https://ru.wikipedia.org/wiki/%D0%94%D0%B5%D0%BA%D0%B0%D0%BD_(%D0%B2%D0%B5%D1%89%D0%B5%D1%81%D1%82%D0%B2%D0%BE)" TargetMode="External"/><Relationship Id="rId56" Type="http://schemas.openxmlformats.org/officeDocument/2006/relationships/hyperlink" Target="https://ru.wikipedia.org/wiki/%D0%A5%D0%B8%D0%BD%D0%BD%D0%B0%D1%8F_%D0%BA%D0%B8%D1%81%D0%BB%D0%BE%D1%82%D0%B0" TargetMode="External"/><Relationship Id="rId77" Type="http://schemas.openxmlformats.org/officeDocument/2006/relationships/hyperlink" Target="https://ru.wikipedia.org/wiki/&#1059;&#1075;&#1083;&#1077;&#1088;&#1086;&#1076;" TargetMode="External"/><Relationship Id="rId100" Type="http://schemas.openxmlformats.org/officeDocument/2006/relationships/hyperlink" Target="https://ru.wikipedia.org/wiki/&#1057;&#1091;&#1083;&#1100;&#1092;&#1080;&#1076;&#1099;_(&#1086;&#1088;&#1075;&#1072;&#1085;&#1080;&#1095;&#1077;&#1089;&#1082;&#1080;&#1077;)" TargetMode="External"/><Relationship Id="rId282" Type="http://schemas.openxmlformats.org/officeDocument/2006/relationships/hyperlink" Target="https://ru.wikipedia.org/wiki/&#1052;&#1080;&#1088;_(&#1086;&#1088;&#1073;&#1080;&#1090;&#1072;&#1083;&#1100;&#1085;&#1072;&#1103;_&#1089;&#1090;&#1072;&#1085;&#1094;&#1080;&#1103;)" TargetMode="External"/><Relationship Id="rId317" Type="http://schemas.openxmlformats.org/officeDocument/2006/relationships/hyperlink" Target="https://ru.wikipedia.org/wiki/&#1060;&#1086;&#1089;&#1092;&#1072;&#1090;&#1099;" TargetMode="External"/><Relationship Id="rId338" Type="http://schemas.openxmlformats.org/officeDocument/2006/relationships/image" Target="media/image32.png"/><Relationship Id="rId359" Type="http://schemas.openxmlformats.org/officeDocument/2006/relationships/hyperlink" Target="http://5terka.com/images/him10rudzfeld/him10rudzfeld-1032.png" TargetMode="External"/><Relationship Id="rId8" Type="http://schemas.openxmlformats.org/officeDocument/2006/relationships/image" Target="media/image1.jpeg"/><Relationship Id="rId98" Type="http://schemas.openxmlformats.org/officeDocument/2006/relationships/hyperlink" Target="https://ru.wikipedia.org/wiki/&#1043;&#1080;&#1076;&#1088;&#1086;&#1092;&#1086;&#1073;&#1085;&#1086;&#1089;&#1090;&#1100;" TargetMode="External"/><Relationship Id="rId121" Type="http://schemas.openxmlformats.org/officeDocument/2006/relationships/hyperlink" Target="https://ru.wikipedia.org/w/index.php?title=&#1053;&#1080;&#1090;&#1088;&#1086;&#1085;&#1086;&#1074;&#1099;&#1077;_&#1082;&#1080;&#1089;&#1083;&#1086;&#1090;&#1099;&amp;action=edit&amp;redlink=1" TargetMode="External"/><Relationship Id="rId142" Type="http://schemas.openxmlformats.org/officeDocument/2006/relationships/hyperlink" Target="https://ru.wikipedia.org/wiki/&#1059;&#1075;&#1083;&#1077;&#1088;&#1086;&#1076;" TargetMode="External"/><Relationship Id="rId163" Type="http://schemas.openxmlformats.org/officeDocument/2006/relationships/hyperlink" Target="https://ru.wikipedia.org/wiki/&#1057;&#1091;&#1083;&#1100;&#1092;&#1072;&#1085;&#1080;&#1083;&#1072;&#1084;&#1080;&#1076;&#1099;" TargetMode="External"/><Relationship Id="rId184" Type="http://schemas.openxmlformats.org/officeDocument/2006/relationships/hyperlink" Target="https://ru.wikipedia.org/wiki/&#1040;&#1079;&#1086;&#1090;&#1085;&#1072;&#1103;_&#1082;&#1080;&#1089;&#1083;&#1086;&#1090;&#1072;" TargetMode="External"/><Relationship Id="rId219" Type="http://schemas.openxmlformats.org/officeDocument/2006/relationships/hyperlink" Target="http://chem21.info/info/308857" TargetMode="External"/><Relationship Id="rId370" Type="http://schemas.openxmlformats.org/officeDocument/2006/relationships/image" Target="media/image48.png"/><Relationship Id="rId230" Type="http://schemas.openxmlformats.org/officeDocument/2006/relationships/hyperlink" Target="http://chem21.info/info/1696521" TargetMode="External"/><Relationship Id="rId251" Type="http://schemas.openxmlformats.org/officeDocument/2006/relationships/hyperlink" Target="http://www.chem21.info/info/369937" TargetMode="External"/><Relationship Id="rId25" Type="http://schemas.openxmlformats.org/officeDocument/2006/relationships/hyperlink" Target="https://ru.wikipedia.org/wiki/%D0%93%D0%BE%D0%BC%D0%BE%D0%BB%D0%BE%D0%B3%D0%B8%D1%87%D0%B5%D1%81%D0%BA%D0%B8%D0%B9_%D1%80%D1%8F%D0%B4" TargetMode="External"/><Relationship Id="rId46" Type="http://schemas.openxmlformats.org/officeDocument/2006/relationships/image" Target="media/image14.png"/><Relationship Id="rId67" Type="http://schemas.openxmlformats.org/officeDocument/2006/relationships/hyperlink" Target="https://ru.wikipedia.org/wiki/%D0%94%D0%B8%D0%B5%D0%BD%D1%8B" TargetMode="External"/><Relationship Id="rId272" Type="http://schemas.openxmlformats.org/officeDocument/2006/relationships/hyperlink" Target="http://www.chem21.info/info/110397" TargetMode="External"/><Relationship Id="rId293" Type="http://schemas.openxmlformats.org/officeDocument/2006/relationships/hyperlink" Target="https://ru.wikipedia.org/wiki/&#1041;&#1077;&#1083;&#1082;&#1080;" TargetMode="External"/><Relationship Id="rId307" Type="http://schemas.openxmlformats.org/officeDocument/2006/relationships/hyperlink" Target="https://ru.wikipedia.org/wiki/&#1069;&#1083;&#1077;&#1082;&#1090;&#1088;&#1080;&#1095;&#1077;&#1089;&#1082;&#1086;&#1077;_&#1087;&#1086;&#1083;&#1077;" TargetMode="External"/><Relationship Id="rId328" Type="http://schemas.openxmlformats.org/officeDocument/2006/relationships/image" Target="media/image27.png"/><Relationship Id="rId349" Type="http://schemas.openxmlformats.org/officeDocument/2006/relationships/hyperlink" Target="http://5terka.com/images/him10rudzfeld/him10rudzfeld-84.png" TargetMode="External"/><Relationship Id="rId88" Type="http://schemas.openxmlformats.org/officeDocument/2006/relationships/hyperlink" Target="https://ru.wikipedia.org/wiki/&#1041;&#1091;&#1090;&#1080;&#1085;" TargetMode="External"/><Relationship Id="rId111" Type="http://schemas.openxmlformats.org/officeDocument/2006/relationships/hyperlink" Target="https://ru.wikipedia.org/wiki/&#1040;&#1090;&#1086;&#1084;" TargetMode="External"/><Relationship Id="rId132" Type="http://schemas.openxmlformats.org/officeDocument/2006/relationships/hyperlink" Target="https://ru.wikipedia.org/wiki/&#1050;&#1091;&#1084;&#1091;&#1083;&#1077;&#1085;&#1099;" TargetMode="External"/><Relationship Id="rId153" Type="http://schemas.openxmlformats.org/officeDocument/2006/relationships/hyperlink" Target="https://ru.wikipedia.org/wiki/&#1054;&#1089;&#1090;&#1088;&#1099;&#1081;_&#1083;&#1080;&#1084;&#1092;&#1086;&#1073;&#1083;&#1072;&#1089;&#1090;&#1085;&#1099;&#1081;_&#1083;&#1077;&#1081;&#1082;&#1086;&#1079;" TargetMode="External"/><Relationship Id="rId174" Type="http://schemas.openxmlformats.org/officeDocument/2006/relationships/hyperlink" Target="https://ru.wikipedia.org/wiki/&#1055;&#1088;&#1086;&#1084;&#1099;&#1096;&#1083;&#1077;&#1085;&#1085;&#1086;&#1089;&#1090;&#1100;" TargetMode="External"/><Relationship Id="rId195" Type="http://schemas.openxmlformats.org/officeDocument/2006/relationships/hyperlink" Target="https://ru.wikipedia.org/wiki/&#1058;&#1088;&#1080;&#1085;&#1080;&#1090;&#1088;&#1086;&#1090;&#1086;&#1083;&#1091;&#1086;&#1083;" TargetMode="External"/><Relationship Id="rId209" Type="http://schemas.openxmlformats.org/officeDocument/2006/relationships/hyperlink" Target="http://chem21.info/info/421774" TargetMode="External"/><Relationship Id="rId360" Type="http://schemas.openxmlformats.org/officeDocument/2006/relationships/image" Target="media/image43.png"/><Relationship Id="rId220" Type="http://schemas.openxmlformats.org/officeDocument/2006/relationships/hyperlink" Target="http://chem21.info/info/17660" TargetMode="External"/><Relationship Id="rId241" Type="http://schemas.openxmlformats.org/officeDocument/2006/relationships/hyperlink" Target="http://chem21.info/info/366818" TargetMode="External"/><Relationship Id="rId15" Type="http://schemas.openxmlformats.org/officeDocument/2006/relationships/image" Target="media/image4.png"/><Relationship Id="rId36" Type="http://schemas.openxmlformats.org/officeDocument/2006/relationships/image" Target="media/image9.png"/><Relationship Id="rId57" Type="http://schemas.openxmlformats.org/officeDocument/2006/relationships/hyperlink" Target="https://ru.wikipedia.org/wiki/%D0%93%D0%B5%D1%82%D0%B5%D1%80%D0%BE%D1%86%D0%B8%D0%BA%D0%BB%D0%B8%D1%87%D0%B5%D1%81%D0%BA%D0%B8%D0%B5_%D1%81%D0%BE%D0%B5%D0%B4%D0%B8%D0%BD%D0%B5%D0%BD%D0%B8%D1%8F" TargetMode="External"/><Relationship Id="rId262" Type="http://schemas.openxmlformats.org/officeDocument/2006/relationships/hyperlink" Target="http://www.chem21.info/info/7163" TargetMode="External"/><Relationship Id="rId283" Type="http://schemas.openxmlformats.org/officeDocument/2006/relationships/hyperlink" Target="https://ru.wikipedia.org/wiki/&#1057;&#1087;&#1077;&#1081;&#1089;_&#1096;&#1072;&#1090;&#1090;&#1083;" TargetMode="External"/><Relationship Id="rId318" Type="http://schemas.openxmlformats.org/officeDocument/2006/relationships/hyperlink" Target="https://ru.wikipedia.org/wiki/&#1043;&#1080;&#1089;&#1090;&#1086;&#1085;&#1099;" TargetMode="External"/><Relationship Id="rId339" Type="http://schemas.openxmlformats.org/officeDocument/2006/relationships/hyperlink" Target="http://5terka.com/images/him10rudzfeld/him10rudzfeld-389.png" TargetMode="External"/><Relationship Id="rId78" Type="http://schemas.openxmlformats.org/officeDocument/2006/relationships/hyperlink" Target="https://ru.wikipedia.org/wiki/&#1043;&#1080;&#1073;&#1088;&#1080;&#1076;&#1080;&#1079;&#1072;&#1094;&#1080;&#1103;_(&#1093;&#1080;&#1084;&#1080;&#1103;)" TargetMode="External"/><Relationship Id="rId99" Type="http://schemas.openxmlformats.org/officeDocument/2006/relationships/hyperlink" Target="https://ru.wikipedia.org/wiki/&#1040;&#1084;&#1092;&#1080;&#1092;&#1080;&#1083;&#1100;&#1085;&#1086;&#1089;&#1090;&#1100;" TargetMode="External"/><Relationship Id="rId101" Type="http://schemas.openxmlformats.org/officeDocument/2006/relationships/hyperlink" Target="https://ru.wikipedia.org/wiki/&#1048;&#1079;&#1086;&#1087;&#1088;&#1077;&#1085;" TargetMode="External"/><Relationship Id="rId122" Type="http://schemas.openxmlformats.org/officeDocument/2006/relationships/hyperlink" Target="https://ru.wikipedia.org/wiki/&#1053;&#1080;&#1090;&#1088;&#1086;&#1072;&#1083;&#1082;&#1072;&#1085;&#1099;" TargetMode="External"/><Relationship Id="rId143" Type="http://schemas.openxmlformats.org/officeDocument/2006/relationships/hyperlink" Target="https://ru.wikipedia.org/wiki/&#1040;&#1088;&#1086;&#1084;&#1072;&#1090;&#1080;&#1095;&#1077;&#1089;&#1082;&#1080;&#1077;_&#1089;&#1086;&#1077;&#1076;&#1080;&#1085;&#1077;&#1085;&#1080;&#1103;" TargetMode="External"/><Relationship Id="rId164" Type="http://schemas.openxmlformats.org/officeDocument/2006/relationships/hyperlink" Target="https://ru.wikipedia.org/wiki/&#1055;&#1086;&#1083;&#1080;&#1091;&#1088;&#1077;&#1090;&#1072;&#1085;&#1099;" TargetMode="External"/><Relationship Id="rId185" Type="http://schemas.openxmlformats.org/officeDocument/2006/relationships/hyperlink" Target="https://ru.wikipedia.org/wiki/&#1057;&#1077;&#1088;&#1085;&#1072;&#1103;_&#1082;&#1080;&#1089;&#1083;&#1086;&#1090;&#1072;" TargetMode="External"/><Relationship Id="rId350" Type="http://schemas.openxmlformats.org/officeDocument/2006/relationships/image" Target="media/image38.png"/><Relationship Id="rId371" Type="http://schemas.openxmlformats.org/officeDocument/2006/relationships/hyperlink" Target="http://5terka.com/images/him10rudzfeld/him10rudzfeld-432.png" TargetMode="External"/><Relationship Id="rId4" Type="http://schemas.openxmlformats.org/officeDocument/2006/relationships/webSettings" Target="webSettings.xml"/><Relationship Id="rId9" Type="http://schemas.openxmlformats.org/officeDocument/2006/relationships/image" Target="http://chemport.ru/data/chemipedia/imgs/1096-13.jpg" TargetMode="External"/><Relationship Id="rId180" Type="http://schemas.openxmlformats.org/officeDocument/2006/relationships/hyperlink" Target="https://ru.wikipedia.org/wiki/&#1050;&#1072;&#1085;&#1094;&#1077;&#1088;&#1086;&#1075;&#1077;&#1085;" TargetMode="External"/><Relationship Id="rId210" Type="http://schemas.openxmlformats.org/officeDocument/2006/relationships/hyperlink" Target="http://chem21.info/info/641926" TargetMode="External"/><Relationship Id="rId215" Type="http://schemas.openxmlformats.org/officeDocument/2006/relationships/hyperlink" Target="http://chem21.info/info/1623240" TargetMode="External"/><Relationship Id="rId236" Type="http://schemas.openxmlformats.org/officeDocument/2006/relationships/hyperlink" Target="http://chem21.info/info/1476275" TargetMode="External"/><Relationship Id="rId257" Type="http://schemas.openxmlformats.org/officeDocument/2006/relationships/hyperlink" Target="http://www.chem21.info/info/27779" TargetMode="External"/><Relationship Id="rId278" Type="http://schemas.openxmlformats.org/officeDocument/2006/relationships/hyperlink" Target="http://www.chem21.info/info/325904" TargetMode="External"/><Relationship Id="rId26" Type="http://schemas.openxmlformats.org/officeDocument/2006/relationships/hyperlink" Target="https://ru.wikipedia.org/wiki/%D0%9C%D0%B5%D1%82%D0%B0%D0%BD" TargetMode="External"/><Relationship Id="rId231" Type="http://schemas.openxmlformats.org/officeDocument/2006/relationships/hyperlink" Target="http://chem21.info/info/189057" TargetMode="External"/><Relationship Id="rId252" Type="http://schemas.openxmlformats.org/officeDocument/2006/relationships/hyperlink" Target="http://www.chem21.info/info/8434" TargetMode="External"/><Relationship Id="rId273" Type="http://schemas.openxmlformats.org/officeDocument/2006/relationships/hyperlink" Target="http://www.chem21.info/info/1174025" TargetMode="External"/><Relationship Id="rId294" Type="http://schemas.openxmlformats.org/officeDocument/2006/relationships/hyperlink" Target="https://ru.wikipedia.org/wiki/&#1048;&#1086;&#1085;" TargetMode="External"/><Relationship Id="rId308" Type="http://schemas.openxmlformats.org/officeDocument/2006/relationships/hyperlink" Target="https://ru.wikipedia.org/wiki/&#1069;&#1083;&#1077;&#1082;&#1090;&#1088;&#1086;&#1092;&#1086;&#1088;&#1077;&#1079;" TargetMode="External"/><Relationship Id="rId329" Type="http://schemas.openxmlformats.org/officeDocument/2006/relationships/hyperlink" Target="http://5terka.com/images/him10rudzfeld/him10rudzfeld-384.png" TargetMode="External"/><Relationship Id="rId47" Type="http://schemas.openxmlformats.org/officeDocument/2006/relationships/image" Target="http://yaroslaw.narod.ru/o3206.gif" TargetMode="External"/><Relationship Id="rId68" Type="http://schemas.openxmlformats.org/officeDocument/2006/relationships/hyperlink" Target="https://ru.wikipedia.org/wiki/%D0%9F%D1%80%D0%B5%D0%B4%D0%B5%D0%BB%D1%8C%D0%BD%D1%8B%D0%B5_%D1%83%D0%B3%D0%BB%D0%B5%D0%B2%D0%BE%D0%B4%D0%BE%D1%80%D0%BE%D0%B4%D1%8B" TargetMode="External"/><Relationship Id="rId89" Type="http://schemas.openxmlformats.org/officeDocument/2006/relationships/hyperlink" Target="https://ru.wikipedia.org/wiki/&#1041;&#1091;&#1090;&#1080;&#1085;" TargetMode="External"/><Relationship Id="rId112" Type="http://schemas.openxmlformats.org/officeDocument/2006/relationships/hyperlink" Target="https://ru.wikipedia.org/wiki/&#1059;&#1075;&#1083;&#1077;&#1088;&#1086;&#1076;" TargetMode="External"/><Relationship Id="rId133" Type="http://schemas.openxmlformats.org/officeDocument/2006/relationships/hyperlink" Target="https://ru.wikipedia.org/wiki/&#1043;&#1077;&#1090;&#1077;&#1088;&#1086;&#1072;&#1090;&#1086;&#1084;" TargetMode="External"/><Relationship Id="rId154" Type="http://schemas.openxmlformats.org/officeDocument/2006/relationships/hyperlink" Target="https://ru.wikipedia.org/wiki/&#1061;&#1088;&#1086;&#1085;&#1080;&#1095;&#1077;&#1089;&#1082;&#1080;&#1081;_&#1084;&#1080;&#1077;&#1083;&#1086;&#1080;&#1076;&#1085;&#1099;&#1081;_&#1083;&#1077;&#1081;&#1082;&#1086;&#1079;" TargetMode="External"/><Relationship Id="rId175" Type="http://schemas.openxmlformats.org/officeDocument/2006/relationships/hyperlink" Target="https://ru.wikipedia.org/wiki/&#1051;&#1077;&#1082;&#1072;&#1088;&#1089;&#1090;&#1074;&#1077;&#1085;&#1085;&#1086;&#1077;_&#1089;&#1088;&#1077;&#1076;&#1089;&#1090;&#1074;&#1086;" TargetMode="External"/><Relationship Id="rId340" Type="http://schemas.openxmlformats.org/officeDocument/2006/relationships/image" Target="media/image33.png"/><Relationship Id="rId361" Type="http://schemas.openxmlformats.org/officeDocument/2006/relationships/hyperlink" Target="http://5terka.com/images/him10rudzfeld/him10rudzfeld-1033.png" TargetMode="External"/><Relationship Id="rId196" Type="http://schemas.openxmlformats.org/officeDocument/2006/relationships/hyperlink" Target="https://ru.wikipedia.org/wiki/&#1048;&#1079;&#1086;&#1094;&#1080;&#1072;&#1085;&#1072;&#1090;&#1099;" TargetMode="External"/><Relationship Id="rId200" Type="http://schemas.openxmlformats.org/officeDocument/2006/relationships/hyperlink" Target="https://ru.wikipedia.org/wiki/&#1058;&#1086;&#1083;&#1091;&#1086;&#1083;" TargetMode="External"/><Relationship Id="rId16" Type="http://schemas.openxmlformats.org/officeDocument/2006/relationships/image" Target="https://upload.wikimedia.org/wikipedia/commons/thumb/2/2d/Chlorination_benzene.svg/300px-Chlorination_benzene.svg.png" TargetMode="External"/><Relationship Id="rId221" Type="http://schemas.openxmlformats.org/officeDocument/2006/relationships/hyperlink" Target="http://chem21.info/info/26849" TargetMode="External"/><Relationship Id="rId242" Type="http://schemas.openxmlformats.org/officeDocument/2006/relationships/hyperlink" Target="http://chem21.info/info/285023" TargetMode="External"/><Relationship Id="rId263" Type="http://schemas.openxmlformats.org/officeDocument/2006/relationships/hyperlink" Target="http://www.chem21.info/info/1474656" TargetMode="External"/><Relationship Id="rId284" Type="http://schemas.openxmlformats.org/officeDocument/2006/relationships/hyperlink" Target="https://ru.wikipedia.org/wiki/&#1053;&#1040;&#1057;&#1040;" TargetMode="External"/><Relationship Id="rId319" Type="http://schemas.openxmlformats.org/officeDocument/2006/relationships/hyperlink" Target="https://ru.wikipedia.org/wiki/&#1043;&#1077;&#1085;&#1077;&#1090;&#1080;&#1095;&#1077;&#1089;&#1082;&#1080;&#1081;_&#1082;&#1086;&#1076;" TargetMode="External"/><Relationship Id="rId37" Type="http://schemas.openxmlformats.org/officeDocument/2006/relationships/image" Target="http://yaroslaw.narod.ru/o3201.gif" TargetMode="External"/><Relationship Id="rId58" Type="http://schemas.openxmlformats.org/officeDocument/2006/relationships/hyperlink" Target="https://ru.wikipedia.org/wiki/%D0%9D%D0%B8%D0%BA%D0%BE%D1%82%D0%B8%D0%BD%D0%BE%D0%B2%D0%B0%D1%8F_%D0%BA%D0%B8%D1%81%D0%BB%D0%BE%D1%82%D0%B0" TargetMode="External"/><Relationship Id="rId79" Type="http://schemas.openxmlformats.org/officeDocument/2006/relationships/hyperlink" Target="https://ru.wikipedia.org/wiki/&#1061;&#1080;&#1084;&#1080;&#1095;&#1077;&#1089;&#1082;&#1072;&#1103;_&#1088;&#1077;&#1072;&#1082;&#1094;&#1080;&#1103;" TargetMode="External"/><Relationship Id="rId102" Type="http://schemas.openxmlformats.org/officeDocument/2006/relationships/hyperlink" Target="https://zazdorovye.ru/chto-takoe-vitaminy-vodorastvorimye-i-zhirorastvorimye-vitaminy-nedostatok-vitaminov/" TargetMode="External"/><Relationship Id="rId123" Type="http://schemas.openxmlformats.org/officeDocument/2006/relationships/hyperlink" Target="https://ru.wikipedia.org/w/index.php?title=&#1053;&#1080;&#1090;&#1088;&#1086;&#1072;&#1083;&#1082;&#1077;&#1085;&#1099;&amp;action=edit&amp;redlink=1" TargetMode="External"/><Relationship Id="rId144" Type="http://schemas.openxmlformats.org/officeDocument/2006/relationships/hyperlink" Target="https://ru.wikipedia.org/wiki/&#1059;&#1075;&#1083;&#1077;&#1088;&#1086;&#1076;" TargetMode="External"/><Relationship Id="rId330" Type="http://schemas.openxmlformats.org/officeDocument/2006/relationships/image" Target="media/image28.png"/><Relationship Id="rId90" Type="http://schemas.openxmlformats.org/officeDocument/2006/relationships/hyperlink" Target="https://ru.wikipedia.org/w/index.php?title=&#1055;&#1077;&#1085;&#1090;&#1080;&#1085;&amp;action=edit&amp;redlink=1" TargetMode="External"/><Relationship Id="rId165" Type="http://schemas.openxmlformats.org/officeDocument/2006/relationships/hyperlink" Target="https://ru.wikipedia.org/wiki/&#1044;&#1080;&#1072;&#1079;&#1086;&#1089;&#1086;&#1077;&#1076;&#1080;&#1085;&#1077;&#1085;&#1080;&#1103;" TargetMode="External"/><Relationship Id="rId186" Type="http://schemas.openxmlformats.org/officeDocument/2006/relationships/hyperlink" Target="https://ru.wikipedia.org/wiki/&#1043;&#1077;&#1082;&#1089;&#1072;&#1093;&#1083;&#1086;&#1088;&#1094;&#1080;&#1082;&#1083;&#1086;&#1075;&#1077;&#1082;&#1089;&#1072;&#1085;" TargetMode="External"/><Relationship Id="rId351" Type="http://schemas.openxmlformats.org/officeDocument/2006/relationships/hyperlink" Target="http://5terka.com/images/him10rudzfeld/him10rudzfeld-85.png" TargetMode="External"/><Relationship Id="rId372" Type="http://schemas.openxmlformats.org/officeDocument/2006/relationships/image" Target="media/image49.png"/><Relationship Id="rId211" Type="http://schemas.openxmlformats.org/officeDocument/2006/relationships/hyperlink" Target="http://chem21.info/info/768768" TargetMode="External"/><Relationship Id="rId232" Type="http://schemas.openxmlformats.org/officeDocument/2006/relationships/hyperlink" Target="http://chem21.info/info/486814" TargetMode="External"/><Relationship Id="rId253" Type="http://schemas.openxmlformats.org/officeDocument/2006/relationships/hyperlink" Target="http://www.chem21.info/info/1016" TargetMode="External"/><Relationship Id="rId274" Type="http://schemas.openxmlformats.org/officeDocument/2006/relationships/hyperlink" Target="http://www.chem21.info/info/461013" TargetMode="External"/><Relationship Id="rId295" Type="http://schemas.openxmlformats.org/officeDocument/2006/relationships/hyperlink" Target="https://ru.wikipedia.org/wiki/&#1050;&#1072;&#1088;&#1073;&#1086;&#1082;&#1089;&#1080;&#1083;&#1100;&#1085;&#1072;&#1103;_&#1075;&#1088;&#1091;&#1087;&#1087;&#1072;" TargetMode="External"/><Relationship Id="rId309" Type="http://schemas.openxmlformats.org/officeDocument/2006/relationships/hyperlink" Target="https://ru.wikipedia.org/wiki/&#1048;&#1086;&#1085;&#1085;&#1072;&#1103;_&#1089;&#1080;&#1083;&#1072;_&#1088;&#1072;&#1089;&#1090;&#1074;&#1086;&#1088;&#1072;" TargetMode="External"/><Relationship Id="rId27" Type="http://schemas.openxmlformats.org/officeDocument/2006/relationships/hyperlink" Target="https://ru.wikipedia.org/wiki/%D0%AD%D1%82%D0%B0%D0%BD" TargetMode="External"/><Relationship Id="rId48" Type="http://schemas.openxmlformats.org/officeDocument/2006/relationships/image" Target="media/image15.png"/><Relationship Id="rId69" Type="http://schemas.openxmlformats.org/officeDocument/2006/relationships/hyperlink" Target="https://ru.wikipedia.org/wiki/%D0%98%D0%B7%D0%BE%D0%BC%D0%B5%D1%80%D0%B8%D1%8F" TargetMode="External"/><Relationship Id="rId113" Type="http://schemas.openxmlformats.org/officeDocument/2006/relationships/hyperlink" Target="https://ru.wikipedia.org/wiki/&#1040;&#1083;&#1082;&#1080;&#1085;&#1099;" TargetMode="External"/><Relationship Id="rId134" Type="http://schemas.openxmlformats.org/officeDocument/2006/relationships/hyperlink" Target="https://ru.wikipedia.org/wiki/&#1054;&#1088;&#1075;&#1072;&#1085;&#1080;&#1095;&#1077;&#1089;&#1082;&#1080;&#1077;_&#1074;&#1077;&#1097;&#1077;&#1089;&#1090;&#1074;&#1072;" TargetMode="External"/><Relationship Id="rId320" Type="http://schemas.openxmlformats.org/officeDocument/2006/relationships/image" Target="media/image20.gif"/><Relationship Id="rId80" Type="http://schemas.openxmlformats.org/officeDocument/2006/relationships/hyperlink" Target="https://ru.wikipedia.org/wiki/&#1056;&#1077;&#1072;&#1082;&#1094;&#1080;&#1080;_&#1087;&#1088;&#1080;&#1089;&#1086;&#1077;&#1076;&#1080;&#1085;&#1077;&#1085;&#1080;&#1103;" TargetMode="External"/><Relationship Id="rId155" Type="http://schemas.openxmlformats.org/officeDocument/2006/relationships/hyperlink" Target="https://ru.wikipedia.org/wiki/&#1052;&#1080;&#1077;&#1083;&#1086;&#1076;&#1080;&#1089;&#1087;&#1083;&#1072;&#1089;&#1090;&#1080;&#1095;&#1077;&#1089;&#1082;&#1080;&#1081;_&#1089;&#1080;&#1085;&#1076;&#1088;&#1086;&#1084;" TargetMode="External"/><Relationship Id="rId176" Type="http://schemas.openxmlformats.org/officeDocument/2006/relationships/hyperlink" Target="https://ru.wikipedia.org/wiki/&#1055;&#1083;&#1072;&#1089;&#1090;&#1084;&#1072;&#1089;&#1089;&#1099;" TargetMode="External"/><Relationship Id="rId197" Type="http://schemas.openxmlformats.org/officeDocument/2006/relationships/hyperlink" Target="https://ru.wikipedia.org/wiki/&#1056;&#1072;&#1089;&#1090;&#1074;&#1086;&#1088;&#1080;&#1090;&#1077;&#1083;&#1100;" TargetMode="External"/><Relationship Id="rId341" Type="http://schemas.openxmlformats.org/officeDocument/2006/relationships/hyperlink" Target="http://5terka.com/images/him10rudzfeld/him10rudzfeld-80.png" TargetMode="External"/><Relationship Id="rId362" Type="http://schemas.openxmlformats.org/officeDocument/2006/relationships/image" Target="media/image44.png"/><Relationship Id="rId201" Type="http://schemas.openxmlformats.org/officeDocument/2006/relationships/hyperlink" Target="https://ru.wikipedia.org/wiki/&#1040;&#1079;&#1077;&#1086;&#1090;&#1088;&#1086;&#1087;&#1085;&#1072;&#1103;_&#1089;&#1084;&#1077;&#1089;&#1100;" TargetMode="External"/><Relationship Id="rId222" Type="http://schemas.openxmlformats.org/officeDocument/2006/relationships/hyperlink" Target="http://chem21.info/info/1619580" TargetMode="External"/><Relationship Id="rId243" Type="http://schemas.openxmlformats.org/officeDocument/2006/relationships/hyperlink" Target="https://ru.wikipedia.org/wiki/&#1044;&#1074;&#1086;&#1081;&#1085;&#1099;&#1077;_&#1089;&#1086;&#1083;&#1080;" TargetMode="External"/><Relationship Id="rId264" Type="http://schemas.openxmlformats.org/officeDocument/2006/relationships/hyperlink" Target="http://www.chem21.info/info/1836518" TargetMode="External"/><Relationship Id="rId285" Type="http://schemas.openxmlformats.org/officeDocument/2006/relationships/hyperlink" Target="https://ru.wikipedia.org/wiki/&#1058;&#1088;&#1077;&#1090;&#1080;&#1095;&#1085;&#1072;&#1103;_&#1089;&#1090;&#1088;&#1091;&#1082;&#1090;&#1091;&#1088;&#1072;" TargetMode="External"/><Relationship Id="rId17" Type="http://schemas.openxmlformats.org/officeDocument/2006/relationships/image" Target="media/image5.png"/><Relationship Id="rId38" Type="http://schemas.openxmlformats.org/officeDocument/2006/relationships/image" Target="media/image10.png"/><Relationship Id="rId59" Type="http://schemas.openxmlformats.org/officeDocument/2006/relationships/hyperlink" Target="https://ru.wikipedia.org/wiki/%D0%A3%D0%BA%D1%81%D1%83%D1%81%D0%BD%D0%B0%D1%8F_%D0%BA%D0%B8%D1%81%D0%BB%D0%BE%D1%82%D0%B0" TargetMode="External"/><Relationship Id="rId103" Type="http://schemas.openxmlformats.org/officeDocument/2006/relationships/hyperlink" Target="https://ru.wikipedia.org/wiki/&#1059;&#1075;&#1083;&#1077;&#1074;&#1086;&#1076;&#1086;&#1088;&#1086;&#1076;" TargetMode="External"/><Relationship Id="rId124" Type="http://schemas.openxmlformats.org/officeDocument/2006/relationships/hyperlink" Target="https://ru.wikipedia.org/w/index.php?title=&#1053;&#1080;&#1090;&#1088;&#1086;&#1072;&#1088;&#1077;&#1085;&#1099;&amp;action=edit&amp;redlink=1" TargetMode="External"/><Relationship Id="rId310" Type="http://schemas.openxmlformats.org/officeDocument/2006/relationships/hyperlink" Target="https://ru.wikipedia.org/wiki/&#1041;&#1091;&#1092;&#1077;&#1088;&#1085;&#1099;&#1081;_&#1088;&#1072;&#1089;&#1090;&#1074;&#1086;&#1088;" TargetMode="External"/><Relationship Id="rId70" Type="http://schemas.openxmlformats.org/officeDocument/2006/relationships/image" Target="media/image16.png"/><Relationship Id="rId91" Type="http://schemas.openxmlformats.org/officeDocument/2006/relationships/hyperlink" Target="https://ru.wikipedia.org/w/index.php?title=&#1055;&#1077;&#1085;&#1090;&#1080;&#1085;&amp;action=edit&amp;redlink=1" TargetMode="External"/><Relationship Id="rId145" Type="http://schemas.openxmlformats.org/officeDocument/2006/relationships/hyperlink" Target="https://ru.wikipedia.org/wiki/&#1042;&#1086;&#1076;&#1086;&#1088;&#1086;&#1076;" TargetMode="External"/><Relationship Id="rId166" Type="http://schemas.openxmlformats.org/officeDocument/2006/relationships/hyperlink" Target="https://ru.wikipedia.org/wiki/&#1050;&#1072;&#1088;&#1073;&#1077;&#1085;&#1099;" TargetMode="External"/><Relationship Id="rId187" Type="http://schemas.openxmlformats.org/officeDocument/2006/relationships/hyperlink" Target="https://ru.wikipedia.org/w/index.php?title=&#1040;&#1079;&#1086;&#1084;&#1077;&#1090;&#1072;&#1085;&amp;action=edit&amp;redlink=1" TargetMode="External"/><Relationship Id="rId331" Type="http://schemas.openxmlformats.org/officeDocument/2006/relationships/hyperlink" Target="http://5terka.com/images/him10rudzfeld/him10rudzfeld-385.png" TargetMode="External"/><Relationship Id="rId352" Type="http://schemas.openxmlformats.org/officeDocument/2006/relationships/image" Target="media/image39.png"/><Relationship Id="rId373" Type="http://schemas.openxmlformats.org/officeDocument/2006/relationships/hyperlink" Target="http://5terka.com/images/him10rudzfeld/him10rudzfeld-433.png" TargetMode="External"/><Relationship Id="rId1" Type="http://schemas.openxmlformats.org/officeDocument/2006/relationships/numbering" Target="numbering.xml"/><Relationship Id="rId212" Type="http://schemas.openxmlformats.org/officeDocument/2006/relationships/hyperlink" Target="http://chem21.info/info/567771" TargetMode="External"/><Relationship Id="rId233" Type="http://schemas.openxmlformats.org/officeDocument/2006/relationships/hyperlink" Target="http://chem21.info/info/35883" TargetMode="External"/><Relationship Id="rId254" Type="http://schemas.openxmlformats.org/officeDocument/2006/relationships/hyperlink" Target="http://www.chem21.info/info/35877" TargetMode="External"/><Relationship Id="rId28" Type="http://schemas.openxmlformats.org/officeDocument/2006/relationships/hyperlink" Target="https://ru.wikipedia.org/wiki/%D0%9F%D1%80%D0%BE%D0%BF%D0%B0%D0%BD" TargetMode="External"/><Relationship Id="rId49" Type="http://schemas.openxmlformats.org/officeDocument/2006/relationships/image" Target="http://vevivi.ru/best/images/servus/07/15/5441507.png" TargetMode="External"/><Relationship Id="rId114" Type="http://schemas.openxmlformats.org/officeDocument/2006/relationships/hyperlink" Target="https://ru.wikipedia.org/wiki/&#1050;&#1072;&#1088;&#1073;&#1080;&#1076;_&#1082;&#1072;&#1083;&#1100;&#1094;&#1080;&#1103;" TargetMode="External"/><Relationship Id="rId275" Type="http://schemas.openxmlformats.org/officeDocument/2006/relationships/hyperlink" Target="http://www.chem21.info/info/328389" TargetMode="External"/><Relationship Id="rId296" Type="http://schemas.openxmlformats.org/officeDocument/2006/relationships/hyperlink" Target="https://ru.wikipedia.org/wiki/&#1040;&#1089;&#1087;&#1072;&#1088;&#1072;&#1075;&#1080;&#1085;&#1086;&#1074;&#1072;&#1103;_&#1082;&#1080;&#1089;&#1083;&#1086;&#1090;&#1072;" TargetMode="External"/><Relationship Id="rId300" Type="http://schemas.openxmlformats.org/officeDocument/2006/relationships/hyperlink" Target="https://ru.wikipedia.org/wiki/&#1040;&#1084;&#1080;&#1076;&#1080;&#1085;&#1099;" TargetMode="External"/><Relationship Id="rId60" Type="http://schemas.openxmlformats.org/officeDocument/2006/relationships/hyperlink" Target="https://ru.wikipedia.org/wiki/%D0%A9%D0%B0%D0%B2%D0%B5%D0%BB%D0%B5%D0%B2%D0%B0%D1%8F_%D0%BA%D0%B8%D1%81%D0%BB%D0%BE%D1%82%D0%B0" TargetMode="External"/><Relationship Id="rId81" Type="http://schemas.openxmlformats.org/officeDocument/2006/relationships/hyperlink" Target="https://ru.wikipedia.org/wiki/&#1040;&#1083;&#1082;&#1077;&#1085;&#1099;" TargetMode="External"/><Relationship Id="rId135" Type="http://schemas.openxmlformats.org/officeDocument/2006/relationships/hyperlink" Target="https://ru.wikipedia.org/wiki/&#1040;&#1084;&#1084;&#1080;&#1072;&#1082;" TargetMode="External"/><Relationship Id="rId156" Type="http://schemas.openxmlformats.org/officeDocument/2006/relationships/hyperlink" Target="https://ru.wikipedia.org/wiki/&#1059;&#1075;&#1083;&#1077;&#1088;&#1086;&#1076;" TargetMode="External"/><Relationship Id="rId177" Type="http://schemas.openxmlformats.org/officeDocument/2006/relationships/hyperlink" Target="https://ru.wikipedia.org/wiki/&#1056;&#1077;&#1079;&#1080;&#1085;&#1072;" TargetMode="External"/><Relationship Id="rId198" Type="http://schemas.openxmlformats.org/officeDocument/2006/relationships/hyperlink" Target="https://ru.wikipedia.org/wiki/&#1051;&#1072;&#1082;" TargetMode="External"/><Relationship Id="rId321" Type="http://schemas.openxmlformats.org/officeDocument/2006/relationships/image" Target="media/image21.gif"/><Relationship Id="rId342" Type="http://schemas.openxmlformats.org/officeDocument/2006/relationships/image" Target="media/image34.png"/><Relationship Id="rId363" Type="http://schemas.openxmlformats.org/officeDocument/2006/relationships/hyperlink" Target="http://5terka.com/images/him10rudzfeld/him10rudzfeld-1034.png" TargetMode="External"/><Relationship Id="rId202" Type="http://schemas.openxmlformats.org/officeDocument/2006/relationships/hyperlink" Target="https://ru.wikipedia.org/wiki/&#1050;&#1080;&#1087;&#1077;&#1085;&#1080;&#1077;" TargetMode="External"/><Relationship Id="rId223" Type="http://schemas.openxmlformats.org/officeDocument/2006/relationships/hyperlink" Target="http://chem21.info/info/56117" TargetMode="External"/><Relationship Id="rId244" Type="http://schemas.openxmlformats.org/officeDocument/2006/relationships/hyperlink" Target="https://ru.wikipedia.org/wiki/&#1050;&#1086;&#1084;&#1087;&#1083;&#1077;&#1082;&#1089;&#1085;&#1099;&#1077;_&#1089;&#1086;&#1077;&#1076;&#1080;&#1085;&#1077;&#1085;&#1080;&#1103;" TargetMode="External"/><Relationship Id="rId18" Type="http://schemas.openxmlformats.org/officeDocument/2006/relationships/image" Target="https://upload.wikimedia.org/math/6/0/e/60e425efadec60a0dc844d6f25e865c8.png" TargetMode="External"/><Relationship Id="rId39" Type="http://schemas.openxmlformats.org/officeDocument/2006/relationships/image" Target="http://yaroslaw.narod.ru/o3202.gif" TargetMode="External"/><Relationship Id="rId265" Type="http://schemas.openxmlformats.org/officeDocument/2006/relationships/hyperlink" Target="http://www.chem21.info/info/27779" TargetMode="External"/><Relationship Id="rId286" Type="http://schemas.openxmlformats.org/officeDocument/2006/relationships/hyperlink" Target="https://ru.wikipedia.org/wiki/&#1041;&#1080;&#1086;&#1087;&#1086;&#1083;&#1080;&#1084;&#1077;&#1088;&#1099;" TargetMode="External"/><Relationship Id="rId50" Type="http://schemas.openxmlformats.org/officeDocument/2006/relationships/hyperlink" Target="https://ru.wikipedia.org/wiki/%D0%90%D1%80%D0%BE%D0%BC%D0%B0%D1%82%D0%B8%D1%87%D0%B5%D1%81%D0%BA%D0%B8%D0%B5_%D1%81%D0%BE%D0%B5%D0%B4%D0%B8%D0%BD%D0%B5%D0%BD%D0%B8%D1%8F" TargetMode="External"/><Relationship Id="rId104" Type="http://schemas.openxmlformats.org/officeDocument/2006/relationships/hyperlink" Target="https://ru.wikipedia.org/wiki/&#1056;&#1072;&#1076;&#1080;&#1082;&#1072;&#1083;_(&#1093;&#1080;&#1084;&#1080;&#1103;)" TargetMode="External"/><Relationship Id="rId125" Type="http://schemas.openxmlformats.org/officeDocument/2006/relationships/hyperlink" Target="https://ru.wikipedia.org/wiki/&#1053;&#1080;&#1090;&#1088;&#1086;&#1101;&#1092;&#1080;&#1088;&#1099;" TargetMode="External"/><Relationship Id="rId146" Type="http://schemas.openxmlformats.org/officeDocument/2006/relationships/hyperlink" Target="https://ru.wikipedia.org/wiki/&#1040;&#1079;&#1086;&#1090;" TargetMode="External"/><Relationship Id="rId167" Type="http://schemas.openxmlformats.org/officeDocument/2006/relationships/hyperlink" Target="https://ru.wikipedia.org/wiki/&#1059;&#1075;&#1083;&#1077;&#1088;&#1086;&#1076;" TargetMode="External"/><Relationship Id="rId188" Type="http://schemas.openxmlformats.org/officeDocument/2006/relationships/hyperlink" Target="https://ru.wikipedia.org/wiki/&#1044;&#1088;&#1077;&#1074;&#1085;&#1077;&#1075;&#1088;&#1077;&#1095;&#1077;&#1089;&#1082;&#1080;&#1081;_&#1103;&#1079;&#1099;&#1082;" TargetMode="External"/><Relationship Id="rId311" Type="http://schemas.openxmlformats.org/officeDocument/2006/relationships/hyperlink" Target="https://ru.wikipedia.org/wiki/&#1050;&#1080;&#1089;&#1083;&#1086;&#1090;&#1085;&#1086;-&#1086;&#1089;&#1085;&#1086;&#1074;&#1085;&#1086;&#1077;_&#1090;&#1080;&#1090;&#1088;&#1086;&#1074;&#1072;&#1085;&#1080;&#1077;" TargetMode="External"/><Relationship Id="rId332" Type="http://schemas.openxmlformats.org/officeDocument/2006/relationships/image" Target="media/image29.png"/><Relationship Id="rId353" Type="http://schemas.openxmlformats.org/officeDocument/2006/relationships/hyperlink" Target="http://5terka.com/images/him10rudzfeld/him10rudzfeld-86.png" TargetMode="External"/><Relationship Id="rId374" Type="http://schemas.openxmlformats.org/officeDocument/2006/relationships/image" Target="media/image50.png"/><Relationship Id="rId71" Type="http://schemas.openxmlformats.org/officeDocument/2006/relationships/image" Target="http://alhimikov.net/organika/reak_40.GIF" TargetMode="External"/><Relationship Id="rId92" Type="http://schemas.openxmlformats.org/officeDocument/2006/relationships/hyperlink" Target="https://ru.wikipedia.org/w/index.php?title=&#1043;&#1077;&#1082;&#1089;&#1080;&#1085;&amp;action=edit&amp;redlink=1" TargetMode="External"/><Relationship Id="rId213" Type="http://schemas.openxmlformats.org/officeDocument/2006/relationships/hyperlink" Target="http://chem21.info/info/829230" TargetMode="External"/><Relationship Id="rId234" Type="http://schemas.openxmlformats.org/officeDocument/2006/relationships/hyperlink" Target="http://chem21.info/info/1707373" TargetMode="External"/><Relationship Id="rId2" Type="http://schemas.openxmlformats.org/officeDocument/2006/relationships/styles" Target="styles.xml"/><Relationship Id="rId29" Type="http://schemas.openxmlformats.org/officeDocument/2006/relationships/hyperlink" Target="https://ru.wikipedia.org/wiki/%D0%91%D1%83%D1%82%D0%B0%D0%BD_(%D0%B2%D0%B5%D1%89%D0%B5%D1%81%D1%82%D0%B2%D0%BE)" TargetMode="External"/><Relationship Id="rId255" Type="http://schemas.openxmlformats.org/officeDocument/2006/relationships/hyperlink" Target="http://www.chem21.info/info/575254" TargetMode="External"/><Relationship Id="rId276" Type="http://schemas.openxmlformats.org/officeDocument/2006/relationships/hyperlink" Target="http://www.chem21.info/info/137084" TargetMode="External"/><Relationship Id="rId297" Type="http://schemas.openxmlformats.org/officeDocument/2006/relationships/hyperlink" Target="https://ru.wikipedia.org/wiki/&#1043;&#1083;&#1091;&#1090;&#1072;&#1084;&#1080;&#1085;&#1086;&#1074;&#1072;&#1103;_&#1082;&#1080;&#1089;&#1083;&#1086;&#1090;&#1072;" TargetMode="External"/><Relationship Id="rId40" Type="http://schemas.openxmlformats.org/officeDocument/2006/relationships/image" Target="media/image11.png"/><Relationship Id="rId115" Type="http://schemas.openxmlformats.org/officeDocument/2006/relationships/hyperlink" Target="https://ru.wikipedia.org/wiki/&#1040;&#1094;&#1077;&#1090;&#1080;&#1083;&#1077;&#1085;&#1080;&#1076;&#1099;" TargetMode="External"/><Relationship Id="rId136" Type="http://schemas.openxmlformats.org/officeDocument/2006/relationships/hyperlink" Target="https://ru.wikipedia.org/wiki/&#1052;&#1086;&#1083;&#1077;&#1082;&#1091;&#1083;&#1072;" TargetMode="External"/><Relationship Id="rId157" Type="http://schemas.openxmlformats.org/officeDocument/2006/relationships/hyperlink" Target="https://ru.wikipedia.org/wiki/&#1042;&#1086;&#1076;&#1086;&#1088;&#1086;&#1076;" TargetMode="External"/><Relationship Id="rId178" Type="http://schemas.openxmlformats.org/officeDocument/2006/relationships/hyperlink" Target="https://ru.wikipedia.org/wiki/&#1050;&#1088;&#1072;&#1089;&#1080;&#1090;&#1077;&#1083;&#1080;" TargetMode="External"/><Relationship Id="rId301" Type="http://schemas.openxmlformats.org/officeDocument/2006/relationships/hyperlink" Target="https://ru.wikipedia.org/wiki/&#1040;&#1088;&#1075;&#1080;&#1085;&#1080;&#1085;" TargetMode="External"/><Relationship Id="rId322" Type="http://schemas.openxmlformats.org/officeDocument/2006/relationships/image" Target="media/image22.gif"/><Relationship Id="rId343" Type="http://schemas.openxmlformats.org/officeDocument/2006/relationships/hyperlink" Target="http://5terka.com/images/him10rudzfeld/him10rudzfeld-81.png" TargetMode="External"/><Relationship Id="rId364" Type="http://schemas.openxmlformats.org/officeDocument/2006/relationships/image" Target="media/image45.png"/><Relationship Id="rId61" Type="http://schemas.openxmlformats.org/officeDocument/2006/relationships/hyperlink" Target="https://ru.wikipedia.org/wiki/%D0%9B%D0%B8%D0%BC%D0%BE%D0%BD%D0%BD%D0%B0%D1%8F_%D0%BA%D0%B8%D1%81%D0%BB%D0%BE%D1%82%D0%B0" TargetMode="External"/><Relationship Id="rId82" Type="http://schemas.openxmlformats.org/officeDocument/2006/relationships/hyperlink" Target="https://ru.wikipedia.org/wiki/&#1056;&#1077;&#1072;&#1082;&#1094;&#1080;&#1080;_&#1101;&#1083;&#1077;&#1082;&#1090;&#1088;&#1086;&#1092;&#1080;&#1083;&#1100;&#1085;&#1086;&#1075;&#1086;_&#1087;&#1088;&#1080;&#1089;&#1086;&#1077;&#1076;&#1080;&#1085;&#1077;&#1085;&#1080;&#1103;" TargetMode="External"/><Relationship Id="rId199" Type="http://schemas.openxmlformats.org/officeDocument/2006/relationships/hyperlink" Target="https://ru.wikipedia.org/wiki/&#1050;&#1088;&#1072;&#1089;&#1080;&#1090;&#1077;&#1083;&#1100;" TargetMode="External"/><Relationship Id="rId203" Type="http://schemas.openxmlformats.org/officeDocument/2006/relationships/hyperlink" Target="https://ru.wikipedia.org/w/index.php?title=&#1042;&#1099;&#1089;&#1086;&#1082;&#1086;&#1082;&#1080;&#1087;&#1103;&#1097;&#1080;&#1077;_&#1078;&#1080;&#1076;&#1082;&#1086;&#1089;&#1090;&#1080;&amp;action=edit&amp;redlink=1" TargetMode="External"/><Relationship Id="rId19" Type="http://schemas.openxmlformats.org/officeDocument/2006/relationships/image" Target="media/image6.png"/><Relationship Id="rId224" Type="http://schemas.openxmlformats.org/officeDocument/2006/relationships/hyperlink" Target="http://chem21.info/info/1307662" TargetMode="External"/><Relationship Id="rId245" Type="http://schemas.openxmlformats.org/officeDocument/2006/relationships/hyperlink" Target="http://www.chem21.info/info/270974" TargetMode="External"/><Relationship Id="rId266" Type="http://schemas.openxmlformats.org/officeDocument/2006/relationships/hyperlink" Target="http://www.chem21.info/info/1149074" TargetMode="External"/><Relationship Id="rId287" Type="http://schemas.openxmlformats.org/officeDocument/2006/relationships/hyperlink" Target="https://ru.wikipedia.org/wiki/&#1062;&#1080;&#1090;&#1086;&#1089;&#1082;&#1077;&#1083;&#1077;&#1090;" TargetMode="External"/><Relationship Id="rId30" Type="http://schemas.openxmlformats.org/officeDocument/2006/relationships/hyperlink" Target="https://ru.wikipedia.org/wiki/%D0%9F%D0%B5%D0%BD%D1%82%D0%B0%D0%BD" TargetMode="External"/><Relationship Id="rId105" Type="http://schemas.openxmlformats.org/officeDocument/2006/relationships/hyperlink" Target="https://ru.wikipedia.org/wiki/&#1052;&#1077;&#1090;&#1072;&#1085;&#1090;&#1080;&#1086;&#1083;" TargetMode="External"/><Relationship Id="rId126" Type="http://schemas.openxmlformats.org/officeDocument/2006/relationships/hyperlink" Target="https://ru.wikipedia.org/wiki/&#1053;&#1080;&#1090;&#1088;&#1072;&#1084;&#1080;&#1085;&#1099;" TargetMode="External"/><Relationship Id="rId147" Type="http://schemas.openxmlformats.org/officeDocument/2006/relationships/hyperlink" Target="https://ru.wikipedia.org/wiki/&#1059;&#1075;&#1083;&#1077;&#1088;&#1086;&#1076;" TargetMode="External"/><Relationship Id="rId168" Type="http://schemas.openxmlformats.org/officeDocument/2006/relationships/hyperlink" Target="https://ru.wikipedia.org/wiki/&#1042;&#1086;&#1076;&#1086;&#1088;&#1086;&#1076;" TargetMode="External"/><Relationship Id="rId312" Type="http://schemas.openxmlformats.org/officeDocument/2006/relationships/hyperlink" Target="https://ru.wikipedia.org/wiki/&#1055;&#1077;&#1087;&#1089;&#1080;&#1085;" TargetMode="External"/><Relationship Id="rId333" Type="http://schemas.openxmlformats.org/officeDocument/2006/relationships/hyperlink" Target="http://5terka.com/images/him10rudzfeld/him10rudzfeld-386.png" TargetMode="External"/><Relationship Id="rId354" Type="http://schemas.openxmlformats.org/officeDocument/2006/relationships/image" Target="media/image40.png"/><Relationship Id="rId51" Type="http://schemas.openxmlformats.org/officeDocument/2006/relationships/hyperlink" Target="https://ru.wikipedia.org/wiki/%D0%91%D0%B5%D0%BD%D0%B7%D0%BE%D0%B9%D0%BD%D0%B0%D1%8F_%D0%BA%D0%B8%D1%81%D0%BB%D0%BE%D1%82%D0%B0" TargetMode="External"/><Relationship Id="rId72" Type="http://schemas.openxmlformats.org/officeDocument/2006/relationships/image" Target="media/image17.png"/><Relationship Id="rId93" Type="http://schemas.openxmlformats.org/officeDocument/2006/relationships/hyperlink" Target="https://ru.wikipedia.org/wiki/&#1044;&#1088;&#1077;&#1074;&#1085;&#1077;&#1075;&#1088;&#1077;&#1095;&#1077;&#1089;&#1082;&#1080;&#1081;_&#1103;&#1079;&#1099;&#1082;" TargetMode="External"/><Relationship Id="rId189" Type="http://schemas.openxmlformats.org/officeDocument/2006/relationships/hyperlink" Target="https://ru.wikipedia.org/wiki/&#1043;&#1077;&#1081;-&#1051;&#1102;&#1089;&#1089;&#1072;&#1082;,_&#1046;&#1086;&#1079;&#1077;&#1092;_&#1051;&#1091;&#1080;" TargetMode="External"/><Relationship Id="rId375" Type="http://schemas.openxmlformats.org/officeDocument/2006/relationships/hyperlink" Target="http://5terka.com/images/him10rudzfeld/him10rudzfeld-434.png" TargetMode="External"/><Relationship Id="rId3" Type="http://schemas.openxmlformats.org/officeDocument/2006/relationships/settings" Target="settings.xml"/><Relationship Id="rId214" Type="http://schemas.openxmlformats.org/officeDocument/2006/relationships/hyperlink" Target="http://chem21.info/info/532" TargetMode="External"/><Relationship Id="rId235" Type="http://schemas.openxmlformats.org/officeDocument/2006/relationships/hyperlink" Target="http://chem21.info/info/12621" TargetMode="External"/><Relationship Id="rId256" Type="http://schemas.openxmlformats.org/officeDocument/2006/relationships/hyperlink" Target="http://www.chem21.info/info/2904" TargetMode="External"/><Relationship Id="rId277" Type="http://schemas.openxmlformats.org/officeDocument/2006/relationships/hyperlink" Target="http://www.chem21.info/info/1389" TargetMode="External"/><Relationship Id="rId298" Type="http://schemas.openxmlformats.org/officeDocument/2006/relationships/hyperlink" Target="https://ru.wikipedia.org/wiki/&#1040;&#1084;&#1080;&#1085;&#1086;&#1075;&#1088;&#1091;&#1087;&#1087;&#1072;" TargetMode="External"/><Relationship Id="rId116" Type="http://schemas.openxmlformats.org/officeDocument/2006/relationships/hyperlink" Target="https://ru.wikipedia.org/wiki/&#1058;&#1077;&#1093;&#1085;&#1080;&#1095;&#1077;&#1089;&#1082;&#1080;&#1081;_&#1091;&#1075;&#1083;&#1077;&#1088;&#1086;&#1076;" TargetMode="External"/><Relationship Id="rId137" Type="http://schemas.openxmlformats.org/officeDocument/2006/relationships/hyperlink" Target="https://ru.wikipedia.org/wiki/&#1040;&#1090;&#1086;&#1084;" TargetMode="External"/><Relationship Id="rId158" Type="http://schemas.openxmlformats.org/officeDocument/2006/relationships/hyperlink" Target="https://ru.wikipedia.org/wiki/&#1040;&#1079;&#1086;&#1090;" TargetMode="External"/><Relationship Id="rId302" Type="http://schemas.openxmlformats.org/officeDocument/2006/relationships/hyperlink" Target="https://ru.wikipedia.org/wiki/&#1048;&#1084;&#1080;&#1076;&#1072;&#1079;&#1086;&#1083;" TargetMode="External"/><Relationship Id="rId323" Type="http://schemas.openxmlformats.org/officeDocument/2006/relationships/image" Target="media/image23.png"/><Relationship Id="rId344" Type="http://schemas.openxmlformats.org/officeDocument/2006/relationships/image" Target="media/image35.png"/><Relationship Id="rId20" Type="http://schemas.openxmlformats.org/officeDocument/2006/relationships/image" Target="http://www.chem.msu.su/rus/teaching/brusova/Image1431.gif" TargetMode="External"/><Relationship Id="rId41" Type="http://schemas.openxmlformats.org/officeDocument/2006/relationships/image" Target="http://yaroslaw.narod.ru/o3203.gif" TargetMode="External"/><Relationship Id="rId62" Type="http://schemas.openxmlformats.org/officeDocument/2006/relationships/hyperlink" Target="https://ru.wikipedia.org/wiki/%D0%9E%D0%BA%D1%81%D0%B8%D0%BA%D0%B8%D1%81%D0%BB%D0%BE%D1%82%D1%8B" TargetMode="External"/><Relationship Id="rId83" Type="http://schemas.openxmlformats.org/officeDocument/2006/relationships/hyperlink" Target="https://ru.wikipedia.org/wiki/&#1056;&#1077;&#1072;&#1082;&#1094;&#1080;&#1080;_&#1085;&#1091;&#1082;&#1083;&#1077;&#1086;&#1092;&#1080;&#1083;&#1100;&#1085;&#1086;&#1075;&#1086;_&#1087;&#1088;&#1080;&#1089;&#1086;&#1077;&#1076;&#1080;&#1085;&#1077;&#1085;&#1080;&#1103;" TargetMode="External"/><Relationship Id="rId179" Type="http://schemas.openxmlformats.org/officeDocument/2006/relationships/hyperlink" Target="https://ru.wikipedia.org/wiki/&#1058;&#1086;&#1082;&#1089;&#1080;&#1095;&#1085;&#1086;&#1089;&#1090;&#1100;" TargetMode="External"/><Relationship Id="rId365" Type="http://schemas.openxmlformats.org/officeDocument/2006/relationships/hyperlink" Target="http://5terka.com/images/him10rudzfeld/him10rudzfeld-429.png" TargetMode="External"/><Relationship Id="rId190" Type="http://schemas.openxmlformats.org/officeDocument/2006/relationships/hyperlink" Target="https://ru.wikipedia.org/wiki/&#1058;&#1077;&#1085;&#1072;&#1088;,_&#1051;&#1091;&#1080;_&#1046;&#1072;&#1082;" TargetMode="External"/><Relationship Id="rId204" Type="http://schemas.openxmlformats.org/officeDocument/2006/relationships/hyperlink" Target="https://ru.wikipedia.org/wiki/&#1055;&#1077;&#1088;&#1077;&#1075;&#1086;&#1085;&#1082;&#1072;" TargetMode="External"/><Relationship Id="rId225" Type="http://schemas.openxmlformats.org/officeDocument/2006/relationships/hyperlink" Target="http://chem21.info/info/711387" TargetMode="External"/><Relationship Id="rId246" Type="http://schemas.openxmlformats.org/officeDocument/2006/relationships/hyperlink" Target="http://www.chem21.info/info/666889" TargetMode="External"/><Relationship Id="rId267" Type="http://schemas.openxmlformats.org/officeDocument/2006/relationships/hyperlink" Target="http://www.chem21.info/info/708869" TargetMode="External"/><Relationship Id="rId288" Type="http://schemas.openxmlformats.org/officeDocument/2006/relationships/hyperlink" Target="https://ru.wikipedia.org/wiki/&#1043;&#1077;&#1084;&#1086;&#1075;&#1083;&#1086;&#1073;&#1080;&#1085;" TargetMode="External"/><Relationship Id="rId106" Type="http://schemas.openxmlformats.org/officeDocument/2006/relationships/hyperlink" Target="https://ru.wikipedia.org/wiki/&#1069;&#1090;&#1072;&#1085;&#1090;&#1080;&#1086;&#1083;" TargetMode="External"/><Relationship Id="rId127" Type="http://schemas.openxmlformats.org/officeDocument/2006/relationships/hyperlink" Target="https://ru.wikipedia.org/wiki/&#1056;&#1077;&#1072;&#1082;&#1094;&#1080;&#1103;_&#1047;&#1080;&#1085;&#1080;&#1085;&#1072;" TargetMode="External"/><Relationship Id="rId313" Type="http://schemas.openxmlformats.org/officeDocument/2006/relationships/hyperlink" Target="https://ru.wikipedia.org/wiki/&#1055;&#1088;&#1086;&#1090;&#1072;&#1084;&#1080;&#1085;&#1099;" TargetMode="External"/><Relationship Id="rId10" Type="http://schemas.openxmlformats.org/officeDocument/2006/relationships/image" Target="media/image2.jpeg"/><Relationship Id="rId31" Type="http://schemas.openxmlformats.org/officeDocument/2006/relationships/hyperlink" Target="https://ru.wikipedia.org/wiki/%D0%93%D0%B5%D0%BA%D1%81%D0%B0%D0%BD" TargetMode="External"/><Relationship Id="rId52" Type="http://schemas.openxmlformats.org/officeDocument/2006/relationships/hyperlink" Target="https://ru.wikipedia.org/wiki/%D0%90%D0%BB%D0%B8%D1%84%D0%B0%D1%82%D0%B8%D1%87%D0%B5%D1%81%D0%BA%D0%B8%D0%B5_%D1%81%D0%BE%D0%B5%D0%B4%D0%B8%D0%BD%D0%B5%D0%BD%D0%B8%D1%8F" TargetMode="External"/><Relationship Id="rId73" Type="http://schemas.openxmlformats.org/officeDocument/2006/relationships/image" Target="http://alhimikov.net/organika/reak_39.GIF" TargetMode="External"/><Relationship Id="rId94" Type="http://schemas.openxmlformats.org/officeDocument/2006/relationships/hyperlink" Target="https://ru.wikipedia.org/wiki/&#1046;&#1080;&#1088;&#1085;&#1099;&#1077;_&#1082;&#1080;&#1089;&#1083;&#1086;&#1090;&#1099;" TargetMode="External"/><Relationship Id="rId148" Type="http://schemas.openxmlformats.org/officeDocument/2006/relationships/hyperlink" Target="https://ru.wikipedia.org/wiki/&#1060;&#1077;&#1085;&#1080;&#1083;&#1100;&#1085;&#1072;&#1103;_&#1075;&#1088;&#1091;&#1087;&#1087;&#1072;" TargetMode="External"/><Relationship Id="rId169" Type="http://schemas.openxmlformats.org/officeDocument/2006/relationships/hyperlink" Target="https://ru.wikipedia.org/wiki/&#1054;&#1088;&#1075;&#1072;&#1085;&#1080;&#1095;&#1077;&#1089;&#1082;&#1080;&#1077;_&#1074;&#1077;&#1097;&#1077;&#1089;&#1090;&#1074;&#1072;" TargetMode="External"/><Relationship Id="rId334" Type="http://schemas.openxmlformats.org/officeDocument/2006/relationships/image" Target="media/image30.png"/><Relationship Id="rId355" Type="http://schemas.openxmlformats.org/officeDocument/2006/relationships/hyperlink" Target="http://5terka.com/images/him10rudzfeld/him10rudzfeld-87.png" TargetMode="External"/><Relationship Id="rId376" Type="http://schemas.openxmlformats.org/officeDocument/2006/relationships/image" Target="media/image5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415</TotalTime>
  <Pages>71</Pages>
  <Words>25795</Words>
  <Characters>147038</Characters>
  <Application>Microsoft Office Word</Application>
  <DocSecurity>0</DocSecurity>
  <Lines>1225</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11</cp:revision>
  <dcterms:created xsi:type="dcterms:W3CDTF">2015-09-22T11:24:00Z</dcterms:created>
  <dcterms:modified xsi:type="dcterms:W3CDTF">2015-10-19T19:01:00Z</dcterms:modified>
</cp:coreProperties>
</file>