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EC" w:rsidRPr="003F0FEA" w:rsidRDefault="00A27FEC" w:rsidP="00226680">
      <w:pPr>
        <w:spacing w:after="0" w:line="240" w:lineRule="auto"/>
        <w:jc w:val="center"/>
        <w:rPr>
          <w:rFonts w:ascii="Times New Roman" w:hAnsi="Times New Roman" w:cs="Times New Roman"/>
          <w:sz w:val="24"/>
          <w:szCs w:val="24"/>
        </w:rPr>
      </w:pPr>
      <w:r w:rsidRPr="003F0FEA">
        <w:rPr>
          <w:rFonts w:ascii="Times New Roman" w:hAnsi="Times New Roman" w:cs="Times New Roman"/>
          <w:sz w:val="24"/>
          <w:szCs w:val="24"/>
        </w:rPr>
        <w:t>Министерство образования Оренбургской области</w:t>
      </w:r>
    </w:p>
    <w:p w:rsidR="00A27FEC" w:rsidRPr="003F0FEA" w:rsidRDefault="00A27FEC" w:rsidP="00226680">
      <w:pPr>
        <w:spacing w:after="0" w:line="240" w:lineRule="auto"/>
        <w:jc w:val="center"/>
        <w:rPr>
          <w:rFonts w:ascii="Times New Roman" w:hAnsi="Times New Roman" w:cs="Times New Roman"/>
          <w:sz w:val="24"/>
          <w:szCs w:val="24"/>
        </w:rPr>
      </w:pPr>
      <w:r w:rsidRPr="003F0FEA">
        <w:rPr>
          <w:rFonts w:ascii="Times New Roman" w:hAnsi="Times New Roman" w:cs="Times New Roman"/>
          <w:sz w:val="24"/>
          <w:szCs w:val="24"/>
        </w:rPr>
        <w:t>Государственное автономное профессиональное образовательное учреждение</w:t>
      </w:r>
    </w:p>
    <w:p w:rsidR="00A27FEC" w:rsidRPr="003F0FEA" w:rsidRDefault="00A27FEC" w:rsidP="00226680">
      <w:pPr>
        <w:spacing w:after="0" w:line="240" w:lineRule="auto"/>
        <w:jc w:val="center"/>
        <w:rPr>
          <w:rFonts w:ascii="Times New Roman" w:hAnsi="Times New Roman" w:cs="Times New Roman"/>
          <w:sz w:val="24"/>
          <w:szCs w:val="24"/>
        </w:rPr>
      </w:pPr>
      <w:r w:rsidRPr="003F0FEA">
        <w:rPr>
          <w:rFonts w:ascii="Times New Roman" w:hAnsi="Times New Roman" w:cs="Times New Roman"/>
          <w:sz w:val="24"/>
          <w:szCs w:val="24"/>
        </w:rPr>
        <w:t>«Нефтегазоразведочный техникум»</w:t>
      </w:r>
      <w:r>
        <w:rPr>
          <w:rFonts w:ascii="Times New Roman" w:hAnsi="Times New Roman" w:cs="Times New Roman"/>
          <w:sz w:val="24"/>
          <w:szCs w:val="24"/>
        </w:rPr>
        <w:t xml:space="preserve"> </w:t>
      </w:r>
      <w:r w:rsidRPr="003F0FEA">
        <w:rPr>
          <w:rFonts w:ascii="Times New Roman" w:hAnsi="Times New Roman" w:cs="Times New Roman"/>
          <w:sz w:val="24"/>
          <w:szCs w:val="24"/>
        </w:rPr>
        <w:t>г. Оренбурга</w:t>
      </w:r>
    </w:p>
    <w:p w:rsidR="00A27FEC" w:rsidRPr="003F0FEA" w:rsidRDefault="00A27FEC" w:rsidP="00EE5489">
      <w:pPr>
        <w:spacing w:line="276" w:lineRule="auto"/>
        <w:jc w:val="center"/>
        <w:rPr>
          <w:rFonts w:ascii="Times New Roman" w:hAnsi="Times New Roman" w:cs="Times New Roman"/>
          <w:sz w:val="24"/>
          <w:szCs w:val="24"/>
        </w:rPr>
      </w:pPr>
    </w:p>
    <w:p w:rsidR="00A27FEC" w:rsidRPr="003F0FEA" w:rsidRDefault="00A27FEC" w:rsidP="00EE5489">
      <w:pPr>
        <w:spacing w:line="276" w:lineRule="auto"/>
        <w:jc w:val="center"/>
        <w:rPr>
          <w:rFonts w:ascii="Times New Roman" w:hAnsi="Times New Roman" w:cs="Times New Roman"/>
          <w:sz w:val="24"/>
          <w:szCs w:val="24"/>
        </w:rPr>
      </w:pPr>
    </w:p>
    <w:p w:rsidR="00A27FEC" w:rsidRPr="003F0FEA" w:rsidRDefault="00A27FEC" w:rsidP="00EE5489">
      <w:pPr>
        <w:spacing w:line="276" w:lineRule="auto"/>
        <w:jc w:val="center"/>
        <w:rPr>
          <w:rFonts w:ascii="Times New Roman" w:hAnsi="Times New Roman" w:cs="Times New Roman"/>
          <w:sz w:val="24"/>
          <w:szCs w:val="24"/>
        </w:rPr>
      </w:pPr>
    </w:p>
    <w:p w:rsidR="00A27FEC" w:rsidRPr="003F0FEA" w:rsidRDefault="00A27FEC" w:rsidP="00EE5489">
      <w:pPr>
        <w:spacing w:line="276" w:lineRule="auto"/>
        <w:jc w:val="center"/>
        <w:rPr>
          <w:rFonts w:ascii="Times New Roman" w:hAnsi="Times New Roman" w:cs="Times New Roman"/>
          <w:sz w:val="24"/>
          <w:szCs w:val="24"/>
        </w:rPr>
      </w:pPr>
    </w:p>
    <w:p w:rsidR="00A27FEC" w:rsidRPr="003F0FEA" w:rsidRDefault="00A27FEC" w:rsidP="00EE5489">
      <w:pPr>
        <w:spacing w:line="276" w:lineRule="auto"/>
        <w:jc w:val="center"/>
        <w:rPr>
          <w:rFonts w:ascii="Times New Roman" w:hAnsi="Times New Roman" w:cs="Times New Roman"/>
          <w:sz w:val="24"/>
          <w:szCs w:val="24"/>
        </w:rPr>
      </w:pPr>
    </w:p>
    <w:p w:rsidR="00A27FEC" w:rsidRPr="003F0FEA" w:rsidRDefault="00A27FEC" w:rsidP="00EE5489">
      <w:pPr>
        <w:spacing w:line="276" w:lineRule="auto"/>
        <w:jc w:val="center"/>
        <w:rPr>
          <w:rFonts w:ascii="Times New Roman" w:hAnsi="Times New Roman" w:cs="Times New Roman"/>
          <w:sz w:val="24"/>
          <w:szCs w:val="24"/>
        </w:rPr>
      </w:pPr>
    </w:p>
    <w:p w:rsidR="00A27FEC" w:rsidRPr="003F0FEA" w:rsidRDefault="00A27FEC" w:rsidP="00EE5489">
      <w:pPr>
        <w:spacing w:line="276" w:lineRule="auto"/>
        <w:jc w:val="center"/>
        <w:rPr>
          <w:rFonts w:ascii="Times New Roman" w:hAnsi="Times New Roman" w:cs="Times New Roman"/>
          <w:sz w:val="24"/>
          <w:szCs w:val="24"/>
        </w:rPr>
      </w:pPr>
    </w:p>
    <w:p w:rsidR="00A27FEC" w:rsidRDefault="00A27FEC" w:rsidP="00EE5489">
      <w:pPr>
        <w:spacing w:line="276" w:lineRule="auto"/>
        <w:jc w:val="center"/>
        <w:rPr>
          <w:rFonts w:ascii="Times New Roman" w:hAnsi="Times New Roman" w:cs="Times New Roman"/>
          <w:sz w:val="24"/>
          <w:szCs w:val="24"/>
        </w:rPr>
      </w:pPr>
    </w:p>
    <w:p w:rsidR="00A27FEC" w:rsidRPr="003F0FEA" w:rsidRDefault="00A27FEC" w:rsidP="00EE5489">
      <w:pPr>
        <w:spacing w:line="276" w:lineRule="auto"/>
        <w:jc w:val="center"/>
        <w:rPr>
          <w:rFonts w:ascii="Times New Roman" w:hAnsi="Times New Roman" w:cs="Times New Roman"/>
          <w:sz w:val="24"/>
          <w:szCs w:val="24"/>
        </w:rPr>
      </w:pPr>
    </w:p>
    <w:p w:rsidR="00A27FEC" w:rsidRPr="003F0FEA" w:rsidRDefault="00A27FEC" w:rsidP="00EE5489">
      <w:pPr>
        <w:spacing w:line="276" w:lineRule="auto"/>
        <w:jc w:val="center"/>
        <w:rPr>
          <w:rFonts w:ascii="Times New Roman" w:hAnsi="Times New Roman" w:cs="Times New Roman"/>
          <w:b/>
          <w:bCs/>
          <w:sz w:val="24"/>
          <w:szCs w:val="24"/>
        </w:rPr>
      </w:pPr>
      <w:r w:rsidRPr="003F0FEA">
        <w:rPr>
          <w:rFonts w:ascii="Times New Roman" w:hAnsi="Times New Roman" w:cs="Times New Roman"/>
          <w:b/>
          <w:bCs/>
          <w:sz w:val="24"/>
          <w:szCs w:val="24"/>
        </w:rPr>
        <w:t>МЕТОДИЧЕСКИЕ УКАЗАНИЯ</w:t>
      </w:r>
    </w:p>
    <w:p w:rsidR="00A27FEC" w:rsidRPr="003F0FEA" w:rsidRDefault="00A27FEC" w:rsidP="00EE5489">
      <w:pPr>
        <w:spacing w:line="276" w:lineRule="auto"/>
        <w:jc w:val="center"/>
        <w:rPr>
          <w:rFonts w:ascii="Times New Roman" w:hAnsi="Times New Roman" w:cs="Times New Roman"/>
          <w:b/>
          <w:bCs/>
          <w:sz w:val="24"/>
          <w:szCs w:val="24"/>
        </w:rPr>
      </w:pPr>
      <w:r w:rsidRPr="003F0FEA">
        <w:rPr>
          <w:rFonts w:ascii="Times New Roman" w:hAnsi="Times New Roman" w:cs="Times New Roman"/>
          <w:b/>
          <w:bCs/>
          <w:sz w:val="24"/>
          <w:szCs w:val="24"/>
        </w:rPr>
        <w:t>ДЛЯ ОБУЧАЮЩИХСЯ</w:t>
      </w:r>
    </w:p>
    <w:p w:rsidR="00A27FEC" w:rsidRPr="003F0FEA" w:rsidRDefault="00A27FEC" w:rsidP="00EE5489">
      <w:pPr>
        <w:spacing w:line="276" w:lineRule="auto"/>
        <w:jc w:val="center"/>
        <w:rPr>
          <w:rFonts w:ascii="Times New Roman" w:hAnsi="Times New Roman" w:cs="Times New Roman"/>
          <w:b/>
          <w:bCs/>
          <w:sz w:val="24"/>
          <w:szCs w:val="24"/>
        </w:rPr>
      </w:pPr>
      <w:r w:rsidRPr="003F0FEA">
        <w:rPr>
          <w:rFonts w:ascii="Times New Roman" w:hAnsi="Times New Roman" w:cs="Times New Roman"/>
          <w:b/>
          <w:bCs/>
          <w:sz w:val="24"/>
          <w:szCs w:val="24"/>
        </w:rPr>
        <w:t>ПО ВНЕАУДИТОРНОЙ САМОСТОЯТЕЛЬНОЙ РАБОТЕ</w:t>
      </w:r>
    </w:p>
    <w:p w:rsidR="00A27FEC" w:rsidRPr="003F0FEA" w:rsidRDefault="00A27FEC" w:rsidP="00EE5489">
      <w:pPr>
        <w:spacing w:line="276" w:lineRule="auto"/>
        <w:jc w:val="center"/>
        <w:rPr>
          <w:rFonts w:ascii="Times New Roman" w:hAnsi="Times New Roman" w:cs="Times New Roman"/>
          <w:b/>
          <w:bCs/>
          <w:sz w:val="24"/>
          <w:szCs w:val="24"/>
        </w:rPr>
      </w:pPr>
      <w:r w:rsidRPr="003F0FEA">
        <w:rPr>
          <w:rFonts w:ascii="Times New Roman" w:hAnsi="Times New Roman" w:cs="Times New Roman"/>
          <w:b/>
          <w:bCs/>
          <w:sz w:val="24"/>
          <w:szCs w:val="24"/>
        </w:rPr>
        <w:t xml:space="preserve">по </w:t>
      </w:r>
      <w:r>
        <w:rPr>
          <w:rFonts w:ascii="Times New Roman" w:hAnsi="Times New Roman" w:cs="Times New Roman"/>
          <w:b/>
          <w:bCs/>
          <w:sz w:val="24"/>
          <w:szCs w:val="24"/>
        </w:rPr>
        <w:t>дисциплине</w:t>
      </w:r>
      <w:r w:rsidRPr="003F0FEA">
        <w:rPr>
          <w:rFonts w:ascii="Times New Roman" w:hAnsi="Times New Roman" w:cs="Times New Roman"/>
          <w:b/>
          <w:bCs/>
          <w:sz w:val="24"/>
          <w:szCs w:val="24"/>
        </w:rPr>
        <w:t xml:space="preserve"> </w:t>
      </w:r>
      <w:r>
        <w:rPr>
          <w:rFonts w:ascii="Times New Roman" w:hAnsi="Times New Roman" w:cs="Times New Roman"/>
          <w:b/>
          <w:bCs/>
          <w:sz w:val="24"/>
          <w:szCs w:val="24"/>
        </w:rPr>
        <w:t>ОГСЭ.03 Иностранный язык (Английский язык)</w:t>
      </w:r>
    </w:p>
    <w:p w:rsidR="00A27FEC" w:rsidRPr="00226680" w:rsidRDefault="00A27FEC" w:rsidP="00EE548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Специальность: </w:t>
      </w:r>
      <w:r w:rsidRPr="00226680">
        <w:rPr>
          <w:rFonts w:ascii="Times New Roman" w:hAnsi="Times New Roman" w:cs="Times New Roman"/>
          <w:b/>
          <w:bCs/>
          <w:sz w:val="24"/>
          <w:szCs w:val="24"/>
        </w:rPr>
        <w:t>18.02.01 Аналитический контроль качества химических соединений</w:t>
      </w:r>
    </w:p>
    <w:p w:rsidR="00A27FEC" w:rsidRPr="003F0FEA" w:rsidRDefault="00A27FEC" w:rsidP="00EE5489">
      <w:pPr>
        <w:spacing w:line="276" w:lineRule="auto"/>
        <w:jc w:val="center"/>
        <w:rPr>
          <w:rFonts w:ascii="Times New Roman" w:hAnsi="Times New Roman" w:cs="Times New Roman"/>
          <w:b/>
          <w:bCs/>
          <w:sz w:val="24"/>
          <w:szCs w:val="24"/>
        </w:rPr>
      </w:pPr>
    </w:p>
    <w:p w:rsidR="00A27FEC" w:rsidRPr="003F0FEA" w:rsidRDefault="00A27FEC" w:rsidP="00EE5489">
      <w:pPr>
        <w:spacing w:line="276" w:lineRule="auto"/>
        <w:jc w:val="center"/>
        <w:rPr>
          <w:rFonts w:ascii="Times New Roman" w:hAnsi="Times New Roman" w:cs="Times New Roman"/>
          <w:b/>
          <w:bCs/>
          <w:sz w:val="24"/>
          <w:szCs w:val="24"/>
        </w:rPr>
      </w:pPr>
    </w:p>
    <w:p w:rsidR="00A27FEC" w:rsidRPr="003F0FEA" w:rsidRDefault="00A27FEC" w:rsidP="00EE5489">
      <w:pPr>
        <w:spacing w:line="276" w:lineRule="auto"/>
        <w:jc w:val="center"/>
        <w:rPr>
          <w:rFonts w:ascii="Times New Roman" w:hAnsi="Times New Roman" w:cs="Times New Roman"/>
          <w:b/>
          <w:bCs/>
          <w:sz w:val="24"/>
          <w:szCs w:val="24"/>
        </w:rPr>
      </w:pPr>
    </w:p>
    <w:p w:rsidR="00A27FEC" w:rsidRPr="003F0FEA" w:rsidRDefault="00A27FEC" w:rsidP="00EE5489">
      <w:pPr>
        <w:spacing w:line="276" w:lineRule="auto"/>
        <w:jc w:val="center"/>
        <w:rPr>
          <w:rFonts w:ascii="Times New Roman" w:hAnsi="Times New Roman" w:cs="Times New Roman"/>
          <w:b/>
          <w:bCs/>
          <w:sz w:val="24"/>
          <w:szCs w:val="24"/>
        </w:rPr>
      </w:pPr>
    </w:p>
    <w:p w:rsidR="00A27FEC" w:rsidRPr="003F0FEA" w:rsidRDefault="00A27FEC" w:rsidP="00EE5489">
      <w:pPr>
        <w:spacing w:line="276" w:lineRule="auto"/>
        <w:jc w:val="center"/>
        <w:rPr>
          <w:rFonts w:ascii="Times New Roman" w:hAnsi="Times New Roman" w:cs="Times New Roman"/>
          <w:b/>
          <w:bCs/>
          <w:sz w:val="24"/>
          <w:szCs w:val="24"/>
        </w:rPr>
      </w:pPr>
    </w:p>
    <w:p w:rsidR="00A27FEC" w:rsidRPr="003F0FEA" w:rsidRDefault="00A27FEC" w:rsidP="00EE5489">
      <w:pPr>
        <w:spacing w:line="276" w:lineRule="auto"/>
        <w:jc w:val="center"/>
        <w:rPr>
          <w:rFonts w:ascii="Times New Roman" w:hAnsi="Times New Roman" w:cs="Times New Roman"/>
          <w:b/>
          <w:bCs/>
          <w:sz w:val="24"/>
          <w:szCs w:val="24"/>
        </w:rPr>
      </w:pPr>
    </w:p>
    <w:p w:rsidR="00A27FEC" w:rsidRPr="003F0FEA" w:rsidRDefault="00A27FEC" w:rsidP="00EE5489">
      <w:pPr>
        <w:spacing w:line="276" w:lineRule="auto"/>
        <w:jc w:val="center"/>
        <w:rPr>
          <w:rFonts w:ascii="Times New Roman" w:hAnsi="Times New Roman" w:cs="Times New Roman"/>
          <w:b/>
          <w:bCs/>
          <w:sz w:val="24"/>
          <w:szCs w:val="24"/>
        </w:rPr>
      </w:pPr>
    </w:p>
    <w:p w:rsidR="00A27FEC" w:rsidRPr="003F0FEA" w:rsidRDefault="00A27FEC" w:rsidP="00EE5489">
      <w:pPr>
        <w:spacing w:line="276" w:lineRule="auto"/>
        <w:jc w:val="center"/>
        <w:rPr>
          <w:rFonts w:ascii="Times New Roman" w:hAnsi="Times New Roman" w:cs="Times New Roman"/>
          <w:b/>
          <w:bCs/>
          <w:sz w:val="24"/>
          <w:szCs w:val="24"/>
        </w:rPr>
      </w:pPr>
    </w:p>
    <w:p w:rsidR="00A27FEC" w:rsidRDefault="00A27FEC" w:rsidP="00EE5489">
      <w:pPr>
        <w:spacing w:line="276" w:lineRule="auto"/>
        <w:jc w:val="center"/>
        <w:rPr>
          <w:rFonts w:ascii="Times New Roman" w:hAnsi="Times New Roman" w:cs="Times New Roman"/>
          <w:b/>
          <w:bCs/>
          <w:sz w:val="24"/>
          <w:szCs w:val="24"/>
        </w:rPr>
      </w:pPr>
    </w:p>
    <w:p w:rsidR="00A27FEC" w:rsidRDefault="00A27FEC" w:rsidP="00EE5489">
      <w:pPr>
        <w:spacing w:line="276" w:lineRule="auto"/>
        <w:jc w:val="center"/>
        <w:rPr>
          <w:rFonts w:ascii="Times New Roman" w:hAnsi="Times New Roman" w:cs="Times New Roman"/>
          <w:b/>
          <w:bCs/>
          <w:sz w:val="24"/>
          <w:szCs w:val="24"/>
        </w:rPr>
      </w:pPr>
    </w:p>
    <w:p w:rsidR="00A27FEC" w:rsidRDefault="00A27FEC" w:rsidP="00F916C1">
      <w:pPr>
        <w:spacing w:line="276" w:lineRule="auto"/>
        <w:rPr>
          <w:rFonts w:ascii="Times New Roman" w:hAnsi="Times New Roman" w:cs="Times New Roman"/>
          <w:b/>
          <w:bCs/>
          <w:sz w:val="24"/>
          <w:szCs w:val="24"/>
        </w:rPr>
      </w:pPr>
    </w:p>
    <w:p w:rsidR="00A27FEC" w:rsidRDefault="00A27FEC" w:rsidP="00F916C1">
      <w:pPr>
        <w:spacing w:line="276" w:lineRule="auto"/>
        <w:rPr>
          <w:rFonts w:ascii="Times New Roman" w:hAnsi="Times New Roman" w:cs="Times New Roman"/>
          <w:b/>
          <w:bCs/>
          <w:sz w:val="24"/>
          <w:szCs w:val="24"/>
        </w:rPr>
      </w:pPr>
    </w:p>
    <w:p w:rsidR="00A27FEC" w:rsidRDefault="00A27FEC" w:rsidP="00EE5489">
      <w:pPr>
        <w:spacing w:line="276" w:lineRule="auto"/>
        <w:rPr>
          <w:rFonts w:ascii="Times New Roman" w:hAnsi="Times New Roman" w:cs="Times New Roman"/>
          <w:b/>
          <w:bCs/>
          <w:sz w:val="24"/>
          <w:szCs w:val="24"/>
        </w:rPr>
      </w:pPr>
    </w:p>
    <w:p w:rsidR="00A27FEC" w:rsidRDefault="00A27FEC" w:rsidP="00EE5489">
      <w:pPr>
        <w:spacing w:line="276" w:lineRule="auto"/>
        <w:rPr>
          <w:rFonts w:ascii="Times New Roman" w:hAnsi="Times New Roman" w:cs="Times New Roman"/>
          <w:b/>
          <w:bCs/>
          <w:sz w:val="24"/>
          <w:szCs w:val="24"/>
        </w:rPr>
      </w:pPr>
    </w:p>
    <w:p w:rsidR="00A27FEC" w:rsidRPr="003F0FEA" w:rsidRDefault="00A27FEC" w:rsidP="00EE5489">
      <w:pPr>
        <w:spacing w:line="276" w:lineRule="auto"/>
        <w:rPr>
          <w:rFonts w:ascii="Times New Roman" w:hAnsi="Times New Roman" w:cs="Times New Roman"/>
          <w:b/>
          <w:bCs/>
          <w:sz w:val="24"/>
          <w:szCs w:val="24"/>
        </w:rPr>
      </w:pPr>
    </w:p>
    <w:p w:rsidR="00A27FEC" w:rsidRPr="00CC4D94" w:rsidRDefault="00A27FEC" w:rsidP="00226680">
      <w:pPr>
        <w:spacing w:line="276" w:lineRule="auto"/>
        <w:jc w:val="center"/>
        <w:rPr>
          <w:rFonts w:ascii="Times New Roman" w:hAnsi="Times New Roman" w:cs="Times New Roman"/>
          <w:sz w:val="24"/>
          <w:szCs w:val="24"/>
        </w:rPr>
      </w:pPr>
      <w:r w:rsidRPr="00CC4D94">
        <w:rPr>
          <w:rFonts w:ascii="Times New Roman" w:hAnsi="Times New Roman" w:cs="Times New Roman"/>
          <w:sz w:val="24"/>
          <w:szCs w:val="24"/>
        </w:rPr>
        <w:t>ОРЕНБУРГ, 2015 г.</w:t>
      </w:r>
    </w:p>
    <w:p w:rsidR="00A27FEC" w:rsidRPr="003F0FEA" w:rsidRDefault="00A27FEC" w:rsidP="00CC4D94">
      <w:pPr>
        <w:spacing w:after="0" w:line="240" w:lineRule="auto"/>
        <w:ind w:left="-142" w:firstLine="567"/>
        <w:jc w:val="both"/>
        <w:rPr>
          <w:rFonts w:ascii="Times New Roman" w:hAnsi="Times New Roman" w:cs="Times New Roman"/>
          <w:sz w:val="24"/>
          <w:szCs w:val="24"/>
          <w:lang w:eastAsia="ru-RU"/>
        </w:rPr>
      </w:pPr>
      <w:r w:rsidRPr="003F0FEA">
        <w:rPr>
          <w:rFonts w:ascii="Times New Roman" w:hAnsi="Times New Roman" w:cs="Times New Roman"/>
          <w:sz w:val="24"/>
          <w:szCs w:val="24"/>
        </w:rPr>
        <w:t xml:space="preserve">Методические указания для обучающихся по внеаудиторной самостоятельной работе являются частью программы подготовки специалистов среднего звена по </w:t>
      </w:r>
      <w:r>
        <w:rPr>
          <w:rFonts w:ascii="Times New Roman" w:hAnsi="Times New Roman" w:cs="Times New Roman"/>
          <w:sz w:val="24"/>
          <w:szCs w:val="24"/>
        </w:rPr>
        <w:t xml:space="preserve">специальности </w:t>
      </w:r>
      <w:r w:rsidRPr="003F0FEA">
        <w:rPr>
          <w:rFonts w:ascii="Times New Roman" w:hAnsi="Times New Roman" w:cs="Times New Roman"/>
          <w:sz w:val="24"/>
          <w:szCs w:val="24"/>
        </w:rPr>
        <w:t>18.02.01 Аналитический контроль качества химических соединений.</w:t>
      </w:r>
    </w:p>
    <w:p w:rsidR="00A27FEC" w:rsidRDefault="00A27FEC" w:rsidP="00C023B2">
      <w:pPr>
        <w:spacing w:after="0" w:line="240" w:lineRule="auto"/>
        <w:jc w:val="both"/>
        <w:rPr>
          <w:rFonts w:ascii="Times New Roman" w:hAnsi="Times New Roman" w:cs="Times New Roman"/>
          <w:sz w:val="24"/>
          <w:szCs w:val="24"/>
        </w:rPr>
      </w:pPr>
    </w:p>
    <w:p w:rsidR="00A27FEC" w:rsidRPr="003F0FEA" w:rsidRDefault="00A27FEC" w:rsidP="00CC4D94">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92"/>
        <w:gridCol w:w="4970"/>
      </w:tblGrid>
      <w:tr w:rsidR="00A27FEC" w:rsidRPr="00A34118">
        <w:tc>
          <w:tcPr>
            <w:tcW w:w="5228" w:type="dxa"/>
            <w:tcBorders>
              <w:top w:val="nil"/>
              <w:left w:val="nil"/>
              <w:bottom w:val="nil"/>
              <w:right w:val="nil"/>
            </w:tcBorders>
          </w:tcPr>
          <w:p w:rsidR="00A27FEC" w:rsidRPr="00A34118" w:rsidRDefault="00A27FEC" w:rsidP="00CC4D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Рассмотрено на заседании </w:t>
            </w:r>
            <w:r w:rsidRPr="00A34118">
              <w:rPr>
                <w:rFonts w:ascii="Times New Roman" w:hAnsi="Times New Roman" w:cs="Times New Roman"/>
                <w:sz w:val="24"/>
                <w:szCs w:val="24"/>
              </w:rPr>
              <w:t xml:space="preserve">МК преподавателей                                               </w:t>
            </w:r>
          </w:p>
          <w:p w:rsidR="00A27FEC" w:rsidRPr="00A34118" w:rsidRDefault="00A27FEC" w:rsidP="00CC4D94">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xml:space="preserve">общепрофессионального, профессионального                       </w:t>
            </w:r>
          </w:p>
          <w:p w:rsidR="00A27FEC" w:rsidRPr="00A34118" w:rsidRDefault="00A27FEC" w:rsidP="00CC4D94">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циклов и мастеров производственного обучения</w:t>
            </w:r>
          </w:p>
          <w:p w:rsidR="00A27FEC" w:rsidRPr="00A34118" w:rsidRDefault="00A27FEC" w:rsidP="00CC4D94">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Протокол № ___ от «__» _________ 20</w:t>
            </w:r>
            <w:r>
              <w:rPr>
                <w:rFonts w:ascii="Times New Roman" w:hAnsi="Times New Roman" w:cs="Times New Roman"/>
                <w:sz w:val="24"/>
                <w:szCs w:val="24"/>
              </w:rPr>
              <w:t>__</w:t>
            </w:r>
            <w:r w:rsidRPr="00A34118">
              <w:rPr>
                <w:rFonts w:ascii="Times New Roman" w:hAnsi="Times New Roman" w:cs="Times New Roman"/>
                <w:sz w:val="24"/>
                <w:szCs w:val="24"/>
              </w:rPr>
              <w:t xml:space="preserve">                    </w:t>
            </w:r>
          </w:p>
          <w:p w:rsidR="00A27FEC" w:rsidRPr="00A34118" w:rsidRDefault="00A27FEC" w:rsidP="00CC4D94">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Председатель МК ________/Бусловская Е.С./</w:t>
            </w:r>
          </w:p>
          <w:p w:rsidR="00A27FEC" w:rsidRPr="00A34118" w:rsidRDefault="00A27FEC" w:rsidP="00CC4D94">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Методист_______________/Маслова Н.Б./</w:t>
            </w:r>
          </w:p>
          <w:p w:rsidR="00A27FEC" w:rsidRPr="00A34118" w:rsidRDefault="00A27FEC" w:rsidP="00CC4D94">
            <w:pPr>
              <w:spacing w:after="0" w:line="240" w:lineRule="auto"/>
              <w:jc w:val="both"/>
              <w:rPr>
                <w:rFonts w:ascii="Times New Roman" w:hAnsi="Times New Roman" w:cs="Times New Roman"/>
                <w:b/>
                <w:bCs/>
                <w:sz w:val="24"/>
                <w:szCs w:val="24"/>
              </w:rPr>
            </w:pPr>
          </w:p>
        </w:tc>
        <w:tc>
          <w:tcPr>
            <w:tcW w:w="5228" w:type="dxa"/>
            <w:tcBorders>
              <w:top w:val="nil"/>
              <w:left w:val="nil"/>
              <w:bottom w:val="nil"/>
              <w:right w:val="nil"/>
            </w:tcBorders>
          </w:tcPr>
          <w:p w:rsidR="00A27FEC" w:rsidRPr="00A34118" w:rsidRDefault="00A27FEC" w:rsidP="00CC4D94">
            <w:pPr>
              <w:spacing w:after="0" w:line="240" w:lineRule="auto"/>
              <w:jc w:val="right"/>
              <w:rPr>
                <w:rFonts w:ascii="Times New Roman" w:hAnsi="Times New Roman" w:cs="Times New Roman"/>
                <w:sz w:val="24"/>
                <w:szCs w:val="24"/>
              </w:rPr>
            </w:pPr>
            <w:r w:rsidRPr="00A34118">
              <w:rPr>
                <w:rFonts w:ascii="Times New Roman" w:hAnsi="Times New Roman" w:cs="Times New Roman"/>
                <w:sz w:val="24"/>
                <w:szCs w:val="24"/>
              </w:rPr>
              <w:t>Утверждаю:</w:t>
            </w:r>
          </w:p>
          <w:p w:rsidR="00A27FEC" w:rsidRPr="00A34118" w:rsidRDefault="00A27FEC" w:rsidP="00CC4D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Зам. директора по УП</w:t>
            </w:r>
            <w:r w:rsidRPr="00A34118">
              <w:rPr>
                <w:rFonts w:ascii="Times New Roman" w:hAnsi="Times New Roman" w:cs="Times New Roman"/>
                <w:sz w:val="24"/>
                <w:szCs w:val="24"/>
              </w:rPr>
              <w:t>Р</w:t>
            </w:r>
          </w:p>
          <w:p w:rsidR="00A27FEC" w:rsidRPr="00A34118" w:rsidRDefault="00A27FEC" w:rsidP="00CC4D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w:t>
            </w:r>
            <w:r w:rsidRPr="00A34118">
              <w:rPr>
                <w:rFonts w:ascii="Times New Roman" w:hAnsi="Times New Roman" w:cs="Times New Roman"/>
                <w:sz w:val="24"/>
                <w:szCs w:val="24"/>
              </w:rPr>
              <w:t>_______</w:t>
            </w:r>
            <w:r>
              <w:rPr>
                <w:rFonts w:ascii="Times New Roman" w:hAnsi="Times New Roman" w:cs="Times New Roman"/>
                <w:sz w:val="24"/>
                <w:szCs w:val="24"/>
              </w:rPr>
              <w:t xml:space="preserve">Рогов А. </w:t>
            </w:r>
            <w:r w:rsidRPr="00A34118">
              <w:rPr>
                <w:rFonts w:ascii="Times New Roman" w:hAnsi="Times New Roman" w:cs="Times New Roman"/>
                <w:sz w:val="24"/>
                <w:szCs w:val="24"/>
              </w:rPr>
              <w:t>В.</w:t>
            </w:r>
          </w:p>
          <w:p w:rsidR="00A27FEC" w:rsidRPr="00A34118" w:rsidRDefault="00A27FEC" w:rsidP="00CC4D94">
            <w:pPr>
              <w:spacing w:after="0" w:line="240" w:lineRule="auto"/>
              <w:jc w:val="right"/>
              <w:rPr>
                <w:rFonts w:ascii="Times New Roman" w:hAnsi="Times New Roman" w:cs="Times New Roman"/>
                <w:sz w:val="24"/>
                <w:szCs w:val="24"/>
              </w:rPr>
            </w:pPr>
            <w:r w:rsidRPr="00A34118">
              <w:rPr>
                <w:rFonts w:ascii="Times New Roman" w:hAnsi="Times New Roman" w:cs="Times New Roman"/>
                <w:sz w:val="24"/>
                <w:szCs w:val="24"/>
              </w:rPr>
              <w:t>«___»__________</w:t>
            </w:r>
            <w:r>
              <w:rPr>
                <w:rFonts w:ascii="Times New Roman" w:hAnsi="Times New Roman" w:cs="Times New Roman"/>
                <w:sz w:val="24"/>
                <w:szCs w:val="24"/>
              </w:rPr>
              <w:t>___</w:t>
            </w:r>
            <w:r w:rsidRPr="00A34118">
              <w:rPr>
                <w:rFonts w:ascii="Times New Roman" w:hAnsi="Times New Roman" w:cs="Times New Roman"/>
                <w:sz w:val="24"/>
                <w:szCs w:val="24"/>
              </w:rPr>
              <w:t xml:space="preserve">20__ г. </w:t>
            </w:r>
          </w:p>
          <w:p w:rsidR="00A27FEC" w:rsidRPr="00A34118" w:rsidRDefault="00A27FEC" w:rsidP="00CC4D94">
            <w:pPr>
              <w:spacing w:after="0" w:line="240" w:lineRule="auto"/>
              <w:jc w:val="both"/>
              <w:rPr>
                <w:rFonts w:ascii="Times New Roman" w:hAnsi="Times New Roman" w:cs="Times New Roman"/>
                <w:b/>
                <w:bCs/>
                <w:sz w:val="24"/>
                <w:szCs w:val="24"/>
              </w:rPr>
            </w:pPr>
          </w:p>
        </w:tc>
      </w:tr>
    </w:tbl>
    <w:p w:rsidR="00A27FEC" w:rsidRPr="003F0FEA" w:rsidRDefault="00A27FEC" w:rsidP="00CC4D94">
      <w:pPr>
        <w:spacing w:after="0" w:line="240" w:lineRule="auto"/>
        <w:jc w:val="both"/>
        <w:rPr>
          <w:rFonts w:ascii="Times New Roman" w:hAnsi="Times New Roman" w:cs="Times New Roman"/>
          <w:b/>
          <w:bCs/>
          <w:sz w:val="24"/>
          <w:szCs w:val="24"/>
        </w:rPr>
      </w:pPr>
    </w:p>
    <w:p w:rsidR="00A27FEC" w:rsidRPr="003F0FEA" w:rsidRDefault="00A27FEC" w:rsidP="00CC4D94">
      <w:pPr>
        <w:spacing w:after="0" w:line="240" w:lineRule="auto"/>
        <w:jc w:val="both"/>
        <w:rPr>
          <w:rFonts w:ascii="Times New Roman" w:hAnsi="Times New Roman" w:cs="Times New Roman"/>
          <w:sz w:val="24"/>
          <w:szCs w:val="24"/>
        </w:rPr>
      </w:pPr>
    </w:p>
    <w:p w:rsidR="00A27FEC" w:rsidRPr="003F0FEA" w:rsidRDefault="00A27FEC" w:rsidP="00CC4D94">
      <w:pPr>
        <w:spacing w:after="0" w:line="240" w:lineRule="auto"/>
        <w:jc w:val="both"/>
        <w:rPr>
          <w:rFonts w:ascii="Times New Roman" w:hAnsi="Times New Roman" w:cs="Times New Roman"/>
          <w:sz w:val="24"/>
          <w:szCs w:val="24"/>
        </w:rPr>
      </w:pPr>
    </w:p>
    <w:p w:rsidR="00A27FEC" w:rsidRPr="003F0FEA" w:rsidRDefault="00A27FEC" w:rsidP="00CC4D94">
      <w:pPr>
        <w:spacing w:after="0" w:line="240" w:lineRule="auto"/>
        <w:jc w:val="both"/>
        <w:rPr>
          <w:rFonts w:ascii="Times New Roman" w:hAnsi="Times New Roman" w:cs="Times New Roman"/>
          <w:sz w:val="24"/>
          <w:szCs w:val="24"/>
        </w:rPr>
      </w:pPr>
    </w:p>
    <w:p w:rsidR="00A27FEC" w:rsidRPr="003F0FEA" w:rsidRDefault="00A27FEC" w:rsidP="00CC4D94">
      <w:pPr>
        <w:spacing w:after="0" w:line="240" w:lineRule="auto"/>
        <w:jc w:val="both"/>
        <w:rPr>
          <w:rFonts w:ascii="Times New Roman" w:hAnsi="Times New Roman" w:cs="Times New Roman"/>
          <w:sz w:val="24"/>
          <w:szCs w:val="24"/>
        </w:rPr>
      </w:pPr>
    </w:p>
    <w:p w:rsidR="00A27FEC" w:rsidRPr="003F0FEA" w:rsidRDefault="00A27FEC" w:rsidP="00CC4D94">
      <w:pPr>
        <w:spacing w:after="0" w:line="240" w:lineRule="auto"/>
        <w:jc w:val="both"/>
        <w:rPr>
          <w:rFonts w:ascii="Times New Roman" w:hAnsi="Times New Roman" w:cs="Times New Roman"/>
          <w:sz w:val="24"/>
          <w:szCs w:val="24"/>
        </w:rPr>
      </w:pPr>
    </w:p>
    <w:p w:rsidR="00A27FEC" w:rsidRPr="003F0FEA" w:rsidRDefault="00A27FEC" w:rsidP="00CC4D94">
      <w:pPr>
        <w:spacing w:after="0" w:line="240" w:lineRule="auto"/>
        <w:jc w:val="both"/>
        <w:rPr>
          <w:rFonts w:ascii="Times New Roman" w:hAnsi="Times New Roman" w:cs="Times New Roman"/>
          <w:sz w:val="24"/>
          <w:szCs w:val="24"/>
        </w:rPr>
      </w:pPr>
      <w:r w:rsidRPr="003F0FEA">
        <w:rPr>
          <w:rFonts w:ascii="Times New Roman" w:hAnsi="Times New Roman" w:cs="Times New Roman"/>
          <w:sz w:val="24"/>
          <w:szCs w:val="24"/>
        </w:rPr>
        <w:t xml:space="preserve">Составитель: </w:t>
      </w:r>
      <w:r>
        <w:rPr>
          <w:rFonts w:ascii="Times New Roman" w:hAnsi="Times New Roman" w:cs="Times New Roman"/>
          <w:sz w:val="24"/>
          <w:szCs w:val="24"/>
        </w:rPr>
        <w:t>Балакина Д.М., преподаватель иностранных языков, ГАПОУ «НГРТ».</w:t>
      </w:r>
    </w:p>
    <w:p w:rsidR="00A27FEC" w:rsidRPr="003F0FEA" w:rsidRDefault="00A27FEC" w:rsidP="00EE5489">
      <w:pPr>
        <w:spacing w:line="276" w:lineRule="auto"/>
        <w:jc w:val="both"/>
        <w:rPr>
          <w:rFonts w:ascii="Times New Roman" w:hAnsi="Times New Roman" w:cs="Times New Roman"/>
          <w:b/>
          <w:bCs/>
          <w:sz w:val="24"/>
          <w:szCs w:val="24"/>
        </w:rPr>
      </w:pPr>
    </w:p>
    <w:p w:rsidR="00A27FEC" w:rsidRPr="003F0FEA" w:rsidRDefault="00A27FEC" w:rsidP="00EE5489">
      <w:pPr>
        <w:spacing w:line="276" w:lineRule="auto"/>
        <w:jc w:val="both"/>
        <w:rPr>
          <w:rFonts w:ascii="Times New Roman" w:hAnsi="Times New Roman" w:cs="Times New Roman"/>
          <w:b/>
          <w:bCs/>
          <w:sz w:val="24"/>
          <w:szCs w:val="24"/>
        </w:rPr>
      </w:pPr>
    </w:p>
    <w:p w:rsidR="00A27FEC" w:rsidRPr="003F0FEA" w:rsidRDefault="00A27FEC" w:rsidP="00EE5489">
      <w:pPr>
        <w:spacing w:line="276" w:lineRule="auto"/>
        <w:jc w:val="both"/>
        <w:rPr>
          <w:rFonts w:ascii="Times New Roman" w:hAnsi="Times New Roman" w:cs="Times New Roman"/>
          <w:b/>
          <w:bCs/>
          <w:sz w:val="24"/>
          <w:szCs w:val="24"/>
        </w:rPr>
      </w:pPr>
    </w:p>
    <w:p w:rsidR="00A27FEC" w:rsidRPr="003F0FEA" w:rsidRDefault="00A27FEC" w:rsidP="00EE5489">
      <w:pPr>
        <w:spacing w:line="276" w:lineRule="auto"/>
        <w:jc w:val="both"/>
        <w:rPr>
          <w:rFonts w:ascii="Times New Roman" w:hAnsi="Times New Roman" w:cs="Times New Roman"/>
          <w:b/>
          <w:bCs/>
          <w:sz w:val="24"/>
          <w:szCs w:val="24"/>
        </w:rPr>
      </w:pPr>
    </w:p>
    <w:p w:rsidR="00A27FEC" w:rsidRPr="003F0FEA"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Default="00A27FEC" w:rsidP="00EE5489">
      <w:pPr>
        <w:spacing w:line="276" w:lineRule="auto"/>
        <w:jc w:val="both"/>
        <w:rPr>
          <w:rFonts w:ascii="Times New Roman" w:hAnsi="Times New Roman" w:cs="Times New Roman"/>
          <w:b/>
          <w:bCs/>
          <w:sz w:val="24"/>
          <w:szCs w:val="24"/>
        </w:rPr>
      </w:pPr>
    </w:p>
    <w:p w:rsidR="00A27FEC" w:rsidRPr="003F0FEA" w:rsidRDefault="00A27FEC" w:rsidP="00EE5489">
      <w:pPr>
        <w:spacing w:line="276" w:lineRule="auto"/>
        <w:jc w:val="both"/>
        <w:rPr>
          <w:rFonts w:ascii="Times New Roman" w:hAnsi="Times New Roman" w:cs="Times New Roman"/>
          <w:b/>
          <w:bCs/>
          <w:sz w:val="24"/>
          <w:szCs w:val="24"/>
        </w:rPr>
      </w:pPr>
    </w:p>
    <w:p w:rsidR="00A27FEC" w:rsidRPr="00AD1A96" w:rsidRDefault="00A27FEC" w:rsidP="00CC4D94">
      <w:pPr>
        <w:pStyle w:val="ListParagraph"/>
        <w:spacing w:after="0" w:line="240" w:lineRule="auto"/>
        <w:ind w:left="0" w:firstLine="567"/>
        <w:jc w:val="center"/>
        <w:rPr>
          <w:rFonts w:ascii="Times New Roman" w:hAnsi="Times New Roman" w:cs="Times New Roman"/>
          <w:b/>
          <w:bCs/>
          <w:sz w:val="24"/>
          <w:szCs w:val="24"/>
        </w:rPr>
      </w:pPr>
      <w:r w:rsidRPr="00AD1A96">
        <w:rPr>
          <w:rFonts w:ascii="Times New Roman" w:hAnsi="Times New Roman" w:cs="Times New Roman"/>
          <w:b/>
          <w:bCs/>
          <w:sz w:val="24"/>
          <w:szCs w:val="24"/>
        </w:rPr>
        <w:t>Пояснительная записка</w:t>
      </w:r>
    </w:p>
    <w:p w:rsidR="00A27FEC" w:rsidRPr="003A3FBD" w:rsidRDefault="00A27FEC" w:rsidP="00CC4D94">
      <w:p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 xml:space="preserve">Данные Методические рекомендации по выполнению самостоятельной работы по дисциплине ОГСЭ.03 </w:t>
      </w:r>
      <w:r>
        <w:rPr>
          <w:rFonts w:ascii="Times New Roman" w:hAnsi="Times New Roman" w:cs="Times New Roman"/>
          <w:sz w:val="24"/>
          <w:szCs w:val="24"/>
        </w:rPr>
        <w:t>Иностранный язык (Английс</w:t>
      </w:r>
      <w:r w:rsidRPr="003A3FBD">
        <w:rPr>
          <w:rFonts w:ascii="Times New Roman" w:hAnsi="Times New Roman" w:cs="Times New Roman"/>
          <w:sz w:val="24"/>
          <w:szCs w:val="24"/>
        </w:rPr>
        <w:t>кий</w:t>
      </w:r>
      <w:r>
        <w:rPr>
          <w:rFonts w:ascii="Times New Roman" w:hAnsi="Times New Roman" w:cs="Times New Roman"/>
          <w:sz w:val="24"/>
          <w:szCs w:val="24"/>
        </w:rPr>
        <w:t xml:space="preserve"> язык</w:t>
      </w:r>
      <w:r w:rsidRPr="003A3FBD">
        <w:rPr>
          <w:rFonts w:ascii="Times New Roman" w:hAnsi="Times New Roman" w:cs="Times New Roman"/>
          <w:sz w:val="24"/>
          <w:szCs w:val="24"/>
        </w:rPr>
        <w:t>) предназнач</w:t>
      </w:r>
      <w:r>
        <w:rPr>
          <w:rFonts w:ascii="Times New Roman" w:hAnsi="Times New Roman" w:cs="Times New Roman"/>
          <w:sz w:val="24"/>
          <w:szCs w:val="24"/>
        </w:rPr>
        <w:t xml:space="preserve">ены для студентов специальности </w:t>
      </w:r>
      <w:r w:rsidRPr="003A3FBD">
        <w:rPr>
          <w:rFonts w:ascii="Times New Roman" w:hAnsi="Times New Roman" w:cs="Times New Roman"/>
          <w:sz w:val="24"/>
          <w:szCs w:val="24"/>
        </w:rPr>
        <w:t>18.02.01 Аналитический контроль качества химических соединений.</w:t>
      </w:r>
      <w:r>
        <w:rPr>
          <w:rFonts w:ascii="Times New Roman" w:hAnsi="Times New Roman" w:cs="Times New Roman"/>
          <w:sz w:val="24"/>
          <w:szCs w:val="24"/>
        </w:rPr>
        <w:t xml:space="preserve"> </w:t>
      </w:r>
      <w:r w:rsidRPr="003A3FBD">
        <w:rPr>
          <w:rFonts w:ascii="Times New Roman" w:hAnsi="Times New Roman" w:cs="Times New Roman"/>
          <w:sz w:val="24"/>
          <w:szCs w:val="24"/>
        </w:rPr>
        <w:t>В результате освоения дисциплины Иностранный язык (</w:t>
      </w:r>
      <w:r>
        <w:rPr>
          <w:rFonts w:ascii="Times New Roman" w:hAnsi="Times New Roman" w:cs="Times New Roman"/>
          <w:sz w:val="24"/>
          <w:szCs w:val="24"/>
        </w:rPr>
        <w:t>английс</w:t>
      </w:r>
      <w:r w:rsidRPr="003A3FBD">
        <w:rPr>
          <w:rFonts w:ascii="Times New Roman" w:hAnsi="Times New Roman" w:cs="Times New Roman"/>
          <w:sz w:val="24"/>
          <w:szCs w:val="24"/>
        </w:rPr>
        <w:t>кий) согласно ФГОС СПО по данной специальности студент должен уметь общаться (устно и письменно) на иностранном языке на профессиональные и повседневные темы; переводить (со словарем) иностранные тексты профессиональной направленности; самостоятельно совершенствовать устную и письменную речь, пополнять словарный запас.</w:t>
      </w:r>
    </w:p>
    <w:p w:rsidR="00A27FEC" w:rsidRPr="003A3FBD" w:rsidRDefault="00A27FEC" w:rsidP="00CC4D94">
      <w:p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ab/>
        <w:t>Итак, самостоятельная работа студентов по дисциплине направлена на расширение их словарного запаса и совершенствование устной и письменной речи. На выполнение самостоятельной работы студентов</w:t>
      </w:r>
      <w:r>
        <w:rPr>
          <w:rFonts w:ascii="Times New Roman" w:hAnsi="Times New Roman" w:cs="Times New Roman"/>
          <w:sz w:val="24"/>
          <w:szCs w:val="24"/>
        </w:rPr>
        <w:t xml:space="preserve"> по дисциплине Иностранный язык </w:t>
      </w:r>
      <w:r w:rsidRPr="003A3FBD">
        <w:rPr>
          <w:rFonts w:ascii="Times New Roman" w:hAnsi="Times New Roman" w:cs="Times New Roman"/>
          <w:sz w:val="24"/>
          <w:szCs w:val="24"/>
        </w:rPr>
        <w:t>(</w:t>
      </w:r>
      <w:r w:rsidRPr="0019014B">
        <w:rPr>
          <w:rFonts w:ascii="Times New Roman" w:hAnsi="Times New Roman" w:cs="Times New Roman"/>
          <w:sz w:val="24"/>
          <w:szCs w:val="24"/>
        </w:rPr>
        <w:t>английский</w:t>
      </w:r>
      <w:r w:rsidRPr="003A3FBD">
        <w:rPr>
          <w:rFonts w:ascii="Times New Roman" w:hAnsi="Times New Roman" w:cs="Times New Roman"/>
          <w:sz w:val="24"/>
          <w:szCs w:val="24"/>
        </w:rPr>
        <w:t xml:space="preserve">) в соответствии с рабочей программой </w:t>
      </w:r>
      <w:r>
        <w:rPr>
          <w:rFonts w:ascii="Times New Roman" w:hAnsi="Times New Roman" w:cs="Times New Roman"/>
          <w:sz w:val="24"/>
          <w:szCs w:val="24"/>
        </w:rPr>
        <w:t>отводится 28 часов</w:t>
      </w:r>
      <w:r w:rsidRPr="003A3FBD">
        <w:rPr>
          <w:rFonts w:ascii="Times New Roman" w:hAnsi="Times New Roman" w:cs="Times New Roman"/>
          <w:sz w:val="24"/>
          <w:szCs w:val="24"/>
        </w:rPr>
        <w:t xml:space="preserve">. </w:t>
      </w:r>
    </w:p>
    <w:p w:rsidR="00A27FEC" w:rsidRPr="003A3FBD" w:rsidRDefault="00A27FEC" w:rsidP="00CC4D94">
      <w:p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ab/>
        <w:t>Целью данных методических рекомендаций является разъяснение студентам хода выполнения той или иной самостоятельной работы, времени, рекомендуемого для ее выполнения.</w:t>
      </w:r>
    </w:p>
    <w:p w:rsidR="00A27FEC" w:rsidRPr="00F33B6C" w:rsidRDefault="00A27FEC" w:rsidP="00945C4E">
      <w:p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ab/>
      </w:r>
      <w:r w:rsidRPr="00B359A5">
        <w:rPr>
          <w:rFonts w:ascii="Times New Roman" w:hAnsi="Times New Roman" w:cs="Times New Roman"/>
          <w:sz w:val="24"/>
          <w:szCs w:val="24"/>
        </w:rPr>
        <w:t xml:space="preserve">Методические рекомендации для студентов состоят из </w:t>
      </w:r>
      <w:r>
        <w:rPr>
          <w:rFonts w:ascii="Times New Roman" w:hAnsi="Times New Roman" w:cs="Times New Roman"/>
          <w:sz w:val="24"/>
          <w:szCs w:val="24"/>
        </w:rPr>
        <w:t>пояснительной записки, общих рекомендаций по подготовке и выполнению самостоятельной работы, критерий оценивания и контроля результатов самостоятельной работы студентов, содержания СРС,</w:t>
      </w:r>
      <w:r w:rsidRPr="00B359A5">
        <w:rPr>
          <w:rFonts w:ascii="Times New Roman" w:hAnsi="Times New Roman" w:cs="Times New Roman"/>
          <w:sz w:val="24"/>
          <w:szCs w:val="24"/>
        </w:rPr>
        <w:t xml:space="preserve"> списка основной и дополнительной литературы, приложения (дидактический материал для самостоятельной работы)</w:t>
      </w:r>
      <w:r>
        <w:rPr>
          <w:rFonts w:ascii="Times New Roman" w:hAnsi="Times New Roman" w:cs="Times New Roman"/>
          <w:sz w:val="24"/>
          <w:szCs w:val="24"/>
        </w:rPr>
        <w:t>.</w:t>
      </w:r>
    </w:p>
    <w:p w:rsidR="00A27FEC" w:rsidRDefault="00A27FEC" w:rsidP="00CC4D94">
      <w:pPr>
        <w:spacing w:after="0" w:line="240" w:lineRule="auto"/>
        <w:jc w:val="both"/>
        <w:rPr>
          <w:rFonts w:ascii="Times New Roman" w:hAnsi="Times New Roman" w:cs="Times New Roman"/>
          <w:b/>
          <w:bCs/>
          <w:sz w:val="24"/>
          <w:szCs w:val="24"/>
        </w:rPr>
      </w:pPr>
    </w:p>
    <w:p w:rsidR="00A27FEC" w:rsidRPr="009A18EC" w:rsidRDefault="00A27FEC" w:rsidP="00CC4D94">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Цели и задачи:</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Оказание методической помощи студентам при изучении дисциплины "Иностранный язык" по темам, выносимым на самостоятельное изучение.</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Активизировать употребление профессиональной лексики в речи студентов, связанной со специальностью «Аналитический контроль качества химических соединений». Обучение логичному и последовательному изложению своих мыслей в соответствии с предложенной ситуацией, максимально приближенной к реальной жизни, и в пределах освоенного лексико-грамматического материала. Объём устных высказываний должен составить 10-15 предложений, объём письменных высказываний 15-20 предложений.</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 xml:space="preserve">Применять отработанные стилистические умения и навыки при переводе оригинальных произведений </w:t>
      </w:r>
      <w:r>
        <w:rPr>
          <w:rFonts w:ascii="Times New Roman" w:hAnsi="Times New Roman" w:cs="Times New Roman"/>
          <w:sz w:val="24"/>
          <w:szCs w:val="24"/>
        </w:rPr>
        <w:t>английс</w:t>
      </w:r>
      <w:r w:rsidRPr="009A18EC">
        <w:rPr>
          <w:rFonts w:ascii="Times New Roman" w:hAnsi="Times New Roman" w:cs="Times New Roman"/>
          <w:sz w:val="24"/>
          <w:szCs w:val="24"/>
        </w:rPr>
        <w:t>ких авторов, а также при работе с аутентичными текстами.</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Активизировать лексику по деловому языку, при работе с документацией и при оформлении деловых писем.</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 xml:space="preserve">Активизировать употребление в речи студентов интернациональной лексики, компьютерной лексики в современном </w:t>
      </w:r>
      <w:r>
        <w:rPr>
          <w:rFonts w:ascii="Times New Roman" w:hAnsi="Times New Roman" w:cs="Times New Roman"/>
          <w:sz w:val="24"/>
          <w:szCs w:val="24"/>
        </w:rPr>
        <w:t>английс</w:t>
      </w:r>
      <w:r w:rsidRPr="009A18EC">
        <w:rPr>
          <w:rFonts w:ascii="Times New Roman" w:hAnsi="Times New Roman" w:cs="Times New Roman"/>
          <w:sz w:val="24"/>
          <w:szCs w:val="24"/>
        </w:rPr>
        <w:t>ком языке.</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 xml:space="preserve">Развивать творческие способности студентов, активизировать мыслительную деятельность, повышая положительную мотивацию к изучению </w:t>
      </w:r>
      <w:r>
        <w:rPr>
          <w:rFonts w:ascii="Times New Roman" w:hAnsi="Times New Roman" w:cs="Times New Roman"/>
          <w:sz w:val="24"/>
          <w:szCs w:val="24"/>
        </w:rPr>
        <w:t>английс</w:t>
      </w:r>
      <w:r w:rsidRPr="009A18EC">
        <w:rPr>
          <w:rFonts w:ascii="Times New Roman" w:hAnsi="Times New Roman" w:cs="Times New Roman"/>
          <w:sz w:val="24"/>
          <w:szCs w:val="24"/>
        </w:rPr>
        <w:t>кого языка.</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Отрабатывать навыки работы со специальными тематическими словарями, с научными справочными пособиями, а также навыки реферирования.</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Оказание методической помощи при написании докладов.</w:t>
      </w:r>
    </w:p>
    <w:p w:rsidR="00A27FEC" w:rsidRPr="009A18EC" w:rsidRDefault="00A27FEC" w:rsidP="00CC4D94">
      <w:pPr>
        <w:numPr>
          <w:ilvl w:val="0"/>
          <w:numId w:val="2"/>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Познакомить с использованием условных сокращений в деловой документации, а также при употреблении технических терминов.</w:t>
      </w:r>
    </w:p>
    <w:p w:rsidR="00A27FEC" w:rsidRDefault="00A27FEC" w:rsidP="00CC4D94">
      <w:pPr>
        <w:spacing w:after="0" w:line="240" w:lineRule="auto"/>
        <w:ind w:firstLine="567"/>
        <w:jc w:val="both"/>
        <w:rPr>
          <w:rFonts w:ascii="Times New Roman" w:hAnsi="Times New Roman" w:cs="Times New Roman"/>
          <w:sz w:val="24"/>
          <w:szCs w:val="24"/>
        </w:rPr>
      </w:pPr>
    </w:p>
    <w:p w:rsidR="00A27FEC" w:rsidRPr="009A18EC" w:rsidRDefault="00A27FEC" w:rsidP="00CC4D94">
      <w:pPr>
        <w:spacing w:after="0" w:line="240" w:lineRule="auto"/>
        <w:ind w:firstLine="567"/>
        <w:jc w:val="both"/>
        <w:rPr>
          <w:rFonts w:ascii="Times New Roman" w:hAnsi="Times New Roman" w:cs="Times New Roman"/>
          <w:sz w:val="24"/>
          <w:szCs w:val="24"/>
        </w:rPr>
      </w:pPr>
      <w:r w:rsidRPr="009A18EC">
        <w:rPr>
          <w:rFonts w:ascii="Times New Roman" w:hAnsi="Times New Roman" w:cs="Times New Roman"/>
          <w:sz w:val="24"/>
          <w:szCs w:val="24"/>
        </w:rPr>
        <w:t xml:space="preserve">Дидактическими целями внеаудиторной самостоятельной работы студентов являются: </w:t>
      </w:r>
    </w:p>
    <w:p w:rsidR="00A27FEC" w:rsidRPr="009A18EC" w:rsidRDefault="00A27FEC" w:rsidP="00CC4D94">
      <w:pPr>
        <w:numPr>
          <w:ilvl w:val="0"/>
          <w:numId w:val="3"/>
        </w:numPr>
        <w:tabs>
          <w:tab w:val="clear" w:pos="72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закрепление, углубление, расширение и систематизация знаний, полученных во время занятий;</w:t>
      </w:r>
    </w:p>
    <w:p w:rsidR="00A27FEC" w:rsidRPr="009A18EC" w:rsidRDefault="00A27FEC" w:rsidP="00CC4D94">
      <w:pPr>
        <w:numPr>
          <w:ilvl w:val="0"/>
          <w:numId w:val="3"/>
        </w:numPr>
        <w:tabs>
          <w:tab w:val="clear" w:pos="72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самостоятельность овладения новым учебным материалом;</w:t>
      </w:r>
    </w:p>
    <w:p w:rsidR="00A27FEC" w:rsidRPr="009A18EC" w:rsidRDefault="00A27FEC" w:rsidP="00CC4D94">
      <w:pPr>
        <w:numPr>
          <w:ilvl w:val="0"/>
          <w:numId w:val="3"/>
        </w:numPr>
        <w:tabs>
          <w:tab w:val="clear" w:pos="72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формирование умений и навыков самостоятельного умственного труда;</w:t>
      </w:r>
    </w:p>
    <w:p w:rsidR="00A27FEC" w:rsidRPr="009A18EC" w:rsidRDefault="00A27FEC" w:rsidP="00CC4D94">
      <w:pPr>
        <w:numPr>
          <w:ilvl w:val="0"/>
          <w:numId w:val="3"/>
        </w:numPr>
        <w:tabs>
          <w:tab w:val="clear" w:pos="72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овладение различными формами взаимоконтроля и самоконтроля;</w:t>
      </w:r>
    </w:p>
    <w:p w:rsidR="00A27FEC" w:rsidRPr="009A18EC" w:rsidRDefault="00A27FEC" w:rsidP="00CC4D94">
      <w:pPr>
        <w:numPr>
          <w:ilvl w:val="0"/>
          <w:numId w:val="3"/>
        </w:numPr>
        <w:tabs>
          <w:tab w:val="clear" w:pos="72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развитие самостоятельности мышления;</w:t>
      </w:r>
    </w:p>
    <w:p w:rsidR="00A27FEC" w:rsidRPr="009A18EC" w:rsidRDefault="00A27FEC" w:rsidP="00CC4D94">
      <w:pPr>
        <w:numPr>
          <w:ilvl w:val="0"/>
          <w:numId w:val="3"/>
        </w:numPr>
        <w:tabs>
          <w:tab w:val="clear" w:pos="72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формирование общетрудовых и профессиональных умений;</w:t>
      </w:r>
    </w:p>
    <w:p w:rsidR="00A27FEC" w:rsidRPr="009A18EC" w:rsidRDefault="00A27FEC" w:rsidP="00CC4D94">
      <w:pPr>
        <w:numPr>
          <w:ilvl w:val="0"/>
          <w:numId w:val="3"/>
        </w:numPr>
        <w:tabs>
          <w:tab w:val="clear" w:pos="72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формирование убежденности, волевых качеств, способности к самоорганизации, творчеству.</w:t>
      </w:r>
    </w:p>
    <w:p w:rsidR="00A27FEC" w:rsidRDefault="00A27FEC" w:rsidP="00CC4D94">
      <w:pPr>
        <w:spacing w:after="0" w:line="240" w:lineRule="auto"/>
        <w:ind w:firstLine="567"/>
        <w:jc w:val="both"/>
        <w:rPr>
          <w:rFonts w:ascii="Times New Roman" w:hAnsi="Times New Roman" w:cs="Times New Roman"/>
          <w:sz w:val="24"/>
          <w:szCs w:val="24"/>
        </w:rPr>
      </w:pPr>
    </w:p>
    <w:p w:rsidR="00A27FEC" w:rsidRPr="009A18EC" w:rsidRDefault="00A27FEC" w:rsidP="00CC4D94">
      <w:pPr>
        <w:spacing w:after="0" w:line="240" w:lineRule="auto"/>
        <w:ind w:firstLine="567"/>
        <w:jc w:val="both"/>
        <w:rPr>
          <w:rFonts w:ascii="Times New Roman" w:hAnsi="Times New Roman" w:cs="Times New Roman"/>
          <w:sz w:val="24"/>
          <w:szCs w:val="24"/>
        </w:rPr>
      </w:pPr>
      <w:r w:rsidRPr="009A18EC">
        <w:rPr>
          <w:rFonts w:ascii="Times New Roman" w:hAnsi="Times New Roman" w:cs="Times New Roman"/>
          <w:sz w:val="24"/>
          <w:szCs w:val="24"/>
        </w:rPr>
        <w:t xml:space="preserve">Основными направлениями успешной работы при обучении иностранному языку для соответствующей специальности могут быть следующие: </w:t>
      </w:r>
    </w:p>
    <w:p w:rsidR="00A27FEC" w:rsidRPr="009A18EC" w:rsidRDefault="00A27FEC" w:rsidP="00CC4D94">
      <w:pPr>
        <w:numPr>
          <w:ilvl w:val="0"/>
          <w:numId w:val="4"/>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чтение и перевод профессионально-ориентированных текстов с использованием различного рода словарей (поскольку подобные тексты предполагают наличие спецтерминов, работа со словарем соответствующей направленности дает возможность расширить кругозор студентов);</w:t>
      </w:r>
    </w:p>
    <w:p w:rsidR="00A27FEC" w:rsidRPr="009A18EC" w:rsidRDefault="00A27FEC" w:rsidP="00CC4D94">
      <w:pPr>
        <w:numPr>
          <w:ilvl w:val="0"/>
          <w:numId w:val="4"/>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выполнение лексико-грамматических упражнений (закрепление полученных знаний происходит, например, при ответе на вопросы по содержанию, выборе правильных ответов, при нахождении эквивалентов русских слов и выражений в иноязычном тексте, при выписывании тематической лексики, при заполнении пропусков недостающими фразами из текста и т.д.);</w:t>
      </w:r>
    </w:p>
    <w:p w:rsidR="00A27FEC" w:rsidRPr="009A18EC" w:rsidRDefault="00A27FEC" w:rsidP="00CC4D94">
      <w:pPr>
        <w:numPr>
          <w:ilvl w:val="0"/>
          <w:numId w:val="4"/>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овладение лексическим минимумом специальности (при усвоении определенного объёма профессиональной лексики);</w:t>
      </w:r>
    </w:p>
    <w:p w:rsidR="00A27FEC" w:rsidRPr="009A18EC" w:rsidRDefault="00A27FEC" w:rsidP="00CC4D94">
      <w:pPr>
        <w:numPr>
          <w:ilvl w:val="0"/>
          <w:numId w:val="4"/>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умение применять усвоенную профессиональную лексику в диалогической и монологической речи;</w:t>
      </w:r>
    </w:p>
    <w:p w:rsidR="00A27FEC" w:rsidRPr="009A18EC" w:rsidRDefault="00A27FEC" w:rsidP="00CC4D94">
      <w:pPr>
        <w:numPr>
          <w:ilvl w:val="0"/>
          <w:numId w:val="4"/>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9A18EC">
        <w:rPr>
          <w:rFonts w:ascii="Times New Roman" w:hAnsi="Times New Roman" w:cs="Times New Roman"/>
          <w:sz w:val="24"/>
          <w:szCs w:val="24"/>
        </w:rPr>
        <w:t>работа с аудио/видеоматериалами, т.к. восприятие иноязычной речи на слух является важным компонентом при формировании речевых умений и навыков, а также правильного произношения (</w:t>
      </w:r>
      <w:r>
        <w:rPr>
          <w:rFonts w:ascii="Times New Roman" w:hAnsi="Times New Roman" w:cs="Times New Roman"/>
          <w:sz w:val="24"/>
          <w:szCs w:val="24"/>
        </w:rPr>
        <w:t>а</w:t>
      </w:r>
      <w:r w:rsidRPr="009A18EC">
        <w:rPr>
          <w:rFonts w:ascii="Times New Roman" w:hAnsi="Times New Roman" w:cs="Times New Roman"/>
          <w:sz w:val="24"/>
          <w:szCs w:val="24"/>
        </w:rPr>
        <w:t>удирование спецтекстов, прослушивание ситуативных диалогов).</w:t>
      </w:r>
    </w:p>
    <w:p w:rsidR="00A27FEC" w:rsidRDefault="00A27FEC" w:rsidP="00CC4D94">
      <w:pPr>
        <w:spacing w:after="0" w:line="240" w:lineRule="auto"/>
        <w:ind w:firstLine="567"/>
        <w:jc w:val="both"/>
        <w:rPr>
          <w:rFonts w:ascii="Times New Roman" w:hAnsi="Times New Roman" w:cs="Times New Roman"/>
          <w:sz w:val="24"/>
          <w:szCs w:val="24"/>
        </w:rPr>
      </w:pPr>
    </w:p>
    <w:p w:rsidR="00A27FEC" w:rsidRPr="009A18EC" w:rsidRDefault="00A27FEC" w:rsidP="00CC4D94">
      <w:pPr>
        <w:spacing w:after="0" w:line="240" w:lineRule="auto"/>
        <w:ind w:firstLine="567"/>
        <w:jc w:val="both"/>
        <w:rPr>
          <w:rFonts w:ascii="Times New Roman" w:hAnsi="Times New Roman" w:cs="Times New Roman"/>
          <w:sz w:val="24"/>
          <w:szCs w:val="24"/>
        </w:rPr>
      </w:pPr>
      <w:r w:rsidRPr="009A18EC">
        <w:rPr>
          <w:rFonts w:ascii="Times New Roman" w:hAnsi="Times New Roman" w:cs="Times New Roman"/>
          <w:sz w:val="24"/>
          <w:szCs w:val="24"/>
        </w:rPr>
        <w:t>Самостоятельная работа студентов способствует развитию у них познавательных умений, обогащает интеллектуальный уровень, подготавливает к работе в профессиональной сфере, дает возможность самостоятельно совершенствоваться в иноязычной речевой деятельности.</w:t>
      </w:r>
    </w:p>
    <w:p w:rsidR="00A27FEC" w:rsidRDefault="00A27FEC" w:rsidP="00CC4D94">
      <w:pPr>
        <w:spacing w:after="0" w:line="240" w:lineRule="auto"/>
        <w:ind w:firstLine="567"/>
        <w:jc w:val="both"/>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Pr="003F0FEA" w:rsidRDefault="00A27FEC" w:rsidP="00CC4D94">
      <w:pPr>
        <w:spacing w:after="0" w:line="240" w:lineRule="auto"/>
        <w:ind w:firstLine="567"/>
        <w:jc w:val="center"/>
        <w:rPr>
          <w:rFonts w:ascii="Times New Roman" w:hAnsi="Times New Roman" w:cs="Times New Roman"/>
          <w:sz w:val="24"/>
          <w:szCs w:val="24"/>
        </w:rPr>
      </w:pPr>
      <w:r w:rsidRPr="003F0FEA">
        <w:rPr>
          <w:rFonts w:ascii="Times New Roman" w:hAnsi="Times New Roman" w:cs="Times New Roman"/>
          <w:b/>
          <w:bCs/>
          <w:sz w:val="24"/>
          <w:szCs w:val="24"/>
        </w:rPr>
        <w:t>УВАЖАЕМЫЙ СТУДЕНТ!</w:t>
      </w:r>
    </w:p>
    <w:p w:rsidR="00A27FEC" w:rsidRPr="003F0FEA" w:rsidRDefault="00A27FEC" w:rsidP="00CC4D94">
      <w:pPr>
        <w:spacing w:after="0" w:line="240" w:lineRule="auto"/>
        <w:ind w:firstLine="567"/>
        <w:jc w:val="both"/>
        <w:rPr>
          <w:rFonts w:ascii="Times New Roman" w:hAnsi="Times New Roman" w:cs="Times New Roman"/>
          <w:sz w:val="24"/>
          <w:szCs w:val="24"/>
        </w:rPr>
      </w:pPr>
      <w:r w:rsidRPr="003F0FEA">
        <w:rPr>
          <w:rFonts w:ascii="Times New Roman" w:hAnsi="Times New Roman" w:cs="Times New Roman"/>
          <w:sz w:val="24"/>
          <w:szCs w:val="24"/>
        </w:rPr>
        <w:t>Методические указания по выполнению самостоятельных работ по дисциплине</w:t>
      </w:r>
      <w:r>
        <w:rPr>
          <w:rFonts w:ascii="Times New Roman" w:hAnsi="Times New Roman" w:cs="Times New Roman"/>
          <w:sz w:val="24"/>
          <w:szCs w:val="24"/>
        </w:rPr>
        <w:t xml:space="preserve"> ОГСЭ.03 Иностранный язык (Английский язык)</w:t>
      </w:r>
      <w:r w:rsidRPr="003F0FEA">
        <w:rPr>
          <w:rFonts w:ascii="Times New Roman" w:hAnsi="Times New Roman" w:cs="Times New Roman"/>
          <w:sz w:val="24"/>
          <w:szCs w:val="24"/>
        </w:rPr>
        <w:t xml:space="preserve"> созданы Вам в помощь для работы на занятиях и во внеурочное время.</w:t>
      </w:r>
    </w:p>
    <w:p w:rsidR="00A27FEC" w:rsidRPr="003F0FEA" w:rsidRDefault="00A27FEC" w:rsidP="00CC4D94">
      <w:pPr>
        <w:spacing w:after="0" w:line="240" w:lineRule="auto"/>
        <w:ind w:firstLine="567"/>
        <w:jc w:val="both"/>
        <w:rPr>
          <w:rFonts w:ascii="Times New Roman" w:hAnsi="Times New Roman" w:cs="Times New Roman"/>
          <w:sz w:val="24"/>
          <w:szCs w:val="24"/>
        </w:rPr>
      </w:pPr>
      <w:r w:rsidRPr="003F0FEA">
        <w:rPr>
          <w:rFonts w:ascii="Times New Roman" w:hAnsi="Times New Roman" w:cs="Times New Roman"/>
          <w:sz w:val="24"/>
          <w:szCs w:val="24"/>
        </w:rPr>
        <w:t>Наличие положительной оценки (отметки о выполнении) каждого вида самостоятельной работы необходимо для получения зачета</w:t>
      </w:r>
      <w:r>
        <w:rPr>
          <w:rFonts w:ascii="Times New Roman" w:hAnsi="Times New Roman" w:cs="Times New Roman"/>
          <w:sz w:val="24"/>
          <w:szCs w:val="24"/>
        </w:rPr>
        <w:t>, дифференцированного зачета по дисциплине</w:t>
      </w:r>
      <w:r w:rsidRPr="003F0FEA">
        <w:rPr>
          <w:rFonts w:ascii="Times New Roman" w:hAnsi="Times New Roman" w:cs="Times New Roman"/>
          <w:sz w:val="24"/>
          <w:szCs w:val="24"/>
        </w:rPr>
        <w:t>,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w:t>
      </w:r>
    </w:p>
    <w:p w:rsidR="00A27FEC" w:rsidRPr="003F0FEA" w:rsidRDefault="00A27FEC" w:rsidP="00CC4D94">
      <w:pPr>
        <w:spacing w:after="0" w:line="240" w:lineRule="auto"/>
        <w:ind w:firstLine="567"/>
        <w:jc w:val="both"/>
        <w:rPr>
          <w:rFonts w:ascii="Times New Roman" w:hAnsi="Times New Roman" w:cs="Times New Roman"/>
          <w:sz w:val="24"/>
          <w:szCs w:val="24"/>
        </w:rPr>
      </w:pPr>
      <w:r w:rsidRPr="003F0FEA">
        <w:rPr>
          <w:rFonts w:ascii="Times New Roman" w:hAnsi="Times New Roman" w:cs="Times New Roman"/>
          <w:b/>
          <w:bCs/>
          <w:sz w:val="24"/>
          <w:szCs w:val="24"/>
        </w:rPr>
        <w:t xml:space="preserve">Внимание! </w:t>
      </w:r>
      <w:r w:rsidRPr="003F0FEA">
        <w:rPr>
          <w:rFonts w:ascii="Times New Roman" w:hAnsi="Times New Roman" w:cs="Times New Roman"/>
          <w:sz w:val="24"/>
          <w:szCs w:val="24"/>
        </w:rPr>
        <w:t>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w:t>
      </w:r>
    </w:p>
    <w:p w:rsidR="00A27FEC" w:rsidRDefault="00A27FEC" w:rsidP="00CC4D94">
      <w:pPr>
        <w:spacing w:after="0" w:line="240" w:lineRule="auto"/>
        <w:ind w:firstLine="567"/>
        <w:jc w:val="center"/>
        <w:rPr>
          <w:rFonts w:ascii="Times New Roman" w:hAnsi="Times New Roman" w:cs="Times New Roman"/>
          <w:b/>
          <w:bCs/>
          <w:sz w:val="24"/>
          <w:szCs w:val="24"/>
        </w:rPr>
      </w:pPr>
      <w:r w:rsidRPr="003F0FEA">
        <w:rPr>
          <w:rFonts w:ascii="Times New Roman" w:hAnsi="Times New Roman" w:cs="Times New Roman"/>
          <w:b/>
          <w:bCs/>
          <w:sz w:val="24"/>
          <w:szCs w:val="24"/>
        </w:rPr>
        <w:t>Желаем Вам успехов!</w:t>
      </w: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523BD4">
      <w:pPr>
        <w:spacing w:after="0" w:line="240" w:lineRule="auto"/>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Pr="00AD1A96" w:rsidRDefault="00A27FEC" w:rsidP="00CC4D94">
      <w:pPr>
        <w:pStyle w:val="ListParagraph"/>
        <w:spacing w:after="0" w:line="240" w:lineRule="auto"/>
        <w:ind w:left="0" w:firstLine="567"/>
        <w:jc w:val="center"/>
        <w:rPr>
          <w:rFonts w:ascii="Times New Roman" w:hAnsi="Times New Roman" w:cs="Times New Roman"/>
          <w:b/>
          <w:bCs/>
          <w:sz w:val="24"/>
          <w:szCs w:val="24"/>
        </w:rPr>
      </w:pPr>
      <w:r w:rsidRPr="00AD1A96">
        <w:rPr>
          <w:rFonts w:ascii="Times New Roman" w:hAnsi="Times New Roman" w:cs="Times New Roman"/>
          <w:b/>
          <w:bCs/>
          <w:sz w:val="24"/>
          <w:szCs w:val="24"/>
        </w:rPr>
        <w:t>Виды самостоятельной работы, формы отчётности и контроля</w:t>
      </w:r>
      <w:r>
        <w:rPr>
          <w:rFonts w:ascii="Times New Roman" w:hAnsi="Times New Roman" w:cs="Times New Roman"/>
          <w:b/>
          <w:bCs/>
          <w:sz w:val="24"/>
          <w:szCs w:val="24"/>
        </w:rPr>
        <w:t>.</w:t>
      </w:r>
    </w:p>
    <w:tbl>
      <w:tblPr>
        <w:tblW w:w="10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7"/>
        <w:gridCol w:w="3504"/>
        <w:gridCol w:w="1517"/>
        <w:gridCol w:w="2692"/>
      </w:tblGrid>
      <w:tr w:rsidR="00A27FEC" w:rsidRPr="00A34118">
        <w:tc>
          <w:tcPr>
            <w:tcW w:w="2347" w:type="dxa"/>
          </w:tcPr>
          <w:p w:rsidR="00A27FEC" w:rsidRPr="00A34118" w:rsidRDefault="00A27FEC" w:rsidP="00F734D0">
            <w:pPr>
              <w:spacing w:after="0" w:line="240" w:lineRule="auto"/>
              <w:jc w:val="center"/>
              <w:rPr>
                <w:rFonts w:ascii="Times New Roman" w:hAnsi="Times New Roman" w:cs="Times New Roman"/>
                <w:b/>
                <w:bCs/>
                <w:sz w:val="24"/>
                <w:szCs w:val="24"/>
              </w:rPr>
            </w:pPr>
            <w:r w:rsidRPr="00A34118">
              <w:rPr>
                <w:rFonts w:ascii="Times New Roman" w:hAnsi="Times New Roman" w:cs="Times New Roman"/>
                <w:b/>
                <w:bCs/>
                <w:sz w:val="24"/>
                <w:szCs w:val="24"/>
              </w:rPr>
              <w:t>Раздел/тема</w:t>
            </w:r>
          </w:p>
        </w:tc>
        <w:tc>
          <w:tcPr>
            <w:tcW w:w="3504" w:type="dxa"/>
          </w:tcPr>
          <w:p w:rsidR="00A27FEC" w:rsidRPr="00A34118" w:rsidRDefault="00A27FEC" w:rsidP="00F734D0">
            <w:pPr>
              <w:spacing w:after="0" w:line="240" w:lineRule="auto"/>
              <w:jc w:val="center"/>
              <w:rPr>
                <w:rFonts w:ascii="Times New Roman" w:hAnsi="Times New Roman" w:cs="Times New Roman"/>
                <w:b/>
                <w:bCs/>
                <w:sz w:val="24"/>
                <w:szCs w:val="24"/>
              </w:rPr>
            </w:pPr>
            <w:r w:rsidRPr="00A34118">
              <w:rPr>
                <w:rFonts w:ascii="Times New Roman" w:hAnsi="Times New Roman" w:cs="Times New Roman"/>
                <w:b/>
                <w:bCs/>
                <w:sz w:val="24"/>
                <w:szCs w:val="24"/>
              </w:rPr>
              <w:t>Вид самостоятельной работы</w:t>
            </w:r>
          </w:p>
        </w:tc>
        <w:tc>
          <w:tcPr>
            <w:tcW w:w="1517" w:type="dxa"/>
          </w:tcPr>
          <w:p w:rsidR="00A27FEC" w:rsidRPr="00A34118" w:rsidRDefault="00A27FEC" w:rsidP="00F734D0">
            <w:pPr>
              <w:spacing w:after="0" w:line="240" w:lineRule="auto"/>
              <w:jc w:val="center"/>
              <w:rPr>
                <w:rFonts w:ascii="Times New Roman" w:hAnsi="Times New Roman" w:cs="Times New Roman"/>
                <w:b/>
                <w:bCs/>
                <w:sz w:val="24"/>
                <w:szCs w:val="24"/>
              </w:rPr>
            </w:pPr>
            <w:r w:rsidRPr="00A34118">
              <w:rPr>
                <w:rFonts w:ascii="Times New Roman" w:hAnsi="Times New Roman" w:cs="Times New Roman"/>
                <w:b/>
                <w:bCs/>
                <w:sz w:val="24"/>
                <w:szCs w:val="24"/>
              </w:rPr>
              <w:t>Количество часов</w:t>
            </w:r>
          </w:p>
        </w:tc>
        <w:tc>
          <w:tcPr>
            <w:tcW w:w="2692" w:type="dxa"/>
          </w:tcPr>
          <w:p w:rsidR="00A27FEC" w:rsidRPr="00A34118" w:rsidRDefault="00A27FEC" w:rsidP="00F734D0">
            <w:pPr>
              <w:spacing w:after="0" w:line="240" w:lineRule="auto"/>
              <w:jc w:val="center"/>
              <w:rPr>
                <w:rFonts w:ascii="Times New Roman" w:hAnsi="Times New Roman" w:cs="Times New Roman"/>
                <w:b/>
                <w:bCs/>
                <w:sz w:val="24"/>
                <w:szCs w:val="24"/>
              </w:rPr>
            </w:pPr>
            <w:r w:rsidRPr="00A34118">
              <w:rPr>
                <w:rFonts w:ascii="Times New Roman" w:hAnsi="Times New Roman" w:cs="Times New Roman"/>
                <w:b/>
                <w:bCs/>
                <w:sz w:val="24"/>
                <w:szCs w:val="24"/>
              </w:rPr>
              <w:t>Форма отчётности и контроля</w:t>
            </w:r>
          </w:p>
        </w:tc>
      </w:tr>
      <w:tr w:rsidR="00A27FEC" w:rsidRPr="00A34118">
        <w:tc>
          <w:tcPr>
            <w:tcW w:w="10060" w:type="dxa"/>
            <w:gridSpan w:val="4"/>
          </w:tcPr>
          <w:p w:rsidR="00A27FEC" w:rsidRPr="00A34118" w:rsidRDefault="00A27FEC" w:rsidP="00CC4D94">
            <w:pPr>
              <w:spacing w:after="0" w:line="240" w:lineRule="auto"/>
              <w:ind w:firstLine="567"/>
              <w:jc w:val="center"/>
              <w:rPr>
                <w:rFonts w:ascii="Times New Roman" w:hAnsi="Times New Roman" w:cs="Times New Roman"/>
                <w:i/>
                <w:iCs/>
                <w:sz w:val="24"/>
                <w:szCs w:val="24"/>
              </w:rPr>
            </w:pPr>
            <w:r w:rsidRPr="00A34118">
              <w:rPr>
                <w:rFonts w:ascii="Times New Roman" w:hAnsi="Times New Roman" w:cs="Times New Roman"/>
                <w:b/>
                <w:bCs/>
                <w:i/>
                <w:iCs/>
                <w:sz w:val="24"/>
                <w:szCs w:val="24"/>
              </w:rPr>
              <w:t xml:space="preserve">Раздел </w:t>
            </w:r>
            <w:r w:rsidRPr="00A34118">
              <w:rPr>
                <w:rFonts w:ascii="Times New Roman" w:hAnsi="Times New Roman" w:cs="Times New Roman"/>
                <w:b/>
                <w:bCs/>
                <w:i/>
                <w:iCs/>
                <w:sz w:val="24"/>
                <w:szCs w:val="24"/>
                <w:lang w:val="en-US"/>
              </w:rPr>
              <w:t>I</w:t>
            </w:r>
            <w:r w:rsidRPr="00A34118">
              <w:rPr>
                <w:rFonts w:ascii="Times New Roman" w:hAnsi="Times New Roman" w:cs="Times New Roman"/>
                <w:b/>
                <w:bCs/>
                <w:i/>
                <w:iCs/>
                <w:sz w:val="24"/>
                <w:szCs w:val="24"/>
              </w:rPr>
              <w:t>. Учебно-трудовая сфера</w:t>
            </w:r>
          </w:p>
        </w:tc>
      </w:tr>
      <w:tr w:rsidR="00A27FEC" w:rsidRPr="00A34118">
        <w:tc>
          <w:tcPr>
            <w:tcW w:w="10060" w:type="dxa"/>
            <w:gridSpan w:val="4"/>
          </w:tcPr>
          <w:p w:rsidR="00A27FEC" w:rsidRPr="00A34118" w:rsidRDefault="00A27FEC" w:rsidP="00CC4D94">
            <w:pPr>
              <w:spacing w:after="0" w:line="240" w:lineRule="auto"/>
              <w:ind w:firstLine="567"/>
              <w:jc w:val="center"/>
              <w:rPr>
                <w:rFonts w:ascii="Times New Roman" w:hAnsi="Times New Roman" w:cs="Times New Roman"/>
                <w:i/>
                <w:iCs/>
                <w:sz w:val="24"/>
                <w:szCs w:val="24"/>
              </w:rPr>
            </w:pPr>
            <w:r w:rsidRPr="00A34118">
              <w:rPr>
                <w:rFonts w:ascii="Times New Roman" w:hAnsi="Times New Roman" w:cs="Times New Roman"/>
                <w:i/>
                <w:iCs/>
                <w:sz w:val="24"/>
                <w:szCs w:val="24"/>
              </w:rPr>
              <w:t>2-й курс 3 семестр самостоятельная работа – 3 часа</w:t>
            </w:r>
          </w:p>
        </w:tc>
      </w:tr>
      <w:tr w:rsidR="00A27FEC" w:rsidRPr="00A34118">
        <w:tc>
          <w:tcPr>
            <w:tcW w:w="2347" w:type="dxa"/>
          </w:tcPr>
          <w:p w:rsidR="00A27FEC" w:rsidRPr="00A34118" w:rsidRDefault="00A27FEC" w:rsidP="00F734D0">
            <w:pPr>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Тема 1.1 Особенности работы с технической литературой.</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памятку по работе с технической литературой.</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34118">
              <w:rPr>
                <w:rFonts w:ascii="Times New Roman" w:hAnsi="Times New Roman" w:cs="Times New Roman"/>
                <w:sz w:val="24"/>
                <w:szCs w:val="24"/>
              </w:rPr>
              <w:t>письменный отчет</w:t>
            </w:r>
          </w:p>
        </w:tc>
      </w:tr>
      <w:tr w:rsidR="00A27FEC" w:rsidRPr="00A34118">
        <w:tc>
          <w:tcPr>
            <w:tcW w:w="2347" w:type="dxa"/>
          </w:tcPr>
          <w:p w:rsidR="00A27FEC" w:rsidRPr="00A34118" w:rsidRDefault="00A27FEC" w:rsidP="00F734D0">
            <w:pPr>
              <w:spacing w:after="0" w:line="240" w:lineRule="auto"/>
              <w:ind w:firstLine="567"/>
              <w:jc w:val="center"/>
              <w:rPr>
                <w:rFonts w:ascii="Times New Roman" w:hAnsi="Times New Roman" w:cs="Times New Roman"/>
                <w:sz w:val="24"/>
                <w:szCs w:val="24"/>
              </w:rPr>
            </w:pPr>
            <w:r w:rsidRPr="00A34118">
              <w:rPr>
                <w:rFonts w:ascii="Times New Roman" w:hAnsi="Times New Roman" w:cs="Times New Roman"/>
                <w:sz w:val="24"/>
                <w:szCs w:val="24"/>
              </w:rPr>
              <w:t>Тема 1.2 Цифры и числа.</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выполнить тест по теме «Числительные».</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w:t>
            </w:r>
          </w:p>
        </w:tc>
      </w:tr>
      <w:tr w:rsidR="00A27FEC" w:rsidRPr="00A34118">
        <w:tc>
          <w:tcPr>
            <w:tcW w:w="2347" w:type="dxa"/>
          </w:tcPr>
          <w:p w:rsidR="00A27FEC" w:rsidRPr="00A34118" w:rsidRDefault="00A27FEC" w:rsidP="00F734D0">
            <w:pPr>
              <w:spacing w:after="0" w:line="240" w:lineRule="auto"/>
              <w:ind w:firstLine="567"/>
              <w:jc w:val="center"/>
              <w:rPr>
                <w:rFonts w:ascii="Times New Roman" w:hAnsi="Times New Roman" w:cs="Times New Roman"/>
                <w:sz w:val="24"/>
                <w:szCs w:val="24"/>
              </w:rPr>
            </w:pPr>
            <w:r w:rsidRPr="00A34118">
              <w:rPr>
                <w:rFonts w:ascii="Times New Roman" w:hAnsi="Times New Roman" w:cs="Times New Roman"/>
                <w:sz w:val="24"/>
                <w:szCs w:val="24"/>
              </w:rPr>
              <w:t>Тема 1.3 Профессиональное образование.</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рекламную презентацию техникума.</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творческая работа</w:t>
            </w:r>
          </w:p>
        </w:tc>
      </w:tr>
      <w:tr w:rsidR="00A27FEC" w:rsidRPr="00A34118">
        <w:tc>
          <w:tcPr>
            <w:tcW w:w="10060" w:type="dxa"/>
            <w:gridSpan w:val="4"/>
          </w:tcPr>
          <w:p w:rsidR="00A27FEC" w:rsidRPr="00A34118" w:rsidRDefault="00A27FEC" w:rsidP="00CC4D94">
            <w:pPr>
              <w:spacing w:after="0" w:line="240" w:lineRule="auto"/>
              <w:ind w:firstLine="567"/>
              <w:jc w:val="center"/>
              <w:rPr>
                <w:rFonts w:ascii="Times New Roman" w:hAnsi="Times New Roman" w:cs="Times New Roman"/>
                <w:i/>
                <w:iCs/>
                <w:sz w:val="24"/>
                <w:szCs w:val="24"/>
              </w:rPr>
            </w:pPr>
            <w:r w:rsidRPr="00A34118">
              <w:rPr>
                <w:rFonts w:ascii="Times New Roman" w:hAnsi="Times New Roman" w:cs="Times New Roman"/>
                <w:i/>
                <w:iCs/>
                <w:sz w:val="24"/>
                <w:szCs w:val="24"/>
              </w:rPr>
              <w:t>4 семестр самостоятельная работа – 7 часов</w:t>
            </w:r>
          </w:p>
        </w:tc>
      </w:tr>
      <w:tr w:rsidR="00A27FEC" w:rsidRPr="00A34118">
        <w:tc>
          <w:tcPr>
            <w:tcW w:w="2347" w:type="dxa"/>
          </w:tcPr>
          <w:p w:rsidR="00A27FEC" w:rsidRPr="00A34118" w:rsidRDefault="00A27FEC" w:rsidP="00F734D0">
            <w:pPr>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Тема 1.4 Химическая промышленность.</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«Химические технологии»;</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технический словарь по пройденным темам.</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jc w:val="center"/>
              <w:rPr>
                <w:rFonts w:ascii="Times New Roman" w:hAnsi="Times New Roman" w:cs="Times New Roman"/>
                <w:sz w:val="24"/>
                <w:szCs w:val="24"/>
              </w:rPr>
            </w:pPr>
          </w:p>
          <w:p w:rsidR="00A27FEC" w:rsidRPr="00A34118" w:rsidRDefault="00A27FEC" w:rsidP="00F734D0">
            <w:pPr>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письменный отчет </w:t>
            </w:r>
            <w:r w:rsidRPr="00A34118">
              <w:rPr>
                <w:rFonts w:ascii="Times New Roman" w:hAnsi="Times New Roman" w:cs="Times New Roman"/>
                <w:sz w:val="24"/>
                <w:szCs w:val="24"/>
              </w:rPr>
              <w:t>(письменный перевод)</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(словарь)</w:t>
            </w:r>
          </w:p>
        </w:tc>
      </w:tr>
      <w:tr w:rsidR="00A27FEC" w:rsidRPr="00A34118">
        <w:tc>
          <w:tcPr>
            <w:tcW w:w="2347" w:type="dxa"/>
          </w:tcPr>
          <w:p w:rsidR="00A27FEC" w:rsidRPr="00A34118" w:rsidRDefault="00A27FEC" w:rsidP="00F734D0">
            <w:pPr>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Тема 1.5 Карьера.</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подготовить доклад о лабораториях Оренбуржья;</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резюме.</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устный опрос по заданной теме;</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по заданной теме.</w:t>
            </w:r>
          </w:p>
        </w:tc>
      </w:tr>
      <w:tr w:rsidR="00A27FEC" w:rsidRPr="00A34118">
        <w:tc>
          <w:tcPr>
            <w:tcW w:w="10060" w:type="dxa"/>
            <w:gridSpan w:val="4"/>
          </w:tcPr>
          <w:p w:rsidR="00A27FEC" w:rsidRPr="00A34118" w:rsidRDefault="00A27FEC" w:rsidP="00CC4D94">
            <w:pPr>
              <w:spacing w:after="0" w:line="240" w:lineRule="auto"/>
              <w:ind w:firstLine="567"/>
              <w:jc w:val="center"/>
              <w:rPr>
                <w:rFonts w:ascii="Times New Roman" w:hAnsi="Times New Roman" w:cs="Times New Roman"/>
                <w:b/>
                <w:bCs/>
                <w:i/>
                <w:iCs/>
                <w:sz w:val="24"/>
                <w:szCs w:val="24"/>
              </w:rPr>
            </w:pPr>
            <w:r w:rsidRPr="00A34118">
              <w:rPr>
                <w:rFonts w:ascii="Times New Roman" w:hAnsi="Times New Roman" w:cs="Times New Roman"/>
                <w:b/>
                <w:bCs/>
                <w:i/>
                <w:iCs/>
                <w:sz w:val="24"/>
                <w:szCs w:val="24"/>
              </w:rPr>
              <w:t xml:space="preserve">Раздел </w:t>
            </w:r>
            <w:r w:rsidRPr="00A34118">
              <w:rPr>
                <w:rFonts w:ascii="Times New Roman" w:hAnsi="Times New Roman" w:cs="Times New Roman"/>
                <w:b/>
                <w:bCs/>
                <w:i/>
                <w:iCs/>
                <w:sz w:val="24"/>
                <w:szCs w:val="24"/>
                <w:lang w:val="en-US"/>
              </w:rPr>
              <w:t>II</w:t>
            </w:r>
            <w:r w:rsidRPr="00A34118">
              <w:rPr>
                <w:rFonts w:ascii="Times New Roman" w:hAnsi="Times New Roman" w:cs="Times New Roman"/>
                <w:b/>
                <w:bCs/>
                <w:i/>
                <w:iCs/>
                <w:sz w:val="24"/>
                <w:szCs w:val="24"/>
              </w:rPr>
              <w:t>. Профессионально-направленный курс</w:t>
            </w:r>
          </w:p>
        </w:tc>
      </w:tr>
      <w:tr w:rsidR="00A27FEC" w:rsidRPr="00A34118">
        <w:tc>
          <w:tcPr>
            <w:tcW w:w="2347" w:type="dxa"/>
          </w:tcPr>
          <w:p w:rsidR="00A27FEC" w:rsidRPr="00A34118" w:rsidRDefault="00A27FEC" w:rsidP="00F734D0">
            <w:pPr>
              <w:spacing w:after="0" w:line="240" w:lineRule="auto"/>
              <w:ind w:firstLine="567"/>
              <w:jc w:val="center"/>
              <w:rPr>
                <w:rFonts w:ascii="Times New Roman" w:hAnsi="Times New Roman" w:cs="Times New Roman"/>
                <w:sz w:val="24"/>
                <w:szCs w:val="24"/>
              </w:rPr>
            </w:pPr>
            <w:r w:rsidRPr="00A34118">
              <w:rPr>
                <w:rFonts w:ascii="Times New Roman" w:hAnsi="Times New Roman" w:cs="Times New Roman"/>
                <w:sz w:val="24"/>
                <w:szCs w:val="24"/>
              </w:rPr>
              <w:t>Тема 2.1 Химия.</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технический словарь по пройденным темам.</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(словарь)</w:t>
            </w:r>
          </w:p>
        </w:tc>
      </w:tr>
      <w:tr w:rsidR="00A27FEC" w:rsidRPr="00A34118">
        <w:tc>
          <w:tcPr>
            <w:tcW w:w="2347" w:type="dxa"/>
          </w:tcPr>
          <w:p w:rsidR="00A27FEC" w:rsidRPr="00A34118" w:rsidRDefault="00A27FEC" w:rsidP="00F734D0">
            <w:pPr>
              <w:tabs>
                <w:tab w:val="right" w:pos="2176"/>
              </w:tabs>
              <w:spacing w:after="0" w:line="240" w:lineRule="auto"/>
              <w:ind w:firstLine="567"/>
              <w:jc w:val="center"/>
              <w:rPr>
                <w:rFonts w:ascii="Times New Roman" w:hAnsi="Times New Roman" w:cs="Times New Roman"/>
                <w:sz w:val="24"/>
                <w:szCs w:val="24"/>
              </w:rPr>
            </w:pPr>
            <w:r w:rsidRPr="00A34118">
              <w:rPr>
                <w:rFonts w:ascii="Times New Roman" w:hAnsi="Times New Roman" w:cs="Times New Roman"/>
                <w:sz w:val="24"/>
                <w:szCs w:val="24"/>
              </w:rPr>
              <w:t>Тема 2.2 Атом.</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«Атомическая теория Бора»;</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технический словарь по пройденным темам.</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jc w:val="center"/>
              <w:rPr>
                <w:rFonts w:ascii="Times New Roman" w:hAnsi="Times New Roman" w:cs="Times New Roman"/>
                <w:sz w:val="24"/>
                <w:szCs w:val="24"/>
              </w:rPr>
            </w:pPr>
          </w:p>
          <w:p w:rsidR="00A27FEC" w:rsidRPr="00A34118" w:rsidRDefault="00A27FEC" w:rsidP="00F734D0">
            <w:pPr>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(письменный перевод)</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(словарь)</w:t>
            </w:r>
          </w:p>
        </w:tc>
      </w:tr>
      <w:tr w:rsidR="00A27FEC" w:rsidRPr="00A34118">
        <w:tc>
          <w:tcPr>
            <w:tcW w:w="10060" w:type="dxa"/>
            <w:gridSpan w:val="4"/>
          </w:tcPr>
          <w:p w:rsidR="00A27FEC" w:rsidRPr="00A34118" w:rsidRDefault="00A27FEC" w:rsidP="00CC4D94">
            <w:pPr>
              <w:spacing w:after="0" w:line="240" w:lineRule="auto"/>
              <w:ind w:firstLine="567"/>
              <w:jc w:val="center"/>
              <w:rPr>
                <w:rFonts w:ascii="Times New Roman" w:hAnsi="Times New Roman" w:cs="Times New Roman"/>
                <w:i/>
                <w:iCs/>
                <w:sz w:val="24"/>
                <w:szCs w:val="24"/>
              </w:rPr>
            </w:pPr>
            <w:r w:rsidRPr="00A34118">
              <w:rPr>
                <w:rFonts w:ascii="Times New Roman" w:hAnsi="Times New Roman" w:cs="Times New Roman"/>
                <w:i/>
                <w:iCs/>
                <w:sz w:val="24"/>
                <w:szCs w:val="24"/>
              </w:rPr>
              <w:t>5 семестр самостоятельная работа – 5 часов</w:t>
            </w:r>
          </w:p>
        </w:tc>
      </w:tr>
      <w:tr w:rsidR="00A27FEC" w:rsidRPr="00A34118">
        <w:tc>
          <w:tcPr>
            <w:tcW w:w="2347" w:type="dxa"/>
          </w:tcPr>
          <w:p w:rsidR="00A27FEC" w:rsidRPr="00A34118" w:rsidRDefault="00A27FEC" w:rsidP="00F734D0">
            <w:pPr>
              <w:tabs>
                <w:tab w:val="right" w:pos="2176"/>
              </w:tabs>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Тема 2.3 Химические элементы.</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подготовить презентацию на тему «Химический элемент»;</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«Золото в промышленности»;</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«Свойства перекиси водорода»;</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«Кремний в жизненных процессах»;</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технический словарь по пройденным темам.</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творческая работа</w:t>
            </w:r>
          </w:p>
          <w:p w:rsidR="00A27FEC" w:rsidRPr="00A34118" w:rsidRDefault="00A27FEC" w:rsidP="00CC4D94">
            <w:pPr>
              <w:spacing w:after="0" w:line="240" w:lineRule="auto"/>
              <w:ind w:firstLine="567"/>
              <w:jc w:val="both"/>
              <w:rPr>
                <w:rFonts w:ascii="Times New Roman" w:hAnsi="Times New Roman" w:cs="Times New Roman"/>
                <w:sz w:val="24"/>
                <w:szCs w:val="24"/>
              </w:rPr>
            </w:pP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(письменный перевод текстов)</w:t>
            </w:r>
          </w:p>
          <w:p w:rsidR="00A27FEC" w:rsidRPr="00A34118" w:rsidRDefault="00A27FEC" w:rsidP="00CC4D94">
            <w:pPr>
              <w:spacing w:after="0" w:line="240" w:lineRule="auto"/>
              <w:ind w:firstLine="567"/>
              <w:jc w:val="both"/>
              <w:rPr>
                <w:rFonts w:ascii="Times New Roman" w:hAnsi="Times New Roman" w:cs="Times New Roman"/>
                <w:sz w:val="24"/>
                <w:szCs w:val="24"/>
              </w:rPr>
            </w:pPr>
          </w:p>
          <w:p w:rsidR="00A27FEC" w:rsidRPr="00A34118" w:rsidRDefault="00A27FEC" w:rsidP="00CC4D94">
            <w:pPr>
              <w:spacing w:after="0" w:line="240" w:lineRule="auto"/>
              <w:ind w:firstLine="567"/>
              <w:jc w:val="both"/>
              <w:rPr>
                <w:rFonts w:ascii="Times New Roman" w:hAnsi="Times New Roman" w:cs="Times New Roman"/>
                <w:sz w:val="24"/>
                <w:szCs w:val="24"/>
              </w:rPr>
            </w:pPr>
          </w:p>
          <w:p w:rsidR="00A27FEC" w:rsidRPr="00A34118" w:rsidRDefault="00A27FEC" w:rsidP="00CC4D94">
            <w:pPr>
              <w:spacing w:after="0" w:line="240" w:lineRule="auto"/>
              <w:ind w:firstLine="567"/>
              <w:jc w:val="both"/>
              <w:rPr>
                <w:rFonts w:ascii="Times New Roman" w:hAnsi="Times New Roman" w:cs="Times New Roman"/>
                <w:sz w:val="24"/>
                <w:szCs w:val="24"/>
              </w:rPr>
            </w:pP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(словарь)</w:t>
            </w:r>
          </w:p>
        </w:tc>
      </w:tr>
      <w:tr w:rsidR="00A27FEC" w:rsidRPr="00A34118">
        <w:tc>
          <w:tcPr>
            <w:tcW w:w="10060" w:type="dxa"/>
            <w:gridSpan w:val="4"/>
          </w:tcPr>
          <w:p w:rsidR="00A27FEC" w:rsidRPr="00A34118" w:rsidRDefault="00A27FEC" w:rsidP="00CC4D94">
            <w:pPr>
              <w:spacing w:after="0" w:line="240" w:lineRule="auto"/>
              <w:ind w:firstLine="567"/>
              <w:jc w:val="center"/>
              <w:rPr>
                <w:rFonts w:ascii="Times New Roman" w:hAnsi="Times New Roman" w:cs="Times New Roman"/>
                <w:i/>
                <w:iCs/>
                <w:sz w:val="24"/>
                <w:szCs w:val="24"/>
              </w:rPr>
            </w:pPr>
            <w:r w:rsidRPr="00A34118">
              <w:rPr>
                <w:rFonts w:ascii="Times New Roman" w:hAnsi="Times New Roman" w:cs="Times New Roman"/>
                <w:i/>
                <w:iCs/>
                <w:sz w:val="24"/>
                <w:szCs w:val="24"/>
              </w:rPr>
              <w:t>6 семестр самостоятельная работа – 7 часов</w:t>
            </w:r>
          </w:p>
        </w:tc>
      </w:tr>
      <w:tr w:rsidR="00A27FEC" w:rsidRPr="00A34118">
        <w:tc>
          <w:tcPr>
            <w:tcW w:w="2347" w:type="dxa"/>
          </w:tcPr>
          <w:p w:rsidR="00A27FEC" w:rsidRPr="00A34118" w:rsidRDefault="00A27FEC" w:rsidP="00F734D0">
            <w:pPr>
              <w:tabs>
                <w:tab w:val="right" w:pos="2176"/>
              </w:tabs>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Тема 2.4 Лаборатория.</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выучить названия лабораторного оборудования;</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«Измерение температуры»;</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технический словарь по пройденным темам.</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устный опрос</w:t>
            </w:r>
          </w:p>
          <w:p w:rsidR="00A27FEC" w:rsidRPr="00A34118" w:rsidRDefault="00A27FEC" w:rsidP="00CC4D94">
            <w:pPr>
              <w:spacing w:after="0" w:line="240" w:lineRule="auto"/>
              <w:ind w:firstLine="567"/>
              <w:jc w:val="both"/>
              <w:rPr>
                <w:rFonts w:ascii="Times New Roman" w:hAnsi="Times New Roman" w:cs="Times New Roman"/>
                <w:sz w:val="24"/>
                <w:szCs w:val="24"/>
              </w:rPr>
            </w:pPr>
          </w:p>
          <w:p w:rsidR="00A27FEC"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(письменный перевод)</w:t>
            </w:r>
          </w:p>
          <w:p w:rsidR="00A27FEC" w:rsidRPr="00A34118" w:rsidRDefault="00A27FEC" w:rsidP="00F734D0">
            <w:pPr>
              <w:spacing w:after="0" w:line="240" w:lineRule="auto"/>
              <w:jc w:val="both"/>
              <w:rPr>
                <w:rFonts w:ascii="Times New Roman" w:hAnsi="Times New Roman" w:cs="Times New Roman"/>
                <w:b/>
                <w:bCs/>
                <w:sz w:val="24"/>
                <w:szCs w:val="24"/>
              </w:rPr>
            </w:pPr>
            <w:r w:rsidRPr="00A34118">
              <w:rPr>
                <w:rFonts w:ascii="Times New Roman" w:hAnsi="Times New Roman" w:cs="Times New Roman"/>
                <w:sz w:val="24"/>
                <w:szCs w:val="24"/>
              </w:rPr>
              <w:t>- письменный отчет (словарь)</w:t>
            </w:r>
          </w:p>
        </w:tc>
      </w:tr>
      <w:tr w:rsidR="00A27FEC" w:rsidRPr="00A34118">
        <w:tc>
          <w:tcPr>
            <w:tcW w:w="2347" w:type="dxa"/>
          </w:tcPr>
          <w:p w:rsidR="00A27FEC" w:rsidRPr="00A34118" w:rsidRDefault="00A27FEC" w:rsidP="00F734D0">
            <w:pPr>
              <w:tabs>
                <w:tab w:val="right" w:pos="2176"/>
              </w:tabs>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Тема 2.5 Аналитическая химия</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«Титрование марганца»;</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«Виды реакций»;</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«Либиг»;</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технический словарь по пройденным темам.</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(письменный перевод)</w:t>
            </w:r>
          </w:p>
          <w:p w:rsidR="00A27FEC" w:rsidRDefault="00A27FEC" w:rsidP="00F734D0">
            <w:pPr>
              <w:spacing w:after="0" w:line="240" w:lineRule="auto"/>
              <w:jc w:val="both"/>
              <w:rPr>
                <w:rFonts w:ascii="Times New Roman" w:hAnsi="Times New Roman" w:cs="Times New Roman"/>
                <w:sz w:val="24"/>
                <w:szCs w:val="24"/>
              </w:rPr>
            </w:pPr>
          </w:p>
          <w:p w:rsidR="00A27FEC" w:rsidRDefault="00A27FEC" w:rsidP="00F734D0">
            <w:pPr>
              <w:spacing w:after="0" w:line="240" w:lineRule="auto"/>
              <w:jc w:val="both"/>
              <w:rPr>
                <w:rFonts w:ascii="Times New Roman" w:hAnsi="Times New Roman" w:cs="Times New Roman"/>
                <w:sz w:val="24"/>
                <w:szCs w:val="24"/>
              </w:rPr>
            </w:pPr>
          </w:p>
          <w:p w:rsidR="00A27FEC" w:rsidRDefault="00A27FEC" w:rsidP="00F734D0">
            <w:pPr>
              <w:spacing w:after="0" w:line="240" w:lineRule="auto"/>
              <w:jc w:val="both"/>
              <w:rPr>
                <w:rFonts w:ascii="Times New Roman" w:hAnsi="Times New Roman" w:cs="Times New Roman"/>
                <w:sz w:val="24"/>
                <w:szCs w:val="24"/>
              </w:rPr>
            </w:pP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(словарь)</w:t>
            </w:r>
          </w:p>
        </w:tc>
      </w:tr>
      <w:tr w:rsidR="00A27FEC" w:rsidRPr="00A34118">
        <w:tc>
          <w:tcPr>
            <w:tcW w:w="10060" w:type="dxa"/>
            <w:gridSpan w:val="4"/>
          </w:tcPr>
          <w:p w:rsidR="00A27FEC" w:rsidRPr="00A34118" w:rsidRDefault="00A27FEC" w:rsidP="00CC4D94">
            <w:pPr>
              <w:spacing w:after="0" w:line="240" w:lineRule="auto"/>
              <w:ind w:firstLine="567"/>
              <w:jc w:val="center"/>
              <w:rPr>
                <w:rFonts w:ascii="Times New Roman" w:hAnsi="Times New Roman" w:cs="Times New Roman"/>
                <w:i/>
                <w:iCs/>
                <w:sz w:val="24"/>
                <w:szCs w:val="24"/>
              </w:rPr>
            </w:pPr>
            <w:r w:rsidRPr="00A34118">
              <w:rPr>
                <w:rFonts w:ascii="Times New Roman" w:hAnsi="Times New Roman" w:cs="Times New Roman"/>
                <w:i/>
                <w:iCs/>
                <w:sz w:val="24"/>
                <w:szCs w:val="24"/>
              </w:rPr>
              <w:t>7 семестр самостоятельная работа – 4 часа</w:t>
            </w:r>
          </w:p>
        </w:tc>
      </w:tr>
      <w:tr w:rsidR="00A27FEC" w:rsidRPr="00A34118">
        <w:tc>
          <w:tcPr>
            <w:tcW w:w="2347" w:type="dxa"/>
          </w:tcPr>
          <w:p w:rsidR="00A27FEC" w:rsidRPr="00A34118" w:rsidRDefault="00A27FEC" w:rsidP="00F734D0">
            <w:pPr>
              <w:tabs>
                <w:tab w:val="right" w:pos="2176"/>
              </w:tabs>
              <w:spacing w:after="0" w:line="240" w:lineRule="auto"/>
              <w:jc w:val="center"/>
              <w:rPr>
                <w:rFonts w:ascii="Times New Roman" w:hAnsi="Times New Roman" w:cs="Times New Roman"/>
                <w:sz w:val="24"/>
                <w:szCs w:val="24"/>
              </w:rPr>
            </w:pPr>
            <w:r w:rsidRPr="00A34118">
              <w:rPr>
                <w:rFonts w:ascii="Times New Roman" w:hAnsi="Times New Roman" w:cs="Times New Roman"/>
                <w:sz w:val="24"/>
                <w:szCs w:val="24"/>
              </w:rPr>
              <w:t>Тема 2.6. Охрана окружающей среды.</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подготовить доклад об охране экологии в Оренбуржье;</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ответить на вопросы к тексту «Начинающие экологи»;</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перевести текст «Проблемы с водой»;</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составить технический словарь по пройденным темам.</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устный опрос по заданной теме;</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устный опрос по заданной теме;</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(письменный перевод);</w:t>
            </w:r>
          </w:p>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письменный отчет (словарь)</w:t>
            </w:r>
          </w:p>
        </w:tc>
      </w:tr>
      <w:tr w:rsidR="00A27FEC" w:rsidRPr="00A34118">
        <w:tc>
          <w:tcPr>
            <w:tcW w:w="10060" w:type="dxa"/>
            <w:gridSpan w:val="4"/>
          </w:tcPr>
          <w:p w:rsidR="00A27FEC" w:rsidRPr="00A34118" w:rsidRDefault="00A27FEC" w:rsidP="00CC4D94">
            <w:pPr>
              <w:spacing w:after="0" w:line="240" w:lineRule="auto"/>
              <w:ind w:firstLine="567"/>
              <w:jc w:val="center"/>
              <w:rPr>
                <w:rFonts w:ascii="Times New Roman" w:hAnsi="Times New Roman" w:cs="Times New Roman"/>
                <w:i/>
                <w:iCs/>
                <w:sz w:val="24"/>
                <w:szCs w:val="24"/>
              </w:rPr>
            </w:pPr>
            <w:r w:rsidRPr="00A34118">
              <w:rPr>
                <w:rFonts w:ascii="Times New Roman" w:hAnsi="Times New Roman" w:cs="Times New Roman"/>
                <w:i/>
                <w:iCs/>
                <w:sz w:val="24"/>
                <w:szCs w:val="24"/>
              </w:rPr>
              <w:t xml:space="preserve">8 семестр самостоятельная работа </w:t>
            </w:r>
            <w:r>
              <w:rPr>
                <w:rFonts w:ascii="Times New Roman" w:hAnsi="Times New Roman" w:cs="Times New Roman"/>
                <w:i/>
                <w:iCs/>
                <w:sz w:val="24"/>
                <w:szCs w:val="24"/>
              </w:rPr>
              <w:t>–</w:t>
            </w:r>
            <w:r w:rsidRPr="00A34118">
              <w:rPr>
                <w:rFonts w:ascii="Times New Roman" w:hAnsi="Times New Roman" w:cs="Times New Roman"/>
                <w:i/>
                <w:iCs/>
                <w:sz w:val="24"/>
                <w:szCs w:val="24"/>
              </w:rPr>
              <w:t xml:space="preserve"> 2</w:t>
            </w:r>
            <w:r>
              <w:rPr>
                <w:rFonts w:ascii="Times New Roman" w:hAnsi="Times New Roman" w:cs="Times New Roman"/>
                <w:i/>
                <w:iCs/>
                <w:sz w:val="24"/>
                <w:szCs w:val="24"/>
              </w:rPr>
              <w:t xml:space="preserve">  часа</w:t>
            </w:r>
          </w:p>
          <w:p w:rsidR="00A27FEC" w:rsidRPr="00A34118" w:rsidRDefault="00A27FEC" w:rsidP="00CC4D94">
            <w:pPr>
              <w:spacing w:after="0" w:line="240" w:lineRule="auto"/>
              <w:ind w:firstLine="567"/>
              <w:jc w:val="center"/>
              <w:rPr>
                <w:rFonts w:ascii="Times New Roman" w:hAnsi="Times New Roman" w:cs="Times New Roman"/>
                <w:b/>
                <w:bCs/>
                <w:i/>
                <w:iCs/>
                <w:sz w:val="24"/>
                <w:szCs w:val="24"/>
              </w:rPr>
            </w:pPr>
            <w:r w:rsidRPr="00A34118">
              <w:rPr>
                <w:rFonts w:ascii="Times New Roman" w:hAnsi="Times New Roman" w:cs="Times New Roman"/>
                <w:b/>
                <w:bCs/>
                <w:i/>
                <w:iCs/>
                <w:sz w:val="24"/>
                <w:szCs w:val="24"/>
              </w:rPr>
              <w:t xml:space="preserve">Раздел </w:t>
            </w:r>
            <w:r w:rsidRPr="00A34118">
              <w:rPr>
                <w:rFonts w:ascii="Times New Roman" w:hAnsi="Times New Roman" w:cs="Times New Roman"/>
                <w:b/>
                <w:bCs/>
                <w:i/>
                <w:iCs/>
                <w:sz w:val="24"/>
                <w:szCs w:val="24"/>
                <w:lang w:val="en-US"/>
              </w:rPr>
              <w:t>III</w:t>
            </w:r>
            <w:r w:rsidRPr="00A34118">
              <w:rPr>
                <w:rFonts w:ascii="Times New Roman" w:hAnsi="Times New Roman" w:cs="Times New Roman"/>
                <w:b/>
                <w:bCs/>
                <w:i/>
                <w:iCs/>
                <w:sz w:val="24"/>
                <w:szCs w:val="24"/>
              </w:rPr>
              <w:t>. Бизнес-курс</w:t>
            </w:r>
          </w:p>
        </w:tc>
      </w:tr>
      <w:tr w:rsidR="00A27FEC" w:rsidRPr="00A34118">
        <w:tc>
          <w:tcPr>
            <w:tcW w:w="2347" w:type="dxa"/>
          </w:tcPr>
          <w:p w:rsidR="00A27FEC" w:rsidRPr="00CC4D94" w:rsidRDefault="00A27FEC" w:rsidP="00CC4D94">
            <w:pPr>
              <w:tabs>
                <w:tab w:val="right" w:pos="2176"/>
              </w:tabs>
              <w:spacing w:after="0" w:line="240" w:lineRule="auto"/>
              <w:ind w:firstLine="567"/>
              <w:rPr>
                <w:rFonts w:ascii="Times New Roman" w:hAnsi="Times New Roman" w:cs="Times New Roman"/>
                <w:sz w:val="24"/>
                <w:szCs w:val="24"/>
              </w:rPr>
            </w:pPr>
            <w:r w:rsidRPr="00CC4D94">
              <w:rPr>
                <w:rFonts w:ascii="Times New Roman" w:hAnsi="Times New Roman" w:cs="Times New Roman"/>
                <w:sz w:val="24"/>
                <w:szCs w:val="24"/>
              </w:rPr>
              <w:t>Тема 3.1 Деловое общение.</w:t>
            </w:r>
          </w:p>
        </w:tc>
        <w:tc>
          <w:tcPr>
            <w:tcW w:w="3504"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изучить лексику по теме «Деловое общение»;</w:t>
            </w:r>
          </w:p>
          <w:p w:rsidR="00A27FEC" w:rsidRPr="00A34118" w:rsidRDefault="00A27FEC" w:rsidP="00F734D0">
            <w:pPr>
              <w:spacing w:after="0" w:line="240" w:lineRule="auto"/>
              <w:jc w:val="both"/>
              <w:rPr>
                <w:rFonts w:ascii="Times New Roman" w:hAnsi="Times New Roman" w:cs="Times New Roman"/>
                <w:b/>
                <w:bCs/>
                <w:sz w:val="24"/>
                <w:szCs w:val="24"/>
              </w:rPr>
            </w:pPr>
            <w:r w:rsidRPr="00A34118">
              <w:rPr>
                <w:rFonts w:ascii="Times New Roman" w:hAnsi="Times New Roman" w:cs="Times New Roman"/>
                <w:sz w:val="24"/>
                <w:szCs w:val="24"/>
              </w:rPr>
              <w:t>- составить диалоги по темам.</w:t>
            </w:r>
          </w:p>
        </w:tc>
        <w:tc>
          <w:tcPr>
            <w:tcW w:w="1517" w:type="dxa"/>
          </w:tcPr>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p w:rsidR="00A27FEC" w:rsidRPr="00A34118" w:rsidRDefault="00A27FEC" w:rsidP="00F734D0">
            <w:pPr>
              <w:spacing w:after="0" w:line="240" w:lineRule="auto"/>
              <w:ind w:firstLine="567"/>
              <w:rPr>
                <w:rFonts w:ascii="Times New Roman" w:hAnsi="Times New Roman" w:cs="Times New Roman"/>
                <w:sz w:val="24"/>
                <w:szCs w:val="24"/>
              </w:rPr>
            </w:pPr>
          </w:p>
          <w:p w:rsidR="00A27FEC" w:rsidRPr="00A34118" w:rsidRDefault="00A27FEC" w:rsidP="00F734D0">
            <w:pPr>
              <w:spacing w:after="0" w:line="240" w:lineRule="auto"/>
              <w:ind w:firstLine="567"/>
              <w:rPr>
                <w:rFonts w:ascii="Times New Roman" w:hAnsi="Times New Roman" w:cs="Times New Roman"/>
                <w:sz w:val="24"/>
                <w:szCs w:val="24"/>
              </w:rPr>
            </w:pPr>
            <w:r w:rsidRPr="00A34118">
              <w:rPr>
                <w:rFonts w:ascii="Times New Roman" w:hAnsi="Times New Roman" w:cs="Times New Roman"/>
                <w:sz w:val="24"/>
                <w:szCs w:val="24"/>
              </w:rPr>
              <w:t>1</w:t>
            </w:r>
          </w:p>
        </w:tc>
        <w:tc>
          <w:tcPr>
            <w:tcW w:w="2692" w:type="dxa"/>
          </w:tcPr>
          <w:p w:rsidR="00A27FEC" w:rsidRPr="00A34118" w:rsidRDefault="00A27FEC" w:rsidP="00F734D0">
            <w:pPr>
              <w:spacing w:after="0" w:line="240" w:lineRule="auto"/>
              <w:jc w:val="both"/>
              <w:rPr>
                <w:rFonts w:ascii="Times New Roman" w:hAnsi="Times New Roman" w:cs="Times New Roman"/>
                <w:sz w:val="24"/>
                <w:szCs w:val="24"/>
              </w:rPr>
            </w:pPr>
            <w:r w:rsidRPr="00A34118">
              <w:rPr>
                <w:rFonts w:ascii="Times New Roman" w:hAnsi="Times New Roman" w:cs="Times New Roman"/>
                <w:sz w:val="24"/>
                <w:szCs w:val="24"/>
              </w:rPr>
              <w:t>- устный опрос (ЛЕ)</w:t>
            </w:r>
          </w:p>
          <w:p w:rsidR="00A27FEC" w:rsidRPr="00A34118" w:rsidRDefault="00A27FEC" w:rsidP="00CC4D94">
            <w:pPr>
              <w:spacing w:after="0" w:line="240" w:lineRule="auto"/>
              <w:ind w:firstLine="567"/>
              <w:jc w:val="both"/>
              <w:rPr>
                <w:rFonts w:ascii="Times New Roman" w:hAnsi="Times New Roman" w:cs="Times New Roman"/>
                <w:sz w:val="24"/>
                <w:szCs w:val="24"/>
              </w:rPr>
            </w:pPr>
          </w:p>
          <w:p w:rsidR="00A27FEC" w:rsidRPr="00A34118" w:rsidRDefault="00A27FEC" w:rsidP="00F734D0">
            <w:pPr>
              <w:spacing w:after="0" w:line="240" w:lineRule="auto"/>
              <w:jc w:val="both"/>
              <w:rPr>
                <w:rFonts w:ascii="Times New Roman" w:hAnsi="Times New Roman" w:cs="Times New Roman"/>
                <w:b/>
                <w:bCs/>
                <w:sz w:val="24"/>
                <w:szCs w:val="24"/>
              </w:rPr>
            </w:pPr>
            <w:r w:rsidRPr="00A34118">
              <w:rPr>
                <w:rFonts w:ascii="Times New Roman" w:hAnsi="Times New Roman" w:cs="Times New Roman"/>
                <w:sz w:val="24"/>
                <w:szCs w:val="24"/>
              </w:rPr>
              <w:t>- устный опрос (ДВ)</w:t>
            </w:r>
          </w:p>
        </w:tc>
      </w:tr>
      <w:tr w:rsidR="00A27FEC" w:rsidRPr="00A34118">
        <w:tc>
          <w:tcPr>
            <w:tcW w:w="5851" w:type="dxa"/>
            <w:gridSpan w:val="2"/>
          </w:tcPr>
          <w:p w:rsidR="00A27FEC" w:rsidRPr="00A34118" w:rsidRDefault="00A27FEC" w:rsidP="00CC4D94">
            <w:pPr>
              <w:spacing w:after="0" w:line="240" w:lineRule="auto"/>
              <w:ind w:firstLine="567"/>
              <w:jc w:val="right"/>
              <w:rPr>
                <w:rFonts w:ascii="Times New Roman" w:hAnsi="Times New Roman" w:cs="Times New Roman"/>
                <w:sz w:val="24"/>
                <w:szCs w:val="24"/>
              </w:rPr>
            </w:pPr>
            <w:r w:rsidRPr="00A34118">
              <w:rPr>
                <w:rFonts w:ascii="Times New Roman" w:hAnsi="Times New Roman" w:cs="Times New Roman"/>
                <w:sz w:val="24"/>
                <w:szCs w:val="24"/>
              </w:rPr>
              <w:t xml:space="preserve">Итого: </w:t>
            </w:r>
          </w:p>
        </w:tc>
        <w:tc>
          <w:tcPr>
            <w:tcW w:w="1517" w:type="dxa"/>
          </w:tcPr>
          <w:p w:rsidR="00A27FEC" w:rsidRPr="00A34118" w:rsidRDefault="00A27FEC" w:rsidP="00CC4D94">
            <w:pPr>
              <w:spacing w:after="0" w:line="240" w:lineRule="auto"/>
              <w:ind w:firstLine="567"/>
              <w:jc w:val="center"/>
              <w:rPr>
                <w:rFonts w:ascii="Times New Roman" w:hAnsi="Times New Roman" w:cs="Times New Roman"/>
                <w:sz w:val="24"/>
                <w:szCs w:val="24"/>
              </w:rPr>
            </w:pPr>
            <w:r w:rsidRPr="00A34118">
              <w:rPr>
                <w:rFonts w:ascii="Times New Roman" w:hAnsi="Times New Roman" w:cs="Times New Roman"/>
                <w:sz w:val="24"/>
                <w:szCs w:val="24"/>
              </w:rPr>
              <w:t>28</w:t>
            </w:r>
          </w:p>
        </w:tc>
        <w:tc>
          <w:tcPr>
            <w:tcW w:w="2692" w:type="dxa"/>
          </w:tcPr>
          <w:p w:rsidR="00A27FEC" w:rsidRPr="00A34118" w:rsidRDefault="00A27FEC" w:rsidP="00CC4D94">
            <w:pPr>
              <w:spacing w:after="0" w:line="240" w:lineRule="auto"/>
              <w:ind w:firstLine="567"/>
              <w:jc w:val="both"/>
              <w:rPr>
                <w:rFonts w:ascii="Times New Roman" w:hAnsi="Times New Roman" w:cs="Times New Roman"/>
                <w:b/>
                <w:bCs/>
                <w:sz w:val="24"/>
                <w:szCs w:val="24"/>
              </w:rPr>
            </w:pPr>
          </w:p>
        </w:tc>
      </w:tr>
    </w:tbl>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F734D0">
      <w:pPr>
        <w:spacing w:after="0" w:line="240" w:lineRule="auto"/>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p>
    <w:p w:rsidR="00A27FEC" w:rsidRPr="00C46CA2" w:rsidRDefault="00A27FEC" w:rsidP="00CC4D94">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Pr="00F734D0">
        <w:rPr>
          <w:rFonts w:ascii="Times New Roman" w:hAnsi="Times New Roman" w:cs="Times New Roman"/>
          <w:b/>
          <w:bCs/>
          <w:sz w:val="24"/>
          <w:szCs w:val="24"/>
        </w:rPr>
        <w:t xml:space="preserve">. </w:t>
      </w:r>
      <w:r w:rsidRPr="00AD1A96">
        <w:rPr>
          <w:rFonts w:ascii="Times New Roman" w:hAnsi="Times New Roman" w:cs="Times New Roman"/>
          <w:b/>
          <w:bCs/>
          <w:sz w:val="24"/>
          <w:szCs w:val="24"/>
        </w:rPr>
        <w:t>Общие рекомендации по подготовке и выполнению самостоятельных работ.</w:t>
      </w:r>
    </w:p>
    <w:p w:rsidR="00A27FEC" w:rsidRPr="00C46CA2"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both"/>
        <w:rPr>
          <w:rFonts w:ascii="Times New Roman" w:hAnsi="Times New Roman" w:cs="Times New Roman"/>
          <w:b/>
          <w:bCs/>
          <w:sz w:val="24"/>
          <w:szCs w:val="24"/>
        </w:rPr>
      </w:pPr>
      <w:r w:rsidRPr="00465509">
        <w:rPr>
          <w:rFonts w:ascii="Times New Roman" w:hAnsi="Times New Roman" w:cs="Times New Roman"/>
          <w:b/>
          <w:bCs/>
          <w:sz w:val="24"/>
          <w:szCs w:val="24"/>
        </w:rPr>
        <w:t>1. Работа над произношением и техникой чтения</w:t>
      </w:r>
      <w:r>
        <w:rPr>
          <w:rFonts w:ascii="Times New Roman" w:hAnsi="Times New Roman" w:cs="Times New Roman"/>
          <w:b/>
          <w:bCs/>
          <w:sz w:val="24"/>
          <w:szCs w:val="24"/>
        </w:rPr>
        <w:t>.</w:t>
      </w:r>
    </w:p>
    <w:p w:rsidR="00A27FEC" w:rsidRPr="00504259" w:rsidRDefault="00A27FEC" w:rsidP="00CC4D94">
      <w:pPr>
        <w:spacing w:after="0" w:line="240" w:lineRule="auto"/>
        <w:ind w:firstLine="567"/>
        <w:jc w:val="both"/>
        <w:rPr>
          <w:rFonts w:ascii="Times New Roman" w:hAnsi="Times New Roman" w:cs="Times New Roman"/>
          <w:sz w:val="24"/>
          <w:szCs w:val="24"/>
        </w:rPr>
      </w:pPr>
      <w:r w:rsidRPr="00504259">
        <w:rPr>
          <w:rFonts w:ascii="Times New Roman" w:hAnsi="Times New Roman" w:cs="Times New Roman"/>
          <w:sz w:val="24"/>
          <w:szCs w:val="24"/>
        </w:rPr>
        <w:t>При работе над произношением и техникой чтения следует обратить внимание на несоответствие между написанием и произношением слов в английском языке. Это различие объясняется тем, что количество звуков значительно превышает число букв: 26 букв алфавита обозначают 44 звука, поэтому одна и та же буква в разных положениях в словах может читаться как несколько разных звуков.</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1. Формы СРС над произношением и техникой чтения:</w:t>
      </w:r>
    </w:p>
    <w:p w:rsidR="00A27FEC" w:rsidRPr="00504259"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 фонетические упражнения по формированию навыков произнесения наиболее сложных звуков английского языка; </w:t>
      </w:r>
    </w:p>
    <w:p w:rsidR="00A27FEC" w:rsidRPr="00504259"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 фонетические упражнения по отработке правильного ударения; </w:t>
      </w:r>
    </w:p>
    <w:p w:rsidR="00A27FEC" w:rsidRPr="00504259"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 упражнения по освоению интонационных моделей повествовательных и вопросительных предложений; </w:t>
      </w:r>
    </w:p>
    <w:p w:rsidR="00A27FEC" w:rsidRPr="00504259"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 упражнения на деление предложений на смысловые отрезки, правильную паузацию и интонационное оформление предложений; </w:t>
      </w:r>
    </w:p>
    <w:p w:rsidR="00A27FEC" w:rsidRPr="00504259"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 чтение вслух лексического минимума по отдельным темам и текстам; </w:t>
      </w:r>
    </w:p>
    <w:p w:rsidR="00A27FEC" w:rsidRPr="00504259"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 чтение вслух лексических, лексико-грамматических и грамматических упражнений; </w:t>
      </w:r>
    </w:p>
    <w:p w:rsidR="00A27FEC" w:rsidRPr="00504259"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 чтение вслух текстов для перевода; </w:t>
      </w:r>
    </w:p>
    <w:p w:rsidR="00A27FEC"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 чтение вслух образцов разговорных тем. </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2. Формы контроля СРС над произношением и техникой чтения:</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фронтальный устный опрос на занятиях по отдельным формам СРС;</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выборочный индивидуальный устный опрос на занятиях по отдельным формам СРС.</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3. Методические рекомендации по самостоятельной работе над произношением и техникой чтения</w:t>
      </w:r>
      <w:r>
        <w:rPr>
          <w:rFonts w:ascii="Times New Roman" w:hAnsi="Times New Roman" w:cs="Times New Roman"/>
          <w:sz w:val="24"/>
          <w:szCs w:val="24"/>
          <w:u w:val="single"/>
        </w:rPr>
        <w:t>:</w:t>
      </w:r>
    </w:p>
    <w:p w:rsidR="00A27FEC" w:rsidRPr="00504259" w:rsidRDefault="00A27FEC" w:rsidP="00F734D0">
      <w:pPr>
        <w:spacing w:after="0" w:line="240" w:lineRule="auto"/>
        <w:jc w:val="both"/>
        <w:rPr>
          <w:rFonts w:ascii="Times New Roman" w:hAnsi="Times New Roman" w:cs="Times New Roman"/>
          <w:sz w:val="24"/>
          <w:szCs w:val="24"/>
        </w:rPr>
      </w:pPr>
      <w:r w:rsidRPr="00504259">
        <w:rPr>
          <w:rFonts w:ascii="Times New Roman" w:hAnsi="Times New Roman" w:cs="Times New Roman"/>
          <w:sz w:val="24"/>
          <w:szCs w:val="24"/>
        </w:rPr>
        <w:t xml:space="preserve">При подготовке фонетического чтения текста рекомендуется: </w:t>
      </w:r>
    </w:p>
    <w:p w:rsidR="00A27FEC" w:rsidRPr="00504259" w:rsidRDefault="00A27FEC" w:rsidP="00F7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504259">
        <w:rPr>
          <w:rFonts w:ascii="Times New Roman" w:hAnsi="Times New Roman" w:cs="Times New Roman"/>
          <w:sz w:val="24"/>
          <w:szCs w:val="24"/>
        </w:rPr>
        <w:t xml:space="preserve">своить правильное произношение читаемых слов; </w:t>
      </w:r>
    </w:p>
    <w:p w:rsidR="00A27FEC" w:rsidRPr="00504259" w:rsidRDefault="00A27FEC" w:rsidP="00F7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504259">
        <w:rPr>
          <w:rFonts w:ascii="Times New Roman" w:hAnsi="Times New Roman" w:cs="Times New Roman"/>
          <w:sz w:val="24"/>
          <w:szCs w:val="24"/>
        </w:rPr>
        <w:t xml:space="preserve">братить внимание на ударение и смысловую паузацию; </w:t>
      </w:r>
    </w:p>
    <w:p w:rsidR="00A27FEC" w:rsidRPr="00504259" w:rsidRDefault="00A27FEC" w:rsidP="00F7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504259">
        <w:rPr>
          <w:rFonts w:ascii="Times New Roman" w:hAnsi="Times New Roman" w:cs="Times New Roman"/>
          <w:sz w:val="24"/>
          <w:szCs w:val="24"/>
        </w:rPr>
        <w:t xml:space="preserve">братить внимание на правильную интонацию; </w:t>
      </w:r>
    </w:p>
    <w:p w:rsidR="00A27FEC" w:rsidRPr="00504259" w:rsidRDefault="00A27FEC" w:rsidP="00F7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w:t>
      </w:r>
      <w:r w:rsidRPr="00504259">
        <w:rPr>
          <w:rFonts w:ascii="Times New Roman" w:hAnsi="Times New Roman" w:cs="Times New Roman"/>
          <w:sz w:val="24"/>
          <w:szCs w:val="24"/>
        </w:rPr>
        <w:t xml:space="preserve">ыработать автоматизированные навыки воспроизведения и употребления изученных интонационных структур; </w:t>
      </w:r>
    </w:p>
    <w:p w:rsidR="00A27FEC" w:rsidRPr="00465509" w:rsidRDefault="00A27FEC" w:rsidP="00F7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5509">
        <w:rPr>
          <w:rFonts w:ascii="Times New Roman" w:hAnsi="Times New Roman" w:cs="Times New Roman"/>
          <w:sz w:val="24"/>
          <w:szCs w:val="24"/>
        </w:rPr>
        <w:t>отработать чтение текста по абзацам;</w:t>
      </w:r>
    </w:p>
    <w:p w:rsidR="00A27FEC" w:rsidRPr="00465509" w:rsidRDefault="00A27FEC" w:rsidP="00F734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5509">
        <w:rPr>
          <w:rFonts w:ascii="Times New Roman" w:hAnsi="Times New Roman" w:cs="Times New Roman"/>
          <w:sz w:val="24"/>
          <w:szCs w:val="24"/>
        </w:rPr>
        <w:t>отработать фонетическое чтение всего текста.</w:t>
      </w:r>
    </w:p>
    <w:p w:rsidR="00A27FEC" w:rsidRDefault="00A27FEC" w:rsidP="00CC4D94">
      <w:pPr>
        <w:spacing w:after="0" w:line="240" w:lineRule="auto"/>
        <w:ind w:firstLine="567"/>
        <w:jc w:val="both"/>
        <w:rPr>
          <w:rFonts w:ascii="Times New Roman" w:hAnsi="Times New Roman" w:cs="Times New Roman"/>
          <w:b/>
          <w:bCs/>
          <w:sz w:val="24"/>
          <w:szCs w:val="24"/>
        </w:rPr>
      </w:pPr>
    </w:p>
    <w:p w:rsidR="00A27FEC" w:rsidRPr="00465509" w:rsidRDefault="00A27FEC" w:rsidP="00CC4D94">
      <w:pPr>
        <w:spacing w:after="0" w:line="240" w:lineRule="auto"/>
        <w:ind w:firstLine="567"/>
        <w:jc w:val="both"/>
        <w:rPr>
          <w:rFonts w:ascii="Times New Roman" w:hAnsi="Times New Roman" w:cs="Times New Roman"/>
          <w:b/>
          <w:bCs/>
          <w:sz w:val="24"/>
          <w:szCs w:val="24"/>
        </w:rPr>
      </w:pPr>
      <w:r w:rsidRPr="00465509">
        <w:rPr>
          <w:rFonts w:ascii="Times New Roman" w:hAnsi="Times New Roman" w:cs="Times New Roman"/>
          <w:b/>
          <w:bCs/>
          <w:sz w:val="24"/>
          <w:szCs w:val="24"/>
        </w:rPr>
        <w:t>2. Работа с лексическим материалом</w:t>
      </w:r>
      <w:r>
        <w:rPr>
          <w:rFonts w:ascii="Times New Roman" w:hAnsi="Times New Roman" w:cs="Times New Roman"/>
          <w:b/>
          <w:bCs/>
          <w:sz w:val="24"/>
          <w:szCs w:val="24"/>
        </w:rPr>
        <w:t>.</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1. Формы СРС с лексическим материалом: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1) составление личной тетради-словаря;</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2) составление списка слов и словосочетаний по определенной теме или тексту;</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3) составление картотеки слов и словосочетаний по теме/тексту или разделу лексического минимума;</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4) поиск синонимов к заданным словам;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5) поиск антонимов к заданным словам;</w:t>
      </w:r>
    </w:p>
    <w:p w:rsidR="00A27FEC" w:rsidRPr="00C4239B" w:rsidRDefault="00A27FEC" w:rsidP="00F734D0">
      <w:pPr>
        <w:spacing w:after="0" w:line="240" w:lineRule="auto"/>
        <w:jc w:val="both"/>
        <w:rPr>
          <w:rFonts w:ascii="Times New Roman" w:hAnsi="Times New Roman" w:cs="Times New Roman"/>
          <w:sz w:val="24"/>
          <w:szCs w:val="24"/>
        </w:rPr>
      </w:pPr>
      <w:r w:rsidRPr="00C4239B">
        <w:rPr>
          <w:rFonts w:ascii="Times New Roman" w:hAnsi="Times New Roman" w:cs="Times New Roman"/>
          <w:sz w:val="24"/>
          <w:szCs w:val="24"/>
        </w:rPr>
        <w:t xml:space="preserve">6) </w:t>
      </w:r>
      <w:r w:rsidRPr="00465509">
        <w:rPr>
          <w:rFonts w:ascii="Times New Roman" w:hAnsi="Times New Roman" w:cs="Times New Roman"/>
          <w:sz w:val="24"/>
          <w:szCs w:val="24"/>
        </w:rPr>
        <w:t>заполнение</w:t>
      </w:r>
      <w:r w:rsidRPr="00C4239B">
        <w:rPr>
          <w:rFonts w:ascii="Times New Roman" w:hAnsi="Times New Roman" w:cs="Times New Roman"/>
          <w:sz w:val="24"/>
          <w:szCs w:val="24"/>
        </w:rPr>
        <w:t xml:space="preserve"> </w:t>
      </w:r>
      <w:r w:rsidRPr="00465509">
        <w:rPr>
          <w:rFonts w:ascii="Times New Roman" w:hAnsi="Times New Roman" w:cs="Times New Roman"/>
          <w:sz w:val="24"/>
          <w:szCs w:val="24"/>
        </w:rPr>
        <w:t>словообразовательных</w:t>
      </w:r>
      <w:r w:rsidRPr="00C4239B">
        <w:rPr>
          <w:rFonts w:ascii="Times New Roman" w:hAnsi="Times New Roman" w:cs="Times New Roman"/>
          <w:sz w:val="24"/>
          <w:szCs w:val="24"/>
        </w:rPr>
        <w:t xml:space="preserve"> </w:t>
      </w:r>
      <w:r w:rsidRPr="00465509">
        <w:rPr>
          <w:rFonts w:ascii="Times New Roman" w:hAnsi="Times New Roman" w:cs="Times New Roman"/>
          <w:sz w:val="24"/>
          <w:szCs w:val="24"/>
        </w:rPr>
        <w:t>гнезд</w:t>
      </w:r>
      <w:r w:rsidRPr="00C4239B">
        <w:rPr>
          <w:rFonts w:ascii="Times New Roman" w:hAnsi="Times New Roman" w:cs="Times New Roman"/>
          <w:sz w:val="24"/>
          <w:szCs w:val="24"/>
        </w:rPr>
        <w:t>;</w:t>
      </w:r>
    </w:p>
    <w:p w:rsidR="00A27FEC"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7) составление таблицы наиболее продуктивны</w:t>
      </w:r>
      <w:r>
        <w:rPr>
          <w:rFonts w:ascii="Times New Roman" w:hAnsi="Times New Roman" w:cs="Times New Roman"/>
          <w:sz w:val="24"/>
          <w:szCs w:val="24"/>
        </w:rPr>
        <w:t>х словообразовательных моделей.</w:t>
      </w:r>
    </w:p>
    <w:p w:rsidR="00A27FEC" w:rsidRPr="009D2DAC" w:rsidRDefault="00A27FEC" w:rsidP="00CC4D94">
      <w:pPr>
        <w:spacing w:after="0" w:line="240" w:lineRule="auto"/>
        <w:ind w:firstLine="567"/>
        <w:jc w:val="both"/>
        <w:rPr>
          <w:rFonts w:ascii="Times New Roman" w:hAnsi="Times New Roman" w:cs="Times New Roman"/>
          <w:sz w:val="24"/>
          <w:szCs w:val="24"/>
        </w:rPr>
      </w:pPr>
      <w:r w:rsidRPr="00465509">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Pr="00465509">
        <w:rPr>
          <w:rFonts w:ascii="Times New Roman" w:hAnsi="Times New Roman" w:cs="Times New Roman"/>
          <w:sz w:val="24"/>
          <w:szCs w:val="24"/>
          <w:u w:val="single"/>
        </w:rPr>
        <w:t>Формы контроля СРС с лексическим материалом: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фронтальный устный опрос лексики на занятиях;</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выборочный индивидуальный устный опрос лексики на занятиях;</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xml:space="preserve">- словарный диктант (с </w:t>
      </w:r>
      <w:r>
        <w:rPr>
          <w:rFonts w:ascii="Times New Roman" w:hAnsi="Times New Roman" w:cs="Times New Roman"/>
          <w:sz w:val="24"/>
          <w:szCs w:val="24"/>
        </w:rPr>
        <w:t>английс</w:t>
      </w:r>
      <w:r w:rsidRPr="00465509">
        <w:rPr>
          <w:rFonts w:ascii="Times New Roman" w:hAnsi="Times New Roman" w:cs="Times New Roman"/>
          <w:sz w:val="24"/>
          <w:szCs w:val="24"/>
        </w:rPr>
        <w:t xml:space="preserve">кого языка на русский, с русского языка на </w:t>
      </w:r>
      <w:r>
        <w:rPr>
          <w:rFonts w:ascii="Times New Roman" w:hAnsi="Times New Roman" w:cs="Times New Roman"/>
          <w:sz w:val="24"/>
          <w:szCs w:val="24"/>
        </w:rPr>
        <w:t>английский</w:t>
      </w:r>
      <w:r w:rsidRPr="00465509">
        <w:rPr>
          <w:rFonts w:ascii="Times New Roman" w:hAnsi="Times New Roman" w:cs="Times New Roman"/>
          <w:sz w:val="24"/>
          <w:szCs w:val="24"/>
        </w:rPr>
        <w:t>);</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проверка устных лексических заданий и упражнений на занятиях;</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проверка письменных лексических заданий и упражнений преподавателем / студентами.</w:t>
      </w:r>
    </w:p>
    <w:p w:rsidR="00A27FEC"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3.</w:t>
      </w:r>
      <w:r>
        <w:rPr>
          <w:rFonts w:ascii="Times New Roman" w:hAnsi="Times New Roman" w:cs="Times New Roman"/>
          <w:sz w:val="24"/>
          <w:szCs w:val="24"/>
          <w:u w:val="single"/>
        </w:rPr>
        <w:t xml:space="preserve"> </w:t>
      </w:r>
      <w:r w:rsidRPr="00465509">
        <w:rPr>
          <w:rFonts w:ascii="Times New Roman" w:hAnsi="Times New Roman" w:cs="Times New Roman"/>
          <w:sz w:val="24"/>
          <w:szCs w:val="24"/>
          <w:u w:val="single"/>
        </w:rPr>
        <w:t>Методические рекомендации по самостоятельной работе с лексикой</w:t>
      </w:r>
      <w:r>
        <w:rPr>
          <w:rFonts w:ascii="Times New Roman" w:hAnsi="Times New Roman" w:cs="Times New Roman"/>
          <w:sz w:val="24"/>
          <w:szCs w:val="24"/>
          <w:u w:val="single"/>
        </w:rPr>
        <w:t>:</w:t>
      </w:r>
    </w:p>
    <w:p w:rsidR="00A27FEC" w:rsidRPr="009D2DAC" w:rsidRDefault="00A27FEC" w:rsidP="00F734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выписать</w:t>
      </w:r>
      <w:r w:rsidRPr="009D2DAC">
        <w:rPr>
          <w:rFonts w:ascii="Times New Roman" w:hAnsi="Times New Roman" w:cs="Times New Roman"/>
          <w:sz w:val="24"/>
          <w:szCs w:val="24"/>
        </w:rPr>
        <w:t xml:space="preserve"> но</w:t>
      </w:r>
      <w:r>
        <w:rPr>
          <w:rFonts w:ascii="Times New Roman" w:hAnsi="Times New Roman" w:cs="Times New Roman"/>
          <w:sz w:val="24"/>
          <w:szCs w:val="24"/>
        </w:rPr>
        <w:t>вое слово в специальную тетрадь;</w:t>
      </w:r>
      <w:r w:rsidRPr="009D2DAC">
        <w:rPr>
          <w:rFonts w:ascii="Times New Roman" w:hAnsi="Times New Roman" w:cs="Times New Roman"/>
          <w:sz w:val="24"/>
          <w:szCs w:val="24"/>
        </w:rPr>
        <w:t xml:space="preserve"> </w:t>
      </w:r>
    </w:p>
    <w:p w:rsidR="00A27FEC" w:rsidRPr="009D2DAC" w:rsidRDefault="00A27FEC" w:rsidP="00F734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написать транскрипцию слова;</w:t>
      </w:r>
    </w:p>
    <w:p w:rsidR="00A27FEC" w:rsidRPr="009D2DAC" w:rsidRDefault="00A27FEC" w:rsidP="00F734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найти</w:t>
      </w:r>
      <w:r w:rsidRPr="009D2DAC">
        <w:rPr>
          <w:rFonts w:ascii="Times New Roman" w:hAnsi="Times New Roman" w:cs="Times New Roman"/>
          <w:sz w:val="24"/>
          <w:szCs w:val="24"/>
        </w:rPr>
        <w:t xml:space="preserve"> в словаре перевод этого слова и </w:t>
      </w:r>
      <w:r>
        <w:rPr>
          <w:rFonts w:ascii="Times New Roman" w:hAnsi="Times New Roman" w:cs="Times New Roman"/>
          <w:sz w:val="24"/>
          <w:szCs w:val="24"/>
        </w:rPr>
        <w:t>записать;</w:t>
      </w:r>
      <w:r w:rsidRPr="009D2DAC">
        <w:rPr>
          <w:rFonts w:ascii="Times New Roman" w:hAnsi="Times New Roman" w:cs="Times New Roman"/>
          <w:sz w:val="24"/>
          <w:szCs w:val="24"/>
        </w:rPr>
        <w:t xml:space="preserve"> </w:t>
      </w:r>
    </w:p>
    <w:p w:rsidR="00A27FEC" w:rsidRPr="009D2DAC" w:rsidRDefault="00A27FEC" w:rsidP="00F734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отработать</w:t>
      </w:r>
      <w:r w:rsidRPr="009D2DAC">
        <w:rPr>
          <w:rFonts w:ascii="Times New Roman" w:hAnsi="Times New Roman" w:cs="Times New Roman"/>
          <w:sz w:val="24"/>
          <w:szCs w:val="24"/>
        </w:rPr>
        <w:t xml:space="preserve"> произношение этого слова, по</w:t>
      </w:r>
      <w:r>
        <w:rPr>
          <w:rFonts w:ascii="Times New Roman" w:hAnsi="Times New Roman" w:cs="Times New Roman"/>
          <w:sz w:val="24"/>
          <w:szCs w:val="24"/>
        </w:rPr>
        <w:t>вторив его несколько раз вслух;</w:t>
      </w:r>
    </w:p>
    <w:p w:rsidR="00A27FEC" w:rsidRPr="009D2DAC" w:rsidRDefault="00A27FEC" w:rsidP="00F734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составить</w:t>
      </w:r>
      <w:r w:rsidRPr="009D2DAC">
        <w:rPr>
          <w:rFonts w:ascii="Times New Roman" w:hAnsi="Times New Roman" w:cs="Times New Roman"/>
          <w:sz w:val="24"/>
          <w:szCs w:val="24"/>
        </w:rPr>
        <w:t xml:space="preserve"> с новым словом словосочетания и предлож</w:t>
      </w:r>
      <w:r>
        <w:rPr>
          <w:rFonts w:ascii="Times New Roman" w:hAnsi="Times New Roman" w:cs="Times New Roman"/>
          <w:sz w:val="24"/>
          <w:szCs w:val="24"/>
        </w:rPr>
        <w:t>ения, используя знакомые слова;</w:t>
      </w:r>
    </w:p>
    <w:p w:rsidR="00A27FEC" w:rsidRPr="00F33B6C" w:rsidRDefault="00A27FEC" w:rsidP="00F734D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подобрать</w:t>
      </w:r>
      <w:r w:rsidRPr="009D2DAC">
        <w:rPr>
          <w:rFonts w:ascii="Times New Roman" w:hAnsi="Times New Roman" w:cs="Times New Roman"/>
          <w:sz w:val="24"/>
          <w:szCs w:val="24"/>
        </w:rPr>
        <w:t xml:space="preserve"> к новому с</w:t>
      </w:r>
      <w:r>
        <w:rPr>
          <w:rFonts w:ascii="Times New Roman" w:hAnsi="Times New Roman" w:cs="Times New Roman"/>
          <w:sz w:val="24"/>
          <w:szCs w:val="24"/>
        </w:rPr>
        <w:t xml:space="preserve">лову синонимы из уже известных </w:t>
      </w:r>
      <w:r w:rsidRPr="009D2DAC">
        <w:rPr>
          <w:rFonts w:ascii="Times New Roman" w:hAnsi="Times New Roman" w:cs="Times New Roman"/>
          <w:sz w:val="24"/>
          <w:szCs w:val="24"/>
        </w:rPr>
        <w:t xml:space="preserve">слов. </w:t>
      </w:r>
    </w:p>
    <w:p w:rsidR="00A27FEC" w:rsidRPr="0030005E" w:rsidRDefault="00A27FEC" w:rsidP="00CC4D94">
      <w:pPr>
        <w:spacing w:after="0" w:line="240" w:lineRule="auto"/>
        <w:ind w:firstLine="567"/>
        <w:jc w:val="both"/>
        <w:rPr>
          <w:rFonts w:ascii="Times New Roman" w:hAnsi="Times New Roman" w:cs="Times New Roman"/>
          <w:b/>
          <w:bCs/>
          <w:sz w:val="24"/>
          <w:szCs w:val="24"/>
        </w:rPr>
      </w:pPr>
    </w:p>
    <w:p w:rsidR="00A27FEC" w:rsidRPr="00465509" w:rsidRDefault="00A27FEC" w:rsidP="00CC4D94">
      <w:pPr>
        <w:spacing w:after="0" w:line="240" w:lineRule="auto"/>
        <w:ind w:firstLine="567"/>
        <w:jc w:val="both"/>
        <w:rPr>
          <w:rFonts w:ascii="Times New Roman" w:hAnsi="Times New Roman" w:cs="Times New Roman"/>
          <w:b/>
          <w:bCs/>
          <w:sz w:val="24"/>
          <w:szCs w:val="24"/>
        </w:rPr>
      </w:pPr>
      <w:r w:rsidRPr="00465509">
        <w:rPr>
          <w:rFonts w:ascii="Times New Roman" w:hAnsi="Times New Roman" w:cs="Times New Roman"/>
          <w:b/>
          <w:bCs/>
          <w:sz w:val="24"/>
          <w:szCs w:val="24"/>
        </w:rPr>
        <w:t>3. Работа со словарем</w:t>
      </w:r>
      <w:r>
        <w:rPr>
          <w:rFonts w:ascii="Times New Roman" w:hAnsi="Times New Roman" w:cs="Times New Roman"/>
          <w:b/>
          <w:bCs/>
          <w:sz w:val="24"/>
          <w:szCs w:val="24"/>
        </w:rPr>
        <w:t>.</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1. Формы СРС со словарем:</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поиск заданных слов в словаре;</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определение рода, форм единственного и множественного числа существительных;</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выбор нужных значений многозначных слов;</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формулирование значения производных слов с ориентацией на значение производящей основы;</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поиск нужного значения слов из числа грамматических омонимов;</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поиск значения глагола по одной из глагольных форм.</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2. Формы контроля СРС со словарем:</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устная проверка домашних заданий на занятиях;</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проверка заданий в тетрадях;</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контрольные задания по отдельным формам СРС в аудитории (в тетради или на доске);</w:t>
      </w:r>
    </w:p>
    <w:p w:rsidR="00A27FEC" w:rsidRPr="00465509" w:rsidRDefault="00A27FEC" w:rsidP="00F734D0">
      <w:pPr>
        <w:tabs>
          <w:tab w:val="left" w:pos="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перевод предложений, абзацев, текстов с использованием методик поиска слов и значений в словаре.</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3. Методические рекомендации по самостоятельной работе со словарем</w:t>
      </w:r>
      <w:r>
        <w:rPr>
          <w:rFonts w:ascii="Times New Roman" w:hAnsi="Times New Roman" w:cs="Times New Roman"/>
          <w:sz w:val="24"/>
          <w:szCs w:val="24"/>
          <w:u w:val="single"/>
        </w:rPr>
        <w:t>:</w:t>
      </w:r>
    </w:p>
    <w:p w:rsidR="00A27FEC" w:rsidRPr="00E46873" w:rsidRDefault="00A27FEC" w:rsidP="00CC4D94">
      <w:pPr>
        <w:spacing w:after="0" w:line="240" w:lineRule="auto"/>
        <w:ind w:firstLine="567"/>
        <w:jc w:val="both"/>
        <w:rPr>
          <w:rFonts w:ascii="Times New Roman" w:hAnsi="Times New Roman" w:cs="Times New Roman"/>
          <w:sz w:val="24"/>
          <w:szCs w:val="24"/>
        </w:rPr>
      </w:pPr>
      <w:r w:rsidRPr="00E46873">
        <w:rPr>
          <w:rFonts w:ascii="Times New Roman" w:hAnsi="Times New Roman" w:cs="Times New Roman"/>
          <w:sz w:val="24"/>
          <w:szCs w:val="24"/>
        </w:rPr>
        <w:t>Приступая к работе со словарём, необходимо прежде всего познакомиться с его структурой. Несмотря на то, что существует множество различных типов словарей, большинство из них состоит из нескольких разделов: предисловие, правила пользования словарём, сведения о </w:t>
      </w:r>
      <w:hyperlink r:id="rId7" w:tooltip="Фонетика" w:history="1">
        <w:r w:rsidRPr="00E46873">
          <w:rPr>
            <w:rStyle w:val="Hyperlink"/>
            <w:rFonts w:ascii="Times New Roman" w:hAnsi="Times New Roman" w:cs="Times New Roman"/>
            <w:color w:val="auto"/>
            <w:sz w:val="24"/>
            <w:szCs w:val="24"/>
            <w:u w:val="none"/>
          </w:rPr>
          <w:t>фонетической</w:t>
        </w:r>
      </w:hyperlink>
      <w:r>
        <w:rPr>
          <w:rFonts w:ascii="Times New Roman" w:hAnsi="Times New Roman" w:cs="Times New Roman"/>
          <w:sz w:val="24"/>
          <w:szCs w:val="24"/>
        </w:rPr>
        <w:t xml:space="preserve"> транскрипции, </w:t>
      </w:r>
      <w:r w:rsidRPr="00E46873">
        <w:rPr>
          <w:rFonts w:ascii="Times New Roman" w:hAnsi="Times New Roman" w:cs="Times New Roman"/>
          <w:sz w:val="24"/>
          <w:szCs w:val="24"/>
        </w:rPr>
        <w:t>список условных сокращений, </w:t>
      </w:r>
      <w:hyperlink r:id="rId8" w:tooltip="Алфавит" w:history="1">
        <w:r w:rsidRPr="00E46873">
          <w:rPr>
            <w:rStyle w:val="Hyperlink"/>
            <w:rFonts w:ascii="Times New Roman" w:hAnsi="Times New Roman" w:cs="Times New Roman"/>
            <w:color w:val="auto"/>
            <w:sz w:val="24"/>
            <w:szCs w:val="24"/>
            <w:u w:val="none"/>
          </w:rPr>
          <w:t>алфавит</w:t>
        </w:r>
      </w:hyperlink>
      <w:r w:rsidRPr="00E46873">
        <w:rPr>
          <w:rFonts w:ascii="Times New Roman" w:hAnsi="Times New Roman" w:cs="Times New Roman"/>
          <w:sz w:val="24"/>
          <w:szCs w:val="24"/>
        </w:rPr>
        <w:t>, собственно словарь, приложение.</w:t>
      </w:r>
    </w:p>
    <w:p w:rsidR="00A27FEC" w:rsidRPr="00E46873" w:rsidRDefault="00A27FEC" w:rsidP="00CC4D94">
      <w:pPr>
        <w:spacing w:after="0" w:line="240" w:lineRule="auto"/>
        <w:ind w:firstLine="567"/>
        <w:jc w:val="both"/>
        <w:rPr>
          <w:rFonts w:ascii="Times New Roman" w:hAnsi="Times New Roman" w:cs="Times New Roman"/>
          <w:sz w:val="24"/>
          <w:szCs w:val="24"/>
        </w:rPr>
      </w:pPr>
      <w:r w:rsidRPr="00E46873">
        <w:rPr>
          <w:rFonts w:ascii="Times New Roman" w:hAnsi="Times New Roman" w:cs="Times New Roman"/>
          <w:sz w:val="24"/>
          <w:szCs w:val="24"/>
        </w:rPr>
        <w:t>Для успешной работы со словарём необходимы следующие знания и умения:</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1. Твердое знание английского алфавита. Слова в словаре расположены строго в алфавитном порядке, последовательность алфавита соблюдается также и внутри слова.</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2. Умение поставить слово в исходную форму. Слова в словаре даются в исходной форме:</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 существительное – в общем падеже, </w:t>
      </w:r>
      <w:hyperlink r:id="rId9" w:tooltip="Единственное число" w:history="1">
        <w:r w:rsidRPr="00E46873">
          <w:rPr>
            <w:rStyle w:val="Hyperlink"/>
            <w:rFonts w:ascii="Times New Roman" w:hAnsi="Times New Roman" w:cs="Times New Roman"/>
            <w:color w:val="auto"/>
            <w:sz w:val="24"/>
            <w:szCs w:val="24"/>
            <w:u w:val="none"/>
          </w:rPr>
          <w:t>единственном числе</w:t>
        </w:r>
      </w:hyperlink>
      <w:r w:rsidRPr="00E46873">
        <w:rPr>
          <w:rFonts w:ascii="Times New Roman" w:hAnsi="Times New Roman" w:cs="Times New Roman"/>
          <w:sz w:val="24"/>
          <w:szCs w:val="24"/>
        </w:rPr>
        <w:t>: например, country;</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 глагол – в неопределённой форме, т. е. в инфинитиве: например, send;</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 прилагательное – в положительной степени: например good;</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 наречие – в положительной степени: пример - well.</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Однако в предложениях слова не всегда стоят в исходной форме, поэтому её необходимо уметь образовывать.</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3. Знание правил </w:t>
      </w:r>
      <w:hyperlink r:id="rId10" w:tooltip="Словообразование" w:history="1">
        <w:r w:rsidRPr="00E46873">
          <w:rPr>
            <w:rStyle w:val="Hyperlink"/>
            <w:rFonts w:ascii="Times New Roman" w:hAnsi="Times New Roman" w:cs="Times New Roman"/>
            <w:color w:val="auto"/>
            <w:sz w:val="24"/>
            <w:szCs w:val="24"/>
            <w:u w:val="none"/>
          </w:rPr>
          <w:t>словообразования</w:t>
        </w:r>
      </w:hyperlink>
      <w:r w:rsidRPr="00E46873">
        <w:rPr>
          <w:rFonts w:ascii="Times New Roman" w:hAnsi="Times New Roman" w:cs="Times New Roman"/>
          <w:sz w:val="24"/>
          <w:szCs w:val="24"/>
        </w:rPr>
        <w:t>.</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4. Умение выбрать в словаре нужное для данного контекста значение слова.</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Следует помнить, что поиску слова в словаре должен предшествовать анализ предложения. Чтобы уметь анализировать предложение, необходимо знать:</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а) структуру предложения в английском языке;</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б) формальные признаки различных частей речи.</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 xml:space="preserve">При переводе текста с помощью словаря </w:t>
      </w:r>
      <w:r>
        <w:rPr>
          <w:rFonts w:ascii="Times New Roman" w:hAnsi="Times New Roman" w:cs="Times New Roman"/>
          <w:sz w:val="24"/>
          <w:szCs w:val="24"/>
        </w:rPr>
        <w:t>помните</w:t>
      </w:r>
      <w:r w:rsidRPr="00E46873">
        <w:rPr>
          <w:rFonts w:ascii="Times New Roman" w:hAnsi="Times New Roman" w:cs="Times New Roman"/>
          <w:sz w:val="24"/>
          <w:szCs w:val="24"/>
        </w:rPr>
        <w:t>:</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1. Перевод текста не является переводом всех слов в предложении подряд. Необходимо понять смысл данного предложения.</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2. Поискам слова в словаре должно предшествовать определение его грамматической функции в предложении.</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3. Не следует брать из словаря первое значение слова, не прочитав всю словарную статью.</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4. Если в словаре нет значения слова, соответствующего контексту, следует выбрать наиболее близкий синоним или, исходя из общего содержания, самому подобрать наиболее подходящее значение.</w:t>
      </w:r>
    </w:p>
    <w:p w:rsidR="00A27FEC" w:rsidRPr="00E46873"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5. Если в словаре нет нужного слова, его значение можно установить по строевым элементам на основе правил английского словообразования.</w:t>
      </w:r>
    </w:p>
    <w:p w:rsidR="00A27FEC" w:rsidRPr="00F33B6C" w:rsidRDefault="00A27FEC" w:rsidP="00F734D0">
      <w:pPr>
        <w:spacing w:after="0" w:line="240" w:lineRule="auto"/>
        <w:jc w:val="both"/>
        <w:rPr>
          <w:rFonts w:ascii="Times New Roman" w:hAnsi="Times New Roman" w:cs="Times New Roman"/>
          <w:sz w:val="24"/>
          <w:szCs w:val="24"/>
        </w:rPr>
      </w:pPr>
      <w:r w:rsidRPr="00E46873">
        <w:rPr>
          <w:rFonts w:ascii="Times New Roman" w:hAnsi="Times New Roman" w:cs="Times New Roman"/>
          <w:sz w:val="24"/>
          <w:szCs w:val="24"/>
        </w:rPr>
        <w:t>6. При переводе текстов по специальности старайтесь запоминать встречающиеся в них термины, что в последствии значительно облегчит вашу работу над текстом технической направленности.</w:t>
      </w:r>
    </w:p>
    <w:p w:rsidR="00A27FEC" w:rsidRPr="0030005E" w:rsidRDefault="00A27FEC" w:rsidP="00CC4D94">
      <w:pPr>
        <w:spacing w:after="0" w:line="240" w:lineRule="auto"/>
        <w:ind w:firstLine="567"/>
        <w:jc w:val="both"/>
        <w:rPr>
          <w:rFonts w:ascii="Times New Roman" w:hAnsi="Times New Roman" w:cs="Times New Roman"/>
          <w:b/>
          <w:bCs/>
          <w:sz w:val="24"/>
          <w:szCs w:val="24"/>
        </w:rPr>
      </w:pPr>
    </w:p>
    <w:p w:rsidR="00A27FEC" w:rsidRPr="00465509" w:rsidRDefault="00A27FEC" w:rsidP="00CC4D94">
      <w:pPr>
        <w:spacing w:after="0" w:line="240" w:lineRule="auto"/>
        <w:ind w:firstLine="567"/>
        <w:jc w:val="both"/>
        <w:rPr>
          <w:rFonts w:ascii="Times New Roman" w:hAnsi="Times New Roman" w:cs="Times New Roman"/>
          <w:b/>
          <w:bCs/>
          <w:sz w:val="24"/>
          <w:szCs w:val="24"/>
        </w:rPr>
      </w:pPr>
      <w:r w:rsidRPr="00465509">
        <w:rPr>
          <w:rFonts w:ascii="Times New Roman" w:hAnsi="Times New Roman" w:cs="Times New Roman"/>
          <w:b/>
          <w:bCs/>
          <w:sz w:val="24"/>
          <w:szCs w:val="24"/>
        </w:rPr>
        <w:t>4. Работа с грамматическим материалом</w:t>
      </w:r>
      <w:r>
        <w:rPr>
          <w:rFonts w:ascii="Times New Roman" w:hAnsi="Times New Roman" w:cs="Times New Roman"/>
          <w:b/>
          <w:bCs/>
          <w:sz w:val="24"/>
          <w:szCs w:val="24"/>
        </w:rPr>
        <w:t>.</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1. Формы СРС с грамматическим материалом: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устные грамматические и лексико-грамматические упражнения по определенным темам;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письменные грамматические и лексико-грамматические упражнения по определенным темам;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составление карточек по отдельным грамматическим темам (части речи; основные формы слабых, сильных и неправильных глаголов и т.д.);</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поиск и перевод определенных грамматических форм, конструкций, явлений в тексте;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синтаксический анализ и перевод предложений (простых, сложносочиненных, сложноподчиненных, предложений с усложненными синтаксическими конструкциями);</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перевод текстов, содержащих изучаемый грамматический материал.</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2. Формы контроля СРС с грамматическим материалом:</w:t>
      </w:r>
    </w:p>
    <w:p w:rsidR="00A27FEC" w:rsidRPr="00465509" w:rsidRDefault="00A27FEC" w:rsidP="00F734D0">
      <w:pPr>
        <w:tabs>
          <w:tab w:val="left" w:pos="11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устная проверка грамматических и лексико-грамматических заданий на занятиях;</w:t>
      </w:r>
    </w:p>
    <w:p w:rsidR="00A27FEC" w:rsidRPr="00465509" w:rsidRDefault="00A27FEC" w:rsidP="00F734D0">
      <w:pPr>
        <w:tabs>
          <w:tab w:val="left" w:pos="11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выборочная проверка заданий на доске;</w:t>
      </w:r>
    </w:p>
    <w:p w:rsidR="00A27FEC" w:rsidRPr="00465509" w:rsidRDefault="00A27FEC" w:rsidP="00F734D0">
      <w:pPr>
        <w:tabs>
          <w:tab w:val="left" w:pos="11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проверка письменных заданий в тетрадях преподавателем / студентами;</w:t>
      </w:r>
    </w:p>
    <w:p w:rsidR="00A27FEC" w:rsidRPr="00465509" w:rsidRDefault="00A27FEC" w:rsidP="00F734D0">
      <w:pPr>
        <w:tabs>
          <w:tab w:val="left" w:pos="11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самостоятельная работа в аудитории по определенной теме с последующей проверкой;</w:t>
      </w:r>
    </w:p>
    <w:p w:rsidR="00A27FEC" w:rsidRPr="00F33B6C" w:rsidRDefault="00A27FEC" w:rsidP="00F734D0">
      <w:pPr>
        <w:tabs>
          <w:tab w:val="left" w:pos="110"/>
        </w:tabs>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контрольная работа.</w:t>
      </w:r>
    </w:p>
    <w:p w:rsidR="00A27FEC" w:rsidRPr="0030005E" w:rsidRDefault="00A27FEC" w:rsidP="00CC4D94">
      <w:pPr>
        <w:spacing w:after="0" w:line="240" w:lineRule="auto"/>
        <w:ind w:firstLine="567"/>
        <w:jc w:val="both"/>
        <w:rPr>
          <w:rFonts w:ascii="Times New Roman" w:hAnsi="Times New Roman" w:cs="Times New Roman"/>
          <w:b/>
          <w:bCs/>
          <w:sz w:val="24"/>
          <w:szCs w:val="24"/>
        </w:rPr>
      </w:pPr>
    </w:p>
    <w:p w:rsidR="00A27FEC" w:rsidRPr="00465509" w:rsidRDefault="00A27FEC" w:rsidP="00CC4D94">
      <w:pPr>
        <w:spacing w:after="0" w:line="240" w:lineRule="auto"/>
        <w:ind w:firstLine="567"/>
        <w:jc w:val="both"/>
        <w:rPr>
          <w:rFonts w:ascii="Times New Roman" w:hAnsi="Times New Roman" w:cs="Times New Roman"/>
          <w:b/>
          <w:bCs/>
          <w:sz w:val="24"/>
          <w:szCs w:val="24"/>
        </w:rPr>
      </w:pPr>
      <w:r w:rsidRPr="00465509">
        <w:rPr>
          <w:rFonts w:ascii="Times New Roman" w:hAnsi="Times New Roman" w:cs="Times New Roman"/>
          <w:b/>
          <w:bCs/>
          <w:sz w:val="24"/>
          <w:szCs w:val="24"/>
        </w:rPr>
        <w:t>5. Работа с текстом</w:t>
      </w:r>
      <w:r>
        <w:rPr>
          <w:rFonts w:ascii="Times New Roman" w:hAnsi="Times New Roman" w:cs="Times New Roman"/>
          <w:b/>
          <w:bCs/>
          <w:sz w:val="24"/>
          <w:szCs w:val="24"/>
        </w:rPr>
        <w:t>.</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1. Формы СРС с текстом: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анализ лексического и грамматического наполнения текста;</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устный перевод текстов небольшого объема (до 1000 печатных знаков) по краткосрочным заданиям;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письменный перевод текстов небольшого объема (до 1000 печатных знаков) по краткосрочным заданиям;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устный перевод текстов по долгосрочным заданиям (домашнее чтение);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изложение содержания текстов большого объема на русском и иностранном языке (реферирование – на продвинутом этапе обучения).</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2. Формы контроля СРС с текстом: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устный опрос по переводу на занятиях;</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проверка письменных работ по переводу или реферированию текстов;</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устный опрос по реферированию текстов с последующим обсуждением;</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контрольный устный (письменный) перевод текста на занятиях.</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3. Методические рекомендации по самостоятельной работе с грамматическим материалом и с текстом</w:t>
      </w:r>
      <w:r>
        <w:rPr>
          <w:rFonts w:ascii="Times New Roman" w:hAnsi="Times New Roman" w:cs="Times New Roman"/>
          <w:sz w:val="24"/>
          <w:szCs w:val="24"/>
          <w:u w:val="single"/>
        </w:rPr>
        <w:t>:</w:t>
      </w:r>
    </w:p>
    <w:p w:rsidR="00A27FEC" w:rsidRPr="00465509" w:rsidRDefault="00A27FEC" w:rsidP="00CC4D94">
      <w:pPr>
        <w:spacing w:after="0" w:line="240" w:lineRule="auto"/>
        <w:ind w:firstLine="567"/>
        <w:jc w:val="both"/>
        <w:rPr>
          <w:rFonts w:ascii="Times New Roman" w:hAnsi="Times New Roman" w:cs="Times New Roman"/>
          <w:sz w:val="24"/>
          <w:szCs w:val="24"/>
        </w:rPr>
      </w:pPr>
      <w:r w:rsidRPr="00465509">
        <w:rPr>
          <w:rFonts w:ascii="Times New Roman" w:hAnsi="Times New Roman" w:cs="Times New Roman"/>
          <w:sz w:val="24"/>
          <w:szCs w:val="24"/>
        </w:rPr>
        <w:t xml:space="preserve">При изучении определенных грамматических явлений </w:t>
      </w:r>
      <w:r>
        <w:rPr>
          <w:rFonts w:ascii="Times New Roman" w:hAnsi="Times New Roman" w:cs="Times New Roman"/>
          <w:sz w:val="24"/>
          <w:szCs w:val="24"/>
        </w:rPr>
        <w:t>английс</w:t>
      </w:r>
      <w:r w:rsidRPr="00465509">
        <w:rPr>
          <w:rFonts w:ascii="Times New Roman" w:hAnsi="Times New Roman" w:cs="Times New Roman"/>
          <w:sz w:val="24"/>
          <w:szCs w:val="24"/>
        </w:rPr>
        <w:t>кого языка рекомендуется использовать схемы, таблицы из справочников по грамматике и составлять собственные к конкретному материалу, тщательно выполнять устные и письменные упражнения и готовить их к контролю без опоры на письменный вариант, чтобы обеспечить прочное усвоение грамматического материала.</w:t>
      </w:r>
    </w:p>
    <w:p w:rsidR="00A27FEC" w:rsidRPr="00465509" w:rsidRDefault="00A27FEC" w:rsidP="00CC4D94">
      <w:pPr>
        <w:spacing w:after="0" w:line="240" w:lineRule="auto"/>
        <w:ind w:firstLine="567"/>
        <w:jc w:val="both"/>
        <w:rPr>
          <w:rFonts w:ascii="Times New Roman" w:hAnsi="Times New Roman" w:cs="Times New Roman"/>
          <w:sz w:val="24"/>
          <w:szCs w:val="24"/>
        </w:rPr>
      </w:pPr>
      <w:r w:rsidRPr="00465509">
        <w:rPr>
          <w:rFonts w:ascii="Times New Roman" w:hAnsi="Times New Roman" w:cs="Times New Roman"/>
          <w:sz w:val="24"/>
          <w:szCs w:val="24"/>
        </w:rPr>
        <w:t xml:space="preserve">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w:t>
      </w:r>
      <w:r>
        <w:rPr>
          <w:rFonts w:ascii="Times New Roman" w:hAnsi="Times New Roman" w:cs="Times New Roman"/>
          <w:sz w:val="24"/>
          <w:szCs w:val="24"/>
        </w:rPr>
        <w:t>английс</w:t>
      </w:r>
      <w:r w:rsidRPr="00465509">
        <w:rPr>
          <w:rFonts w:ascii="Times New Roman" w:hAnsi="Times New Roman" w:cs="Times New Roman"/>
          <w:sz w:val="24"/>
          <w:szCs w:val="24"/>
        </w:rPr>
        <w:t>ком языке рекомендуется руководствоваться следующими общими положениями:</w:t>
      </w:r>
    </w:p>
    <w:p w:rsidR="00A27FEC" w:rsidRPr="00465509" w:rsidRDefault="00A27FEC" w:rsidP="00CC4D94">
      <w:pPr>
        <w:spacing w:after="0" w:line="240" w:lineRule="auto"/>
        <w:ind w:firstLine="567"/>
        <w:jc w:val="both"/>
        <w:rPr>
          <w:rFonts w:ascii="Times New Roman" w:hAnsi="Times New Roman" w:cs="Times New Roman"/>
          <w:sz w:val="24"/>
          <w:szCs w:val="24"/>
        </w:rPr>
      </w:pPr>
      <w:r w:rsidRPr="00465509">
        <w:rPr>
          <w:rFonts w:ascii="Times New Roman" w:hAnsi="Times New Roman" w:cs="Times New Roman"/>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A27FEC" w:rsidRPr="00465509" w:rsidRDefault="00A27FEC" w:rsidP="00CC4D94">
      <w:pPr>
        <w:spacing w:after="0" w:line="240" w:lineRule="auto"/>
        <w:ind w:firstLine="567"/>
        <w:jc w:val="both"/>
        <w:rPr>
          <w:rFonts w:ascii="Times New Roman" w:hAnsi="Times New Roman" w:cs="Times New Roman"/>
          <w:sz w:val="24"/>
          <w:szCs w:val="24"/>
        </w:rPr>
      </w:pPr>
      <w:r w:rsidRPr="00465509">
        <w:rPr>
          <w:rFonts w:ascii="Times New Roman" w:hAnsi="Times New Roman" w:cs="Times New Roman"/>
          <w:sz w:val="24"/>
          <w:szCs w:val="24"/>
        </w:rPr>
        <w:t>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 распространенные определения);</w:t>
      </w:r>
    </w:p>
    <w:p w:rsidR="00A27FEC" w:rsidRDefault="00A27FEC" w:rsidP="00CC4D94">
      <w:pPr>
        <w:spacing w:after="0" w:line="240" w:lineRule="auto"/>
        <w:ind w:firstLine="567"/>
        <w:jc w:val="both"/>
        <w:rPr>
          <w:rFonts w:ascii="Times New Roman" w:hAnsi="Times New Roman" w:cs="Times New Roman"/>
          <w:sz w:val="24"/>
          <w:szCs w:val="24"/>
        </w:rPr>
      </w:pPr>
      <w:r w:rsidRPr="00465509">
        <w:rPr>
          <w:rFonts w:ascii="Times New Roman" w:hAnsi="Times New Roman" w:cs="Times New Roman"/>
          <w:sz w:val="24"/>
          <w:szCs w:val="24"/>
        </w:rPr>
        <w:t>3) простое предложение следует разобрать по членам предложения (выделить подлежащее, сказуемое, второстепенные члены), з</w:t>
      </w:r>
      <w:r>
        <w:rPr>
          <w:rFonts w:ascii="Times New Roman" w:hAnsi="Times New Roman" w:cs="Times New Roman"/>
          <w:sz w:val="24"/>
          <w:szCs w:val="24"/>
        </w:rPr>
        <w:t>атем перевести на русский язык.</w:t>
      </w:r>
    </w:p>
    <w:p w:rsidR="00A27FEC" w:rsidRPr="008468A4" w:rsidRDefault="00A27FEC" w:rsidP="00CC4D94">
      <w:pPr>
        <w:spacing w:after="0" w:line="240" w:lineRule="auto"/>
        <w:ind w:firstLine="567"/>
        <w:rPr>
          <w:rFonts w:ascii="Times New Roman" w:hAnsi="Times New Roman" w:cs="Times New Roman"/>
          <w:sz w:val="24"/>
          <w:szCs w:val="24"/>
          <w:u w:val="single"/>
        </w:rPr>
      </w:pPr>
      <w:r w:rsidRPr="008468A4">
        <w:rPr>
          <w:rFonts w:ascii="Times New Roman" w:hAnsi="Times New Roman" w:cs="Times New Roman"/>
          <w:sz w:val="24"/>
          <w:szCs w:val="24"/>
          <w:u w:val="single"/>
        </w:rPr>
        <w:t>4. Общие рекомендации к переводу специальных текстов.</w:t>
      </w:r>
    </w:p>
    <w:p w:rsidR="00A27FEC" w:rsidRPr="008468A4" w:rsidRDefault="00A27FEC" w:rsidP="00CC4D94">
      <w:pPr>
        <w:spacing w:after="0" w:line="240" w:lineRule="auto"/>
        <w:ind w:firstLine="567"/>
        <w:jc w:val="both"/>
        <w:rPr>
          <w:rFonts w:ascii="Times New Roman" w:hAnsi="Times New Roman" w:cs="Times New Roman"/>
          <w:sz w:val="24"/>
          <w:szCs w:val="24"/>
        </w:rPr>
      </w:pPr>
      <w:r w:rsidRPr="008468A4">
        <w:rPr>
          <w:rFonts w:ascii="Times New Roman" w:hAnsi="Times New Roman" w:cs="Times New Roman"/>
          <w:sz w:val="24"/>
          <w:szCs w:val="24"/>
        </w:rPr>
        <w:t>Точность перевода – основное требование к переводу технического текста. Под точностью следует понимать краткость, выразительность, логическую последовательность, полноту изложения материала оригинала и соответствие нормам русского технического языка. Не следует путать понятия «точный» и «буквальный» перевод.</w:t>
      </w:r>
    </w:p>
    <w:p w:rsidR="00A27FEC" w:rsidRPr="008468A4" w:rsidRDefault="00A27FEC" w:rsidP="00CC4D94">
      <w:pPr>
        <w:spacing w:after="0" w:line="240" w:lineRule="auto"/>
        <w:ind w:firstLine="567"/>
        <w:jc w:val="both"/>
        <w:rPr>
          <w:rFonts w:ascii="Times New Roman" w:hAnsi="Times New Roman" w:cs="Times New Roman"/>
          <w:sz w:val="24"/>
          <w:szCs w:val="24"/>
        </w:rPr>
      </w:pPr>
      <w:r w:rsidRPr="008468A4">
        <w:rPr>
          <w:rFonts w:ascii="Times New Roman" w:hAnsi="Times New Roman" w:cs="Times New Roman"/>
          <w:sz w:val="24"/>
          <w:szCs w:val="24"/>
        </w:rPr>
        <w:t>Для успешного выполнения перевода технического текста необходимо:</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Запомнить необходимый минимум слов.</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Уметь определять значение слова по контексту. При многозначности слова уметь найти нужное для данного контекста значение.</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Научиться переводить слова по словообразовательным формам.</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Узнавать и переводить термины и типичные словосочетания.</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Узнавать и переводить грамматические формы и конструкции.</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Соблюдать правильную последовательность действий в процессе перевода.</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Уметь переводить сложные предложения.</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Не забывать о различиях в языках, с которыми работаешь, и соблюдать все требования языка, на который переводишь, без ущерба для смысла оригинала.</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Научиться быстро пользоваться нужными словарями.</w:t>
      </w:r>
    </w:p>
    <w:p w:rsidR="00A27FEC" w:rsidRPr="008468A4"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Исходить в переводе из контекста как единого целого.</w:t>
      </w:r>
    </w:p>
    <w:p w:rsidR="00A27FEC" w:rsidRPr="00F33B6C" w:rsidRDefault="00A27FEC" w:rsidP="00F734D0">
      <w:pPr>
        <w:numPr>
          <w:ilvl w:val="0"/>
          <w:numId w:val="10"/>
        </w:numPr>
        <w:tabs>
          <w:tab w:val="clear" w:pos="720"/>
          <w:tab w:val="num" w:pos="0"/>
          <w:tab w:val="left" w:pos="330"/>
        </w:tabs>
        <w:spacing w:after="0" w:line="240" w:lineRule="auto"/>
        <w:ind w:left="0" w:firstLine="0"/>
        <w:jc w:val="both"/>
        <w:rPr>
          <w:rFonts w:ascii="Times New Roman" w:hAnsi="Times New Roman" w:cs="Times New Roman"/>
          <w:sz w:val="24"/>
          <w:szCs w:val="24"/>
        </w:rPr>
      </w:pPr>
      <w:r w:rsidRPr="008468A4">
        <w:rPr>
          <w:rFonts w:ascii="Times New Roman" w:hAnsi="Times New Roman" w:cs="Times New Roman"/>
          <w:sz w:val="24"/>
          <w:szCs w:val="24"/>
        </w:rPr>
        <w:t xml:space="preserve">Прибегать к словарю каждый раз при встрече с новым словом, особенно, если его форма совпадает в русском и </w:t>
      </w:r>
      <w:r>
        <w:rPr>
          <w:rFonts w:ascii="Times New Roman" w:hAnsi="Times New Roman" w:cs="Times New Roman"/>
          <w:sz w:val="24"/>
          <w:szCs w:val="24"/>
        </w:rPr>
        <w:t>английс</w:t>
      </w:r>
      <w:r w:rsidRPr="008468A4">
        <w:rPr>
          <w:rFonts w:ascii="Times New Roman" w:hAnsi="Times New Roman" w:cs="Times New Roman"/>
          <w:sz w:val="24"/>
          <w:szCs w:val="24"/>
        </w:rPr>
        <w:t>ком языках (ложные друзья переводчика).</w:t>
      </w:r>
    </w:p>
    <w:p w:rsidR="00A27FEC" w:rsidRPr="0030005E" w:rsidRDefault="00A27FEC" w:rsidP="00CC4D94">
      <w:pPr>
        <w:spacing w:after="0" w:line="240" w:lineRule="auto"/>
        <w:ind w:firstLine="567"/>
        <w:jc w:val="both"/>
        <w:rPr>
          <w:rFonts w:ascii="Times New Roman" w:hAnsi="Times New Roman" w:cs="Times New Roman"/>
          <w:b/>
          <w:bCs/>
          <w:sz w:val="24"/>
          <w:szCs w:val="24"/>
        </w:rPr>
      </w:pPr>
    </w:p>
    <w:p w:rsidR="00A27FEC" w:rsidRPr="00465509" w:rsidRDefault="00A27FEC" w:rsidP="00CC4D94">
      <w:pPr>
        <w:spacing w:after="0" w:line="240" w:lineRule="auto"/>
        <w:ind w:firstLine="567"/>
        <w:jc w:val="both"/>
        <w:rPr>
          <w:rFonts w:ascii="Times New Roman" w:hAnsi="Times New Roman" w:cs="Times New Roman"/>
          <w:b/>
          <w:bCs/>
          <w:sz w:val="24"/>
          <w:szCs w:val="24"/>
        </w:rPr>
      </w:pPr>
      <w:r w:rsidRPr="00465509">
        <w:rPr>
          <w:rFonts w:ascii="Times New Roman" w:hAnsi="Times New Roman" w:cs="Times New Roman"/>
          <w:b/>
          <w:bCs/>
          <w:sz w:val="24"/>
          <w:szCs w:val="24"/>
        </w:rPr>
        <w:t>6. Работа над устной речью</w:t>
      </w:r>
      <w:r>
        <w:rPr>
          <w:rFonts w:ascii="Times New Roman" w:hAnsi="Times New Roman" w:cs="Times New Roman"/>
          <w:b/>
          <w:bCs/>
          <w:sz w:val="24"/>
          <w:szCs w:val="24"/>
        </w:rPr>
        <w:t>.</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1. Формы СРС над устной речью:</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фонетические упражнения по определенной теме;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лексические упражнения по определенной теме;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фонетическое чтение текста-образца;</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перевод текста-образца;</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речевые упражнения по теме;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подготовка устного монологического высказывания по определенной теме (объем высказывания – 15-20 предложений).</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2. Формы контроля СРС над устной речью:</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проверка фонетических упражнений по теме;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проверка лексических упражнений по теме;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контроль лексики по теме;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контрольное чтение вслух текста-образца;</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контроль перевода текста-образца;</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устный опрос по теме.</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3. Методические рекомендации по самостоятельной работе над устной речью</w:t>
      </w:r>
      <w:r>
        <w:rPr>
          <w:rFonts w:ascii="Times New Roman" w:hAnsi="Times New Roman" w:cs="Times New Roman"/>
          <w:sz w:val="24"/>
          <w:szCs w:val="24"/>
          <w:u w:val="single"/>
        </w:rPr>
        <w:t>:</w:t>
      </w:r>
    </w:p>
    <w:p w:rsidR="00A27FEC" w:rsidRPr="00465509" w:rsidRDefault="00A27FEC" w:rsidP="00CC4D94">
      <w:pPr>
        <w:spacing w:after="0" w:line="240" w:lineRule="auto"/>
        <w:ind w:firstLine="567"/>
        <w:jc w:val="both"/>
        <w:rPr>
          <w:rFonts w:ascii="Times New Roman" w:hAnsi="Times New Roman" w:cs="Times New Roman"/>
          <w:sz w:val="24"/>
          <w:szCs w:val="24"/>
        </w:rPr>
      </w:pPr>
      <w:r w:rsidRPr="00465509">
        <w:rPr>
          <w:rFonts w:ascii="Times New Roman" w:hAnsi="Times New Roman" w:cs="Times New Roman"/>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1) заменить трудные для запоминания и воспроизведения слова известными лексическими единицами:</w:t>
      </w:r>
    </w:p>
    <w:p w:rsidR="00A27FEC" w:rsidRPr="00C4239B" w:rsidRDefault="00A27FEC" w:rsidP="00F734D0">
      <w:pPr>
        <w:spacing w:after="0" w:line="240" w:lineRule="auto"/>
        <w:jc w:val="both"/>
        <w:rPr>
          <w:rFonts w:ascii="Times New Roman" w:hAnsi="Times New Roman" w:cs="Times New Roman"/>
          <w:sz w:val="24"/>
          <w:szCs w:val="24"/>
        </w:rPr>
      </w:pPr>
      <w:r w:rsidRPr="00C4239B">
        <w:rPr>
          <w:rFonts w:ascii="Times New Roman" w:hAnsi="Times New Roman" w:cs="Times New Roman"/>
          <w:sz w:val="24"/>
          <w:szCs w:val="24"/>
        </w:rPr>
        <w:t xml:space="preserve">2) </w:t>
      </w:r>
      <w:r w:rsidRPr="00465509">
        <w:rPr>
          <w:rFonts w:ascii="Times New Roman" w:hAnsi="Times New Roman" w:cs="Times New Roman"/>
          <w:sz w:val="24"/>
          <w:szCs w:val="24"/>
        </w:rPr>
        <w:t>сократить</w:t>
      </w:r>
      <w:r w:rsidRPr="00C4239B">
        <w:rPr>
          <w:rFonts w:ascii="Times New Roman" w:hAnsi="Times New Roman" w:cs="Times New Roman"/>
          <w:sz w:val="24"/>
          <w:szCs w:val="24"/>
        </w:rPr>
        <w:t xml:space="preserve"> «</w:t>
      </w:r>
      <w:r w:rsidRPr="00465509">
        <w:rPr>
          <w:rFonts w:ascii="Times New Roman" w:hAnsi="Times New Roman" w:cs="Times New Roman"/>
          <w:sz w:val="24"/>
          <w:szCs w:val="24"/>
        </w:rPr>
        <w:t>протяженность</w:t>
      </w:r>
      <w:r w:rsidRPr="00C4239B">
        <w:rPr>
          <w:rFonts w:ascii="Times New Roman" w:hAnsi="Times New Roman" w:cs="Times New Roman"/>
          <w:sz w:val="24"/>
          <w:szCs w:val="24"/>
        </w:rPr>
        <w:t xml:space="preserve">» </w:t>
      </w:r>
      <w:r w:rsidRPr="00465509">
        <w:rPr>
          <w:rFonts w:ascii="Times New Roman" w:hAnsi="Times New Roman" w:cs="Times New Roman"/>
          <w:sz w:val="24"/>
          <w:szCs w:val="24"/>
        </w:rPr>
        <w:t>предложений</w:t>
      </w:r>
      <w:r w:rsidRPr="00C4239B">
        <w:rPr>
          <w:rFonts w:ascii="Times New Roman" w:hAnsi="Times New Roman" w:cs="Times New Roman"/>
          <w:sz w:val="24"/>
          <w:szCs w:val="24"/>
        </w:rPr>
        <w:t>:</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3) упростить грамматическую (синтаксическую) структуру предложений:</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4) произвести смысловую (содержательную) компрессию текста: сократить объем текста до оптимального уровня (не менее 12-15 предложений).</w:t>
      </w:r>
    </w:p>
    <w:p w:rsidR="00A27FEC" w:rsidRPr="00F33B6C" w:rsidRDefault="00A27FEC" w:rsidP="00CC4D94">
      <w:pPr>
        <w:spacing w:after="0" w:line="240" w:lineRule="auto"/>
        <w:ind w:firstLine="567"/>
        <w:jc w:val="both"/>
        <w:rPr>
          <w:rFonts w:ascii="Times New Roman" w:hAnsi="Times New Roman" w:cs="Times New Roman"/>
          <w:sz w:val="24"/>
          <w:szCs w:val="24"/>
        </w:rPr>
      </w:pPr>
      <w:r w:rsidRPr="00465509">
        <w:rPr>
          <w:rFonts w:ascii="Times New Roman" w:hAnsi="Times New Roman" w:cs="Times New Roman"/>
          <w:sz w:val="24"/>
          <w:szCs w:val="24"/>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w:t>
      </w:r>
      <w:r>
        <w:rPr>
          <w:rFonts w:ascii="Times New Roman" w:hAnsi="Times New Roman" w:cs="Times New Roman"/>
          <w:sz w:val="24"/>
          <w:szCs w:val="24"/>
        </w:rPr>
        <w:t>ы, и пересказать.</w:t>
      </w:r>
    </w:p>
    <w:p w:rsidR="00A27FEC" w:rsidRPr="0030005E" w:rsidRDefault="00A27FEC" w:rsidP="00CC4D94">
      <w:pPr>
        <w:spacing w:after="0" w:line="240" w:lineRule="auto"/>
        <w:ind w:firstLine="567"/>
        <w:jc w:val="both"/>
        <w:rPr>
          <w:rFonts w:ascii="Times New Roman" w:hAnsi="Times New Roman" w:cs="Times New Roman"/>
          <w:b/>
          <w:bCs/>
          <w:sz w:val="24"/>
          <w:szCs w:val="24"/>
        </w:rPr>
      </w:pPr>
    </w:p>
    <w:p w:rsidR="00A27FEC" w:rsidRPr="00465509" w:rsidRDefault="00A27FEC" w:rsidP="00CC4D94">
      <w:pPr>
        <w:spacing w:after="0" w:line="240" w:lineRule="auto"/>
        <w:ind w:firstLine="567"/>
        <w:jc w:val="both"/>
        <w:rPr>
          <w:rFonts w:ascii="Times New Roman" w:hAnsi="Times New Roman" w:cs="Times New Roman"/>
          <w:b/>
          <w:bCs/>
          <w:sz w:val="24"/>
          <w:szCs w:val="24"/>
        </w:rPr>
      </w:pPr>
      <w:r w:rsidRPr="00465509">
        <w:rPr>
          <w:rFonts w:ascii="Times New Roman" w:hAnsi="Times New Roman" w:cs="Times New Roman"/>
          <w:b/>
          <w:bCs/>
          <w:sz w:val="24"/>
          <w:szCs w:val="24"/>
        </w:rPr>
        <w:t>7. Работа над письменной речью</w:t>
      </w:r>
      <w:r>
        <w:rPr>
          <w:rFonts w:ascii="Times New Roman" w:hAnsi="Times New Roman" w:cs="Times New Roman"/>
          <w:b/>
          <w:bCs/>
          <w:sz w:val="24"/>
          <w:szCs w:val="24"/>
        </w:rPr>
        <w:t>.</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1. Формы СРС над письменной речью:</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письменные задания по оформлению тетради-словаря;</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письменные лексические, лексико-грамматические, грамматические задания и упражнения;</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xml:space="preserve">- письменные задания по подготовке к монологическому сообщению на </w:t>
      </w:r>
      <w:r>
        <w:rPr>
          <w:rFonts w:ascii="Times New Roman" w:hAnsi="Times New Roman" w:cs="Times New Roman"/>
          <w:sz w:val="24"/>
          <w:szCs w:val="24"/>
        </w:rPr>
        <w:t>английс</w:t>
      </w:r>
      <w:r w:rsidRPr="00465509">
        <w:rPr>
          <w:rFonts w:ascii="Times New Roman" w:hAnsi="Times New Roman" w:cs="Times New Roman"/>
          <w:sz w:val="24"/>
          <w:szCs w:val="24"/>
        </w:rPr>
        <w:t>ком языке;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xml:space="preserve">- письменные задания по реферированию текстов на </w:t>
      </w:r>
      <w:r w:rsidRPr="009D2DAC">
        <w:rPr>
          <w:rFonts w:ascii="Times New Roman" w:hAnsi="Times New Roman" w:cs="Times New Roman"/>
          <w:sz w:val="24"/>
          <w:szCs w:val="24"/>
        </w:rPr>
        <w:t>английском</w:t>
      </w:r>
      <w:r w:rsidRPr="00465509">
        <w:rPr>
          <w:rFonts w:ascii="Times New Roman" w:hAnsi="Times New Roman" w:cs="Times New Roman"/>
          <w:sz w:val="24"/>
          <w:szCs w:val="24"/>
        </w:rPr>
        <w:t xml:space="preserve"> языке;</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xml:space="preserve">- письменный перевод с русского языка на </w:t>
      </w:r>
      <w:r>
        <w:rPr>
          <w:rFonts w:ascii="Times New Roman" w:hAnsi="Times New Roman" w:cs="Times New Roman"/>
          <w:sz w:val="24"/>
          <w:szCs w:val="24"/>
        </w:rPr>
        <w:t>английский</w:t>
      </w:r>
      <w:r w:rsidRPr="00465509">
        <w:rPr>
          <w:rFonts w:ascii="Times New Roman" w:hAnsi="Times New Roman" w:cs="Times New Roman"/>
          <w:sz w:val="24"/>
          <w:szCs w:val="24"/>
        </w:rPr>
        <w:t>.</w:t>
      </w:r>
    </w:p>
    <w:p w:rsidR="00A27FEC" w:rsidRPr="00465509" w:rsidRDefault="00A27FEC" w:rsidP="00CC4D94">
      <w:pPr>
        <w:spacing w:after="0" w:line="240" w:lineRule="auto"/>
        <w:ind w:firstLine="567"/>
        <w:jc w:val="both"/>
        <w:rPr>
          <w:rFonts w:ascii="Times New Roman" w:hAnsi="Times New Roman" w:cs="Times New Roman"/>
          <w:sz w:val="24"/>
          <w:szCs w:val="24"/>
          <w:u w:val="single"/>
        </w:rPr>
      </w:pPr>
      <w:r w:rsidRPr="00465509">
        <w:rPr>
          <w:rFonts w:ascii="Times New Roman" w:hAnsi="Times New Roman" w:cs="Times New Roman"/>
          <w:sz w:val="24"/>
          <w:szCs w:val="24"/>
          <w:u w:val="single"/>
        </w:rPr>
        <w:t>2.</w:t>
      </w:r>
      <w:r>
        <w:rPr>
          <w:rFonts w:ascii="Times New Roman" w:hAnsi="Times New Roman" w:cs="Times New Roman"/>
          <w:sz w:val="24"/>
          <w:szCs w:val="24"/>
          <w:u w:val="single"/>
        </w:rPr>
        <w:t xml:space="preserve"> </w:t>
      </w:r>
      <w:r w:rsidRPr="00465509">
        <w:rPr>
          <w:rFonts w:ascii="Times New Roman" w:hAnsi="Times New Roman" w:cs="Times New Roman"/>
          <w:sz w:val="24"/>
          <w:szCs w:val="24"/>
          <w:u w:val="single"/>
        </w:rPr>
        <w:t>Формы контроля СРС над письменной речью:</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орфографический диктант (словарный, текстовый);</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проверка письменных заданий в тетрадях;</w:t>
      </w:r>
    </w:p>
    <w:p w:rsidR="00A27FEC" w:rsidRPr="0046550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упражнения на доске;</w:t>
      </w:r>
    </w:p>
    <w:p w:rsidR="00A27FEC" w:rsidRPr="00EE5489" w:rsidRDefault="00A27FEC" w:rsidP="00F734D0">
      <w:pPr>
        <w:spacing w:after="0" w:line="240" w:lineRule="auto"/>
        <w:jc w:val="both"/>
        <w:rPr>
          <w:rFonts w:ascii="Times New Roman" w:hAnsi="Times New Roman" w:cs="Times New Roman"/>
          <w:sz w:val="24"/>
          <w:szCs w:val="24"/>
        </w:rPr>
      </w:pPr>
      <w:r w:rsidRPr="00465509">
        <w:rPr>
          <w:rFonts w:ascii="Times New Roman" w:hAnsi="Times New Roman" w:cs="Times New Roman"/>
          <w:sz w:val="24"/>
          <w:szCs w:val="24"/>
        </w:rPr>
        <w:t>- контрольные задания по навыкам пис</w:t>
      </w:r>
      <w:r>
        <w:rPr>
          <w:rFonts w:ascii="Times New Roman" w:hAnsi="Times New Roman" w:cs="Times New Roman"/>
          <w:sz w:val="24"/>
          <w:szCs w:val="24"/>
        </w:rPr>
        <w:t xml:space="preserve">ьменной речи на </w:t>
      </w:r>
      <w:r w:rsidRPr="009D2DAC">
        <w:rPr>
          <w:rFonts w:ascii="Times New Roman" w:hAnsi="Times New Roman" w:cs="Times New Roman"/>
          <w:sz w:val="24"/>
          <w:szCs w:val="24"/>
        </w:rPr>
        <w:t>английском</w:t>
      </w:r>
      <w:r>
        <w:rPr>
          <w:rFonts w:ascii="Times New Roman" w:hAnsi="Times New Roman" w:cs="Times New Roman"/>
          <w:sz w:val="24"/>
          <w:szCs w:val="24"/>
        </w:rPr>
        <w:t xml:space="preserve"> языке.</w:t>
      </w: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Pr="00BA5185" w:rsidRDefault="00A27FEC" w:rsidP="00523BD4">
      <w:pPr>
        <w:spacing w:after="0" w:line="240" w:lineRule="auto"/>
        <w:ind w:firstLine="567"/>
        <w:jc w:val="center"/>
        <w:rPr>
          <w:rFonts w:ascii="Times New Roman" w:hAnsi="Times New Roman" w:cs="Times New Roman"/>
          <w:b/>
          <w:bCs/>
          <w:sz w:val="24"/>
          <w:szCs w:val="24"/>
        </w:rPr>
      </w:pPr>
      <w:r w:rsidRPr="009B48BA">
        <w:rPr>
          <w:rFonts w:ascii="Times New Roman" w:hAnsi="Times New Roman" w:cs="Times New Roman"/>
          <w:b/>
          <w:bCs/>
          <w:sz w:val="24"/>
          <w:szCs w:val="24"/>
        </w:rPr>
        <w:t xml:space="preserve">Рекомендации по выполнению </w:t>
      </w:r>
      <w:r>
        <w:rPr>
          <w:rFonts w:ascii="Times New Roman" w:hAnsi="Times New Roman" w:cs="Times New Roman"/>
          <w:b/>
          <w:bCs/>
          <w:sz w:val="24"/>
          <w:szCs w:val="24"/>
        </w:rPr>
        <w:t xml:space="preserve">письменных </w:t>
      </w:r>
      <w:r w:rsidRPr="009B48BA">
        <w:rPr>
          <w:rFonts w:ascii="Times New Roman" w:hAnsi="Times New Roman" w:cs="Times New Roman"/>
          <w:b/>
          <w:bCs/>
          <w:sz w:val="24"/>
          <w:szCs w:val="24"/>
        </w:rPr>
        <w:t>форм самостоятельной работы.</w:t>
      </w:r>
    </w:p>
    <w:p w:rsidR="00A27FEC" w:rsidRDefault="00A27FEC" w:rsidP="00523BD4">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1. Работа над проектом.</w:t>
      </w:r>
    </w:p>
    <w:p w:rsidR="00A27FEC" w:rsidRPr="00EE5489" w:rsidRDefault="00A27FEC" w:rsidP="00523BD4">
      <w:pPr>
        <w:spacing w:after="0" w:line="240" w:lineRule="auto"/>
        <w:ind w:firstLine="567"/>
        <w:jc w:val="center"/>
        <w:rPr>
          <w:rFonts w:ascii="Times New Roman" w:hAnsi="Times New Roman" w:cs="Times New Roman"/>
          <w:b/>
          <w:bCs/>
          <w:sz w:val="24"/>
          <w:szCs w:val="24"/>
        </w:rPr>
      </w:pPr>
      <w:r w:rsidRPr="00EE5489">
        <w:rPr>
          <w:rFonts w:ascii="Times New Roman" w:hAnsi="Times New Roman" w:cs="Times New Roman"/>
          <w:b/>
          <w:bCs/>
          <w:sz w:val="24"/>
          <w:szCs w:val="24"/>
        </w:rPr>
        <w:t>Примерная структура проекта:</w:t>
      </w:r>
    </w:p>
    <w:p w:rsidR="00A27FEC" w:rsidRPr="00667FBA"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Основные требования к учебному проекту:</w:t>
      </w:r>
    </w:p>
    <w:p w:rsidR="00A27FEC" w:rsidRPr="00667FBA" w:rsidRDefault="00A27FEC" w:rsidP="00523BD4">
      <w:pPr>
        <w:numPr>
          <w:ilvl w:val="0"/>
          <w:numId w:val="7"/>
        </w:numPr>
        <w:tabs>
          <w:tab w:val="clear" w:pos="720"/>
          <w:tab w:val="num" w:pos="110"/>
          <w:tab w:val="left" w:pos="440"/>
        </w:tabs>
        <w:spacing w:after="0" w:line="240" w:lineRule="auto"/>
        <w:ind w:hanging="720"/>
        <w:jc w:val="both"/>
        <w:rPr>
          <w:rFonts w:ascii="Times New Roman" w:hAnsi="Times New Roman" w:cs="Times New Roman"/>
          <w:sz w:val="24"/>
          <w:szCs w:val="24"/>
        </w:rPr>
      </w:pPr>
      <w:r w:rsidRPr="00667FBA">
        <w:rPr>
          <w:rFonts w:ascii="Times New Roman" w:hAnsi="Times New Roman" w:cs="Times New Roman"/>
          <w:sz w:val="24"/>
          <w:szCs w:val="24"/>
        </w:rPr>
        <w:t>Работа над проектом направлена на раскрытие информационных вопросов.</w:t>
      </w:r>
    </w:p>
    <w:p w:rsidR="00A27FEC" w:rsidRPr="00667FBA" w:rsidRDefault="00A27FEC" w:rsidP="00523BD4">
      <w:pPr>
        <w:numPr>
          <w:ilvl w:val="0"/>
          <w:numId w:val="7"/>
        </w:numPr>
        <w:tabs>
          <w:tab w:val="clear" w:pos="720"/>
          <w:tab w:val="num" w:pos="110"/>
          <w:tab w:val="left" w:pos="440"/>
        </w:tabs>
        <w:spacing w:after="0" w:line="240" w:lineRule="auto"/>
        <w:ind w:left="440" w:hanging="440"/>
        <w:jc w:val="both"/>
        <w:rPr>
          <w:rFonts w:ascii="Times New Roman" w:hAnsi="Times New Roman" w:cs="Times New Roman"/>
          <w:sz w:val="24"/>
          <w:szCs w:val="24"/>
        </w:rPr>
      </w:pPr>
      <w:r w:rsidRPr="00667FBA">
        <w:rPr>
          <w:rFonts w:ascii="Times New Roman" w:hAnsi="Times New Roman" w:cs="Times New Roman"/>
          <w:sz w:val="24"/>
          <w:szCs w:val="24"/>
        </w:rPr>
        <w:t>В процессе создания проекта необходимо использовать несколько источников материалов текстов.</w:t>
      </w:r>
    </w:p>
    <w:p w:rsidR="00A27FEC" w:rsidRPr="00667FBA" w:rsidRDefault="00A27FEC" w:rsidP="00523BD4">
      <w:pPr>
        <w:numPr>
          <w:ilvl w:val="0"/>
          <w:numId w:val="7"/>
        </w:numPr>
        <w:tabs>
          <w:tab w:val="clear" w:pos="720"/>
          <w:tab w:val="num" w:pos="110"/>
          <w:tab w:val="left" w:pos="440"/>
        </w:tabs>
        <w:spacing w:after="0" w:line="240" w:lineRule="auto"/>
        <w:ind w:hanging="720"/>
        <w:jc w:val="both"/>
        <w:rPr>
          <w:rFonts w:ascii="Times New Roman" w:hAnsi="Times New Roman" w:cs="Times New Roman"/>
          <w:sz w:val="24"/>
          <w:szCs w:val="24"/>
        </w:rPr>
      </w:pPr>
      <w:r w:rsidRPr="00667FBA">
        <w:rPr>
          <w:rFonts w:ascii="Times New Roman" w:hAnsi="Times New Roman" w:cs="Times New Roman"/>
          <w:sz w:val="24"/>
          <w:szCs w:val="24"/>
        </w:rPr>
        <w:t>Проект оформляется только на иностранном языке (немецкий)</w:t>
      </w:r>
      <w:r>
        <w:rPr>
          <w:rFonts w:ascii="Times New Roman" w:hAnsi="Times New Roman" w:cs="Times New Roman"/>
          <w:sz w:val="24"/>
          <w:szCs w:val="24"/>
        </w:rPr>
        <w:t>.</w:t>
      </w:r>
    </w:p>
    <w:p w:rsidR="00A27FEC" w:rsidRPr="00667FBA" w:rsidRDefault="00A27FEC" w:rsidP="00523BD4">
      <w:pPr>
        <w:numPr>
          <w:ilvl w:val="0"/>
          <w:numId w:val="7"/>
        </w:numPr>
        <w:tabs>
          <w:tab w:val="clear" w:pos="720"/>
          <w:tab w:val="num" w:pos="110"/>
          <w:tab w:val="left" w:pos="440"/>
        </w:tabs>
        <w:spacing w:after="0" w:line="240" w:lineRule="auto"/>
        <w:ind w:hanging="720"/>
        <w:jc w:val="both"/>
        <w:rPr>
          <w:rFonts w:ascii="Times New Roman" w:hAnsi="Times New Roman" w:cs="Times New Roman"/>
          <w:sz w:val="24"/>
          <w:szCs w:val="24"/>
        </w:rPr>
      </w:pPr>
      <w:r w:rsidRPr="00667FBA">
        <w:rPr>
          <w:rFonts w:ascii="Times New Roman" w:hAnsi="Times New Roman" w:cs="Times New Roman"/>
          <w:sz w:val="24"/>
          <w:szCs w:val="24"/>
        </w:rPr>
        <w:t>Проект оформляется в программе Power Point, количество слайдов не более 15.</w:t>
      </w:r>
    </w:p>
    <w:p w:rsidR="00A27FEC" w:rsidRPr="00667FBA" w:rsidRDefault="00A27FEC" w:rsidP="00523BD4">
      <w:pPr>
        <w:numPr>
          <w:ilvl w:val="0"/>
          <w:numId w:val="7"/>
        </w:numPr>
        <w:tabs>
          <w:tab w:val="clear" w:pos="720"/>
          <w:tab w:val="num" w:pos="110"/>
          <w:tab w:val="left" w:pos="440"/>
        </w:tabs>
        <w:spacing w:after="0" w:line="240" w:lineRule="auto"/>
        <w:ind w:hanging="720"/>
        <w:jc w:val="both"/>
        <w:rPr>
          <w:rFonts w:ascii="Times New Roman" w:hAnsi="Times New Roman" w:cs="Times New Roman"/>
          <w:sz w:val="24"/>
          <w:szCs w:val="24"/>
        </w:rPr>
      </w:pPr>
      <w:r w:rsidRPr="00667FBA">
        <w:rPr>
          <w:rFonts w:ascii="Times New Roman" w:hAnsi="Times New Roman" w:cs="Times New Roman"/>
          <w:sz w:val="24"/>
          <w:szCs w:val="24"/>
        </w:rPr>
        <w:t>На слайдах должны быть изображения, относящиеся к тексту/материалу проекта.</w:t>
      </w:r>
    </w:p>
    <w:p w:rsidR="00A27FEC" w:rsidRDefault="00A27FEC" w:rsidP="00523BD4">
      <w:pPr>
        <w:numPr>
          <w:ilvl w:val="0"/>
          <w:numId w:val="7"/>
        </w:numPr>
        <w:tabs>
          <w:tab w:val="clear" w:pos="720"/>
          <w:tab w:val="num" w:pos="110"/>
          <w:tab w:val="left" w:pos="440"/>
        </w:tabs>
        <w:spacing w:after="0" w:line="240" w:lineRule="auto"/>
        <w:ind w:hanging="720"/>
        <w:jc w:val="both"/>
        <w:rPr>
          <w:rFonts w:ascii="Times New Roman" w:hAnsi="Times New Roman" w:cs="Times New Roman"/>
          <w:sz w:val="24"/>
          <w:szCs w:val="24"/>
        </w:rPr>
      </w:pPr>
      <w:r w:rsidRPr="00667FBA">
        <w:rPr>
          <w:rFonts w:ascii="Times New Roman" w:hAnsi="Times New Roman" w:cs="Times New Roman"/>
          <w:sz w:val="24"/>
          <w:szCs w:val="24"/>
        </w:rPr>
        <w:t xml:space="preserve">Текст не должен занимать более чем 1/3 одного слайда. </w:t>
      </w:r>
    </w:p>
    <w:p w:rsidR="00A27FEC" w:rsidRPr="00667FBA" w:rsidRDefault="00A27FEC" w:rsidP="00523BD4">
      <w:pPr>
        <w:numPr>
          <w:ilvl w:val="0"/>
          <w:numId w:val="7"/>
        </w:numPr>
        <w:tabs>
          <w:tab w:val="clear" w:pos="720"/>
          <w:tab w:val="num" w:pos="110"/>
          <w:tab w:val="left" w:pos="440"/>
        </w:tabs>
        <w:spacing w:after="0" w:line="240" w:lineRule="auto"/>
        <w:ind w:hanging="720"/>
        <w:jc w:val="both"/>
        <w:rPr>
          <w:rFonts w:ascii="Times New Roman" w:hAnsi="Times New Roman" w:cs="Times New Roman"/>
          <w:sz w:val="24"/>
          <w:szCs w:val="24"/>
        </w:rPr>
      </w:pPr>
      <w:r w:rsidRPr="00667FBA">
        <w:rPr>
          <w:rFonts w:ascii="Times New Roman" w:hAnsi="Times New Roman" w:cs="Times New Roman"/>
          <w:sz w:val="24"/>
          <w:szCs w:val="24"/>
        </w:rPr>
        <w:t>Шрифт 14пт, черный или цветной (но не белый!).</w:t>
      </w:r>
    </w:p>
    <w:p w:rsidR="00A27FEC" w:rsidRPr="00667FBA" w:rsidRDefault="00A27FEC" w:rsidP="00523BD4">
      <w:pPr>
        <w:numPr>
          <w:ilvl w:val="0"/>
          <w:numId w:val="7"/>
        </w:numPr>
        <w:tabs>
          <w:tab w:val="clear" w:pos="720"/>
          <w:tab w:val="num" w:pos="110"/>
          <w:tab w:val="left" w:pos="440"/>
        </w:tabs>
        <w:spacing w:after="0" w:line="240" w:lineRule="auto"/>
        <w:ind w:hanging="720"/>
        <w:jc w:val="both"/>
        <w:rPr>
          <w:rFonts w:ascii="Times New Roman" w:hAnsi="Times New Roman" w:cs="Times New Roman"/>
          <w:sz w:val="24"/>
          <w:szCs w:val="24"/>
        </w:rPr>
      </w:pPr>
      <w:r w:rsidRPr="00667FBA">
        <w:rPr>
          <w:rFonts w:ascii="Times New Roman" w:hAnsi="Times New Roman" w:cs="Times New Roman"/>
          <w:sz w:val="24"/>
          <w:szCs w:val="24"/>
        </w:rPr>
        <w:t>Текст к проекту оформляется отдельно в виде плана или краткого изложения.</w:t>
      </w:r>
    </w:p>
    <w:p w:rsidR="00A27FEC" w:rsidRPr="009B48BA" w:rsidRDefault="00A27FEC" w:rsidP="00523BD4">
      <w:pPr>
        <w:numPr>
          <w:ilvl w:val="0"/>
          <w:numId w:val="7"/>
        </w:numPr>
        <w:tabs>
          <w:tab w:val="clear" w:pos="720"/>
          <w:tab w:val="num" w:pos="110"/>
          <w:tab w:val="left" w:pos="440"/>
        </w:tabs>
        <w:spacing w:after="0" w:line="240" w:lineRule="auto"/>
        <w:ind w:hanging="720"/>
        <w:jc w:val="both"/>
        <w:rPr>
          <w:rFonts w:ascii="Times New Roman" w:hAnsi="Times New Roman" w:cs="Times New Roman"/>
          <w:sz w:val="24"/>
          <w:szCs w:val="24"/>
        </w:rPr>
      </w:pPr>
      <w:r w:rsidRPr="00667FBA">
        <w:rPr>
          <w:rFonts w:ascii="Times New Roman" w:hAnsi="Times New Roman" w:cs="Times New Roman"/>
          <w:sz w:val="24"/>
          <w:szCs w:val="24"/>
        </w:rPr>
        <w:t>Устная защита проекта длится не более 7 минут.</w:t>
      </w:r>
    </w:p>
    <w:p w:rsidR="00A27FEC" w:rsidRPr="00523BD4" w:rsidRDefault="00A27FEC" w:rsidP="00523BD4">
      <w:pPr>
        <w:spacing w:after="0" w:line="240" w:lineRule="auto"/>
        <w:ind w:firstLine="567"/>
        <w:jc w:val="both"/>
        <w:rPr>
          <w:rFonts w:ascii="Times New Roman" w:hAnsi="Times New Roman" w:cs="Times New Roman"/>
          <w:sz w:val="24"/>
          <w:szCs w:val="24"/>
          <w:u w:val="single"/>
        </w:rPr>
      </w:pPr>
    </w:p>
    <w:p w:rsidR="00A27FEC" w:rsidRPr="00667FBA"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u w:val="single"/>
        </w:rPr>
        <w:t>При изложении материала необходимо соблюдать следующие правила:</w:t>
      </w:r>
    </w:p>
    <w:p w:rsidR="00A27FEC" w:rsidRPr="00667FBA" w:rsidRDefault="00A27FEC" w:rsidP="00523BD4">
      <w:pPr>
        <w:numPr>
          <w:ilvl w:val="0"/>
          <w:numId w:val="8"/>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667FBA">
        <w:rPr>
          <w:rFonts w:ascii="Times New Roman" w:hAnsi="Times New Roman" w:cs="Times New Roman"/>
          <w:sz w:val="24"/>
          <w:szCs w:val="24"/>
        </w:rPr>
        <w:t>Не рекомендуется вести повествование от первого лица единственного числа. Нужно выбирать безличные формы глаголы (использовать грамматические конструкции для ввода информации и пассивный залог). При упоминании в тексте фамилий обязательно ставить инициалы перед фамилией.</w:t>
      </w:r>
    </w:p>
    <w:p w:rsidR="00A27FEC" w:rsidRPr="00667FBA" w:rsidRDefault="00A27FEC" w:rsidP="00523BD4">
      <w:pPr>
        <w:numPr>
          <w:ilvl w:val="0"/>
          <w:numId w:val="8"/>
        </w:numPr>
        <w:tabs>
          <w:tab w:val="clear" w:pos="720"/>
          <w:tab w:val="num" w:pos="0"/>
          <w:tab w:val="left" w:pos="440"/>
        </w:tabs>
        <w:spacing w:after="0" w:line="240" w:lineRule="auto"/>
        <w:ind w:left="0" w:firstLine="0"/>
        <w:jc w:val="both"/>
        <w:rPr>
          <w:rFonts w:ascii="Times New Roman" w:hAnsi="Times New Roman" w:cs="Times New Roman"/>
          <w:sz w:val="24"/>
          <w:szCs w:val="24"/>
        </w:rPr>
      </w:pPr>
      <w:r w:rsidRPr="00667FBA">
        <w:rPr>
          <w:rFonts w:ascii="Times New Roman" w:hAnsi="Times New Roman" w:cs="Times New Roman"/>
          <w:sz w:val="24"/>
          <w:szCs w:val="24"/>
        </w:rPr>
        <w:t>Цитата приводится в той форме, в которой она дана в источнике и заключается в кавычки с обеих сторон.</w:t>
      </w:r>
    </w:p>
    <w:p w:rsidR="00A27FEC" w:rsidRDefault="00A27FEC" w:rsidP="00523BD4">
      <w:pPr>
        <w:spacing w:after="0" w:line="240" w:lineRule="auto"/>
        <w:ind w:firstLine="567"/>
        <w:rPr>
          <w:rFonts w:ascii="Times New Roman" w:hAnsi="Times New Roman" w:cs="Times New Roman"/>
          <w:b/>
          <w:bCs/>
          <w:sz w:val="24"/>
          <w:szCs w:val="24"/>
        </w:rPr>
      </w:pPr>
    </w:p>
    <w:p w:rsidR="00A27FEC" w:rsidRPr="009B48BA" w:rsidRDefault="00A27FEC" w:rsidP="00523BD4">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2. Написание э</w:t>
      </w:r>
      <w:r w:rsidRPr="009B48BA">
        <w:rPr>
          <w:rFonts w:ascii="Times New Roman" w:hAnsi="Times New Roman" w:cs="Times New Roman"/>
          <w:b/>
          <w:bCs/>
          <w:sz w:val="24"/>
          <w:szCs w:val="24"/>
        </w:rPr>
        <w:t>ссе статьи, текста</w:t>
      </w:r>
      <w:r>
        <w:rPr>
          <w:rFonts w:ascii="Times New Roman" w:hAnsi="Times New Roman" w:cs="Times New Roman"/>
          <w:b/>
          <w:bCs/>
          <w:sz w:val="24"/>
          <w:szCs w:val="24"/>
        </w:rPr>
        <w:t>.</w:t>
      </w:r>
    </w:p>
    <w:p w:rsidR="00A27FEC" w:rsidRPr="00667FBA"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Эссе</w:t>
      </w:r>
      <w:r>
        <w:rPr>
          <w:rFonts w:ascii="Times New Roman" w:hAnsi="Times New Roman" w:cs="Times New Roman"/>
          <w:sz w:val="24"/>
          <w:szCs w:val="24"/>
        </w:rPr>
        <w:t xml:space="preserve"> </w:t>
      </w:r>
      <w:r w:rsidRPr="00667FBA">
        <w:rPr>
          <w:rFonts w:ascii="Times New Roman" w:hAnsi="Times New Roman" w:cs="Times New Roman"/>
          <w:sz w:val="24"/>
          <w:szCs w:val="24"/>
        </w:rPr>
        <w:t>- это предельно сжатое изложение основного содержания текста с анализом и выводом.</w:t>
      </w:r>
    </w:p>
    <w:p w:rsidR="00A27FEC" w:rsidRPr="00667FBA"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Эссе строится по стандартной схеме:</w:t>
      </w:r>
    </w:p>
    <w:p w:rsidR="00A27FEC" w:rsidRPr="00667FBA" w:rsidRDefault="00A27FEC" w:rsidP="00523BD4">
      <w:pPr>
        <w:numPr>
          <w:ilvl w:val="0"/>
          <w:numId w:val="9"/>
        </w:numPr>
        <w:tabs>
          <w:tab w:val="left" w:pos="1100"/>
        </w:tabs>
        <w:spacing w:after="0" w:line="240" w:lineRule="auto"/>
        <w:ind w:hanging="170"/>
        <w:jc w:val="both"/>
        <w:rPr>
          <w:rFonts w:ascii="Times New Roman" w:hAnsi="Times New Roman" w:cs="Times New Roman"/>
          <w:sz w:val="24"/>
          <w:szCs w:val="24"/>
        </w:rPr>
      </w:pPr>
      <w:r w:rsidRPr="00667FBA">
        <w:rPr>
          <w:rFonts w:ascii="Times New Roman" w:hAnsi="Times New Roman" w:cs="Times New Roman"/>
          <w:sz w:val="24"/>
          <w:szCs w:val="24"/>
        </w:rPr>
        <w:t>Краткое обозначение темы материала</w:t>
      </w:r>
      <w:r>
        <w:rPr>
          <w:rFonts w:ascii="Times New Roman" w:hAnsi="Times New Roman" w:cs="Times New Roman"/>
          <w:sz w:val="24"/>
          <w:szCs w:val="24"/>
        </w:rPr>
        <w:t>.</w:t>
      </w:r>
    </w:p>
    <w:p w:rsidR="00A27FEC" w:rsidRPr="00667FBA" w:rsidRDefault="00A27FEC" w:rsidP="00523BD4">
      <w:pPr>
        <w:numPr>
          <w:ilvl w:val="0"/>
          <w:numId w:val="9"/>
        </w:numPr>
        <w:tabs>
          <w:tab w:val="left" w:pos="1100"/>
        </w:tabs>
        <w:spacing w:after="0" w:line="240" w:lineRule="auto"/>
        <w:ind w:hanging="170"/>
        <w:jc w:val="both"/>
        <w:rPr>
          <w:rFonts w:ascii="Times New Roman" w:hAnsi="Times New Roman" w:cs="Times New Roman"/>
          <w:sz w:val="24"/>
          <w:szCs w:val="24"/>
        </w:rPr>
      </w:pPr>
      <w:r w:rsidRPr="00667FBA">
        <w:rPr>
          <w:rFonts w:ascii="Times New Roman" w:hAnsi="Times New Roman" w:cs="Times New Roman"/>
          <w:sz w:val="24"/>
          <w:szCs w:val="24"/>
        </w:rPr>
        <w:t>Краткое изложение плана текста</w:t>
      </w:r>
      <w:r>
        <w:rPr>
          <w:rFonts w:ascii="Times New Roman" w:hAnsi="Times New Roman" w:cs="Times New Roman"/>
          <w:sz w:val="24"/>
          <w:szCs w:val="24"/>
        </w:rPr>
        <w:t>.</w:t>
      </w:r>
    </w:p>
    <w:p w:rsidR="00A27FEC" w:rsidRPr="00667FBA" w:rsidRDefault="00A27FEC" w:rsidP="00523BD4">
      <w:pPr>
        <w:numPr>
          <w:ilvl w:val="0"/>
          <w:numId w:val="9"/>
        </w:numPr>
        <w:tabs>
          <w:tab w:val="left" w:pos="1100"/>
        </w:tabs>
        <w:spacing w:after="0" w:line="240" w:lineRule="auto"/>
        <w:ind w:hanging="170"/>
        <w:jc w:val="both"/>
        <w:rPr>
          <w:rFonts w:ascii="Times New Roman" w:hAnsi="Times New Roman" w:cs="Times New Roman"/>
          <w:sz w:val="24"/>
          <w:szCs w:val="24"/>
        </w:rPr>
      </w:pPr>
      <w:r w:rsidRPr="00667FBA">
        <w:rPr>
          <w:rFonts w:ascii="Times New Roman" w:hAnsi="Times New Roman" w:cs="Times New Roman"/>
          <w:sz w:val="24"/>
          <w:szCs w:val="24"/>
        </w:rPr>
        <w:t>Вывод, подведение итогов изложения, выражение своей оценки и мнения к теме текста</w:t>
      </w:r>
      <w:r>
        <w:rPr>
          <w:rFonts w:ascii="Times New Roman" w:hAnsi="Times New Roman" w:cs="Times New Roman"/>
          <w:sz w:val="24"/>
          <w:szCs w:val="24"/>
        </w:rPr>
        <w:t>.</w:t>
      </w:r>
    </w:p>
    <w:p w:rsidR="00A27FEC" w:rsidRPr="00385428"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Иногда в эссе приводится ресурсы и источники, которые были использованы в работе. Объем эссе на иностранном языке не должен превы</w:t>
      </w:r>
      <w:r>
        <w:rPr>
          <w:rFonts w:ascii="Times New Roman" w:hAnsi="Times New Roman" w:cs="Times New Roman"/>
          <w:sz w:val="24"/>
          <w:szCs w:val="24"/>
        </w:rPr>
        <w:t>шать 15-20 предложений.</w:t>
      </w:r>
    </w:p>
    <w:p w:rsidR="00A27FEC" w:rsidRDefault="00A27FEC" w:rsidP="00523BD4">
      <w:pPr>
        <w:spacing w:after="0" w:line="240" w:lineRule="auto"/>
        <w:ind w:firstLine="567"/>
        <w:rPr>
          <w:rFonts w:ascii="Times New Roman" w:hAnsi="Times New Roman" w:cs="Times New Roman"/>
          <w:b/>
          <w:bCs/>
          <w:sz w:val="24"/>
          <w:szCs w:val="24"/>
        </w:rPr>
      </w:pPr>
    </w:p>
    <w:p w:rsidR="00A27FEC" w:rsidRPr="009B48BA" w:rsidRDefault="00A27FEC" w:rsidP="00523BD4">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3. </w:t>
      </w:r>
      <w:r w:rsidRPr="009B48BA">
        <w:rPr>
          <w:rFonts w:ascii="Times New Roman" w:hAnsi="Times New Roman" w:cs="Times New Roman"/>
          <w:b/>
          <w:bCs/>
          <w:sz w:val="24"/>
          <w:szCs w:val="24"/>
        </w:rPr>
        <w:t>Оформление доклад</w:t>
      </w:r>
      <w:r>
        <w:rPr>
          <w:rFonts w:ascii="Times New Roman" w:hAnsi="Times New Roman" w:cs="Times New Roman"/>
          <w:b/>
          <w:bCs/>
          <w:sz w:val="24"/>
          <w:szCs w:val="24"/>
        </w:rPr>
        <w:t>а</w:t>
      </w:r>
      <w:r w:rsidRPr="009B48BA">
        <w:rPr>
          <w:rFonts w:ascii="Times New Roman" w:hAnsi="Times New Roman" w:cs="Times New Roman"/>
          <w:b/>
          <w:bCs/>
          <w:sz w:val="24"/>
          <w:szCs w:val="24"/>
        </w:rPr>
        <w:t xml:space="preserve"> на</w:t>
      </w:r>
      <w:r>
        <w:rPr>
          <w:rFonts w:ascii="Times New Roman" w:hAnsi="Times New Roman" w:cs="Times New Roman"/>
          <w:b/>
          <w:bCs/>
          <w:sz w:val="24"/>
          <w:szCs w:val="24"/>
        </w:rPr>
        <w:t xml:space="preserve"> иностранном языке.</w:t>
      </w:r>
    </w:p>
    <w:p w:rsidR="00A27FEC"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 xml:space="preserve">Письменная работа выполняется на листах А4, на одной стороне листа. </w:t>
      </w:r>
    </w:p>
    <w:p w:rsidR="00A27FEC"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Кегль –</w:t>
      </w:r>
      <w:r>
        <w:rPr>
          <w:rFonts w:ascii="Times New Roman" w:hAnsi="Times New Roman" w:cs="Times New Roman"/>
          <w:sz w:val="24"/>
          <w:szCs w:val="24"/>
        </w:rPr>
        <w:t xml:space="preserve"> </w:t>
      </w:r>
      <w:r w:rsidRPr="00667FBA">
        <w:rPr>
          <w:rFonts w:ascii="Times New Roman" w:hAnsi="Times New Roman" w:cs="Times New Roman"/>
          <w:sz w:val="24"/>
          <w:szCs w:val="24"/>
        </w:rPr>
        <w:t>Times, размер шрифта – 14, межстрочный интервал – 1,5. </w:t>
      </w:r>
    </w:p>
    <w:p w:rsidR="00A27FEC" w:rsidRPr="00667FBA"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Рекомендуемый объем:</w:t>
      </w:r>
      <w:r>
        <w:rPr>
          <w:rFonts w:ascii="Times New Roman" w:hAnsi="Times New Roman" w:cs="Times New Roman"/>
          <w:sz w:val="24"/>
          <w:szCs w:val="24"/>
        </w:rPr>
        <w:t xml:space="preserve"> </w:t>
      </w:r>
      <w:r w:rsidRPr="00667FBA">
        <w:rPr>
          <w:rFonts w:ascii="Times New Roman" w:hAnsi="Times New Roman" w:cs="Times New Roman"/>
          <w:sz w:val="24"/>
          <w:szCs w:val="24"/>
        </w:rPr>
        <w:t>3-5 листов формата А4</w:t>
      </w:r>
      <w:r>
        <w:rPr>
          <w:rFonts w:ascii="Times New Roman" w:hAnsi="Times New Roman" w:cs="Times New Roman"/>
          <w:sz w:val="24"/>
          <w:szCs w:val="24"/>
        </w:rPr>
        <w:t>.</w:t>
      </w:r>
    </w:p>
    <w:p w:rsidR="00A27FEC"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 xml:space="preserve">При написании письменной работы необходимо соблюдать следующие поля: </w:t>
      </w:r>
    </w:p>
    <w:p w:rsidR="00A27FEC" w:rsidRPr="00667FBA" w:rsidRDefault="00A27FEC" w:rsidP="00523BD4">
      <w:pPr>
        <w:spacing w:after="0" w:line="240" w:lineRule="auto"/>
        <w:rPr>
          <w:rFonts w:ascii="Times New Roman" w:hAnsi="Times New Roman" w:cs="Times New Roman"/>
          <w:sz w:val="24"/>
          <w:szCs w:val="24"/>
        </w:rPr>
      </w:pPr>
      <w:r w:rsidRPr="00667FBA">
        <w:rPr>
          <w:rFonts w:ascii="Times New Roman" w:hAnsi="Times New Roman" w:cs="Times New Roman"/>
          <w:sz w:val="24"/>
          <w:szCs w:val="24"/>
        </w:rPr>
        <w:t>-</w:t>
      </w:r>
      <w:r>
        <w:rPr>
          <w:rFonts w:ascii="Times New Roman" w:hAnsi="Times New Roman" w:cs="Times New Roman"/>
          <w:sz w:val="24"/>
          <w:szCs w:val="24"/>
        </w:rPr>
        <w:t xml:space="preserve"> </w:t>
      </w:r>
      <w:r w:rsidRPr="00667FBA">
        <w:rPr>
          <w:rFonts w:ascii="Times New Roman" w:hAnsi="Times New Roman" w:cs="Times New Roman"/>
          <w:sz w:val="24"/>
          <w:szCs w:val="24"/>
        </w:rPr>
        <w:t>св</w:t>
      </w:r>
      <w:r>
        <w:rPr>
          <w:rFonts w:ascii="Times New Roman" w:hAnsi="Times New Roman" w:cs="Times New Roman"/>
          <w:sz w:val="24"/>
          <w:szCs w:val="24"/>
        </w:rPr>
        <w:t>ерху 2 см</w:t>
      </w:r>
      <w:r>
        <w:rPr>
          <w:rFonts w:ascii="Times New Roman" w:hAnsi="Times New Roman" w:cs="Times New Roman"/>
          <w:sz w:val="24"/>
          <w:szCs w:val="24"/>
        </w:rPr>
        <w:br/>
        <w:t>- снизу 2 см</w:t>
      </w:r>
      <w:r>
        <w:rPr>
          <w:rFonts w:ascii="Times New Roman" w:hAnsi="Times New Roman" w:cs="Times New Roman"/>
          <w:sz w:val="24"/>
          <w:szCs w:val="24"/>
        </w:rPr>
        <w:br/>
        <w:t>- слева 3 см</w:t>
      </w:r>
      <w:r>
        <w:rPr>
          <w:rFonts w:ascii="Times New Roman" w:hAnsi="Times New Roman" w:cs="Times New Roman"/>
          <w:sz w:val="24"/>
          <w:szCs w:val="24"/>
        </w:rPr>
        <w:br/>
        <w:t xml:space="preserve">- справа 1,5 </w:t>
      </w:r>
      <w:r w:rsidRPr="00667FBA">
        <w:rPr>
          <w:rFonts w:ascii="Times New Roman" w:hAnsi="Times New Roman" w:cs="Times New Roman"/>
          <w:sz w:val="24"/>
          <w:szCs w:val="24"/>
        </w:rPr>
        <w:t>см</w:t>
      </w:r>
      <w:r w:rsidRPr="00667FBA">
        <w:rPr>
          <w:rFonts w:ascii="Times New Roman" w:hAnsi="Times New Roman" w:cs="Times New Roman"/>
          <w:sz w:val="24"/>
          <w:szCs w:val="24"/>
        </w:rPr>
        <w:br/>
        <w:t>Абзац должен начинаться с расстояния 3,5 см.</w:t>
      </w:r>
    </w:p>
    <w:p w:rsidR="00A27FEC"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Все страницы работы нумеруются арабскими цифрами. Нумерация должна быть сквозной, от титульного до последнего листа текста. На титульном листе нуме</w:t>
      </w:r>
      <w:r>
        <w:rPr>
          <w:rFonts w:ascii="Times New Roman" w:hAnsi="Times New Roman" w:cs="Times New Roman"/>
          <w:sz w:val="24"/>
          <w:szCs w:val="24"/>
        </w:rPr>
        <w:t>рация страниц не проставляется.</w:t>
      </w:r>
    </w:p>
    <w:p w:rsidR="00A27FEC" w:rsidRPr="00667FBA" w:rsidRDefault="00A27FEC" w:rsidP="00523BD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Иллюстрации (чертежи, графики, схемы, диаграммы и т.д.) располагаются непосредственно после текста, где они упоминаются впервые или на следующей странице. Каждая иллюстрация должна иметь название, которое приводится после слова Рис. и её номера. Нумерация иллюстраций должн</w:t>
      </w:r>
      <w:r>
        <w:rPr>
          <w:rFonts w:ascii="Times New Roman" w:hAnsi="Times New Roman" w:cs="Times New Roman"/>
          <w:sz w:val="24"/>
          <w:szCs w:val="24"/>
        </w:rPr>
        <w:t>а быть сплошной по всему тексту.</w:t>
      </w:r>
    </w:p>
    <w:p w:rsidR="00A27FEC" w:rsidRPr="00523BD4" w:rsidRDefault="00A27FEC" w:rsidP="00CC4D94">
      <w:pPr>
        <w:spacing w:after="0" w:line="240" w:lineRule="auto"/>
        <w:ind w:firstLine="567"/>
        <w:rPr>
          <w:rFonts w:ascii="Times New Roman" w:hAnsi="Times New Roman" w:cs="Times New Roman"/>
          <w:b/>
          <w:bCs/>
          <w:sz w:val="24"/>
          <w:szCs w:val="24"/>
        </w:rPr>
      </w:pPr>
    </w:p>
    <w:p w:rsidR="00A27FEC" w:rsidRPr="00523BD4" w:rsidRDefault="00A27FEC" w:rsidP="00F734D0">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lang w:val="en-US"/>
        </w:rPr>
        <w:t>II</w:t>
      </w:r>
      <w:r w:rsidRPr="00523BD4">
        <w:rPr>
          <w:rFonts w:ascii="Times New Roman" w:hAnsi="Times New Roman" w:cs="Times New Roman"/>
          <w:b/>
          <w:bCs/>
          <w:sz w:val="24"/>
          <w:szCs w:val="24"/>
        </w:rPr>
        <w:t xml:space="preserve">. </w:t>
      </w:r>
      <w:r w:rsidRPr="00EE5489">
        <w:rPr>
          <w:rFonts w:ascii="Times New Roman" w:hAnsi="Times New Roman" w:cs="Times New Roman"/>
          <w:b/>
          <w:bCs/>
          <w:sz w:val="24"/>
          <w:szCs w:val="24"/>
        </w:rPr>
        <w:t>Критерии оценивания самостоятельной работы студентов</w:t>
      </w:r>
    </w:p>
    <w:p w:rsidR="00A27FEC" w:rsidRPr="0030005E" w:rsidRDefault="00A27FEC" w:rsidP="00F734D0">
      <w:pPr>
        <w:spacing w:after="0" w:line="240" w:lineRule="auto"/>
        <w:ind w:firstLine="567"/>
        <w:jc w:val="center"/>
        <w:rPr>
          <w:rFonts w:ascii="Times New Roman" w:hAnsi="Times New Roman" w:cs="Times New Roman"/>
          <w:b/>
          <w:bCs/>
          <w:sz w:val="24"/>
          <w:szCs w:val="24"/>
        </w:rPr>
      </w:pPr>
      <w:r w:rsidRPr="00EE5489">
        <w:rPr>
          <w:rFonts w:ascii="Times New Roman" w:hAnsi="Times New Roman" w:cs="Times New Roman"/>
          <w:b/>
          <w:bCs/>
          <w:sz w:val="24"/>
          <w:szCs w:val="24"/>
        </w:rPr>
        <w:t>и</w:t>
      </w:r>
      <w:r>
        <w:rPr>
          <w:rFonts w:ascii="Times New Roman" w:hAnsi="Times New Roman" w:cs="Times New Roman"/>
          <w:b/>
          <w:bCs/>
          <w:sz w:val="24"/>
          <w:szCs w:val="24"/>
        </w:rPr>
        <w:t xml:space="preserve"> </w:t>
      </w:r>
      <w:r w:rsidRPr="00EE5489">
        <w:rPr>
          <w:rFonts w:ascii="Times New Roman" w:hAnsi="Times New Roman" w:cs="Times New Roman"/>
          <w:b/>
          <w:bCs/>
          <w:sz w:val="24"/>
          <w:szCs w:val="24"/>
        </w:rPr>
        <w:t>контроль результатов самостоятельной работы.</w:t>
      </w:r>
    </w:p>
    <w:p w:rsidR="00A27FEC" w:rsidRPr="0030005E" w:rsidRDefault="00A27FEC" w:rsidP="00F734D0">
      <w:pPr>
        <w:spacing w:after="0" w:line="240" w:lineRule="auto"/>
        <w:ind w:firstLine="567"/>
        <w:jc w:val="center"/>
        <w:rPr>
          <w:rFonts w:ascii="Times New Roman" w:hAnsi="Times New Roman" w:cs="Times New Roman"/>
          <w:b/>
          <w:bCs/>
          <w:sz w:val="24"/>
          <w:szCs w:val="24"/>
        </w:rPr>
      </w:pPr>
    </w:p>
    <w:p w:rsidR="00A27FEC" w:rsidRPr="009D2DAC" w:rsidRDefault="00A27FEC" w:rsidP="00CC4D94">
      <w:pPr>
        <w:spacing w:after="0" w:line="240" w:lineRule="auto"/>
        <w:ind w:firstLine="567"/>
        <w:jc w:val="both"/>
        <w:rPr>
          <w:rFonts w:ascii="Times New Roman" w:hAnsi="Times New Roman" w:cs="Times New Roman"/>
          <w:b/>
          <w:bCs/>
          <w:sz w:val="24"/>
          <w:szCs w:val="24"/>
        </w:rPr>
      </w:pPr>
      <w:r w:rsidRPr="009D2DAC">
        <w:rPr>
          <w:rFonts w:ascii="Times New Roman" w:hAnsi="Times New Roman" w:cs="Times New Roman"/>
          <w:b/>
          <w:bCs/>
          <w:sz w:val="24"/>
          <w:szCs w:val="24"/>
        </w:rPr>
        <w:t>1. Критерии оценивания устного сообщения</w:t>
      </w:r>
      <w:r>
        <w:rPr>
          <w:rFonts w:ascii="Times New Roman" w:hAnsi="Times New Roman" w:cs="Times New Roman"/>
          <w:b/>
          <w:bCs/>
          <w:sz w:val="24"/>
          <w:szCs w:val="24"/>
        </w:rPr>
        <w:t>.</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«4» выставляется студенту, если он в целом справился с поставленными речевыми задачами. Его высказывание было связным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A27FEC" w:rsidRPr="0030005E"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Pr="00B340A7" w:rsidRDefault="00A27FEC" w:rsidP="00CC4D94">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 xml:space="preserve">2. </w:t>
      </w:r>
      <w:r w:rsidRPr="00B340A7">
        <w:rPr>
          <w:rFonts w:ascii="Times New Roman" w:hAnsi="Times New Roman" w:cs="Times New Roman"/>
          <w:b/>
          <w:bCs/>
          <w:sz w:val="24"/>
          <w:szCs w:val="24"/>
        </w:rPr>
        <w:t>Критерии оценивания домашнего чтения, работы с текстами</w:t>
      </w:r>
      <w:r>
        <w:rPr>
          <w:rFonts w:ascii="Times New Roman" w:hAnsi="Times New Roman" w:cs="Times New Roman"/>
          <w:b/>
          <w:bCs/>
          <w:sz w:val="24"/>
          <w:szCs w:val="24"/>
        </w:rPr>
        <w:t>.</w:t>
      </w:r>
    </w:p>
    <w:p w:rsidR="00A27FEC" w:rsidRPr="003641B2" w:rsidRDefault="00A27FEC" w:rsidP="00CC4D94">
      <w:pPr>
        <w:spacing w:after="0" w:line="240" w:lineRule="auto"/>
        <w:ind w:firstLine="567"/>
        <w:jc w:val="both"/>
        <w:rPr>
          <w:rFonts w:ascii="Times New Roman" w:hAnsi="Times New Roman" w:cs="Times New Roman"/>
          <w:sz w:val="24"/>
          <w:szCs w:val="24"/>
          <w:u w:val="single"/>
        </w:rPr>
      </w:pPr>
      <w:r w:rsidRPr="003641B2">
        <w:rPr>
          <w:rFonts w:ascii="Times New Roman" w:hAnsi="Times New Roman" w:cs="Times New Roman"/>
          <w:sz w:val="24"/>
          <w:szCs w:val="24"/>
          <w:u w:val="single"/>
        </w:rPr>
        <w:t>Чтение с пониманием основного содержания прочитанного (ознакомительное)</w:t>
      </w:r>
      <w:r>
        <w:rPr>
          <w:rFonts w:ascii="Times New Roman" w:hAnsi="Times New Roman" w:cs="Times New Roman"/>
          <w:sz w:val="24"/>
          <w:szCs w:val="24"/>
          <w:u w:val="single"/>
        </w:rPr>
        <w:t>:</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«5» ставится студенту, если он поня</w:t>
      </w:r>
      <w:r>
        <w:rPr>
          <w:rFonts w:ascii="Times New Roman" w:hAnsi="Times New Roman" w:cs="Times New Roman"/>
          <w:sz w:val="24"/>
          <w:szCs w:val="24"/>
        </w:rPr>
        <w:t>л основное содержание оригинального текста</w:t>
      </w:r>
      <w:r w:rsidRPr="00B340A7">
        <w:rPr>
          <w:rFonts w:ascii="Times New Roman" w:hAnsi="Times New Roman" w:cs="Times New Roman"/>
          <w:sz w:val="24"/>
          <w:szCs w:val="24"/>
        </w:rPr>
        <w:t>, может выделить основную мысль, определить основные факты, умеет догадываться о значении незнакомых слов из конт</w:t>
      </w:r>
      <w:r>
        <w:rPr>
          <w:rFonts w:ascii="Times New Roman" w:hAnsi="Times New Roman" w:cs="Times New Roman"/>
          <w:sz w:val="24"/>
          <w:szCs w:val="24"/>
        </w:rPr>
        <w:t>екста, либо по словообразо</w:t>
      </w:r>
      <w:r w:rsidRPr="00B340A7">
        <w:rPr>
          <w:rFonts w:ascii="Times New Roman" w:hAnsi="Times New Roman" w:cs="Times New Roman"/>
          <w:sz w:val="24"/>
          <w:szCs w:val="24"/>
        </w:rPr>
        <w:t>вательным элементам, либо по сходству с родным языком. Скорость чтения иноязычного текста может быть несколько замедленной по сравнению с той, с которой студент читает на родном языке.</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«4» ставится студенту, если он понял основное содержание оригинального текста, может выделить основную мысль,</w:t>
      </w:r>
      <w:r>
        <w:rPr>
          <w:rFonts w:ascii="Times New Roman" w:hAnsi="Times New Roman" w:cs="Times New Roman"/>
          <w:sz w:val="24"/>
          <w:szCs w:val="24"/>
        </w:rPr>
        <w:t xml:space="preserve"> определить отдельные факты. Од</w:t>
      </w:r>
      <w:r w:rsidRPr="00B340A7">
        <w:rPr>
          <w:rFonts w:ascii="Times New Roman" w:hAnsi="Times New Roman" w:cs="Times New Roman"/>
          <w:sz w:val="24"/>
          <w:szCs w:val="24"/>
        </w:rPr>
        <w:t xml:space="preserve">нако у </w:t>
      </w:r>
      <w:r>
        <w:rPr>
          <w:rFonts w:ascii="Times New Roman" w:hAnsi="Times New Roman" w:cs="Times New Roman"/>
          <w:sz w:val="24"/>
          <w:szCs w:val="24"/>
        </w:rPr>
        <w:t>него недостаточно развита языко</w:t>
      </w:r>
      <w:r w:rsidRPr="00B340A7">
        <w:rPr>
          <w:rFonts w:ascii="Times New Roman" w:hAnsi="Times New Roman" w:cs="Times New Roman"/>
          <w:sz w:val="24"/>
          <w:szCs w:val="24"/>
        </w:rPr>
        <w:t>вая догадка, и он затрудняется в понимании некоторых незнакомых слов, он вынужден чаще обращаться к словарю, а темп чтения более замедленен.</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«3» ставится студенту, который не совсем точно понял основное соде</w:t>
      </w:r>
      <w:r>
        <w:rPr>
          <w:rFonts w:ascii="Times New Roman" w:hAnsi="Times New Roman" w:cs="Times New Roman"/>
          <w:sz w:val="24"/>
          <w:szCs w:val="24"/>
        </w:rPr>
        <w:t>ржание прочитанного, умеет выде</w:t>
      </w:r>
      <w:r w:rsidRPr="00B340A7">
        <w:rPr>
          <w:rFonts w:ascii="Times New Roman" w:hAnsi="Times New Roman" w:cs="Times New Roman"/>
          <w:sz w:val="24"/>
          <w:szCs w:val="24"/>
        </w:rPr>
        <w:t xml:space="preserve">лить в </w:t>
      </w:r>
      <w:r>
        <w:rPr>
          <w:rFonts w:ascii="Times New Roman" w:hAnsi="Times New Roman" w:cs="Times New Roman"/>
          <w:sz w:val="24"/>
          <w:szCs w:val="24"/>
        </w:rPr>
        <w:t>тексте только небольшое количес</w:t>
      </w:r>
      <w:r w:rsidRPr="00B340A7">
        <w:rPr>
          <w:rFonts w:ascii="Times New Roman" w:hAnsi="Times New Roman" w:cs="Times New Roman"/>
          <w:sz w:val="24"/>
          <w:szCs w:val="24"/>
        </w:rPr>
        <w:t>тво фактов, совсем не развита языковая догадка.</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«2» выставляется студенту в том случае, если он не понял текст или понял содерж</w:t>
      </w:r>
      <w:r>
        <w:rPr>
          <w:rFonts w:ascii="Times New Roman" w:hAnsi="Times New Roman" w:cs="Times New Roman"/>
          <w:sz w:val="24"/>
          <w:szCs w:val="24"/>
        </w:rPr>
        <w:t>ание текста неправильно, не ори</w:t>
      </w:r>
      <w:r w:rsidRPr="00B340A7">
        <w:rPr>
          <w:rFonts w:ascii="Times New Roman" w:hAnsi="Times New Roman" w:cs="Times New Roman"/>
          <w:sz w:val="24"/>
          <w:szCs w:val="24"/>
        </w:rPr>
        <w:t>ентируется в тексте при поиске определенных фактов, не умеет семантизировать незнакомую лексику.</w:t>
      </w:r>
    </w:p>
    <w:p w:rsidR="00A27FEC" w:rsidRPr="003641B2" w:rsidRDefault="00A27FEC" w:rsidP="00CC4D94">
      <w:pPr>
        <w:spacing w:after="0" w:line="240" w:lineRule="auto"/>
        <w:ind w:firstLine="567"/>
        <w:jc w:val="both"/>
        <w:rPr>
          <w:rFonts w:ascii="Times New Roman" w:hAnsi="Times New Roman" w:cs="Times New Roman"/>
          <w:sz w:val="24"/>
          <w:szCs w:val="24"/>
          <w:u w:val="single"/>
        </w:rPr>
      </w:pPr>
      <w:r w:rsidRPr="003641B2">
        <w:rPr>
          <w:rFonts w:ascii="Times New Roman" w:hAnsi="Times New Roman" w:cs="Times New Roman"/>
          <w:sz w:val="24"/>
          <w:szCs w:val="24"/>
          <w:u w:val="single"/>
        </w:rPr>
        <w:t>Чтение с полным пониманием содержания (изучающее)</w:t>
      </w:r>
      <w:r>
        <w:rPr>
          <w:rFonts w:ascii="Times New Roman" w:hAnsi="Times New Roman" w:cs="Times New Roman"/>
          <w:sz w:val="24"/>
          <w:szCs w:val="24"/>
          <w:u w:val="single"/>
        </w:rPr>
        <w:t>:</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«5» ставится студенту, когда он полн</w:t>
      </w:r>
      <w:r>
        <w:rPr>
          <w:rFonts w:ascii="Times New Roman" w:hAnsi="Times New Roman" w:cs="Times New Roman"/>
          <w:sz w:val="24"/>
          <w:szCs w:val="24"/>
        </w:rPr>
        <w:t>остью понял несложный оригинальный текст. Он использо</w:t>
      </w:r>
      <w:r w:rsidRPr="00B340A7">
        <w:rPr>
          <w:rFonts w:ascii="Times New Roman" w:hAnsi="Times New Roman" w:cs="Times New Roman"/>
          <w:sz w:val="24"/>
          <w:szCs w:val="24"/>
        </w:rPr>
        <w:t>вал пр</w:t>
      </w:r>
      <w:r>
        <w:rPr>
          <w:rFonts w:ascii="Times New Roman" w:hAnsi="Times New Roman" w:cs="Times New Roman"/>
          <w:sz w:val="24"/>
          <w:szCs w:val="24"/>
        </w:rPr>
        <w:t>и этом все известные приемы, на</w:t>
      </w:r>
      <w:r w:rsidRPr="00B340A7">
        <w:rPr>
          <w:rFonts w:ascii="Times New Roman" w:hAnsi="Times New Roman" w:cs="Times New Roman"/>
          <w:sz w:val="24"/>
          <w:szCs w:val="24"/>
        </w:rPr>
        <w:t>правленные на понимание читаемого (смысловую догадку, анализ).</w:t>
      </w:r>
    </w:p>
    <w:p w:rsidR="00A27FEC"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«4» выставляется студенту, если он пол</w:t>
      </w:r>
      <w:r>
        <w:rPr>
          <w:rFonts w:ascii="Times New Roman" w:hAnsi="Times New Roman" w:cs="Times New Roman"/>
          <w:sz w:val="24"/>
          <w:szCs w:val="24"/>
        </w:rPr>
        <w:t>ностью понял текст, но многократ</w:t>
      </w:r>
      <w:r w:rsidRPr="00B340A7">
        <w:rPr>
          <w:rFonts w:ascii="Times New Roman" w:hAnsi="Times New Roman" w:cs="Times New Roman"/>
          <w:sz w:val="24"/>
          <w:szCs w:val="24"/>
        </w:rPr>
        <w:t>но обращался к словарю.</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«3» ставится, если студент понял текст не полностью, не владеет приемами его смысловой переработки.</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«2» ставится в том случае, когда текст студентом не понят. Он с трудом может на</w:t>
      </w:r>
      <w:r>
        <w:rPr>
          <w:rFonts w:ascii="Times New Roman" w:hAnsi="Times New Roman" w:cs="Times New Roman"/>
          <w:sz w:val="24"/>
          <w:szCs w:val="24"/>
        </w:rPr>
        <w:t>йти незнакомые слова в словаре.</w:t>
      </w:r>
    </w:p>
    <w:p w:rsidR="00A27FEC" w:rsidRPr="003641B2" w:rsidRDefault="00A27FEC" w:rsidP="00CC4D94">
      <w:pPr>
        <w:spacing w:after="0" w:line="240" w:lineRule="auto"/>
        <w:ind w:firstLine="567"/>
        <w:jc w:val="both"/>
        <w:rPr>
          <w:rFonts w:ascii="Times New Roman" w:hAnsi="Times New Roman" w:cs="Times New Roman"/>
          <w:sz w:val="24"/>
          <w:szCs w:val="24"/>
          <w:u w:val="single"/>
        </w:rPr>
      </w:pPr>
      <w:r w:rsidRPr="003641B2">
        <w:rPr>
          <w:rFonts w:ascii="Times New Roman" w:hAnsi="Times New Roman" w:cs="Times New Roman"/>
          <w:sz w:val="24"/>
          <w:szCs w:val="24"/>
          <w:u w:val="single"/>
        </w:rPr>
        <w:t>Чтение с нахождением интересующей или нужной информации (просмотровое)</w:t>
      </w:r>
      <w:r>
        <w:rPr>
          <w:rFonts w:ascii="Times New Roman" w:hAnsi="Times New Roman" w:cs="Times New Roman"/>
          <w:sz w:val="24"/>
          <w:szCs w:val="24"/>
          <w:u w:val="single"/>
        </w:rPr>
        <w:t>:</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 Оценка «5» ставится студенту,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 xml:space="preserve">Оценка </w:t>
      </w:r>
      <w:r>
        <w:rPr>
          <w:rFonts w:ascii="Times New Roman" w:hAnsi="Times New Roman" w:cs="Times New Roman"/>
          <w:sz w:val="24"/>
          <w:szCs w:val="24"/>
        </w:rPr>
        <w:t>«4» ставится студенту при доста</w:t>
      </w:r>
      <w:r w:rsidRPr="00B340A7">
        <w:rPr>
          <w:rFonts w:ascii="Times New Roman" w:hAnsi="Times New Roman" w:cs="Times New Roman"/>
          <w:sz w:val="24"/>
          <w:szCs w:val="24"/>
        </w:rPr>
        <w:t>точно быстром просмотре текста, но при этом он находит только примерно 2/3 заданной информации.</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«3» выставляется, если студенту находит в данном тексте (или данных текст</w:t>
      </w:r>
      <w:r>
        <w:rPr>
          <w:rFonts w:ascii="Times New Roman" w:hAnsi="Times New Roman" w:cs="Times New Roman"/>
          <w:sz w:val="24"/>
          <w:szCs w:val="24"/>
        </w:rPr>
        <w:t>ах) примерно 1/3 заданной инфор</w:t>
      </w:r>
      <w:r w:rsidRPr="00B340A7">
        <w:rPr>
          <w:rFonts w:ascii="Times New Roman" w:hAnsi="Times New Roman" w:cs="Times New Roman"/>
          <w:sz w:val="24"/>
          <w:szCs w:val="24"/>
        </w:rPr>
        <w:t>мации.</w:t>
      </w:r>
    </w:p>
    <w:p w:rsidR="00A27FEC"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«2» выставляется в том случае, если студент практически не ориентируется в тексте.</w:t>
      </w: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Pr="00B340A7" w:rsidRDefault="00A27FEC" w:rsidP="00CC4D94">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 xml:space="preserve">3.  </w:t>
      </w:r>
      <w:r w:rsidRPr="00B340A7">
        <w:rPr>
          <w:rFonts w:ascii="Times New Roman" w:hAnsi="Times New Roman" w:cs="Times New Roman"/>
          <w:b/>
          <w:bCs/>
          <w:sz w:val="24"/>
          <w:szCs w:val="24"/>
        </w:rPr>
        <w:t>Критерии оценивания письменной речи</w:t>
      </w:r>
      <w:r>
        <w:rPr>
          <w:rFonts w:ascii="Times New Roman" w:hAnsi="Times New Roman" w:cs="Times New Roman"/>
          <w:b/>
          <w:bCs/>
          <w:sz w:val="24"/>
          <w:szCs w:val="24"/>
        </w:rPr>
        <w:t>.</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Студент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Студент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A27FEC" w:rsidRPr="00B340A7" w:rsidRDefault="00A27FEC" w:rsidP="00CC4D94">
      <w:pPr>
        <w:spacing w:after="0" w:line="240" w:lineRule="auto"/>
        <w:ind w:firstLine="567"/>
        <w:jc w:val="both"/>
        <w:rPr>
          <w:rFonts w:ascii="Times New Roman" w:hAnsi="Times New Roman" w:cs="Times New Roman"/>
          <w:sz w:val="24"/>
          <w:szCs w:val="24"/>
        </w:rPr>
      </w:pPr>
      <w:r w:rsidRPr="00B340A7">
        <w:rPr>
          <w:rFonts w:ascii="Times New Roman" w:hAnsi="Times New Roman" w:cs="Times New Roman"/>
          <w:sz w:val="24"/>
          <w:szCs w:val="24"/>
        </w:rPr>
        <w:t>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Студент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A27FEC" w:rsidRDefault="00A27FEC" w:rsidP="00CC4D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Оценка </w:t>
      </w:r>
      <w:r w:rsidRPr="00B340A7">
        <w:rPr>
          <w:rFonts w:ascii="Times New Roman" w:hAnsi="Times New Roman" w:cs="Times New Roman"/>
          <w:sz w:val="24"/>
          <w:szCs w:val="24"/>
        </w:rPr>
        <w:t>«2»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Студент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Pr="009B48BA" w:rsidRDefault="00A27FEC" w:rsidP="00CC4D94">
      <w:pPr>
        <w:spacing w:after="0" w:line="240" w:lineRule="auto"/>
        <w:ind w:firstLine="567"/>
        <w:rPr>
          <w:rFonts w:ascii="Times New Roman" w:hAnsi="Times New Roman" w:cs="Times New Roman"/>
          <w:b/>
          <w:bCs/>
          <w:sz w:val="24"/>
          <w:szCs w:val="24"/>
        </w:rPr>
      </w:pPr>
      <w:r>
        <w:rPr>
          <w:rFonts w:ascii="Times New Roman" w:hAnsi="Times New Roman" w:cs="Times New Roman"/>
          <w:b/>
          <w:bCs/>
          <w:sz w:val="24"/>
          <w:szCs w:val="24"/>
        </w:rPr>
        <w:t xml:space="preserve">4. </w:t>
      </w:r>
      <w:r w:rsidRPr="009B48BA">
        <w:rPr>
          <w:rFonts w:ascii="Times New Roman" w:hAnsi="Times New Roman" w:cs="Times New Roman"/>
          <w:b/>
          <w:bCs/>
          <w:sz w:val="24"/>
          <w:szCs w:val="24"/>
        </w:rPr>
        <w:t xml:space="preserve">Критерии оценки для самостоятельной </w:t>
      </w:r>
      <w:r>
        <w:rPr>
          <w:rFonts w:ascii="Times New Roman" w:hAnsi="Times New Roman" w:cs="Times New Roman"/>
          <w:b/>
          <w:bCs/>
          <w:sz w:val="24"/>
          <w:szCs w:val="24"/>
        </w:rPr>
        <w:t xml:space="preserve">письменной </w:t>
      </w:r>
      <w:r w:rsidRPr="009B48BA">
        <w:rPr>
          <w:rFonts w:ascii="Times New Roman" w:hAnsi="Times New Roman" w:cs="Times New Roman"/>
          <w:b/>
          <w:bCs/>
          <w:sz w:val="24"/>
          <w:szCs w:val="24"/>
        </w:rPr>
        <w:t>работы студентов</w:t>
      </w:r>
      <w:r>
        <w:rPr>
          <w:rFonts w:ascii="Times New Roman" w:hAnsi="Times New Roman" w:cs="Times New Roman"/>
          <w:b/>
          <w:bCs/>
          <w:sz w:val="24"/>
          <w:szCs w:val="24"/>
        </w:rPr>
        <w:t>.</w:t>
      </w:r>
    </w:p>
    <w:p w:rsidR="00A27FEC" w:rsidRPr="003A3FBD" w:rsidRDefault="00A27FEC" w:rsidP="00CC4D94">
      <w:pPr>
        <w:numPr>
          <w:ilvl w:val="0"/>
          <w:numId w:val="1"/>
        </w:num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соответствие содержания теме;</w:t>
      </w:r>
    </w:p>
    <w:p w:rsidR="00A27FEC" w:rsidRPr="003A3FBD" w:rsidRDefault="00A27FEC" w:rsidP="00CC4D94">
      <w:pPr>
        <w:numPr>
          <w:ilvl w:val="0"/>
          <w:numId w:val="1"/>
        </w:num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правильная структурированность информации;</w:t>
      </w:r>
    </w:p>
    <w:p w:rsidR="00A27FEC" w:rsidRPr="003A3FBD" w:rsidRDefault="00A27FEC" w:rsidP="00CC4D94">
      <w:pPr>
        <w:numPr>
          <w:ilvl w:val="0"/>
          <w:numId w:val="1"/>
        </w:num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наличие логической связи изложенной информации;</w:t>
      </w:r>
    </w:p>
    <w:p w:rsidR="00A27FEC" w:rsidRPr="003A3FBD" w:rsidRDefault="00A27FEC" w:rsidP="00CC4D94">
      <w:pPr>
        <w:numPr>
          <w:ilvl w:val="0"/>
          <w:numId w:val="1"/>
        </w:num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соответствие оформления требованиям;</w:t>
      </w:r>
    </w:p>
    <w:p w:rsidR="00A27FEC" w:rsidRPr="003A3FBD" w:rsidRDefault="00A27FEC" w:rsidP="00CC4D94">
      <w:pPr>
        <w:numPr>
          <w:ilvl w:val="0"/>
          <w:numId w:val="1"/>
        </w:num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аккуратность и грамотность изложения (без орфографических, лексических и грамматических ошибок);</w:t>
      </w:r>
    </w:p>
    <w:p w:rsidR="00A27FEC" w:rsidRPr="00F916C1" w:rsidRDefault="00A27FEC" w:rsidP="00CC4D94">
      <w:pPr>
        <w:numPr>
          <w:ilvl w:val="0"/>
          <w:numId w:val="1"/>
        </w:numPr>
        <w:spacing w:after="0" w:line="240" w:lineRule="auto"/>
        <w:ind w:firstLine="567"/>
        <w:jc w:val="both"/>
        <w:rPr>
          <w:rFonts w:ascii="Times New Roman" w:hAnsi="Times New Roman" w:cs="Times New Roman"/>
          <w:sz w:val="24"/>
          <w:szCs w:val="24"/>
        </w:rPr>
      </w:pPr>
      <w:r w:rsidRPr="003A3FBD">
        <w:rPr>
          <w:rFonts w:ascii="Times New Roman" w:hAnsi="Times New Roman" w:cs="Times New Roman"/>
          <w:sz w:val="24"/>
          <w:szCs w:val="24"/>
        </w:rPr>
        <w:t>работа сдана в срок.</w:t>
      </w:r>
    </w:p>
    <w:p w:rsidR="00A27FEC" w:rsidRDefault="00A27FEC" w:rsidP="00CC4D94">
      <w:pPr>
        <w:spacing w:after="0" w:line="240" w:lineRule="auto"/>
        <w:ind w:firstLine="567"/>
        <w:jc w:val="both"/>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rPr>
      </w:pPr>
    </w:p>
    <w:p w:rsidR="00A27FEC" w:rsidRPr="00667FBA" w:rsidRDefault="00A27FEC" w:rsidP="00CC4D94">
      <w:pPr>
        <w:spacing w:after="0" w:line="240" w:lineRule="auto"/>
        <w:ind w:firstLine="567"/>
        <w:jc w:val="center"/>
        <w:rPr>
          <w:rFonts w:ascii="Times New Roman" w:hAnsi="Times New Roman" w:cs="Times New Roman"/>
          <w:b/>
          <w:bCs/>
          <w:sz w:val="24"/>
          <w:szCs w:val="24"/>
        </w:rPr>
      </w:pPr>
      <w:r w:rsidRPr="00667FBA">
        <w:rPr>
          <w:rFonts w:ascii="Times New Roman" w:hAnsi="Times New Roman" w:cs="Times New Roman"/>
          <w:b/>
          <w:bCs/>
          <w:sz w:val="24"/>
          <w:szCs w:val="24"/>
        </w:rPr>
        <w:t>Контроль результатов самостоятельной работы</w:t>
      </w:r>
      <w:r>
        <w:rPr>
          <w:rFonts w:ascii="Times New Roman" w:hAnsi="Times New Roman" w:cs="Times New Roman"/>
          <w:b/>
          <w:bCs/>
          <w:sz w:val="24"/>
          <w:szCs w:val="24"/>
        </w:rPr>
        <w:t>.</w:t>
      </w:r>
    </w:p>
    <w:p w:rsidR="00A27FEC" w:rsidRPr="00667FBA" w:rsidRDefault="00A27FEC" w:rsidP="00CC4D9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Контроль результатов самостоятельной работы обучающихся мо</w:t>
      </w:r>
      <w:r w:rsidRPr="00667FBA">
        <w:rPr>
          <w:rFonts w:ascii="Times New Roman" w:hAnsi="Times New Roman" w:cs="Times New Roman"/>
          <w:sz w:val="24"/>
          <w:szCs w:val="24"/>
        </w:rPr>
        <w:softHyphen/>
        <w:t>жет осуществляться в пределах времени, отведённого на обязательные учебные занятия, и проходить в письменной, устной или смешанной форме, с представлением продукта творческой самостоятельной дея</w:t>
      </w:r>
      <w:r w:rsidRPr="00667FBA">
        <w:rPr>
          <w:rFonts w:ascii="Times New Roman" w:hAnsi="Times New Roman" w:cs="Times New Roman"/>
          <w:sz w:val="24"/>
          <w:szCs w:val="24"/>
        </w:rPr>
        <w:softHyphen/>
        <w:t>тельности обучающегося.</w:t>
      </w:r>
    </w:p>
    <w:p w:rsidR="00A27FEC" w:rsidRPr="00667FBA" w:rsidRDefault="00A27FEC" w:rsidP="00CC4D94">
      <w:pPr>
        <w:spacing w:after="0" w:line="240" w:lineRule="auto"/>
        <w:ind w:firstLine="567"/>
        <w:jc w:val="both"/>
        <w:rPr>
          <w:rFonts w:ascii="Times New Roman" w:hAnsi="Times New Roman" w:cs="Times New Roman"/>
          <w:sz w:val="24"/>
          <w:szCs w:val="24"/>
        </w:rPr>
      </w:pPr>
      <w:r w:rsidRPr="00667FBA">
        <w:rPr>
          <w:rFonts w:ascii="Times New Roman" w:hAnsi="Times New Roman" w:cs="Times New Roman"/>
          <w:sz w:val="24"/>
          <w:szCs w:val="24"/>
        </w:rPr>
        <w:t>Критериями оценки результатов самостоятельной работы обучаю</w:t>
      </w:r>
      <w:r w:rsidRPr="00667FBA">
        <w:rPr>
          <w:rFonts w:ascii="Times New Roman" w:hAnsi="Times New Roman" w:cs="Times New Roman"/>
          <w:sz w:val="24"/>
          <w:szCs w:val="24"/>
        </w:rPr>
        <w:softHyphen/>
        <w:t>щихся являются:</w:t>
      </w:r>
    </w:p>
    <w:p w:rsidR="00A27FEC" w:rsidRPr="00667FBA" w:rsidRDefault="00A27FEC" w:rsidP="00780FB6">
      <w:pPr>
        <w:numPr>
          <w:ilvl w:val="0"/>
          <w:numId w:val="5"/>
        </w:numPr>
        <w:tabs>
          <w:tab w:val="clear" w:pos="720"/>
          <w:tab w:val="num" w:pos="330"/>
        </w:tabs>
        <w:spacing w:after="0" w:line="240" w:lineRule="auto"/>
        <w:ind w:left="330" w:firstLine="0"/>
        <w:jc w:val="both"/>
        <w:rPr>
          <w:rFonts w:ascii="Times New Roman" w:hAnsi="Times New Roman" w:cs="Times New Roman"/>
          <w:sz w:val="24"/>
          <w:szCs w:val="24"/>
        </w:rPr>
      </w:pPr>
      <w:r w:rsidRPr="00667FBA">
        <w:rPr>
          <w:rFonts w:ascii="Times New Roman" w:hAnsi="Times New Roman" w:cs="Times New Roman"/>
          <w:sz w:val="24"/>
          <w:szCs w:val="24"/>
        </w:rPr>
        <w:t>уровень освоения лексического и грамматического материала;</w:t>
      </w:r>
    </w:p>
    <w:p w:rsidR="00A27FEC" w:rsidRPr="00667FBA" w:rsidRDefault="00A27FEC" w:rsidP="00780FB6">
      <w:pPr>
        <w:numPr>
          <w:ilvl w:val="0"/>
          <w:numId w:val="6"/>
        </w:numPr>
        <w:tabs>
          <w:tab w:val="clear" w:pos="720"/>
          <w:tab w:val="num" w:pos="330"/>
        </w:tabs>
        <w:spacing w:after="0" w:line="240" w:lineRule="auto"/>
        <w:ind w:left="330" w:firstLine="0"/>
        <w:jc w:val="both"/>
        <w:rPr>
          <w:rFonts w:ascii="Times New Roman" w:hAnsi="Times New Roman" w:cs="Times New Roman"/>
          <w:sz w:val="24"/>
          <w:szCs w:val="24"/>
        </w:rPr>
      </w:pPr>
      <w:r w:rsidRPr="00667FBA">
        <w:rPr>
          <w:rFonts w:ascii="Times New Roman" w:hAnsi="Times New Roman" w:cs="Times New Roman"/>
          <w:sz w:val="24"/>
          <w:szCs w:val="24"/>
        </w:rPr>
        <w:t>умение обучающихся применять знания при вы</w:t>
      </w:r>
      <w:r w:rsidRPr="00667FBA">
        <w:rPr>
          <w:rFonts w:ascii="Times New Roman" w:hAnsi="Times New Roman" w:cs="Times New Roman"/>
          <w:sz w:val="24"/>
          <w:szCs w:val="24"/>
        </w:rPr>
        <w:softHyphen/>
        <w:t>полнении лексико-грамматических упражнений;</w:t>
      </w:r>
    </w:p>
    <w:p w:rsidR="00A27FEC" w:rsidRPr="00667FBA" w:rsidRDefault="00A27FEC" w:rsidP="00780FB6">
      <w:pPr>
        <w:numPr>
          <w:ilvl w:val="0"/>
          <w:numId w:val="6"/>
        </w:numPr>
        <w:tabs>
          <w:tab w:val="clear" w:pos="720"/>
          <w:tab w:val="num" w:pos="330"/>
        </w:tabs>
        <w:spacing w:after="0" w:line="240" w:lineRule="auto"/>
        <w:ind w:left="330" w:firstLine="0"/>
        <w:jc w:val="both"/>
        <w:rPr>
          <w:rFonts w:ascii="Times New Roman" w:hAnsi="Times New Roman" w:cs="Times New Roman"/>
          <w:sz w:val="24"/>
          <w:szCs w:val="24"/>
        </w:rPr>
      </w:pPr>
      <w:r w:rsidRPr="00667FBA">
        <w:rPr>
          <w:rFonts w:ascii="Times New Roman" w:hAnsi="Times New Roman" w:cs="Times New Roman"/>
          <w:sz w:val="24"/>
          <w:szCs w:val="24"/>
        </w:rPr>
        <w:t>обоснованность, чёткость, грамотность изложения ответа;</w:t>
      </w:r>
    </w:p>
    <w:p w:rsidR="00A27FEC" w:rsidRPr="00BF196E" w:rsidRDefault="00A27FEC" w:rsidP="00780FB6">
      <w:pPr>
        <w:tabs>
          <w:tab w:val="num" w:pos="330"/>
        </w:tabs>
        <w:spacing w:after="0" w:line="240" w:lineRule="auto"/>
        <w:ind w:left="330"/>
        <w:jc w:val="both"/>
        <w:rPr>
          <w:rFonts w:ascii="Times New Roman" w:hAnsi="Times New Roman" w:cs="Times New Roman"/>
          <w:sz w:val="24"/>
          <w:szCs w:val="24"/>
        </w:rPr>
      </w:pPr>
      <w:r w:rsidRPr="00667FBA">
        <w:rPr>
          <w:rFonts w:ascii="Times New Roman" w:hAnsi="Times New Roman" w:cs="Times New Roman"/>
          <w:sz w:val="24"/>
          <w:szCs w:val="24"/>
        </w:rPr>
        <w:t>•</w:t>
      </w:r>
      <w:r>
        <w:rPr>
          <w:rFonts w:ascii="Times New Roman" w:hAnsi="Times New Roman" w:cs="Times New Roman"/>
          <w:sz w:val="24"/>
          <w:szCs w:val="24"/>
        </w:rPr>
        <w:t xml:space="preserve"> </w:t>
      </w:r>
      <w:r w:rsidRPr="00667FBA">
        <w:rPr>
          <w:rFonts w:ascii="Times New Roman" w:hAnsi="Times New Roman" w:cs="Times New Roman"/>
          <w:sz w:val="24"/>
          <w:szCs w:val="24"/>
        </w:rPr>
        <w:t>оформление продукта творческой самостоятельной деятельности обучающегося в соответствии</w:t>
      </w:r>
      <w:r>
        <w:rPr>
          <w:rFonts w:ascii="Times New Roman" w:hAnsi="Times New Roman" w:cs="Times New Roman"/>
          <w:sz w:val="24"/>
          <w:szCs w:val="24"/>
        </w:rPr>
        <w:t xml:space="preserve"> с установленными требова</w:t>
      </w:r>
      <w:r>
        <w:rPr>
          <w:rFonts w:ascii="Times New Roman" w:hAnsi="Times New Roman" w:cs="Times New Roman"/>
          <w:sz w:val="24"/>
          <w:szCs w:val="24"/>
        </w:rPr>
        <w:softHyphen/>
        <w:t>ниями.</w:t>
      </w:r>
    </w:p>
    <w:p w:rsidR="00A27FEC" w:rsidRDefault="00A27FEC" w:rsidP="00780FB6">
      <w:pPr>
        <w:tabs>
          <w:tab w:val="num" w:pos="330"/>
        </w:tabs>
        <w:spacing w:after="0" w:line="240" w:lineRule="auto"/>
        <w:ind w:left="330"/>
        <w:rPr>
          <w:rFonts w:ascii="Times New Roman" w:hAnsi="Times New Roman" w:cs="Times New Roman"/>
          <w:b/>
          <w:bCs/>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Default="00A27FEC" w:rsidP="00CC4D94">
      <w:pPr>
        <w:spacing w:after="0" w:line="240" w:lineRule="auto"/>
        <w:ind w:firstLine="567"/>
        <w:jc w:val="both"/>
        <w:rPr>
          <w:rFonts w:ascii="Times New Roman" w:hAnsi="Times New Roman" w:cs="Times New Roman"/>
          <w:sz w:val="24"/>
          <w:szCs w:val="24"/>
        </w:rPr>
      </w:pPr>
    </w:p>
    <w:p w:rsidR="00A27FEC" w:rsidRPr="00523BD4" w:rsidRDefault="00A27FEC" w:rsidP="00780FB6">
      <w:pPr>
        <w:spacing w:after="0" w:line="240" w:lineRule="auto"/>
        <w:jc w:val="center"/>
        <w:rPr>
          <w:rFonts w:ascii="Times New Roman" w:hAnsi="Times New Roman" w:cs="Times New Roman"/>
          <w:b/>
          <w:bCs/>
          <w:sz w:val="24"/>
          <w:szCs w:val="24"/>
        </w:rPr>
      </w:pPr>
      <w:r w:rsidRPr="00523BD4">
        <w:rPr>
          <w:rFonts w:ascii="Times New Roman" w:hAnsi="Times New Roman" w:cs="Times New Roman"/>
          <w:b/>
          <w:bCs/>
          <w:sz w:val="24"/>
          <w:szCs w:val="24"/>
        </w:rPr>
        <w:t>Содержание самостоятельной внеаудиторной работы студентов.</w:t>
      </w:r>
    </w:p>
    <w:p w:rsidR="00A27FEC" w:rsidRPr="00523BD4" w:rsidRDefault="00A27FEC" w:rsidP="00780FB6">
      <w:pPr>
        <w:spacing w:after="0" w:line="240" w:lineRule="auto"/>
        <w:rPr>
          <w:rFonts w:ascii="Times New Roman" w:hAnsi="Times New Roman" w:cs="Times New Roman"/>
          <w:b/>
          <w:bCs/>
          <w:i/>
          <w:iCs/>
          <w:sz w:val="24"/>
          <w:szCs w:val="24"/>
        </w:rPr>
      </w:pPr>
      <w:bookmarkStart w:id="0" w:name="_Toc383975615"/>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w:t>
      </w:r>
      <w:bookmarkEnd w:id="0"/>
      <w:r w:rsidRPr="00523BD4">
        <w:rPr>
          <w:rFonts w:ascii="Times New Roman" w:hAnsi="Times New Roman" w:cs="Times New Roman"/>
          <w:b/>
          <w:bCs/>
          <w:i/>
          <w:iCs/>
          <w:sz w:val="24"/>
          <w:szCs w:val="24"/>
        </w:rPr>
        <w:t xml:space="preserve"> 1</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познакомить с особенностями работы с технической литературой на английском языке.</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составить памятку по работе с технической литературой.</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Определите источники информации по теме, ознакомьтесь с их содержанием.</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Составьте памятку.</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памятка (письменный отчёт).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полнота раскрытия темы, логичность и последовательность изложения, краткость, доступность. </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4D18F3" w:rsidRDefault="00A27FEC" w:rsidP="00780FB6">
      <w:pPr>
        <w:spacing w:after="0" w:line="240" w:lineRule="auto"/>
        <w:jc w:val="both"/>
        <w:rPr>
          <w:rFonts w:ascii="Times New Roman" w:hAnsi="Times New Roman" w:cs="Times New Roman"/>
          <w:color w:val="333333"/>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w:t>
      </w:r>
      <w:hyperlink r:id="rId11" w:history="1">
        <w:r w:rsidRPr="004D18F3">
          <w:rPr>
            <w:rStyle w:val="Hyperlink"/>
            <w:rFonts w:ascii="Times New Roman" w:hAnsi="Times New Roman" w:cs="Times New Roman"/>
            <w:color w:val="333333"/>
            <w:sz w:val="24"/>
            <w:szCs w:val="24"/>
            <w:u w:val="none"/>
          </w:rPr>
          <w:t>http://window.edu.ru/resource/</w:t>
        </w:r>
      </w:hyperlink>
      <w:r>
        <w:rPr>
          <w:rFonts w:ascii="Times New Roman" w:hAnsi="Times New Roman" w:cs="Times New Roman"/>
          <w:color w:val="333333"/>
          <w:sz w:val="24"/>
          <w:szCs w:val="24"/>
        </w:rPr>
        <w:t xml:space="preserve">, </w:t>
      </w:r>
      <w:r w:rsidRPr="004D18F3">
        <w:rPr>
          <w:rFonts w:ascii="Times New Roman" w:hAnsi="Times New Roman" w:cs="Times New Roman"/>
          <w:color w:val="333333"/>
          <w:sz w:val="24"/>
          <w:szCs w:val="24"/>
        </w:rPr>
        <w:t>http://perevod-expert.ru/</w:t>
      </w:r>
    </w:p>
    <w:p w:rsidR="00A27FEC" w:rsidRPr="00523BD4" w:rsidRDefault="00A27FEC" w:rsidP="00780FB6">
      <w:pPr>
        <w:spacing w:after="0" w:line="240" w:lineRule="auto"/>
        <w:rPr>
          <w:rFonts w:ascii="Times New Roman" w:hAnsi="Times New Roman" w:cs="Times New Roman"/>
          <w:b/>
          <w:bCs/>
          <w:i/>
          <w:iCs/>
          <w:sz w:val="24"/>
          <w:szCs w:val="24"/>
        </w:rPr>
      </w:pP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2</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контроль усвоения грамматического материал по теме «Числительные».</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выполнить тест.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Повторите теоретический грамматический материал по теме «Числительные».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Ознакомьтесь с содержанием теста.</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3) Выполните тест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содержание теста.</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Безкоровайная Г.Т. </w:t>
      </w:r>
      <w:r w:rsidRPr="00523BD4">
        <w:rPr>
          <w:rFonts w:ascii="Times New Roman" w:hAnsi="Times New Roman" w:cs="Times New Roman"/>
          <w:sz w:val="24"/>
          <w:szCs w:val="24"/>
          <w:lang w:val="en-US"/>
        </w:rPr>
        <w:t>Planet</w:t>
      </w:r>
      <w:r w:rsidRPr="00523BD4">
        <w:rPr>
          <w:rFonts w:ascii="Times New Roman" w:hAnsi="Times New Roman" w:cs="Times New Roman"/>
          <w:sz w:val="24"/>
          <w:szCs w:val="24"/>
        </w:rPr>
        <w:t xml:space="preserve"> </w:t>
      </w:r>
      <w:r w:rsidRPr="00523BD4">
        <w:rPr>
          <w:rFonts w:ascii="Times New Roman" w:hAnsi="Times New Roman" w:cs="Times New Roman"/>
          <w:sz w:val="24"/>
          <w:szCs w:val="24"/>
          <w:lang w:val="en-US"/>
        </w:rPr>
        <w:t>of</w:t>
      </w:r>
      <w:r w:rsidRPr="00523BD4">
        <w:rPr>
          <w:rFonts w:ascii="Times New Roman" w:hAnsi="Times New Roman" w:cs="Times New Roman"/>
          <w:sz w:val="24"/>
          <w:szCs w:val="24"/>
        </w:rPr>
        <w:t xml:space="preserve"> </w:t>
      </w:r>
      <w:r w:rsidRPr="00523BD4">
        <w:rPr>
          <w:rFonts w:ascii="Times New Roman" w:hAnsi="Times New Roman" w:cs="Times New Roman"/>
          <w:sz w:val="24"/>
          <w:szCs w:val="24"/>
          <w:lang w:val="en-US"/>
        </w:rPr>
        <w:t>English</w:t>
      </w:r>
      <w:r w:rsidRPr="00523BD4">
        <w:rPr>
          <w:rFonts w:ascii="Times New Roman" w:hAnsi="Times New Roman" w:cs="Times New Roman"/>
          <w:sz w:val="24"/>
          <w:szCs w:val="24"/>
        </w:rPr>
        <w:t>, приложение № 1.</w:t>
      </w:r>
    </w:p>
    <w:p w:rsidR="00A27FEC" w:rsidRPr="00523BD4" w:rsidRDefault="00A27FEC" w:rsidP="00780FB6">
      <w:pPr>
        <w:spacing w:after="0" w:line="240" w:lineRule="auto"/>
        <w:rPr>
          <w:rFonts w:ascii="Times New Roman" w:hAnsi="Times New Roman" w:cs="Times New Roman"/>
          <w:b/>
          <w:bCs/>
          <w:i/>
          <w:iCs/>
          <w:sz w:val="24"/>
          <w:szCs w:val="24"/>
        </w:rPr>
      </w:pP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3</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развитие коммуникативных умений, воспитание уважительного отношения к техникуму.</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составить рекламную презентацию техникума.</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Определите источники информации по теме, ознакомьтесь с их содержанием.</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Составьте рекламную презентацию техникума.</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3) Сообщите рекламную презентацию в устной или наглядной форме.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творческая работа.</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полнота раскрытия темы, логичность и последовательность изложения, краткость, доступность, наглядность.</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материалы </w:t>
      </w:r>
      <w:r w:rsidRPr="00523BD4">
        <w:rPr>
          <w:rFonts w:ascii="Times New Roman" w:hAnsi="Times New Roman" w:cs="Times New Roman"/>
          <w:sz w:val="24"/>
          <w:szCs w:val="24"/>
          <w:lang w:val="en-US"/>
        </w:rPr>
        <w:t>Internet</w:t>
      </w:r>
      <w:r w:rsidRPr="00523BD4">
        <w:rPr>
          <w:rFonts w:ascii="Times New Roman" w:hAnsi="Times New Roman" w:cs="Times New Roman"/>
          <w:sz w:val="24"/>
          <w:szCs w:val="24"/>
        </w:rPr>
        <w:t>.</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4</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«Химические технологии»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b/>
          <w:bCs/>
          <w:i/>
          <w:iCs/>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2</w:t>
      </w:r>
      <w:r>
        <w:rPr>
          <w:rFonts w:ascii="Times New Roman" w:hAnsi="Times New Roman" w:cs="Times New Roman"/>
          <w:sz w:val="24"/>
          <w:szCs w:val="24"/>
        </w:rPr>
        <w:t>.</w:t>
      </w:r>
    </w:p>
    <w:p w:rsidR="00A27FEC" w:rsidRPr="0030005E"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5, 8, 10, 15, 18, 22, 26</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обогащение словарного запаса по изученным темам, совершенствование навыков работы со специальными словарями, воспитание уважительного отношения к изучаемому иностранному языку.</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составить технический словарь по пройденным темам.</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Отработайте выразительное чтение новых специальных ЛЕ, соблюдайте правила чтения английских букв и буквосочетаний, ударение, при необходимости запишите транскрипцию ЛЕ).</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2)  Запишите новые ЛЕ в словарик.</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u w:val="single"/>
        </w:rPr>
        <w:t xml:space="preserve">Норма времени: </w:t>
      </w:r>
      <w:r w:rsidRPr="00523BD4">
        <w:rPr>
          <w:rFonts w:ascii="Times New Roman" w:hAnsi="Times New Roman" w:cs="Times New Roman"/>
          <w:sz w:val="24"/>
          <w:szCs w:val="24"/>
          <w:u w:val="single"/>
        </w:rPr>
        <w:t>1 час</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«Работа со словарем».</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rPr>
          <w:rFonts w:ascii="Times New Roman" w:hAnsi="Times New Roman" w:cs="Times New Roman"/>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6</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и совершенствование коммуникативных умений, коррекция и развитие навыков продуктивного использования основных грамматических форм.</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подготовить доклад о лабораториях Оренбуржья.</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1) Определите источники информации по теме, ознакомьтесь с их содержанием.</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2) Составьте устный доклад по заданной теме.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устный опрос по заданной теме.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устной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ресурсы Интернет.</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7</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и совершенствование орфографических навыков применительно к новому языковому и речевому материалу.</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составить резюме.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1) Определите источники информации по теме, ознакомьтесь с их содержанием.</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 xml:space="preserve">2) Составьте и запишите резюме. </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полнота раскрытия темы, логичность и последовательность изложения, краткость, доступность, наглядность.</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3; ресурсы Интернет.</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9</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«Атомическая теория Бора»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4, англо-русские словари.</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11</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умений самостоятельного изучения учебного материала и творческого применения полученных знаний на практике.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подготовить презентацию по теме «Химический элемент».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1) Определите источники информации по теме, ознакомьтесь с их содержанием.</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2) Подготовьте творческую работу по заданной теме.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3) Сделайте сообщение в устной или наглядной форме.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творческая работа.</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ресурсы Интернет. </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12</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«Золото в промышленности»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5, англо-русские словари.</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13</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«Свойства перекиси водорода»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523BD4">
        <w:rPr>
          <w:rFonts w:ascii="Times New Roman" w:hAnsi="Times New Roman" w:cs="Times New Roman"/>
          <w:sz w:val="24"/>
          <w:szCs w:val="24"/>
        </w:rPr>
        <w:t>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6, англо-русские словари.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14</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«Кремний в жизненных процессах»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7, англо-русские словари.</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16</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и совершенствование слухо-произносительных навыков применительно к новому языковому и речевому материалу. Обогащение словарного запаса в рамках обозначенной тематик</w:t>
      </w:r>
      <w:r>
        <w:rPr>
          <w:rFonts w:ascii="Times New Roman" w:hAnsi="Times New Roman" w:cs="Times New Roman"/>
          <w:sz w:val="24"/>
          <w:szCs w:val="24"/>
        </w:rPr>
        <w:t>и</w:t>
      </w:r>
      <w:r w:rsidRPr="00523BD4">
        <w:rPr>
          <w:rFonts w:ascii="Times New Roman" w:hAnsi="Times New Roman" w:cs="Times New Roman"/>
          <w:sz w:val="24"/>
          <w:szCs w:val="24"/>
        </w:rPr>
        <w:t xml:space="preserve"> и проблематик</w:t>
      </w:r>
      <w:r>
        <w:rPr>
          <w:rFonts w:ascii="Times New Roman" w:hAnsi="Times New Roman" w:cs="Times New Roman"/>
          <w:sz w:val="24"/>
          <w:szCs w:val="24"/>
        </w:rPr>
        <w:t>и</w:t>
      </w:r>
      <w:r w:rsidRPr="00523BD4">
        <w:rPr>
          <w:rFonts w:ascii="Times New Roman" w:hAnsi="Times New Roman" w:cs="Times New Roman"/>
          <w:sz w:val="24"/>
          <w:szCs w:val="24"/>
        </w:rPr>
        <w:t xml:space="preserve"> общения.</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выучить названия лабораторного оборудования.</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4D18F3">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 xml:space="preserve">1) Отработайте выразительное чтение новых ЛЕ, соблюдайте правила чтения </w:t>
      </w:r>
      <w:r>
        <w:rPr>
          <w:rFonts w:ascii="Times New Roman" w:hAnsi="Times New Roman" w:cs="Times New Roman"/>
          <w:sz w:val="24"/>
          <w:szCs w:val="24"/>
        </w:rPr>
        <w:t>английс</w:t>
      </w:r>
      <w:r w:rsidRPr="00523BD4">
        <w:rPr>
          <w:rFonts w:ascii="Times New Roman" w:hAnsi="Times New Roman" w:cs="Times New Roman"/>
          <w:sz w:val="24"/>
          <w:szCs w:val="24"/>
        </w:rPr>
        <w:t>ких букв и буквосочетаний, ударение, при необходимости запишите транскрипцию ЛЕ).</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2)  Запишите новые ЛЕ в словарик.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3) Выучите новые ЛЕ.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устный опрос.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устной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словарный диктант.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8.</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17</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«Измерение температуры»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9, англо-русские словари.</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19</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«Титрование марганца»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523BD4">
        <w:rPr>
          <w:rFonts w:ascii="Times New Roman" w:hAnsi="Times New Roman" w:cs="Times New Roman"/>
          <w:sz w:val="24"/>
          <w:szCs w:val="24"/>
        </w:rPr>
        <w:t>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10, англо-русские словари.</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20</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«Виды реакций»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11, англо-русские словари.</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21</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«Либих»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523BD4">
        <w:rPr>
          <w:rFonts w:ascii="Times New Roman" w:hAnsi="Times New Roman" w:cs="Times New Roman"/>
          <w:sz w:val="24"/>
          <w:szCs w:val="24"/>
        </w:rPr>
        <w:t xml:space="preserve">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w:t>
      </w:r>
      <w:r>
        <w:rPr>
          <w:rFonts w:ascii="Times New Roman" w:hAnsi="Times New Roman" w:cs="Times New Roman"/>
          <w:sz w:val="24"/>
          <w:szCs w:val="24"/>
        </w:rPr>
        <w:t xml:space="preserve"> </w:t>
      </w:r>
      <w:r w:rsidRPr="00523BD4">
        <w:rPr>
          <w:rFonts w:ascii="Times New Roman" w:hAnsi="Times New Roman" w:cs="Times New Roman"/>
          <w:sz w:val="24"/>
          <w:szCs w:val="24"/>
        </w:rPr>
        <w:t>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12, англо-русские словари.</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23</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и совершенствование коммуникативных умений, коррекция и развитие навыков продуктивного использования основных грамматических форм.</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подготовить доклад об охране экологии в Оренбуржье.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1) Определите источники информации по теме, ознакомьтесь с их содержанием.</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2) Составьте устный доклад по заданной теме.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устный опрос по заданной теме.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устной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ресурсы Интернет.</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24</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навыков поискового чтения с извлечением необходимой информации.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ответить на вопросы к тексту «Начинающие экологи»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523BD4">
        <w:rPr>
          <w:rFonts w:ascii="Times New Roman" w:hAnsi="Times New Roman" w:cs="Times New Roman"/>
          <w:sz w:val="24"/>
          <w:szCs w:val="24"/>
        </w:rPr>
        <w:t>Письменно ответьте на вопросы после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Кутепова М.М. «</w:t>
      </w:r>
      <w:r w:rsidRPr="00523BD4">
        <w:rPr>
          <w:rFonts w:ascii="Times New Roman" w:hAnsi="Times New Roman" w:cs="Times New Roman"/>
          <w:sz w:val="24"/>
          <w:szCs w:val="24"/>
          <w:lang w:val="en-US"/>
        </w:rPr>
        <w:t>World</w:t>
      </w:r>
      <w:r w:rsidRPr="00523BD4">
        <w:rPr>
          <w:rFonts w:ascii="Times New Roman" w:hAnsi="Times New Roman" w:cs="Times New Roman"/>
          <w:sz w:val="24"/>
          <w:szCs w:val="24"/>
        </w:rPr>
        <w:t xml:space="preserve"> </w:t>
      </w:r>
      <w:r w:rsidRPr="00523BD4">
        <w:rPr>
          <w:rFonts w:ascii="Times New Roman" w:hAnsi="Times New Roman" w:cs="Times New Roman"/>
          <w:sz w:val="24"/>
          <w:szCs w:val="24"/>
          <w:lang w:val="en-US"/>
        </w:rPr>
        <w:t>of</w:t>
      </w:r>
      <w:r w:rsidRPr="00523BD4">
        <w:rPr>
          <w:rFonts w:ascii="Times New Roman" w:hAnsi="Times New Roman" w:cs="Times New Roman"/>
          <w:sz w:val="24"/>
          <w:szCs w:val="24"/>
        </w:rPr>
        <w:t xml:space="preserve"> </w:t>
      </w:r>
      <w:r w:rsidRPr="00523BD4">
        <w:rPr>
          <w:rFonts w:ascii="Times New Roman" w:hAnsi="Times New Roman" w:cs="Times New Roman"/>
          <w:sz w:val="24"/>
          <w:szCs w:val="24"/>
          <w:lang w:val="en-US"/>
        </w:rPr>
        <w:t>chemistry</w:t>
      </w:r>
      <w:r w:rsidRPr="00523BD4">
        <w:rPr>
          <w:rFonts w:ascii="Times New Roman" w:hAnsi="Times New Roman" w:cs="Times New Roman"/>
          <w:sz w:val="24"/>
          <w:szCs w:val="24"/>
        </w:rPr>
        <w:t>» стр. 154, англо-русские словари.</w:t>
      </w:r>
    </w:p>
    <w:p w:rsidR="00A27FEC" w:rsidRPr="00523BD4" w:rsidRDefault="00A27FEC" w:rsidP="00780FB6">
      <w:pPr>
        <w:spacing w:after="0" w:line="240" w:lineRule="auto"/>
        <w:jc w:val="both"/>
        <w:rPr>
          <w:rFonts w:ascii="Times New Roman" w:hAnsi="Times New Roman" w:cs="Times New Roman"/>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25</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навыков работы с техническими текстами, развитие умений распознавать и правильно переводить специальные лексические единицы, термины, а также грамматические и синтаксические структуры на русский язык.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перевести текст «Проблемы с водой» согласно нормам русского языка письменно.</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1) Прочитайте текст.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Выполните письменный перевод текста, пользуясь памяткой по работе над специальными техническими текстами.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письменный отчет.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письменной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13, англо-русские словари.</w:t>
      </w:r>
    </w:p>
    <w:p w:rsidR="00A27FEC" w:rsidRPr="00523BD4" w:rsidRDefault="00A27FEC" w:rsidP="00780FB6">
      <w:pPr>
        <w:spacing w:after="0" w:line="240" w:lineRule="auto"/>
        <w:jc w:val="both"/>
        <w:rPr>
          <w:rFonts w:ascii="Times New Roman" w:hAnsi="Times New Roman" w:cs="Times New Roman"/>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27</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и совершенствование слухо-произносительных навыков применительно к новому языковому и речевому материалу. Обогащение словарного запаса в рамках обозначенной тематик</w:t>
      </w:r>
      <w:r>
        <w:rPr>
          <w:rFonts w:ascii="Times New Roman" w:hAnsi="Times New Roman" w:cs="Times New Roman"/>
          <w:sz w:val="24"/>
          <w:szCs w:val="24"/>
        </w:rPr>
        <w:t>и</w:t>
      </w:r>
      <w:r w:rsidRPr="00523BD4">
        <w:rPr>
          <w:rFonts w:ascii="Times New Roman" w:hAnsi="Times New Roman" w:cs="Times New Roman"/>
          <w:sz w:val="24"/>
          <w:szCs w:val="24"/>
        </w:rPr>
        <w:t xml:space="preserve"> и проблематик</w:t>
      </w:r>
      <w:r>
        <w:rPr>
          <w:rFonts w:ascii="Times New Roman" w:hAnsi="Times New Roman" w:cs="Times New Roman"/>
          <w:sz w:val="24"/>
          <w:szCs w:val="24"/>
        </w:rPr>
        <w:t>и</w:t>
      </w:r>
      <w:r w:rsidRPr="00523BD4">
        <w:rPr>
          <w:rFonts w:ascii="Times New Roman" w:hAnsi="Times New Roman" w:cs="Times New Roman"/>
          <w:sz w:val="24"/>
          <w:szCs w:val="24"/>
        </w:rPr>
        <w:t xml:space="preserve"> общения.</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изучить лексику по теме «Деловое общение».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1) Отработайте выразительное чтение новых ЛЕ, соблюдайте правила чтения немецких букв и буквосочетаний, ударение, при необходимости запишите транскрипцию ЛЕ).</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2) Запишите новые ЛЕ в словарик.</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3) Выучите новые ЛЕ.</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устный опрос.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устной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словарный диктант.</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xml:space="preserve"> приложение № 14.</w:t>
      </w:r>
    </w:p>
    <w:p w:rsidR="00A27FEC" w:rsidRPr="00523BD4" w:rsidRDefault="00A27FEC" w:rsidP="00780FB6">
      <w:pPr>
        <w:spacing w:after="0" w:line="240" w:lineRule="auto"/>
        <w:jc w:val="both"/>
        <w:rPr>
          <w:rFonts w:ascii="Times New Roman" w:hAnsi="Times New Roman" w:cs="Times New Roman"/>
          <w:b/>
          <w:bCs/>
          <w:i/>
          <w:iCs/>
          <w:sz w:val="24"/>
          <w:szCs w:val="24"/>
        </w:rPr>
      </w:pP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i/>
          <w:iCs/>
          <w:sz w:val="24"/>
          <w:szCs w:val="24"/>
        </w:rPr>
        <w:t>САМОСТОЯТЕЛЬНАЯ РАБОТА № 28</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Цель: </w:t>
      </w:r>
      <w:r w:rsidRPr="00523BD4">
        <w:rPr>
          <w:rFonts w:ascii="Times New Roman" w:hAnsi="Times New Roman" w:cs="Times New Roman"/>
          <w:sz w:val="24"/>
          <w:szCs w:val="24"/>
        </w:rPr>
        <w:t>формирование общей и коммуникативной компетенций (практическое овладение разговорно-бытовой, деловой речью для активного применения иностранного языка).</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Задание:</w:t>
      </w:r>
      <w:r w:rsidRPr="00523BD4">
        <w:rPr>
          <w:rFonts w:ascii="Times New Roman" w:hAnsi="Times New Roman" w:cs="Times New Roman"/>
          <w:sz w:val="24"/>
          <w:szCs w:val="24"/>
        </w:rPr>
        <w:t xml:space="preserve"> составить диалоги по изучаемым темам.</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rPr>
        <w:t>Содержание работы:</w:t>
      </w:r>
    </w:p>
    <w:p w:rsidR="00A27FEC" w:rsidRPr="00523BD4" w:rsidRDefault="00A27FEC" w:rsidP="00780FB6">
      <w:pPr>
        <w:spacing w:after="0" w:line="240" w:lineRule="auto"/>
        <w:rPr>
          <w:rFonts w:ascii="Times New Roman" w:hAnsi="Times New Roman" w:cs="Times New Roman"/>
          <w:sz w:val="24"/>
          <w:szCs w:val="24"/>
        </w:rPr>
      </w:pPr>
      <w:r w:rsidRPr="00523BD4">
        <w:rPr>
          <w:rFonts w:ascii="Times New Roman" w:hAnsi="Times New Roman" w:cs="Times New Roman"/>
          <w:sz w:val="24"/>
          <w:szCs w:val="24"/>
        </w:rPr>
        <w:t>1) Повторите ЛЕ, клише, устойчивые выражения по изучаемым темам, структуру вопросительных и побудительных предложений.</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sz w:val="24"/>
          <w:szCs w:val="24"/>
        </w:rPr>
        <w:t>2) Составьте и разыграйте диалоги по изучаемым темам.</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Норма времени: 1 час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Формат выполненной работы</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устный опрос.</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Критерии оценки</w:t>
      </w:r>
      <w:r w:rsidRPr="00523BD4">
        <w:rPr>
          <w:rFonts w:ascii="Times New Roman" w:hAnsi="Times New Roman" w:cs="Times New Roman"/>
          <w:sz w:val="24"/>
          <w:szCs w:val="24"/>
          <w:u w:val="single"/>
        </w:rPr>
        <w:t>:</w:t>
      </w:r>
      <w:r w:rsidRPr="00523BD4">
        <w:rPr>
          <w:rFonts w:ascii="Times New Roman" w:hAnsi="Times New Roman" w:cs="Times New Roman"/>
          <w:sz w:val="24"/>
          <w:szCs w:val="24"/>
        </w:rPr>
        <w:t> см. «Критерии оценивания устной речи».</w:t>
      </w:r>
    </w:p>
    <w:p w:rsidR="00A27FEC" w:rsidRPr="00523BD4" w:rsidRDefault="00A27FEC" w:rsidP="00780FB6">
      <w:pPr>
        <w:spacing w:after="0" w:line="240" w:lineRule="auto"/>
        <w:jc w:val="both"/>
        <w:rPr>
          <w:rFonts w:ascii="Times New Roman" w:hAnsi="Times New Roman" w:cs="Times New Roman"/>
          <w:sz w:val="24"/>
          <w:szCs w:val="24"/>
        </w:rPr>
      </w:pPr>
      <w:r w:rsidRPr="00523BD4">
        <w:rPr>
          <w:rFonts w:ascii="Times New Roman" w:hAnsi="Times New Roman" w:cs="Times New Roman"/>
          <w:b/>
          <w:bCs/>
          <w:sz w:val="24"/>
          <w:szCs w:val="24"/>
          <w:u w:val="single"/>
        </w:rPr>
        <w:t>Контроль выполнения</w:t>
      </w:r>
      <w:r w:rsidRPr="00523BD4">
        <w:rPr>
          <w:rFonts w:ascii="Times New Roman" w:hAnsi="Times New Roman" w:cs="Times New Roman"/>
          <w:i/>
          <w:iCs/>
          <w:sz w:val="24"/>
          <w:szCs w:val="24"/>
        </w:rPr>
        <w:t>: </w:t>
      </w:r>
      <w:r w:rsidRPr="00523BD4">
        <w:rPr>
          <w:rFonts w:ascii="Times New Roman" w:hAnsi="Times New Roman" w:cs="Times New Roman"/>
          <w:sz w:val="24"/>
          <w:szCs w:val="24"/>
        </w:rPr>
        <w:t>проверка выполненной работы.</w:t>
      </w:r>
    </w:p>
    <w:p w:rsidR="00A27FEC" w:rsidRPr="00523BD4" w:rsidRDefault="00A27FEC" w:rsidP="00523BD4">
      <w:pPr>
        <w:spacing w:after="0" w:line="240" w:lineRule="auto"/>
        <w:jc w:val="both"/>
        <w:rPr>
          <w:rFonts w:ascii="Times New Roman" w:hAnsi="Times New Roman" w:cs="Times New Roman"/>
          <w:b/>
          <w:bCs/>
          <w:sz w:val="24"/>
          <w:szCs w:val="24"/>
        </w:rPr>
      </w:pPr>
      <w:r w:rsidRPr="00523BD4">
        <w:rPr>
          <w:rFonts w:ascii="Times New Roman" w:hAnsi="Times New Roman" w:cs="Times New Roman"/>
          <w:b/>
          <w:bCs/>
          <w:sz w:val="24"/>
          <w:szCs w:val="24"/>
          <w:u w:val="single"/>
        </w:rPr>
        <w:t>Рекомендуемые источники информации</w:t>
      </w:r>
      <w:r w:rsidRPr="00523BD4">
        <w:rPr>
          <w:rFonts w:ascii="Times New Roman" w:hAnsi="Times New Roman" w:cs="Times New Roman"/>
          <w:sz w:val="24"/>
          <w:szCs w:val="24"/>
          <w:u w:val="single"/>
        </w:rPr>
        <w:t>:</w:t>
      </w:r>
      <w:r>
        <w:rPr>
          <w:rFonts w:ascii="Times New Roman" w:hAnsi="Times New Roman" w:cs="Times New Roman"/>
          <w:sz w:val="24"/>
          <w:szCs w:val="24"/>
        </w:rPr>
        <w:t xml:space="preserve"> приложение № 14.</w:t>
      </w:r>
    </w:p>
    <w:p w:rsidR="00A27FEC" w:rsidRPr="003D1C6F" w:rsidRDefault="00A27FEC" w:rsidP="00CC4D94">
      <w:pPr>
        <w:spacing w:after="0" w:line="240" w:lineRule="auto"/>
        <w:ind w:firstLine="567"/>
        <w:jc w:val="both"/>
        <w:rPr>
          <w:rFonts w:ascii="Times New Roman" w:hAnsi="Times New Roman" w:cs="Times New Roman"/>
          <w:b/>
          <w:bCs/>
          <w:sz w:val="24"/>
          <w:szCs w:val="24"/>
        </w:rPr>
      </w:pPr>
      <w:r w:rsidRPr="003D1C6F">
        <w:rPr>
          <w:rFonts w:ascii="Times New Roman" w:hAnsi="Times New Roman" w:cs="Times New Roman"/>
          <w:b/>
          <w:bCs/>
          <w:sz w:val="24"/>
          <w:szCs w:val="24"/>
        </w:rPr>
        <w:t>Литература.</w:t>
      </w:r>
    </w:p>
    <w:p w:rsidR="00A27FEC" w:rsidRPr="00316E9C" w:rsidRDefault="00A27FEC" w:rsidP="00CC4D94">
      <w:pPr>
        <w:spacing w:after="0" w:line="240" w:lineRule="auto"/>
        <w:ind w:firstLine="567"/>
        <w:jc w:val="both"/>
        <w:rPr>
          <w:rFonts w:ascii="Times New Roman" w:hAnsi="Times New Roman" w:cs="Times New Roman"/>
          <w:sz w:val="24"/>
          <w:szCs w:val="24"/>
        </w:rPr>
      </w:pPr>
      <w:r w:rsidRPr="00316E9C">
        <w:rPr>
          <w:rFonts w:ascii="Times New Roman" w:hAnsi="Times New Roman" w:cs="Times New Roman"/>
          <w:sz w:val="24"/>
          <w:szCs w:val="24"/>
        </w:rPr>
        <w:t>Основные источники:</w:t>
      </w:r>
    </w:p>
    <w:p w:rsidR="00A27FEC" w:rsidRPr="00316E9C" w:rsidRDefault="00A27FEC" w:rsidP="00780FB6">
      <w:pPr>
        <w:numPr>
          <w:ilvl w:val="1"/>
          <w:numId w:val="11"/>
        </w:numPr>
        <w:tabs>
          <w:tab w:val="clear" w:pos="1440"/>
          <w:tab w:val="num" w:pos="284"/>
        </w:tabs>
        <w:spacing w:after="0" w:line="240" w:lineRule="auto"/>
        <w:ind w:left="284" w:firstLine="46"/>
        <w:jc w:val="both"/>
        <w:rPr>
          <w:rFonts w:ascii="Times New Roman" w:hAnsi="Times New Roman" w:cs="Times New Roman"/>
          <w:sz w:val="24"/>
          <w:szCs w:val="24"/>
        </w:rPr>
      </w:pPr>
      <w:r w:rsidRPr="00316E9C">
        <w:rPr>
          <w:rFonts w:ascii="Times New Roman" w:hAnsi="Times New Roman" w:cs="Times New Roman"/>
          <w:sz w:val="24"/>
          <w:szCs w:val="24"/>
        </w:rPr>
        <w:t xml:space="preserve">Безкоровайная Г.Т. </w:t>
      </w:r>
      <w:r w:rsidRPr="00316E9C">
        <w:rPr>
          <w:rFonts w:ascii="Times New Roman" w:hAnsi="Times New Roman" w:cs="Times New Roman"/>
          <w:sz w:val="24"/>
          <w:szCs w:val="24"/>
          <w:lang w:val="en-US"/>
        </w:rPr>
        <w:t>Planet</w:t>
      </w:r>
      <w:r w:rsidRPr="00316E9C">
        <w:rPr>
          <w:rFonts w:ascii="Times New Roman" w:hAnsi="Times New Roman" w:cs="Times New Roman"/>
          <w:sz w:val="24"/>
          <w:szCs w:val="24"/>
        </w:rPr>
        <w:t xml:space="preserve"> </w:t>
      </w:r>
      <w:r w:rsidRPr="00316E9C">
        <w:rPr>
          <w:rFonts w:ascii="Times New Roman" w:hAnsi="Times New Roman" w:cs="Times New Roman"/>
          <w:sz w:val="24"/>
          <w:szCs w:val="24"/>
          <w:lang w:val="en-US"/>
        </w:rPr>
        <w:t>of</w:t>
      </w:r>
      <w:r w:rsidRPr="00316E9C">
        <w:rPr>
          <w:rFonts w:ascii="Times New Roman" w:hAnsi="Times New Roman" w:cs="Times New Roman"/>
          <w:sz w:val="24"/>
          <w:szCs w:val="24"/>
        </w:rPr>
        <w:t xml:space="preserve"> </w:t>
      </w:r>
      <w:r w:rsidRPr="00316E9C">
        <w:rPr>
          <w:rFonts w:ascii="Times New Roman" w:hAnsi="Times New Roman" w:cs="Times New Roman"/>
          <w:sz w:val="24"/>
          <w:szCs w:val="24"/>
          <w:lang w:val="en-US"/>
        </w:rPr>
        <w:t>English</w:t>
      </w:r>
      <w:r w:rsidRPr="00316E9C">
        <w:rPr>
          <w:rFonts w:ascii="Times New Roman" w:hAnsi="Times New Roman" w:cs="Times New Roman"/>
          <w:sz w:val="24"/>
          <w:szCs w:val="24"/>
        </w:rPr>
        <w:t>: Учебник английского языка для учреждений НПО и СПО.- М.: Издательский центр «Академия»,2012.</w:t>
      </w:r>
    </w:p>
    <w:p w:rsidR="00A27FEC" w:rsidRPr="00316E9C" w:rsidRDefault="00A27FEC" w:rsidP="00780FB6">
      <w:pPr>
        <w:numPr>
          <w:ilvl w:val="1"/>
          <w:numId w:val="11"/>
        </w:numPr>
        <w:tabs>
          <w:tab w:val="clear" w:pos="1440"/>
          <w:tab w:val="num" w:pos="284"/>
        </w:tabs>
        <w:spacing w:after="0" w:line="240" w:lineRule="auto"/>
        <w:ind w:left="284" w:firstLine="46"/>
        <w:jc w:val="both"/>
        <w:rPr>
          <w:rFonts w:ascii="Times New Roman" w:hAnsi="Times New Roman" w:cs="Times New Roman"/>
          <w:sz w:val="24"/>
          <w:szCs w:val="24"/>
        </w:rPr>
      </w:pPr>
      <w:r w:rsidRPr="00316E9C">
        <w:rPr>
          <w:rFonts w:ascii="Times New Roman" w:hAnsi="Times New Roman" w:cs="Times New Roman"/>
          <w:sz w:val="24"/>
          <w:szCs w:val="24"/>
        </w:rPr>
        <w:t>Агабекян И.П.Английский для средних профессиональных заведений. Серия «Среднее профессиональное образование». Ростов н/Д: Феникс, 2004.</w:t>
      </w:r>
    </w:p>
    <w:p w:rsidR="00A27FEC" w:rsidRPr="00316E9C" w:rsidRDefault="00A27FEC" w:rsidP="00780FB6">
      <w:pPr>
        <w:numPr>
          <w:ilvl w:val="1"/>
          <w:numId w:val="11"/>
        </w:numPr>
        <w:tabs>
          <w:tab w:val="clear" w:pos="1440"/>
          <w:tab w:val="num" w:pos="284"/>
        </w:tabs>
        <w:spacing w:after="0" w:line="240" w:lineRule="auto"/>
        <w:ind w:left="284" w:firstLine="46"/>
        <w:jc w:val="both"/>
        <w:rPr>
          <w:rFonts w:ascii="Times New Roman" w:hAnsi="Times New Roman" w:cs="Times New Roman"/>
          <w:sz w:val="24"/>
          <w:szCs w:val="24"/>
        </w:rPr>
      </w:pPr>
      <w:r w:rsidRPr="00316E9C">
        <w:rPr>
          <w:rFonts w:ascii="Times New Roman" w:hAnsi="Times New Roman" w:cs="Times New Roman"/>
          <w:sz w:val="24"/>
          <w:szCs w:val="24"/>
        </w:rPr>
        <w:t>Мюллер В.К. Большой англо-русский словарь: В новой редакции: 210000 слов, словосочетаний, идиоматических выражений, пословиц и поговорок.- М.: Цитадель – трейд: ЛАДА: РИПОЛ КЛАССИК, 2006.</w:t>
      </w:r>
    </w:p>
    <w:p w:rsidR="00A27FEC" w:rsidRPr="00316E9C" w:rsidRDefault="00A27FEC" w:rsidP="00780FB6">
      <w:pPr>
        <w:numPr>
          <w:ilvl w:val="1"/>
          <w:numId w:val="11"/>
        </w:numPr>
        <w:tabs>
          <w:tab w:val="clear" w:pos="1440"/>
          <w:tab w:val="num" w:pos="284"/>
        </w:tabs>
        <w:spacing w:after="0" w:line="240" w:lineRule="auto"/>
        <w:ind w:left="284" w:firstLine="46"/>
        <w:jc w:val="both"/>
        <w:rPr>
          <w:rFonts w:ascii="Times New Roman" w:hAnsi="Times New Roman" w:cs="Times New Roman"/>
          <w:sz w:val="24"/>
          <w:szCs w:val="24"/>
        </w:rPr>
      </w:pPr>
      <w:r w:rsidRPr="00316E9C">
        <w:rPr>
          <w:rFonts w:ascii="Times New Roman" w:hAnsi="Times New Roman" w:cs="Times New Roman"/>
          <w:sz w:val="24"/>
          <w:szCs w:val="24"/>
        </w:rPr>
        <w:t>Современный англо-русский и русско-английский словарь с грамматическим справочником. – Составитель Романов Д.А. / Ростов-на-Дону: ООО «Издательство БАРО – ПРЕСС», 2007.</w:t>
      </w:r>
    </w:p>
    <w:p w:rsidR="00A27FEC" w:rsidRPr="00316E9C" w:rsidRDefault="00A27FEC" w:rsidP="00CC4D94">
      <w:pPr>
        <w:spacing w:after="0" w:line="240" w:lineRule="auto"/>
        <w:ind w:left="284" w:firstLine="567"/>
        <w:jc w:val="both"/>
        <w:rPr>
          <w:rFonts w:ascii="Times New Roman" w:hAnsi="Times New Roman" w:cs="Times New Roman"/>
          <w:sz w:val="24"/>
          <w:szCs w:val="24"/>
        </w:rPr>
      </w:pPr>
    </w:p>
    <w:p w:rsidR="00A27FEC" w:rsidRPr="00316E9C" w:rsidRDefault="00A27FEC" w:rsidP="00CC4D94">
      <w:pPr>
        <w:spacing w:after="0" w:line="240" w:lineRule="auto"/>
        <w:ind w:firstLine="567"/>
        <w:jc w:val="both"/>
        <w:rPr>
          <w:rFonts w:ascii="Times New Roman" w:hAnsi="Times New Roman" w:cs="Times New Roman"/>
          <w:sz w:val="24"/>
          <w:szCs w:val="24"/>
        </w:rPr>
      </w:pPr>
      <w:r w:rsidRPr="00316E9C">
        <w:rPr>
          <w:rFonts w:ascii="Times New Roman" w:hAnsi="Times New Roman" w:cs="Times New Roman"/>
          <w:sz w:val="24"/>
          <w:szCs w:val="24"/>
        </w:rPr>
        <w:t>Дополнительные источники:</w:t>
      </w:r>
    </w:p>
    <w:p w:rsidR="00A27FEC" w:rsidRPr="00316E9C" w:rsidRDefault="00A27FEC" w:rsidP="00780FB6">
      <w:pPr>
        <w:numPr>
          <w:ilvl w:val="0"/>
          <w:numId w:val="12"/>
        </w:numPr>
        <w:tabs>
          <w:tab w:val="clear" w:pos="720"/>
          <w:tab w:val="num" w:pos="426"/>
        </w:tabs>
        <w:spacing w:after="0" w:line="240" w:lineRule="auto"/>
        <w:ind w:left="426" w:hanging="96"/>
        <w:jc w:val="both"/>
        <w:rPr>
          <w:rFonts w:ascii="Times New Roman" w:hAnsi="Times New Roman" w:cs="Times New Roman"/>
          <w:sz w:val="24"/>
          <w:szCs w:val="24"/>
        </w:rPr>
      </w:pPr>
      <w:r w:rsidRPr="00316E9C">
        <w:rPr>
          <w:rFonts w:ascii="Times New Roman" w:hAnsi="Times New Roman" w:cs="Times New Roman"/>
          <w:sz w:val="24"/>
          <w:szCs w:val="24"/>
        </w:rPr>
        <w:t>Губанова И.В., Основы химии. – Кемерово, 2012.</w:t>
      </w:r>
    </w:p>
    <w:p w:rsidR="00A27FEC" w:rsidRPr="00316E9C" w:rsidRDefault="00A27FEC" w:rsidP="00780FB6">
      <w:pPr>
        <w:numPr>
          <w:ilvl w:val="0"/>
          <w:numId w:val="12"/>
        </w:numPr>
        <w:tabs>
          <w:tab w:val="clear" w:pos="720"/>
          <w:tab w:val="num" w:pos="330"/>
        </w:tabs>
        <w:spacing w:after="0" w:line="240" w:lineRule="auto"/>
        <w:ind w:left="330" w:firstLine="0"/>
        <w:jc w:val="both"/>
        <w:rPr>
          <w:rFonts w:ascii="Times New Roman" w:hAnsi="Times New Roman" w:cs="Times New Roman"/>
          <w:sz w:val="24"/>
          <w:szCs w:val="24"/>
        </w:rPr>
      </w:pPr>
      <w:r w:rsidRPr="00316E9C">
        <w:rPr>
          <w:rFonts w:ascii="Times New Roman" w:hAnsi="Times New Roman" w:cs="Times New Roman"/>
          <w:sz w:val="24"/>
          <w:szCs w:val="24"/>
        </w:rPr>
        <w:t>Данилина Е.И., Химия на английском языке: пособие по переводу химических текстов с русского на английский. – Челябинск, 2007.</w:t>
      </w:r>
    </w:p>
    <w:p w:rsidR="00A27FEC" w:rsidRPr="00316E9C" w:rsidRDefault="00A27FEC" w:rsidP="00780FB6">
      <w:pPr>
        <w:numPr>
          <w:ilvl w:val="0"/>
          <w:numId w:val="12"/>
        </w:numPr>
        <w:tabs>
          <w:tab w:val="clear" w:pos="720"/>
          <w:tab w:val="num" w:pos="426"/>
        </w:tabs>
        <w:spacing w:after="0" w:line="240" w:lineRule="auto"/>
        <w:ind w:left="426" w:hanging="96"/>
        <w:jc w:val="both"/>
        <w:rPr>
          <w:rFonts w:ascii="Times New Roman" w:hAnsi="Times New Roman" w:cs="Times New Roman"/>
          <w:sz w:val="24"/>
          <w:szCs w:val="24"/>
        </w:rPr>
      </w:pPr>
      <w:r w:rsidRPr="00316E9C">
        <w:rPr>
          <w:rFonts w:ascii="Times New Roman" w:hAnsi="Times New Roman" w:cs="Times New Roman"/>
          <w:sz w:val="24"/>
          <w:szCs w:val="24"/>
        </w:rPr>
        <w:t>Иванова Н.К., Учебное пособие по английскому языку. - Иваново, 2002.</w:t>
      </w:r>
    </w:p>
    <w:p w:rsidR="00A27FEC" w:rsidRPr="00316E9C" w:rsidRDefault="00A27FEC" w:rsidP="00780FB6">
      <w:pPr>
        <w:numPr>
          <w:ilvl w:val="0"/>
          <w:numId w:val="12"/>
        </w:numPr>
        <w:tabs>
          <w:tab w:val="clear" w:pos="720"/>
          <w:tab w:val="num" w:pos="426"/>
        </w:tabs>
        <w:spacing w:after="0" w:line="240" w:lineRule="auto"/>
        <w:ind w:left="426" w:hanging="96"/>
        <w:jc w:val="both"/>
        <w:rPr>
          <w:rFonts w:ascii="Times New Roman" w:hAnsi="Times New Roman" w:cs="Times New Roman"/>
          <w:sz w:val="24"/>
          <w:szCs w:val="24"/>
        </w:rPr>
      </w:pPr>
      <w:r w:rsidRPr="00316E9C">
        <w:rPr>
          <w:rFonts w:ascii="Times New Roman" w:hAnsi="Times New Roman" w:cs="Times New Roman"/>
          <w:sz w:val="24"/>
          <w:szCs w:val="24"/>
        </w:rPr>
        <w:t>Иордан Н.Н., Аналитическая химия. – Сыктывкар, 2011.</w:t>
      </w:r>
    </w:p>
    <w:p w:rsidR="00A27FEC" w:rsidRPr="00316E9C" w:rsidRDefault="00A27FEC" w:rsidP="00780FB6">
      <w:pPr>
        <w:numPr>
          <w:ilvl w:val="0"/>
          <w:numId w:val="12"/>
        </w:numPr>
        <w:tabs>
          <w:tab w:val="clear" w:pos="720"/>
          <w:tab w:val="num" w:pos="426"/>
        </w:tabs>
        <w:spacing w:after="0" w:line="240" w:lineRule="auto"/>
        <w:ind w:left="426" w:hanging="96"/>
        <w:jc w:val="both"/>
        <w:rPr>
          <w:rFonts w:ascii="Times New Roman" w:hAnsi="Times New Roman" w:cs="Times New Roman"/>
          <w:sz w:val="24"/>
          <w:szCs w:val="24"/>
        </w:rPr>
      </w:pPr>
      <w:r w:rsidRPr="00316E9C">
        <w:rPr>
          <w:rFonts w:ascii="Times New Roman" w:hAnsi="Times New Roman" w:cs="Times New Roman"/>
          <w:sz w:val="24"/>
          <w:szCs w:val="24"/>
        </w:rPr>
        <w:t>Кутепова М.М., Мир химии. КД Университет, 2006.</w:t>
      </w:r>
    </w:p>
    <w:p w:rsidR="00A27FEC" w:rsidRPr="00316E9C" w:rsidRDefault="00A27FEC" w:rsidP="00780FB6">
      <w:pPr>
        <w:numPr>
          <w:ilvl w:val="0"/>
          <w:numId w:val="12"/>
        </w:numPr>
        <w:tabs>
          <w:tab w:val="clear" w:pos="720"/>
          <w:tab w:val="num" w:pos="426"/>
        </w:tabs>
        <w:spacing w:after="0" w:line="240" w:lineRule="auto"/>
        <w:ind w:left="426" w:hanging="96"/>
        <w:jc w:val="both"/>
        <w:rPr>
          <w:rFonts w:ascii="Times New Roman" w:hAnsi="Times New Roman" w:cs="Times New Roman"/>
          <w:sz w:val="24"/>
          <w:szCs w:val="24"/>
        </w:rPr>
      </w:pPr>
      <w:r w:rsidRPr="00316E9C">
        <w:rPr>
          <w:rFonts w:ascii="Times New Roman" w:hAnsi="Times New Roman" w:cs="Times New Roman"/>
          <w:sz w:val="24"/>
          <w:szCs w:val="24"/>
        </w:rPr>
        <w:t>Майер Н.Г., Английский язык для химиков. – Горно-Алтайск, 2010.</w:t>
      </w:r>
    </w:p>
    <w:p w:rsidR="00A27FEC" w:rsidRPr="00316E9C" w:rsidRDefault="00A27FEC" w:rsidP="00780FB6">
      <w:pPr>
        <w:numPr>
          <w:ilvl w:val="0"/>
          <w:numId w:val="12"/>
        </w:numPr>
        <w:tabs>
          <w:tab w:val="clear" w:pos="720"/>
          <w:tab w:val="num" w:pos="426"/>
        </w:tabs>
        <w:spacing w:after="0" w:line="240" w:lineRule="auto"/>
        <w:ind w:left="426" w:hanging="96"/>
        <w:jc w:val="both"/>
        <w:rPr>
          <w:rFonts w:ascii="Times New Roman" w:hAnsi="Times New Roman" w:cs="Times New Roman"/>
          <w:sz w:val="24"/>
          <w:szCs w:val="24"/>
        </w:rPr>
      </w:pPr>
      <w:r w:rsidRPr="00316E9C">
        <w:rPr>
          <w:rFonts w:ascii="Times New Roman" w:hAnsi="Times New Roman" w:cs="Times New Roman"/>
          <w:sz w:val="24"/>
          <w:szCs w:val="24"/>
        </w:rPr>
        <w:t>Степанова Т.А., Английский для химических специальностей. - СПб, 2006.</w:t>
      </w:r>
    </w:p>
    <w:p w:rsidR="00A27FEC" w:rsidRPr="00316E9C" w:rsidRDefault="00A27FEC" w:rsidP="00CC4D94">
      <w:pPr>
        <w:spacing w:after="0" w:line="240" w:lineRule="auto"/>
        <w:ind w:firstLine="567"/>
        <w:jc w:val="both"/>
        <w:rPr>
          <w:rFonts w:ascii="Times New Roman" w:hAnsi="Times New Roman" w:cs="Times New Roman"/>
          <w:sz w:val="24"/>
          <w:szCs w:val="24"/>
        </w:rPr>
      </w:pPr>
    </w:p>
    <w:p w:rsidR="00A27FEC" w:rsidRPr="00316E9C" w:rsidRDefault="00A27FEC" w:rsidP="00CC4D94">
      <w:pPr>
        <w:spacing w:after="0" w:line="240" w:lineRule="auto"/>
        <w:ind w:firstLine="567"/>
        <w:jc w:val="both"/>
        <w:rPr>
          <w:rFonts w:ascii="Times New Roman" w:hAnsi="Times New Roman" w:cs="Times New Roman"/>
          <w:sz w:val="24"/>
          <w:szCs w:val="24"/>
        </w:rPr>
      </w:pPr>
      <w:r w:rsidRPr="00316E9C">
        <w:rPr>
          <w:rFonts w:ascii="Times New Roman" w:hAnsi="Times New Roman" w:cs="Times New Roman"/>
          <w:sz w:val="24"/>
          <w:szCs w:val="24"/>
        </w:rPr>
        <w:t>Интернет-ресурсы:</w:t>
      </w:r>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12"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bbc</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uk</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worldservice</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learningenglish</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13"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britishcouncil</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org</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learning</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elt</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resources</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htm</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14"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handoutsonline</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com</w:t>
        </w:r>
      </w:hyperlink>
    </w:p>
    <w:p w:rsidR="00A27FEC" w:rsidRPr="00316E9C" w:rsidRDefault="00A27FEC" w:rsidP="00CC4D94">
      <w:pPr>
        <w:spacing w:after="0" w:line="240" w:lineRule="auto"/>
        <w:ind w:firstLine="567"/>
        <w:jc w:val="both"/>
        <w:rPr>
          <w:rFonts w:ascii="Times New Roman" w:hAnsi="Times New Roman" w:cs="Times New Roman"/>
          <w:sz w:val="24"/>
          <w:szCs w:val="24"/>
        </w:rPr>
      </w:pPr>
      <w:hyperlink r:id="rId15"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english</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to</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go</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com</w:t>
        </w:r>
      </w:hyperlink>
      <w:r w:rsidRPr="00316E9C">
        <w:rPr>
          <w:rFonts w:ascii="Times New Roman" w:hAnsi="Times New Roman" w:cs="Times New Roman"/>
          <w:sz w:val="24"/>
          <w:szCs w:val="24"/>
          <w:u w:val="single"/>
        </w:rPr>
        <w:t xml:space="preserve"> </w:t>
      </w:r>
    </w:p>
    <w:p w:rsidR="00A27FEC" w:rsidRPr="00316E9C" w:rsidRDefault="00A27FEC" w:rsidP="00CC4D94">
      <w:pPr>
        <w:spacing w:after="0" w:line="240" w:lineRule="auto"/>
        <w:ind w:firstLine="567"/>
        <w:jc w:val="both"/>
        <w:rPr>
          <w:rFonts w:ascii="Times New Roman" w:hAnsi="Times New Roman" w:cs="Times New Roman"/>
          <w:sz w:val="24"/>
          <w:szCs w:val="24"/>
        </w:rPr>
      </w:pPr>
      <w:hyperlink r:id="rId16"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bbc</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uk</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videonation</w:t>
        </w:r>
      </w:hyperlink>
      <w:r w:rsidRPr="00316E9C">
        <w:rPr>
          <w:rFonts w:ascii="Times New Roman" w:hAnsi="Times New Roman" w:cs="Times New Roman"/>
          <w:sz w:val="24"/>
          <w:szCs w:val="24"/>
        </w:rPr>
        <w:t xml:space="preserve"> </w:t>
      </w:r>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17"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icons</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org</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uk</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18"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standart</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edu</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ru</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19"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internet</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school</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ru</w:t>
        </w:r>
      </w:hyperlink>
    </w:p>
    <w:p w:rsidR="00A27FEC" w:rsidRPr="00316E9C" w:rsidRDefault="00A27FEC" w:rsidP="00CC4D94">
      <w:pPr>
        <w:spacing w:after="0" w:line="240" w:lineRule="auto"/>
        <w:ind w:firstLine="567"/>
        <w:jc w:val="both"/>
        <w:rPr>
          <w:rFonts w:ascii="Times New Roman" w:hAnsi="Times New Roman" w:cs="Times New Roman"/>
          <w:sz w:val="24"/>
          <w:szCs w:val="24"/>
        </w:rPr>
      </w:pPr>
      <w:hyperlink r:id="rId20"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iatefl</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org</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21"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oup</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com</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elt</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naturalenglish</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22"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oup</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com</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elt</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wordskills</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23"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oup</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com</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elt</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englishfile</w:t>
        </w:r>
      </w:hyperlink>
      <w:r w:rsidRPr="00316E9C">
        <w:rPr>
          <w:rFonts w:ascii="Times New Roman" w:hAnsi="Times New Roman" w:cs="Times New Roman"/>
          <w:sz w:val="24"/>
          <w:szCs w:val="24"/>
          <w:u w:val="single"/>
        </w:rPr>
        <w:t xml:space="preserve"> </w:t>
      </w:r>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24"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teachingenglish</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org</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uk</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25"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bbclearningenglish</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com</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26"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cambridgeenglishonline</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com</w:t>
        </w:r>
      </w:hyperlink>
    </w:p>
    <w:p w:rsidR="00A27FEC" w:rsidRPr="00316E9C" w:rsidRDefault="00A27FEC" w:rsidP="00CC4D94">
      <w:pPr>
        <w:spacing w:after="0" w:line="240" w:lineRule="auto"/>
        <w:ind w:firstLine="567"/>
        <w:jc w:val="both"/>
        <w:rPr>
          <w:rFonts w:ascii="Times New Roman" w:hAnsi="Times New Roman" w:cs="Times New Roman"/>
          <w:sz w:val="24"/>
          <w:szCs w:val="24"/>
          <w:u w:val="single"/>
        </w:rPr>
      </w:pPr>
      <w:hyperlink r:id="rId27" w:history="1">
        <w:r w:rsidRPr="00316E9C">
          <w:rPr>
            <w:rStyle w:val="Hyperlink"/>
            <w:rFonts w:ascii="Times New Roman" w:hAnsi="Times New Roman" w:cs="Times New Roman"/>
            <w:sz w:val="24"/>
            <w:szCs w:val="24"/>
            <w:lang w:val="en-US"/>
          </w:rPr>
          <w:t>www</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teachitworld</w:t>
        </w:r>
        <w:r w:rsidRPr="00316E9C">
          <w:rPr>
            <w:rStyle w:val="Hyperlink"/>
            <w:rFonts w:ascii="Times New Roman" w:hAnsi="Times New Roman" w:cs="Times New Roman"/>
            <w:sz w:val="24"/>
            <w:szCs w:val="24"/>
          </w:rPr>
          <w:t>.</w:t>
        </w:r>
        <w:r w:rsidRPr="00316E9C">
          <w:rPr>
            <w:rStyle w:val="Hyperlink"/>
            <w:rFonts w:ascii="Times New Roman" w:hAnsi="Times New Roman" w:cs="Times New Roman"/>
            <w:sz w:val="24"/>
            <w:szCs w:val="24"/>
            <w:lang w:val="en-US"/>
          </w:rPr>
          <w:t>com</w:t>
        </w:r>
      </w:hyperlink>
    </w:p>
    <w:p w:rsidR="00A27FEC" w:rsidRPr="00C023B2" w:rsidRDefault="00A27FEC" w:rsidP="00CC4D94">
      <w:pPr>
        <w:autoSpaceDE w:val="0"/>
        <w:autoSpaceDN w:val="0"/>
        <w:adjustRightInd w:val="0"/>
        <w:spacing w:after="0" w:line="240" w:lineRule="auto"/>
        <w:ind w:firstLine="567"/>
        <w:rPr>
          <w:rFonts w:ascii="Times New Roman" w:hAnsi="Times New Roman" w:cs="Times New Roman"/>
          <w:color w:val="0000FF"/>
          <w:sz w:val="24"/>
          <w:szCs w:val="24"/>
          <w:u w:val="single"/>
        </w:rPr>
      </w:pPr>
      <w:r w:rsidRPr="00316E9C">
        <w:rPr>
          <w:rFonts w:ascii="Times New Roman" w:hAnsi="Times New Roman" w:cs="Times New Roman"/>
          <w:color w:val="0000FF"/>
          <w:sz w:val="24"/>
          <w:szCs w:val="24"/>
          <w:u w:val="single"/>
          <w:lang w:val="en-US"/>
        </w:rPr>
        <w:t>www</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bntishcounciI</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org</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learnenglish</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htm</w:t>
      </w:r>
    </w:p>
    <w:p w:rsidR="00A27FEC" w:rsidRPr="00C023B2" w:rsidRDefault="00A27FEC" w:rsidP="00CC4D94">
      <w:pPr>
        <w:autoSpaceDE w:val="0"/>
        <w:autoSpaceDN w:val="0"/>
        <w:adjustRightInd w:val="0"/>
        <w:spacing w:after="0" w:line="240" w:lineRule="auto"/>
        <w:ind w:firstLine="567"/>
        <w:rPr>
          <w:rFonts w:ascii="Times New Roman" w:hAnsi="Times New Roman" w:cs="Times New Roman"/>
          <w:color w:val="0000FF"/>
          <w:sz w:val="24"/>
          <w:szCs w:val="24"/>
          <w:u w:val="single"/>
        </w:rPr>
      </w:pPr>
      <w:r w:rsidRPr="00316E9C">
        <w:rPr>
          <w:rFonts w:ascii="Times New Roman" w:hAnsi="Times New Roman" w:cs="Times New Roman"/>
          <w:color w:val="0000FF"/>
          <w:sz w:val="24"/>
          <w:szCs w:val="24"/>
          <w:u w:val="single"/>
          <w:lang w:val="en-US"/>
        </w:rPr>
        <w:t>www</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teachingenglish</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org</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uk</w:t>
      </w:r>
    </w:p>
    <w:p w:rsidR="00A27FEC" w:rsidRPr="00C023B2" w:rsidRDefault="00A27FEC" w:rsidP="00CC4D94">
      <w:pPr>
        <w:autoSpaceDE w:val="0"/>
        <w:autoSpaceDN w:val="0"/>
        <w:adjustRightInd w:val="0"/>
        <w:spacing w:after="0" w:line="240" w:lineRule="auto"/>
        <w:ind w:firstLine="567"/>
        <w:rPr>
          <w:rFonts w:ascii="Times New Roman" w:hAnsi="Times New Roman" w:cs="Times New Roman"/>
          <w:color w:val="0000FF"/>
          <w:sz w:val="24"/>
          <w:szCs w:val="24"/>
          <w:u w:val="single"/>
        </w:rPr>
      </w:pPr>
      <w:r w:rsidRPr="00316E9C">
        <w:rPr>
          <w:rFonts w:ascii="Times New Roman" w:hAnsi="Times New Roman" w:cs="Times New Roman"/>
          <w:color w:val="0000FF"/>
          <w:sz w:val="24"/>
          <w:szCs w:val="24"/>
          <w:u w:val="single"/>
          <w:lang w:val="en-US"/>
        </w:rPr>
        <w:t>www</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bbc</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co</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uk</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skillswise</w:t>
      </w:r>
      <w:r w:rsidRPr="00C023B2">
        <w:rPr>
          <w:rFonts w:ascii="Times New Roman" w:hAnsi="Times New Roman" w:cs="Times New Roman"/>
          <w:color w:val="0000FF"/>
          <w:sz w:val="24"/>
          <w:szCs w:val="24"/>
          <w:u w:val="single"/>
        </w:rPr>
        <w:t xml:space="preserve"> </w:t>
      </w:r>
    </w:p>
    <w:p w:rsidR="00A27FEC" w:rsidRPr="00C023B2" w:rsidRDefault="00A27FEC" w:rsidP="00CC4D94">
      <w:pPr>
        <w:autoSpaceDE w:val="0"/>
        <w:autoSpaceDN w:val="0"/>
        <w:adjustRightInd w:val="0"/>
        <w:spacing w:after="0" w:line="240" w:lineRule="auto"/>
        <w:ind w:firstLine="567"/>
        <w:rPr>
          <w:rFonts w:ascii="Times New Roman" w:hAnsi="Times New Roman" w:cs="Times New Roman"/>
          <w:color w:val="0000FF"/>
          <w:sz w:val="24"/>
          <w:szCs w:val="24"/>
          <w:u w:val="single"/>
        </w:rPr>
      </w:pPr>
      <w:r w:rsidRPr="00316E9C">
        <w:rPr>
          <w:rFonts w:ascii="Times New Roman" w:hAnsi="Times New Roman" w:cs="Times New Roman"/>
          <w:color w:val="0000FF"/>
          <w:sz w:val="24"/>
          <w:szCs w:val="24"/>
          <w:u w:val="single"/>
          <w:lang w:val="en-US"/>
        </w:rPr>
        <w:t>www</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bbclearningenglish</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com</w:t>
      </w:r>
    </w:p>
    <w:p w:rsidR="00A27FEC" w:rsidRPr="00C023B2" w:rsidRDefault="00A27FEC" w:rsidP="00CC4D94">
      <w:pPr>
        <w:autoSpaceDE w:val="0"/>
        <w:autoSpaceDN w:val="0"/>
        <w:adjustRightInd w:val="0"/>
        <w:spacing w:after="0" w:line="240" w:lineRule="auto"/>
        <w:ind w:firstLine="567"/>
        <w:rPr>
          <w:rFonts w:ascii="Times New Roman" w:hAnsi="Times New Roman" w:cs="Times New Roman"/>
          <w:color w:val="0000FF"/>
          <w:sz w:val="24"/>
          <w:szCs w:val="24"/>
          <w:u w:val="single"/>
        </w:rPr>
      </w:pPr>
      <w:r w:rsidRPr="00316E9C">
        <w:rPr>
          <w:rFonts w:ascii="Times New Roman" w:hAnsi="Times New Roman" w:cs="Times New Roman"/>
          <w:color w:val="0000FF"/>
          <w:sz w:val="24"/>
          <w:szCs w:val="24"/>
          <w:u w:val="single"/>
          <w:lang w:val="en-US"/>
        </w:rPr>
        <w:t>www</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cambridgeenglishonline</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com</w:t>
      </w:r>
    </w:p>
    <w:p w:rsidR="00A27FEC" w:rsidRPr="00C023B2" w:rsidRDefault="00A27FEC" w:rsidP="00CC4D94">
      <w:pPr>
        <w:autoSpaceDE w:val="0"/>
        <w:autoSpaceDN w:val="0"/>
        <w:adjustRightInd w:val="0"/>
        <w:spacing w:after="0" w:line="240" w:lineRule="auto"/>
        <w:ind w:firstLine="567"/>
        <w:rPr>
          <w:rFonts w:ascii="Times New Roman" w:hAnsi="Times New Roman" w:cs="Times New Roman"/>
          <w:color w:val="0000FF"/>
          <w:sz w:val="24"/>
          <w:szCs w:val="24"/>
          <w:u w:val="single"/>
        </w:rPr>
      </w:pPr>
      <w:r w:rsidRPr="00316E9C">
        <w:rPr>
          <w:rFonts w:ascii="Times New Roman" w:hAnsi="Times New Roman" w:cs="Times New Roman"/>
          <w:color w:val="0000FF"/>
          <w:sz w:val="24"/>
          <w:szCs w:val="24"/>
          <w:u w:val="single"/>
          <w:lang w:val="en-US"/>
        </w:rPr>
        <w:t>www</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teachitworld</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com</w:t>
      </w:r>
    </w:p>
    <w:p w:rsidR="00A27FEC" w:rsidRPr="00C023B2" w:rsidRDefault="00A27FEC" w:rsidP="00CC4D94">
      <w:pPr>
        <w:autoSpaceDE w:val="0"/>
        <w:autoSpaceDN w:val="0"/>
        <w:adjustRightInd w:val="0"/>
        <w:spacing w:after="0" w:line="240" w:lineRule="auto"/>
        <w:ind w:firstLine="567"/>
        <w:rPr>
          <w:rFonts w:ascii="Times New Roman" w:hAnsi="Times New Roman" w:cs="Times New Roman"/>
          <w:color w:val="0000FF"/>
          <w:sz w:val="24"/>
          <w:szCs w:val="24"/>
          <w:u w:val="single"/>
        </w:rPr>
      </w:pPr>
      <w:r w:rsidRPr="00316E9C">
        <w:rPr>
          <w:rFonts w:ascii="Times New Roman" w:hAnsi="Times New Roman" w:cs="Times New Roman"/>
          <w:color w:val="0000FF"/>
          <w:sz w:val="24"/>
          <w:szCs w:val="24"/>
          <w:u w:val="single"/>
          <w:lang w:val="en-US"/>
        </w:rPr>
        <w:t>www</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teachers</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pet</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org</w:t>
      </w:r>
    </w:p>
    <w:p w:rsidR="00A27FEC" w:rsidRPr="00C023B2" w:rsidRDefault="00A27FEC" w:rsidP="00CC4D94">
      <w:pPr>
        <w:autoSpaceDE w:val="0"/>
        <w:autoSpaceDN w:val="0"/>
        <w:adjustRightInd w:val="0"/>
        <w:spacing w:after="0" w:line="240" w:lineRule="auto"/>
        <w:ind w:firstLine="567"/>
        <w:rPr>
          <w:rFonts w:ascii="Times New Roman" w:hAnsi="Times New Roman" w:cs="Times New Roman"/>
          <w:color w:val="0000FF"/>
          <w:sz w:val="24"/>
          <w:szCs w:val="24"/>
          <w:u w:val="single"/>
        </w:rPr>
      </w:pPr>
      <w:r w:rsidRPr="00316E9C">
        <w:rPr>
          <w:rFonts w:ascii="Times New Roman" w:hAnsi="Times New Roman" w:cs="Times New Roman"/>
          <w:color w:val="0000FF"/>
          <w:sz w:val="24"/>
          <w:szCs w:val="24"/>
          <w:u w:val="single"/>
          <w:lang w:val="en-US"/>
        </w:rPr>
        <w:t>www</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coilins</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co</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uk</w:t>
      </w:r>
      <w:r w:rsidRPr="00C023B2">
        <w:rPr>
          <w:rFonts w:ascii="Times New Roman" w:hAnsi="Times New Roman" w:cs="Times New Roman"/>
          <w:color w:val="0000FF"/>
          <w:sz w:val="24"/>
          <w:szCs w:val="24"/>
          <w:u w:val="single"/>
        </w:rPr>
        <w:t>/</w:t>
      </w:r>
      <w:r w:rsidRPr="00316E9C">
        <w:rPr>
          <w:rFonts w:ascii="Times New Roman" w:hAnsi="Times New Roman" w:cs="Times New Roman"/>
          <w:color w:val="0000FF"/>
          <w:sz w:val="24"/>
          <w:szCs w:val="24"/>
          <w:u w:val="single"/>
          <w:lang w:val="en-US"/>
        </w:rPr>
        <w:t>corpus</w:t>
      </w:r>
    </w:p>
    <w:p w:rsidR="00A27FEC" w:rsidRPr="00316E9C" w:rsidRDefault="00A27FEC" w:rsidP="00CC4D94">
      <w:pPr>
        <w:spacing w:after="0" w:line="240" w:lineRule="auto"/>
        <w:ind w:firstLine="567"/>
        <w:jc w:val="both"/>
        <w:rPr>
          <w:rFonts w:ascii="Times New Roman" w:hAnsi="Times New Roman" w:cs="Times New Roman"/>
          <w:sz w:val="24"/>
          <w:szCs w:val="24"/>
          <w:u w:val="single"/>
        </w:rPr>
      </w:pPr>
      <w:r w:rsidRPr="00316E9C">
        <w:rPr>
          <w:rFonts w:ascii="Times New Roman" w:hAnsi="Times New Roman" w:cs="Times New Roman"/>
          <w:color w:val="0000FF"/>
          <w:sz w:val="24"/>
          <w:szCs w:val="24"/>
          <w:u w:val="single"/>
        </w:rPr>
        <w:t>www.flo-joe.com</w:t>
      </w: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Pr="0030005E" w:rsidRDefault="00A27FEC" w:rsidP="00CC4D94">
      <w:pPr>
        <w:spacing w:after="0" w:line="240" w:lineRule="auto"/>
        <w:ind w:firstLine="567"/>
        <w:rPr>
          <w:rFonts w:ascii="Times New Roman" w:hAnsi="Times New Roman" w:cs="Times New Roman"/>
          <w:b/>
          <w:bCs/>
          <w:sz w:val="24"/>
          <w:szCs w:val="24"/>
        </w:rPr>
      </w:pPr>
    </w:p>
    <w:p w:rsidR="00A27FEC" w:rsidRDefault="00A27FEC" w:rsidP="00CC4D94">
      <w:pPr>
        <w:spacing w:after="0" w:line="240" w:lineRule="auto"/>
        <w:ind w:firstLine="567"/>
        <w:rPr>
          <w:rFonts w:ascii="Times New Roman" w:hAnsi="Times New Roman" w:cs="Times New Roman"/>
          <w:b/>
          <w:bCs/>
          <w:sz w:val="24"/>
          <w:szCs w:val="24"/>
        </w:rPr>
      </w:pPr>
      <w:r w:rsidRPr="000A49D1">
        <w:rPr>
          <w:rFonts w:ascii="Times New Roman" w:hAnsi="Times New Roman" w:cs="Times New Roman"/>
          <w:b/>
          <w:bCs/>
          <w:sz w:val="24"/>
          <w:szCs w:val="24"/>
        </w:rPr>
        <w:t>Приложение (дидактический материал).</w:t>
      </w:r>
    </w:p>
    <w:p w:rsidR="00A27FEC" w:rsidRDefault="00A27FEC" w:rsidP="00CC4D9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1</w:t>
      </w:r>
    </w:p>
    <w:p w:rsidR="00A27FEC" w:rsidRDefault="00A27FEC" w:rsidP="00CC4D94">
      <w:pPr>
        <w:spacing w:after="0" w:line="240" w:lineRule="auto"/>
        <w:ind w:firstLine="567"/>
        <w:jc w:val="center"/>
        <w:rPr>
          <w:rFonts w:ascii="Times New Roman" w:hAnsi="Times New Roman" w:cs="Times New Roman"/>
          <w:sz w:val="24"/>
          <w:szCs w:val="24"/>
        </w:rPr>
      </w:pPr>
      <w:r w:rsidRPr="003152FD">
        <w:rPr>
          <w:rFonts w:ascii="Times New Roman" w:hAnsi="Times New Roman" w:cs="Times New Roman"/>
          <w:sz w:val="24"/>
          <w:szCs w:val="24"/>
        </w:rPr>
        <w:t>ТЕСТ</w:t>
      </w:r>
      <w:r w:rsidRPr="00316E9C">
        <w:rPr>
          <w:rFonts w:ascii="Times New Roman" w:hAnsi="Times New Roman" w:cs="Times New Roman"/>
          <w:sz w:val="24"/>
          <w:szCs w:val="24"/>
        </w:rPr>
        <w:t xml:space="preserve"> </w:t>
      </w:r>
    </w:p>
    <w:p w:rsidR="00A27FEC" w:rsidRPr="004E5E16" w:rsidRDefault="00A27FEC" w:rsidP="00780FB6">
      <w:pPr>
        <w:numPr>
          <w:ilvl w:val="0"/>
          <w:numId w:val="22"/>
        </w:numPr>
        <w:shd w:val="clear" w:color="auto" w:fill="FFFFFF"/>
        <w:tabs>
          <w:tab w:val="left" w:pos="0"/>
        </w:tabs>
        <w:suppressAutoHyphen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rPr>
        <w:t xml:space="preserve">Выберите соответствующее  число: </w:t>
      </w:r>
      <w:r w:rsidRPr="004E5E16">
        <w:rPr>
          <w:rFonts w:ascii="Times New Roman" w:hAnsi="Times New Roman" w:cs="Times New Roman"/>
          <w:sz w:val="24"/>
          <w:szCs w:val="24"/>
          <w:lang w:val="en-US"/>
        </w:rPr>
        <w:t>seventeen</w:t>
      </w:r>
    </w:p>
    <w:p w:rsidR="00A27FEC" w:rsidRPr="004E5E16" w:rsidRDefault="00A27FEC" w:rsidP="00780FB6">
      <w:pPr>
        <w:numPr>
          <w:ilvl w:val="0"/>
          <w:numId w:val="14"/>
        </w:numPr>
        <w:tabs>
          <w:tab w:val="left" w:pos="0"/>
        </w:tab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lang w:val="en-US"/>
        </w:rPr>
        <w:t>7       b) 17       c) 70</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rPr>
        <w:t xml:space="preserve">Выберите соответствующее  число: </w:t>
      </w:r>
      <w:r w:rsidRPr="004E5E16">
        <w:rPr>
          <w:rFonts w:ascii="Times New Roman" w:hAnsi="Times New Roman" w:cs="Times New Roman"/>
          <w:sz w:val="24"/>
          <w:szCs w:val="24"/>
          <w:lang w:val="en-US"/>
        </w:rPr>
        <w:t>three</w:t>
      </w:r>
      <w:r w:rsidRPr="004E5E16">
        <w:rPr>
          <w:rFonts w:ascii="Times New Roman" w:hAnsi="Times New Roman" w:cs="Times New Roman"/>
          <w:sz w:val="24"/>
          <w:szCs w:val="24"/>
        </w:rPr>
        <w:t xml:space="preserve"> </w:t>
      </w:r>
      <w:r w:rsidRPr="004E5E16">
        <w:rPr>
          <w:rFonts w:ascii="Times New Roman" w:hAnsi="Times New Roman" w:cs="Times New Roman"/>
          <w:sz w:val="24"/>
          <w:szCs w:val="24"/>
          <w:lang w:val="en-US"/>
        </w:rPr>
        <w:t>hundred</w:t>
      </w:r>
      <w:r w:rsidRPr="004E5E16">
        <w:rPr>
          <w:rFonts w:ascii="Times New Roman" w:hAnsi="Times New Roman" w:cs="Times New Roman"/>
          <w:sz w:val="24"/>
          <w:szCs w:val="24"/>
        </w:rPr>
        <w:t xml:space="preserve"> </w:t>
      </w:r>
      <w:r w:rsidRPr="004E5E16">
        <w:rPr>
          <w:rFonts w:ascii="Times New Roman" w:hAnsi="Times New Roman" w:cs="Times New Roman"/>
          <w:sz w:val="24"/>
          <w:szCs w:val="24"/>
          <w:lang w:val="en-US"/>
        </w:rPr>
        <w:t>sixty</w:t>
      </w:r>
      <w:r w:rsidRPr="004E5E16">
        <w:rPr>
          <w:rFonts w:ascii="Times New Roman" w:hAnsi="Times New Roman" w:cs="Times New Roman"/>
          <w:sz w:val="24"/>
          <w:szCs w:val="24"/>
        </w:rPr>
        <w:t>-</w:t>
      </w:r>
      <w:r w:rsidRPr="004E5E16">
        <w:rPr>
          <w:rFonts w:ascii="Times New Roman" w:hAnsi="Times New Roman" w:cs="Times New Roman"/>
          <w:sz w:val="24"/>
          <w:szCs w:val="24"/>
          <w:lang w:val="en-US"/>
        </w:rPr>
        <w:t>two</w:t>
      </w:r>
    </w:p>
    <w:p w:rsidR="00A27FEC" w:rsidRPr="004E5E16" w:rsidRDefault="00A27FEC" w:rsidP="00780FB6">
      <w:pPr>
        <w:numPr>
          <w:ilvl w:val="0"/>
          <w:numId w:val="15"/>
        </w:numPr>
        <w:tabs>
          <w:tab w:val="left" w:pos="0"/>
        </w:tab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lang w:val="en-US"/>
        </w:rPr>
        <w:t>326       b) 263      c) 362</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rPr>
        <w:t>Выберите</w:t>
      </w:r>
      <w:r w:rsidRPr="004E5E16">
        <w:rPr>
          <w:rFonts w:ascii="Times New Roman" w:hAnsi="Times New Roman" w:cs="Times New Roman"/>
          <w:sz w:val="24"/>
          <w:szCs w:val="24"/>
          <w:lang w:val="en-US"/>
        </w:rPr>
        <w:t xml:space="preserve"> </w:t>
      </w:r>
      <w:r w:rsidRPr="004E5E16">
        <w:rPr>
          <w:rFonts w:ascii="Times New Roman" w:hAnsi="Times New Roman" w:cs="Times New Roman"/>
          <w:sz w:val="24"/>
          <w:szCs w:val="24"/>
        </w:rPr>
        <w:t>соответствующее</w:t>
      </w:r>
      <w:r w:rsidRPr="004E5E16">
        <w:rPr>
          <w:rFonts w:ascii="Times New Roman" w:hAnsi="Times New Roman" w:cs="Times New Roman"/>
          <w:sz w:val="24"/>
          <w:szCs w:val="24"/>
          <w:lang w:val="en-US"/>
        </w:rPr>
        <w:t xml:space="preserve">  </w:t>
      </w:r>
      <w:r w:rsidRPr="004E5E16">
        <w:rPr>
          <w:rFonts w:ascii="Times New Roman" w:hAnsi="Times New Roman" w:cs="Times New Roman"/>
          <w:sz w:val="24"/>
          <w:szCs w:val="24"/>
        </w:rPr>
        <w:t>число</w:t>
      </w:r>
      <w:r w:rsidRPr="004E5E16">
        <w:rPr>
          <w:rFonts w:ascii="Times New Roman" w:hAnsi="Times New Roman" w:cs="Times New Roman"/>
          <w:sz w:val="24"/>
          <w:szCs w:val="24"/>
          <w:lang w:val="en-US"/>
        </w:rPr>
        <w:t>: four thousand four hundred fifty-eight</w:t>
      </w:r>
    </w:p>
    <w:p w:rsidR="00A27FEC" w:rsidRPr="004E5E16" w:rsidRDefault="00A27FEC" w:rsidP="00780FB6">
      <w:pPr>
        <w:numPr>
          <w:ilvl w:val="0"/>
          <w:numId w:val="16"/>
        </w:numPr>
        <w:tabs>
          <w:tab w:val="left" w:pos="0"/>
        </w:tab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lang w:val="en-US"/>
        </w:rPr>
        <w:t>4458      b) 4548     c) 4854</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November is the …. month.</w:t>
      </w:r>
    </w:p>
    <w:p w:rsidR="00A27FEC" w:rsidRPr="004E5E16" w:rsidRDefault="00A27FEC" w:rsidP="00780FB6">
      <w:pPr>
        <w:numPr>
          <w:ilvl w:val="0"/>
          <w:numId w:val="17"/>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eleven      b) eleventh     c) elevenths</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December has … days.</w:t>
      </w:r>
    </w:p>
    <w:p w:rsidR="00A27FEC" w:rsidRPr="004E5E16" w:rsidRDefault="00A27FEC" w:rsidP="00780FB6">
      <w:pPr>
        <w:numPr>
          <w:ilvl w:val="0"/>
          <w:numId w:val="18"/>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thirty    b) thirty-first    c) thirty-one</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rPr>
        <w:t xml:space="preserve">Выберите соответствующее  число: </w:t>
      </w:r>
      <w:r w:rsidRPr="004E5E16">
        <w:rPr>
          <w:rFonts w:ascii="Times New Roman" w:hAnsi="Times New Roman" w:cs="Times New Roman"/>
          <w:sz w:val="24"/>
          <w:szCs w:val="24"/>
          <w:lang w:val="en-US"/>
        </w:rPr>
        <w:t>six</w:t>
      </w:r>
      <w:r w:rsidRPr="004E5E16">
        <w:rPr>
          <w:rFonts w:ascii="Times New Roman" w:hAnsi="Times New Roman" w:cs="Times New Roman"/>
          <w:sz w:val="24"/>
          <w:szCs w:val="24"/>
        </w:rPr>
        <w:t xml:space="preserve"> </w:t>
      </w:r>
      <w:r w:rsidRPr="004E5E16">
        <w:rPr>
          <w:rFonts w:ascii="Times New Roman" w:hAnsi="Times New Roman" w:cs="Times New Roman"/>
          <w:sz w:val="24"/>
          <w:szCs w:val="24"/>
          <w:lang w:val="en-US"/>
        </w:rPr>
        <w:t>sevenths</w:t>
      </w:r>
    </w:p>
    <w:p w:rsidR="00A27FEC" w:rsidRPr="004E5E16" w:rsidRDefault="00A27FEC" w:rsidP="00780FB6">
      <w:p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a) 67      b) 6/7        c) 7/6</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rPr>
        <w:t xml:space="preserve">Выберите соответствующее  число: </w:t>
      </w:r>
      <w:r w:rsidRPr="004E5E16">
        <w:rPr>
          <w:rFonts w:ascii="Times New Roman" w:hAnsi="Times New Roman" w:cs="Times New Roman"/>
          <w:sz w:val="24"/>
          <w:szCs w:val="24"/>
          <w:lang w:val="en-US"/>
        </w:rPr>
        <w:t>3 1/2</w:t>
      </w:r>
    </w:p>
    <w:p w:rsidR="00A27FEC" w:rsidRPr="004E5E16" w:rsidRDefault="00A27FEC" w:rsidP="00780FB6">
      <w:p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a) three and a half      b) three one second        c) three and a quarter</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rPr>
        <w:t>Решите</w:t>
      </w:r>
      <w:r w:rsidRPr="004E5E16">
        <w:rPr>
          <w:rFonts w:ascii="Times New Roman" w:hAnsi="Times New Roman" w:cs="Times New Roman"/>
          <w:sz w:val="24"/>
          <w:szCs w:val="24"/>
          <w:lang w:val="en-US"/>
        </w:rPr>
        <w:t xml:space="preserve"> </w:t>
      </w:r>
      <w:r w:rsidRPr="004E5E16">
        <w:rPr>
          <w:rFonts w:ascii="Times New Roman" w:hAnsi="Times New Roman" w:cs="Times New Roman"/>
          <w:sz w:val="24"/>
          <w:szCs w:val="24"/>
        </w:rPr>
        <w:t>пример</w:t>
      </w:r>
      <w:r w:rsidRPr="004E5E16">
        <w:rPr>
          <w:rFonts w:ascii="Times New Roman" w:hAnsi="Times New Roman" w:cs="Times New Roman"/>
          <w:sz w:val="24"/>
          <w:szCs w:val="24"/>
          <w:lang w:val="en-US"/>
        </w:rPr>
        <w:t>: eleven times six equals …</w:t>
      </w:r>
    </w:p>
    <w:p w:rsidR="00A27FEC" w:rsidRPr="004E5E16" w:rsidRDefault="00A27FEC" w:rsidP="00780FB6">
      <w:p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a) seventeen     b) sixty-six      c) five</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rPr>
        <w:t>Решите</w:t>
      </w:r>
      <w:r w:rsidRPr="004E5E16">
        <w:rPr>
          <w:rFonts w:ascii="Times New Roman" w:hAnsi="Times New Roman" w:cs="Times New Roman"/>
          <w:sz w:val="24"/>
          <w:szCs w:val="24"/>
          <w:lang w:val="en-US"/>
        </w:rPr>
        <w:t xml:space="preserve"> </w:t>
      </w:r>
      <w:r w:rsidRPr="004E5E16">
        <w:rPr>
          <w:rFonts w:ascii="Times New Roman" w:hAnsi="Times New Roman" w:cs="Times New Roman"/>
          <w:sz w:val="24"/>
          <w:szCs w:val="24"/>
        </w:rPr>
        <w:t>пример</w:t>
      </w:r>
      <w:r w:rsidRPr="004E5E16">
        <w:rPr>
          <w:rFonts w:ascii="Times New Roman" w:hAnsi="Times New Roman" w:cs="Times New Roman"/>
          <w:sz w:val="24"/>
          <w:szCs w:val="24"/>
          <w:lang w:val="en-US"/>
        </w:rPr>
        <w:t>: fifty-five minus forty-nine equals …</w:t>
      </w:r>
    </w:p>
    <w:p w:rsidR="00A27FEC" w:rsidRPr="004E5E16" w:rsidRDefault="00A27FEC" w:rsidP="00780FB6">
      <w:p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a) sixteen     b) six      c) seven</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rPr>
        <w:t>Решите</w:t>
      </w:r>
      <w:r w:rsidRPr="004E5E16">
        <w:rPr>
          <w:rFonts w:ascii="Times New Roman" w:hAnsi="Times New Roman" w:cs="Times New Roman"/>
          <w:sz w:val="24"/>
          <w:szCs w:val="24"/>
          <w:lang w:val="en-US"/>
        </w:rPr>
        <w:t xml:space="preserve"> </w:t>
      </w:r>
      <w:r w:rsidRPr="004E5E16">
        <w:rPr>
          <w:rFonts w:ascii="Times New Roman" w:hAnsi="Times New Roman" w:cs="Times New Roman"/>
          <w:sz w:val="24"/>
          <w:szCs w:val="24"/>
        </w:rPr>
        <w:t>пример</w:t>
      </w:r>
      <w:r w:rsidRPr="004E5E16">
        <w:rPr>
          <w:rFonts w:ascii="Times New Roman" w:hAnsi="Times New Roman" w:cs="Times New Roman"/>
          <w:sz w:val="24"/>
          <w:szCs w:val="24"/>
          <w:lang w:val="en-US"/>
        </w:rPr>
        <w:t>: 2842:2=</w:t>
      </w:r>
    </w:p>
    <w:p w:rsidR="00A27FEC" w:rsidRPr="004E5E16" w:rsidRDefault="00A27FEC" w:rsidP="00780FB6">
      <w:pPr>
        <w:numPr>
          <w:ilvl w:val="0"/>
          <w:numId w:val="19"/>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one thousand four hundred twenty-two</w:t>
      </w:r>
    </w:p>
    <w:p w:rsidR="00A27FEC" w:rsidRPr="004E5E16" w:rsidRDefault="00A27FEC" w:rsidP="00780FB6">
      <w:pPr>
        <w:numPr>
          <w:ilvl w:val="0"/>
          <w:numId w:val="19"/>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one thousand four hundred twenty-one</w:t>
      </w:r>
    </w:p>
    <w:p w:rsidR="00A27FEC" w:rsidRPr="004E5E16" w:rsidRDefault="00A27FEC" w:rsidP="00780FB6">
      <w:pPr>
        <w:numPr>
          <w:ilvl w:val="0"/>
          <w:numId w:val="19"/>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one hundred twenty-one</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rPr>
        <w:t>Продолжите</w:t>
      </w:r>
      <w:r w:rsidRPr="004E5E16">
        <w:rPr>
          <w:rFonts w:ascii="Times New Roman" w:hAnsi="Times New Roman" w:cs="Times New Roman"/>
          <w:sz w:val="24"/>
          <w:szCs w:val="24"/>
          <w:lang w:val="en-US"/>
        </w:rPr>
        <w:t xml:space="preserve"> </w:t>
      </w:r>
      <w:r w:rsidRPr="004E5E16">
        <w:rPr>
          <w:rFonts w:ascii="Times New Roman" w:hAnsi="Times New Roman" w:cs="Times New Roman"/>
          <w:sz w:val="24"/>
          <w:szCs w:val="24"/>
        </w:rPr>
        <w:t>цепочку</w:t>
      </w:r>
      <w:r w:rsidRPr="004E5E16">
        <w:rPr>
          <w:rFonts w:ascii="Times New Roman" w:hAnsi="Times New Roman" w:cs="Times New Roman"/>
          <w:sz w:val="24"/>
          <w:szCs w:val="24"/>
          <w:lang w:val="en-US"/>
        </w:rPr>
        <w:t>: three-thirty, four-forty, five-…</w:t>
      </w:r>
    </w:p>
    <w:p w:rsidR="00A27FEC" w:rsidRPr="004E5E16" w:rsidRDefault="00A27FEC" w:rsidP="00780FB6">
      <w:pPr>
        <w:numPr>
          <w:ilvl w:val="0"/>
          <w:numId w:val="20"/>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fifty    b) fifteen      c) fivety</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rPr>
        <w:t xml:space="preserve">Выберите соответствующее  число: </w:t>
      </w:r>
      <w:r w:rsidRPr="004E5E16">
        <w:rPr>
          <w:rFonts w:ascii="Times New Roman" w:hAnsi="Times New Roman" w:cs="Times New Roman"/>
          <w:sz w:val="24"/>
          <w:szCs w:val="24"/>
          <w:lang w:val="en-US"/>
        </w:rPr>
        <w:t>two</w:t>
      </w:r>
      <w:r w:rsidRPr="004E5E16">
        <w:rPr>
          <w:rFonts w:ascii="Times New Roman" w:hAnsi="Times New Roman" w:cs="Times New Roman"/>
          <w:sz w:val="24"/>
          <w:szCs w:val="24"/>
        </w:rPr>
        <w:t xml:space="preserve"> </w:t>
      </w:r>
      <w:r w:rsidRPr="004E5E16">
        <w:rPr>
          <w:rFonts w:ascii="Times New Roman" w:hAnsi="Times New Roman" w:cs="Times New Roman"/>
          <w:sz w:val="24"/>
          <w:szCs w:val="24"/>
          <w:lang w:val="en-US"/>
        </w:rPr>
        <w:t>point</w:t>
      </w:r>
      <w:r w:rsidRPr="004E5E16">
        <w:rPr>
          <w:rFonts w:ascii="Times New Roman" w:hAnsi="Times New Roman" w:cs="Times New Roman"/>
          <w:sz w:val="24"/>
          <w:szCs w:val="24"/>
        </w:rPr>
        <w:t xml:space="preserve"> </w:t>
      </w:r>
      <w:r w:rsidRPr="004E5E16">
        <w:rPr>
          <w:rFonts w:ascii="Times New Roman" w:hAnsi="Times New Roman" w:cs="Times New Roman"/>
          <w:sz w:val="24"/>
          <w:szCs w:val="24"/>
          <w:lang w:val="en-US"/>
        </w:rPr>
        <w:t>seven</w:t>
      </w:r>
      <w:r w:rsidRPr="004E5E16">
        <w:rPr>
          <w:rFonts w:ascii="Times New Roman" w:hAnsi="Times New Roman" w:cs="Times New Roman"/>
          <w:sz w:val="24"/>
          <w:szCs w:val="24"/>
        </w:rPr>
        <w:t xml:space="preserve"> </w:t>
      </w:r>
      <w:r w:rsidRPr="004E5E16">
        <w:rPr>
          <w:rFonts w:ascii="Times New Roman" w:hAnsi="Times New Roman" w:cs="Times New Roman"/>
          <w:sz w:val="24"/>
          <w:szCs w:val="24"/>
          <w:lang w:val="en-US"/>
        </w:rPr>
        <w:t>three</w:t>
      </w:r>
    </w:p>
    <w:p w:rsidR="00A27FEC" w:rsidRPr="004E5E16" w:rsidRDefault="00A27FEC" w:rsidP="00780FB6">
      <w:p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a) 273         b) 27.3        c) 2.73</w:t>
      </w:r>
    </w:p>
    <w:p w:rsidR="00A27FEC" w:rsidRPr="004E5E16" w:rsidRDefault="00A27FEC" w:rsidP="00780FB6">
      <w:pPr>
        <w:numPr>
          <w:ilvl w:val="0"/>
          <w:numId w:val="13"/>
        </w:numPr>
        <w:tabs>
          <w:tab w:val="left" w:pos="0"/>
        </w:tabs>
        <w:spacing w:after="0" w:line="240" w:lineRule="auto"/>
        <w:ind w:left="440" w:hanging="440"/>
        <w:rPr>
          <w:rFonts w:ascii="Times New Roman" w:hAnsi="Times New Roman" w:cs="Times New Roman"/>
          <w:sz w:val="24"/>
          <w:szCs w:val="24"/>
        </w:rPr>
      </w:pPr>
      <w:r w:rsidRPr="004E5E16">
        <w:rPr>
          <w:rFonts w:ascii="Times New Roman" w:hAnsi="Times New Roman" w:cs="Times New Roman"/>
          <w:sz w:val="24"/>
          <w:szCs w:val="24"/>
        </w:rPr>
        <w:t>Решите пример, переведите на английский: 63 : 7=…</w:t>
      </w:r>
    </w:p>
    <w:p w:rsidR="00A27FEC" w:rsidRPr="004E5E16" w:rsidRDefault="00A27FEC" w:rsidP="00780FB6">
      <w:pPr>
        <w:numPr>
          <w:ilvl w:val="0"/>
          <w:numId w:val="21"/>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sixty-three divided by seven equals nine</w:t>
      </w:r>
    </w:p>
    <w:p w:rsidR="00A27FEC" w:rsidRPr="004E5E16" w:rsidRDefault="00A27FEC" w:rsidP="00780FB6">
      <w:pPr>
        <w:numPr>
          <w:ilvl w:val="0"/>
          <w:numId w:val="21"/>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sixty-three multiplied by seven equals eight</w:t>
      </w:r>
    </w:p>
    <w:p w:rsidR="00A27FEC" w:rsidRPr="004E5E16" w:rsidRDefault="00A27FEC" w:rsidP="00780FB6">
      <w:pPr>
        <w:numPr>
          <w:ilvl w:val="0"/>
          <w:numId w:val="21"/>
        </w:numPr>
        <w:tabs>
          <w:tab w:val="left" w:pos="0"/>
        </w:tabs>
        <w:spacing w:after="0" w:line="240" w:lineRule="auto"/>
        <w:ind w:left="440" w:hanging="440"/>
        <w:rPr>
          <w:rFonts w:ascii="Times New Roman" w:hAnsi="Times New Roman" w:cs="Times New Roman"/>
          <w:sz w:val="24"/>
          <w:szCs w:val="24"/>
          <w:lang w:val="en-US"/>
        </w:rPr>
      </w:pPr>
      <w:r w:rsidRPr="004E5E16">
        <w:rPr>
          <w:rFonts w:ascii="Times New Roman" w:hAnsi="Times New Roman" w:cs="Times New Roman"/>
          <w:sz w:val="24"/>
          <w:szCs w:val="24"/>
          <w:lang w:val="en-US"/>
        </w:rPr>
        <w:t>seven from sixty-three equals nine</w:t>
      </w:r>
    </w:p>
    <w:p w:rsidR="00A27FEC" w:rsidRPr="004E5E16" w:rsidRDefault="00A27FEC" w:rsidP="00CC4D94">
      <w:pPr>
        <w:spacing w:after="0" w:line="240" w:lineRule="auto"/>
        <w:ind w:left="1080" w:firstLine="567"/>
        <w:rPr>
          <w:rFonts w:ascii="Times New Roman" w:hAnsi="Times New Roman" w:cs="Times New Roman"/>
          <w:sz w:val="24"/>
          <w:szCs w:val="24"/>
          <w:lang w:val="en-US"/>
        </w:rPr>
      </w:pPr>
    </w:p>
    <w:p w:rsidR="00A27FEC" w:rsidRPr="004E5E16" w:rsidRDefault="00A27FEC" w:rsidP="00CC4D94">
      <w:pPr>
        <w:spacing w:after="0" w:line="240" w:lineRule="auto"/>
        <w:ind w:firstLine="567"/>
        <w:rPr>
          <w:rFonts w:ascii="Times New Roman" w:hAnsi="Times New Roman" w:cs="Times New Roman"/>
          <w:sz w:val="24"/>
          <w:szCs w:val="24"/>
        </w:rPr>
      </w:pPr>
      <w:r w:rsidRPr="004E5E16">
        <w:rPr>
          <w:rFonts w:ascii="Times New Roman" w:hAnsi="Times New Roman" w:cs="Times New Roman"/>
          <w:sz w:val="24"/>
          <w:szCs w:val="24"/>
        </w:rPr>
        <w:t>* Вопросы для повторения (устный контроль):</w:t>
      </w:r>
    </w:p>
    <w:p w:rsidR="00A27FEC" w:rsidRPr="004E5E16" w:rsidRDefault="00A27FEC" w:rsidP="00CC4D94">
      <w:pPr>
        <w:spacing w:after="0" w:line="240" w:lineRule="auto"/>
        <w:ind w:firstLine="567"/>
        <w:rPr>
          <w:rFonts w:ascii="Times New Roman" w:hAnsi="Times New Roman" w:cs="Times New Roman"/>
          <w:sz w:val="24"/>
          <w:szCs w:val="24"/>
        </w:rPr>
      </w:pPr>
      <w:r w:rsidRPr="004E5E16">
        <w:rPr>
          <w:rFonts w:ascii="Times New Roman" w:hAnsi="Times New Roman" w:cs="Times New Roman"/>
          <w:sz w:val="24"/>
          <w:szCs w:val="24"/>
        </w:rPr>
        <w:t xml:space="preserve">1. Что называется именем числительным? </w:t>
      </w:r>
    </w:p>
    <w:p w:rsidR="00A27FEC" w:rsidRPr="004E5E16" w:rsidRDefault="00A27FEC" w:rsidP="00CC4D94">
      <w:pPr>
        <w:spacing w:after="0" w:line="240" w:lineRule="auto"/>
        <w:ind w:firstLine="567"/>
        <w:rPr>
          <w:rFonts w:ascii="Times New Roman" w:hAnsi="Times New Roman" w:cs="Times New Roman"/>
          <w:sz w:val="24"/>
          <w:szCs w:val="24"/>
        </w:rPr>
      </w:pPr>
      <w:r w:rsidRPr="004E5E16">
        <w:rPr>
          <w:rFonts w:ascii="Times New Roman" w:hAnsi="Times New Roman" w:cs="Times New Roman"/>
          <w:sz w:val="24"/>
          <w:szCs w:val="24"/>
        </w:rPr>
        <w:t xml:space="preserve">2. Как делятся имена числительные по значению и по способу образования? </w:t>
      </w:r>
    </w:p>
    <w:p w:rsidR="00A27FEC" w:rsidRPr="004E5E16" w:rsidRDefault="00A27FEC" w:rsidP="00CC4D94">
      <w:pPr>
        <w:spacing w:after="0" w:line="240" w:lineRule="auto"/>
        <w:ind w:firstLine="567"/>
        <w:rPr>
          <w:rFonts w:ascii="Times New Roman" w:hAnsi="Times New Roman" w:cs="Times New Roman"/>
          <w:sz w:val="24"/>
          <w:szCs w:val="24"/>
        </w:rPr>
      </w:pPr>
      <w:r w:rsidRPr="004E5E16">
        <w:rPr>
          <w:rFonts w:ascii="Times New Roman" w:hAnsi="Times New Roman" w:cs="Times New Roman"/>
          <w:sz w:val="24"/>
          <w:szCs w:val="24"/>
        </w:rPr>
        <w:t xml:space="preserve">3. Как образуются производные числительные? </w:t>
      </w:r>
    </w:p>
    <w:p w:rsidR="00A27FEC" w:rsidRPr="004E5E16" w:rsidRDefault="00A27FEC" w:rsidP="00CC4D94">
      <w:pPr>
        <w:spacing w:after="0" w:line="240" w:lineRule="auto"/>
        <w:ind w:firstLine="567"/>
        <w:rPr>
          <w:rFonts w:ascii="Times New Roman" w:hAnsi="Times New Roman" w:cs="Times New Roman"/>
          <w:sz w:val="24"/>
          <w:szCs w:val="24"/>
        </w:rPr>
      </w:pPr>
      <w:r w:rsidRPr="004E5E16">
        <w:rPr>
          <w:rFonts w:ascii="Times New Roman" w:hAnsi="Times New Roman" w:cs="Times New Roman"/>
          <w:sz w:val="24"/>
          <w:szCs w:val="24"/>
        </w:rPr>
        <w:t xml:space="preserve">4. Как образуются сложные количественные числительные? </w:t>
      </w:r>
    </w:p>
    <w:p w:rsidR="00A27FEC" w:rsidRPr="004E5E16" w:rsidRDefault="00A27FEC" w:rsidP="00CC4D9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5.</w:t>
      </w:r>
      <w:r w:rsidRPr="004E5E16">
        <w:rPr>
          <w:rFonts w:ascii="Times New Roman" w:hAnsi="Times New Roman" w:cs="Times New Roman"/>
          <w:sz w:val="24"/>
          <w:szCs w:val="24"/>
        </w:rPr>
        <w:t xml:space="preserve"> Как образуются порядковые числительные? </w:t>
      </w:r>
    </w:p>
    <w:p w:rsidR="00A27FEC" w:rsidRDefault="00A27FEC" w:rsidP="00CC4D9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6</w:t>
      </w:r>
      <w:r w:rsidRPr="004E5E16">
        <w:rPr>
          <w:rFonts w:ascii="Times New Roman" w:hAnsi="Times New Roman" w:cs="Times New Roman"/>
          <w:sz w:val="24"/>
          <w:szCs w:val="24"/>
        </w:rPr>
        <w:t xml:space="preserve">. Как образуются дробные числительные? </w:t>
      </w:r>
    </w:p>
    <w:p w:rsidR="00A27FEC" w:rsidRPr="004E5E16" w:rsidRDefault="00A27FEC" w:rsidP="00CC4D94">
      <w:pPr>
        <w:spacing w:after="0" w:line="240" w:lineRule="auto"/>
        <w:ind w:firstLine="567"/>
        <w:rPr>
          <w:rFonts w:ascii="Times New Roman" w:hAnsi="Times New Roman" w:cs="Times New Roman"/>
          <w:sz w:val="24"/>
          <w:szCs w:val="24"/>
        </w:rPr>
      </w:pPr>
    </w:p>
    <w:p w:rsidR="00A27FEC" w:rsidRPr="004E5E16" w:rsidRDefault="00A27FEC" w:rsidP="00CC4D94">
      <w:pPr>
        <w:spacing w:after="0" w:line="240" w:lineRule="auto"/>
        <w:ind w:firstLine="567"/>
        <w:rPr>
          <w:rFonts w:ascii="Times New Roman" w:hAnsi="Times New Roman" w:cs="Times New Roman"/>
          <w:sz w:val="24"/>
          <w:szCs w:val="24"/>
        </w:rPr>
      </w:pPr>
      <w:r w:rsidRPr="004E5E16">
        <w:rPr>
          <w:rFonts w:ascii="Times New Roman" w:hAnsi="Times New Roman" w:cs="Times New Roman"/>
          <w:sz w:val="24"/>
          <w:szCs w:val="24"/>
        </w:rPr>
        <w:t>* задание является дополнительным</w:t>
      </w:r>
    </w:p>
    <w:p w:rsidR="00A27FEC" w:rsidRDefault="00A27FEC" w:rsidP="00CC4D94">
      <w:pPr>
        <w:spacing w:after="0" w:line="240" w:lineRule="auto"/>
        <w:ind w:firstLine="567"/>
        <w:jc w:val="both"/>
        <w:rPr>
          <w:rFonts w:ascii="Times New Roman" w:hAnsi="Times New Roman" w:cs="Times New Roman"/>
          <w:sz w:val="24"/>
          <w:szCs w:val="24"/>
        </w:rPr>
      </w:pPr>
    </w:p>
    <w:p w:rsidR="00A27FEC" w:rsidRPr="004E5E16" w:rsidRDefault="00A27FEC" w:rsidP="00780FB6">
      <w:pPr>
        <w:tabs>
          <w:tab w:val="left" w:pos="0"/>
        </w:tabs>
        <w:spacing w:after="0" w:line="240" w:lineRule="auto"/>
        <w:jc w:val="both"/>
        <w:rPr>
          <w:rFonts w:ascii="Times New Roman" w:hAnsi="Times New Roman" w:cs="Times New Roman"/>
          <w:b/>
          <w:bCs/>
          <w:sz w:val="24"/>
          <w:szCs w:val="24"/>
        </w:rPr>
      </w:pPr>
      <w:r w:rsidRPr="004E5E16">
        <w:rPr>
          <w:rFonts w:ascii="Times New Roman" w:hAnsi="Times New Roman" w:cs="Times New Roman"/>
          <w:b/>
          <w:bCs/>
          <w:sz w:val="24"/>
          <w:szCs w:val="24"/>
        </w:rPr>
        <w:t>Критерии оценки:</w:t>
      </w:r>
    </w:p>
    <w:p w:rsidR="00A27FEC" w:rsidRPr="004E5E16" w:rsidRDefault="00A27FEC" w:rsidP="00780FB6">
      <w:pPr>
        <w:tabs>
          <w:tab w:val="left" w:pos="0"/>
        </w:tabs>
        <w:spacing w:after="0" w:line="240" w:lineRule="auto"/>
        <w:jc w:val="both"/>
        <w:rPr>
          <w:rFonts w:ascii="Times New Roman" w:hAnsi="Times New Roman" w:cs="Times New Roman"/>
          <w:sz w:val="24"/>
          <w:szCs w:val="24"/>
        </w:rPr>
      </w:pPr>
      <w:r w:rsidRPr="004E5E16">
        <w:rPr>
          <w:rFonts w:ascii="Times New Roman" w:hAnsi="Times New Roman" w:cs="Times New Roman"/>
          <w:sz w:val="24"/>
          <w:szCs w:val="24"/>
        </w:rPr>
        <w:t xml:space="preserve"> оценка «отлично» выставляется студенту, если он ответил правильно на все 13 вопросов;</w:t>
      </w:r>
    </w:p>
    <w:p w:rsidR="00A27FEC" w:rsidRPr="004E5E16" w:rsidRDefault="00A27FEC" w:rsidP="00780FB6">
      <w:pPr>
        <w:tabs>
          <w:tab w:val="left" w:pos="0"/>
        </w:tabs>
        <w:spacing w:after="0" w:line="240" w:lineRule="auto"/>
        <w:jc w:val="both"/>
        <w:rPr>
          <w:rFonts w:ascii="Times New Roman" w:hAnsi="Times New Roman" w:cs="Times New Roman"/>
          <w:sz w:val="24"/>
          <w:szCs w:val="24"/>
        </w:rPr>
      </w:pPr>
      <w:r w:rsidRPr="004E5E16">
        <w:rPr>
          <w:rFonts w:ascii="Times New Roman" w:hAnsi="Times New Roman" w:cs="Times New Roman"/>
          <w:sz w:val="24"/>
          <w:szCs w:val="24"/>
        </w:rPr>
        <w:t>-</w:t>
      </w:r>
      <w:r w:rsidRPr="004E5E16">
        <w:rPr>
          <w:rFonts w:ascii="Times New Roman" w:hAnsi="Times New Roman" w:cs="Times New Roman"/>
          <w:sz w:val="24"/>
          <w:szCs w:val="24"/>
        </w:rPr>
        <w:tab/>
        <w:t>оценка «хорошо» - за 10-13 правильных ответов;</w:t>
      </w:r>
    </w:p>
    <w:p w:rsidR="00A27FEC" w:rsidRPr="004E5E16" w:rsidRDefault="00A27FEC" w:rsidP="00780FB6">
      <w:pPr>
        <w:tabs>
          <w:tab w:val="left" w:pos="0"/>
        </w:tabs>
        <w:spacing w:after="0" w:line="240" w:lineRule="auto"/>
        <w:jc w:val="both"/>
        <w:rPr>
          <w:rFonts w:ascii="Times New Roman" w:hAnsi="Times New Roman" w:cs="Times New Roman"/>
          <w:sz w:val="24"/>
          <w:szCs w:val="24"/>
        </w:rPr>
      </w:pPr>
      <w:r w:rsidRPr="004E5E16">
        <w:rPr>
          <w:rFonts w:ascii="Times New Roman" w:hAnsi="Times New Roman" w:cs="Times New Roman"/>
          <w:sz w:val="24"/>
          <w:szCs w:val="24"/>
        </w:rPr>
        <w:t>-</w:t>
      </w:r>
      <w:r w:rsidRPr="004E5E16">
        <w:rPr>
          <w:rFonts w:ascii="Times New Roman" w:hAnsi="Times New Roman" w:cs="Times New Roman"/>
          <w:sz w:val="24"/>
          <w:szCs w:val="24"/>
        </w:rPr>
        <w:tab/>
        <w:t>оценка «удовлетворительно» - 7-9 правильных ответов;</w:t>
      </w:r>
    </w:p>
    <w:p w:rsidR="00A27FEC" w:rsidRDefault="00A27FEC" w:rsidP="00780FB6">
      <w:pPr>
        <w:tabs>
          <w:tab w:val="left" w:pos="0"/>
        </w:tabs>
        <w:spacing w:after="0" w:line="240" w:lineRule="auto"/>
        <w:jc w:val="both"/>
        <w:rPr>
          <w:rFonts w:ascii="Times New Roman" w:hAnsi="Times New Roman" w:cs="Times New Roman"/>
          <w:sz w:val="24"/>
          <w:szCs w:val="24"/>
        </w:rPr>
      </w:pPr>
      <w:r w:rsidRPr="004E5E16">
        <w:rPr>
          <w:rFonts w:ascii="Times New Roman" w:hAnsi="Times New Roman" w:cs="Times New Roman"/>
          <w:sz w:val="24"/>
          <w:szCs w:val="24"/>
        </w:rPr>
        <w:t>-</w:t>
      </w:r>
      <w:r w:rsidRPr="004E5E16">
        <w:rPr>
          <w:rFonts w:ascii="Times New Roman" w:hAnsi="Times New Roman" w:cs="Times New Roman"/>
          <w:sz w:val="24"/>
          <w:szCs w:val="24"/>
        </w:rPr>
        <w:tab/>
        <w:t>оценка «неудовлетворительно» - менее 7 правильных ответов.</w:t>
      </w: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2</w:t>
      </w: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90663D" w:rsidRDefault="00A27FEC" w:rsidP="00CC4D94">
      <w:pPr>
        <w:spacing w:after="0" w:line="240" w:lineRule="auto"/>
        <w:ind w:firstLine="567"/>
        <w:jc w:val="both"/>
        <w:rPr>
          <w:rFonts w:ascii="Times New Roman" w:hAnsi="Times New Roman" w:cs="Times New Roman"/>
          <w:sz w:val="24"/>
          <w:szCs w:val="24"/>
        </w:rPr>
      </w:pPr>
      <w:r w:rsidRPr="00684B36">
        <w:rPr>
          <w:rFonts w:ascii="Times New Roman" w:hAnsi="Times New Roman" w:cs="Times New Roman"/>
          <w:sz w:val="24"/>
          <w:szCs w:val="24"/>
        </w:rPr>
        <w:t xml:space="preserve">При переводе </w:t>
      </w:r>
      <w:r>
        <w:rPr>
          <w:rFonts w:ascii="Times New Roman" w:hAnsi="Times New Roman" w:cs="Times New Roman"/>
          <w:sz w:val="24"/>
          <w:szCs w:val="24"/>
        </w:rPr>
        <w:t>специальных текстов</w:t>
      </w:r>
      <w:r w:rsidRPr="00684B36">
        <w:rPr>
          <w:rFonts w:ascii="Times New Roman" w:hAnsi="Times New Roman" w:cs="Times New Roman"/>
          <w:sz w:val="24"/>
          <w:szCs w:val="24"/>
        </w:rPr>
        <w:t xml:space="preserve"> с </w:t>
      </w:r>
      <w:r>
        <w:rPr>
          <w:rFonts w:ascii="Times New Roman" w:hAnsi="Times New Roman" w:cs="Times New Roman"/>
          <w:sz w:val="24"/>
          <w:szCs w:val="24"/>
        </w:rPr>
        <w:t>английс</w:t>
      </w:r>
      <w:r w:rsidRPr="00684B36">
        <w:rPr>
          <w:rFonts w:ascii="Times New Roman" w:hAnsi="Times New Roman" w:cs="Times New Roman"/>
          <w:sz w:val="24"/>
          <w:szCs w:val="24"/>
        </w:rPr>
        <w:t>кого на русский язык используйте методические рекомендации для студентов при работе</w:t>
      </w:r>
      <w:r>
        <w:rPr>
          <w:rFonts w:ascii="Times New Roman" w:hAnsi="Times New Roman" w:cs="Times New Roman"/>
          <w:sz w:val="24"/>
          <w:szCs w:val="24"/>
        </w:rPr>
        <w:t xml:space="preserve"> со словарем по английскому языку, общие рекомендации к переводу специальных текстов.</w:t>
      </w:r>
    </w:p>
    <w:p w:rsidR="00A27FEC" w:rsidRPr="00780FB6" w:rsidRDefault="00A27FEC" w:rsidP="00CC4D94">
      <w:pPr>
        <w:spacing w:after="0" w:line="240" w:lineRule="auto"/>
        <w:ind w:firstLine="567"/>
        <w:jc w:val="center"/>
        <w:rPr>
          <w:rFonts w:ascii="Times New Roman" w:hAnsi="Times New Roman" w:cs="Times New Roman"/>
          <w:b/>
          <w:bCs/>
          <w:sz w:val="24"/>
          <w:szCs w:val="24"/>
        </w:rPr>
      </w:pPr>
    </w:p>
    <w:p w:rsidR="00A27FEC" w:rsidRPr="00F4454A" w:rsidRDefault="00A27FEC" w:rsidP="00CC4D94">
      <w:pPr>
        <w:spacing w:after="0" w:line="240" w:lineRule="auto"/>
        <w:ind w:firstLine="567"/>
        <w:jc w:val="center"/>
        <w:rPr>
          <w:rFonts w:ascii="Times New Roman" w:hAnsi="Times New Roman" w:cs="Times New Roman"/>
          <w:b/>
          <w:bCs/>
          <w:sz w:val="24"/>
          <w:szCs w:val="24"/>
          <w:lang w:val="en-US"/>
        </w:rPr>
      </w:pPr>
      <w:r w:rsidRPr="00F4454A">
        <w:rPr>
          <w:rFonts w:ascii="Times New Roman" w:hAnsi="Times New Roman" w:cs="Times New Roman"/>
          <w:b/>
          <w:bCs/>
          <w:sz w:val="24"/>
          <w:szCs w:val="24"/>
        </w:rPr>
        <w:t>Текст</w:t>
      </w:r>
      <w:r w:rsidRPr="0090663D">
        <w:rPr>
          <w:rFonts w:ascii="Times New Roman" w:hAnsi="Times New Roman" w:cs="Times New Roman"/>
          <w:b/>
          <w:bCs/>
          <w:sz w:val="24"/>
          <w:szCs w:val="24"/>
          <w:lang w:val="en-US"/>
        </w:rPr>
        <w:t xml:space="preserve"> «</w:t>
      </w:r>
      <w:r w:rsidRPr="00F4454A">
        <w:rPr>
          <w:rFonts w:ascii="Times New Roman" w:hAnsi="Times New Roman" w:cs="Times New Roman"/>
          <w:b/>
          <w:bCs/>
          <w:sz w:val="24"/>
          <w:szCs w:val="24"/>
        </w:rPr>
        <w:t>Химические</w:t>
      </w:r>
      <w:r w:rsidRPr="0090663D">
        <w:rPr>
          <w:rFonts w:ascii="Times New Roman" w:hAnsi="Times New Roman" w:cs="Times New Roman"/>
          <w:b/>
          <w:bCs/>
          <w:sz w:val="24"/>
          <w:szCs w:val="24"/>
          <w:lang w:val="en-US"/>
        </w:rPr>
        <w:t xml:space="preserve"> </w:t>
      </w:r>
      <w:r w:rsidRPr="00F4454A">
        <w:rPr>
          <w:rFonts w:ascii="Times New Roman" w:hAnsi="Times New Roman" w:cs="Times New Roman"/>
          <w:b/>
          <w:bCs/>
          <w:sz w:val="24"/>
          <w:szCs w:val="24"/>
        </w:rPr>
        <w:t>технологии</w:t>
      </w:r>
      <w:r w:rsidRPr="0090663D">
        <w:rPr>
          <w:rFonts w:ascii="Times New Roman" w:hAnsi="Times New Roman" w:cs="Times New Roman"/>
          <w:b/>
          <w:bCs/>
          <w:sz w:val="24"/>
          <w:szCs w:val="24"/>
          <w:lang w:val="en-US"/>
        </w:rPr>
        <w:t>»</w:t>
      </w:r>
      <w:r w:rsidRPr="00F4454A">
        <w:rPr>
          <w:rFonts w:ascii="Times New Roman" w:hAnsi="Times New Roman" w:cs="Times New Roman"/>
          <w:b/>
          <w:bCs/>
          <w:sz w:val="24"/>
          <w:szCs w:val="24"/>
          <w:lang w:val="en-US"/>
        </w:rPr>
        <w:t>.</w:t>
      </w:r>
    </w:p>
    <w:p w:rsidR="00A27FEC" w:rsidRPr="004E5E16" w:rsidRDefault="00A27FEC" w:rsidP="00CC4D94">
      <w:pPr>
        <w:spacing w:after="0" w:line="240" w:lineRule="auto"/>
        <w:ind w:firstLine="567"/>
        <w:jc w:val="center"/>
        <w:outlineLvl w:val="1"/>
        <w:rPr>
          <w:rFonts w:ascii="Times New Roman" w:hAnsi="Times New Roman" w:cs="Times New Roman"/>
          <w:b/>
          <w:bCs/>
          <w:color w:val="000000"/>
          <w:sz w:val="24"/>
          <w:szCs w:val="24"/>
          <w:lang w:val="en-US" w:eastAsia="ru-RU"/>
        </w:rPr>
      </w:pPr>
      <w:r w:rsidRPr="00F4454A">
        <w:rPr>
          <w:rFonts w:ascii="Times New Roman" w:hAnsi="Times New Roman" w:cs="Times New Roman"/>
          <w:b/>
          <w:bCs/>
          <w:color w:val="000000"/>
          <w:sz w:val="24"/>
          <w:szCs w:val="24"/>
          <w:lang w:val="en-US" w:eastAsia="ru-RU"/>
        </w:rPr>
        <w:t>Chemical t</w:t>
      </w:r>
      <w:r w:rsidRPr="004E5E16">
        <w:rPr>
          <w:rFonts w:ascii="Times New Roman" w:hAnsi="Times New Roman" w:cs="Times New Roman"/>
          <w:b/>
          <w:bCs/>
          <w:color w:val="000000"/>
          <w:sz w:val="24"/>
          <w:szCs w:val="24"/>
          <w:lang w:val="en-US" w:eastAsia="ru-RU"/>
        </w:rPr>
        <w:t>echnology</w:t>
      </w:r>
    </w:p>
    <w:p w:rsidR="00A27FEC" w:rsidRPr="004E5E16" w:rsidRDefault="00A27FEC" w:rsidP="00CC4D94">
      <w:pPr>
        <w:spacing w:after="0" w:line="240" w:lineRule="auto"/>
        <w:ind w:firstLine="567"/>
        <w:jc w:val="both"/>
        <w:outlineLvl w:val="1"/>
        <w:rPr>
          <w:rFonts w:ascii="Times New Roman" w:hAnsi="Times New Roman" w:cs="Times New Roman"/>
          <w:color w:val="000000"/>
          <w:sz w:val="24"/>
          <w:szCs w:val="24"/>
          <w:lang w:val="en-US" w:eastAsia="ru-RU"/>
        </w:rPr>
      </w:pPr>
      <w:r w:rsidRPr="004E5E16">
        <w:rPr>
          <w:rFonts w:ascii="Times New Roman" w:hAnsi="Times New Roman" w:cs="Times New Roman"/>
          <w:color w:val="000000"/>
          <w:sz w:val="24"/>
          <w:szCs w:val="24"/>
          <w:lang w:val="en-US" w:eastAsia="ru-RU"/>
        </w:rPr>
        <w:t>As accepted by chemical engineers, the chemical industry involves the use of </w:t>
      </w:r>
      <w:hyperlink r:id="rId28" w:tooltip="Chemical process" w:history="1">
        <w:r w:rsidRPr="004E5E16">
          <w:rPr>
            <w:rFonts w:ascii="Times New Roman" w:hAnsi="Times New Roman" w:cs="Times New Roman"/>
            <w:color w:val="000000"/>
            <w:sz w:val="24"/>
            <w:szCs w:val="24"/>
            <w:lang w:val="en-US" w:eastAsia="ru-RU"/>
          </w:rPr>
          <w:t>chemical processes</w:t>
        </w:r>
      </w:hyperlink>
      <w:r w:rsidRPr="004E5E16">
        <w:rPr>
          <w:sz w:val="24"/>
          <w:szCs w:val="24"/>
          <w:lang w:val="en-US"/>
        </w:rPr>
        <w:t xml:space="preserve"> </w:t>
      </w:r>
      <w:r w:rsidRPr="004E5E16">
        <w:rPr>
          <w:rFonts w:ascii="Times New Roman" w:hAnsi="Times New Roman" w:cs="Times New Roman"/>
          <w:color w:val="000000"/>
          <w:sz w:val="24"/>
          <w:szCs w:val="24"/>
          <w:lang w:val="en-US" w:eastAsia="ru-RU"/>
        </w:rPr>
        <w:t>such as </w:t>
      </w:r>
      <w:hyperlink r:id="rId29" w:tooltip="Chemical reaction" w:history="1">
        <w:r w:rsidRPr="004E5E16">
          <w:rPr>
            <w:rFonts w:ascii="Times New Roman" w:hAnsi="Times New Roman" w:cs="Times New Roman"/>
            <w:color w:val="000000"/>
            <w:sz w:val="24"/>
            <w:szCs w:val="24"/>
            <w:lang w:val="en-US" w:eastAsia="ru-RU"/>
          </w:rPr>
          <w:t>chemical reactions</w:t>
        </w:r>
      </w:hyperlink>
      <w:r w:rsidRPr="004E5E16">
        <w:rPr>
          <w:rFonts w:ascii="Times New Roman" w:hAnsi="Times New Roman" w:cs="Times New Roman"/>
          <w:color w:val="000000"/>
          <w:sz w:val="24"/>
          <w:szCs w:val="24"/>
          <w:lang w:val="en-US" w:eastAsia="ru-RU"/>
        </w:rPr>
        <w:t> and </w:t>
      </w:r>
      <w:hyperlink r:id="rId30" w:tooltip="Refinery" w:history="1">
        <w:r w:rsidRPr="004E5E16">
          <w:rPr>
            <w:rFonts w:ascii="Times New Roman" w:hAnsi="Times New Roman" w:cs="Times New Roman"/>
            <w:color w:val="000000"/>
            <w:sz w:val="24"/>
            <w:szCs w:val="24"/>
            <w:lang w:val="en-US" w:eastAsia="ru-RU"/>
          </w:rPr>
          <w:t>refining</w:t>
        </w:r>
      </w:hyperlink>
      <w:r w:rsidRPr="004E5E16">
        <w:rPr>
          <w:rFonts w:ascii="Times New Roman" w:hAnsi="Times New Roman" w:cs="Times New Roman"/>
          <w:color w:val="000000"/>
          <w:sz w:val="24"/>
          <w:szCs w:val="24"/>
          <w:lang w:val="en-US" w:eastAsia="ru-RU"/>
        </w:rPr>
        <w:t> methods to produce a wide variety of solid, liquid, and gaseous materials. Most of these products are used in </w:t>
      </w:r>
      <w:hyperlink r:id="rId31" w:tooltip="Manufacturing" w:history="1">
        <w:r w:rsidRPr="004E5E16">
          <w:rPr>
            <w:rFonts w:ascii="Times New Roman" w:hAnsi="Times New Roman" w:cs="Times New Roman"/>
            <w:color w:val="000000"/>
            <w:sz w:val="24"/>
            <w:szCs w:val="24"/>
            <w:lang w:val="en-US" w:eastAsia="ru-RU"/>
          </w:rPr>
          <w:t>manufacture</w:t>
        </w:r>
      </w:hyperlink>
      <w:r w:rsidRPr="004E5E16">
        <w:rPr>
          <w:rFonts w:ascii="Times New Roman" w:hAnsi="Times New Roman" w:cs="Times New Roman"/>
          <w:color w:val="000000"/>
          <w:sz w:val="24"/>
          <w:szCs w:val="24"/>
          <w:lang w:val="en-US" w:eastAsia="ru-RU"/>
        </w:rPr>
        <w:t> of other items, although a smaller number are used directly by consumers. </w:t>
      </w:r>
      <w:hyperlink r:id="rId32" w:tooltip="Solvent" w:history="1">
        <w:r w:rsidRPr="004E5E16">
          <w:rPr>
            <w:rFonts w:ascii="Times New Roman" w:hAnsi="Times New Roman" w:cs="Times New Roman"/>
            <w:color w:val="000000"/>
            <w:sz w:val="24"/>
            <w:szCs w:val="24"/>
            <w:lang w:val="en-US" w:eastAsia="ru-RU"/>
          </w:rPr>
          <w:t>Solvents</w:t>
        </w:r>
      </w:hyperlink>
      <w:r w:rsidRPr="004E5E16">
        <w:rPr>
          <w:rFonts w:ascii="Times New Roman" w:hAnsi="Times New Roman" w:cs="Times New Roman"/>
          <w:color w:val="000000"/>
          <w:sz w:val="24"/>
          <w:szCs w:val="24"/>
          <w:lang w:val="en-US" w:eastAsia="ru-RU"/>
        </w:rPr>
        <w:t>, </w:t>
      </w:r>
      <w:hyperlink r:id="rId33" w:tooltip="Pesticide" w:history="1">
        <w:r w:rsidRPr="004E5E16">
          <w:rPr>
            <w:rFonts w:ascii="Times New Roman" w:hAnsi="Times New Roman" w:cs="Times New Roman"/>
            <w:color w:val="000000"/>
            <w:sz w:val="24"/>
            <w:szCs w:val="24"/>
            <w:lang w:val="en-US" w:eastAsia="ru-RU"/>
          </w:rPr>
          <w:t>pesticides</w:t>
        </w:r>
      </w:hyperlink>
      <w:r w:rsidRPr="004E5E16">
        <w:rPr>
          <w:rFonts w:ascii="Times New Roman" w:hAnsi="Times New Roman" w:cs="Times New Roman"/>
          <w:color w:val="000000"/>
          <w:sz w:val="24"/>
          <w:szCs w:val="24"/>
          <w:lang w:val="en-US" w:eastAsia="ru-RU"/>
        </w:rPr>
        <w:t>, </w:t>
      </w:r>
      <w:hyperlink r:id="rId34" w:tooltip="Sodium carbonate" w:history="1">
        <w:r w:rsidRPr="004E5E16">
          <w:rPr>
            <w:rFonts w:ascii="Times New Roman" w:hAnsi="Times New Roman" w:cs="Times New Roman"/>
            <w:color w:val="000000"/>
            <w:sz w:val="24"/>
            <w:szCs w:val="24"/>
            <w:lang w:val="en-US" w:eastAsia="ru-RU"/>
          </w:rPr>
          <w:t>washing soda</w:t>
        </w:r>
      </w:hyperlink>
      <w:r w:rsidRPr="004E5E16">
        <w:rPr>
          <w:rFonts w:ascii="Times New Roman" w:hAnsi="Times New Roman" w:cs="Times New Roman"/>
          <w:color w:val="000000"/>
          <w:sz w:val="24"/>
          <w:szCs w:val="24"/>
          <w:lang w:val="en-US" w:eastAsia="ru-RU"/>
        </w:rPr>
        <w:t xml:space="preserve">, and </w:t>
      </w:r>
      <w:hyperlink r:id="rId35" w:tooltip="Portland cement" w:history="1">
        <w:r w:rsidRPr="004E5E16">
          <w:rPr>
            <w:rFonts w:ascii="Times New Roman" w:hAnsi="Times New Roman" w:cs="Times New Roman"/>
            <w:color w:val="000000"/>
            <w:sz w:val="24"/>
            <w:szCs w:val="24"/>
            <w:lang w:val="en-US" w:eastAsia="ru-RU"/>
          </w:rPr>
          <w:t>portland cement</w:t>
        </w:r>
      </w:hyperlink>
      <w:r w:rsidRPr="004E5E16">
        <w:rPr>
          <w:rFonts w:ascii="Times New Roman" w:hAnsi="Times New Roman" w:cs="Times New Roman"/>
          <w:color w:val="000000"/>
          <w:sz w:val="24"/>
          <w:szCs w:val="24"/>
          <w:lang w:val="en-US" w:eastAsia="ru-RU"/>
        </w:rPr>
        <w:t> are a few examples of product used by consumers.</w:t>
      </w:r>
    </w:p>
    <w:p w:rsidR="00A27FEC" w:rsidRPr="004E5E16" w:rsidRDefault="00A27FEC" w:rsidP="00CC4D94">
      <w:pPr>
        <w:spacing w:after="0" w:line="240" w:lineRule="auto"/>
        <w:ind w:firstLine="567"/>
        <w:jc w:val="both"/>
        <w:outlineLvl w:val="1"/>
        <w:rPr>
          <w:rFonts w:ascii="Times New Roman" w:hAnsi="Times New Roman" w:cs="Times New Roman"/>
          <w:color w:val="000000"/>
          <w:sz w:val="24"/>
          <w:szCs w:val="24"/>
          <w:lang w:val="en-US" w:eastAsia="ru-RU"/>
        </w:rPr>
      </w:pPr>
      <w:r w:rsidRPr="004E5E16">
        <w:rPr>
          <w:rFonts w:ascii="Times New Roman" w:hAnsi="Times New Roman" w:cs="Times New Roman"/>
          <w:color w:val="000000"/>
          <w:sz w:val="24"/>
          <w:szCs w:val="24"/>
          <w:lang w:val="en-US" w:eastAsia="ru-RU"/>
        </w:rPr>
        <w:t xml:space="preserve">The industry </w:t>
      </w:r>
      <w:r w:rsidRPr="00F4454A">
        <w:rPr>
          <w:rFonts w:ascii="Times New Roman" w:hAnsi="Times New Roman" w:cs="Times New Roman"/>
          <w:color w:val="000000"/>
          <w:sz w:val="24"/>
          <w:szCs w:val="24"/>
          <w:lang w:val="en-US" w:eastAsia="ru-RU"/>
        </w:rPr>
        <w:t xml:space="preserve">includes </w:t>
      </w:r>
      <w:r w:rsidRPr="004E5E16">
        <w:rPr>
          <w:rFonts w:ascii="Times New Roman" w:hAnsi="Times New Roman" w:cs="Times New Roman"/>
          <w:color w:val="000000"/>
          <w:sz w:val="24"/>
          <w:szCs w:val="24"/>
          <w:lang w:val="en-US" w:eastAsia="ru-RU"/>
        </w:rPr>
        <w:t>manufacturers of </w:t>
      </w:r>
      <w:hyperlink r:id="rId36" w:tooltip="Inorganic" w:history="1">
        <w:r w:rsidRPr="004E5E16">
          <w:rPr>
            <w:rFonts w:ascii="Times New Roman" w:hAnsi="Times New Roman" w:cs="Times New Roman"/>
            <w:color w:val="000000"/>
            <w:sz w:val="24"/>
            <w:szCs w:val="24"/>
            <w:lang w:val="en-US" w:eastAsia="ru-RU"/>
          </w:rPr>
          <w:t>inorganic</w:t>
        </w:r>
      </w:hyperlink>
      <w:r w:rsidRPr="00F4454A">
        <w:rPr>
          <w:rFonts w:ascii="Times New Roman" w:hAnsi="Times New Roman" w:cs="Times New Roman"/>
          <w:color w:val="000000"/>
          <w:sz w:val="24"/>
          <w:szCs w:val="24"/>
          <w:lang w:val="en-US" w:eastAsia="ru-RU"/>
        </w:rPr>
        <w:t xml:space="preserve">- </w:t>
      </w:r>
      <w:r w:rsidRPr="004E5E16">
        <w:rPr>
          <w:rFonts w:ascii="Times New Roman" w:hAnsi="Times New Roman" w:cs="Times New Roman"/>
          <w:color w:val="000000"/>
          <w:sz w:val="24"/>
          <w:szCs w:val="24"/>
          <w:lang w:val="en-US" w:eastAsia="ru-RU"/>
        </w:rPr>
        <w:t>and </w:t>
      </w:r>
      <w:hyperlink r:id="rId37" w:tooltip="Organic chemistry" w:history="1">
        <w:r w:rsidRPr="004E5E16">
          <w:rPr>
            <w:rFonts w:ascii="Times New Roman" w:hAnsi="Times New Roman" w:cs="Times New Roman"/>
            <w:color w:val="000000"/>
            <w:sz w:val="24"/>
            <w:szCs w:val="24"/>
            <w:lang w:val="en-US" w:eastAsia="ru-RU"/>
          </w:rPr>
          <w:t>organic</w:t>
        </w:r>
      </w:hyperlink>
      <w:r w:rsidRPr="004E5E16">
        <w:rPr>
          <w:rFonts w:ascii="Times New Roman" w:hAnsi="Times New Roman" w:cs="Times New Roman"/>
          <w:color w:val="000000"/>
          <w:sz w:val="24"/>
          <w:szCs w:val="24"/>
          <w:lang w:val="en-US" w:eastAsia="ru-RU"/>
        </w:rPr>
        <w:t>-industrial chemicals, ceramic products, petrochemicals, agrochemicals, polymers and rubber (elastomers), oils, fats, and waxes, explosives, fragrances and flavors.</w:t>
      </w:r>
    </w:p>
    <w:p w:rsidR="00A27FEC" w:rsidRPr="00F4454A" w:rsidRDefault="00A27FEC" w:rsidP="00CC4D94">
      <w:pPr>
        <w:spacing w:after="0" w:line="240" w:lineRule="auto"/>
        <w:ind w:firstLine="567"/>
        <w:jc w:val="both"/>
        <w:outlineLvl w:val="1"/>
        <w:rPr>
          <w:rFonts w:ascii="Times New Roman" w:hAnsi="Times New Roman" w:cs="Times New Roman"/>
          <w:color w:val="000000"/>
          <w:sz w:val="24"/>
          <w:szCs w:val="24"/>
          <w:lang w:val="en-US" w:eastAsia="ru-RU"/>
        </w:rPr>
      </w:pPr>
      <w:r w:rsidRPr="004E5E16">
        <w:rPr>
          <w:rFonts w:ascii="Times New Roman" w:hAnsi="Times New Roman" w:cs="Times New Roman"/>
          <w:color w:val="000000"/>
          <w:sz w:val="24"/>
          <w:szCs w:val="24"/>
          <w:lang w:val="en-US" w:eastAsia="ru-RU"/>
        </w:rPr>
        <w:t>Although the </w:t>
      </w:r>
      <w:hyperlink r:id="rId38" w:tooltip="Pharmaceutical" w:history="1">
        <w:r w:rsidRPr="004E5E16">
          <w:rPr>
            <w:rFonts w:ascii="Times New Roman" w:hAnsi="Times New Roman" w:cs="Times New Roman"/>
            <w:color w:val="000000"/>
            <w:sz w:val="24"/>
            <w:szCs w:val="24"/>
            <w:lang w:val="en-US" w:eastAsia="ru-RU"/>
          </w:rPr>
          <w:t>pharmaceutical</w:t>
        </w:r>
      </w:hyperlink>
      <w:r w:rsidRPr="004E5E16">
        <w:rPr>
          <w:rFonts w:ascii="Times New Roman" w:hAnsi="Times New Roman" w:cs="Times New Roman"/>
          <w:color w:val="000000"/>
          <w:sz w:val="24"/>
          <w:szCs w:val="24"/>
          <w:lang w:val="en-US" w:eastAsia="ru-RU"/>
        </w:rPr>
        <w:t xml:space="preserve"> industry is often considered a chemical industry, it has many different characteristics that puts it in a separate category. Other closely related industries include </w:t>
      </w:r>
      <w:hyperlink r:id="rId39" w:tooltip="Petroleum" w:history="1">
        <w:r w:rsidRPr="004E5E16">
          <w:rPr>
            <w:rFonts w:ascii="Times New Roman" w:hAnsi="Times New Roman" w:cs="Times New Roman"/>
            <w:color w:val="000000"/>
            <w:sz w:val="24"/>
            <w:szCs w:val="24"/>
            <w:lang w:val="en-US" w:eastAsia="ru-RU"/>
          </w:rPr>
          <w:t>petroleum</w:t>
        </w:r>
      </w:hyperlink>
      <w:r w:rsidRPr="004E5E16">
        <w:rPr>
          <w:rFonts w:ascii="Times New Roman" w:hAnsi="Times New Roman" w:cs="Times New Roman"/>
          <w:color w:val="000000"/>
          <w:sz w:val="24"/>
          <w:szCs w:val="24"/>
          <w:lang w:val="en-US" w:eastAsia="ru-RU"/>
        </w:rPr>
        <w:t>, </w:t>
      </w:r>
      <w:hyperlink r:id="rId40" w:tooltip="Glass" w:history="1">
        <w:r w:rsidRPr="004E5E16">
          <w:rPr>
            <w:rFonts w:ascii="Times New Roman" w:hAnsi="Times New Roman" w:cs="Times New Roman"/>
            <w:color w:val="000000"/>
            <w:sz w:val="24"/>
            <w:szCs w:val="24"/>
            <w:lang w:val="en-US" w:eastAsia="ru-RU"/>
          </w:rPr>
          <w:t>glass</w:t>
        </w:r>
      </w:hyperlink>
      <w:r w:rsidRPr="004E5E16">
        <w:rPr>
          <w:rFonts w:ascii="Times New Roman" w:hAnsi="Times New Roman" w:cs="Times New Roman"/>
          <w:color w:val="000000"/>
          <w:sz w:val="24"/>
          <w:szCs w:val="24"/>
          <w:lang w:val="en-US" w:eastAsia="ru-RU"/>
        </w:rPr>
        <w:t>, </w:t>
      </w:r>
      <w:hyperlink r:id="rId41" w:tooltip="Paint" w:history="1">
        <w:r w:rsidRPr="004E5E16">
          <w:rPr>
            <w:rFonts w:ascii="Times New Roman" w:hAnsi="Times New Roman" w:cs="Times New Roman"/>
            <w:color w:val="000000"/>
            <w:sz w:val="24"/>
            <w:szCs w:val="24"/>
            <w:lang w:val="en-US" w:eastAsia="ru-RU"/>
          </w:rPr>
          <w:t>paint</w:t>
        </w:r>
      </w:hyperlink>
      <w:r w:rsidRPr="004E5E16">
        <w:rPr>
          <w:rFonts w:ascii="Times New Roman" w:hAnsi="Times New Roman" w:cs="Times New Roman"/>
          <w:color w:val="000000"/>
          <w:sz w:val="24"/>
          <w:szCs w:val="24"/>
          <w:lang w:val="en-US" w:eastAsia="ru-RU"/>
        </w:rPr>
        <w:t>, </w:t>
      </w:r>
      <w:hyperlink r:id="rId42" w:tooltip="Ink" w:history="1">
        <w:r w:rsidRPr="004E5E16">
          <w:rPr>
            <w:rFonts w:ascii="Times New Roman" w:hAnsi="Times New Roman" w:cs="Times New Roman"/>
            <w:color w:val="000000"/>
            <w:sz w:val="24"/>
            <w:szCs w:val="24"/>
            <w:lang w:val="en-US" w:eastAsia="ru-RU"/>
          </w:rPr>
          <w:t>ink</w:t>
        </w:r>
      </w:hyperlink>
      <w:r w:rsidRPr="004E5E16">
        <w:rPr>
          <w:rFonts w:ascii="Times New Roman" w:hAnsi="Times New Roman" w:cs="Times New Roman"/>
          <w:color w:val="000000"/>
          <w:sz w:val="24"/>
          <w:szCs w:val="24"/>
          <w:lang w:val="en-US" w:eastAsia="ru-RU"/>
        </w:rPr>
        <w:t>, </w:t>
      </w:r>
      <w:hyperlink r:id="rId43" w:tooltip="Sealant" w:history="1">
        <w:r w:rsidRPr="004E5E16">
          <w:rPr>
            <w:rFonts w:ascii="Times New Roman" w:hAnsi="Times New Roman" w:cs="Times New Roman"/>
            <w:color w:val="000000"/>
            <w:sz w:val="24"/>
            <w:szCs w:val="24"/>
            <w:lang w:val="en-US" w:eastAsia="ru-RU"/>
          </w:rPr>
          <w:t>sealant</w:t>
        </w:r>
      </w:hyperlink>
      <w:r w:rsidRPr="004E5E16">
        <w:rPr>
          <w:rFonts w:ascii="Times New Roman" w:hAnsi="Times New Roman" w:cs="Times New Roman"/>
          <w:color w:val="000000"/>
          <w:sz w:val="24"/>
          <w:szCs w:val="24"/>
          <w:lang w:val="en-US" w:eastAsia="ru-RU"/>
        </w:rPr>
        <w:t>, </w:t>
      </w:r>
      <w:hyperlink r:id="rId44" w:tooltip="Adhesive" w:history="1">
        <w:r w:rsidRPr="004E5E16">
          <w:rPr>
            <w:rFonts w:ascii="Times New Roman" w:hAnsi="Times New Roman" w:cs="Times New Roman"/>
            <w:color w:val="000000"/>
            <w:sz w:val="24"/>
            <w:szCs w:val="24"/>
            <w:lang w:val="en-US" w:eastAsia="ru-RU"/>
          </w:rPr>
          <w:t>adhesive</w:t>
        </w:r>
      </w:hyperlink>
      <w:r w:rsidRPr="004E5E16">
        <w:rPr>
          <w:rFonts w:ascii="Times New Roman" w:hAnsi="Times New Roman" w:cs="Times New Roman"/>
          <w:color w:val="000000"/>
          <w:sz w:val="24"/>
          <w:szCs w:val="24"/>
          <w:lang w:val="en-US" w:eastAsia="ru-RU"/>
        </w:rPr>
        <w:t>, and </w:t>
      </w:r>
      <w:hyperlink r:id="rId45" w:tooltip="Food processing" w:history="1">
        <w:r w:rsidRPr="004E5E16">
          <w:rPr>
            <w:rFonts w:ascii="Times New Roman" w:hAnsi="Times New Roman" w:cs="Times New Roman"/>
            <w:color w:val="000000"/>
            <w:sz w:val="24"/>
            <w:szCs w:val="24"/>
            <w:lang w:val="en-US" w:eastAsia="ru-RU"/>
          </w:rPr>
          <w:t>food processing</w:t>
        </w:r>
      </w:hyperlink>
      <w:r w:rsidRPr="004E5E16">
        <w:rPr>
          <w:rFonts w:ascii="Times New Roman" w:hAnsi="Times New Roman" w:cs="Times New Roman"/>
          <w:color w:val="000000"/>
          <w:sz w:val="24"/>
          <w:szCs w:val="24"/>
          <w:lang w:val="en-US" w:eastAsia="ru-RU"/>
        </w:rPr>
        <w:t> manufacturers.</w:t>
      </w:r>
    </w:p>
    <w:p w:rsidR="00A27FEC" w:rsidRDefault="00A27FEC" w:rsidP="00780FB6">
      <w:pPr>
        <w:spacing w:after="0" w:line="240" w:lineRule="auto"/>
        <w:ind w:firstLine="567"/>
        <w:jc w:val="both"/>
        <w:outlineLvl w:val="1"/>
        <w:rPr>
          <w:rFonts w:ascii="Times New Roman" w:hAnsi="Times New Roman" w:cs="Times New Roman"/>
          <w:color w:val="000000"/>
          <w:sz w:val="24"/>
          <w:szCs w:val="24"/>
          <w:lang w:val="en-US" w:eastAsia="ru-RU"/>
        </w:rPr>
      </w:pPr>
      <w:r w:rsidRPr="004E5E16">
        <w:rPr>
          <w:rFonts w:ascii="Times New Roman" w:hAnsi="Times New Roman" w:cs="Times New Roman"/>
          <w:color w:val="000000"/>
          <w:sz w:val="24"/>
          <w:szCs w:val="24"/>
          <w:lang w:val="en-US" w:eastAsia="ru-RU"/>
        </w:rPr>
        <w:t>Chemical processes such as chemical reactions are used in </w:t>
      </w:r>
      <w:hyperlink r:id="rId46" w:tooltip="Chemical plant" w:history="1">
        <w:r w:rsidRPr="004E5E16">
          <w:rPr>
            <w:rFonts w:ascii="Times New Roman" w:hAnsi="Times New Roman" w:cs="Times New Roman"/>
            <w:color w:val="000000"/>
            <w:sz w:val="24"/>
            <w:szCs w:val="24"/>
            <w:lang w:val="en-US" w:eastAsia="ru-RU"/>
          </w:rPr>
          <w:t>chemical plants</w:t>
        </w:r>
      </w:hyperlink>
      <w:r w:rsidRPr="004E5E16">
        <w:rPr>
          <w:rFonts w:ascii="Times New Roman" w:hAnsi="Times New Roman" w:cs="Times New Roman"/>
          <w:color w:val="000000"/>
          <w:sz w:val="24"/>
          <w:szCs w:val="24"/>
          <w:lang w:val="en-US" w:eastAsia="ru-RU"/>
        </w:rPr>
        <w:t xml:space="preserve"> to form new substances in various types of reaction vessels. In many cases the reactions are conducted in special corrosion resistant equipment at elevated temperatures and pressures with the use of </w:t>
      </w:r>
      <w:hyperlink r:id="rId47" w:tooltip="Catalyst" w:history="1">
        <w:r w:rsidRPr="004E5E16">
          <w:rPr>
            <w:rFonts w:ascii="Times New Roman" w:hAnsi="Times New Roman" w:cs="Times New Roman"/>
            <w:color w:val="000000"/>
            <w:sz w:val="24"/>
            <w:szCs w:val="24"/>
            <w:lang w:val="en-US" w:eastAsia="ru-RU"/>
          </w:rPr>
          <w:t>catalysts</w:t>
        </w:r>
      </w:hyperlink>
      <w:r w:rsidRPr="004E5E16">
        <w:rPr>
          <w:rFonts w:ascii="Times New Roman" w:hAnsi="Times New Roman" w:cs="Times New Roman"/>
          <w:color w:val="000000"/>
          <w:sz w:val="24"/>
          <w:szCs w:val="24"/>
          <w:lang w:val="en-US" w:eastAsia="ru-RU"/>
        </w:rPr>
        <w:t>.</w:t>
      </w:r>
    </w:p>
    <w:p w:rsidR="00A27FEC" w:rsidRDefault="00A27FEC" w:rsidP="00780FB6">
      <w:pPr>
        <w:spacing w:after="0" w:line="240" w:lineRule="auto"/>
        <w:ind w:firstLine="567"/>
        <w:jc w:val="both"/>
        <w:outlineLvl w:val="1"/>
        <w:rPr>
          <w:rFonts w:ascii="Times New Roman" w:hAnsi="Times New Roman" w:cs="Times New Roman"/>
          <w:color w:val="000000"/>
          <w:sz w:val="24"/>
          <w:szCs w:val="24"/>
          <w:lang w:val="en-US" w:eastAsia="ru-RU"/>
        </w:rPr>
      </w:pPr>
      <w:r w:rsidRPr="004E5E16">
        <w:rPr>
          <w:rFonts w:ascii="Times New Roman" w:hAnsi="Times New Roman" w:cs="Times New Roman"/>
          <w:color w:val="000000"/>
          <w:sz w:val="24"/>
          <w:szCs w:val="24"/>
          <w:lang w:val="en-US" w:eastAsia="ru-RU"/>
        </w:rPr>
        <w:t xml:space="preserve">The products of these </w:t>
      </w:r>
      <w:r w:rsidRPr="00F4454A">
        <w:rPr>
          <w:rFonts w:ascii="Times New Roman" w:hAnsi="Times New Roman" w:cs="Times New Roman"/>
          <w:color w:val="000000"/>
          <w:sz w:val="24"/>
          <w:szCs w:val="24"/>
          <w:lang w:val="en-US" w:eastAsia="ru-RU"/>
        </w:rPr>
        <w:t xml:space="preserve">reactions are separated using a </w:t>
      </w:r>
      <w:r w:rsidRPr="004E5E16">
        <w:rPr>
          <w:rFonts w:ascii="Times New Roman" w:hAnsi="Times New Roman" w:cs="Times New Roman"/>
          <w:color w:val="000000"/>
          <w:sz w:val="24"/>
          <w:szCs w:val="24"/>
          <w:lang w:val="en-US" w:eastAsia="ru-RU"/>
        </w:rPr>
        <w:t xml:space="preserve">variety of techniques including </w:t>
      </w:r>
      <w:hyperlink r:id="rId48" w:tooltip="Distillation" w:history="1">
        <w:r w:rsidRPr="004E5E16">
          <w:rPr>
            <w:rFonts w:ascii="Times New Roman" w:hAnsi="Times New Roman" w:cs="Times New Roman"/>
            <w:color w:val="000000"/>
            <w:sz w:val="24"/>
            <w:szCs w:val="24"/>
            <w:lang w:val="en-US" w:eastAsia="ru-RU"/>
          </w:rPr>
          <w:t>distillation</w:t>
        </w:r>
      </w:hyperlink>
      <w:r w:rsidRPr="004E5E16">
        <w:rPr>
          <w:rFonts w:ascii="Times New Roman" w:hAnsi="Times New Roman" w:cs="Times New Roman"/>
          <w:color w:val="000000"/>
          <w:sz w:val="24"/>
          <w:szCs w:val="24"/>
          <w:lang w:val="en-US" w:eastAsia="ru-RU"/>
        </w:rPr>
        <w:t> especially </w:t>
      </w:r>
      <w:hyperlink r:id="rId49" w:tooltip="Fractional distillation" w:history="1">
        <w:r w:rsidRPr="004E5E16">
          <w:rPr>
            <w:rFonts w:ascii="Times New Roman" w:hAnsi="Times New Roman" w:cs="Times New Roman"/>
            <w:color w:val="000000"/>
            <w:sz w:val="24"/>
            <w:szCs w:val="24"/>
            <w:lang w:val="en-US" w:eastAsia="ru-RU"/>
          </w:rPr>
          <w:t>fractiona</w:t>
        </w:r>
        <w:r>
          <w:rPr>
            <w:rFonts w:ascii="Times New Roman" w:hAnsi="Times New Roman" w:cs="Times New Roman"/>
            <w:color w:val="000000"/>
            <w:sz w:val="24"/>
            <w:szCs w:val="24"/>
            <w:lang w:val="en-US" w:eastAsia="ru-RU"/>
          </w:rPr>
          <w:t xml:space="preserve">l </w:t>
        </w:r>
        <w:r w:rsidRPr="004E5E16">
          <w:rPr>
            <w:rFonts w:ascii="Times New Roman" w:hAnsi="Times New Roman" w:cs="Times New Roman"/>
            <w:color w:val="000000"/>
            <w:sz w:val="24"/>
            <w:szCs w:val="24"/>
            <w:lang w:val="en-US" w:eastAsia="ru-RU"/>
          </w:rPr>
          <w:t>distillation</w:t>
        </w:r>
      </w:hyperlink>
      <w:r w:rsidRPr="004E5E16">
        <w:rPr>
          <w:rFonts w:ascii="Times New Roman" w:hAnsi="Times New Roman" w:cs="Times New Roman"/>
          <w:color w:val="000000"/>
          <w:sz w:val="24"/>
          <w:szCs w:val="24"/>
          <w:lang w:val="en-US" w:eastAsia="ru-RU"/>
        </w:rPr>
        <w:t>, </w:t>
      </w:r>
      <w:hyperlink r:id="rId50" w:tooltip="Precipitation (chemistry)" w:history="1">
        <w:r w:rsidRPr="004E5E16">
          <w:rPr>
            <w:rFonts w:ascii="Times New Roman" w:hAnsi="Times New Roman" w:cs="Times New Roman"/>
            <w:color w:val="000000"/>
            <w:sz w:val="24"/>
            <w:szCs w:val="24"/>
            <w:lang w:val="en-US" w:eastAsia="ru-RU"/>
          </w:rPr>
          <w:t>precipitation</w:t>
        </w:r>
      </w:hyperlink>
      <w:r w:rsidRPr="004E5E16">
        <w:rPr>
          <w:rFonts w:ascii="Times New Roman" w:hAnsi="Times New Roman" w:cs="Times New Roman"/>
          <w:color w:val="000000"/>
          <w:sz w:val="24"/>
          <w:szCs w:val="24"/>
          <w:lang w:val="en-US" w:eastAsia="ru-RU"/>
        </w:rPr>
        <w:t>, </w:t>
      </w:r>
      <w:hyperlink r:id="rId51" w:tooltip="Crystallization" w:history="1">
        <w:r w:rsidRPr="004E5E16">
          <w:rPr>
            <w:rFonts w:ascii="Times New Roman" w:hAnsi="Times New Roman" w:cs="Times New Roman"/>
            <w:color w:val="000000"/>
            <w:sz w:val="24"/>
            <w:szCs w:val="24"/>
            <w:lang w:val="en-US" w:eastAsia="ru-RU"/>
          </w:rPr>
          <w:t>crystallization</w:t>
        </w:r>
      </w:hyperlink>
      <w:r w:rsidRPr="004E5E16">
        <w:rPr>
          <w:rFonts w:ascii="Times New Roman" w:hAnsi="Times New Roman" w:cs="Times New Roman"/>
          <w:color w:val="000000"/>
          <w:sz w:val="24"/>
          <w:szCs w:val="24"/>
          <w:lang w:val="en-US" w:eastAsia="ru-RU"/>
        </w:rPr>
        <w:t>, </w:t>
      </w:r>
      <w:hyperlink r:id="rId52" w:tooltip="Adsorption" w:history="1">
        <w:r w:rsidRPr="004E5E16">
          <w:rPr>
            <w:rFonts w:ascii="Times New Roman" w:hAnsi="Times New Roman" w:cs="Times New Roman"/>
            <w:color w:val="000000"/>
            <w:sz w:val="24"/>
            <w:szCs w:val="24"/>
            <w:lang w:val="en-US" w:eastAsia="ru-RU"/>
          </w:rPr>
          <w:t>adsorption</w:t>
        </w:r>
      </w:hyperlink>
      <w:r w:rsidRPr="004E5E16">
        <w:rPr>
          <w:rFonts w:ascii="Times New Roman" w:hAnsi="Times New Roman" w:cs="Times New Roman"/>
          <w:color w:val="000000"/>
          <w:sz w:val="24"/>
          <w:szCs w:val="24"/>
          <w:lang w:val="en-US" w:eastAsia="ru-RU"/>
        </w:rPr>
        <w:t>, </w:t>
      </w:r>
      <w:hyperlink r:id="rId53" w:tooltip="Filtration" w:history="1">
        <w:r w:rsidRPr="004E5E16">
          <w:rPr>
            <w:rFonts w:ascii="Times New Roman" w:hAnsi="Times New Roman" w:cs="Times New Roman"/>
            <w:color w:val="000000"/>
            <w:sz w:val="24"/>
            <w:szCs w:val="24"/>
            <w:lang w:val="en-US" w:eastAsia="ru-RU"/>
          </w:rPr>
          <w:t>filtration</w:t>
        </w:r>
      </w:hyperlink>
      <w:r w:rsidRPr="004E5E16">
        <w:rPr>
          <w:rFonts w:ascii="Times New Roman" w:hAnsi="Times New Roman" w:cs="Times New Roman"/>
          <w:color w:val="000000"/>
          <w:sz w:val="24"/>
          <w:szCs w:val="24"/>
          <w:lang w:val="en-US" w:eastAsia="ru-RU"/>
        </w:rPr>
        <w:t>,</w:t>
      </w:r>
      <w:r>
        <w:rPr>
          <w:rFonts w:ascii="Times New Roman" w:hAnsi="Times New Roman" w:cs="Times New Roman"/>
          <w:color w:val="000000"/>
          <w:sz w:val="24"/>
          <w:szCs w:val="24"/>
          <w:lang w:val="en-US" w:eastAsia="ru-RU"/>
        </w:rPr>
        <w:t xml:space="preserve"> </w:t>
      </w:r>
      <w:hyperlink r:id="rId54" w:tooltip="Sublimation (chemistry)" w:history="1">
        <w:r w:rsidRPr="004E5E16">
          <w:rPr>
            <w:rFonts w:ascii="Times New Roman" w:hAnsi="Times New Roman" w:cs="Times New Roman"/>
            <w:color w:val="000000"/>
            <w:sz w:val="24"/>
            <w:szCs w:val="24"/>
            <w:lang w:val="en-US" w:eastAsia="ru-RU"/>
          </w:rPr>
          <w:t>sublimation</w:t>
        </w:r>
      </w:hyperlink>
      <w:r w:rsidRPr="004E5E16">
        <w:rPr>
          <w:rFonts w:ascii="Times New Roman" w:hAnsi="Times New Roman" w:cs="Times New Roman"/>
          <w:color w:val="000000"/>
          <w:sz w:val="24"/>
          <w:szCs w:val="24"/>
          <w:lang w:val="en-US" w:eastAsia="ru-RU"/>
        </w:rPr>
        <w:t>, and </w:t>
      </w:r>
      <w:hyperlink r:id="rId55" w:tooltip="Drying" w:history="1">
        <w:r w:rsidRPr="004E5E16">
          <w:rPr>
            <w:rFonts w:ascii="Times New Roman" w:hAnsi="Times New Roman" w:cs="Times New Roman"/>
            <w:color w:val="000000"/>
            <w:sz w:val="24"/>
            <w:szCs w:val="24"/>
            <w:lang w:val="en-US" w:eastAsia="ru-RU"/>
          </w:rPr>
          <w:t>drying</w:t>
        </w:r>
      </w:hyperlink>
      <w:r w:rsidRPr="004E5E16">
        <w:rPr>
          <w:rFonts w:ascii="Times New Roman" w:hAnsi="Times New Roman" w:cs="Times New Roman"/>
          <w:color w:val="000000"/>
          <w:sz w:val="24"/>
          <w:szCs w:val="24"/>
          <w:lang w:val="en-US" w:eastAsia="ru-RU"/>
        </w:rPr>
        <w:t>.</w:t>
      </w:r>
    </w:p>
    <w:p w:rsidR="00A27FEC" w:rsidRPr="004E5E16" w:rsidRDefault="00A27FEC" w:rsidP="00780FB6">
      <w:pPr>
        <w:spacing w:after="0" w:line="240" w:lineRule="auto"/>
        <w:ind w:firstLine="567"/>
        <w:jc w:val="both"/>
        <w:outlineLvl w:val="1"/>
        <w:rPr>
          <w:rFonts w:ascii="Times New Roman" w:hAnsi="Times New Roman" w:cs="Times New Roman"/>
          <w:color w:val="000000"/>
          <w:sz w:val="24"/>
          <w:szCs w:val="24"/>
          <w:lang w:val="en-US" w:eastAsia="ru-RU"/>
        </w:rPr>
      </w:pPr>
      <w:r w:rsidRPr="004E5E16">
        <w:rPr>
          <w:rFonts w:ascii="Times New Roman" w:hAnsi="Times New Roman" w:cs="Times New Roman"/>
          <w:color w:val="000000"/>
          <w:sz w:val="24"/>
          <w:szCs w:val="24"/>
          <w:lang w:val="en-US" w:eastAsia="ru-RU"/>
        </w:rPr>
        <w:t>The processes and product or products are usually tested during and after manufacture by dedicated instruments and on-site </w:t>
      </w:r>
      <w:hyperlink r:id="rId56" w:tooltip="Quality control" w:history="1">
        <w:r w:rsidRPr="004E5E16">
          <w:rPr>
            <w:rFonts w:ascii="Times New Roman" w:hAnsi="Times New Roman" w:cs="Times New Roman"/>
            <w:color w:val="000000"/>
            <w:sz w:val="24"/>
            <w:szCs w:val="24"/>
            <w:lang w:val="en-US" w:eastAsia="ru-RU"/>
          </w:rPr>
          <w:t>quality control</w:t>
        </w:r>
      </w:hyperlink>
      <w:r w:rsidRPr="004E5E16">
        <w:rPr>
          <w:rFonts w:ascii="Times New Roman" w:hAnsi="Times New Roman" w:cs="Times New Roman"/>
          <w:color w:val="000000"/>
          <w:sz w:val="24"/>
          <w:szCs w:val="24"/>
          <w:lang w:val="en-US" w:eastAsia="ru-RU"/>
        </w:rPr>
        <w:t> </w:t>
      </w:r>
      <w:hyperlink r:id="rId57" w:tooltip="Laboratory" w:history="1">
        <w:r w:rsidRPr="004E5E16">
          <w:rPr>
            <w:rFonts w:ascii="Times New Roman" w:hAnsi="Times New Roman" w:cs="Times New Roman"/>
            <w:color w:val="000000"/>
            <w:sz w:val="24"/>
            <w:szCs w:val="24"/>
            <w:lang w:val="en-US" w:eastAsia="ru-RU"/>
          </w:rPr>
          <w:t>laboratories</w:t>
        </w:r>
      </w:hyperlink>
      <w:r w:rsidRPr="004E5E16">
        <w:rPr>
          <w:rFonts w:ascii="Times New Roman" w:hAnsi="Times New Roman" w:cs="Times New Roman"/>
          <w:color w:val="000000"/>
          <w:sz w:val="24"/>
          <w:szCs w:val="24"/>
          <w:lang w:val="en-US" w:eastAsia="ru-RU"/>
        </w:rPr>
        <w:t> to assure safe operation and to assure that the product will meet required </w:t>
      </w:r>
      <w:hyperlink r:id="rId58" w:tooltip="Specification" w:history="1">
        <w:r w:rsidRPr="004E5E16">
          <w:rPr>
            <w:rFonts w:ascii="Times New Roman" w:hAnsi="Times New Roman" w:cs="Times New Roman"/>
            <w:color w:val="000000"/>
            <w:sz w:val="24"/>
            <w:szCs w:val="24"/>
            <w:lang w:val="en-US" w:eastAsia="ru-RU"/>
          </w:rPr>
          <w:t>specifications</w:t>
        </w:r>
      </w:hyperlink>
      <w:r w:rsidRPr="004E5E16">
        <w:rPr>
          <w:rFonts w:ascii="Times New Roman" w:hAnsi="Times New Roman" w:cs="Times New Roman"/>
          <w:color w:val="000000"/>
          <w:sz w:val="24"/>
          <w:szCs w:val="24"/>
          <w:lang w:val="en-US" w:eastAsia="ru-RU"/>
        </w:rPr>
        <w:t>. The products are packaged and delivered by many methods, including pipelines, tank-cars, and tank-trucks (for both solids and liquids), cylinders, drums, bottles, and boxes. Chemical companies often have a </w:t>
      </w:r>
      <w:hyperlink r:id="rId59" w:tooltip="Research and development" w:history="1">
        <w:r w:rsidRPr="004E5E16">
          <w:rPr>
            <w:rFonts w:ascii="Times New Roman" w:hAnsi="Times New Roman" w:cs="Times New Roman"/>
            <w:color w:val="000000"/>
            <w:sz w:val="24"/>
            <w:szCs w:val="24"/>
            <w:lang w:val="en-US" w:eastAsia="ru-RU"/>
          </w:rPr>
          <w:t>research and development</w:t>
        </w:r>
      </w:hyperlink>
      <w:r w:rsidRPr="004E5E16">
        <w:rPr>
          <w:sz w:val="24"/>
          <w:szCs w:val="24"/>
          <w:lang w:val="en-US"/>
        </w:rPr>
        <w:t xml:space="preserve"> </w:t>
      </w:r>
      <w:r w:rsidRPr="004E5E16">
        <w:rPr>
          <w:rFonts w:ascii="Times New Roman" w:hAnsi="Times New Roman" w:cs="Times New Roman"/>
          <w:color w:val="000000"/>
          <w:sz w:val="24"/>
          <w:szCs w:val="24"/>
          <w:lang w:val="en-US" w:eastAsia="ru-RU"/>
        </w:rPr>
        <w:t>laboratory for developing and testing products and processes. These facilities may include pilot plants, and such research facilities may be located at a site sep</w:t>
      </w:r>
      <w:r w:rsidRPr="00F4454A">
        <w:rPr>
          <w:rFonts w:ascii="Times New Roman" w:hAnsi="Times New Roman" w:cs="Times New Roman"/>
          <w:color w:val="000000"/>
          <w:sz w:val="24"/>
          <w:szCs w:val="24"/>
          <w:lang w:val="en-US" w:eastAsia="ru-RU"/>
        </w:rPr>
        <w:t>arate from the production plant</w:t>
      </w:r>
      <w:r w:rsidRPr="004E5E16">
        <w:rPr>
          <w:rFonts w:ascii="Times New Roman" w:hAnsi="Times New Roman" w:cs="Times New Roman"/>
          <w:color w:val="000000"/>
          <w:sz w:val="24"/>
          <w:szCs w:val="24"/>
          <w:lang w:val="en-US" w:eastAsia="ru-RU"/>
        </w:rPr>
        <w:t>s.</w:t>
      </w:r>
    </w:p>
    <w:p w:rsidR="00A27FEC" w:rsidRPr="004E5E16"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3</w:t>
      </w:r>
    </w:p>
    <w:p w:rsidR="00A27FEC" w:rsidRPr="0030005E" w:rsidRDefault="00A27FEC" w:rsidP="00CC4D94">
      <w:pPr>
        <w:spacing w:after="0" w:line="240" w:lineRule="auto"/>
        <w:ind w:firstLine="567"/>
        <w:jc w:val="center"/>
        <w:rPr>
          <w:rFonts w:ascii="Times New Roman" w:hAnsi="Times New Roman" w:cs="Times New Roman"/>
          <w:b/>
          <w:bCs/>
          <w:sz w:val="24"/>
          <w:szCs w:val="24"/>
        </w:rPr>
      </w:pPr>
    </w:p>
    <w:p w:rsidR="00A27FEC" w:rsidRPr="0030005E" w:rsidRDefault="00A27FEC" w:rsidP="00CC4D94">
      <w:pPr>
        <w:spacing w:after="0" w:line="240" w:lineRule="auto"/>
        <w:ind w:firstLine="567"/>
        <w:jc w:val="center"/>
        <w:rPr>
          <w:rFonts w:ascii="Times New Roman" w:hAnsi="Times New Roman" w:cs="Times New Roman"/>
          <w:b/>
          <w:bCs/>
          <w:sz w:val="24"/>
          <w:szCs w:val="24"/>
        </w:rPr>
      </w:pPr>
      <w:r w:rsidRPr="00316E9C">
        <w:rPr>
          <w:rFonts w:ascii="Times New Roman" w:hAnsi="Times New Roman" w:cs="Times New Roman"/>
          <w:b/>
          <w:bCs/>
          <w:sz w:val="24"/>
          <w:szCs w:val="24"/>
        </w:rPr>
        <w:t>Составление резюме</w:t>
      </w:r>
    </w:p>
    <w:p w:rsidR="00A27FEC" w:rsidRPr="0030005E" w:rsidRDefault="00A27FEC" w:rsidP="00CC4D94">
      <w:pPr>
        <w:spacing w:after="0" w:line="240" w:lineRule="auto"/>
        <w:ind w:firstLine="567"/>
        <w:jc w:val="center"/>
        <w:rPr>
          <w:rFonts w:ascii="Times New Roman" w:hAnsi="Times New Roman" w:cs="Times New Roman"/>
          <w:b/>
          <w:bCs/>
          <w:sz w:val="24"/>
          <w:szCs w:val="24"/>
        </w:rPr>
      </w:pPr>
    </w:p>
    <w:p w:rsidR="00A27FEC" w:rsidRPr="00316E9C" w:rsidRDefault="00A27FEC" w:rsidP="00CC4D94">
      <w:pPr>
        <w:spacing w:after="0" w:line="240" w:lineRule="auto"/>
        <w:ind w:firstLine="567"/>
        <w:jc w:val="both"/>
        <w:rPr>
          <w:rFonts w:ascii="Times New Roman" w:hAnsi="Times New Roman" w:cs="Times New Roman"/>
          <w:sz w:val="24"/>
          <w:szCs w:val="24"/>
        </w:rPr>
      </w:pPr>
      <w:r w:rsidRPr="00316E9C">
        <w:rPr>
          <w:rFonts w:ascii="Times New Roman" w:hAnsi="Times New Roman" w:cs="Times New Roman"/>
          <w:sz w:val="24"/>
          <w:szCs w:val="24"/>
        </w:rPr>
        <w:tab/>
        <w:t xml:space="preserve">Резюме – это личная бизнес-карточка, краткое досье на соискателя с упором на его профессиональные навыки и опыт. Это пропуск на рынок труда и первая страница карьеры.    </w:t>
      </w:r>
    </w:p>
    <w:p w:rsidR="00A27FEC" w:rsidRDefault="00A27FEC" w:rsidP="00CC4D94">
      <w:pPr>
        <w:spacing w:after="0" w:line="24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ab/>
      </w:r>
      <w:r w:rsidRPr="00316E9C">
        <w:rPr>
          <w:rFonts w:ascii="Times New Roman" w:hAnsi="Times New Roman" w:cs="Times New Roman"/>
          <w:sz w:val="24"/>
          <w:szCs w:val="24"/>
        </w:rPr>
        <w:t>Приступая к составлению резюме, помните, что оно должно быть достаточно подробным, и в то же время кратким (обычно не превышает одной страницы). Форма его произвольна, однако вы должны представит в нем ваши личные, образовательные и профессиональные данные. Резюме обычно содержит следующую информацию.</w:t>
      </w:r>
    </w:p>
    <w:p w:rsidR="00A27FEC" w:rsidRPr="00780FB6" w:rsidRDefault="00A27FEC" w:rsidP="00CC4D94">
      <w:pPr>
        <w:spacing w:after="0" w:line="240" w:lineRule="auto"/>
        <w:ind w:firstLine="567"/>
        <w:jc w:val="both"/>
        <w:rPr>
          <w:rFonts w:ascii="Times New Roman" w:hAnsi="Times New Roman" w:cs="Times New Roman"/>
          <w:sz w:val="24"/>
          <w:szCs w:val="24"/>
          <w:lang w:val="en-US"/>
        </w:rPr>
      </w:pPr>
    </w:p>
    <w:p w:rsidR="00A27FEC" w:rsidRPr="00316E9C" w:rsidRDefault="00A27FEC" w:rsidP="00CC4D94">
      <w:pPr>
        <w:spacing w:after="0" w:line="240" w:lineRule="auto"/>
        <w:ind w:firstLine="567"/>
        <w:jc w:val="both"/>
        <w:rPr>
          <w:rFonts w:ascii="Times New Roman" w:hAnsi="Times New Roman" w:cs="Times New Roman"/>
          <w:i/>
          <w:iCs/>
          <w:sz w:val="24"/>
          <w:szCs w:val="24"/>
        </w:rPr>
      </w:pPr>
      <w:r w:rsidRPr="00316E9C">
        <w:rPr>
          <w:rFonts w:ascii="Times New Roman" w:hAnsi="Times New Roman" w:cs="Times New Roman"/>
          <w:i/>
          <w:iCs/>
          <w:sz w:val="24"/>
          <w:szCs w:val="24"/>
        </w:rPr>
        <w:t>Информация для резюме.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7"/>
      </w:tblGrid>
      <w:tr w:rsidR="00A27FEC" w:rsidRPr="00316E9C">
        <w:trPr>
          <w:trHeight w:val="284"/>
        </w:trPr>
        <w:tc>
          <w:tcPr>
            <w:tcW w:w="4784" w:type="dxa"/>
          </w:tcPr>
          <w:p w:rsidR="00A27FEC" w:rsidRPr="00316E9C" w:rsidRDefault="00A27FEC" w:rsidP="00CC4D94">
            <w:pPr>
              <w:spacing w:after="0" w:line="240" w:lineRule="auto"/>
              <w:ind w:firstLine="567"/>
              <w:jc w:val="both"/>
              <w:rPr>
                <w:rFonts w:ascii="Times New Roman" w:hAnsi="Times New Roman" w:cs="Times New Roman"/>
                <w:sz w:val="24"/>
                <w:szCs w:val="24"/>
              </w:rPr>
            </w:pPr>
            <w:r w:rsidRPr="00316E9C">
              <w:rPr>
                <w:rFonts w:ascii="Times New Roman" w:hAnsi="Times New Roman" w:cs="Times New Roman"/>
                <w:sz w:val="24"/>
                <w:szCs w:val="24"/>
              </w:rPr>
              <w:t>Английский язык</w:t>
            </w:r>
          </w:p>
        </w:tc>
        <w:tc>
          <w:tcPr>
            <w:tcW w:w="4787" w:type="dxa"/>
          </w:tcPr>
          <w:p w:rsidR="00A27FEC" w:rsidRPr="00316E9C" w:rsidRDefault="00A27FEC" w:rsidP="00CC4D94">
            <w:pPr>
              <w:spacing w:after="0" w:line="240" w:lineRule="auto"/>
              <w:ind w:firstLine="567"/>
              <w:jc w:val="both"/>
              <w:rPr>
                <w:rFonts w:ascii="Times New Roman" w:hAnsi="Times New Roman" w:cs="Times New Roman"/>
                <w:sz w:val="24"/>
                <w:szCs w:val="24"/>
              </w:rPr>
            </w:pPr>
            <w:r w:rsidRPr="00316E9C">
              <w:rPr>
                <w:rFonts w:ascii="Times New Roman" w:hAnsi="Times New Roman" w:cs="Times New Roman"/>
                <w:sz w:val="24"/>
                <w:szCs w:val="24"/>
              </w:rPr>
              <w:t>Перевод</w:t>
            </w:r>
          </w:p>
        </w:tc>
      </w:tr>
      <w:tr w:rsidR="00A27FEC" w:rsidRPr="00316E9C">
        <w:trPr>
          <w:trHeight w:val="284"/>
        </w:trPr>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name</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имя</w:t>
            </w:r>
          </w:p>
        </w:tc>
      </w:tr>
      <w:tr w:rsidR="00A27FEC" w:rsidRPr="00316E9C">
        <w:trPr>
          <w:trHeight w:val="191"/>
        </w:trPr>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address</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адрес</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telephone</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телефон</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fax</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факс</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e-mail</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адрес электронной почты</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date of birth</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дата рождения</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place of birth</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место рождения</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nationality</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национальность</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marital status</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семейное положение</w:t>
            </w:r>
          </w:p>
        </w:tc>
      </w:tr>
      <w:tr w:rsidR="00A27FEC" w:rsidRPr="00316E9C">
        <w:trPr>
          <w:trHeight w:val="509"/>
        </w:trPr>
        <w:tc>
          <w:tcPr>
            <w:tcW w:w="4784" w:type="dxa"/>
            <w:vAlign w:val="bottom"/>
          </w:tcPr>
          <w:p w:rsidR="00A27FEC" w:rsidRPr="00316E9C" w:rsidRDefault="00A27FEC" w:rsidP="00CC4D94">
            <w:pPr>
              <w:pStyle w:val="NormalWeb"/>
              <w:spacing w:before="0" w:beforeAutospacing="0" w:after="0" w:afterAutospacing="0"/>
              <w:ind w:right="30" w:firstLine="567"/>
              <w:textAlignment w:val="baseline"/>
              <w:rPr>
                <w:color w:val="000000"/>
              </w:rPr>
            </w:pPr>
            <w:r w:rsidRPr="00316E9C">
              <w:rPr>
                <w:color w:val="000000"/>
              </w:rPr>
              <w:t>objective</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цель (т. е. должность, на которую вы претендуете)</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education</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образование</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work experience</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опыт работы</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languages</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языки, которыми вы владеете</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hobbies and interests</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увлечения и интересы</w:t>
            </w:r>
          </w:p>
        </w:tc>
      </w:tr>
      <w:tr w:rsidR="00A27FEC" w:rsidRPr="00316E9C">
        <w:tc>
          <w:tcPr>
            <w:tcW w:w="4784" w:type="dxa"/>
            <w:vAlign w:val="bottom"/>
          </w:tcPr>
          <w:p w:rsidR="00A27FEC" w:rsidRPr="00316E9C" w:rsidRDefault="00A27FEC" w:rsidP="00CC4D94">
            <w:pPr>
              <w:pStyle w:val="NormalWeb"/>
              <w:spacing w:before="0" w:beforeAutospacing="0" w:after="0" w:afterAutospacing="0"/>
              <w:ind w:left="30" w:right="30" w:firstLine="567"/>
              <w:textAlignment w:val="baseline"/>
              <w:rPr>
                <w:color w:val="000000"/>
              </w:rPr>
            </w:pPr>
            <w:r w:rsidRPr="00316E9C">
              <w:rPr>
                <w:color w:val="000000"/>
              </w:rPr>
              <w:t>references (testimonials)</w:t>
            </w:r>
          </w:p>
        </w:tc>
        <w:tc>
          <w:tcPr>
            <w:tcW w:w="4787" w:type="dxa"/>
            <w:vAlign w:val="bottom"/>
          </w:tcPr>
          <w:p w:rsidR="00A27FEC" w:rsidRPr="00316E9C" w:rsidRDefault="00A27FEC" w:rsidP="00780FB6">
            <w:pPr>
              <w:pStyle w:val="NormalWeb"/>
              <w:spacing w:before="0" w:beforeAutospacing="0" w:after="0" w:afterAutospacing="0"/>
              <w:ind w:left="30" w:right="30" w:firstLine="138"/>
              <w:textAlignment w:val="baseline"/>
              <w:rPr>
                <w:color w:val="000000"/>
              </w:rPr>
            </w:pPr>
            <w:r w:rsidRPr="00316E9C">
              <w:rPr>
                <w:color w:val="000000"/>
              </w:rPr>
              <w:t>рекомендации</w:t>
            </w:r>
          </w:p>
        </w:tc>
      </w:tr>
    </w:tbl>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Pr="00316E9C" w:rsidRDefault="00A27FEC" w:rsidP="00CC4D94">
      <w:pPr>
        <w:spacing w:after="0" w:line="240" w:lineRule="auto"/>
        <w:ind w:firstLine="567"/>
        <w:jc w:val="both"/>
        <w:rPr>
          <w:rFonts w:ascii="Times New Roman" w:hAnsi="Times New Roman" w:cs="Times New Roman"/>
          <w:sz w:val="24"/>
          <w:szCs w:val="24"/>
        </w:rPr>
      </w:pPr>
      <w:r w:rsidRPr="00316E9C">
        <w:rPr>
          <w:rFonts w:ascii="Times New Roman" w:hAnsi="Times New Roman" w:cs="Times New Roman"/>
          <w:sz w:val="24"/>
          <w:szCs w:val="24"/>
        </w:rPr>
        <w:t>Резюме должно быть размещено на 1 странице печатного текста.</w:t>
      </w:r>
    </w:p>
    <w:p w:rsidR="00A27FEC" w:rsidRPr="004E5E16" w:rsidRDefault="00A27FEC" w:rsidP="00CC4D94">
      <w:pPr>
        <w:spacing w:after="0" w:line="240" w:lineRule="auto"/>
        <w:ind w:firstLine="567"/>
        <w:jc w:val="both"/>
        <w:rPr>
          <w:rFonts w:ascii="Times New Roman" w:hAnsi="Times New Roman" w:cs="Times New Roman"/>
          <w:sz w:val="24"/>
          <w:szCs w:val="24"/>
        </w:rPr>
      </w:pPr>
      <w:r w:rsidRPr="00316E9C">
        <w:rPr>
          <w:rFonts w:ascii="Times New Roman" w:hAnsi="Times New Roman" w:cs="Times New Roman"/>
          <w:sz w:val="24"/>
          <w:szCs w:val="24"/>
        </w:rPr>
        <w:t xml:space="preserve">Если резюме написано подробно, по всем указанным пунктам информации, без лексических и грамматических ошибок, то добавляется 1 балл. Если резюме охватывает не все пункты информации, имеет лексические и грамматические ошибки, то оценка за самостоятельную работу снижается на 1 балл. Перед составлением резюме изучите Методические рекомендации для студентов при работе со словарем по </w:t>
      </w:r>
      <w:r>
        <w:rPr>
          <w:rFonts w:ascii="Times New Roman" w:hAnsi="Times New Roman" w:cs="Times New Roman"/>
          <w:sz w:val="24"/>
          <w:szCs w:val="24"/>
        </w:rPr>
        <w:t>английскому языку</w:t>
      </w:r>
      <w:r w:rsidRPr="004E5E16">
        <w:rPr>
          <w:rFonts w:ascii="Times New Roman" w:hAnsi="Times New Roman" w:cs="Times New Roman"/>
          <w:sz w:val="24"/>
          <w:szCs w:val="24"/>
        </w:rPr>
        <w:t>.</w:t>
      </w:r>
    </w:p>
    <w:p w:rsidR="00A27FEC" w:rsidRPr="004E5E16" w:rsidRDefault="00A27FEC" w:rsidP="00CC4D94">
      <w:pPr>
        <w:spacing w:after="0" w:line="240" w:lineRule="auto"/>
        <w:ind w:firstLine="567"/>
        <w:jc w:val="both"/>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 4</w:t>
      </w: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90663D" w:rsidRDefault="00A27FEC" w:rsidP="00CC4D94">
      <w:pPr>
        <w:spacing w:after="0" w:line="240" w:lineRule="auto"/>
        <w:ind w:firstLine="567"/>
        <w:jc w:val="both"/>
        <w:rPr>
          <w:rFonts w:ascii="Times New Roman" w:hAnsi="Times New Roman" w:cs="Times New Roman"/>
          <w:sz w:val="24"/>
          <w:szCs w:val="24"/>
        </w:rPr>
      </w:pPr>
      <w:r w:rsidRPr="0090663D">
        <w:rPr>
          <w:rFonts w:ascii="Times New Roman" w:hAnsi="Times New Roman" w:cs="Times New Roman"/>
          <w:sz w:val="24"/>
          <w:szCs w:val="24"/>
        </w:rPr>
        <w:t>При переводе специальных текстов с английского на русский язык используйте методические рекомендации для студентов при работе со словарем по английскому языку, общие рекомендации к переводу специальных текстов.</w:t>
      </w:r>
    </w:p>
    <w:p w:rsidR="00A27FEC" w:rsidRPr="0030005E" w:rsidRDefault="00A27FEC" w:rsidP="00CC4D94">
      <w:pPr>
        <w:spacing w:after="0" w:line="240" w:lineRule="auto"/>
        <w:ind w:firstLine="567"/>
        <w:jc w:val="center"/>
        <w:rPr>
          <w:rFonts w:ascii="Times New Roman" w:hAnsi="Times New Roman" w:cs="Times New Roman"/>
          <w:b/>
          <w:bCs/>
          <w:sz w:val="24"/>
          <w:szCs w:val="24"/>
        </w:rPr>
      </w:pPr>
    </w:p>
    <w:p w:rsidR="00A27FEC" w:rsidRPr="0090663D" w:rsidRDefault="00A27FEC" w:rsidP="00CC4D94">
      <w:pPr>
        <w:spacing w:after="0" w:line="240" w:lineRule="auto"/>
        <w:ind w:firstLine="567"/>
        <w:jc w:val="center"/>
        <w:rPr>
          <w:rFonts w:ascii="Times New Roman" w:hAnsi="Times New Roman" w:cs="Times New Roman"/>
          <w:b/>
          <w:bCs/>
          <w:sz w:val="24"/>
          <w:szCs w:val="24"/>
          <w:lang w:val="en-US"/>
        </w:rPr>
      </w:pPr>
      <w:r w:rsidRPr="0090663D">
        <w:rPr>
          <w:rFonts w:ascii="Times New Roman" w:hAnsi="Times New Roman" w:cs="Times New Roman"/>
          <w:b/>
          <w:bCs/>
          <w:sz w:val="24"/>
          <w:szCs w:val="24"/>
        </w:rPr>
        <w:t>Текст</w:t>
      </w:r>
      <w:r w:rsidRPr="0090663D">
        <w:rPr>
          <w:rFonts w:ascii="Times New Roman" w:hAnsi="Times New Roman" w:cs="Times New Roman"/>
          <w:b/>
          <w:bCs/>
          <w:sz w:val="24"/>
          <w:szCs w:val="24"/>
          <w:lang w:val="en-US"/>
        </w:rPr>
        <w:t xml:space="preserve"> «</w:t>
      </w:r>
      <w:r w:rsidRPr="0090663D">
        <w:rPr>
          <w:rFonts w:ascii="Times New Roman" w:hAnsi="Times New Roman" w:cs="Times New Roman"/>
          <w:b/>
          <w:bCs/>
          <w:sz w:val="24"/>
          <w:szCs w:val="24"/>
        </w:rPr>
        <w:t>Атомическая</w:t>
      </w:r>
      <w:r w:rsidRPr="0090663D">
        <w:rPr>
          <w:rFonts w:ascii="Times New Roman" w:hAnsi="Times New Roman" w:cs="Times New Roman"/>
          <w:b/>
          <w:bCs/>
          <w:sz w:val="24"/>
          <w:szCs w:val="24"/>
          <w:lang w:val="en-US"/>
        </w:rPr>
        <w:t xml:space="preserve"> </w:t>
      </w:r>
      <w:r w:rsidRPr="0090663D">
        <w:rPr>
          <w:rFonts w:ascii="Times New Roman" w:hAnsi="Times New Roman" w:cs="Times New Roman"/>
          <w:b/>
          <w:bCs/>
          <w:sz w:val="24"/>
          <w:szCs w:val="24"/>
        </w:rPr>
        <w:t>теория</w:t>
      </w:r>
      <w:r w:rsidRPr="0090663D">
        <w:rPr>
          <w:rFonts w:ascii="Times New Roman" w:hAnsi="Times New Roman" w:cs="Times New Roman"/>
          <w:b/>
          <w:bCs/>
          <w:sz w:val="24"/>
          <w:szCs w:val="24"/>
          <w:lang w:val="en-US"/>
        </w:rPr>
        <w:t xml:space="preserve"> </w:t>
      </w:r>
      <w:r w:rsidRPr="0090663D">
        <w:rPr>
          <w:rFonts w:ascii="Times New Roman" w:hAnsi="Times New Roman" w:cs="Times New Roman"/>
          <w:b/>
          <w:bCs/>
          <w:sz w:val="24"/>
          <w:szCs w:val="24"/>
        </w:rPr>
        <w:t>Бора</w:t>
      </w:r>
      <w:r w:rsidRPr="0090663D">
        <w:rPr>
          <w:rFonts w:ascii="Times New Roman" w:hAnsi="Times New Roman" w:cs="Times New Roman"/>
          <w:b/>
          <w:bCs/>
          <w:sz w:val="24"/>
          <w:szCs w:val="24"/>
          <w:lang w:val="en-US"/>
        </w:rPr>
        <w:t>»</w:t>
      </w:r>
    </w:p>
    <w:p w:rsidR="00A27FEC" w:rsidRPr="00780FB6" w:rsidRDefault="00A27FEC" w:rsidP="00CC4D94">
      <w:pPr>
        <w:autoSpaceDE w:val="0"/>
        <w:autoSpaceDN w:val="0"/>
        <w:adjustRightInd w:val="0"/>
        <w:spacing w:after="0" w:line="240" w:lineRule="auto"/>
        <w:ind w:firstLine="567"/>
        <w:jc w:val="center"/>
        <w:rPr>
          <w:rFonts w:ascii="Times New Roman" w:hAnsi="Times New Roman" w:cs="Times New Roman"/>
          <w:b/>
          <w:bCs/>
          <w:sz w:val="24"/>
          <w:szCs w:val="24"/>
          <w:lang w:val="en-US" w:eastAsia="ru-RU"/>
        </w:rPr>
      </w:pPr>
      <w:r w:rsidRPr="00780FB6">
        <w:rPr>
          <w:rFonts w:ascii="Times New Roman" w:hAnsi="Times New Roman" w:cs="Times New Roman"/>
          <w:b/>
          <w:bCs/>
          <w:sz w:val="24"/>
          <w:szCs w:val="24"/>
          <w:lang w:val="en-US" w:eastAsia="ru-RU"/>
        </w:rPr>
        <w:t>The Bohr Theory of the Hydrogen Atom</w:t>
      </w:r>
    </w:p>
    <w:p w:rsidR="00A27FEC" w:rsidRPr="0090663D"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90663D">
        <w:rPr>
          <w:rFonts w:ascii="Times New Roman" w:hAnsi="Times New Roman" w:cs="Times New Roman"/>
          <w:sz w:val="24"/>
          <w:szCs w:val="24"/>
          <w:lang w:val="en-US" w:eastAsia="ru-RU"/>
        </w:rPr>
        <w:t xml:space="preserve">Most our knowledge of the electronic structure of atoms has been obtained by the study of the light given out by atoms when they arc </w:t>
      </w:r>
      <w:r>
        <w:rPr>
          <w:rFonts w:ascii="Times New Roman" w:hAnsi="Times New Roman" w:cs="Times New Roman"/>
          <w:sz w:val="24"/>
          <w:szCs w:val="24"/>
          <w:lang w:val="en-US" w:eastAsia="ru-RU"/>
        </w:rPr>
        <w:t>e</w:t>
      </w:r>
      <w:r w:rsidRPr="0090663D">
        <w:rPr>
          <w:rFonts w:ascii="Times New Roman" w:hAnsi="Times New Roman" w:cs="Times New Roman"/>
          <w:sz w:val="24"/>
          <w:szCs w:val="24"/>
          <w:lang w:val="en-US" w:eastAsia="ru-RU"/>
        </w:rPr>
        <w:t>xcited by high temperature or by an electric arc or spark. The light that is emitted</w:t>
      </w:r>
      <w:r>
        <w:rPr>
          <w:rFonts w:ascii="Times New Roman" w:hAnsi="Times New Roman" w:cs="Times New Roman"/>
          <w:sz w:val="24"/>
          <w:szCs w:val="24"/>
          <w:lang w:val="en-US" w:eastAsia="ru-RU"/>
        </w:rPr>
        <w:t xml:space="preserve"> </w:t>
      </w:r>
      <w:r w:rsidRPr="0090663D">
        <w:rPr>
          <w:rFonts w:ascii="Times New Roman" w:hAnsi="Times New Roman" w:cs="Times New Roman"/>
          <w:sz w:val="24"/>
          <w:szCs w:val="24"/>
          <w:lang w:val="en-US" w:eastAsia="ru-RU"/>
        </w:rPr>
        <w:t>by atoms of a given substance can be refracted or diffracted into a distinctive pattern of lines of certain frequencies; such a distinctive pattern of lines is said to be the line spectrum of the atom.</w:t>
      </w:r>
    </w:p>
    <w:p w:rsidR="00A27FEC" w:rsidRPr="0090663D"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90663D">
        <w:rPr>
          <w:rFonts w:ascii="Times New Roman" w:hAnsi="Times New Roman" w:cs="Times New Roman"/>
          <w:sz w:val="24"/>
          <w:szCs w:val="24"/>
          <w:lang w:val="en-US" w:eastAsia="ru-RU"/>
        </w:rPr>
        <w:t>The careful study of line spectra began about 1880. Early investigators made some progress in the interpretation of spectra, in recognizing regularities in the frequencies of the lines; the frequencies of the spectral lines of the hydrogen atom, for example, show an especially simple relationship with one another. It was not until 1913, however, that the interpretation of the spectrum of hydrogen in terms of the electronic</w:t>
      </w:r>
      <w:r>
        <w:rPr>
          <w:rFonts w:ascii="Times New Roman" w:hAnsi="Times New Roman" w:cs="Times New Roman"/>
          <w:sz w:val="24"/>
          <w:szCs w:val="24"/>
          <w:lang w:val="en-US" w:eastAsia="ru-RU"/>
        </w:rPr>
        <w:t xml:space="preserve"> </w:t>
      </w:r>
      <w:r w:rsidRPr="0090663D">
        <w:rPr>
          <w:rFonts w:ascii="Times New Roman" w:hAnsi="Times New Roman" w:cs="Times New Roman"/>
          <w:sz w:val="24"/>
          <w:szCs w:val="24"/>
          <w:lang w:val="en-US" w:eastAsia="ru-RU"/>
        </w:rPr>
        <w:t>structure of the hydrogen atom was achieved. In that year, die Danish physicist Niels Bohr (1885-1962) successfully applied the quantum theory to this problem, and laid the basis for the extraordinary advance in our understanding of the nature of matter that has been made since then.</w:t>
      </w:r>
    </w:p>
    <w:p w:rsidR="00A27FEC" w:rsidRPr="004C00D5" w:rsidRDefault="00A27FEC" w:rsidP="00CC4D94">
      <w:pPr>
        <w:autoSpaceDE w:val="0"/>
        <w:autoSpaceDN w:val="0"/>
        <w:adjustRightInd w:val="0"/>
        <w:spacing w:after="0" w:line="240" w:lineRule="auto"/>
        <w:ind w:firstLine="567"/>
        <w:rPr>
          <w:rFonts w:ascii="Times New Roman" w:hAnsi="Times New Roman" w:cs="Times New Roman"/>
          <w:lang w:val="en-US" w:eastAsia="ru-RU"/>
        </w:rPr>
      </w:pPr>
    </w:p>
    <w:p w:rsidR="00A27FEC" w:rsidRPr="004C00D5" w:rsidRDefault="00A27FEC" w:rsidP="00CC4D94">
      <w:pPr>
        <w:autoSpaceDE w:val="0"/>
        <w:autoSpaceDN w:val="0"/>
        <w:adjustRightInd w:val="0"/>
        <w:spacing w:after="0" w:line="240" w:lineRule="auto"/>
        <w:ind w:firstLine="567"/>
        <w:rPr>
          <w:rFonts w:ascii="Times New Roman" w:hAnsi="Times New Roman" w:cs="Times New Roman"/>
          <w:lang w:val="en-US" w:eastAsia="ru-RU"/>
        </w:rPr>
      </w:pPr>
    </w:p>
    <w:p w:rsidR="00A27FEC" w:rsidRPr="004C00D5" w:rsidRDefault="00A27FEC" w:rsidP="00CC4D94">
      <w:pPr>
        <w:autoSpaceDE w:val="0"/>
        <w:autoSpaceDN w:val="0"/>
        <w:adjustRightInd w:val="0"/>
        <w:spacing w:after="0" w:line="240" w:lineRule="auto"/>
        <w:ind w:firstLine="567"/>
        <w:rPr>
          <w:rFonts w:ascii="Times New Roman" w:hAnsi="Times New Roman" w:cs="Times New Roman"/>
          <w:lang w:val="en-US" w:eastAsia="ru-RU"/>
        </w:rPr>
      </w:pPr>
    </w:p>
    <w:p w:rsidR="00A27FEC" w:rsidRPr="004C00D5" w:rsidRDefault="00A27FEC" w:rsidP="00CC4D94">
      <w:pPr>
        <w:autoSpaceDE w:val="0"/>
        <w:autoSpaceDN w:val="0"/>
        <w:adjustRightInd w:val="0"/>
        <w:spacing w:after="0" w:line="240" w:lineRule="auto"/>
        <w:ind w:firstLine="567"/>
        <w:rPr>
          <w:rFonts w:ascii="Times New Roman" w:hAnsi="Times New Roman" w:cs="Times New Roman"/>
          <w:lang w:val="en-US" w:eastAsia="ru-RU"/>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Default="00A27FEC" w:rsidP="00CC4D94">
      <w:pPr>
        <w:autoSpaceDE w:val="0"/>
        <w:autoSpaceDN w:val="0"/>
        <w:adjustRightInd w:val="0"/>
        <w:spacing w:after="0" w:line="240" w:lineRule="auto"/>
        <w:ind w:firstLine="567"/>
        <w:rPr>
          <w:rFonts w:ascii="Times New Roman" w:hAnsi="Times New Roman" w:cs="Times New Roman"/>
          <w:sz w:val="24"/>
          <w:szCs w:val="24"/>
          <w:lang w:val="en-US"/>
        </w:rPr>
      </w:pPr>
    </w:p>
    <w:p w:rsidR="00A27FEC" w:rsidRPr="0030005E" w:rsidRDefault="00A27FEC" w:rsidP="00CC4D9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w:t>
      </w:r>
      <w:r w:rsidRPr="004C00D5">
        <w:rPr>
          <w:rFonts w:ascii="Times New Roman" w:hAnsi="Times New Roman" w:cs="Times New Roman"/>
          <w:sz w:val="24"/>
          <w:szCs w:val="24"/>
        </w:rPr>
        <w:t xml:space="preserve"> № 5</w:t>
      </w:r>
    </w:p>
    <w:p w:rsidR="00A27FEC" w:rsidRPr="0030005E" w:rsidRDefault="00A27FEC" w:rsidP="00CC4D94">
      <w:pPr>
        <w:autoSpaceDE w:val="0"/>
        <w:autoSpaceDN w:val="0"/>
        <w:adjustRightInd w:val="0"/>
        <w:spacing w:after="0" w:line="240" w:lineRule="auto"/>
        <w:ind w:firstLine="567"/>
        <w:jc w:val="right"/>
        <w:rPr>
          <w:rFonts w:ascii="Times New Roman" w:hAnsi="Times New Roman" w:cs="Times New Roman"/>
          <w:sz w:val="24"/>
          <w:szCs w:val="24"/>
        </w:rPr>
      </w:pPr>
    </w:p>
    <w:p w:rsidR="00A27FEC" w:rsidRPr="0030005E" w:rsidRDefault="00A27FEC" w:rsidP="00CC4D94">
      <w:pPr>
        <w:spacing w:after="0" w:line="240" w:lineRule="auto"/>
        <w:ind w:firstLine="567"/>
        <w:jc w:val="both"/>
        <w:rPr>
          <w:rFonts w:ascii="Times New Roman" w:hAnsi="Times New Roman" w:cs="Times New Roman"/>
          <w:sz w:val="24"/>
          <w:szCs w:val="24"/>
        </w:rPr>
      </w:pPr>
      <w:r w:rsidRPr="00C15F0E">
        <w:rPr>
          <w:rFonts w:ascii="Times New Roman" w:hAnsi="Times New Roman" w:cs="Times New Roman"/>
          <w:sz w:val="24"/>
          <w:szCs w:val="24"/>
        </w:rPr>
        <w:t xml:space="preserve">При переводе специальных текстов с </w:t>
      </w:r>
      <w:r>
        <w:rPr>
          <w:rFonts w:ascii="Times New Roman" w:hAnsi="Times New Roman" w:cs="Times New Roman"/>
          <w:sz w:val="24"/>
          <w:szCs w:val="24"/>
        </w:rPr>
        <w:t>английс</w:t>
      </w:r>
      <w:r w:rsidRPr="00C15F0E">
        <w:rPr>
          <w:rFonts w:ascii="Times New Roman" w:hAnsi="Times New Roman" w:cs="Times New Roman"/>
          <w:sz w:val="24"/>
          <w:szCs w:val="24"/>
        </w:rPr>
        <w:t xml:space="preserve">кого на русский язык используйте методические рекомендации для студентов при работе со словарем по </w:t>
      </w:r>
      <w:r>
        <w:rPr>
          <w:rFonts w:ascii="Times New Roman" w:hAnsi="Times New Roman" w:cs="Times New Roman"/>
          <w:sz w:val="24"/>
          <w:szCs w:val="24"/>
        </w:rPr>
        <w:t>английс</w:t>
      </w:r>
      <w:r w:rsidRPr="00C15F0E">
        <w:rPr>
          <w:rFonts w:ascii="Times New Roman" w:hAnsi="Times New Roman" w:cs="Times New Roman"/>
          <w:sz w:val="24"/>
          <w:szCs w:val="24"/>
        </w:rPr>
        <w:t>кому языку, общие рекомендации к переводу специальных текстов</w:t>
      </w:r>
      <w:r w:rsidRPr="00F4454A">
        <w:rPr>
          <w:rFonts w:ascii="Times New Roman" w:hAnsi="Times New Roman" w:cs="Times New Roman"/>
          <w:sz w:val="24"/>
          <w:szCs w:val="24"/>
        </w:rPr>
        <w:t>.</w:t>
      </w:r>
    </w:p>
    <w:p w:rsidR="00A27FEC" w:rsidRPr="0030005E" w:rsidRDefault="00A27FEC" w:rsidP="00CC4D94">
      <w:pPr>
        <w:spacing w:after="0" w:line="240" w:lineRule="auto"/>
        <w:ind w:firstLine="567"/>
        <w:jc w:val="both"/>
        <w:rPr>
          <w:rFonts w:ascii="Times New Roman" w:hAnsi="Times New Roman" w:cs="Times New Roman"/>
          <w:sz w:val="24"/>
          <w:szCs w:val="24"/>
        </w:rPr>
      </w:pPr>
    </w:p>
    <w:p w:rsidR="00A27FEC" w:rsidRPr="0090663D" w:rsidRDefault="00A27FEC" w:rsidP="00CC4D94">
      <w:pPr>
        <w:spacing w:after="0" w:line="240" w:lineRule="auto"/>
        <w:ind w:firstLine="567"/>
        <w:jc w:val="center"/>
        <w:rPr>
          <w:rFonts w:ascii="Times New Roman" w:hAnsi="Times New Roman" w:cs="Times New Roman"/>
          <w:b/>
          <w:bCs/>
          <w:sz w:val="24"/>
          <w:szCs w:val="24"/>
        </w:rPr>
      </w:pPr>
      <w:r w:rsidRPr="00C15F0E">
        <w:rPr>
          <w:rFonts w:ascii="Times New Roman" w:hAnsi="Times New Roman" w:cs="Times New Roman"/>
          <w:b/>
          <w:bCs/>
          <w:sz w:val="24"/>
          <w:szCs w:val="24"/>
        </w:rPr>
        <w:t>Текст</w:t>
      </w:r>
      <w:r w:rsidRPr="0090663D">
        <w:rPr>
          <w:rFonts w:ascii="Times New Roman" w:hAnsi="Times New Roman" w:cs="Times New Roman"/>
          <w:b/>
          <w:bCs/>
          <w:sz w:val="24"/>
          <w:szCs w:val="24"/>
        </w:rPr>
        <w:t xml:space="preserve"> «</w:t>
      </w:r>
      <w:r w:rsidRPr="00C15F0E">
        <w:rPr>
          <w:rFonts w:ascii="Times New Roman" w:hAnsi="Times New Roman" w:cs="Times New Roman"/>
          <w:b/>
          <w:bCs/>
          <w:sz w:val="24"/>
          <w:szCs w:val="24"/>
        </w:rPr>
        <w:t>Золото</w:t>
      </w:r>
      <w:r w:rsidRPr="0090663D">
        <w:rPr>
          <w:rFonts w:ascii="Times New Roman" w:hAnsi="Times New Roman" w:cs="Times New Roman"/>
          <w:b/>
          <w:bCs/>
          <w:sz w:val="24"/>
          <w:szCs w:val="24"/>
        </w:rPr>
        <w:t xml:space="preserve"> </w:t>
      </w:r>
      <w:r w:rsidRPr="00C15F0E">
        <w:rPr>
          <w:rFonts w:ascii="Times New Roman" w:hAnsi="Times New Roman" w:cs="Times New Roman"/>
          <w:b/>
          <w:bCs/>
          <w:sz w:val="24"/>
          <w:szCs w:val="24"/>
        </w:rPr>
        <w:t>в</w:t>
      </w:r>
      <w:r w:rsidRPr="0090663D">
        <w:rPr>
          <w:rFonts w:ascii="Times New Roman" w:hAnsi="Times New Roman" w:cs="Times New Roman"/>
          <w:b/>
          <w:bCs/>
          <w:sz w:val="24"/>
          <w:szCs w:val="24"/>
        </w:rPr>
        <w:t xml:space="preserve"> </w:t>
      </w:r>
      <w:r w:rsidRPr="00C15F0E">
        <w:rPr>
          <w:rFonts w:ascii="Times New Roman" w:hAnsi="Times New Roman" w:cs="Times New Roman"/>
          <w:b/>
          <w:bCs/>
          <w:sz w:val="24"/>
          <w:szCs w:val="24"/>
        </w:rPr>
        <w:t>промышленности</w:t>
      </w:r>
      <w:r w:rsidRPr="0090663D">
        <w:rPr>
          <w:rFonts w:ascii="Times New Roman" w:hAnsi="Times New Roman" w:cs="Times New Roman"/>
          <w:b/>
          <w:bCs/>
          <w:sz w:val="24"/>
          <w:szCs w:val="24"/>
        </w:rPr>
        <w:t>»</w:t>
      </w:r>
    </w:p>
    <w:p w:rsidR="00A27FEC" w:rsidRPr="0090663D" w:rsidRDefault="00A27FEC" w:rsidP="00CC4D94">
      <w:pPr>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F4454A">
        <w:rPr>
          <w:rFonts w:ascii="Times New Roman" w:hAnsi="Times New Roman" w:cs="Times New Roman"/>
          <w:b/>
          <w:bCs/>
          <w:sz w:val="24"/>
          <w:szCs w:val="24"/>
          <w:lang w:val="en-US" w:eastAsia="ru-RU"/>
        </w:rPr>
        <w:t>Industrial</w:t>
      </w:r>
      <w:r w:rsidRPr="0090663D">
        <w:rPr>
          <w:rFonts w:ascii="Times New Roman" w:hAnsi="Times New Roman" w:cs="Times New Roman"/>
          <w:b/>
          <w:bCs/>
          <w:sz w:val="24"/>
          <w:szCs w:val="24"/>
          <w:lang w:eastAsia="ru-RU"/>
        </w:rPr>
        <w:t xml:space="preserve"> </w:t>
      </w:r>
      <w:r w:rsidRPr="00F4454A">
        <w:rPr>
          <w:rFonts w:ascii="Times New Roman" w:hAnsi="Times New Roman" w:cs="Times New Roman"/>
          <w:b/>
          <w:bCs/>
          <w:sz w:val="24"/>
          <w:szCs w:val="24"/>
          <w:lang w:val="en-US" w:eastAsia="ru-RU"/>
        </w:rPr>
        <w:t>Uses</w:t>
      </w:r>
      <w:r w:rsidRPr="0090663D">
        <w:rPr>
          <w:rFonts w:ascii="Times New Roman" w:hAnsi="Times New Roman" w:cs="Times New Roman"/>
          <w:b/>
          <w:bCs/>
          <w:sz w:val="24"/>
          <w:szCs w:val="24"/>
          <w:lang w:eastAsia="ru-RU"/>
        </w:rPr>
        <w:t xml:space="preserve"> </w:t>
      </w:r>
      <w:r w:rsidRPr="00F4454A">
        <w:rPr>
          <w:rFonts w:ascii="Times New Roman" w:hAnsi="Times New Roman" w:cs="Times New Roman"/>
          <w:b/>
          <w:bCs/>
          <w:sz w:val="24"/>
          <w:szCs w:val="24"/>
          <w:lang w:val="en-US" w:eastAsia="ru-RU"/>
        </w:rPr>
        <w:t>of</w:t>
      </w:r>
      <w:r w:rsidRPr="0090663D">
        <w:rPr>
          <w:rFonts w:ascii="Times New Roman" w:hAnsi="Times New Roman" w:cs="Times New Roman"/>
          <w:b/>
          <w:bCs/>
          <w:sz w:val="24"/>
          <w:szCs w:val="24"/>
          <w:lang w:eastAsia="ru-RU"/>
        </w:rPr>
        <w:t xml:space="preserve"> </w:t>
      </w:r>
      <w:r w:rsidRPr="00F4454A">
        <w:rPr>
          <w:rFonts w:ascii="Times New Roman" w:hAnsi="Times New Roman" w:cs="Times New Roman"/>
          <w:b/>
          <w:bCs/>
          <w:sz w:val="24"/>
          <w:szCs w:val="24"/>
          <w:lang w:val="en-US" w:eastAsia="ru-RU"/>
        </w:rPr>
        <w:t>Gold</w:t>
      </w:r>
    </w:p>
    <w:p w:rsidR="00A27FEC" w:rsidRPr="00F4454A"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F4454A">
        <w:rPr>
          <w:rFonts w:ascii="Times New Roman" w:hAnsi="Times New Roman" w:cs="Times New Roman"/>
          <w:sz w:val="24"/>
          <w:szCs w:val="24"/>
          <w:lang w:val="en-US" w:eastAsia="ru-RU"/>
        </w:rPr>
        <w:t>Gold (Au) is a metallic chemical element. Atomic number</w:t>
      </w:r>
      <w:r>
        <w:rPr>
          <w:rFonts w:ascii="Times New Roman" w:hAnsi="Times New Roman" w:cs="Times New Roman"/>
          <w:sz w:val="24"/>
          <w:szCs w:val="24"/>
          <w:lang w:val="en-US" w:eastAsia="ru-RU"/>
        </w:rPr>
        <w:t xml:space="preserve"> is</w:t>
      </w:r>
      <w:r w:rsidRPr="00F4454A">
        <w:rPr>
          <w:rFonts w:ascii="Times New Roman" w:hAnsi="Times New Roman" w:cs="Times New Roman"/>
          <w:sz w:val="24"/>
          <w:szCs w:val="24"/>
          <w:lang w:val="en-US" w:eastAsia="ru-RU"/>
        </w:rPr>
        <w:t xml:space="preserve"> 79. Atomic weight </w:t>
      </w:r>
      <w:r>
        <w:rPr>
          <w:rFonts w:ascii="Times New Roman" w:hAnsi="Times New Roman" w:cs="Times New Roman"/>
          <w:sz w:val="24"/>
          <w:szCs w:val="24"/>
          <w:lang w:val="en-US" w:eastAsia="ru-RU"/>
        </w:rPr>
        <w:t xml:space="preserve">is </w:t>
      </w:r>
      <w:r w:rsidRPr="00F4454A">
        <w:rPr>
          <w:rFonts w:ascii="Times New Roman" w:hAnsi="Times New Roman" w:cs="Times New Roman"/>
          <w:sz w:val="24"/>
          <w:szCs w:val="24"/>
          <w:lang w:val="en-US" w:eastAsia="ru-RU"/>
        </w:rPr>
        <w:t>197.2. Gold has a number of industrial uses. About 10% of the annual production is used for industrial processes. Gold is measured in troy ounces (31.1grams). One ounce can be drawn into 80 kilometers of wire. Between 20 and 30 ounces</w:t>
      </w:r>
      <w:r>
        <w:rPr>
          <w:rFonts w:ascii="Times New Roman" w:hAnsi="Times New Roman" w:cs="Times New Roman"/>
          <w:sz w:val="24"/>
          <w:szCs w:val="24"/>
          <w:lang w:val="en-US" w:eastAsia="ru-RU"/>
        </w:rPr>
        <w:t xml:space="preserve"> </w:t>
      </w:r>
      <w:r w:rsidRPr="00F4454A">
        <w:rPr>
          <w:rFonts w:ascii="Times New Roman" w:hAnsi="Times New Roman" w:cs="Times New Roman"/>
          <w:sz w:val="24"/>
          <w:szCs w:val="24"/>
          <w:lang w:val="en-US" w:eastAsia="ru-RU"/>
        </w:rPr>
        <w:t>are needed for every jet engine. Gold coatings, 0.000024 mm thick, are used to reflect heat from jet engine exhausts. The windscreens of Concorde, other high speed aircraft, and some express trains have a gold electric heating element, 0.000005 mm thick, which is used to prevent icing. Spacecraft are protected against radiation by a thin layer of the metal. As it conducts electricity well and does not tarnish, gold is used extensively in computers and electric consumer goods. For many years it has been blended with oils and applied as decoration to china and glass. Because it is so reflective, it is employed in the manufacture of some roof tiles and glass.</w:t>
      </w:r>
      <w:r w:rsidRPr="00F4454A">
        <w:rPr>
          <w:rFonts w:ascii="Times New Roman" w:hAnsi="Times New Roman" w:cs="Times New Roman"/>
          <w:sz w:val="24"/>
          <w:szCs w:val="24"/>
          <w:lang w:val="en-US"/>
        </w:rPr>
        <w:t xml:space="preserve"> </w:t>
      </w: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Default="00A27FEC" w:rsidP="00CC4D94">
      <w:pPr>
        <w:spacing w:after="0" w:line="240" w:lineRule="auto"/>
        <w:ind w:firstLine="567"/>
        <w:rPr>
          <w:rFonts w:ascii="Times New Roman" w:hAnsi="Times New Roman" w:cs="Times New Roman"/>
          <w:lang w:val="en-US"/>
        </w:rPr>
      </w:pPr>
    </w:p>
    <w:p w:rsidR="00A27FEC" w:rsidRPr="0090663D" w:rsidRDefault="00A27FEC" w:rsidP="00CC4D94">
      <w:pPr>
        <w:spacing w:after="0" w:line="240" w:lineRule="auto"/>
        <w:ind w:firstLine="567"/>
        <w:rPr>
          <w:rFonts w:ascii="Times New Roman" w:hAnsi="Times New Roman" w:cs="Times New Roman"/>
          <w:lang w:val="en-US"/>
        </w:rPr>
      </w:pPr>
    </w:p>
    <w:p w:rsidR="00A27FEC" w:rsidRPr="0030005E" w:rsidRDefault="00A27FEC" w:rsidP="00CC4D94">
      <w:pPr>
        <w:spacing w:after="0" w:line="240" w:lineRule="auto"/>
        <w:ind w:firstLine="567"/>
        <w:jc w:val="right"/>
        <w:rPr>
          <w:rFonts w:ascii="Times New Roman" w:hAnsi="Times New Roman" w:cs="Times New Roman"/>
          <w:sz w:val="24"/>
          <w:szCs w:val="24"/>
        </w:rPr>
      </w:pPr>
      <w:r w:rsidRPr="008E64EE">
        <w:rPr>
          <w:rFonts w:ascii="Times New Roman" w:hAnsi="Times New Roman" w:cs="Times New Roman"/>
          <w:sz w:val="24"/>
          <w:szCs w:val="24"/>
        </w:rPr>
        <w:t xml:space="preserve">Приложение № </w:t>
      </w:r>
      <w:r>
        <w:rPr>
          <w:rFonts w:ascii="Times New Roman" w:hAnsi="Times New Roman" w:cs="Times New Roman"/>
          <w:sz w:val="24"/>
          <w:szCs w:val="24"/>
        </w:rPr>
        <w:t>6</w:t>
      </w: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F4454A" w:rsidRDefault="00A27FEC" w:rsidP="00CC4D94">
      <w:pPr>
        <w:spacing w:after="0" w:line="240" w:lineRule="auto"/>
        <w:ind w:firstLine="567"/>
        <w:jc w:val="both"/>
        <w:rPr>
          <w:rFonts w:ascii="Times New Roman" w:hAnsi="Times New Roman" w:cs="Times New Roman"/>
          <w:sz w:val="24"/>
          <w:szCs w:val="24"/>
        </w:rPr>
      </w:pPr>
      <w:r w:rsidRPr="00C15F0E">
        <w:rPr>
          <w:rFonts w:ascii="Times New Roman" w:hAnsi="Times New Roman" w:cs="Times New Roman"/>
          <w:sz w:val="24"/>
          <w:szCs w:val="24"/>
        </w:rPr>
        <w:t xml:space="preserve">При переводе специальных текстов с </w:t>
      </w:r>
      <w:r>
        <w:rPr>
          <w:rFonts w:ascii="Times New Roman" w:hAnsi="Times New Roman" w:cs="Times New Roman"/>
          <w:sz w:val="24"/>
          <w:szCs w:val="24"/>
        </w:rPr>
        <w:t>английс</w:t>
      </w:r>
      <w:r w:rsidRPr="00C15F0E">
        <w:rPr>
          <w:rFonts w:ascii="Times New Roman" w:hAnsi="Times New Roman" w:cs="Times New Roman"/>
          <w:sz w:val="24"/>
          <w:szCs w:val="24"/>
        </w:rPr>
        <w:t xml:space="preserve">кого на русский язык используйте методические рекомендации для студентов при работе со словарем по </w:t>
      </w:r>
      <w:r>
        <w:rPr>
          <w:rFonts w:ascii="Times New Roman" w:hAnsi="Times New Roman" w:cs="Times New Roman"/>
          <w:sz w:val="24"/>
          <w:szCs w:val="24"/>
        </w:rPr>
        <w:t>английс</w:t>
      </w:r>
      <w:r w:rsidRPr="00C15F0E">
        <w:rPr>
          <w:rFonts w:ascii="Times New Roman" w:hAnsi="Times New Roman" w:cs="Times New Roman"/>
          <w:sz w:val="24"/>
          <w:szCs w:val="24"/>
        </w:rPr>
        <w:t>кому языку, общие рекомендации к переводу специальных текстов</w:t>
      </w:r>
      <w:r w:rsidRPr="00F4454A">
        <w:rPr>
          <w:rFonts w:ascii="Times New Roman" w:hAnsi="Times New Roman" w:cs="Times New Roman"/>
          <w:sz w:val="24"/>
          <w:szCs w:val="24"/>
        </w:rPr>
        <w:t>.</w:t>
      </w:r>
    </w:p>
    <w:p w:rsidR="00A27FEC" w:rsidRPr="0030005E" w:rsidRDefault="00A27FEC" w:rsidP="00CC4D94">
      <w:pPr>
        <w:spacing w:after="0" w:line="240" w:lineRule="auto"/>
        <w:ind w:firstLine="567"/>
        <w:jc w:val="center"/>
        <w:rPr>
          <w:rFonts w:ascii="Times New Roman" w:hAnsi="Times New Roman" w:cs="Times New Roman"/>
          <w:b/>
          <w:bCs/>
          <w:sz w:val="24"/>
          <w:szCs w:val="24"/>
        </w:rPr>
      </w:pPr>
    </w:p>
    <w:p w:rsidR="00A27FEC" w:rsidRPr="0090663D" w:rsidRDefault="00A27FEC" w:rsidP="00CC4D94">
      <w:pPr>
        <w:spacing w:after="0" w:line="240" w:lineRule="auto"/>
        <w:ind w:firstLine="567"/>
        <w:jc w:val="center"/>
        <w:rPr>
          <w:rFonts w:ascii="Times New Roman" w:hAnsi="Times New Roman" w:cs="Times New Roman"/>
          <w:b/>
          <w:bCs/>
          <w:sz w:val="24"/>
          <w:szCs w:val="24"/>
        </w:rPr>
      </w:pPr>
      <w:r w:rsidRPr="00C15F0E">
        <w:rPr>
          <w:rFonts w:ascii="Times New Roman" w:hAnsi="Times New Roman" w:cs="Times New Roman"/>
          <w:b/>
          <w:bCs/>
          <w:sz w:val="24"/>
          <w:szCs w:val="24"/>
        </w:rPr>
        <w:t>Текст</w:t>
      </w:r>
      <w:r w:rsidRPr="0090663D">
        <w:rPr>
          <w:rFonts w:ascii="Times New Roman" w:hAnsi="Times New Roman" w:cs="Times New Roman"/>
          <w:b/>
          <w:bCs/>
          <w:sz w:val="24"/>
          <w:szCs w:val="24"/>
        </w:rPr>
        <w:t xml:space="preserve"> «</w:t>
      </w:r>
      <w:r w:rsidRPr="00C15F0E">
        <w:rPr>
          <w:rFonts w:ascii="Times New Roman" w:hAnsi="Times New Roman" w:cs="Times New Roman"/>
          <w:b/>
          <w:bCs/>
          <w:sz w:val="24"/>
          <w:szCs w:val="24"/>
        </w:rPr>
        <w:t>Свойства</w:t>
      </w:r>
      <w:r w:rsidRPr="0090663D">
        <w:rPr>
          <w:rFonts w:ascii="Times New Roman" w:hAnsi="Times New Roman" w:cs="Times New Roman"/>
          <w:b/>
          <w:bCs/>
          <w:sz w:val="24"/>
          <w:szCs w:val="24"/>
        </w:rPr>
        <w:t xml:space="preserve"> </w:t>
      </w:r>
      <w:r w:rsidRPr="00C15F0E">
        <w:rPr>
          <w:rFonts w:ascii="Times New Roman" w:hAnsi="Times New Roman" w:cs="Times New Roman"/>
          <w:b/>
          <w:bCs/>
          <w:sz w:val="24"/>
          <w:szCs w:val="24"/>
        </w:rPr>
        <w:t>перекиси</w:t>
      </w:r>
      <w:r w:rsidRPr="0090663D">
        <w:rPr>
          <w:rFonts w:ascii="Times New Roman" w:hAnsi="Times New Roman" w:cs="Times New Roman"/>
          <w:b/>
          <w:bCs/>
          <w:sz w:val="24"/>
          <w:szCs w:val="24"/>
        </w:rPr>
        <w:t xml:space="preserve"> </w:t>
      </w:r>
      <w:r w:rsidRPr="00C15F0E">
        <w:rPr>
          <w:rFonts w:ascii="Times New Roman" w:hAnsi="Times New Roman" w:cs="Times New Roman"/>
          <w:b/>
          <w:bCs/>
          <w:sz w:val="24"/>
          <w:szCs w:val="24"/>
        </w:rPr>
        <w:t>водорода</w:t>
      </w:r>
      <w:r w:rsidRPr="0090663D">
        <w:rPr>
          <w:rFonts w:ascii="Times New Roman" w:hAnsi="Times New Roman" w:cs="Times New Roman"/>
          <w:b/>
          <w:bCs/>
          <w:sz w:val="24"/>
          <w:szCs w:val="24"/>
        </w:rPr>
        <w:t>»</w:t>
      </w:r>
    </w:p>
    <w:p w:rsidR="00A27FEC" w:rsidRPr="0090663D" w:rsidRDefault="00A27FEC" w:rsidP="00CC4D94">
      <w:pPr>
        <w:autoSpaceDE w:val="0"/>
        <w:autoSpaceDN w:val="0"/>
        <w:adjustRightInd w:val="0"/>
        <w:spacing w:after="0" w:line="240" w:lineRule="auto"/>
        <w:ind w:firstLine="567"/>
        <w:jc w:val="center"/>
        <w:rPr>
          <w:rFonts w:ascii="Times New Roman" w:hAnsi="Times New Roman" w:cs="Times New Roman"/>
          <w:b/>
          <w:bCs/>
          <w:sz w:val="24"/>
          <w:szCs w:val="24"/>
          <w:lang w:eastAsia="ru-RU"/>
        </w:rPr>
      </w:pPr>
      <w:r w:rsidRPr="00291F23">
        <w:rPr>
          <w:rFonts w:ascii="Times New Roman" w:hAnsi="Times New Roman" w:cs="Times New Roman"/>
          <w:b/>
          <w:bCs/>
          <w:sz w:val="24"/>
          <w:szCs w:val="24"/>
          <w:lang w:val="en-US" w:eastAsia="ru-RU"/>
        </w:rPr>
        <w:t>PROPERTIES</w:t>
      </w:r>
      <w:r w:rsidRPr="0090663D">
        <w:rPr>
          <w:rFonts w:ascii="Times New Roman" w:hAnsi="Times New Roman" w:cs="Times New Roman"/>
          <w:b/>
          <w:bCs/>
          <w:sz w:val="24"/>
          <w:szCs w:val="24"/>
          <w:lang w:eastAsia="ru-RU"/>
        </w:rPr>
        <w:t xml:space="preserve"> </w:t>
      </w:r>
      <w:r w:rsidRPr="00291F23">
        <w:rPr>
          <w:rFonts w:ascii="Times New Roman" w:hAnsi="Times New Roman" w:cs="Times New Roman"/>
          <w:b/>
          <w:bCs/>
          <w:sz w:val="24"/>
          <w:szCs w:val="24"/>
          <w:lang w:val="en-US" w:eastAsia="ru-RU"/>
        </w:rPr>
        <w:t>OF</w:t>
      </w:r>
      <w:r w:rsidRPr="0090663D">
        <w:rPr>
          <w:rFonts w:ascii="Times New Roman" w:hAnsi="Times New Roman" w:cs="Times New Roman"/>
          <w:b/>
          <w:bCs/>
          <w:sz w:val="24"/>
          <w:szCs w:val="24"/>
          <w:lang w:eastAsia="ru-RU"/>
        </w:rPr>
        <w:t xml:space="preserve"> </w:t>
      </w:r>
      <w:r w:rsidRPr="00291F23">
        <w:rPr>
          <w:rFonts w:ascii="Times New Roman" w:hAnsi="Times New Roman" w:cs="Times New Roman"/>
          <w:b/>
          <w:bCs/>
          <w:sz w:val="24"/>
          <w:szCs w:val="24"/>
          <w:lang w:val="en-US" w:eastAsia="ru-RU"/>
        </w:rPr>
        <w:t>HYDROGEN</w:t>
      </w:r>
      <w:r w:rsidRPr="0090663D">
        <w:rPr>
          <w:rFonts w:ascii="Times New Roman" w:hAnsi="Times New Roman" w:cs="Times New Roman"/>
          <w:b/>
          <w:bCs/>
          <w:sz w:val="24"/>
          <w:szCs w:val="24"/>
          <w:lang w:eastAsia="ru-RU"/>
        </w:rPr>
        <w:t xml:space="preserve"> </w:t>
      </w:r>
      <w:r w:rsidRPr="00291F23">
        <w:rPr>
          <w:rFonts w:ascii="Times New Roman" w:hAnsi="Times New Roman" w:cs="Times New Roman"/>
          <w:b/>
          <w:bCs/>
          <w:sz w:val="24"/>
          <w:szCs w:val="24"/>
          <w:lang w:val="en-US" w:eastAsia="ru-RU"/>
        </w:rPr>
        <w:t>PEROXIDE</w:t>
      </w:r>
    </w:p>
    <w:p w:rsidR="00A27FEC" w:rsidRPr="00291F23"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291F23">
        <w:rPr>
          <w:rFonts w:ascii="Times New Roman" w:hAnsi="Times New Roman" w:cs="Times New Roman"/>
          <w:sz w:val="24"/>
          <w:szCs w:val="24"/>
          <w:lang w:val="en-US" w:eastAsia="ru-RU"/>
        </w:rPr>
        <w:t>Hydrogen peroxide is a remarkable compound. It was discovered by L.Y. Thenard in 1818. It occurs in nature in rain, snow, dew, air. Pure hydrogen peroxide is a viscous liquid: it is colourless, when viewed in thin layers but appears bluish in thick layers. The liquid has no odour. Dilute aqueous solution has a peculiar metallic lustre. If concentrated sulfuric acid is mixed with hydrogen peroxide at low temperature, oxygen rich in ozone will be evolved.</w:t>
      </w:r>
    </w:p>
    <w:p w:rsidR="00A27FEC" w:rsidRPr="00291F23"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291F23">
        <w:rPr>
          <w:rFonts w:ascii="Times New Roman" w:hAnsi="Times New Roman" w:cs="Times New Roman"/>
          <w:sz w:val="24"/>
          <w:szCs w:val="24"/>
          <w:lang w:val="en-US" w:eastAsia="ru-RU"/>
        </w:rPr>
        <w:t>The liquid decomposes rapidly when heated at ordinary atmospheric pressure, but under reduced pressure it can readily distilled. It boils at 68-690 C under pressure of about 26 mm. The liquid crystallizes in needle-like prisms at –20 C. It is soluble in water in all proportions. Pure hydrogen peroxide is fairly stable. Dilute aqueous solutions are kept well. A 3% solution showed no appreciable change when kept a year. Alkali solutions are not kept well. If alcohol or ether is added, the aqueous solutions will become more stable. Pure H2O2 is decomposed very rapidly if any dust is present. Like ozone hydrogen peroxide possesses strong oxidizing properties. It can act as an oxidizing as well as reducing agent. Dilute aqueous solutions of hydrogen peroxide are used for bleaching (silk, feathers, straw, hair, ivory, teeth). It can be used in medicine as an antiseptic. Hydrogen peroxide is employed in analytical work for the oxidation of sulfites to sulfates, ferrous to ferric salts, nitrites to nitrates, etc.</w:t>
      </w: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Pr="0030005E" w:rsidRDefault="00A27FEC" w:rsidP="00CC4D94">
      <w:pPr>
        <w:spacing w:after="0" w:line="240" w:lineRule="auto"/>
        <w:ind w:firstLine="567"/>
        <w:jc w:val="right"/>
        <w:rPr>
          <w:rFonts w:ascii="Times New Roman" w:hAnsi="Times New Roman" w:cs="Times New Roman"/>
          <w:sz w:val="24"/>
          <w:szCs w:val="24"/>
        </w:rPr>
      </w:pPr>
      <w:r w:rsidRPr="007E3EE3">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F4454A" w:rsidRDefault="00A27FEC" w:rsidP="00CC4D94">
      <w:pPr>
        <w:spacing w:after="0" w:line="240" w:lineRule="auto"/>
        <w:ind w:firstLine="567"/>
        <w:jc w:val="both"/>
        <w:rPr>
          <w:rFonts w:ascii="Times New Roman" w:hAnsi="Times New Roman" w:cs="Times New Roman"/>
          <w:sz w:val="24"/>
          <w:szCs w:val="24"/>
        </w:rPr>
      </w:pPr>
      <w:r w:rsidRPr="00C15F0E">
        <w:rPr>
          <w:rFonts w:ascii="Times New Roman" w:hAnsi="Times New Roman" w:cs="Times New Roman"/>
          <w:sz w:val="24"/>
          <w:szCs w:val="24"/>
        </w:rPr>
        <w:t xml:space="preserve">При переводе специальных текстов с </w:t>
      </w:r>
      <w:r>
        <w:rPr>
          <w:rFonts w:ascii="Times New Roman" w:hAnsi="Times New Roman" w:cs="Times New Roman"/>
          <w:sz w:val="24"/>
          <w:szCs w:val="24"/>
        </w:rPr>
        <w:t>английс</w:t>
      </w:r>
      <w:r w:rsidRPr="00C15F0E">
        <w:rPr>
          <w:rFonts w:ascii="Times New Roman" w:hAnsi="Times New Roman" w:cs="Times New Roman"/>
          <w:sz w:val="24"/>
          <w:szCs w:val="24"/>
        </w:rPr>
        <w:t xml:space="preserve">кого на русский язык используйте методические рекомендации для студентов при работе со словарем по </w:t>
      </w:r>
      <w:r>
        <w:rPr>
          <w:rFonts w:ascii="Times New Roman" w:hAnsi="Times New Roman" w:cs="Times New Roman"/>
          <w:sz w:val="24"/>
          <w:szCs w:val="24"/>
        </w:rPr>
        <w:t>английс</w:t>
      </w:r>
      <w:r w:rsidRPr="00C15F0E">
        <w:rPr>
          <w:rFonts w:ascii="Times New Roman" w:hAnsi="Times New Roman" w:cs="Times New Roman"/>
          <w:sz w:val="24"/>
          <w:szCs w:val="24"/>
        </w:rPr>
        <w:t>кому языку, общие рекомендации к переводу специальных текстов</w:t>
      </w:r>
      <w:r w:rsidRPr="00F4454A">
        <w:rPr>
          <w:rFonts w:ascii="Times New Roman" w:hAnsi="Times New Roman" w:cs="Times New Roman"/>
          <w:sz w:val="24"/>
          <w:szCs w:val="24"/>
        </w:rPr>
        <w:t>.</w:t>
      </w:r>
    </w:p>
    <w:p w:rsidR="00A27FEC" w:rsidRPr="0030005E" w:rsidRDefault="00A27FEC" w:rsidP="00CC4D94">
      <w:pPr>
        <w:spacing w:after="0" w:line="240" w:lineRule="auto"/>
        <w:ind w:firstLine="567"/>
        <w:jc w:val="center"/>
        <w:rPr>
          <w:rFonts w:ascii="Times New Roman" w:hAnsi="Times New Roman" w:cs="Times New Roman"/>
          <w:b/>
          <w:bCs/>
          <w:sz w:val="24"/>
          <w:szCs w:val="24"/>
        </w:rPr>
      </w:pPr>
    </w:p>
    <w:p w:rsidR="00A27FEC" w:rsidRPr="0090663D" w:rsidRDefault="00A27FEC" w:rsidP="00CC4D94">
      <w:pPr>
        <w:spacing w:after="0" w:line="240" w:lineRule="auto"/>
        <w:ind w:firstLine="567"/>
        <w:jc w:val="center"/>
        <w:rPr>
          <w:rFonts w:ascii="Times New Roman" w:hAnsi="Times New Roman" w:cs="Times New Roman"/>
          <w:b/>
          <w:bCs/>
          <w:sz w:val="24"/>
          <w:szCs w:val="24"/>
        </w:rPr>
      </w:pPr>
      <w:r w:rsidRPr="00670CEC">
        <w:rPr>
          <w:rFonts w:ascii="Times New Roman" w:hAnsi="Times New Roman" w:cs="Times New Roman"/>
          <w:b/>
          <w:bCs/>
          <w:sz w:val="24"/>
          <w:szCs w:val="24"/>
        </w:rPr>
        <w:t>Текст</w:t>
      </w:r>
      <w:r w:rsidRPr="0090663D">
        <w:rPr>
          <w:rFonts w:ascii="Times New Roman" w:hAnsi="Times New Roman" w:cs="Times New Roman"/>
          <w:b/>
          <w:bCs/>
          <w:sz w:val="24"/>
          <w:szCs w:val="24"/>
        </w:rPr>
        <w:t xml:space="preserve"> «</w:t>
      </w:r>
      <w:r w:rsidRPr="00670CEC">
        <w:rPr>
          <w:rFonts w:ascii="Times New Roman" w:hAnsi="Times New Roman" w:cs="Times New Roman"/>
          <w:b/>
          <w:bCs/>
          <w:sz w:val="24"/>
          <w:szCs w:val="24"/>
        </w:rPr>
        <w:t>Кремний</w:t>
      </w:r>
      <w:r w:rsidRPr="0090663D">
        <w:rPr>
          <w:rFonts w:ascii="Times New Roman" w:hAnsi="Times New Roman" w:cs="Times New Roman"/>
          <w:b/>
          <w:bCs/>
          <w:sz w:val="24"/>
          <w:szCs w:val="24"/>
        </w:rPr>
        <w:t xml:space="preserve"> </w:t>
      </w:r>
      <w:r w:rsidRPr="00670CEC">
        <w:rPr>
          <w:rFonts w:ascii="Times New Roman" w:hAnsi="Times New Roman" w:cs="Times New Roman"/>
          <w:b/>
          <w:bCs/>
          <w:sz w:val="24"/>
          <w:szCs w:val="24"/>
        </w:rPr>
        <w:t>в</w:t>
      </w:r>
      <w:r w:rsidRPr="0090663D">
        <w:rPr>
          <w:rFonts w:ascii="Times New Roman" w:hAnsi="Times New Roman" w:cs="Times New Roman"/>
          <w:b/>
          <w:bCs/>
          <w:sz w:val="24"/>
          <w:szCs w:val="24"/>
        </w:rPr>
        <w:t xml:space="preserve"> </w:t>
      </w:r>
      <w:r w:rsidRPr="00670CEC">
        <w:rPr>
          <w:rFonts w:ascii="Times New Roman" w:hAnsi="Times New Roman" w:cs="Times New Roman"/>
          <w:b/>
          <w:bCs/>
          <w:sz w:val="24"/>
          <w:szCs w:val="24"/>
        </w:rPr>
        <w:t>жизненных</w:t>
      </w:r>
      <w:r w:rsidRPr="0090663D">
        <w:rPr>
          <w:rFonts w:ascii="Times New Roman" w:hAnsi="Times New Roman" w:cs="Times New Roman"/>
          <w:b/>
          <w:bCs/>
          <w:sz w:val="24"/>
          <w:szCs w:val="24"/>
        </w:rPr>
        <w:t xml:space="preserve"> </w:t>
      </w:r>
      <w:r w:rsidRPr="00670CEC">
        <w:rPr>
          <w:rFonts w:ascii="Times New Roman" w:hAnsi="Times New Roman" w:cs="Times New Roman"/>
          <w:b/>
          <w:bCs/>
          <w:sz w:val="24"/>
          <w:szCs w:val="24"/>
        </w:rPr>
        <w:t>процессах</w:t>
      </w:r>
      <w:r w:rsidRPr="0090663D">
        <w:rPr>
          <w:rFonts w:ascii="Times New Roman" w:hAnsi="Times New Roman" w:cs="Times New Roman"/>
          <w:b/>
          <w:bCs/>
          <w:sz w:val="24"/>
          <w:szCs w:val="24"/>
        </w:rPr>
        <w:t>»</w:t>
      </w:r>
    </w:p>
    <w:p w:rsidR="00A27FEC" w:rsidRPr="00670CEC" w:rsidRDefault="00A27FEC" w:rsidP="00CC4D94">
      <w:pPr>
        <w:autoSpaceDE w:val="0"/>
        <w:autoSpaceDN w:val="0"/>
        <w:adjustRightInd w:val="0"/>
        <w:spacing w:after="0" w:line="240" w:lineRule="auto"/>
        <w:ind w:firstLine="567"/>
        <w:jc w:val="center"/>
        <w:rPr>
          <w:rFonts w:ascii="Times New Roman" w:hAnsi="Times New Roman" w:cs="Times New Roman"/>
          <w:b/>
          <w:bCs/>
          <w:sz w:val="24"/>
          <w:szCs w:val="24"/>
          <w:lang w:val="en-US" w:eastAsia="ru-RU"/>
        </w:rPr>
      </w:pPr>
      <w:r w:rsidRPr="00670CEC">
        <w:rPr>
          <w:rFonts w:ascii="Times New Roman" w:hAnsi="Times New Roman" w:cs="Times New Roman"/>
          <w:b/>
          <w:bCs/>
          <w:sz w:val="24"/>
          <w:szCs w:val="24"/>
          <w:lang w:val="en-US" w:eastAsia="ru-RU"/>
        </w:rPr>
        <w:t>Silicon: an Essential Element for Life Processes</w:t>
      </w:r>
    </w:p>
    <w:p w:rsidR="00A27FEC" w:rsidRPr="00670CEC"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670CEC">
        <w:rPr>
          <w:rFonts w:ascii="Times New Roman" w:hAnsi="Times New Roman" w:cs="Times New Roman"/>
          <w:sz w:val="24"/>
          <w:szCs w:val="24"/>
          <w:lang w:val="en-US" w:eastAsia="ru-RU"/>
        </w:rPr>
        <w:t xml:space="preserve">Until now there has been no proof that </w:t>
      </w:r>
      <w:r>
        <w:rPr>
          <w:rFonts w:ascii="Times New Roman" w:hAnsi="Times New Roman" w:cs="Times New Roman"/>
          <w:sz w:val="24"/>
          <w:szCs w:val="24"/>
          <w:lang w:val="en-US" w:eastAsia="ru-RU"/>
        </w:rPr>
        <w:t xml:space="preserve">silicon plays any definite role </w:t>
      </w:r>
      <w:r w:rsidRPr="00670CEC">
        <w:rPr>
          <w:rFonts w:ascii="Times New Roman" w:hAnsi="Times New Roman" w:cs="Times New Roman"/>
          <w:sz w:val="24"/>
          <w:szCs w:val="24"/>
          <w:lang w:val="en-US" w:eastAsia="ru-RU"/>
        </w:rPr>
        <w:t xml:space="preserve">in vital processes in animals or men. </w:t>
      </w:r>
      <w:r>
        <w:rPr>
          <w:rFonts w:ascii="Times New Roman" w:hAnsi="Times New Roman" w:cs="Times New Roman"/>
          <w:sz w:val="24"/>
          <w:szCs w:val="24"/>
          <w:lang w:val="en-US" w:eastAsia="ru-RU"/>
        </w:rPr>
        <w:t xml:space="preserve">Scientists believed that it was </w:t>
      </w:r>
      <w:r w:rsidRPr="00670CEC">
        <w:rPr>
          <w:rFonts w:ascii="Times New Roman" w:hAnsi="Times New Roman" w:cs="Times New Roman"/>
          <w:sz w:val="24"/>
          <w:szCs w:val="24"/>
          <w:lang w:val="en-US" w:eastAsia="ru-RU"/>
        </w:rPr>
        <w:t>non</w:t>
      </w:r>
      <w:r>
        <w:rPr>
          <w:rFonts w:ascii="Times New Roman" w:hAnsi="Times New Roman" w:cs="Times New Roman"/>
          <w:sz w:val="24"/>
          <w:szCs w:val="24"/>
          <w:lang w:val="en-US" w:eastAsia="ru-RU"/>
        </w:rPr>
        <w:t>e</w:t>
      </w:r>
      <w:r w:rsidRPr="00670CEC">
        <w:rPr>
          <w:rFonts w:ascii="Times New Roman" w:hAnsi="Times New Roman" w:cs="Times New Roman"/>
          <w:sz w:val="24"/>
          <w:szCs w:val="24"/>
          <w:lang w:val="en-US" w:eastAsia="ru-RU"/>
        </w:rPr>
        <w:t>ssential except in certain primitive organis</w:t>
      </w:r>
      <w:r>
        <w:rPr>
          <w:rFonts w:ascii="Times New Roman" w:hAnsi="Times New Roman" w:cs="Times New Roman"/>
          <w:sz w:val="24"/>
          <w:szCs w:val="24"/>
          <w:lang w:val="en-US" w:eastAsia="ru-RU"/>
        </w:rPr>
        <w:t xml:space="preserve">ms. But later it was shown </w:t>
      </w:r>
      <w:r w:rsidRPr="00670CEC">
        <w:rPr>
          <w:rFonts w:ascii="Times New Roman" w:hAnsi="Times New Roman" w:cs="Times New Roman"/>
          <w:sz w:val="24"/>
          <w:szCs w:val="24"/>
          <w:lang w:val="en-US" w:eastAsia="ru-RU"/>
        </w:rPr>
        <w:t>that silicon is required for normal g</w:t>
      </w:r>
      <w:r>
        <w:rPr>
          <w:rFonts w:ascii="Times New Roman" w:hAnsi="Times New Roman" w:cs="Times New Roman"/>
          <w:sz w:val="24"/>
          <w:szCs w:val="24"/>
          <w:lang w:val="en-US" w:eastAsia="ru-RU"/>
        </w:rPr>
        <w:t xml:space="preserve">rowth and development of living </w:t>
      </w:r>
      <w:r w:rsidRPr="00670CEC">
        <w:rPr>
          <w:rFonts w:ascii="Times New Roman" w:hAnsi="Times New Roman" w:cs="Times New Roman"/>
          <w:sz w:val="24"/>
          <w:szCs w:val="24"/>
          <w:lang w:val="en-US" w:eastAsia="ru-RU"/>
        </w:rPr>
        <w:t>beings.</w:t>
      </w:r>
    </w:p>
    <w:p w:rsidR="00A27FEC" w:rsidRPr="00670CEC"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670CEC">
        <w:rPr>
          <w:rFonts w:ascii="Times New Roman" w:hAnsi="Times New Roman" w:cs="Times New Roman"/>
          <w:sz w:val="24"/>
          <w:szCs w:val="24"/>
          <w:lang w:val="en-US" w:eastAsia="ru-RU"/>
        </w:rPr>
        <w:t>Previous laboratory studies had sugges</w:t>
      </w:r>
      <w:r>
        <w:rPr>
          <w:rFonts w:ascii="Times New Roman" w:hAnsi="Times New Roman" w:cs="Times New Roman"/>
          <w:sz w:val="24"/>
          <w:szCs w:val="24"/>
          <w:lang w:val="en-US" w:eastAsia="ru-RU"/>
        </w:rPr>
        <w:t xml:space="preserve">ted a possible role for silicon </w:t>
      </w:r>
      <w:r w:rsidRPr="00670CEC">
        <w:rPr>
          <w:rFonts w:ascii="Times New Roman" w:hAnsi="Times New Roman" w:cs="Times New Roman"/>
          <w:sz w:val="24"/>
          <w:szCs w:val="24"/>
          <w:lang w:val="en-US" w:eastAsia="ru-RU"/>
        </w:rPr>
        <w:t xml:space="preserve">in bone formation, especially in young </w:t>
      </w:r>
      <w:r>
        <w:rPr>
          <w:rFonts w:ascii="Times New Roman" w:hAnsi="Times New Roman" w:cs="Times New Roman"/>
          <w:sz w:val="24"/>
          <w:szCs w:val="24"/>
          <w:lang w:val="en-US" w:eastAsia="ru-RU"/>
        </w:rPr>
        <w:t xml:space="preserve">bone. In the earliest stages of </w:t>
      </w:r>
      <w:r w:rsidRPr="00670CEC">
        <w:rPr>
          <w:rFonts w:ascii="Times New Roman" w:hAnsi="Times New Roman" w:cs="Times New Roman"/>
          <w:sz w:val="24"/>
          <w:szCs w:val="24"/>
          <w:lang w:val="en-US" w:eastAsia="ru-RU"/>
        </w:rPr>
        <w:t xml:space="preserve">calcification in bones, when their calcium </w:t>
      </w:r>
      <w:r>
        <w:rPr>
          <w:rFonts w:ascii="Times New Roman" w:hAnsi="Times New Roman" w:cs="Times New Roman"/>
          <w:sz w:val="24"/>
          <w:szCs w:val="24"/>
          <w:lang w:val="en-US" w:eastAsia="ru-RU"/>
        </w:rPr>
        <w:t xml:space="preserve">content is very low, there is a </w:t>
      </w:r>
      <w:r w:rsidRPr="00670CEC">
        <w:rPr>
          <w:rFonts w:ascii="Times New Roman" w:hAnsi="Times New Roman" w:cs="Times New Roman"/>
          <w:sz w:val="24"/>
          <w:szCs w:val="24"/>
          <w:lang w:val="en-US" w:eastAsia="ru-RU"/>
        </w:rPr>
        <w:t>direct relationship between silicon and</w:t>
      </w:r>
      <w:r>
        <w:rPr>
          <w:rFonts w:ascii="Times New Roman" w:hAnsi="Times New Roman" w:cs="Times New Roman"/>
          <w:sz w:val="24"/>
          <w:szCs w:val="24"/>
          <w:lang w:val="en-US" w:eastAsia="ru-RU"/>
        </w:rPr>
        <w:t xml:space="preserve"> calcium. Silicon is associated </w:t>
      </w:r>
      <w:r w:rsidRPr="00670CEC">
        <w:rPr>
          <w:rFonts w:ascii="Times New Roman" w:hAnsi="Times New Roman" w:cs="Times New Roman"/>
          <w:sz w:val="24"/>
          <w:szCs w:val="24"/>
          <w:lang w:val="en-US" w:eastAsia="ru-RU"/>
        </w:rPr>
        <w:t xml:space="preserve">with calcium and increases the rate of </w:t>
      </w:r>
      <w:r>
        <w:rPr>
          <w:rFonts w:ascii="Times New Roman" w:hAnsi="Times New Roman" w:cs="Times New Roman"/>
          <w:sz w:val="24"/>
          <w:szCs w:val="24"/>
          <w:lang w:val="en-US" w:eastAsia="ru-RU"/>
        </w:rPr>
        <w:t xml:space="preserve">bone mineralization. A relation </w:t>
      </w:r>
      <w:r w:rsidRPr="00670CEC">
        <w:rPr>
          <w:rFonts w:ascii="Times New Roman" w:hAnsi="Times New Roman" w:cs="Times New Roman"/>
          <w:sz w:val="24"/>
          <w:szCs w:val="24"/>
          <w:lang w:val="en-US" w:eastAsia="ru-RU"/>
        </w:rPr>
        <w:t>has also been established between silic</w:t>
      </w:r>
      <w:r>
        <w:rPr>
          <w:rFonts w:ascii="Times New Roman" w:hAnsi="Times New Roman" w:cs="Times New Roman"/>
          <w:sz w:val="24"/>
          <w:szCs w:val="24"/>
          <w:lang w:val="en-US" w:eastAsia="ru-RU"/>
        </w:rPr>
        <w:t xml:space="preserve">on, magnesium and fluorine in </w:t>
      </w:r>
      <w:r w:rsidRPr="00670CEC">
        <w:rPr>
          <w:rFonts w:ascii="Times New Roman" w:hAnsi="Times New Roman" w:cs="Times New Roman"/>
          <w:sz w:val="24"/>
          <w:szCs w:val="24"/>
          <w:lang w:val="en-US" w:eastAsia="ru-RU"/>
        </w:rPr>
        <w:t>the formation of bones.</w:t>
      </w:r>
    </w:p>
    <w:p w:rsidR="00A27FEC" w:rsidRPr="00670CEC"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670CEC">
        <w:rPr>
          <w:rFonts w:ascii="Times New Roman" w:hAnsi="Times New Roman" w:cs="Times New Roman"/>
          <w:sz w:val="24"/>
          <w:szCs w:val="24"/>
          <w:lang w:val="en-US" w:eastAsia="ru-RU"/>
        </w:rPr>
        <w:t>Some studies have also suggested the</w:t>
      </w:r>
      <w:r>
        <w:rPr>
          <w:rFonts w:ascii="Times New Roman" w:hAnsi="Times New Roman" w:cs="Times New Roman"/>
          <w:sz w:val="24"/>
          <w:szCs w:val="24"/>
          <w:lang w:val="en-US" w:eastAsia="ru-RU"/>
        </w:rPr>
        <w:t xml:space="preserve"> possibility that silicon has a </w:t>
      </w:r>
      <w:r w:rsidRPr="00670CEC">
        <w:rPr>
          <w:rFonts w:ascii="Times New Roman" w:hAnsi="Times New Roman" w:cs="Times New Roman"/>
          <w:sz w:val="24"/>
          <w:szCs w:val="24"/>
          <w:lang w:val="en-US" w:eastAsia="ru-RU"/>
        </w:rPr>
        <w:t xml:space="preserve">physiological function. In addition to </w:t>
      </w:r>
      <w:r>
        <w:rPr>
          <w:rFonts w:ascii="Times New Roman" w:hAnsi="Times New Roman" w:cs="Times New Roman"/>
          <w:sz w:val="24"/>
          <w:szCs w:val="24"/>
          <w:lang w:val="en-US" w:eastAsia="ru-RU"/>
        </w:rPr>
        <w:t xml:space="preserve">calcium, phosphorus, magnesium, </w:t>
      </w:r>
      <w:r w:rsidRPr="00670CEC">
        <w:rPr>
          <w:rFonts w:ascii="Times New Roman" w:hAnsi="Times New Roman" w:cs="Times New Roman"/>
          <w:sz w:val="24"/>
          <w:szCs w:val="24"/>
          <w:lang w:val="en-US" w:eastAsia="ru-RU"/>
        </w:rPr>
        <w:t>iron and certain vitamins, silicon, along with tin, vanadium, a</w:t>
      </w:r>
      <w:r>
        <w:rPr>
          <w:rFonts w:ascii="Times New Roman" w:hAnsi="Times New Roman" w:cs="Times New Roman"/>
          <w:sz w:val="24"/>
          <w:szCs w:val="24"/>
          <w:lang w:val="en-US" w:eastAsia="ru-RU"/>
        </w:rPr>
        <w:t xml:space="preserve">nd fluorine, </w:t>
      </w:r>
      <w:r w:rsidRPr="00670CEC">
        <w:rPr>
          <w:rFonts w:ascii="Times New Roman" w:hAnsi="Times New Roman" w:cs="Times New Roman"/>
          <w:sz w:val="24"/>
          <w:szCs w:val="24"/>
          <w:lang w:val="en-US" w:eastAsia="ru-RU"/>
        </w:rPr>
        <w:t xml:space="preserve">has an </w:t>
      </w:r>
      <w:r>
        <w:rPr>
          <w:rFonts w:ascii="Times New Roman" w:hAnsi="Times New Roman" w:cs="Times New Roman"/>
          <w:sz w:val="24"/>
          <w:szCs w:val="24"/>
          <w:lang w:val="en-US" w:eastAsia="ru-RU"/>
        </w:rPr>
        <w:t>effe</w:t>
      </w:r>
      <w:r w:rsidRPr="00670CEC">
        <w:rPr>
          <w:rFonts w:ascii="Times New Roman" w:hAnsi="Times New Roman" w:cs="Times New Roman"/>
          <w:sz w:val="24"/>
          <w:szCs w:val="24"/>
          <w:lang w:val="en-US" w:eastAsia="ru-RU"/>
        </w:rPr>
        <w:t>ct of pigmentation.</w:t>
      </w:r>
    </w:p>
    <w:p w:rsidR="00A27FEC" w:rsidRPr="00670CEC"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670CEC">
        <w:rPr>
          <w:rFonts w:ascii="Times New Roman" w:hAnsi="Times New Roman" w:cs="Times New Roman"/>
          <w:sz w:val="24"/>
          <w:szCs w:val="24"/>
          <w:lang w:val="en-US" w:eastAsia="ru-RU"/>
        </w:rPr>
        <w:t>Other observations support the prev</w:t>
      </w:r>
      <w:r>
        <w:rPr>
          <w:rFonts w:ascii="Times New Roman" w:hAnsi="Times New Roman" w:cs="Times New Roman"/>
          <w:sz w:val="24"/>
          <w:szCs w:val="24"/>
          <w:lang w:val="en-US" w:eastAsia="ru-RU"/>
        </w:rPr>
        <w:t xml:space="preserve">ious conclusion that silicon is </w:t>
      </w:r>
      <w:r w:rsidRPr="00670CEC">
        <w:rPr>
          <w:rFonts w:ascii="Times New Roman" w:hAnsi="Times New Roman" w:cs="Times New Roman"/>
          <w:sz w:val="24"/>
          <w:szCs w:val="24"/>
          <w:lang w:val="en-US" w:eastAsia="ru-RU"/>
        </w:rPr>
        <w:t>essential. The level of silicon effective fo</w:t>
      </w:r>
      <w:r>
        <w:rPr>
          <w:rFonts w:ascii="Times New Roman" w:hAnsi="Times New Roman" w:cs="Times New Roman"/>
          <w:sz w:val="24"/>
          <w:szCs w:val="24"/>
          <w:lang w:val="en-US" w:eastAsia="ru-RU"/>
        </w:rPr>
        <w:t xml:space="preserve">r normal growth and development </w:t>
      </w:r>
      <w:r w:rsidRPr="00670CEC">
        <w:rPr>
          <w:rFonts w:ascii="Times New Roman" w:hAnsi="Times New Roman" w:cs="Times New Roman"/>
          <w:sz w:val="24"/>
          <w:szCs w:val="24"/>
          <w:lang w:val="en-US" w:eastAsia="ru-RU"/>
        </w:rPr>
        <w:t>is of the order that is present in plant and animal food-stuf</w:t>
      </w:r>
      <w:r>
        <w:rPr>
          <w:rFonts w:ascii="Times New Roman" w:hAnsi="Times New Roman" w:cs="Times New Roman"/>
          <w:sz w:val="24"/>
          <w:szCs w:val="24"/>
          <w:lang w:val="en-US" w:eastAsia="ru-RU"/>
        </w:rPr>
        <w:t>f</w:t>
      </w:r>
      <w:r w:rsidRPr="00670CEC">
        <w:rPr>
          <w:rFonts w:ascii="Times New Roman" w:hAnsi="Times New Roman" w:cs="Times New Roman"/>
          <w:sz w:val="24"/>
          <w:szCs w:val="24"/>
          <w:lang w:val="en-US" w:eastAsia="ru-RU"/>
        </w:rPr>
        <w:t>.</w:t>
      </w:r>
    </w:p>
    <w:p w:rsidR="00A27FEC" w:rsidRPr="00670CEC"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670CEC">
        <w:rPr>
          <w:rFonts w:ascii="Times New Roman" w:hAnsi="Times New Roman" w:cs="Times New Roman"/>
          <w:sz w:val="24"/>
          <w:szCs w:val="24"/>
          <w:lang w:val="en-US" w:eastAsia="ru-RU"/>
        </w:rPr>
        <w:t>Silicon is present in animal matter. The eggs of birds and milk have small but appreciable quantities. The b</w:t>
      </w:r>
      <w:r>
        <w:rPr>
          <w:rFonts w:ascii="Times New Roman" w:hAnsi="Times New Roman" w:cs="Times New Roman"/>
          <w:sz w:val="24"/>
          <w:szCs w:val="24"/>
          <w:lang w:val="en-US" w:eastAsia="ru-RU"/>
        </w:rPr>
        <w:t xml:space="preserve">lood of man averages about 5 mg </w:t>
      </w:r>
      <w:r w:rsidRPr="00670CEC">
        <w:rPr>
          <w:rFonts w:ascii="Times New Roman" w:hAnsi="Times New Roman" w:cs="Times New Roman"/>
          <w:sz w:val="24"/>
          <w:szCs w:val="24"/>
          <w:lang w:val="en-US" w:eastAsia="ru-RU"/>
        </w:rPr>
        <w:t>of silicon per litre.</w:t>
      </w:r>
    </w:p>
    <w:p w:rsidR="00A27FEC" w:rsidRPr="00670CEC"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670CEC">
        <w:rPr>
          <w:rFonts w:ascii="Times New Roman" w:hAnsi="Times New Roman" w:cs="Times New Roman"/>
          <w:sz w:val="24"/>
          <w:szCs w:val="24"/>
          <w:lang w:val="en-US" w:eastAsia="ru-RU"/>
        </w:rPr>
        <w:t>The discovery of the essential role of sil</w:t>
      </w:r>
      <w:r>
        <w:rPr>
          <w:rFonts w:ascii="Times New Roman" w:hAnsi="Times New Roman" w:cs="Times New Roman"/>
          <w:sz w:val="24"/>
          <w:szCs w:val="24"/>
          <w:lang w:val="en-US" w:eastAsia="ru-RU"/>
        </w:rPr>
        <w:t xml:space="preserve">icon in life processes has many </w:t>
      </w:r>
      <w:r w:rsidRPr="00670CEC">
        <w:rPr>
          <w:rFonts w:ascii="Times New Roman" w:hAnsi="Times New Roman" w:cs="Times New Roman"/>
          <w:sz w:val="24"/>
          <w:szCs w:val="24"/>
          <w:lang w:val="en-US" w:eastAsia="ru-RU"/>
        </w:rPr>
        <w:t>implications, first, fr</w:t>
      </w:r>
      <w:r>
        <w:rPr>
          <w:rFonts w:ascii="Times New Roman" w:hAnsi="Times New Roman" w:cs="Times New Roman"/>
          <w:sz w:val="24"/>
          <w:szCs w:val="24"/>
          <w:lang w:val="en-US" w:eastAsia="ru-RU"/>
        </w:rPr>
        <w:t>om an e</w:t>
      </w:r>
      <w:r w:rsidRPr="00670CEC">
        <w:rPr>
          <w:rFonts w:ascii="Times New Roman" w:hAnsi="Times New Roman" w:cs="Times New Roman"/>
          <w:sz w:val="24"/>
          <w:szCs w:val="24"/>
          <w:lang w:val="en-US" w:eastAsia="ru-RU"/>
        </w:rPr>
        <w:t>volutionary point</w:t>
      </w:r>
      <w:r>
        <w:rPr>
          <w:rFonts w:ascii="Times New Roman" w:hAnsi="Times New Roman" w:cs="Times New Roman"/>
          <w:sz w:val="24"/>
          <w:szCs w:val="24"/>
          <w:lang w:val="en-US" w:eastAsia="ru-RU"/>
        </w:rPr>
        <w:t xml:space="preserve"> of view, since silica performs </w:t>
      </w:r>
      <w:r w:rsidRPr="00670CEC">
        <w:rPr>
          <w:rFonts w:ascii="Times New Roman" w:hAnsi="Times New Roman" w:cs="Times New Roman"/>
          <w:sz w:val="24"/>
          <w:szCs w:val="24"/>
          <w:lang w:val="en-US" w:eastAsia="ru-RU"/>
        </w:rPr>
        <w:t>a skeletal role in some primitive organisms,</w:t>
      </w:r>
      <w:r>
        <w:rPr>
          <w:rFonts w:ascii="Times New Roman" w:hAnsi="Times New Roman" w:cs="Times New Roman"/>
          <w:sz w:val="24"/>
          <w:szCs w:val="24"/>
          <w:lang w:val="en-US" w:eastAsia="ru-RU"/>
        </w:rPr>
        <w:t xml:space="preserve"> and, second, because, although </w:t>
      </w:r>
      <w:r w:rsidRPr="00670CEC">
        <w:rPr>
          <w:rFonts w:ascii="Times New Roman" w:hAnsi="Times New Roman" w:cs="Times New Roman"/>
          <w:sz w:val="24"/>
          <w:szCs w:val="24"/>
          <w:lang w:val="en-US" w:eastAsia="ru-RU"/>
        </w:rPr>
        <w:t>great importance has been attached to the stud</w:t>
      </w:r>
      <w:r>
        <w:rPr>
          <w:rFonts w:ascii="Times New Roman" w:hAnsi="Times New Roman" w:cs="Times New Roman"/>
          <w:sz w:val="24"/>
          <w:szCs w:val="24"/>
          <w:lang w:val="en-US" w:eastAsia="ru-RU"/>
        </w:rPr>
        <w:t xml:space="preserve">y of toxicity of silica, it has </w:t>
      </w:r>
      <w:r w:rsidRPr="00670CEC">
        <w:rPr>
          <w:rFonts w:ascii="Times New Roman" w:hAnsi="Times New Roman" w:cs="Times New Roman"/>
          <w:sz w:val="24"/>
          <w:szCs w:val="24"/>
          <w:lang w:val="en-US" w:eastAsia="ru-RU"/>
        </w:rPr>
        <w:t>also been found that silicon itself can be con</w:t>
      </w:r>
      <w:r>
        <w:rPr>
          <w:rFonts w:ascii="Times New Roman" w:hAnsi="Times New Roman" w:cs="Times New Roman"/>
          <w:sz w:val="24"/>
          <w:szCs w:val="24"/>
          <w:lang w:val="en-US" w:eastAsia="ru-RU"/>
        </w:rPr>
        <w:t xml:space="preserve">sidered as an important </w:t>
      </w:r>
      <w:r w:rsidRPr="00670CEC">
        <w:rPr>
          <w:rFonts w:ascii="Times New Roman" w:hAnsi="Times New Roman" w:cs="Times New Roman"/>
          <w:sz w:val="24"/>
          <w:szCs w:val="24"/>
          <w:lang w:val="en-US" w:eastAsia="ru-RU"/>
        </w:rPr>
        <w:t>participant in normal metabolism.</w:t>
      </w:r>
    </w:p>
    <w:p w:rsidR="00A27FEC" w:rsidRPr="0090663D" w:rsidRDefault="00A27FEC" w:rsidP="00CC4D94">
      <w:pPr>
        <w:spacing w:after="0" w:line="240" w:lineRule="auto"/>
        <w:ind w:firstLine="567"/>
        <w:jc w:val="both"/>
        <w:rPr>
          <w:rFonts w:ascii="Times New Roman" w:hAnsi="Times New Roman" w:cs="Times New Roman"/>
          <w:sz w:val="24"/>
          <w:szCs w:val="24"/>
          <w:lang w:val="en-US"/>
        </w:rPr>
      </w:pPr>
    </w:p>
    <w:p w:rsidR="00A27FEC" w:rsidRPr="0090663D" w:rsidRDefault="00A27FEC" w:rsidP="00CC4D94">
      <w:pPr>
        <w:spacing w:after="0" w:line="240" w:lineRule="auto"/>
        <w:ind w:firstLine="567"/>
        <w:jc w:val="both"/>
        <w:rPr>
          <w:rFonts w:ascii="Times New Roman" w:hAnsi="Times New Roman" w:cs="Times New Roman"/>
          <w:sz w:val="24"/>
          <w:szCs w:val="24"/>
          <w:lang w:val="en-US"/>
        </w:rPr>
      </w:pPr>
    </w:p>
    <w:p w:rsidR="00A27FEC" w:rsidRPr="0090663D" w:rsidRDefault="00A27FEC" w:rsidP="00CC4D94">
      <w:pPr>
        <w:spacing w:after="0" w:line="240" w:lineRule="auto"/>
        <w:ind w:firstLine="567"/>
        <w:jc w:val="both"/>
        <w:rPr>
          <w:rFonts w:ascii="Times New Roman" w:hAnsi="Times New Roman" w:cs="Times New Roman"/>
          <w:sz w:val="24"/>
          <w:szCs w:val="24"/>
          <w:lang w:val="en-US"/>
        </w:rPr>
      </w:pPr>
    </w:p>
    <w:p w:rsidR="00A27FEC" w:rsidRPr="00C4239B" w:rsidRDefault="00A27FEC" w:rsidP="00CC4D94">
      <w:pPr>
        <w:spacing w:after="0" w:line="240" w:lineRule="auto"/>
        <w:ind w:firstLine="567"/>
        <w:jc w:val="both"/>
        <w:rPr>
          <w:rFonts w:ascii="Times New Roman" w:hAnsi="Times New Roman" w:cs="Times New Roman"/>
          <w:sz w:val="24"/>
          <w:szCs w:val="24"/>
          <w:lang w:val="en-US"/>
        </w:rPr>
      </w:pPr>
      <w:bookmarkStart w:id="1" w:name="_GoBack"/>
      <w:bookmarkEnd w:id="1"/>
    </w:p>
    <w:p w:rsidR="00A27FEC" w:rsidRPr="00C4239B"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Pr="00F7214F" w:rsidRDefault="00A27FEC" w:rsidP="00CC4D94">
      <w:pPr>
        <w:spacing w:after="0" w:line="240" w:lineRule="auto"/>
        <w:ind w:firstLine="567"/>
        <w:jc w:val="both"/>
        <w:rPr>
          <w:rFonts w:ascii="Times New Roman" w:hAnsi="Times New Roman" w:cs="Times New Roman"/>
          <w:sz w:val="24"/>
          <w:szCs w:val="24"/>
          <w:lang w:val="en-US"/>
        </w:rPr>
      </w:pPr>
    </w:p>
    <w:p w:rsidR="00A27FEC" w:rsidRPr="0030005E" w:rsidRDefault="00A27FEC" w:rsidP="00CC4D94">
      <w:pPr>
        <w:spacing w:after="0" w:line="240" w:lineRule="auto"/>
        <w:ind w:firstLine="567"/>
        <w:jc w:val="right"/>
        <w:rPr>
          <w:rFonts w:ascii="Times New Roman" w:hAnsi="Times New Roman" w:cs="Times New Roman"/>
          <w:sz w:val="24"/>
          <w:szCs w:val="24"/>
        </w:rPr>
      </w:pPr>
      <w:r w:rsidRPr="00435250">
        <w:rPr>
          <w:rFonts w:ascii="Times New Roman" w:hAnsi="Times New Roman" w:cs="Times New Roman"/>
          <w:sz w:val="24"/>
          <w:szCs w:val="24"/>
        </w:rPr>
        <w:t>Приложение</w:t>
      </w:r>
      <w:r w:rsidRPr="004C00D5">
        <w:rPr>
          <w:rFonts w:ascii="Times New Roman" w:hAnsi="Times New Roman" w:cs="Times New Roman"/>
          <w:sz w:val="24"/>
          <w:szCs w:val="24"/>
        </w:rPr>
        <w:t xml:space="preserve"> № 8</w:t>
      </w: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0005E" w:rsidRDefault="00A27FEC" w:rsidP="00780FB6">
      <w:pPr>
        <w:spacing w:after="0" w:line="240" w:lineRule="auto"/>
        <w:rPr>
          <w:rFonts w:ascii="Times New Roman" w:hAnsi="Times New Roman" w:cs="Times New Roman"/>
          <w:b/>
          <w:bCs/>
          <w:sz w:val="24"/>
          <w:szCs w:val="24"/>
        </w:rPr>
      </w:pPr>
      <w:r w:rsidRPr="006B6713">
        <w:rPr>
          <w:rFonts w:ascii="Times New Roman" w:hAnsi="Times New Roman" w:cs="Times New Roman"/>
          <w:b/>
          <w:bCs/>
          <w:sz w:val="24"/>
          <w:szCs w:val="24"/>
        </w:rPr>
        <w:t>Лексика</w:t>
      </w:r>
      <w:r w:rsidRPr="0030005E">
        <w:rPr>
          <w:rFonts w:ascii="Times New Roman" w:hAnsi="Times New Roman" w:cs="Times New Roman"/>
          <w:b/>
          <w:bCs/>
          <w:sz w:val="24"/>
          <w:szCs w:val="24"/>
        </w:rPr>
        <w:t xml:space="preserve"> </w:t>
      </w:r>
      <w:r w:rsidRPr="006B6713">
        <w:rPr>
          <w:rFonts w:ascii="Times New Roman" w:hAnsi="Times New Roman" w:cs="Times New Roman"/>
          <w:b/>
          <w:bCs/>
          <w:sz w:val="24"/>
          <w:szCs w:val="24"/>
        </w:rPr>
        <w:t>по</w:t>
      </w:r>
      <w:r w:rsidRPr="0030005E">
        <w:rPr>
          <w:rFonts w:ascii="Times New Roman" w:hAnsi="Times New Roman" w:cs="Times New Roman"/>
          <w:b/>
          <w:bCs/>
          <w:sz w:val="24"/>
          <w:szCs w:val="24"/>
        </w:rPr>
        <w:t xml:space="preserve"> </w:t>
      </w:r>
      <w:r w:rsidRPr="006B6713">
        <w:rPr>
          <w:rFonts w:ascii="Times New Roman" w:hAnsi="Times New Roman" w:cs="Times New Roman"/>
          <w:b/>
          <w:bCs/>
          <w:sz w:val="24"/>
          <w:szCs w:val="24"/>
        </w:rPr>
        <w:t>теме</w:t>
      </w:r>
      <w:r w:rsidRPr="0030005E">
        <w:rPr>
          <w:rFonts w:ascii="Times New Roman" w:hAnsi="Times New Roman" w:cs="Times New Roman"/>
          <w:b/>
          <w:bCs/>
          <w:sz w:val="24"/>
          <w:szCs w:val="24"/>
        </w:rPr>
        <w:t xml:space="preserve"> «</w:t>
      </w:r>
      <w:r w:rsidRPr="006B6713">
        <w:rPr>
          <w:rFonts w:ascii="Times New Roman" w:hAnsi="Times New Roman" w:cs="Times New Roman"/>
          <w:b/>
          <w:bCs/>
          <w:sz w:val="24"/>
          <w:szCs w:val="24"/>
          <w:lang w:val="en-US"/>
        </w:rPr>
        <w:t>Laboratory</w:t>
      </w:r>
      <w:r w:rsidRPr="0030005E">
        <w:rPr>
          <w:rFonts w:ascii="Times New Roman" w:hAnsi="Times New Roman" w:cs="Times New Roman"/>
          <w:b/>
          <w:bCs/>
          <w:sz w:val="24"/>
          <w:szCs w:val="24"/>
        </w:rPr>
        <w:t xml:space="preserve"> </w:t>
      </w:r>
      <w:r w:rsidRPr="006B6713">
        <w:rPr>
          <w:rFonts w:ascii="Times New Roman" w:hAnsi="Times New Roman" w:cs="Times New Roman"/>
          <w:b/>
          <w:bCs/>
          <w:sz w:val="24"/>
          <w:szCs w:val="24"/>
          <w:lang w:val="en-US"/>
        </w:rPr>
        <w:t>equipment</w:t>
      </w:r>
      <w:r w:rsidRPr="0030005E">
        <w:rPr>
          <w:rFonts w:ascii="Times New Roman" w:hAnsi="Times New Roman" w:cs="Times New Roman"/>
          <w:b/>
          <w:bCs/>
          <w:sz w:val="24"/>
          <w:szCs w:val="24"/>
        </w:rPr>
        <w:t>»:</w:t>
      </w:r>
    </w:p>
    <w:p w:rsidR="00A27FEC" w:rsidRPr="009D1071"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l</w:t>
      </w:r>
      <w:r>
        <w:rPr>
          <w:rFonts w:ascii="Times New Roman" w:hAnsi="Times New Roman" w:cs="Times New Roman"/>
          <w:sz w:val="24"/>
          <w:szCs w:val="24"/>
          <w:lang w:val="en-US"/>
        </w:rPr>
        <w:t>aboratory apparatus (laboratory</w:t>
      </w:r>
      <w:r w:rsidRPr="00434B36">
        <w:rPr>
          <w:rFonts w:ascii="Times New Roman" w:hAnsi="Times New Roman" w:cs="Times New Roman"/>
          <w:sz w:val="24"/>
          <w:szCs w:val="24"/>
          <w:lang w:val="en-US"/>
        </w:rPr>
        <w:t xml:space="preserve"> equipment) - </w:t>
      </w:r>
      <w:r w:rsidRPr="00434B36">
        <w:rPr>
          <w:rFonts w:ascii="Times New Roman" w:hAnsi="Times New Roman" w:cs="Times New Roman"/>
          <w:sz w:val="24"/>
          <w:szCs w:val="24"/>
        </w:rPr>
        <w:t>лабораторное</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оборудование</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 xml:space="preserve">Bunsen burner - </w:t>
      </w:r>
      <w:r w:rsidRPr="00434B36">
        <w:rPr>
          <w:rFonts w:ascii="Times New Roman" w:hAnsi="Times New Roman" w:cs="Times New Roman"/>
          <w:sz w:val="24"/>
          <w:szCs w:val="24"/>
        </w:rPr>
        <w:t>горелка</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Бунзена</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 xml:space="preserve">gas inlet (gas inlet pipe) – </w:t>
      </w:r>
      <w:r w:rsidRPr="00434B36">
        <w:rPr>
          <w:rFonts w:ascii="Times New Roman" w:hAnsi="Times New Roman" w:cs="Times New Roman"/>
          <w:sz w:val="24"/>
          <w:szCs w:val="24"/>
        </w:rPr>
        <w:t>подвод</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газа</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газовая</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подводящая</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труба</w:t>
      </w:r>
      <w:r w:rsidRPr="00434B36">
        <w:rPr>
          <w:rFonts w:ascii="Times New Roman" w:hAnsi="Times New Roman" w:cs="Times New Roman"/>
          <w:sz w:val="24"/>
          <w:szCs w:val="24"/>
          <w:lang w:val="en-US"/>
        </w:rPr>
        <w:t>)</w:t>
      </w:r>
    </w:p>
    <w:p w:rsidR="00A27FEC" w:rsidRPr="004C00D5"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air</w:t>
      </w:r>
      <w:r w:rsidRPr="004C00D5">
        <w:rPr>
          <w:rFonts w:ascii="Times New Roman" w:hAnsi="Times New Roman" w:cs="Times New Roman"/>
          <w:sz w:val="24"/>
          <w:szCs w:val="24"/>
        </w:rPr>
        <w:t xml:space="preserve"> </w:t>
      </w:r>
      <w:r w:rsidRPr="00434B36">
        <w:rPr>
          <w:rFonts w:ascii="Times New Roman" w:hAnsi="Times New Roman" w:cs="Times New Roman"/>
          <w:sz w:val="24"/>
          <w:szCs w:val="24"/>
          <w:lang w:val="en-US"/>
        </w:rPr>
        <w:t>regulator</w:t>
      </w:r>
      <w:r w:rsidRPr="004C00D5">
        <w:rPr>
          <w:rFonts w:ascii="Times New Roman" w:hAnsi="Times New Roman" w:cs="Times New Roman"/>
          <w:sz w:val="24"/>
          <w:szCs w:val="24"/>
        </w:rPr>
        <w:t xml:space="preserve"> - </w:t>
      </w:r>
      <w:r>
        <w:rPr>
          <w:rFonts w:ascii="Times New Roman" w:hAnsi="Times New Roman" w:cs="Times New Roman"/>
          <w:sz w:val="24"/>
          <w:szCs w:val="24"/>
        </w:rPr>
        <w:t>регулятор</w:t>
      </w:r>
      <w:r w:rsidRPr="004C00D5">
        <w:rPr>
          <w:rFonts w:ascii="Times New Roman" w:hAnsi="Times New Roman" w:cs="Times New Roman"/>
          <w:sz w:val="24"/>
          <w:szCs w:val="24"/>
        </w:rPr>
        <w:t xml:space="preserve"> </w:t>
      </w:r>
      <w:r>
        <w:rPr>
          <w:rFonts w:ascii="Times New Roman" w:hAnsi="Times New Roman" w:cs="Times New Roman"/>
          <w:sz w:val="24"/>
          <w:szCs w:val="24"/>
        </w:rPr>
        <w:t>подвода</w:t>
      </w:r>
      <w:r w:rsidRPr="004C00D5">
        <w:rPr>
          <w:rFonts w:ascii="Times New Roman" w:hAnsi="Times New Roman" w:cs="Times New Roman"/>
          <w:sz w:val="24"/>
          <w:szCs w:val="24"/>
        </w:rPr>
        <w:t xml:space="preserve"> </w:t>
      </w:r>
      <w:r w:rsidRPr="00434B36">
        <w:rPr>
          <w:rFonts w:ascii="Times New Roman" w:hAnsi="Times New Roman" w:cs="Times New Roman"/>
          <w:sz w:val="24"/>
          <w:szCs w:val="24"/>
        </w:rPr>
        <w:t>воздуха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 xml:space="preserve">pipe union </w:t>
      </w:r>
      <w:r>
        <w:rPr>
          <w:rFonts w:ascii="Times New Roman" w:hAnsi="Times New Roman" w:cs="Times New Roman"/>
          <w:sz w:val="24"/>
          <w:szCs w:val="24"/>
        </w:rPr>
        <w:t>- присоединение газо</w:t>
      </w:r>
      <w:r w:rsidRPr="00434B36">
        <w:rPr>
          <w:rFonts w:ascii="Times New Roman" w:hAnsi="Times New Roman" w:cs="Times New Roman"/>
          <w:sz w:val="24"/>
          <w:szCs w:val="24"/>
        </w:rPr>
        <w:t>вой трубы</w:t>
      </w:r>
    </w:p>
    <w:p w:rsidR="00A27FEC"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 xml:space="preserve">gas regulator </w:t>
      </w:r>
      <w:r>
        <w:rPr>
          <w:rFonts w:ascii="Times New Roman" w:hAnsi="Times New Roman" w:cs="Times New Roman"/>
          <w:sz w:val="24"/>
          <w:szCs w:val="24"/>
        </w:rPr>
        <w:t>- регулятор поступления газа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 xml:space="preserve">stem </w:t>
      </w:r>
      <w:r>
        <w:rPr>
          <w:rFonts w:ascii="Times New Roman" w:hAnsi="Times New Roman" w:cs="Times New Roman"/>
          <w:sz w:val="24"/>
          <w:szCs w:val="24"/>
        </w:rPr>
        <w:t xml:space="preserve">- </w:t>
      </w:r>
      <w:r w:rsidRPr="00434B36">
        <w:rPr>
          <w:rFonts w:ascii="Times New Roman" w:hAnsi="Times New Roman" w:cs="Times New Roman"/>
          <w:sz w:val="24"/>
          <w:szCs w:val="24"/>
        </w:rPr>
        <w:t>трубка горелки</w:t>
      </w:r>
    </w:p>
    <w:p w:rsidR="00A27FEC" w:rsidRPr="00434B36" w:rsidRDefault="00A27FEC" w:rsidP="00780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air regulator - регулятор поступления </w:t>
      </w:r>
      <w:r w:rsidRPr="00434B36">
        <w:rPr>
          <w:rFonts w:ascii="Times New Roman" w:hAnsi="Times New Roman" w:cs="Times New Roman"/>
          <w:sz w:val="24"/>
          <w:szCs w:val="24"/>
        </w:rPr>
        <w:t xml:space="preserve"> воздуха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test tube</w:t>
      </w:r>
      <w:r>
        <w:rPr>
          <w:rFonts w:ascii="Times New Roman" w:hAnsi="Times New Roman" w:cs="Times New Roman"/>
          <w:sz w:val="24"/>
          <w:szCs w:val="24"/>
        </w:rPr>
        <w:t xml:space="preserve"> -</w:t>
      </w:r>
      <w:r w:rsidRPr="00434B36">
        <w:rPr>
          <w:rFonts w:ascii="Times New Roman" w:hAnsi="Times New Roman" w:cs="Times New Roman"/>
          <w:sz w:val="24"/>
          <w:szCs w:val="24"/>
        </w:rPr>
        <w:t xml:space="preserve"> пробирка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t</w:t>
      </w:r>
      <w:r>
        <w:rPr>
          <w:rFonts w:ascii="Times New Roman" w:hAnsi="Times New Roman" w:cs="Times New Roman"/>
          <w:sz w:val="24"/>
          <w:szCs w:val="24"/>
        </w:rPr>
        <w:t>est tube rack - штатив для проби</w:t>
      </w:r>
      <w:r w:rsidRPr="00434B36">
        <w:rPr>
          <w:rFonts w:ascii="Times New Roman" w:hAnsi="Times New Roman" w:cs="Times New Roman"/>
          <w:sz w:val="24"/>
          <w:szCs w:val="24"/>
        </w:rPr>
        <w:t>рок</w:t>
      </w:r>
    </w:p>
    <w:p w:rsidR="00A27FEC" w:rsidRPr="009D1071"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flat</w:t>
      </w:r>
      <w:r w:rsidRPr="009D1071">
        <w:rPr>
          <w:rFonts w:ascii="Times New Roman" w:hAnsi="Times New Roman" w:cs="Times New Roman"/>
          <w:sz w:val="24"/>
          <w:szCs w:val="24"/>
        </w:rPr>
        <w:t>-</w:t>
      </w:r>
      <w:r w:rsidRPr="00434B36">
        <w:rPr>
          <w:rFonts w:ascii="Times New Roman" w:hAnsi="Times New Roman" w:cs="Times New Roman"/>
          <w:sz w:val="24"/>
          <w:szCs w:val="24"/>
          <w:lang w:val="en-US"/>
        </w:rPr>
        <w:t>bottomed</w:t>
      </w:r>
      <w:r w:rsidRPr="009D1071">
        <w:rPr>
          <w:rFonts w:ascii="Times New Roman" w:hAnsi="Times New Roman" w:cs="Times New Roman"/>
          <w:sz w:val="24"/>
          <w:szCs w:val="24"/>
        </w:rPr>
        <w:t xml:space="preserve"> </w:t>
      </w:r>
      <w:r w:rsidRPr="00434B36">
        <w:rPr>
          <w:rFonts w:ascii="Times New Roman" w:hAnsi="Times New Roman" w:cs="Times New Roman"/>
          <w:sz w:val="24"/>
          <w:szCs w:val="24"/>
          <w:lang w:val="en-US"/>
        </w:rPr>
        <w:t>flask</w:t>
      </w:r>
      <w:r w:rsidRPr="009D1071">
        <w:rPr>
          <w:rFonts w:ascii="Times New Roman" w:hAnsi="Times New Roman" w:cs="Times New Roman"/>
          <w:sz w:val="24"/>
          <w:szCs w:val="24"/>
        </w:rPr>
        <w:t xml:space="preserve"> </w:t>
      </w:r>
      <w:r>
        <w:rPr>
          <w:rFonts w:ascii="Times New Roman" w:hAnsi="Times New Roman" w:cs="Times New Roman"/>
          <w:sz w:val="24"/>
          <w:szCs w:val="24"/>
        </w:rPr>
        <w:t>- плоскодонная</w:t>
      </w:r>
      <w:r w:rsidRPr="009D1071">
        <w:rPr>
          <w:rFonts w:ascii="Times New Roman" w:hAnsi="Times New Roman" w:cs="Times New Roman"/>
          <w:sz w:val="24"/>
          <w:szCs w:val="24"/>
        </w:rPr>
        <w:t xml:space="preserve"> </w:t>
      </w:r>
      <w:r w:rsidRPr="00434B36">
        <w:rPr>
          <w:rFonts w:ascii="Times New Roman" w:hAnsi="Times New Roman" w:cs="Times New Roman"/>
          <w:sz w:val="24"/>
          <w:szCs w:val="24"/>
        </w:rPr>
        <w:t>колба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ground</w:t>
      </w:r>
      <w:r w:rsidRPr="00434B36">
        <w:rPr>
          <w:rFonts w:ascii="Times New Roman" w:hAnsi="Times New Roman" w:cs="Times New Roman"/>
          <w:sz w:val="24"/>
          <w:szCs w:val="24"/>
        </w:rPr>
        <w:t xml:space="preserve"> </w:t>
      </w:r>
      <w:r w:rsidRPr="00434B36">
        <w:rPr>
          <w:rFonts w:ascii="Times New Roman" w:hAnsi="Times New Roman" w:cs="Times New Roman"/>
          <w:sz w:val="24"/>
          <w:szCs w:val="24"/>
          <w:lang w:val="en-US"/>
        </w:rPr>
        <w:t>glass</w:t>
      </w:r>
      <w:r w:rsidRPr="00434B36">
        <w:rPr>
          <w:rFonts w:ascii="Times New Roman" w:hAnsi="Times New Roman" w:cs="Times New Roman"/>
          <w:sz w:val="24"/>
          <w:szCs w:val="24"/>
        </w:rPr>
        <w:t xml:space="preserve"> </w:t>
      </w:r>
      <w:r w:rsidRPr="00434B36">
        <w:rPr>
          <w:rFonts w:ascii="Times New Roman" w:hAnsi="Times New Roman" w:cs="Times New Roman"/>
          <w:sz w:val="24"/>
          <w:szCs w:val="24"/>
          <w:lang w:val="en-US"/>
        </w:rPr>
        <w:t>neck</w:t>
      </w:r>
      <w:r w:rsidRPr="00434B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B36">
        <w:rPr>
          <w:rFonts w:ascii="Times New Roman" w:hAnsi="Times New Roman" w:cs="Times New Roman"/>
          <w:sz w:val="24"/>
          <w:szCs w:val="24"/>
        </w:rPr>
        <w:t>горлышко с</w:t>
      </w:r>
      <w:r>
        <w:rPr>
          <w:rFonts w:ascii="Times New Roman" w:hAnsi="Times New Roman" w:cs="Times New Roman"/>
          <w:sz w:val="24"/>
          <w:szCs w:val="24"/>
        </w:rPr>
        <w:t xml:space="preserve"> </w:t>
      </w:r>
      <w:r w:rsidRPr="00434B36">
        <w:rPr>
          <w:rFonts w:ascii="Times New Roman" w:hAnsi="Times New Roman" w:cs="Times New Roman"/>
          <w:sz w:val="24"/>
          <w:szCs w:val="24"/>
        </w:rPr>
        <w:t>притертой стеклянной пробкой</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E</w:t>
      </w:r>
      <w:r>
        <w:rPr>
          <w:rFonts w:ascii="Times New Roman" w:hAnsi="Times New Roman" w:cs="Times New Roman"/>
          <w:sz w:val="24"/>
          <w:szCs w:val="24"/>
          <w:lang w:val="en-US"/>
        </w:rPr>
        <w:t>rlenmeyer</w:t>
      </w:r>
      <w:r w:rsidRPr="006B6713">
        <w:rPr>
          <w:rFonts w:ascii="Times New Roman" w:hAnsi="Times New Roman" w:cs="Times New Roman"/>
          <w:sz w:val="24"/>
          <w:szCs w:val="24"/>
        </w:rPr>
        <w:t xml:space="preserve"> </w:t>
      </w:r>
      <w:r>
        <w:rPr>
          <w:rFonts w:ascii="Times New Roman" w:hAnsi="Times New Roman" w:cs="Times New Roman"/>
          <w:sz w:val="24"/>
          <w:szCs w:val="24"/>
          <w:lang w:val="en-US"/>
        </w:rPr>
        <w:t>flask</w:t>
      </w:r>
      <w:r w:rsidRPr="006B6713">
        <w:rPr>
          <w:rFonts w:ascii="Times New Roman" w:hAnsi="Times New Roman" w:cs="Times New Roman"/>
          <w:sz w:val="24"/>
          <w:szCs w:val="24"/>
        </w:rPr>
        <w:t xml:space="preserve"> (</w:t>
      </w:r>
      <w:r>
        <w:rPr>
          <w:rFonts w:ascii="Times New Roman" w:hAnsi="Times New Roman" w:cs="Times New Roman"/>
          <w:sz w:val="24"/>
          <w:szCs w:val="24"/>
          <w:lang w:val="en-US"/>
        </w:rPr>
        <w:t>conical</w:t>
      </w:r>
      <w:r w:rsidRPr="006B6713">
        <w:rPr>
          <w:rFonts w:ascii="Times New Roman" w:hAnsi="Times New Roman" w:cs="Times New Roman"/>
          <w:sz w:val="24"/>
          <w:szCs w:val="24"/>
        </w:rPr>
        <w:t xml:space="preserve"> </w:t>
      </w:r>
      <w:r>
        <w:rPr>
          <w:rFonts w:ascii="Times New Roman" w:hAnsi="Times New Roman" w:cs="Times New Roman"/>
          <w:sz w:val="24"/>
          <w:szCs w:val="24"/>
          <w:lang w:val="en-US"/>
        </w:rPr>
        <w:t>flask</w:t>
      </w:r>
      <w:r w:rsidRPr="006B6713">
        <w:rPr>
          <w:rFonts w:ascii="Times New Roman" w:hAnsi="Times New Roman" w:cs="Times New Roman"/>
          <w:sz w:val="24"/>
          <w:szCs w:val="24"/>
        </w:rPr>
        <w:t xml:space="preserve">) - </w:t>
      </w:r>
      <w:r w:rsidRPr="00434B36">
        <w:rPr>
          <w:rFonts w:ascii="Times New Roman" w:hAnsi="Times New Roman" w:cs="Times New Roman"/>
          <w:sz w:val="24"/>
          <w:szCs w:val="24"/>
        </w:rPr>
        <w:t>колба</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Эрленмайера</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коническая</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колба</w:t>
      </w:r>
      <w:r w:rsidRPr="006B6713">
        <w:rPr>
          <w:rFonts w:ascii="Times New Roman" w:hAnsi="Times New Roman" w:cs="Times New Roman"/>
          <w:sz w:val="24"/>
          <w:szCs w:val="24"/>
        </w:rPr>
        <w:t>)</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fi</w:t>
      </w:r>
      <w:r>
        <w:rPr>
          <w:rFonts w:ascii="Times New Roman" w:hAnsi="Times New Roman" w:cs="Times New Roman"/>
          <w:sz w:val="24"/>
          <w:szCs w:val="24"/>
        </w:rPr>
        <w:t>lter flask - колба для фильтрова</w:t>
      </w:r>
      <w:r w:rsidRPr="00434B36">
        <w:rPr>
          <w:rFonts w:ascii="Times New Roman" w:hAnsi="Times New Roman" w:cs="Times New Roman"/>
          <w:sz w:val="24"/>
          <w:szCs w:val="24"/>
        </w:rPr>
        <w:t>ния под вакуумом</w:t>
      </w:r>
    </w:p>
    <w:p w:rsidR="00A27FEC" w:rsidRPr="00434B36" w:rsidRDefault="00A27FEC" w:rsidP="00780FB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fluted filter - гофрированный </w:t>
      </w:r>
      <w:r w:rsidRPr="00434B36">
        <w:rPr>
          <w:rFonts w:ascii="Times New Roman" w:hAnsi="Times New Roman" w:cs="Times New Roman"/>
          <w:sz w:val="24"/>
          <w:szCs w:val="24"/>
        </w:rPr>
        <w:t>фильтр</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bench torch</w:t>
      </w:r>
      <w:r>
        <w:rPr>
          <w:rFonts w:ascii="Times New Roman" w:hAnsi="Times New Roman" w:cs="Times New Roman"/>
          <w:sz w:val="24"/>
          <w:szCs w:val="24"/>
        </w:rPr>
        <w:t xml:space="preserve"> -</w:t>
      </w:r>
      <w:r w:rsidRPr="00434B36">
        <w:rPr>
          <w:rFonts w:ascii="Times New Roman" w:hAnsi="Times New Roman" w:cs="Times New Roman"/>
          <w:sz w:val="24"/>
          <w:szCs w:val="24"/>
        </w:rPr>
        <w:t xml:space="preserve"> настольная горелка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oxygen inlet</w:t>
      </w:r>
      <w:r>
        <w:rPr>
          <w:rFonts w:ascii="Times New Roman" w:hAnsi="Times New Roman" w:cs="Times New Roman"/>
          <w:sz w:val="24"/>
          <w:szCs w:val="24"/>
        </w:rPr>
        <w:t xml:space="preserve"> -</w:t>
      </w:r>
      <w:r w:rsidRPr="00434B36">
        <w:rPr>
          <w:rFonts w:ascii="Times New Roman" w:hAnsi="Times New Roman" w:cs="Times New Roman"/>
          <w:sz w:val="24"/>
          <w:szCs w:val="24"/>
        </w:rPr>
        <w:t xml:space="preserve"> подвод кислорода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 xml:space="preserve">oxygen jet </w:t>
      </w:r>
      <w:r>
        <w:rPr>
          <w:rFonts w:ascii="Times New Roman" w:hAnsi="Times New Roman" w:cs="Times New Roman"/>
          <w:sz w:val="24"/>
          <w:szCs w:val="24"/>
        </w:rPr>
        <w:t xml:space="preserve">- </w:t>
      </w:r>
      <w:r w:rsidRPr="00434B36">
        <w:rPr>
          <w:rFonts w:ascii="Times New Roman" w:hAnsi="Times New Roman" w:cs="Times New Roman"/>
          <w:sz w:val="24"/>
          <w:szCs w:val="24"/>
        </w:rPr>
        <w:t>струя кислорода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rPr>
        <w:t xml:space="preserve">tripod </w:t>
      </w:r>
      <w:r>
        <w:rPr>
          <w:rFonts w:ascii="Times New Roman" w:hAnsi="Times New Roman" w:cs="Times New Roman"/>
          <w:sz w:val="24"/>
          <w:szCs w:val="24"/>
        </w:rPr>
        <w:t xml:space="preserve">- </w:t>
      </w:r>
      <w:r w:rsidRPr="00434B36">
        <w:rPr>
          <w:rFonts w:ascii="Times New Roman" w:hAnsi="Times New Roman" w:cs="Times New Roman"/>
          <w:sz w:val="24"/>
          <w:szCs w:val="24"/>
        </w:rPr>
        <w:t>треножник, тренога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funnel</w:t>
      </w:r>
      <w:r>
        <w:rPr>
          <w:rFonts w:ascii="Times New Roman" w:hAnsi="Times New Roman" w:cs="Times New Roman"/>
          <w:sz w:val="24"/>
          <w:szCs w:val="24"/>
        </w:rPr>
        <w:t xml:space="preserve"> -</w:t>
      </w:r>
      <w:r w:rsidRPr="00434B36">
        <w:rPr>
          <w:rFonts w:ascii="Times New Roman" w:hAnsi="Times New Roman" w:cs="Times New Roman"/>
          <w:sz w:val="24"/>
          <w:szCs w:val="24"/>
        </w:rPr>
        <w:t xml:space="preserve"> воронка</w:t>
      </w:r>
    </w:p>
    <w:p w:rsidR="00A27FEC" w:rsidRPr="00434B36"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pipe</w:t>
      </w:r>
      <w:r w:rsidRPr="00434B36">
        <w:rPr>
          <w:rFonts w:ascii="Times New Roman" w:hAnsi="Times New Roman" w:cs="Times New Roman"/>
          <w:sz w:val="24"/>
          <w:szCs w:val="24"/>
        </w:rPr>
        <w:t xml:space="preserve"> </w:t>
      </w:r>
      <w:r w:rsidRPr="00434B36">
        <w:rPr>
          <w:rFonts w:ascii="Times New Roman" w:hAnsi="Times New Roman" w:cs="Times New Roman"/>
          <w:sz w:val="24"/>
          <w:szCs w:val="24"/>
          <w:lang w:val="en-US"/>
        </w:rPr>
        <w:t>clay</w:t>
      </w:r>
      <w:r w:rsidRPr="00434B36">
        <w:rPr>
          <w:rFonts w:ascii="Times New Roman" w:hAnsi="Times New Roman" w:cs="Times New Roman"/>
          <w:sz w:val="24"/>
          <w:szCs w:val="24"/>
        </w:rPr>
        <w:t xml:space="preserve"> </w:t>
      </w:r>
      <w:r w:rsidRPr="00434B36">
        <w:rPr>
          <w:rFonts w:ascii="Times New Roman" w:hAnsi="Times New Roman" w:cs="Times New Roman"/>
          <w:sz w:val="24"/>
          <w:szCs w:val="24"/>
          <w:lang w:val="en-US"/>
        </w:rPr>
        <w:t>triangle</w:t>
      </w:r>
      <w:r>
        <w:rPr>
          <w:rFonts w:ascii="Times New Roman" w:hAnsi="Times New Roman" w:cs="Times New Roman"/>
          <w:sz w:val="24"/>
          <w:szCs w:val="24"/>
        </w:rPr>
        <w:t xml:space="preserve"> -</w:t>
      </w:r>
      <w:r w:rsidRPr="00434B36">
        <w:rPr>
          <w:rFonts w:ascii="Times New Roman" w:hAnsi="Times New Roman" w:cs="Times New Roman"/>
          <w:sz w:val="24"/>
          <w:szCs w:val="24"/>
        </w:rPr>
        <w:t xml:space="preserve"> трубчатый</w:t>
      </w:r>
      <w:r>
        <w:rPr>
          <w:rFonts w:ascii="Times New Roman" w:hAnsi="Times New Roman" w:cs="Times New Roman"/>
          <w:sz w:val="24"/>
          <w:szCs w:val="24"/>
        </w:rPr>
        <w:t xml:space="preserve"> </w:t>
      </w:r>
      <w:r w:rsidRPr="00434B36">
        <w:rPr>
          <w:rFonts w:ascii="Times New Roman" w:hAnsi="Times New Roman" w:cs="Times New Roman"/>
          <w:sz w:val="24"/>
          <w:szCs w:val="24"/>
        </w:rPr>
        <w:t>глиняный треугольник</w:t>
      </w:r>
    </w:p>
    <w:p w:rsidR="00A27FEC" w:rsidRPr="009D1071"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wire</w:t>
      </w:r>
      <w:r w:rsidRPr="009D1071">
        <w:rPr>
          <w:rFonts w:ascii="Times New Roman" w:hAnsi="Times New Roman" w:cs="Times New Roman"/>
          <w:sz w:val="24"/>
          <w:szCs w:val="24"/>
        </w:rPr>
        <w:t xml:space="preserve"> </w:t>
      </w:r>
      <w:r w:rsidRPr="00434B36">
        <w:rPr>
          <w:rFonts w:ascii="Times New Roman" w:hAnsi="Times New Roman" w:cs="Times New Roman"/>
          <w:sz w:val="24"/>
          <w:szCs w:val="24"/>
          <w:lang w:val="en-US"/>
        </w:rPr>
        <w:t>gauze</w:t>
      </w:r>
      <w:r>
        <w:rPr>
          <w:rFonts w:ascii="Times New Roman" w:hAnsi="Times New Roman" w:cs="Times New Roman"/>
          <w:sz w:val="24"/>
          <w:szCs w:val="24"/>
        </w:rPr>
        <w:t xml:space="preserve"> -</w:t>
      </w:r>
      <w:r w:rsidRPr="009D1071">
        <w:rPr>
          <w:rFonts w:ascii="Times New Roman" w:hAnsi="Times New Roman" w:cs="Times New Roman"/>
          <w:sz w:val="24"/>
          <w:szCs w:val="24"/>
        </w:rPr>
        <w:t xml:space="preserve"> </w:t>
      </w:r>
      <w:r w:rsidRPr="00434B36">
        <w:rPr>
          <w:rFonts w:ascii="Times New Roman" w:hAnsi="Times New Roman" w:cs="Times New Roman"/>
          <w:sz w:val="24"/>
          <w:szCs w:val="24"/>
        </w:rPr>
        <w:t>проволочная</w:t>
      </w:r>
      <w:r w:rsidRPr="009D1071">
        <w:rPr>
          <w:rFonts w:ascii="Times New Roman" w:hAnsi="Times New Roman" w:cs="Times New Roman"/>
          <w:sz w:val="24"/>
          <w:szCs w:val="24"/>
        </w:rPr>
        <w:t xml:space="preserve"> </w:t>
      </w:r>
      <w:r w:rsidRPr="00434B36">
        <w:rPr>
          <w:rFonts w:ascii="Times New Roman" w:hAnsi="Times New Roman" w:cs="Times New Roman"/>
          <w:sz w:val="24"/>
          <w:szCs w:val="24"/>
        </w:rPr>
        <w:t>сетка</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beaker</w:t>
      </w:r>
      <w:r>
        <w:rPr>
          <w:rFonts w:ascii="Times New Roman" w:hAnsi="Times New Roman" w:cs="Times New Roman"/>
          <w:sz w:val="24"/>
          <w:szCs w:val="24"/>
        </w:rPr>
        <w:t xml:space="preserve"> -</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стакан</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b</w:t>
      </w:r>
      <w:r>
        <w:rPr>
          <w:rFonts w:ascii="Times New Roman" w:hAnsi="Times New Roman" w:cs="Times New Roman"/>
          <w:sz w:val="24"/>
          <w:szCs w:val="24"/>
          <w:lang w:val="en-US"/>
        </w:rPr>
        <w:t>urette</w:t>
      </w:r>
      <w:r w:rsidRPr="006B6713">
        <w:rPr>
          <w:rFonts w:ascii="Times New Roman" w:hAnsi="Times New Roman" w:cs="Times New Roman"/>
          <w:sz w:val="24"/>
          <w:szCs w:val="24"/>
        </w:rPr>
        <w:t xml:space="preserve"> </w:t>
      </w:r>
      <w:r>
        <w:rPr>
          <w:rFonts w:ascii="Times New Roman" w:hAnsi="Times New Roman" w:cs="Times New Roman"/>
          <w:sz w:val="24"/>
          <w:szCs w:val="24"/>
        </w:rPr>
        <w:t>-</w:t>
      </w:r>
      <w:r w:rsidRPr="006B6713">
        <w:rPr>
          <w:rFonts w:ascii="Times New Roman" w:hAnsi="Times New Roman" w:cs="Times New Roman"/>
          <w:sz w:val="24"/>
          <w:szCs w:val="24"/>
        </w:rPr>
        <w:t xml:space="preserve"> </w:t>
      </w:r>
      <w:r>
        <w:rPr>
          <w:rFonts w:ascii="Times New Roman" w:hAnsi="Times New Roman" w:cs="Times New Roman"/>
          <w:sz w:val="24"/>
          <w:szCs w:val="24"/>
        </w:rPr>
        <w:t>бюретка</w:t>
      </w:r>
      <w:r w:rsidRPr="006B6713">
        <w:rPr>
          <w:rFonts w:ascii="Times New Roman" w:hAnsi="Times New Roman" w:cs="Times New Roman"/>
          <w:sz w:val="24"/>
          <w:szCs w:val="24"/>
        </w:rPr>
        <w:t xml:space="preserve"> (</w:t>
      </w:r>
      <w:r>
        <w:rPr>
          <w:rFonts w:ascii="Times New Roman" w:hAnsi="Times New Roman" w:cs="Times New Roman"/>
          <w:sz w:val="24"/>
          <w:szCs w:val="24"/>
        </w:rPr>
        <w:t>для</w:t>
      </w:r>
      <w:r w:rsidRPr="006B6713">
        <w:rPr>
          <w:rFonts w:ascii="Times New Roman" w:hAnsi="Times New Roman" w:cs="Times New Roman"/>
          <w:sz w:val="24"/>
          <w:szCs w:val="24"/>
        </w:rPr>
        <w:t xml:space="preserve"> </w:t>
      </w:r>
      <w:r>
        <w:rPr>
          <w:rFonts w:ascii="Times New Roman" w:hAnsi="Times New Roman" w:cs="Times New Roman"/>
          <w:sz w:val="24"/>
          <w:szCs w:val="24"/>
        </w:rPr>
        <w:t>выпуска</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измеренных</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объемов</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жидкости</w:t>
      </w:r>
      <w:r w:rsidRPr="006B6713">
        <w:rPr>
          <w:rFonts w:ascii="Times New Roman" w:hAnsi="Times New Roman" w:cs="Times New Roman"/>
          <w:sz w:val="24"/>
          <w:szCs w:val="24"/>
        </w:rPr>
        <w:t>)</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burette</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stand</w:t>
      </w:r>
      <w:r w:rsidRPr="006B6713">
        <w:rPr>
          <w:rFonts w:ascii="Times New Roman" w:hAnsi="Times New Roman" w:cs="Times New Roman"/>
          <w:sz w:val="24"/>
          <w:szCs w:val="24"/>
        </w:rPr>
        <w:t xml:space="preserve"> </w:t>
      </w:r>
      <w:r>
        <w:rPr>
          <w:rFonts w:ascii="Times New Roman" w:hAnsi="Times New Roman" w:cs="Times New Roman"/>
          <w:sz w:val="24"/>
          <w:szCs w:val="24"/>
        </w:rPr>
        <w:t>- штатив</w:t>
      </w:r>
      <w:r w:rsidRPr="006B6713">
        <w:rPr>
          <w:rFonts w:ascii="Times New Roman" w:hAnsi="Times New Roman" w:cs="Times New Roman"/>
          <w:sz w:val="24"/>
          <w:szCs w:val="24"/>
        </w:rPr>
        <w:t xml:space="preserve"> </w:t>
      </w:r>
      <w:r>
        <w:rPr>
          <w:rFonts w:ascii="Times New Roman" w:hAnsi="Times New Roman" w:cs="Times New Roman"/>
          <w:sz w:val="24"/>
          <w:szCs w:val="24"/>
        </w:rPr>
        <w:t>для</w:t>
      </w:r>
      <w:r w:rsidRPr="006B6713">
        <w:rPr>
          <w:rFonts w:ascii="Times New Roman" w:hAnsi="Times New Roman" w:cs="Times New Roman"/>
          <w:sz w:val="24"/>
          <w:szCs w:val="24"/>
        </w:rPr>
        <w:t xml:space="preserve"> </w:t>
      </w:r>
      <w:r>
        <w:rPr>
          <w:rFonts w:ascii="Times New Roman" w:hAnsi="Times New Roman" w:cs="Times New Roman"/>
          <w:sz w:val="24"/>
          <w:szCs w:val="24"/>
        </w:rPr>
        <w:t>бюре</w:t>
      </w:r>
      <w:r w:rsidRPr="00434B36">
        <w:rPr>
          <w:rFonts w:ascii="Times New Roman" w:hAnsi="Times New Roman" w:cs="Times New Roman"/>
          <w:sz w:val="24"/>
          <w:szCs w:val="24"/>
        </w:rPr>
        <w:t>ток</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burette</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clamp</w:t>
      </w:r>
      <w:r w:rsidRPr="006B6713">
        <w:rPr>
          <w:rFonts w:ascii="Times New Roman" w:hAnsi="Times New Roman" w:cs="Times New Roman"/>
          <w:sz w:val="24"/>
          <w:szCs w:val="24"/>
        </w:rPr>
        <w:t xml:space="preserve"> </w:t>
      </w:r>
      <w:r>
        <w:rPr>
          <w:rFonts w:ascii="Times New Roman" w:hAnsi="Times New Roman" w:cs="Times New Roman"/>
          <w:sz w:val="24"/>
          <w:szCs w:val="24"/>
        </w:rPr>
        <w:t>- зажим</w:t>
      </w:r>
      <w:r w:rsidRPr="006B6713">
        <w:rPr>
          <w:rFonts w:ascii="Times New Roman" w:hAnsi="Times New Roman" w:cs="Times New Roman"/>
          <w:sz w:val="24"/>
          <w:szCs w:val="24"/>
        </w:rPr>
        <w:t xml:space="preserve"> </w:t>
      </w:r>
      <w:r>
        <w:rPr>
          <w:rFonts w:ascii="Times New Roman" w:hAnsi="Times New Roman" w:cs="Times New Roman"/>
          <w:sz w:val="24"/>
          <w:szCs w:val="24"/>
        </w:rPr>
        <w:t>для</w:t>
      </w:r>
      <w:r w:rsidRPr="006B6713">
        <w:rPr>
          <w:rFonts w:ascii="Times New Roman" w:hAnsi="Times New Roman" w:cs="Times New Roman"/>
          <w:sz w:val="24"/>
          <w:szCs w:val="24"/>
        </w:rPr>
        <w:t xml:space="preserve"> </w:t>
      </w:r>
      <w:r>
        <w:rPr>
          <w:rFonts w:ascii="Times New Roman" w:hAnsi="Times New Roman" w:cs="Times New Roman"/>
          <w:sz w:val="24"/>
          <w:szCs w:val="24"/>
        </w:rPr>
        <w:t>бюре</w:t>
      </w:r>
      <w:r w:rsidRPr="00434B36">
        <w:rPr>
          <w:rFonts w:ascii="Times New Roman" w:hAnsi="Times New Roman" w:cs="Times New Roman"/>
          <w:sz w:val="24"/>
          <w:szCs w:val="24"/>
        </w:rPr>
        <w:t>ток</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pipette</w:t>
      </w:r>
      <w:r w:rsidRPr="006B6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B36">
        <w:rPr>
          <w:rFonts w:ascii="Times New Roman" w:hAnsi="Times New Roman" w:cs="Times New Roman"/>
          <w:sz w:val="24"/>
          <w:szCs w:val="24"/>
        </w:rPr>
        <w:t>пипетка</w:t>
      </w:r>
    </w:p>
    <w:p w:rsidR="00A27FEC" w:rsidRPr="006B6713" w:rsidRDefault="00A27FEC" w:rsidP="00780FB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measuring</w:t>
      </w:r>
      <w:r w:rsidRPr="006B6713">
        <w:rPr>
          <w:rFonts w:ascii="Times New Roman" w:hAnsi="Times New Roman" w:cs="Times New Roman"/>
          <w:sz w:val="24"/>
          <w:szCs w:val="24"/>
        </w:rPr>
        <w:t xml:space="preserve"> </w:t>
      </w:r>
      <w:r>
        <w:rPr>
          <w:rFonts w:ascii="Times New Roman" w:hAnsi="Times New Roman" w:cs="Times New Roman"/>
          <w:sz w:val="24"/>
          <w:szCs w:val="24"/>
          <w:lang w:val="en-US"/>
        </w:rPr>
        <w:t>cylinder</w:t>
      </w:r>
      <w:r w:rsidRPr="006B6713">
        <w:rPr>
          <w:rFonts w:ascii="Times New Roman" w:hAnsi="Times New Roman" w:cs="Times New Roman"/>
          <w:sz w:val="24"/>
          <w:szCs w:val="24"/>
        </w:rPr>
        <w:t xml:space="preserve"> (</w:t>
      </w:r>
      <w:r>
        <w:rPr>
          <w:rFonts w:ascii="Times New Roman" w:hAnsi="Times New Roman" w:cs="Times New Roman"/>
          <w:sz w:val="24"/>
          <w:szCs w:val="24"/>
          <w:lang w:val="en-US"/>
        </w:rPr>
        <w:t>measuring</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glass</w:t>
      </w:r>
      <w:r w:rsidRPr="006B6713">
        <w:rPr>
          <w:rFonts w:ascii="Times New Roman" w:hAnsi="Times New Roman" w:cs="Times New Roman"/>
          <w:sz w:val="24"/>
          <w:szCs w:val="24"/>
        </w:rPr>
        <w:t>)</w:t>
      </w:r>
      <w:r>
        <w:rPr>
          <w:rFonts w:ascii="Times New Roman" w:hAnsi="Times New Roman" w:cs="Times New Roman"/>
          <w:sz w:val="24"/>
          <w:szCs w:val="24"/>
        </w:rPr>
        <w:t xml:space="preserve"> -</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мерный</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цилиндр</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измерительный</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стакан</w:t>
      </w:r>
      <w:r w:rsidRPr="006B6713">
        <w:rPr>
          <w:rFonts w:ascii="Times New Roman" w:hAnsi="Times New Roman" w:cs="Times New Roman"/>
          <w:sz w:val="24"/>
          <w:szCs w:val="24"/>
        </w:rPr>
        <w:t>)</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measuring</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flask</w:t>
      </w:r>
      <w:r w:rsidRPr="006B6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B36">
        <w:rPr>
          <w:rFonts w:ascii="Times New Roman" w:hAnsi="Times New Roman" w:cs="Times New Roman"/>
          <w:sz w:val="24"/>
          <w:szCs w:val="24"/>
        </w:rPr>
        <w:t>мерная</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колба</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volumetric</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flask</w:t>
      </w:r>
      <w:r w:rsidRPr="006B6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B36">
        <w:rPr>
          <w:rFonts w:ascii="Times New Roman" w:hAnsi="Times New Roman" w:cs="Times New Roman"/>
          <w:sz w:val="24"/>
          <w:szCs w:val="24"/>
        </w:rPr>
        <w:t>мерная</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колба</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clay</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crucible</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with</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lid</w:t>
      </w:r>
      <w:r w:rsidRPr="006B6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B36">
        <w:rPr>
          <w:rFonts w:ascii="Times New Roman" w:hAnsi="Times New Roman" w:cs="Times New Roman"/>
          <w:sz w:val="24"/>
          <w:szCs w:val="24"/>
        </w:rPr>
        <w:t>глиняный</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тигель</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с</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крышкой</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crucible</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tongs</w:t>
      </w:r>
      <w:r>
        <w:rPr>
          <w:rFonts w:ascii="Times New Roman" w:hAnsi="Times New Roman" w:cs="Times New Roman"/>
          <w:sz w:val="24"/>
          <w:szCs w:val="24"/>
        </w:rPr>
        <w:t xml:space="preserve"> -</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тигельные</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щипцы</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clamp</w:t>
      </w:r>
      <w:r w:rsidRPr="006B6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B36">
        <w:rPr>
          <w:rFonts w:ascii="Times New Roman" w:hAnsi="Times New Roman" w:cs="Times New Roman"/>
          <w:sz w:val="24"/>
          <w:szCs w:val="24"/>
        </w:rPr>
        <w:t>струбцина</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 xml:space="preserve">one-way tap </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rPr>
        <w:t>одноходовый</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кран</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dis</w:t>
      </w:r>
      <w:r>
        <w:rPr>
          <w:rFonts w:ascii="Times New Roman" w:hAnsi="Times New Roman" w:cs="Times New Roman"/>
          <w:sz w:val="24"/>
          <w:szCs w:val="24"/>
          <w:lang w:val="en-US"/>
        </w:rPr>
        <w:t>tillation apparatus (distilling</w:t>
      </w:r>
      <w:r w:rsidRPr="00434B36">
        <w:rPr>
          <w:rFonts w:ascii="Times New Roman" w:hAnsi="Times New Roman" w:cs="Times New Roman"/>
          <w:sz w:val="24"/>
          <w:szCs w:val="24"/>
          <w:lang w:val="en-US"/>
        </w:rPr>
        <w:t xml:space="preserve"> apparatus) </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rPr>
        <w:t>перегонный</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аппарат</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condenser</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конденсатор</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 xml:space="preserve">return tap, a two-way tap </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rPr>
        <w:t>возвратный</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кран</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двухходовой</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кран</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 xml:space="preserve">desiccator </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rPr>
        <w:t>эксикатор</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сушилка</w:t>
      </w:r>
      <w:r w:rsidRPr="00434B36">
        <w:rPr>
          <w:rFonts w:ascii="Times New Roman" w:hAnsi="Times New Roman" w:cs="Times New Roman"/>
          <w:sz w:val="24"/>
          <w:szCs w:val="24"/>
          <w:lang w:val="en-US"/>
        </w:rPr>
        <w:t>)</w:t>
      </w:r>
    </w:p>
    <w:p w:rsidR="00A27FEC" w:rsidRPr="009D1071"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lid</w:t>
      </w:r>
      <w:r w:rsidRPr="009D1071">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with</w:t>
      </w:r>
      <w:r w:rsidRPr="009D1071">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fitted</w:t>
      </w:r>
      <w:r w:rsidRPr="009D1071">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tube</w:t>
      </w:r>
      <w:r w:rsidRPr="006B6713">
        <w:rPr>
          <w:rFonts w:ascii="Times New Roman" w:hAnsi="Times New Roman" w:cs="Times New Roman"/>
          <w:sz w:val="24"/>
          <w:szCs w:val="24"/>
          <w:lang w:val="en-US"/>
        </w:rPr>
        <w:t xml:space="preserve"> -</w:t>
      </w:r>
      <w:r w:rsidRPr="009D1071">
        <w:rPr>
          <w:rFonts w:ascii="Times New Roman" w:hAnsi="Times New Roman" w:cs="Times New Roman"/>
          <w:sz w:val="24"/>
          <w:szCs w:val="24"/>
          <w:lang w:val="en-US"/>
        </w:rPr>
        <w:t xml:space="preserve"> </w:t>
      </w:r>
      <w:r w:rsidRPr="00434B36">
        <w:rPr>
          <w:rFonts w:ascii="Times New Roman" w:hAnsi="Times New Roman" w:cs="Times New Roman"/>
          <w:sz w:val="24"/>
          <w:szCs w:val="24"/>
        </w:rPr>
        <w:t>крышка</w:t>
      </w:r>
      <w:r w:rsidRPr="009D1071">
        <w:rPr>
          <w:rFonts w:ascii="Times New Roman" w:hAnsi="Times New Roman" w:cs="Times New Roman"/>
          <w:sz w:val="24"/>
          <w:szCs w:val="24"/>
          <w:lang w:val="en-US"/>
        </w:rPr>
        <w:t xml:space="preserve"> </w:t>
      </w:r>
      <w:r w:rsidRPr="00434B36">
        <w:rPr>
          <w:rFonts w:ascii="Times New Roman" w:hAnsi="Times New Roman" w:cs="Times New Roman"/>
          <w:sz w:val="24"/>
          <w:szCs w:val="24"/>
        </w:rPr>
        <w:t>с</w:t>
      </w:r>
      <w:r w:rsidRPr="009D1071">
        <w:rPr>
          <w:rFonts w:ascii="Times New Roman" w:hAnsi="Times New Roman" w:cs="Times New Roman"/>
          <w:sz w:val="24"/>
          <w:szCs w:val="24"/>
          <w:lang w:val="en-US"/>
        </w:rPr>
        <w:t xml:space="preserve"> </w:t>
      </w:r>
      <w:r w:rsidRPr="00434B36">
        <w:rPr>
          <w:rFonts w:ascii="Times New Roman" w:hAnsi="Times New Roman" w:cs="Times New Roman"/>
          <w:sz w:val="24"/>
          <w:szCs w:val="24"/>
        </w:rPr>
        <w:t>вставленной</w:t>
      </w:r>
      <w:r w:rsidRPr="009D1071">
        <w:rPr>
          <w:rFonts w:ascii="Times New Roman" w:hAnsi="Times New Roman" w:cs="Times New Roman"/>
          <w:sz w:val="24"/>
          <w:szCs w:val="24"/>
          <w:lang w:val="en-US"/>
        </w:rPr>
        <w:t xml:space="preserve"> </w:t>
      </w:r>
      <w:r w:rsidRPr="00434B36">
        <w:rPr>
          <w:rFonts w:ascii="Times New Roman" w:hAnsi="Times New Roman" w:cs="Times New Roman"/>
          <w:sz w:val="24"/>
          <w:szCs w:val="24"/>
        </w:rPr>
        <w:t>трубкой</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 xml:space="preserve">tap </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rPr>
        <w:t>кран</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three-necked flask</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трехгорлая</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колба</w:t>
      </w:r>
    </w:p>
    <w:p w:rsidR="00A27FEC" w:rsidRPr="006B6713" w:rsidRDefault="00A27FEC" w:rsidP="00780FB6">
      <w:pPr>
        <w:spacing w:after="0" w:line="240" w:lineRule="auto"/>
        <w:rPr>
          <w:rFonts w:ascii="Times New Roman" w:hAnsi="Times New Roman" w:cs="Times New Roman"/>
          <w:sz w:val="24"/>
          <w:szCs w:val="24"/>
        </w:rPr>
      </w:pPr>
      <w:r w:rsidRPr="00434B36">
        <w:rPr>
          <w:rFonts w:ascii="Times New Roman" w:hAnsi="Times New Roman" w:cs="Times New Roman"/>
          <w:sz w:val="24"/>
          <w:szCs w:val="24"/>
          <w:lang w:val="en-US"/>
        </w:rPr>
        <w:t>connecting</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piece</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Y</w:t>
      </w:r>
      <w:r w:rsidRPr="006B6713">
        <w:rPr>
          <w:rFonts w:ascii="Times New Roman" w:hAnsi="Times New Roman" w:cs="Times New Roman"/>
          <w:sz w:val="24"/>
          <w:szCs w:val="24"/>
        </w:rPr>
        <w:t>-</w:t>
      </w:r>
      <w:r w:rsidRPr="00434B36">
        <w:rPr>
          <w:rFonts w:ascii="Times New Roman" w:hAnsi="Times New Roman" w:cs="Times New Roman"/>
          <w:sz w:val="24"/>
          <w:szCs w:val="24"/>
          <w:lang w:val="en-US"/>
        </w:rPr>
        <w:t>tube</w:t>
      </w:r>
      <w:r w:rsidRPr="006B671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34B36">
        <w:rPr>
          <w:rFonts w:ascii="Times New Roman" w:hAnsi="Times New Roman" w:cs="Times New Roman"/>
          <w:sz w:val="24"/>
          <w:szCs w:val="24"/>
        </w:rPr>
        <w:t>соединительная</w:t>
      </w:r>
      <w:r w:rsidRPr="006B6713">
        <w:rPr>
          <w:rFonts w:ascii="Times New Roman" w:hAnsi="Times New Roman" w:cs="Times New Roman"/>
          <w:sz w:val="24"/>
          <w:szCs w:val="24"/>
        </w:rPr>
        <w:t xml:space="preserve"> (</w:t>
      </w:r>
      <w:r w:rsidRPr="00434B36">
        <w:rPr>
          <w:rFonts w:ascii="Times New Roman" w:hAnsi="Times New Roman" w:cs="Times New Roman"/>
          <w:sz w:val="24"/>
          <w:szCs w:val="24"/>
          <w:lang w:val="en-US"/>
        </w:rPr>
        <w:t>Y</w:t>
      </w:r>
      <w:r w:rsidRPr="006B6713">
        <w:rPr>
          <w:rFonts w:ascii="Times New Roman" w:hAnsi="Times New Roman" w:cs="Times New Roman"/>
          <w:sz w:val="24"/>
          <w:szCs w:val="24"/>
        </w:rPr>
        <w:t>-</w:t>
      </w:r>
      <w:r w:rsidRPr="00434B36">
        <w:rPr>
          <w:rFonts w:ascii="Times New Roman" w:hAnsi="Times New Roman" w:cs="Times New Roman"/>
          <w:sz w:val="24"/>
          <w:szCs w:val="24"/>
        </w:rPr>
        <w:t>образная</w:t>
      </w:r>
      <w:r w:rsidRPr="006B6713">
        <w:rPr>
          <w:rFonts w:ascii="Times New Roman" w:hAnsi="Times New Roman" w:cs="Times New Roman"/>
          <w:sz w:val="24"/>
          <w:szCs w:val="24"/>
        </w:rPr>
        <w:t xml:space="preserve">) </w:t>
      </w:r>
      <w:r w:rsidRPr="00434B36">
        <w:rPr>
          <w:rFonts w:ascii="Times New Roman" w:hAnsi="Times New Roman" w:cs="Times New Roman"/>
          <w:sz w:val="24"/>
          <w:szCs w:val="24"/>
        </w:rPr>
        <w:t>трубка</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 xml:space="preserve">three-necked bottle </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rPr>
        <w:t>трехгорлая</w:t>
      </w:r>
      <w:r w:rsidRPr="00434B36">
        <w:rPr>
          <w:rFonts w:ascii="Times New Roman" w:hAnsi="Times New Roman" w:cs="Times New Roman"/>
          <w:sz w:val="24"/>
          <w:szCs w:val="24"/>
          <w:lang w:val="en-US"/>
        </w:rPr>
        <w:t xml:space="preserve"> </w:t>
      </w:r>
      <w:r w:rsidRPr="00434B36">
        <w:rPr>
          <w:rFonts w:ascii="Times New Roman" w:hAnsi="Times New Roman" w:cs="Times New Roman"/>
          <w:sz w:val="24"/>
          <w:szCs w:val="24"/>
        </w:rPr>
        <w:t>склянка</w:t>
      </w:r>
    </w:p>
    <w:p w:rsidR="00A27FEC" w:rsidRPr="00434B36"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 xml:space="preserve">gas-washing bottle </w:t>
      </w:r>
      <w:r w:rsidRPr="006B6713">
        <w:rPr>
          <w:rFonts w:ascii="Times New Roman" w:hAnsi="Times New Roman" w:cs="Times New Roman"/>
          <w:sz w:val="24"/>
          <w:szCs w:val="24"/>
          <w:lang w:val="en-US"/>
        </w:rPr>
        <w:t xml:space="preserve">- </w:t>
      </w:r>
      <w:r w:rsidRPr="00434B36">
        <w:rPr>
          <w:rFonts w:ascii="Times New Roman" w:hAnsi="Times New Roman" w:cs="Times New Roman"/>
          <w:sz w:val="24"/>
          <w:szCs w:val="24"/>
        </w:rPr>
        <w:t>склянка</w:t>
      </w:r>
    </w:p>
    <w:p w:rsidR="00A27FEC" w:rsidRPr="004C00D5"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g</w:t>
      </w:r>
      <w:r>
        <w:rPr>
          <w:rFonts w:ascii="Times New Roman" w:hAnsi="Times New Roman" w:cs="Times New Roman"/>
          <w:sz w:val="24"/>
          <w:szCs w:val="24"/>
          <w:lang w:val="en-US"/>
        </w:rPr>
        <w:t>as generator (Kipp's apparatus,</w:t>
      </w:r>
      <w:r w:rsidRPr="00434B36">
        <w:rPr>
          <w:rFonts w:ascii="Times New Roman" w:hAnsi="Times New Roman" w:cs="Times New Roman"/>
          <w:sz w:val="24"/>
          <w:szCs w:val="24"/>
          <w:lang w:val="en-US"/>
        </w:rPr>
        <w:t xml:space="preserve"> Am. </w:t>
      </w:r>
      <w:r w:rsidRPr="006B6713">
        <w:rPr>
          <w:rFonts w:ascii="Times New Roman" w:hAnsi="Times New Roman" w:cs="Times New Roman"/>
          <w:sz w:val="24"/>
          <w:szCs w:val="24"/>
          <w:lang w:val="en-US"/>
        </w:rPr>
        <w:t>Kipp</w:t>
      </w:r>
      <w:r w:rsidRPr="004C00D5">
        <w:rPr>
          <w:rFonts w:ascii="Times New Roman" w:hAnsi="Times New Roman" w:cs="Times New Roman"/>
          <w:sz w:val="24"/>
          <w:szCs w:val="24"/>
          <w:lang w:val="en-US"/>
        </w:rPr>
        <w:t xml:space="preserve"> </w:t>
      </w:r>
      <w:r w:rsidRPr="006B6713">
        <w:rPr>
          <w:rFonts w:ascii="Times New Roman" w:hAnsi="Times New Roman" w:cs="Times New Roman"/>
          <w:sz w:val="24"/>
          <w:szCs w:val="24"/>
          <w:lang w:val="en-US"/>
        </w:rPr>
        <w:t>generator</w:t>
      </w:r>
      <w:r w:rsidRPr="004C00D5">
        <w:rPr>
          <w:rFonts w:ascii="Times New Roman" w:hAnsi="Times New Roman" w:cs="Times New Roman"/>
          <w:sz w:val="24"/>
          <w:szCs w:val="24"/>
          <w:lang w:val="en-US"/>
        </w:rPr>
        <w:t xml:space="preserve">) - </w:t>
      </w:r>
      <w:r w:rsidRPr="00434B36">
        <w:rPr>
          <w:rFonts w:ascii="Times New Roman" w:hAnsi="Times New Roman" w:cs="Times New Roman"/>
          <w:sz w:val="24"/>
          <w:szCs w:val="24"/>
        </w:rPr>
        <w:t>генератор</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газа</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аппарат</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Кипа</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генератор</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Кипа</w:t>
      </w:r>
      <w:r w:rsidRPr="004C00D5">
        <w:rPr>
          <w:rFonts w:ascii="Times New Roman" w:hAnsi="Times New Roman" w:cs="Times New Roman"/>
          <w:sz w:val="24"/>
          <w:szCs w:val="24"/>
          <w:lang w:val="en-US"/>
        </w:rPr>
        <w:t>)</w:t>
      </w:r>
    </w:p>
    <w:p w:rsidR="00A27FEC" w:rsidRPr="004C00D5"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overflow</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container</w:t>
      </w:r>
      <w:r w:rsidRPr="004C00D5">
        <w:rPr>
          <w:rFonts w:ascii="Times New Roman" w:hAnsi="Times New Roman" w:cs="Times New Roman"/>
          <w:sz w:val="24"/>
          <w:szCs w:val="24"/>
          <w:lang w:val="en-US"/>
        </w:rPr>
        <w:t xml:space="preserve"> - </w:t>
      </w:r>
      <w:r w:rsidRPr="00434B36">
        <w:rPr>
          <w:rFonts w:ascii="Times New Roman" w:hAnsi="Times New Roman" w:cs="Times New Roman"/>
          <w:sz w:val="24"/>
          <w:szCs w:val="24"/>
        </w:rPr>
        <w:t>переточный</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сосуд</w:t>
      </w:r>
    </w:p>
    <w:p w:rsidR="00A27FEC" w:rsidRPr="004C00D5"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container</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for</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the</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solid</w:t>
      </w:r>
      <w:r w:rsidRPr="004C00D5">
        <w:rPr>
          <w:rFonts w:ascii="Times New Roman" w:hAnsi="Times New Roman" w:cs="Times New Roman"/>
          <w:sz w:val="24"/>
          <w:szCs w:val="24"/>
          <w:lang w:val="en-US"/>
        </w:rPr>
        <w:t xml:space="preserve"> - </w:t>
      </w:r>
      <w:r w:rsidRPr="00434B36">
        <w:rPr>
          <w:rFonts w:ascii="Times New Roman" w:hAnsi="Times New Roman" w:cs="Times New Roman"/>
          <w:sz w:val="24"/>
          <w:szCs w:val="24"/>
        </w:rPr>
        <w:t>сосуд</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для</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засыпки</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реагента</w:t>
      </w:r>
    </w:p>
    <w:p w:rsidR="00A27FEC" w:rsidRPr="004C00D5"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acid</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container</w:t>
      </w:r>
      <w:r w:rsidRPr="004C00D5">
        <w:rPr>
          <w:rFonts w:ascii="Times New Roman" w:hAnsi="Times New Roman" w:cs="Times New Roman"/>
          <w:sz w:val="24"/>
          <w:szCs w:val="24"/>
          <w:lang w:val="en-US"/>
        </w:rPr>
        <w:t xml:space="preserve"> - </w:t>
      </w:r>
      <w:r w:rsidRPr="00434B36">
        <w:rPr>
          <w:rFonts w:ascii="Times New Roman" w:hAnsi="Times New Roman" w:cs="Times New Roman"/>
          <w:sz w:val="24"/>
          <w:szCs w:val="24"/>
        </w:rPr>
        <w:t>сосуд</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для</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кислоты</w:t>
      </w:r>
    </w:p>
    <w:p w:rsidR="00A27FEC" w:rsidRPr="004C00D5" w:rsidRDefault="00A27FEC" w:rsidP="00780FB6">
      <w:pPr>
        <w:spacing w:after="0" w:line="240" w:lineRule="auto"/>
        <w:rPr>
          <w:rFonts w:ascii="Times New Roman" w:hAnsi="Times New Roman" w:cs="Times New Roman"/>
          <w:sz w:val="24"/>
          <w:szCs w:val="24"/>
          <w:lang w:val="en-US"/>
        </w:rPr>
      </w:pPr>
      <w:r w:rsidRPr="00434B36">
        <w:rPr>
          <w:rFonts w:ascii="Times New Roman" w:hAnsi="Times New Roman" w:cs="Times New Roman"/>
          <w:sz w:val="24"/>
          <w:szCs w:val="24"/>
          <w:lang w:val="en-US"/>
        </w:rPr>
        <w:t>gas</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lang w:val="en-US"/>
        </w:rPr>
        <w:t>outlet</w:t>
      </w:r>
      <w:r w:rsidRPr="004C00D5">
        <w:rPr>
          <w:rFonts w:ascii="Times New Roman" w:hAnsi="Times New Roman" w:cs="Times New Roman"/>
          <w:sz w:val="24"/>
          <w:szCs w:val="24"/>
          <w:lang w:val="en-US"/>
        </w:rPr>
        <w:t xml:space="preserve"> - </w:t>
      </w:r>
      <w:r w:rsidRPr="00434B36">
        <w:rPr>
          <w:rFonts w:ascii="Times New Roman" w:hAnsi="Times New Roman" w:cs="Times New Roman"/>
          <w:sz w:val="24"/>
          <w:szCs w:val="24"/>
        </w:rPr>
        <w:t>трубка</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для</w:t>
      </w:r>
      <w:r w:rsidRPr="004C00D5">
        <w:rPr>
          <w:rFonts w:ascii="Times New Roman" w:hAnsi="Times New Roman" w:cs="Times New Roman"/>
          <w:sz w:val="24"/>
          <w:szCs w:val="24"/>
          <w:lang w:val="en-US"/>
        </w:rPr>
        <w:t xml:space="preserve"> </w:t>
      </w:r>
      <w:r w:rsidRPr="00434B36">
        <w:rPr>
          <w:rFonts w:ascii="Times New Roman" w:hAnsi="Times New Roman" w:cs="Times New Roman"/>
          <w:sz w:val="24"/>
          <w:szCs w:val="24"/>
        </w:rPr>
        <w:t>выпуска</w:t>
      </w: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Pr="0030005E" w:rsidRDefault="00A27FEC" w:rsidP="00CC4D94">
      <w:pPr>
        <w:spacing w:after="0" w:line="240" w:lineRule="auto"/>
        <w:ind w:firstLine="567"/>
        <w:jc w:val="right"/>
        <w:rPr>
          <w:rFonts w:ascii="Times New Roman" w:hAnsi="Times New Roman" w:cs="Times New Roman"/>
          <w:sz w:val="24"/>
          <w:szCs w:val="24"/>
        </w:rPr>
      </w:pPr>
      <w:r w:rsidRPr="00435250">
        <w:rPr>
          <w:rFonts w:ascii="Times New Roman" w:hAnsi="Times New Roman" w:cs="Times New Roman"/>
          <w:sz w:val="24"/>
          <w:szCs w:val="24"/>
        </w:rPr>
        <w:t>Приложение</w:t>
      </w:r>
      <w:r w:rsidRPr="00E8619B">
        <w:rPr>
          <w:rFonts w:ascii="Times New Roman" w:hAnsi="Times New Roman" w:cs="Times New Roman"/>
          <w:sz w:val="24"/>
          <w:szCs w:val="24"/>
        </w:rPr>
        <w:t xml:space="preserve"> № 9</w:t>
      </w: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35142E" w:rsidRDefault="00A27FEC" w:rsidP="00CC4D94">
      <w:pPr>
        <w:spacing w:after="0" w:line="240" w:lineRule="auto"/>
        <w:ind w:firstLine="567"/>
        <w:jc w:val="both"/>
        <w:rPr>
          <w:rFonts w:ascii="Times New Roman" w:hAnsi="Times New Roman" w:cs="Times New Roman"/>
          <w:sz w:val="24"/>
          <w:szCs w:val="24"/>
        </w:rPr>
      </w:pPr>
      <w:r w:rsidRPr="0035142E">
        <w:rPr>
          <w:rFonts w:ascii="Times New Roman" w:hAnsi="Times New Roman" w:cs="Times New Roman"/>
          <w:sz w:val="24"/>
          <w:szCs w:val="24"/>
        </w:rPr>
        <w:t>При переводе специальных текстов с английского на русский язык используйте методические рекомендации для студентов при работе со словарем по английскому языку, общие рекомендации к переводу специальных текстов.</w:t>
      </w:r>
    </w:p>
    <w:p w:rsidR="00A27FEC" w:rsidRPr="0030005E" w:rsidRDefault="00A27FEC" w:rsidP="00CC4D94">
      <w:pPr>
        <w:spacing w:after="0" w:line="240" w:lineRule="auto"/>
        <w:ind w:firstLine="567"/>
        <w:jc w:val="center"/>
        <w:rPr>
          <w:rFonts w:ascii="Times New Roman" w:hAnsi="Times New Roman" w:cs="Times New Roman"/>
          <w:b/>
          <w:bCs/>
          <w:sz w:val="24"/>
          <w:szCs w:val="24"/>
        </w:rPr>
      </w:pPr>
    </w:p>
    <w:p w:rsidR="00A27FEC" w:rsidRPr="0035142E" w:rsidRDefault="00A27FEC" w:rsidP="00CC4D94">
      <w:pPr>
        <w:spacing w:after="0" w:line="240" w:lineRule="auto"/>
        <w:ind w:firstLine="567"/>
        <w:jc w:val="center"/>
        <w:rPr>
          <w:rFonts w:ascii="Times New Roman" w:hAnsi="Times New Roman" w:cs="Times New Roman"/>
          <w:b/>
          <w:bCs/>
          <w:sz w:val="24"/>
          <w:szCs w:val="24"/>
          <w:lang w:val="en-US"/>
        </w:rPr>
      </w:pPr>
      <w:r w:rsidRPr="0035142E">
        <w:rPr>
          <w:rFonts w:ascii="Times New Roman" w:hAnsi="Times New Roman" w:cs="Times New Roman"/>
          <w:b/>
          <w:bCs/>
          <w:sz w:val="24"/>
          <w:szCs w:val="24"/>
        </w:rPr>
        <w:t>Текст</w:t>
      </w:r>
      <w:r w:rsidRPr="0035142E">
        <w:rPr>
          <w:rFonts w:ascii="Times New Roman" w:hAnsi="Times New Roman" w:cs="Times New Roman"/>
          <w:b/>
          <w:bCs/>
          <w:sz w:val="24"/>
          <w:szCs w:val="24"/>
          <w:lang w:val="en-US"/>
        </w:rPr>
        <w:t xml:space="preserve"> «</w:t>
      </w:r>
      <w:r w:rsidRPr="0035142E">
        <w:rPr>
          <w:rFonts w:ascii="Times New Roman" w:hAnsi="Times New Roman" w:cs="Times New Roman"/>
          <w:b/>
          <w:bCs/>
          <w:sz w:val="24"/>
          <w:szCs w:val="24"/>
        </w:rPr>
        <w:t>Измерение</w:t>
      </w:r>
      <w:r w:rsidRPr="0035142E">
        <w:rPr>
          <w:rFonts w:ascii="Times New Roman" w:hAnsi="Times New Roman" w:cs="Times New Roman"/>
          <w:b/>
          <w:bCs/>
          <w:sz w:val="24"/>
          <w:szCs w:val="24"/>
          <w:lang w:val="en-US"/>
        </w:rPr>
        <w:t xml:space="preserve"> </w:t>
      </w:r>
      <w:r w:rsidRPr="0035142E">
        <w:rPr>
          <w:rFonts w:ascii="Times New Roman" w:hAnsi="Times New Roman" w:cs="Times New Roman"/>
          <w:b/>
          <w:bCs/>
          <w:sz w:val="24"/>
          <w:szCs w:val="24"/>
        </w:rPr>
        <w:t>температуры</w:t>
      </w:r>
      <w:r w:rsidRPr="0035142E">
        <w:rPr>
          <w:rFonts w:ascii="Times New Roman" w:hAnsi="Times New Roman" w:cs="Times New Roman"/>
          <w:b/>
          <w:bCs/>
          <w:sz w:val="24"/>
          <w:szCs w:val="24"/>
          <w:lang w:val="en-US"/>
        </w:rPr>
        <w:t>»</w:t>
      </w:r>
    </w:p>
    <w:p w:rsidR="00A27FEC" w:rsidRPr="0035142E" w:rsidRDefault="00A27FEC" w:rsidP="00CC4D94">
      <w:pPr>
        <w:autoSpaceDE w:val="0"/>
        <w:autoSpaceDN w:val="0"/>
        <w:adjustRightInd w:val="0"/>
        <w:spacing w:after="0" w:line="240" w:lineRule="auto"/>
        <w:ind w:firstLine="567"/>
        <w:jc w:val="center"/>
        <w:rPr>
          <w:rFonts w:ascii="Times New Roman" w:hAnsi="Times New Roman" w:cs="Times New Roman"/>
          <w:b/>
          <w:bCs/>
          <w:sz w:val="24"/>
          <w:szCs w:val="24"/>
          <w:lang w:val="en-US" w:eastAsia="ru-RU"/>
        </w:rPr>
      </w:pPr>
      <w:r w:rsidRPr="0035142E">
        <w:rPr>
          <w:rFonts w:ascii="Times New Roman" w:hAnsi="Times New Roman" w:cs="Times New Roman"/>
          <w:b/>
          <w:bCs/>
          <w:sz w:val="24"/>
          <w:szCs w:val="24"/>
          <w:lang w:val="en-US" w:eastAsia="ru-RU"/>
        </w:rPr>
        <w:t>Measuring the Temperature</w:t>
      </w:r>
    </w:p>
    <w:p w:rsidR="00A27FEC" w:rsidRPr="0035142E"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35142E">
        <w:rPr>
          <w:rFonts w:ascii="Times New Roman" w:hAnsi="Times New Roman" w:cs="Times New Roman"/>
          <w:sz w:val="24"/>
          <w:szCs w:val="24"/>
          <w:lang w:val="en-US" w:eastAsia="ru-RU"/>
        </w:rPr>
        <w:t>About 200 years ago scientists noticed that a sample of gas that is cooled decreases in volume in a regular way, and they saw that if the volume were to continue to decrease in the same way, it would become zero at about -273°C. The concept was developed that this temperature -273°C (more accurately -273.15°C) is the minimum temperature, the absolute zero. A new temperature scale was then devised by Lord Kelvin, a great British physicist (1824-1907). The Kelvin scale is defined in such a way as to permit the laws of thermodynamics to be expressed in a simple form.</w:t>
      </w:r>
    </w:p>
    <w:p w:rsidR="00A27FEC" w:rsidRPr="0035142E"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35142E">
        <w:rPr>
          <w:rFonts w:ascii="Times New Roman" w:hAnsi="Times New Roman" w:cs="Times New Roman"/>
          <w:sz w:val="24"/>
          <w:szCs w:val="24"/>
          <w:lang w:val="en-US" w:eastAsia="ru-RU"/>
        </w:rPr>
        <w:t>The International Standard temperature scale is the Kelvin scale with a new definition of the degree. The absolute zero is taken to be OK and the triple point of water is taken to be 273.1SK. (The triple point of water, the temperature at which pure liquid water, ice and water vapor arc in equilibrium, will be discussed later.) With this definition of the degree, the boiling point of water at one-atmospheric pressure is 373.1 SK and the freezing point of water saturated with air at one-atmospheric pressure is 273.15K. Hence the SI Kelvin temperature is 273.15K greater than the centigrade temperature.</w:t>
      </w:r>
    </w:p>
    <w:p w:rsidR="00A27FEC" w:rsidRPr="00CC4D94" w:rsidRDefault="00A27FEC" w:rsidP="00CC4D94">
      <w:pPr>
        <w:spacing w:after="0" w:line="240" w:lineRule="auto"/>
        <w:ind w:firstLine="567"/>
        <w:jc w:val="both"/>
        <w:rPr>
          <w:lang w:val="en-US"/>
        </w:rPr>
      </w:pPr>
    </w:p>
    <w:p w:rsidR="00A27FEC" w:rsidRPr="00CC4D94" w:rsidRDefault="00A27FEC" w:rsidP="00CC4D94">
      <w:pPr>
        <w:spacing w:after="0" w:line="240" w:lineRule="auto"/>
        <w:ind w:firstLine="567"/>
        <w:jc w:val="both"/>
        <w:rPr>
          <w:lang w:val="en-US"/>
        </w:rPr>
      </w:pPr>
    </w:p>
    <w:p w:rsidR="00A27FEC" w:rsidRPr="00CC4D94" w:rsidRDefault="00A27FEC" w:rsidP="00CC4D94">
      <w:pPr>
        <w:spacing w:after="0" w:line="240" w:lineRule="auto"/>
        <w:ind w:firstLine="567"/>
        <w:jc w:val="both"/>
        <w:rPr>
          <w:lang w:val="en-US"/>
        </w:rPr>
      </w:pPr>
    </w:p>
    <w:p w:rsidR="00A27FEC" w:rsidRPr="00CC4D94" w:rsidRDefault="00A27FEC" w:rsidP="00CC4D94">
      <w:pPr>
        <w:spacing w:after="0" w:line="240" w:lineRule="auto"/>
        <w:ind w:firstLine="567"/>
        <w:jc w:val="both"/>
        <w:rPr>
          <w:lang w:val="en-US"/>
        </w:rPr>
      </w:pPr>
    </w:p>
    <w:p w:rsidR="00A27FEC" w:rsidRPr="00CC4D94" w:rsidRDefault="00A27FEC" w:rsidP="00CC4D94">
      <w:pPr>
        <w:spacing w:after="0" w:line="240" w:lineRule="auto"/>
        <w:ind w:firstLine="567"/>
        <w:jc w:val="both"/>
        <w:rPr>
          <w:lang w:val="en-US"/>
        </w:rPr>
      </w:pPr>
    </w:p>
    <w:p w:rsidR="00A27FEC" w:rsidRPr="00CC4D94" w:rsidRDefault="00A27FEC" w:rsidP="00CC4D94">
      <w:pPr>
        <w:spacing w:after="0" w:line="240" w:lineRule="auto"/>
        <w:ind w:firstLine="567"/>
        <w:jc w:val="both"/>
        <w:rPr>
          <w:lang w:val="en-US"/>
        </w:rPr>
      </w:pPr>
    </w:p>
    <w:p w:rsidR="00A27FEC" w:rsidRPr="00CC4D94" w:rsidRDefault="00A27FEC" w:rsidP="00CC4D94">
      <w:pPr>
        <w:spacing w:after="0" w:line="240" w:lineRule="auto"/>
        <w:ind w:firstLine="567"/>
        <w:jc w:val="both"/>
        <w:rPr>
          <w:lang w:val="en-US"/>
        </w:rPr>
      </w:pPr>
    </w:p>
    <w:p w:rsidR="00A27FEC" w:rsidRPr="00CC4D94" w:rsidRDefault="00A27FEC" w:rsidP="00CC4D94">
      <w:pPr>
        <w:spacing w:after="0" w:line="240" w:lineRule="auto"/>
        <w:ind w:firstLine="567"/>
        <w:jc w:val="both"/>
        <w:rPr>
          <w:rFonts w:ascii="Times New Roman" w:hAnsi="Times New Roman" w:cs="Times New Roman"/>
          <w:lang w:val="en-US"/>
        </w:rPr>
      </w:pPr>
    </w:p>
    <w:p w:rsidR="00A27FEC" w:rsidRDefault="00A27FEC" w:rsidP="00CC4D94">
      <w:pPr>
        <w:spacing w:after="0" w:line="240" w:lineRule="auto"/>
        <w:ind w:firstLine="567"/>
        <w:jc w:val="right"/>
        <w:rPr>
          <w:lang w:val="en-US"/>
        </w:rPr>
      </w:pPr>
    </w:p>
    <w:p w:rsidR="00A27FEC" w:rsidRDefault="00A27FEC" w:rsidP="00CC4D94">
      <w:pPr>
        <w:spacing w:after="0" w:line="240" w:lineRule="auto"/>
        <w:ind w:firstLine="567"/>
        <w:jc w:val="right"/>
        <w:rPr>
          <w:lang w:val="en-US"/>
        </w:rPr>
      </w:pPr>
    </w:p>
    <w:p w:rsidR="00A27FEC" w:rsidRDefault="00A27FEC" w:rsidP="00CC4D94">
      <w:pPr>
        <w:spacing w:after="0" w:line="240" w:lineRule="auto"/>
        <w:ind w:firstLine="567"/>
        <w:jc w:val="right"/>
        <w:rPr>
          <w:lang w:val="en-US"/>
        </w:rPr>
      </w:pPr>
    </w:p>
    <w:p w:rsidR="00A27FEC" w:rsidRDefault="00A27FEC" w:rsidP="00CC4D94">
      <w:pPr>
        <w:spacing w:after="0" w:line="240" w:lineRule="auto"/>
        <w:ind w:firstLine="567"/>
        <w:jc w:val="right"/>
        <w:rPr>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Pr="0035142E" w:rsidRDefault="00A27FEC" w:rsidP="00CC4D94">
      <w:pPr>
        <w:spacing w:after="0" w:line="240" w:lineRule="auto"/>
        <w:ind w:firstLine="567"/>
        <w:jc w:val="right"/>
        <w:rPr>
          <w:rFonts w:ascii="Times New Roman" w:hAnsi="Times New Roman" w:cs="Times New Roman"/>
          <w:sz w:val="24"/>
          <w:szCs w:val="24"/>
          <w:lang w:val="en-US"/>
        </w:rPr>
      </w:pPr>
    </w:p>
    <w:p w:rsidR="00A27FEC" w:rsidRPr="0030005E" w:rsidRDefault="00A27FEC" w:rsidP="00CC4D94">
      <w:pPr>
        <w:spacing w:after="0" w:line="240" w:lineRule="auto"/>
        <w:ind w:firstLine="567"/>
        <w:jc w:val="right"/>
        <w:rPr>
          <w:rFonts w:ascii="Times New Roman" w:hAnsi="Times New Roman" w:cs="Times New Roman"/>
          <w:sz w:val="24"/>
          <w:szCs w:val="24"/>
        </w:rPr>
      </w:pPr>
      <w:r w:rsidRPr="005B39A7">
        <w:rPr>
          <w:rFonts w:ascii="Times New Roman" w:hAnsi="Times New Roman" w:cs="Times New Roman"/>
          <w:sz w:val="24"/>
          <w:szCs w:val="24"/>
        </w:rPr>
        <w:t>Приложение № 10</w:t>
      </w:r>
    </w:p>
    <w:p w:rsidR="00A27FEC" w:rsidRPr="0030005E" w:rsidRDefault="00A27FEC" w:rsidP="00CC4D94">
      <w:pPr>
        <w:spacing w:after="0" w:line="240" w:lineRule="auto"/>
        <w:ind w:firstLine="567"/>
        <w:jc w:val="right"/>
        <w:rPr>
          <w:rFonts w:ascii="Times New Roman" w:hAnsi="Times New Roman" w:cs="Times New Roman"/>
          <w:sz w:val="24"/>
          <w:szCs w:val="24"/>
        </w:rPr>
      </w:pPr>
    </w:p>
    <w:p w:rsidR="00A27FEC" w:rsidRPr="005B39A7" w:rsidRDefault="00A27FEC" w:rsidP="00CC4D94">
      <w:pPr>
        <w:spacing w:after="0" w:line="240" w:lineRule="auto"/>
        <w:ind w:firstLine="567"/>
        <w:jc w:val="both"/>
        <w:rPr>
          <w:rFonts w:ascii="Times New Roman" w:hAnsi="Times New Roman" w:cs="Times New Roman"/>
          <w:sz w:val="24"/>
          <w:szCs w:val="24"/>
        </w:rPr>
      </w:pPr>
      <w:r w:rsidRPr="005B39A7">
        <w:rPr>
          <w:rFonts w:ascii="Times New Roman" w:hAnsi="Times New Roman" w:cs="Times New Roman"/>
          <w:sz w:val="24"/>
          <w:szCs w:val="24"/>
        </w:rPr>
        <w:t>При переводе специальных текстов с английского на русский язык используйте методические рекомендации для студентов при работе со словарем по английскому языку, общие рекомендации к переводу специальных текстов.</w:t>
      </w:r>
    </w:p>
    <w:p w:rsidR="00A27FEC" w:rsidRPr="0030005E"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lang w:val="en-US"/>
        </w:rPr>
      </w:pPr>
      <w:r w:rsidRPr="005B39A7">
        <w:rPr>
          <w:rFonts w:ascii="Times New Roman" w:hAnsi="Times New Roman" w:cs="Times New Roman"/>
          <w:b/>
          <w:bCs/>
          <w:sz w:val="24"/>
          <w:szCs w:val="24"/>
        </w:rPr>
        <w:t>Текст</w:t>
      </w:r>
      <w:r w:rsidRPr="004C00D5">
        <w:rPr>
          <w:rFonts w:ascii="Times New Roman" w:hAnsi="Times New Roman" w:cs="Times New Roman"/>
          <w:b/>
          <w:bCs/>
          <w:sz w:val="24"/>
          <w:szCs w:val="24"/>
          <w:lang w:val="en-US"/>
        </w:rPr>
        <w:t xml:space="preserve"> «</w:t>
      </w:r>
      <w:r w:rsidRPr="005B39A7">
        <w:rPr>
          <w:rFonts w:ascii="Times New Roman" w:hAnsi="Times New Roman" w:cs="Times New Roman"/>
          <w:b/>
          <w:bCs/>
          <w:sz w:val="24"/>
          <w:szCs w:val="24"/>
        </w:rPr>
        <w:t>Титрование</w:t>
      </w:r>
      <w:r w:rsidRPr="004C00D5">
        <w:rPr>
          <w:rFonts w:ascii="Times New Roman" w:hAnsi="Times New Roman" w:cs="Times New Roman"/>
          <w:b/>
          <w:bCs/>
          <w:sz w:val="24"/>
          <w:szCs w:val="24"/>
          <w:lang w:val="en-US"/>
        </w:rPr>
        <w:t xml:space="preserve"> </w:t>
      </w:r>
      <w:r w:rsidRPr="005B39A7">
        <w:rPr>
          <w:rFonts w:ascii="Times New Roman" w:hAnsi="Times New Roman" w:cs="Times New Roman"/>
          <w:b/>
          <w:bCs/>
          <w:sz w:val="24"/>
          <w:szCs w:val="24"/>
        </w:rPr>
        <w:t>марганца</w:t>
      </w:r>
      <w:r w:rsidRPr="004C00D5">
        <w:rPr>
          <w:rFonts w:ascii="Times New Roman" w:hAnsi="Times New Roman" w:cs="Times New Roman"/>
          <w:b/>
          <w:bCs/>
          <w:sz w:val="24"/>
          <w:szCs w:val="24"/>
          <w:lang w:val="en-US"/>
        </w:rPr>
        <w:t>»</w:t>
      </w:r>
    </w:p>
    <w:p w:rsidR="00A27FEC" w:rsidRPr="004C00D5" w:rsidRDefault="00A27FEC" w:rsidP="00CC4D94">
      <w:pPr>
        <w:spacing w:after="0" w:line="240" w:lineRule="auto"/>
        <w:ind w:firstLine="567"/>
        <w:jc w:val="center"/>
        <w:rPr>
          <w:rFonts w:ascii="Times New Roman" w:hAnsi="Times New Roman" w:cs="Times New Roman"/>
          <w:sz w:val="24"/>
          <w:szCs w:val="24"/>
          <w:lang w:val="en-US"/>
        </w:rPr>
      </w:pPr>
      <w:r w:rsidRPr="005B39A7">
        <w:rPr>
          <w:rFonts w:ascii="Times New Roman" w:hAnsi="Times New Roman" w:cs="Times New Roman"/>
          <w:b/>
          <w:bCs/>
          <w:color w:val="252525"/>
          <w:sz w:val="24"/>
          <w:szCs w:val="24"/>
          <w:shd w:val="clear" w:color="auto" w:fill="FFFFFF"/>
          <w:lang w:val="en-US"/>
        </w:rPr>
        <w:t>Titration</w:t>
      </w:r>
    </w:p>
    <w:p w:rsidR="00A27FEC" w:rsidRPr="005B39A7" w:rsidRDefault="00A27FEC" w:rsidP="00CC4D94">
      <w:pPr>
        <w:spacing w:after="0" w:line="240" w:lineRule="auto"/>
        <w:ind w:firstLine="567"/>
        <w:jc w:val="both"/>
        <w:rPr>
          <w:rFonts w:ascii="Times New Roman" w:hAnsi="Times New Roman" w:cs="Times New Roman"/>
          <w:color w:val="333333"/>
          <w:sz w:val="24"/>
          <w:szCs w:val="24"/>
          <w:lang w:val="en-US"/>
        </w:rPr>
      </w:pPr>
      <w:r w:rsidRPr="005B39A7">
        <w:rPr>
          <w:rFonts w:ascii="Times New Roman" w:hAnsi="Times New Roman" w:cs="Times New Roman"/>
          <w:color w:val="333333"/>
          <w:sz w:val="24"/>
          <w:szCs w:val="24"/>
          <w:shd w:val="clear" w:color="auto" w:fill="FFFFFF"/>
          <w:lang w:val="en-US"/>
        </w:rPr>
        <w:t>Titration, also known as</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titrimetry,</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is a common laboratory method of</w:t>
      </w:r>
      <w:r>
        <w:rPr>
          <w:rFonts w:ascii="Times New Roman" w:hAnsi="Times New Roman" w:cs="Times New Roman"/>
          <w:color w:val="333333"/>
          <w:sz w:val="24"/>
          <w:szCs w:val="24"/>
          <w:shd w:val="clear" w:color="auto" w:fill="FFFFFF"/>
          <w:lang w:val="en-US"/>
        </w:rPr>
        <w:t xml:space="preserve"> </w:t>
      </w:r>
      <w:hyperlink r:id="rId60" w:tooltip="Quantitative research" w:history="1">
        <w:r w:rsidRPr="005B39A7">
          <w:rPr>
            <w:rStyle w:val="Hyperlink"/>
            <w:rFonts w:ascii="Times New Roman" w:hAnsi="Times New Roman" w:cs="Times New Roman"/>
            <w:color w:val="333333"/>
            <w:sz w:val="24"/>
            <w:szCs w:val="24"/>
            <w:u w:val="none"/>
            <w:shd w:val="clear" w:color="auto" w:fill="FFFFFF"/>
            <w:lang w:val="en-US"/>
          </w:rPr>
          <w:t>quantitative</w:t>
        </w:r>
      </w:hyperlink>
      <w:r w:rsidRPr="005B39A7">
        <w:rPr>
          <w:rStyle w:val="apple-converted-space"/>
          <w:rFonts w:ascii="Times New Roman" w:hAnsi="Times New Roman" w:cs="Times New Roman"/>
          <w:color w:val="333333"/>
          <w:sz w:val="24"/>
          <w:szCs w:val="24"/>
          <w:shd w:val="clear" w:color="auto" w:fill="FFFFFF"/>
          <w:lang w:val="en-US"/>
        </w:rPr>
        <w:t> </w:t>
      </w:r>
      <w:hyperlink r:id="rId61" w:tooltip="Analytical chemistry" w:history="1">
        <w:r w:rsidRPr="005B39A7">
          <w:rPr>
            <w:rStyle w:val="Hyperlink"/>
            <w:rFonts w:ascii="Times New Roman" w:hAnsi="Times New Roman" w:cs="Times New Roman"/>
            <w:color w:val="333333"/>
            <w:sz w:val="24"/>
            <w:szCs w:val="24"/>
            <w:u w:val="none"/>
            <w:shd w:val="clear" w:color="auto" w:fill="FFFFFF"/>
            <w:lang w:val="en-US"/>
          </w:rPr>
          <w:t>chemical analysis</w:t>
        </w:r>
      </w:hyperlink>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that is used to determine the unknown</w:t>
      </w:r>
      <w:r w:rsidRPr="005B39A7">
        <w:rPr>
          <w:rStyle w:val="apple-converted-space"/>
          <w:rFonts w:ascii="Times New Roman" w:hAnsi="Times New Roman" w:cs="Times New Roman"/>
          <w:color w:val="333333"/>
          <w:sz w:val="24"/>
          <w:szCs w:val="24"/>
          <w:shd w:val="clear" w:color="auto" w:fill="FFFFFF"/>
          <w:lang w:val="en-US"/>
        </w:rPr>
        <w:t> </w:t>
      </w:r>
      <w:hyperlink r:id="rId62" w:tooltip="Concentration" w:history="1">
        <w:r w:rsidRPr="005B39A7">
          <w:rPr>
            <w:rStyle w:val="Hyperlink"/>
            <w:rFonts w:ascii="Times New Roman" w:hAnsi="Times New Roman" w:cs="Times New Roman"/>
            <w:color w:val="333333"/>
            <w:sz w:val="24"/>
            <w:szCs w:val="24"/>
            <w:u w:val="none"/>
            <w:shd w:val="clear" w:color="auto" w:fill="FFFFFF"/>
            <w:lang w:val="en-US"/>
          </w:rPr>
          <w:t>concentration</w:t>
        </w:r>
      </w:hyperlink>
      <w:r>
        <w:rPr>
          <w:rFonts w:ascii="Times New Roman" w:hAnsi="Times New Roman" w:cs="Times New Roman"/>
          <w:color w:val="333333"/>
          <w:sz w:val="24"/>
          <w:szCs w:val="24"/>
          <w:lang w:val="en-US"/>
        </w:rPr>
        <w:t xml:space="preserve"> </w:t>
      </w:r>
      <w:r w:rsidRPr="005B39A7">
        <w:rPr>
          <w:rFonts w:ascii="Times New Roman" w:hAnsi="Times New Roman" w:cs="Times New Roman"/>
          <w:color w:val="333333"/>
          <w:sz w:val="24"/>
          <w:szCs w:val="24"/>
          <w:shd w:val="clear" w:color="auto" w:fill="FFFFFF"/>
          <w:lang w:val="en-US"/>
        </w:rPr>
        <w:t>of an identified</w:t>
      </w:r>
      <w:r w:rsidRPr="005B39A7">
        <w:rPr>
          <w:rStyle w:val="apple-converted-space"/>
          <w:rFonts w:ascii="Times New Roman" w:hAnsi="Times New Roman" w:cs="Times New Roman"/>
          <w:color w:val="333333"/>
          <w:sz w:val="24"/>
          <w:szCs w:val="24"/>
          <w:shd w:val="clear" w:color="auto" w:fill="FFFFFF"/>
          <w:lang w:val="en-US"/>
        </w:rPr>
        <w:t> </w:t>
      </w:r>
      <w:hyperlink r:id="rId63" w:tooltip="Analyte" w:history="1">
        <w:r w:rsidRPr="005B39A7">
          <w:rPr>
            <w:rStyle w:val="Hyperlink"/>
            <w:rFonts w:ascii="Times New Roman" w:hAnsi="Times New Roman" w:cs="Times New Roman"/>
            <w:color w:val="333333"/>
            <w:sz w:val="24"/>
            <w:szCs w:val="24"/>
            <w:u w:val="none"/>
            <w:shd w:val="clear" w:color="auto" w:fill="FFFFFF"/>
            <w:lang w:val="en-US"/>
          </w:rPr>
          <w:t>analyte</w:t>
        </w:r>
      </w:hyperlink>
      <w:r w:rsidRPr="005B39A7">
        <w:rPr>
          <w:rFonts w:ascii="Times New Roman" w:hAnsi="Times New Roman" w:cs="Times New Roman"/>
          <w:color w:val="333333"/>
          <w:sz w:val="24"/>
          <w:szCs w:val="24"/>
          <w:shd w:val="clear" w:color="auto" w:fill="FFFFFF"/>
          <w:lang w:val="en-US"/>
        </w:rPr>
        <w:t>. Since</w:t>
      </w:r>
      <w:r w:rsidRPr="005B39A7">
        <w:rPr>
          <w:rStyle w:val="apple-converted-space"/>
          <w:rFonts w:ascii="Times New Roman" w:hAnsi="Times New Roman" w:cs="Times New Roman"/>
          <w:color w:val="333333"/>
          <w:sz w:val="24"/>
          <w:szCs w:val="24"/>
          <w:shd w:val="clear" w:color="auto" w:fill="FFFFFF"/>
          <w:lang w:val="en-US"/>
        </w:rPr>
        <w:t> </w:t>
      </w:r>
      <w:hyperlink r:id="rId64" w:tooltip="Volume" w:history="1">
        <w:r w:rsidRPr="005B39A7">
          <w:rPr>
            <w:rStyle w:val="Hyperlink"/>
            <w:rFonts w:ascii="Times New Roman" w:hAnsi="Times New Roman" w:cs="Times New Roman"/>
            <w:color w:val="333333"/>
            <w:sz w:val="24"/>
            <w:szCs w:val="24"/>
            <w:u w:val="none"/>
            <w:shd w:val="clear" w:color="auto" w:fill="FFFFFF"/>
            <w:lang w:val="en-US"/>
          </w:rPr>
          <w:t>volume</w:t>
        </w:r>
      </w:hyperlink>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measurements play a key role in titration, it is also known as</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volumetric analysis. A</w:t>
      </w:r>
      <w:r w:rsidRPr="005B39A7">
        <w:rPr>
          <w:rStyle w:val="apple-converted-space"/>
          <w:rFonts w:ascii="Times New Roman" w:hAnsi="Times New Roman" w:cs="Times New Roman"/>
          <w:color w:val="333333"/>
          <w:sz w:val="24"/>
          <w:szCs w:val="24"/>
          <w:shd w:val="clear" w:color="auto" w:fill="FFFFFF"/>
          <w:lang w:val="en-US"/>
        </w:rPr>
        <w:t> </w:t>
      </w:r>
      <w:hyperlink r:id="rId65" w:tooltip="Reagent" w:history="1">
        <w:r w:rsidRPr="005B39A7">
          <w:rPr>
            <w:rStyle w:val="Hyperlink"/>
            <w:rFonts w:ascii="Times New Roman" w:hAnsi="Times New Roman" w:cs="Times New Roman"/>
            <w:color w:val="333333"/>
            <w:sz w:val="24"/>
            <w:szCs w:val="24"/>
            <w:u w:val="none"/>
            <w:shd w:val="clear" w:color="auto" w:fill="FFFFFF"/>
            <w:lang w:val="en-US"/>
          </w:rPr>
          <w:t>reagent</w:t>
        </w:r>
      </w:hyperlink>
      <w:r w:rsidRPr="005B39A7">
        <w:rPr>
          <w:rFonts w:ascii="Times New Roman" w:hAnsi="Times New Roman" w:cs="Times New Roman"/>
          <w:color w:val="333333"/>
          <w:sz w:val="24"/>
          <w:szCs w:val="24"/>
          <w:shd w:val="clear" w:color="auto" w:fill="FFFFFF"/>
          <w:lang w:val="en-US"/>
        </w:rPr>
        <w:t>, called the</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titrant</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or</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titrator</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is prepared as a</w:t>
      </w:r>
      <w:r w:rsidRPr="005B39A7">
        <w:rPr>
          <w:rStyle w:val="apple-converted-space"/>
          <w:rFonts w:ascii="Times New Roman" w:hAnsi="Times New Roman" w:cs="Times New Roman"/>
          <w:color w:val="333333"/>
          <w:sz w:val="24"/>
          <w:szCs w:val="24"/>
          <w:shd w:val="clear" w:color="auto" w:fill="FFFFFF"/>
          <w:lang w:val="en-US"/>
        </w:rPr>
        <w:t> </w:t>
      </w:r>
      <w:hyperlink r:id="rId66" w:tooltip="Standard solution" w:history="1">
        <w:r w:rsidRPr="005B39A7">
          <w:rPr>
            <w:rStyle w:val="Hyperlink"/>
            <w:rFonts w:ascii="Times New Roman" w:hAnsi="Times New Roman" w:cs="Times New Roman"/>
            <w:color w:val="333333"/>
            <w:sz w:val="24"/>
            <w:szCs w:val="24"/>
            <w:u w:val="none"/>
            <w:shd w:val="clear" w:color="auto" w:fill="FFFFFF"/>
            <w:lang w:val="en-US"/>
          </w:rPr>
          <w:t>standard solution</w:t>
        </w:r>
      </w:hyperlink>
      <w:r w:rsidRPr="005B39A7">
        <w:rPr>
          <w:rFonts w:ascii="Times New Roman" w:hAnsi="Times New Roman" w:cs="Times New Roman"/>
          <w:color w:val="333333"/>
          <w:sz w:val="24"/>
          <w:szCs w:val="24"/>
          <w:shd w:val="clear" w:color="auto" w:fill="FFFFFF"/>
          <w:lang w:val="en-US"/>
        </w:rPr>
        <w:t>. A known concentration and volume of titrant reacts with a solution of</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analyte</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or</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titrand</w:t>
      </w:r>
      <w:r>
        <w:rPr>
          <w:rFonts w:ascii="Times New Roman" w:hAnsi="Times New Roman" w:cs="Times New Roman"/>
          <w:color w:val="333333"/>
          <w:sz w:val="24"/>
          <w:szCs w:val="24"/>
          <w:shd w:val="clear" w:color="auto" w:fill="FFFFFF"/>
          <w:lang w:val="en-US"/>
        </w:rPr>
        <w:t xml:space="preserve"> </w:t>
      </w:r>
      <w:r w:rsidRPr="005B39A7">
        <w:rPr>
          <w:rFonts w:ascii="Times New Roman" w:hAnsi="Times New Roman" w:cs="Times New Roman"/>
          <w:color w:val="333333"/>
          <w:sz w:val="24"/>
          <w:szCs w:val="24"/>
          <w:shd w:val="clear" w:color="auto" w:fill="FFFFFF"/>
          <w:lang w:val="en-US"/>
        </w:rPr>
        <w:t>to determine concentration. The volume of titrant reacted is called</w:t>
      </w:r>
      <w:r w:rsidRPr="005B39A7">
        <w:rPr>
          <w:rStyle w:val="apple-converted-space"/>
          <w:rFonts w:ascii="Times New Roman" w:hAnsi="Times New Roman" w:cs="Times New Roman"/>
          <w:color w:val="333333"/>
          <w:sz w:val="24"/>
          <w:szCs w:val="24"/>
          <w:shd w:val="clear" w:color="auto" w:fill="FFFFFF"/>
          <w:lang w:val="en-US"/>
        </w:rPr>
        <w:t> </w:t>
      </w:r>
      <w:r w:rsidRPr="005B39A7">
        <w:rPr>
          <w:rFonts w:ascii="Times New Roman" w:hAnsi="Times New Roman" w:cs="Times New Roman"/>
          <w:color w:val="333333"/>
          <w:sz w:val="24"/>
          <w:szCs w:val="24"/>
          <w:shd w:val="clear" w:color="auto" w:fill="FFFFFF"/>
          <w:lang w:val="en-US"/>
        </w:rPr>
        <w:t>titration volume.</w:t>
      </w:r>
    </w:p>
    <w:p w:rsidR="00A27FEC" w:rsidRPr="005B39A7" w:rsidRDefault="00A27FEC" w:rsidP="00CC4D94">
      <w:pPr>
        <w:pStyle w:val="NormalWeb"/>
        <w:shd w:val="clear" w:color="auto" w:fill="FFFFFF"/>
        <w:spacing w:before="0" w:beforeAutospacing="0" w:after="0" w:afterAutospacing="0"/>
        <w:ind w:firstLine="567"/>
        <w:jc w:val="both"/>
        <w:rPr>
          <w:lang w:val="en-US"/>
        </w:rPr>
      </w:pPr>
      <w:r w:rsidRPr="005B39A7">
        <w:rPr>
          <w:lang w:val="en-US"/>
        </w:rPr>
        <w:t>A typical titration begins with a</w:t>
      </w:r>
      <w:r w:rsidRPr="005B39A7">
        <w:rPr>
          <w:rStyle w:val="apple-converted-space"/>
          <w:color w:val="333333"/>
          <w:lang w:val="en-US"/>
        </w:rPr>
        <w:t> </w:t>
      </w:r>
      <w:hyperlink r:id="rId67" w:tooltip="Beaker (glassware)" w:history="1">
        <w:r w:rsidRPr="005B39A7">
          <w:rPr>
            <w:rStyle w:val="Hyperlink"/>
            <w:color w:val="333333"/>
            <w:u w:val="none"/>
            <w:lang w:val="en-US"/>
          </w:rPr>
          <w:t>beaker</w:t>
        </w:r>
      </w:hyperlink>
      <w:r w:rsidRPr="005B39A7">
        <w:rPr>
          <w:rStyle w:val="apple-converted-space"/>
          <w:color w:val="333333"/>
          <w:lang w:val="en-US"/>
        </w:rPr>
        <w:t> </w:t>
      </w:r>
      <w:r w:rsidRPr="005B39A7">
        <w:rPr>
          <w:lang w:val="en-US"/>
        </w:rPr>
        <w:t>or</w:t>
      </w:r>
      <w:r w:rsidRPr="005B39A7">
        <w:rPr>
          <w:rStyle w:val="apple-converted-space"/>
          <w:color w:val="333333"/>
          <w:lang w:val="en-US"/>
        </w:rPr>
        <w:t> </w:t>
      </w:r>
      <w:hyperlink r:id="rId68" w:tooltip="Erlenmeyer flask" w:history="1">
        <w:r w:rsidRPr="005B39A7">
          <w:rPr>
            <w:rStyle w:val="Hyperlink"/>
            <w:color w:val="333333"/>
            <w:u w:val="none"/>
            <w:lang w:val="en-US"/>
          </w:rPr>
          <w:t>Erlenmeyer flask</w:t>
        </w:r>
      </w:hyperlink>
      <w:r w:rsidRPr="005B39A7">
        <w:rPr>
          <w:rStyle w:val="apple-converted-space"/>
          <w:color w:val="333333"/>
          <w:lang w:val="en-US"/>
        </w:rPr>
        <w:t> </w:t>
      </w:r>
      <w:r w:rsidRPr="005B39A7">
        <w:rPr>
          <w:lang w:val="en-US"/>
        </w:rPr>
        <w:t>containing a very precise volume of the analyte and a small amount of</w:t>
      </w:r>
      <w:r w:rsidRPr="005B39A7">
        <w:rPr>
          <w:rStyle w:val="apple-converted-space"/>
          <w:color w:val="333333"/>
          <w:lang w:val="en-US"/>
        </w:rPr>
        <w:t> </w:t>
      </w:r>
      <w:hyperlink r:id="rId69" w:anchor="Chemistry" w:tooltip="Indicator" w:history="1">
        <w:r w:rsidRPr="005B39A7">
          <w:rPr>
            <w:rStyle w:val="Hyperlink"/>
            <w:color w:val="333333"/>
            <w:u w:val="none"/>
            <w:lang w:val="en-US"/>
          </w:rPr>
          <w:t>indicator</w:t>
        </w:r>
      </w:hyperlink>
      <w:r w:rsidRPr="005B39A7">
        <w:rPr>
          <w:rStyle w:val="apple-converted-space"/>
          <w:color w:val="333333"/>
          <w:lang w:val="en-US"/>
        </w:rPr>
        <w:t> </w:t>
      </w:r>
      <w:r w:rsidRPr="005B39A7">
        <w:rPr>
          <w:lang w:val="en-US"/>
        </w:rPr>
        <w:t>(such as</w:t>
      </w:r>
      <w:r w:rsidRPr="005B39A7">
        <w:rPr>
          <w:rStyle w:val="apple-converted-space"/>
          <w:color w:val="333333"/>
          <w:lang w:val="en-US"/>
        </w:rPr>
        <w:t> </w:t>
      </w:r>
      <w:hyperlink r:id="rId70" w:tooltip="Phenolphthalein" w:history="1">
        <w:r w:rsidRPr="005B39A7">
          <w:rPr>
            <w:rStyle w:val="Hyperlink"/>
            <w:color w:val="333333"/>
            <w:u w:val="none"/>
            <w:lang w:val="en-US"/>
          </w:rPr>
          <w:t>phenolphthalein</w:t>
        </w:r>
      </w:hyperlink>
      <w:r w:rsidRPr="005B39A7">
        <w:rPr>
          <w:lang w:val="en-US"/>
        </w:rPr>
        <w:t>) placed underneath a calibrated</w:t>
      </w:r>
      <w:r w:rsidRPr="005B39A7">
        <w:rPr>
          <w:rStyle w:val="apple-converted-space"/>
          <w:color w:val="333333"/>
          <w:lang w:val="en-US"/>
        </w:rPr>
        <w:t> </w:t>
      </w:r>
      <w:hyperlink r:id="rId71" w:tooltip="Burette" w:history="1">
        <w:r w:rsidRPr="005B39A7">
          <w:rPr>
            <w:rStyle w:val="Hyperlink"/>
            <w:color w:val="333333"/>
            <w:u w:val="none"/>
            <w:lang w:val="en-US"/>
          </w:rPr>
          <w:t>burette</w:t>
        </w:r>
      </w:hyperlink>
      <w:r w:rsidRPr="005B39A7">
        <w:rPr>
          <w:rStyle w:val="apple-converted-space"/>
          <w:color w:val="333333"/>
          <w:lang w:val="en-US"/>
        </w:rPr>
        <w:t> </w:t>
      </w:r>
      <w:r w:rsidRPr="005B39A7">
        <w:rPr>
          <w:lang w:val="en-US"/>
        </w:rPr>
        <w:t>or</w:t>
      </w:r>
      <w:r w:rsidRPr="005B39A7">
        <w:rPr>
          <w:rStyle w:val="apple-converted-space"/>
          <w:color w:val="333333"/>
          <w:lang w:val="en-US"/>
        </w:rPr>
        <w:t> </w:t>
      </w:r>
      <w:hyperlink r:id="rId72" w:tooltip="Pipette" w:history="1">
        <w:r w:rsidRPr="005B39A7">
          <w:rPr>
            <w:rStyle w:val="Hyperlink"/>
            <w:color w:val="333333"/>
            <w:u w:val="none"/>
            <w:lang w:val="en-US"/>
          </w:rPr>
          <w:t>chemistry pipetting syringe</w:t>
        </w:r>
      </w:hyperlink>
      <w:r w:rsidRPr="005B39A7">
        <w:rPr>
          <w:rStyle w:val="apple-converted-space"/>
          <w:color w:val="333333"/>
          <w:lang w:val="en-US"/>
        </w:rPr>
        <w:t> </w:t>
      </w:r>
      <w:r w:rsidRPr="005B39A7">
        <w:rPr>
          <w:lang w:val="en-US"/>
        </w:rPr>
        <w:t>containing the titrant. Small volumes of the titrant are then added to the analyte and indicator until the indicator changes color in reaction to the titrant saturation threshold, reflecting arrival at the</w:t>
      </w:r>
      <w:r w:rsidRPr="005B39A7">
        <w:rPr>
          <w:rStyle w:val="apple-converted-space"/>
          <w:color w:val="333333"/>
          <w:lang w:val="en-US"/>
        </w:rPr>
        <w:t> </w:t>
      </w:r>
      <w:hyperlink r:id="rId73" w:tooltip="Equivalence point" w:history="1">
        <w:r w:rsidRPr="005B39A7">
          <w:rPr>
            <w:rStyle w:val="Hyperlink"/>
            <w:color w:val="333333"/>
            <w:u w:val="none"/>
            <w:lang w:val="en-US"/>
          </w:rPr>
          <w:t>endpoint</w:t>
        </w:r>
      </w:hyperlink>
      <w:r w:rsidRPr="005B39A7">
        <w:rPr>
          <w:rStyle w:val="apple-converted-space"/>
          <w:color w:val="333333"/>
          <w:lang w:val="en-US"/>
        </w:rPr>
        <w:t> </w:t>
      </w:r>
      <w:r w:rsidRPr="005B39A7">
        <w:rPr>
          <w:lang w:val="en-US"/>
        </w:rPr>
        <w:t>of the titration. Depending on the endpoint desired, single drops or less than a single drop of the titrant can make the difference between a permanent and temporary change in the indicator. When the endpoint of the reaction is reached, the volume of reactant consumed is measured and used to calculate the concentration of analyte by</w:t>
      </w:r>
      <w:r>
        <w:rPr>
          <w:lang w:val="en-US"/>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bf{C}_a=\frac{\mathbf{C}_{t}\mathbf{V}_{t}\mathbf{M}}{\mathbf{V}_a}" style="width:87.75pt;height:33pt">
            <v:imagedata r:id="rId74" r:href="rId75"/>
          </v:shape>
        </w:pict>
      </w:r>
    </w:p>
    <w:p w:rsidR="00A27FEC" w:rsidRPr="005B39A7" w:rsidRDefault="00A27FEC" w:rsidP="00CC4D94">
      <w:pPr>
        <w:pStyle w:val="NormalWeb"/>
        <w:shd w:val="clear" w:color="auto" w:fill="FFFFFF"/>
        <w:spacing w:before="0" w:beforeAutospacing="0" w:after="0" w:afterAutospacing="0"/>
        <w:ind w:firstLine="567"/>
        <w:jc w:val="both"/>
        <w:rPr>
          <w:color w:val="333333"/>
          <w:lang w:val="en-US"/>
        </w:rPr>
      </w:pPr>
      <w:r w:rsidRPr="005B39A7">
        <w:rPr>
          <w:color w:val="333333"/>
          <w:lang w:val="en-US"/>
        </w:rPr>
        <w:t>where</w:t>
      </w:r>
      <w:r w:rsidRPr="005B39A7">
        <w:rPr>
          <w:rStyle w:val="apple-converted-space"/>
          <w:color w:val="333333"/>
          <w:lang w:val="en-US"/>
        </w:rPr>
        <w:t> </w:t>
      </w:r>
      <w:r w:rsidRPr="005B39A7">
        <w:rPr>
          <w:color w:val="333333"/>
          <w:lang w:val="en-US"/>
        </w:rPr>
        <w:t>C</w:t>
      </w:r>
      <w:r w:rsidRPr="005B39A7">
        <w:rPr>
          <w:color w:val="333333"/>
          <w:vertAlign w:val="subscript"/>
          <w:lang w:val="en-US"/>
        </w:rPr>
        <w:t>a</w:t>
      </w:r>
      <w:r w:rsidRPr="005B39A7">
        <w:rPr>
          <w:rStyle w:val="apple-converted-space"/>
          <w:color w:val="333333"/>
          <w:lang w:val="en-US"/>
        </w:rPr>
        <w:t> </w:t>
      </w:r>
      <w:r w:rsidRPr="005B39A7">
        <w:rPr>
          <w:color w:val="333333"/>
          <w:lang w:val="en-US"/>
        </w:rPr>
        <w:t>is the concentration of the analyte, typically in</w:t>
      </w:r>
      <w:r w:rsidRPr="005B39A7">
        <w:rPr>
          <w:rStyle w:val="apple-converted-space"/>
          <w:color w:val="333333"/>
          <w:lang w:val="en-US"/>
        </w:rPr>
        <w:t> </w:t>
      </w:r>
      <w:hyperlink r:id="rId76" w:tooltip="Molarity" w:history="1">
        <w:r w:rsidRPr="005B39A7">
          <w:rPr>
            <w:rStyle w:val="Hyperlink"/>
            <w:color w:val="333333"/>
            <w:u w:val="none"/>
            <w:lang w:val="en-US"/>
          </w:rPr>
          <w:t>molarity</w:t>
        </w:r>
      </w:hyperlink>
      <w:r w:rsidRPr="005B39A7">
        <w:rPr>
          <w:color w:val="333333"/>
          <w:lang w:val="en-US"/>
        </w:rPr>
        <w:t>;</w:t>
      </w:r>
      <w:r w:rsidRPr="005B39A7">
        <w:rPr>
          <w:rStyle w:val="apple-converted-space"/>
          <w:color w:val="333333"/>
          <w:lang w:val="en-US"/>
        </w:rPr>
        <w:t> </w:t>
      </w:r>
      <w:r w:rsidRPr="005B39A7">
        <w:rPr>
          <w:color w:val="333333"/>
          <w:lang w:val="en-US"/>
        </w:rPr>
        <w:t>C</w:t>
      </w:r>
      <w:r w:rsidRPr="005B39A7">
        <w:rPr>
          <w:color w:val="333333"/>
          <w:vertAlign w:val="subscript"/>
          <w:lang w:val="en-US"/>
        </w:rPr>
        <w:t>t</w:t>
      </w:r>
      <w:r w:rsidRPr="005B39A7">
        <w:rPr>
          <w:rStyle w:val="apple-converted-space"/>
          <w:color w:val="333333"/>
          <w:lang w:val="en-US"/>
        </w:rPr>
        <w:t> </w:t>
      </w:r>
      <w:r w:rsidRPr="005B39A7">
        <w:rPr>
          <w:color w:val="333333"/>
          <w:lang w:val="en-US"/>
        </w:rPr>
        <w:t>is the concentration of the titrant, typically in molarity;</w:t>
      </w:r>
      <w:r w:rsidRPr="005B39A7">
        <w:rPr>
          <w:rStyle w:val="apple-converted-space"/>
          <w:color w:val="333333"/>
          <w:lang w:val="en-US"/>
        </w:rPr>
        <w:t> </w:t>
      </w:r>
      <w:r w:rsidRPr="005B39A7">
        <w:rPr>
          <w:color w:val="333333"/>
          <w:lang w:val="en-US"/>
        </w:rPr>
        <w:t>V</w:t>
      </w:r>
      <w:r w:rsidRPr="005B39A7">
        <w:rPr>
          <w:color w:val="333333"/>
          <w:vertAlign w:val="subscript"/>
          <w:lang w:val="en-US"/>
        </w:rPr>
        <w:t>t</w:t>
      </w:r>
      <w:r w:rsidRPr="005B39A7">
        <w:rPr>
          <w:color w:val="333333"/>
          <w:lang w:val="en-US"/>
        </w:rPr>
        <w:t>is the volume of the titrant used, typically in liters;</w:t>
      </w:r>
      <w:r w:rsidRPr="005B39A7">
        <w:rPr>
          <w:rStyle w:val="apple-converted-space"/>
          <w:color w:val="333333"/>
          <w:lang w:val="en-US"/>
        </w:rPr>
        <w:t> </w:t>
      </w:r>
      <w:r w:rsidRPr="005B39A7">
        <w:rPr>
          <w:color w:val="333333"/>
          <w:lang w:val="en-US"/>
        </w:rPr>
        <w:t>M</w:t>
      </w:r>
      <w:r w:rsidRPr="005B39A7">
        <w:rPr>
          <w:rStyle w:val="apple-converted-space"/>
          <w:color w:val="333333"/>
          <w:lang w:val="en-US"/>
        </w:rPr>
        <w:t> </w:t>
      </w:r>
      <w:r w:rsidRPr="005B39A7">
        <w:rPr>
          <w:color w:val="333333"/>
          <w:lang w:val="en-US"/>
        </w:rPr>
        <w:t>is the mole ratio of the analyte and reactant from the balanced</w:t>
      </w:r>
      <w:hyperlink r:id="rId77" w:tooltip="Chemical equation" w:history="1">
        <w:r w:rsidRPr="005B39A7">
          <w:rPr>
            <w:rStyle w:val="Hyperlink"/>
            <w:color w:val="333333"/>
            <w:u w:val="none"/>
            <w:lang w:val="en-US"/>
          </w:rPr>
          <w:t>chemical equation</w:t>
        </w:r>
      </w:hyperlink>
      <w:r w:rsidRPr="005B39A7">
        <w:rPr>
          <w:color w:val="333333"/>
          <w:lang w:val="en-US"/>
        </w:rPr>
        <w:t>; and</w:t>
      </w:r>
      <w:r w:rsidRPr="005B39A7">
        <w:rPr>
          <w:rStyle w:val="apple-converted-space"/>
          <w:color w:val="333333"/>
          <w:lang w:val="en-US"/>
        </w:rPr>
        <w:t> </w:t>
      </w:r>
      <w:r w:rsidRPr="005B39A7">
        <w:rPr>
          <w:color w:val="333333"/>
          <w:lang w:val="en-US"/>
        </w:rPr>
        <w:t>V</w:t>
      </w:r>
      <w:r w:rsidRPr="005B39A7">
        <w:rPr>
          <w:color w:val="333333"/>
          <w:vertAlign w:val="subscript"/>
          <w:lang w:val="en-US"/>
        </w:rPr>
        <w:t>a</w:t>
      </w:r>
      <w:r w:rsidRPr="005B39A7">
        <w:rPr>
          <w:rStyle w:val="apple-converted-space"/>
          <w:color w:val="333333"/>
          <w:lang w:val="en-US"/>
        </w:rPr>
        <w:t> </w:t>
      </w:r>
      <w:r w:rsidRPr="005B39A7">
        <w:rPr>
          <w:color w:val="333333"/>
          <w:lang w:val="en-US"/>
        </w:rPr>
        <w:t xml:space="preserve">is the volume of the analyte used, typically in liters. </w:t>
      </w:r>
    </w:p>
    <w:p w:rsidR="00A27FEC" w:rsidRPr="005B39A7" w:rsidRDefault="00A27FEC" w:rsidP="00CC4D94">
      <w:pPr>
        <w:pStyle w:val="NormalWeb"/>
        <w:shd w:val="clear" w:color="auto" w:fill="FFFFFF"/>
        <w:spacing w:before="0" w:beforeAutospacing="0" w:after="0" w:afterAutospacing="0"/>
        <w:ind w:firstLine="567"/>
        <w:jc w:val="both"/>
        <w:rPr>
          <w:color w:val="333333"/>
        </w:rPr>
      </w:pPr>
      <w:r w:rsidRPr="005B39A7">
        <w:rPr>
          <w:color w:val="333333"/>
          <w:lang w:val="en-US"/>
        </w:rPr>
        <w:t>Typical titrations require titrant and analyte to be in a liquid (solution) form. Though solids are usually dissolved into an aqueous solution, other solvents such as</w:t>
      </w:r>
      <w:r w:rsidRPr="005B39A7">
        <w:rPr>
          <w:rStyle w:val="apple-converted-space"/>
          <w:color w:val="333333"/>
          <w:lang w:val="en-US"/>
        </w:rPr>
        <w:t> </w:t>
      </w:r>
      <w:hyperlink r:id="rId78" w:tooltip="Acetic acid" w:history="1">
        <w:r w:rsidRPr="005B39A7">
          <w:rPr>
            <w:rStyle w:val="Hyperlink"/>
            <w:color w:val="333333"/>
            <w:u w:val="none"/>
            <w:lang w:val="en-US"/>
          </w:rPr>
          <w:t>glacial acetic acid</w:t>
        </w:r>
      </w:hyperlink>
      <w:r w:rsidRPr="005B39A7">
        <w:rPr>
          <w:rStyle w:val="apple-converted-space"/>
          <w:color w:val="333333"/>
          <w:lang w:val="en-US"/>
        </w:rPr>
        <w:t> </w:t>
      </w:r>
      <w:r w:rsidRPr="005B39A7">
        <w:rPr>
          <w:color w:val="333333"/>
          <w:lang w:val="en-US"/>
        </w:rPr>
        <w:t>or</w:t>
      </w:r>
      <w:r w:rsidRPr="005B39A7">
        <w:rPr>
          <w:rStyle w:val="apple-converted-space"/>
          <w:color w:val="333333"/>
          <w:lang w:val="en-US"/>
        </w:rPr>
        <w:t> </w:t>
      </w:r>
      <w:hyperlink r:id="rId79" w:tooltip="Ethanol" w:history="1">
        <w:r w:rsidRPr="005B39A7">
          <w:rPr>
            <w:rStyle w:val="Hyperlink"/>
            <w:color w:val="333333"/>
            <w:u w:val="none"/>
            <w:lang w:val="en-US"/>
          </w:rPr>
          <w:t>ethanol</w:t>
        </w:r>
      </w:hyperlink>
      <w:r w:rsidRPr="005B39A7">
        <w:rPr>
          <w:rStyle w:val="apple-converted-space"/>
          <w:color w:val="333333"/>
          <w:lang w:val="en-US"/>
        </w:rPr>
        <w:t> </w:t>
      </w:r>
      <w:r w:rsidRPr="005B39A7">
        <w:rPr>
          <w:color w:val="333333"/>
          <w:lang w:val="en-US"/>
        </w:rPr>
        <w:t>are used for special purposes (as in</w:t>
      </w:r>
      <w:hyperlink r:id="rId80" w:tooltip="Petrochemistry" w:history="1">
        <w:r w:rsidRPr="005B39A7">
          <w:rPr>
            <w:rStyle w:val="Hyperlink"/>
            <w:color w:val="333333"/>
            <w:u w:val="none"/>
            <w:lang w:val="en-US"/>
          </w:rPr>
          <w:t>petrochemistry</w:t>
        </w:r>
      </w:hyperlink>
      <w:r w:rsidRPr="005B39A7">
        <w:rPr>
          <w:color w:val="333333"/>
          <w:lang w:val="en-US"/>
        </w:rPr>
        <w:t>).</w:t>
      </w:r>
      <w:r w:rsidRPr="005B39A7">
        <w:rPr>
          <w:rStyle w:val="apple-converted-space"/>
          <w:color w:val="333333"/>
          <w:lang w:val="en-US"/>
        </w:rPr>
        <w:t> </w:t>
      </w:r>
      <w:r w:rsidRPr="005B39A7">
        <w:rPr>
          <w:color w:val="333333"/>
        </w:rPr>
        <w:t>Concentrated analytes are often diluted to improve accuracy.</w:t>
      </w:r>
    </w:p>
    <w:p w:rsidR="00A27FEC" w:rsidRPr="004C00D5" w:rsidRDefault="00A27FEC" w:rsidP="00CC4D94">
      <w:pPr>
        <w:spacing w:after="0" w:line="240" w:lineRule="auto"/>
        <w:ind w:firstLine="567"/>
        <w:jc w:val="both"/>
        <w:rPr>
          <w:rFonts w:ascii="Times New Roman" w:hAnsi="Times New Roman" w:cs="Times New Roman"/>
        </w:rPr>
      </w:pPr>
    </w:p>
    <w:p w:rsidR="00A27FEC" w:rsidRPr="004C00D5" w:rsidRDefault="00A27FEC" w:rsidP="00CC4D94">
      <w:pPr>
        <w:spacing w:after="0" w:line="240" w:lineRule="auto"/>
        <w:ind w:firstLine="567"/>
        <w:jc w:val="right"/>
        <w:rPr>
          <w:rFonts w:ascii="Times New Roman" w:hAnsi="Times New Roman" w:cs="Times New Roman"/>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4D18F3" w:rsidRDefault="00A27FEC" w:rsidP="00CC4D94">
      <w:pPr>
        <w:spacing w:after="0" w:line="240" w:lineRule="auto"/>
        <w:ind w:firstLine="567"/>
        <w:jc w:val="right"/>
        <w:rPr>
          <w:rFonts w:ascii="Times New Roman" w:hAnsi="Times New Roman" w:cs="Times New Roman"/>
          <w:sz w:val="24"/>
          <w:szCs w:val="24"/>
        </w:rPr>
      </w:pPr>
      <w:r w:rsidRPr="002A61EC">
        <w:rPr>
          <w:rFonts w:ascii="Times New Roman" w:hAnsi="Times New Roman" w:cs="Times New Roman"/>
          <w:sz w:val="24"/>
          <w:szCs w:val="24"/>
        </w:rPr>
        <w:t>Приложение</w:t>
      </w:r>
      <w:r w:rsidRPr="00974C9D">
        <w:rPr>
          <w:rFonts w:ascii="Times New Roman" w:hAnsi="Times New Roman" w:cs="Times New Roman"/>
          <w:sz w:val="24"/>
          <w:szCs w:val="24"/>
        </w:rPr>
        <w:t xml:space="preserve"> № 11</w:t>
      </w: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5B39A7" w:rsidRDefault="00A27FEC" w:rsidP="00CC4D94">
      <w:pPr>
        <w:spacing w:after="0" w:line="240" w:lineRule="auto"/>
        <w:ind w:firstLine="567"/>
        <w:jc w:val="both"/>
        <w:rPr>
          <w:rFonts w:ascii="Times New Roman" w:hAnsi="Times New Roman" w:cs="Times New Roman"/>
          <w:sz w:val="24"/>
          <w:szCs w:val="24"/>
        </w:rPr>
      </w:pPr>
      <w:r w:rsidRPr="005B39A7">
        <w:rPr>
          <w:rFonts w:ascii="Times New Roman" w:hAnsi="Times New Roman" w:cs="Times New Roman"/>
          <w:sz w:val="24"/>
          <w:szCs w:val="24"/>
        </w:rPr>
        <w:t>При переводе специальных текстов с английского на русский язык используйте методические рекомендации для студентов при работе со словарем по английскому языку, общие рекомендации к переводу специальных текстов.</w:t>
      </w:r>
    </w:p>
    <w:p w:rsidR="00A27FEC" w:rsidRPr="004D18F3" w:rsidRDefault="00A27FEC" w:rsidP="00CC4D94">
      <w:pPr>
        <w:spacing w:after="0" w:line="240" w:lineRule="auto"/>
        <w:ind w:firstLine="567"/>
        <w:jc w:val="center"/>
        <w:rPr>
          <w:rFonts w:ascii="Times New Roman" w:hAnsi="Times New Roman" w:cs="Times New Roman"/>
          <w:b/>
          <w:bCs/>
          <w:sz w:val="24"/>
          <w:szCs w:val="24"/>
        </w:rPr>
      </w:pPr>
    </w:p>
    <w:p w:rsidR="00A27FEC" w:rsidRPr="00523BD4" w:rsidRDefault="00A27FEC" w:rsidP="00CC4D94">
      <w:pPr>
        <w:spacing w:after="0" w:line="240" w:lineRule="auto"/>
        <w:ind w:firstLine="567"/>
        <w:jc w:val="center"/>
        <w:rPr>
          <w:rFonts w:ascii="Times New Roman" w:hAnsi="Times New Roman" w:cs="Times New Roman"/>
          <w:b/>
          <w:bCs/>
          <w:sz w:val="24"/>
          <w:szCs w:val="24"/>
          <w:lang w:val="en-US"/>
        </w:rPr>
      </w:pPr>
      <w:r w:rsidRPr="00523BD4">
        <w:rPr>
          <w:rFonts w:ascii="Times New Roman" w:hAnsi="Times New Roman" w:cs="Times New Roman"/>
          <w:b/>
          <w:bCs/>
          <w:sz w:val="24"/>
          <w:szCs w:val="24"/>
        </w:rPr>
        <w:t>Текст</w:t>
      </w:r>
      <w:r w:rsidRPr="00523BD4">
        <w:rPr>
          <w:rFonts w:ascii="Times New Roman" w:hAnsi="Times New Roman" w:cs="Times New Roman"/>
          <w:b/>
          <w:bCs/>
          <w:sz w:val="24"/>
          <w:szCs w:val="24"/>
          <w:lang w:val="en-US"/>
        </w:rPr>
        <w:t xml:space="preserve"> «</w:t>
      </w:r>
      <w:r w:rsidRPr="00523BD4">
        <w:rPr>
          <w:rFonts w:ascii="Times New Roman" w:hAnsi="Times New Roman" w:cs="Times New Roman"/>
          <w:b/>
          <w:bCs/>
          <w:sz w:val="24"/>
          <w:szCs w:val="24"/>
        </w:rPr>
        <w:t>Виды</w:t>
      </w:r>
      <w:r w:rsidRPr="00523BD4">
        <w:rPr>
          <w:rFonts w:ascii="Times New Roman" w:hAnsi="Times New Roman" w:cs="Times New Roman"/>
          <w:b/>
          <w:bCs/>
          <w:sz w:val="24"/>
          <w:szCs w:val="24"/>
          <w:lang w:val="en-US"/>
        </w:rPr>
        <w:t xml:space="preserve"> </w:t>
      </w:r>
      <w:r w:rsidRPr="00523BD4">
        <w:rPr>
          <w:rFonts w:ascii="Times New Roman" w:hAnsi="Times New Roman" w:cs="Times New Roman"/>
          <w:b/>
          <w:bCs/>
          <w:sz w:val="24"/>
          <w:szCs w:val="24"/>
        </w:rPr>
        <w:t>реакций</w:t>
      </w:r>
      <w:r w:rsidRPr="00523BD4">
        <w:rPr>
          <w:rFonts w:ascii="Times New Roman" w:hAnsi="Times New Roman" w:cs="Times New Roman"/>
          <w:b/>
          <w:bCs/>
          <w:sz w:val="24"/>
          <w:szCs w:val="24"/>
          <w:lang w:val="en-US"/>
        </w:rPr>
        <w:t>»</w:t>
      </w:r>
    </w:p>
    <w:p w:rsidR="00A27FEC" w:rsidRPr="00523BD4" w:rsidRDefault="00A27FEC" w:rsidP="00CC4D94">
      <w:pPr>
        <w:spacing w:after="0" w:line="240" w:lineRule="auto"/>
        <w:ind w:firstLine="567"/>
        <w:jc w:val="center"/>
        <w:rPr>
          <w:rFonts w:ascii="Times New Roman" w:hAnsi="Times New Roman" w:cs="Times New Roman"/>
          <w:b/>
          <w:bCs/>
          <w:sz w:val="24"/>
          <w:szCs w:val="24"/>
          <w:lang w:val="en-US"/>
        </w:rPr>
      </w:pPr>
      <w:r w:rsidRPr="00523BD4">
        <w:rPr>
          <w:rFonts w:ascii="Times New Roman" w:hAnsi="Times New Roman" w:cs="Times New Roman"/>
          <w:b/>
          <w:bCs/>
          <w:sz w:val="24"/>
          <w:szCs w:val="24"/>
          <w:lang w:val="en-US"/>
        </w:rPr>
        <w:t>Types of reactions</w:t>
      </w:r>
    </w:p>
    <w:p w:rsidR="00A27FEC" w:rsidRPr="00523BD4"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523BD4">
        <w:rPr>
          <w:rFonts w:ascii="Times New Roman" w:hAnsi="Times New Roman" w:cs="Times New Roman"/>
          <w:sz w:val="24"/>
          <w:szCs w:val="24"/>
          <w:lang w:val="en-US" w:eastAsia="ru-RU"/>
        </w:rPr>
        <w:t>Every chemical reaction requires some time for its completion, but some reactions arc very fast and some arc very slow. Reactions between ions in solution without change in oxidation state arc usually extremely fast. An example is the neutralization of an acid by a base, which proceeds as fast as the solutions can be mixed. Presumably nearly every time a hydronium ion collides with a hydroxide ion reaction occurs, and the number of collisions is very great, so that there is little delay in the reaction. The formulation of a precipitate, such as that of silver chloride when a solution containing silver ion is mixed with a solution containing chloride ion, may require a few seconds, to permit the ions to diffuse together to form the crystalline grains of the precipitate.</w:t>
      </w:r>
    </w:p>
    <w:p w:rsidR="00A27FEC" w:rsidRPr="00523BD4"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523BD4">
        <w:rPr>
          <w:rFonts w:ascii="Times New Roman" w:hAnsi="Times New Roman" w:cs="Times New Roman"/>
          <w:sz w:val="24"/>
          <w:szCs w:val="24"/>
          <w:lang w:val="en-US" w:eastAsia="ru-RU"/>
        </w:rPr>
        <w:t>On the other hand, ionic oxidation-reduction reactions arc sometimes very slow. An example is the oxidation of a stannous ion by a ferric ion.</w:t>
      </w:r>
    </w:p>
    <w:p w:rsidR="00A27FEC" w:rsidRPr="00523BD4"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523BD4">
        <w:rPr>
          <w:rFonts w:ascii="Times New Roman" w:hAnsi="Times New Roman" w:cs="Times New Roman"/>
          <w:sz w:val="24"/>
          <w:szCs w:val="24"/>
          <w:lang w:val="en-US" w:eastAsia="ru-RU"/>
        </w:rPr>
        <w:t>This reaction does not occur every time a stannous ion collides with one or two ferric ions. In order for a reaction to take place, the collision must be of such a nature that electrons can be transferred from one ion to another, and collisions that permit this electron transfer to occur may be rare.</w:t>
      </w:r>
    </w:p>
    <w:p w:rsidR="00A27FEC" w:rsidRPr="00523BD4"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523BD4">
        <w:rPr>
          <w:rFonts w:ascii="Times New Roman" w:hAnsi="Times New Roman" w:cs="Times New Roman"/>
          <w:sz w:val="24"/>
          <w:szCs w:val="24"/>
          <w:lang w:val="en-US" w:eastAsia="ru-RU"/>
        </w:rPr>
        <w:t>An example of a reaction that is extremely slow at room temperature is that between hydrogen and oxygen.</w:t>
      </w:r>
    </w:p>
    <w:p w:rsidR="00A27FEC" w:rsidRPr="00523BD4"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523BD4">
        <w:rPr>
          <w:rFonts w:ascii="Times New Roman" w:hAnsi="Times New Roman" w:cs="Times New Roman"/>
          <w:sz w:val="24"/>
          <w:szCs w:val="24"/>
          <w:lang w:val="en-US" w:eastAsia="ru-RU"/>
        </w:rPr>
        <w:t>A mixture of hydrogen and oxygen can be kept for years but we can observe no appreciable reaction taking place.</w:t>
      </w:r>
    </w:p>
    <w:p w:rsidR="00A27FEC" w:rsidRPr="00523BD4"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523BD4">
        <w:rPr>
          <w:rFonts w:ascii="Times New Roman" w:hAnsi="Times New Roman" w:cs="Times New Roman"/>
          <w:sz w:val="24"/>
          <w:szCs w:val="24"/>
          <w:lang w:val="en-US" w:eastAsia="ru-RU"/>
        </w:rPr>
        <w:t>That is why it is not unusual to hear chemists speaking about the factors that determine the rate of a reaction. These are manifold. The rate depends not only upon the composition of the reacting substances, but also upon their physical form, the intimacy of their mixture, the temperature and pressure, the concentrations of the reactants, special physical circumstances such as irradiation with visible light, ultraviolet light, X-rays, neutrons, or other waves or particles, and the presence of other substances that affect the reaction but arc not changed by it.</w:t>
      </w: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Default="00A27FEC" w:rsidP="00CC4D94">
      <w:pPr>
        <w:spacing w:after="0" w:line="240" w:lineRule="auto"/>
        <w:ind w:firstLine="567"/>
        <w:jc w:val="both"/>
        <w:rPr>
          <w:rFonts w:ascii="Times New Roman" w:hAnsi="Times New Roman" w:cs="Times New Roman"/>
          <w:sz w:val="24"/>
          <w:szCs w:val="24"/>
          <w:lang w:val="en-US"/>
        </w:rPr>
      </w:pPr>
    </w:p>
    <w:p w:rsidR="00A27FEC" w:rsidRPr="004D18F3" w:rsidRDefault="00A27FEC" w:rsidP="00CC4D94">
      <w:pPr>
        <w:spacing w:after="0" w:line="240" w:lineRule="auto"/>
        <w:ind w:firstLine="567"/>
        <w:jc w:val="right"/>
        <w:rPr>
          <w:rFonts w:ascii="Times New Roman" w:hAnsi="Times New Roman" w:cs="Times New Roman"/>
          <w:sz w:val="24"/>
          <w:szCs w:val="24"/>
        </w:rPr>
      </w:pPr>
      <w:r w:rsidRPr="00391F92">
        <w:rPr>
          <w:rFonts w:ascii="Times New Roman" w:hAnsi="Times New Roman" w:cs="Times New Roman"/>
          <w:sz w:val="24"/>
          <w:szCs w:val="24"/>
        </w:rPr>
        <w:t>Приложение № 12</w:t>
      </w: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5B39A7" w:rsidRDefault="00A27FEC" w:rsidP="00CC4D94">
      <w:pPr>
        <w:spacing w:after="0" w:line="240" w:lineRule="auto"/>
        <w:ind w:firstLine="567"/>
        <w:jc w:val="both"/>
        <w:rPr>
          <w:rFonts w:ascii="Times New Roman" w:hAnsi="Times New Roman" w:cs="Times New Roman"/>
          <w:sz w:val="24"/>
          <w:szCs w:val="24"/>
        </w:rPr>
      </w:pPr>
      <w:r w:rsidRPr="005B39A7">
        <w:rPr>
          <w:rFonts w:ascii="Times New Roman" w:hAnsi="Times New Roman" w:cs="Times New Roman"/>
          <w:sz w:val="24"/>
          <w:szCs w:val="24"/>
        </w:rPr>
        <w:t>При переводе специальных текстов с английского на русский язык используйте методические рекомендации для студентов при работе со словарем по английскому языку, общие рекомендации к переводу специальных текстов.</w:t>
      </w:r>
    </w:p>
    <w:p w:rsidR="00A27FEC" w:rsidRPr="004D18F3" w:rsidRDefault="00A27FEC" w:rsidP="00CC4D94">
      <w:pPr>
        <w:spacing w:after="0" w:line="240" w:lineRule="auto"/>
        <w:ind w:firstLine="567"/>
        <w:jc w:val="center"/>
        <w:rPr>
          <w:rFonts w:ascii="Times New Roman" w:hAnsi="Times New Roman" w:cs="Times New Roman"/>
          <w:b/>
          <w:bCs/>
          <w:sz w:val="24"/>
          <w:szCs w:val="24"/>
        </w:rPr>
      </w:pPr>
    </w:p>
    <w:p w:rsidR="00A27FEC" w:rsidRDefault="00A27FEC" w:rsidP="00CC4D94">
      <w:pPr>
        <w:spacing w:after="0" w:line="240" w:lineRule="auto"/>
        <w:ind w:firstLine="567"/>
        <w:jc w:val="center"/>
        <w:rPr>
          <w:rFonts w:ascii="Times New Roman" w:hAnsi="Times New Roman" w:cs="Times New Roman"/>
          <w:b/>
          <w:bCs/>
          <w:sz w:val="24"/>
          <w:szCs w:val="24"/>
          <w:lang w:val="en-US"/>
        </w:rPr>
      </w:pPr>
      <w:r w:rsidRPr="00C15F0E">
        <w:rPr>
          <w:rFonts w:ascii="Times New Roman" w:hAnsi="Times New Roman" w:cs="Times New Roman"/>
          <w:b/>
          <w:bCs/>
          <w:sz w:val="24"/>
          <w:szCs w:val="24"/>
        </w:rPr>
        <w:t>Текст</w:t>
      </w:r>
      <w:r w:rsidRPr="004C00D5">
        <w:rPr>
          <w:rFonts w:ascii="Times New Roman" w:hAnsi="Times New Roman" w:cs="Times New Roman"/>
          <w:b/>
          <w:bCs/>
          <w:sz w:val="24"/>
          <w:szCs w:val="24"/>
          <w:lang w:val="en-US"/>
        </w:rPr>
        <w:t xml:space="preserve"> «</w:t>
      </w:r>
      <w:r>
        <w:rPr>
          <w:rFonts w:ascii="Times New Roman" w:hAnsi="Times New Roman" w:cs="Times New Roman"/>
          <w:b/>
          <w:bCs/>
          <w:sz w:val="24"/>
          <w:szCs w:val="24"/>
        </w:rPr>
        <w:t>Либих</w:t>
      </w:r>
      <w:r w:rsidRPr="004C00D5">
        <w:rPr>
          <w:rFonts w:ascii="Times New Roman" w:hAnsi="Times New Roman" w:cs="Times New Roman"/>
          <w:b/>
          <w:bCs/>
          <w:sz w:val="24"/>
          <w:szCs w:val="24"/>
          <w:lang w:val="en-US"/>
        </w:rPr>
        <w:t>»</w:t>
      </w:r>
    </w:p>
    <w:p w:rsidR="00A27FEC" w:rsidRPr="005D4A45" w:rsidRDefault="00A27FEC" w:rsidP="00CC4D94">
      <w:pPr>
        <w:spacing w:after="0" w:line="240" w:lineRule="auto"/>
        <w:ind w:firstLine="567"/>
        <w:jc w:val="center"/>
        <w:rPr>
          <w:rFonts w:ascii="Times New Roman" w:hAnsi="Times New Roman" w:cs="Times New Roman"/>
          <w:b/>
          <w:bCs/>
          <w:sz w:val="24"/>
          <w:szCs w:val="24"/>
          <w:lang w:val="en-US"/>
        </w:rPr>
      </w:pPr>
      <w:r w:rsidRPr="005D4A45">
        <w:rPr>
          <w:rFonts w:ascii="Times New Roman" w:hAnsi="Times New Roman" w:cs="Times New Roman"/>
          <w:b/>
          <w:bCs/>
          <w:color w:val="333333"/>
          <w:sz w:val="24"/>
          <w:szCs w:val="24"/>
          <w:shd w:val="clear" w:color="auto" w:fill="FFFFFF"/>
          <w:lang w:val="en-US"/>
        </w:rPr>
        <w:t>Justus Liebi</w:t>
      </w:r>
      <w:r w:rsidRPr="005D4A45">
        <w:rPr>
          <w:rFonts w:ascii="Times New Roman" w:hAnsi="Times New Roman" w:cs="Times New Roman"/>
          <w:b/>
          <w:bCs/>
          <w:color w:val="333333"/>
          <w:sz w:val="24"/>
          <w:szCs w:val="24"/>
          <w:lang w:val="en-US"/>
        </w:rPr>
        <w:t>g</w:t>
      </w:r>
    </w:p>
    <w:p w:rsidR="00A27FEC" w:rsidRPr="005D4A45" w:rsidRDefault="00A27FEC" w:rsidP="00CC4D94">
      <w:pPr>
        <w:spacing w:after="0" w:line="240" w:lineRule="auto"/>
        <w:ind w:firstLine="567"/>
        <w:jc w:val="both"/>
        <w:rPr>
          <w:rFonts w:ascii="Times New Roman" w:hAnsi="Times New Roman" w:cs="Times New Roman"/>
          <w:color w:val="000000"/>
          <w:sz w:val="24"/>
          <w:szCs w:val="24"/>
          <w:shd w:val="clear" w:color="auto" w:fill="FFFFFF"/>
          <w:lang w:val="en-US"/>
        </w:rPr>
      </w:pPr>
      <w:r w:rsidRPr="005D4A45">
        <w:rPr>
          <w:rFonts w:ascii="Times New Roman" w:hAnsi="Times New Roman" w:cs="Times New Roman"/>
          <w:color w:val="333333"/>
          <w:sz w:val="24"/>
          <w:szCs w:val="24"/>
          <w:shd w:val="clear" w:color="auto" w:fill="FFFFFF"/>
          <w:lang w:val="en-US"/>
        </w:rPr>
        <w:t>Justus Liebi</w:t>
      </w:r>
      <w:r w:rsidRPr="005D4A45">
        <w:rPr>
          <w:rFonts w:ascii="Times New Roman" w:hAnsi="Times New Roman" w:cs="Times New Roman"/>
          <w:color w:val="333333"/>
          <w:sz w:val="24"/>
          <w:szCs w:val="24"/>
          <w:lang w:val="en-US"/>
        </w:rPr>
        <w:t xml:space="preserve">g </w:t>
      </w:r>
      <w:r w:rsidRPr="005D4A45">
        <w:rPr>
          <w:rFonts w:ascii="Times New Roman" w:hAnsi="Times New Roman" w:cs="Times New Roman"/>
          <w:color w:val="333333"/>
          <w:sz w:val="24"/>
          <w:szCs w:val="24"/>
          <w:shd w:val="clear" w:color="auto" w:fill="FFFFFF"/>
          <w:lang w:val="en-US"/>
        </w:rPr>
        <w:t>(</w:t>
      </w:r>
      <w:r w:rsidRPr="005D4A45">
        <w:rPr>
          <w:rFonts w:ascii="Times New Roman" w:hAnsi="Times New Roman" w:cs="Times New Roman"/>
          <w:color w:val="000000"/>
          <w:sz w:val="24"/>
          <w:szCs w:val="24"/>
          <w:shd w:val="clear" w:color="auto" w:fill="FFFFFF"/>
          <w:lang w:val="en-US"/>
        </w:rPr>
        <w:t>1803-1873), was born at Darmstadt in 1803. His father carried on business as a drysalter and dealer in dye-stuffs, and made various experiments with a view to improved methods of preparing and purifying his wares. These led the son to take an interest in chemistry, and to seek for knowledge in the chemical books and periodicals in the grand-ducal library, which is rich in scientific works. At home he employed his time in repeating, as far as the means at his command admitted, the experiments he found described in books, and thus while still a boy attained a theoretical and practical knowledge of chemistry comparable with that of many full-grown professors of the science.</w:t>
      </w:r>
    </w:p>
    <w:p w:rsidR="00A27FEC" w:rsidRDefault="00A27FEC" w:rsidP="00CC4D94">
      <w:pPr>
        <w:spacing w:after="0" w:line="240" w:lineRule="auto"/>
        <w:ind w:firstLine="567"/>
        <w:jc w:val="both"/>
        <w:rPr>
          <w:rFonts w:ascii="Times New Roman" w:hAnsi="Times New Roman" w:cs="Times New Roman"/>
          <w:color w:val="000000"/>
          <w:sz w:val="24"/>
          <w:szCs w:val="24"/>
          <w:shd w:val="clear" w:color="auto" w:fill="FFFFFF"/>
          <w:lang w:val="en-US"/>
        </w:rPr>
      </w:pPr>
      <w:r w:rsidRPr="005D4A45">
        <w:rPr>
          <w:rFonts w:ascii="Times New Roman" w:hAnsi="Times New Roman" w:cs="Times New Roman"/>
          <w:color w:val="000000"/>
          <w:sz w:val="24"/>
          <w:szCs w:val="24"/>
          <w:shd w:val="clear" w:color="auto" w:fill="FFFFFF"/>
          <w:lang w:val="en-US"/>
        </w:rPr>
        <w:t>He determined to be a chemist, to devote his life to the pursuit of science. The only kind of chemist available for teaching purposes was the chemist and druggist, and accordingly Liebig, at the age of fifteen, entered the shop of an apothecary at Heppenheim near Darmstadt to study chemistry. He soon found out how great is the difference between practical pharmacy and scientific chemistry, and returned to Darmstadt, after ten months, to look for another and more likely way of attaining his object.</w:t>
      </w:r>
    </w:p>
    <w:p w:rsidR="00A27FEC" w:rsidRPr="005D4A45" w:rsidRDefault="00A27FEC" w:rsidP="00CC4D94">
      <w:pPr>
        <w:spacing w:after="0" w:line="240" w:lineRule="auto"/>
        <w:ind w:firstLine="567"/>
        <w:jc w:val="both"/>
        <w:rPr>
          <w:rFonts w:ascii="Times New Roman" w:hAnsi="Times New Roman" w:cs="Times New Roman"/>
          <w:sz w:val="24"/>
          <w:szCs w:val="24"/>
          <w:lang w:val="en-US"/>
        </w:rPr>
      </w:pPr>
      <w:r w:rsidRPr="005D4A45">
        <w:rPr>
          <w:rFonts w:ascii="Times New Roman" w:hAnsi="Times New Roman" w:cs="Times New Roman"/>
          <w:color w:val="000000"/>
          <w:sz w:val="24"/>
          <w:szCs w:val="24"/>
          <w:shd w:val="clear" w:color="auto" w:fill="FFFFFF"/>
          <w:lang w:val="en-US"/>
        </w:rPr>
        <w:t>After some months spent in study at home he entered the university of Bonn, which he soon left for Erlangen. There he attended the lectures of Kastner on chemistry, and, besides the study of allied sciences, devoted some time to make up for the almost total neglect of school work caused by his early love of chemistry. He was much influenced by the metaphysical speculations of Schelling, and in after life referred to this influence as injurious to him as a scientific investigator.</w:t>
      </w:r>
      <w:r w:rsidRPr="005D4A45">
        <w:rPr>
          <w:rFonts w:ascii="Times New Roman" w:hAnsi="Times New Roman" w:cs="Times New Roman"/>
          <w:color w:val="000000"/>
          <w:sz w:val="24"/>
          <w:szCs w:val="24"/>
          <w:lang w:val="en-US"/>
        </w:rPr>
        <w:br/>
      </w:r>
      <w:r w:rsidRPr="005D4A45">
        <w:rPr>
          <w:rFonts w:ascii="Times New Roman" w:hAnsi="Times New Roman" w:cs="Times New Roman"/>
          <w:color w:val="000000"/>
          <w:sz w:val="24"/>
          <w:szCs w:val="24"/>
          <w:shd w:val="clear" w:color="auto" w:fill="FFFFFF"/>
          <w:lang w:val="en-US"/>
        </w:rPr>
        <w:t>In those days there were no laboratories accessible to ordinary students, and Liebig had to content himself with what the university could give him in the lecture-room and in the library. Both at Bonn and at Erlangen he formed a students' chemical and physical society for the discussion of new discoveries and speculations as these appeared in scientific books or periodicals. In 1822 he left Erlangen with the degree of Ph.D.</w:t>
      </w:r>
    </w:p>
    <w:p w:rsidR="00A27FEC" w:rsidRPr="005D4A45" w:rsidRDefault="00A27FEC" w:rsidP="00CC4D94">
      <w:pPr>
        <w:spacing w:after="0" w:line="240" w:lineRule="auto"/>
        <w:ind w:firstLine="567"/>
        <w:jc w:val="both"/>
        <w:rPr>
          <w:rFonts w:ascii="Times New Roman" w:hAnsi="Times New Roman" w:cs="Times New Roman"/>
          <w:sz w:val="24"/>
          <w:szCs w:val="24"/>
          <w:lang w:val="en-US"/>
        </w:rPr>
      </w:pPr>
    </w:p>
    <w:p w:rsidR="00A27FEC" w:rsidRPr="00C2139C" w:rsidRDefault="00A27FEC" w:rsidP="00CC4D94">
      <w:pPr>
        <w:spacing w:after="0" w:line="240" w:lineRule="auto"/>
        <w:ind w:firstLine="567"/>
        <w:jc w:val="right"/>
        <w:rPr>
          <w:rFonts w:ascii="Times New Roman" w:hAnsi="Times New Roman" w:cs="Times New Roman"/>
          <w:sz w:val="24"/>
          <w:szCs w:val="24"/>
          <w:lang w:val="en-US"/>
        </w:rPr>
      </w:pPr>
    </w:p>
    <w:p w:rsidR="00A27FEC" w:rsidRPr="00C2139C" w:rsidRDefault="00A27FEC" w:rsidP="00CC4D94">
      <w:pPr>
        <w:spacing w:after="0" w:line="240" w:lineRule="auto"/>
        <w:ind w:firstLine="567"/>
        <w:jc w:val="right"/>
        <w:rPr>
          <w:rFonts w:ascii="Times New Roman" w:hAnsi="Times New Roman" w:cs="Times New Roman"/>
          <w:sz w:val="24"/>
          <w:szCs w:val="24"/>
          <w:lang w:val="en-US"/>
        </w:rPr>
      </w:pPr>
    </w:p>
    <w:p w:rsidR="00A27FEC" w:rsidRPr="00C2139C" w:rsidRDefault="00A27FEC" w:rsidP="00CC4D94">
      <w:pPr>
        <w:spacing w:after="0" w:line="240" w:lineRule="auto"/>
        <w:ind w:firstLine="567"/>
        <w:jc w:val="right"/>
        <w:rPr>
          <w:rFonts w:ascii="Times New Roman" w:hAnsi="Times New Roman" w:cs="Times New Roman"/>
          <w:sz w:val="24"/>
          <w:szCs w:val="24"/>
          <w:lang w:val="en-US"/>
        </w:rPr>
      </w:pPr>
    </w:p>
    <w:p w:rsidR="00A27FEC" w:rsidRPr="00C2139C" w:rsidRDefault="00A27FEC" w:rsidP="00CC4D94">
      <w:pPr>
        <w:spacing w:after="0" w:line="240" w:lineRule="auto"/>
        <w:ind w:firstLine="567"/>
        <w:jc w:val="right"/>
        <w:rPr>
          <w:rFonts w:ascii="Times New Roman" w:hAnsi="Times New Roman" w:cs="Times New Roman"/>
          <w:sz w:val="24"/>
          <w:szCs w:val="24"/>
          <w:lang w:val="en-US"/>
        </w:rPr>
      </w:pPr>
    </w:p>
    <w:p w:rsidR="00A27FEC" w:rsidRPr="00C2139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Pr="00C2139C" w:rsidRDefault="00A27FEC" w:rsidP="00CC4D94">
      <w:pPr>
        <w:spacing w:after="0" w:line="240" w:lineRule="auto"/>
        <w:ind w:firstLine="567"/>
        <w:jc w:val="right"/>
        <w:rPr>
          <w:rFonts w:ascii="Times New Roman" w:hAnsi="Times New Roman" w:cs="Times New Roman"/>
          <w:sz w:val="24"/>
          <w:szCs w:val="24"/>
          <w:lang w:val="en-US"/>
        </w:rPr>
      </w:pPr>
    </w:p>
    <w:p w:rsidR="00A27FEC" w:rsidRPr="00C2139C" w:rsidRDefault="00A27FEC" w:rsidP="00CC4D94">
      <w:pPr>
        <w:spacing w:after="0" w:line="240" w:lineRule="auto"/>
        <w:ind w:firstLine="567"/>
        <w:rPr>
          <w:rFonts w:ascii="Times New Roman" w:hAnsi="Times New Roman" w:cs="Times New Roman"/>
          <w:sz w:val="24"/>
          <w:szCs w:val="24"/>
          <w:lang w:val="en-US"/>
        </w:rPr>
      </w:pPr>
    </w:p>
    <w:p w:rsidR="00A27FEC" w:rsidRPr="004D18F3" w:rsidRDefault="00A27FEC" w:rsidP="00CC4D94">
      <w:pPr>
        <w:spacing w:after="0" w:line="240" w:lineRule="auto"/>
        <w:ind w:firstLine="567"/>
        <w:jc w:val="right"/>
        <w:rPr>
          <w:rFonts w:ascii="Times New Roman" w:hAnsi="Times New Roman" w:cs="Times New Roman"/>
          <w:sz w:val="24"/>
          <w:szCs w:val="24"/>
        </w:rPr>
      </w:pPr>
      <w:r w:rsidRPr="000B4979">
        <w:rPr>
          <w:rFonts w:ascii="Times New Roman" w:hAnsi="Times New Roman" w:cs="Times New Roman"/>
          <w:sz w:val="24"/>
          <w:szCs w:val="24"/>
        </w:rPr>
        <w:t>Приложение</w:t>
      </w:r>
      <w:r>
        <w:rPr>
          <w:rFonts w:ascii="Times New Roman" w:hAnsi="Times New Roman" w:cs="Times New Roman"/>
          <w:sz w:val="24"/>
          <w:szCs w:val="24"/>
        </w:rPr>
        <w:t xml:space="preserve"> № 13</w:t>
      </w:r>
    </w:p>
    <w:p w:rsidR="00A27FEC" w:rsidRPr="004D18F3" w:rsidRDefault="00A27FEC" w:rsidP="00CC4D94">
      <w:pPr>
        <w:spacing w:after="0" w:line="240" w:lineRule="auto"/>
        <w:ind w:firstLine="567"/>
        <w:jc w:val="right"/>
        <w:rPr>
          <w:rFonts w:ascii="Times New Roman" w:hAnsi="Times New Roman" w:cs="Times New Roman"/>
          <w:sz w:val="24"/>
          <w:szCs w:val="24"/>
        </w:rPr>
      </w:pPr>
    </w:p>
    <w:p w:rsidR="00A27FEC" w:rsidRPr="005B39A7" w:rsidRDefault="00A27FEC" w:rsidP="00CC4D94">
      <w:pPr>
        <w:spacing w:after="0" w:line="240" w:lineRule="auto"/>
        <w:ind w:firstLine="567"/>
        <w:jc w:val="both"/>
        <w:rPr>
          <w:rFonts w:ascii="Times New Roman" w:hAnsi="Times New Roman" w:cs="Times New Roman"/>
          <w:sz w:val="24"/>
          <w:szCs w:val="24"/>
        </w:rPr>
      </w:pPr>
      <w:r w:rsidRPr="005B39A7">
        <w:rPr>
          <w:rFonts w:ascii="Times New Roman" w:hAnsi="Times New Roman" w:cs="Times New Roman"/>
          <w:sz w:val="24"/>
          <w:szCs w:val="24"/>
        </w:rPr>
        <w:t>При переводе специальных текстов с английского на русский язык используйте методические рекомендации для студентов при работе со словарем по английскому языку, общие рекомендации к переводу специальных текстов.</w:t>
      </w:r>
    </w:p>
    <w:p w:rsidR="00A27FEC" w:rsidRPr="004D18F3" w:rsidRDefault="00A27FEC" w:rsidP="00CC4D94">
      <w:pPr>
        <w:tabs>
          <w:tab w:val="left" w:pos="3195"/>
        </w:tabs>
        <w:spacing w:after="0" w:line="240" w:lineRule="auto"/>
        <w:ind w:firstLine="567"/>
        <w:jc w:val="center"/>
        <w:rPr>
          <w:rFonts w:ascii="Times New Roman" w:hAnsi="Times New Roman" w:cs="Times New Roman"/>
          <w:b/>
          <w:bCs/>
          <w:sz w:val="24"/>
          <w:szCs w:val="24"/>
        </w:rPr>
      </w:pPr>
    </w:p>
    <w:p w:rsidR="00A27FEC" w:rsidRPr="005D4A45" w:rsidRDefault="00A27FEC" w:rsidP="00CC4D94">
      <w:pPr>
        <w:tabs>
          <w:tab w:val="left" w:pos="3195"/>
        </w:tabs>
        <w:spacing w:after="0" w:line="240" w:lineRule="auto"/>
        <w:ind w:firstLine="567"/>
        <w:jc w:val="center"/>
        <w:rPr>
          <w:rFonts w:ascii="Times New Roman" w:hAnsi="Times New Roman" w:cs="Times New Roman"/>
          <w:b/>
          <w:bCs/>
          <w:sz w:val="24"/>
          <w:szCs w:val="24"/>
        </w:rPr>
      </w:pPr>
      <w:r w:rsidRPr="005D4A45">
        <w:rPr>
          <w:rFonts w:ascii="Times New Roman" w:hAnsi="Times New Roman" w:cs="Times New Roman"/>
          <w:b/>
          <w:bCs/>
          <w:sz w:val="24"/>
          <w:szCs w:val="24"/>
        </w:rPr>
        <w:t>Текст «Проблемы с водой»</w:t>
      </w:r>
    </w:p>
    <w:p w:rsidR="00A27FEC" w:rsidRPr="004C00D5" w:rsidRDefault="00A27FEC" w:rsidP="00CC4D94">
      <w:pPr>
        <w:autoSpaceDE w:val="0"/>
        <w:autoSpaceDN w:val="0"/>
        <w:adjustRightInd w:val="0"/>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t>The</w:t>
      </w:r>
      <w:r w:rsidRPr="004C00D5">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en-US" w:eastAsia="ru-RU"/>
        </w:rPr>
        <w:t>water</w:t>
      </w:r>
      <w:r w:rsidRPr="004C00D5">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en-US" w:eastAsia="ru-RU"/>
        </w:rPr>
        <w:t>problem</w:t>
      </w:r>
    </w:p>
    <w:p w:rsidR="00A27FEC" w:rsidRPr="005D4A45"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eastAsia="ru-RU"/>
        </w:rPr>
      </w:pPr>
      <w:r w:rsidRPr="005D4A45">
        <w:rPr>
          <w:rFonts w:ascii="Times New Roman" w:hAnsi="Times New Roman" w:cs="Times New Roman"/>
          <w:sz w:val="24"/>
          <w:szCs w:val="24"/>
          <w:lang w:val="en-US" w:eastAsia="ru-RU"/>
        </w:rPr>
        <w:t>Water is the most common of all liquids and the most useful. Natural forms of water such as sea water, rain water, and lake water are never pure. Consumption of water increases annually, millions of tons are used each day in industry, so there exists a water problem. The solution of this problem will be using sea water, because seas cover about 70 percent of Earth’s surface.</w:t>
      </w:r>
    </w:p>
    <w:p w:rsidR="00A27FEC" w:rsidRPr="005D4A45" w:rsidRDefault="00A27FEC" w:rsidP="00CC4D94">
      <w:pPr>
        <w:autoSpaceDE w:val="0"/>
        <w:autoSpaceDN w:val="0"/>
        <w:adjustRightInd w:val="0"/>
        <w:spacing w:after="0" w:line="240" w:lineRule="auto"/>
        <w:ind w:firstLine="567"/>
        <w:jc w:val="both"/>
        <w:rPr>
          <w:rFonts w:ascii="Times New Roman" w:hAnsi="Times New Roman" w:cs="Times New Roman"/>
          <w:sz w:val="24"/>
          <w:szCs w:val="24"/>
          <w:lang w:val="en-US"/>
        </w:rPr>
      </w:pPr>
      <w:r w:rsidRPr="005D4A45">
        <w:rPr>
          <w:rFonts w:ascii="Times New Roman" w:hAnsi="Times New Roman" w:cs="Times New Roman"/>
          <w:sz w:val="24"/>
          <w:szCs w:val="24"/>
          <w:lang w:val="en-US" w:eastAsia="ru-RU"/>
        </w:rPr>
        <w:t>Sea water varies in composition, it contains many solids dissolved in water. Sodium chloride, common salt, is the most abundant of the solids present. We can easily understand that distillation of sea water will give pure water and leave the solids in the distillation vessel which can be also used. The difficulty is to carry out this operation economically. To satisfy the great demands of industry, much fuel will be needed for making this distillation. However, using the Sun as the source of heat sea water has successfully been purified in some countries in recent years.</w:t>
      </w:r>
    </w:p>
    <w:p w:rsidR="00A27FEC" w:rsidRPr="004C00D5" w:rsidRDefault="00A27FEC" w:rsidP="00CC4D94">
      <w:pPr>
        <w:spacing w:after="0" w:line="240" w:lineRule="auto"/>
        <w:ind w:firstLine="567"/>
        <w:jc w:val="right"/>
        <w:rPr>
          <w:rFonts w:ascii="Times New Roman" w:hAnsi="Times New Roman" w:cs="Times New Roman"/>
          <w:sz w:val="24"/>
          <w:szCs w:val="24"/>
          <w:lang w:val="en-US"/>
        </w:rPr>
      </w:pPr>
    </w:p>
    <w:p w:rsidR="00A27FEC" w:rsidRPr="004C00D5" w:rsidRDefault="00A27FEC" w:rsidP="00CC4D94">
      <w:pPr>
        <w:spacing w:after="0" w:line="240" w:lineRule="auto"/>
        <w:ind w:firstLine="567"/>
        <w:jc w:val="right"/>
        <w:rPr>
          <w:rFonts w:ascii="Times New Roman" w:hAnsi="Times New Roman" w:cs="Times New Roman"/>
          <w:sz w:val="24"/>
          <w:szCs w:val="24"/>
          <w:lang w:val="en-US"/>
        </w:rPr>
      </w:pPr>
    </w:p>
    <w:p w:rsidR="00A27FEC" w:rsidRPr="004C00D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lang w:val="en-US"/>
        </w:rPr>
      </w:pPr>
    </w:p>
    <w:p w:rsidR="00A27FEC" w:rsidRPr="00BA5185" w:rsidRDefault="00A27FEC" w:rsidP="00CC4D94">
      <w:pPr>
        <w:spacing w:after="0" w:line="240" w:lineRule="auto"/>
        <w:ind w:firstLine="567"/>
        <w:jc w:val="right"/>
        <w:rPr>
          <w:rFonts w:ascii="Times New Roman" w:hAnsi="Times New Roman" w:cs="Times New Roman"/>
          <w:sz w:val="24"/>
          <w:szCs w:val="24"/>
          <w:lang w:val="en-US"/>
        </w:rPr>
      </w:pPr>
    </w:p>
    <w:p w:rsidR="00A27FEC" w:rsidRDefault="00A27FEC" w:rsidP="00CC4D94">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Приложение 14</w:t>
      </w:r>
    </w:p>
    <w:p w:rsidR="00A27FEC" w:rsidRPr="005E6CE9" w:rsidRDefault="00A27FEC" w:rsidP="00CC4D94">
      <w:pPr>
        <w:spacing w:after="0" w:line="240" w:lineRule="auto"/>
        <w:ind w:firstLine="567"/>
        <w:jc w:val="both"/>
        <w:rPr>
          <w:rFonts w:ascii="Times New Roman" w:hAnsi="Times New Roman" w:cs="Times New Roman"/>
          <w:color w:val="333333"/>
          <w:sz w:val="24"/>
          <w:szCs w:val="24"/>
        </w:rPr>
      </w:pPr>
      <w:r w:rsidRPr="005E6CE9">
        <w:rPr>
          <w:rFonts w:ascii="Times New Roman" w:hAnsi="Times New Roman" w:cs="Times New Roman"/>
          <w:color w:val="333333"/>
          <w:sz w:val="24"/>
          <w:szCs w:val="24"/>
        </w:rPr>
        <w:t>«Деловое общение»</w:t>
      </w:r>
    </w:p>
    <w:p w:rsidR="00A27FEC" w:rsidRPr="005E6CE9" w:rsidRDefault="00A27FEC" w:rsidP="00CC4D94">
      <w:pPr>
        <w:spacing w:after="0" w:line="240" w:lineRule="auto"/>
        <w:ind w:firstLine="567"/>
        <w:jc w:val="both"/>
        <w:rPr>
          <w:rFonts w:ascii="Times New Roman" w:hAnsi="Times New Roman" w:cs="Times New Roman"/>
          <w:b/>
          <w:bCs/>
          <w:color w:val="333333"/>
          <w:sz w:val="24"/>
          <w:szCs w:val="24"/>
          <w:u w:val="single"/>
        </w:rPr>
      </w:pPr>
      <w:r w:rsidRPr="005E6CE9">
        <w:rPr>
          <w:rFonts w:ascii="Times New Roman" w:hAnsi="Times New Roman" w:cs="Times New Roman"/>
          <w:b/>
          <w:bCs/>
          <w:color w:val="333333"/>
          <w:sz w:val="24"/>
          <w:szCs w:val="24"/>
          <w:u w:val="single"/>
        </w:rPr>
        <w:t>1. Разговор по телефону.</w:t>
      </w:r>
    </w:p>
    <w:p w:rsidR="00A27FEC" w:rsidRPr="005E6CE9"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lang w:eastAsia="ru-RU"/>
        </w:rPr>
      </w:pPr>
      <w:r w:rsidRPr="005E6CE9">
        <w:rPr>
          <w:rFonts w:ascii="Times New Roman" w:hAnsi="Times New Roman" w:cs="Times New Roman"/>
          <w:b/>
          <w:bCs/>
          <w:color w:val="333333"/>
          <w:sz w:val="24"/>
          <w:szCs w:val="24"/>
          <w:lang w:eastAsia="ru-RU"/>
        </w:rPr>
        <w:t>Представление себя:</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This is Helen. – Это Елена</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Helen speaking – Говорит Елена</w:t>
      </w:r>
    </w:p>
    <w:p w:rsidR="00A27FEC" w:rsidRPr="005E6CE9"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lang w:eastAsia="ru-RU"/>
        </w:rPr>
      </w:pPr>
      <w:r w:rsidRPr="005E6CE9">
        <w:rPr>
          <w:rFonts w:ascii="Times New Roman" w:hAnsi="Times New Roman" w:cs="Times New Roman"/>
          <w:b/>
          <w:bCs/>
          <w:color w:val="333333"/>
          <w:sz w:val="24"/>
          <w:szCs w:val="24"/>
          <w:lang w:eastAsia="ru-RU"/>
        </w:rPr>
        <w:t>Просьба представиться:</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eastAsia="ru-RU"/>
        </w:rPr>
        <w:t>С</w:t>
      </w:r>
      <w:r w:rsidRPr="005E6CE9">
        <w:rPr>
          <w:rFonts w:ascii="Times New Roman" w:hAnsi="Times New Roman" w:cs="Times New Roman"/>
          <w:color w:val="333333"/>
          <w:sz w:val="24"/>
          <w:szCs w:val="24"/>
          <w:lang w:val="en-US" w:eastAsia="ru-RU"/>
        </w:rPr>
        <w:t xml:space="preserve">an I take your name, please? – </w:t>
      </w:r>
      <w:r w:rsidRPr="005E6CE9">
        <w:rPr>
          <w:rFonts w:ascii="Times New Roman" w:hAnsi="Times New Roman" w:cs="Times New Roman"/>
          <w:color w:val="333333"/>
          <w:sz w:val="24"/>
          <w:szCs w:val="24"/>
          <w:lang w:eastAsia="ru-RU"/>
        </w:rPr>
        <w:t>Представьтесь</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пожалуйста</w:t>
      </w:r>
      <w:r w:rsidRPr="005E6CE9">
        <w:rPr>
          <w:rFonts w:ascii="Times New Roman" w:hAnsi="Times New Roman" w:cs="Times New Roman"/>
          <w:color w:val="333333"/>
          <w:sz w:val="24"/>
          <w:szCs w:val="24"/>
          <w:lang w:val="en-US" w:eastAsia="ru-RU"/>
        </w:rPr>
        <w:t>.</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Can I ask who is calling, please? – Простите, могу я узнать, кто звонит?</w:t>
      </w:r>
    </w:p>
    <w:p w:rsidR="00A27FEC" w:rsidRPr="005E6CE9"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lang w:eastAsia="ru-RU"/>
        </w:rPr>
      </w:pPr>
      <w:r w:rsidRPr="005E6CE9">
        <w:rPr>
          <w:rFonts w:ascii="Times New Roman" w:hAnsi="Times New Roman" w:cs="Times New Roman"/>
          <w:b/>
          <w:bCs/>
          <w:color w:val="333333"/>
          <w:sz w:val="24"/>
          <w:szCs w:val="24"/>
          <w:lang w:eastAsia="ru-RU"/>
        </w:rPr>
        <w:t>Просьба соединить с кем-либо:</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Can I have extension 321? – Соедините меня с номером 321.</w:t>
      </w:r>
      <w:r>
        <w:rPr>
          <w:rFonts w:ascii="Times New Roman" w:hAnsi="Times New Roman" w:cs="Times New Roman"/>
          <w:color w:val="333333"/>
          <w:sz w:val="24"/>
          <w:szCs w:val="24"/>
          <w:lang w:eastAsia="ru-RU"/>
        </w:rPr>
        <w:t xml:space="preserve"> </w:t>
      </w:r>
      <w:r w:rsidRPr="005E6CE9">
        <w:rPr>
          <w:rFonts w:ascii="Times New Roman" w:hAnsi="Times New Roman" w:cs="Times New Roman"/>
          <w:color w:val="333333"/>
          <w:sz w:val="24"/>
          <w:szCs w:val="24"/>
          <w:lang w:eastAsia="ru-RU"/>
        </w:rPr>
        <w:t>(extension –это внутренний номер в компании)</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Could I speak to…? – Могу я поговорить с …?</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(Can I – менее официальная просьба / May I – более официальная просьба)</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 xml:space="preserve">Is Jack in? – </w:t>
      </w:r>
      <w:r w:rsidRPr="005E6CE9">
        <w:rPr>
          <w:rFonts w:ascii="Times New Roman" w:hAnsi="Times New Roman" w:cs="Times New Roman"/>
          <w:color w:val="333333"/>
          <w:sz w:val="24"/>
          <w:szCs w:val="24"/>
          <w:lang w:eastAsia="ru-RU"/>
        </w:rPr>
        <w:t>Джек</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в</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офисе</w:t>
      </w:r>
      <w:r w:rsidRPr="005E6CE9">
        <w:rPr>
          <w:rFonts w:ascii="Times New Roman" w:hAnsi="Times New Roman" w:cs="Times New Roman"/>
          <w:color w:val="333333"/>
          <w:sz w:val="24"/>
          <w:szCs w:val="24"/>
          <w:lang w:val="en-US" w:eastAsia="ru-RU"/>
        </w:rPr>
        <w:t>?</w:t>
      </w:r>
    </w:p>
    <w:p w:rsidR="00A27FEC" w:rsidRPr="005E6CE9"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lang w:eastAsia="ru-RU"/>
        </w:rPr>
      </w:pPr>
      <w:r w:rsidRPr="005E6CE9">
        <w:rPr>
          <w:rFonts w:ascii="Times New Roman" w:hAnsi="Times New Roman" w:cs="Times New Roman"/>
          <w:b/>
          <w:bCs/>
          <w:color w:val="333333"/>
          <w:sz w:val="24"/>
          <w:szCs w:val="24"/>
          <w:lang w:eastAsia="ru-RU"/>
        </w:rPr>
        <w:t>Предупреждение о соединении  с кем-либо:</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 xml:space="preserve">I’ll put you through – </w:t>
      </w:r>
      <w:r w:rsidRPr="005E6CE9">
        <w:rPr>
          <w:rFonts w:ascii="Times New Roman" w:hAnsi="Times New Roman" w:cs="Times New Roman"/>
          <w:color w:val="333333"/>
          <w:sz w:val="24"/>
          <w:szCs w:val="24"/>
          <w:lang w:eastAsia="ru-RU"/>
        </w:rPr>
        <w:t>Я</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вас</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соединяю</w:t>
      </w:r>
      <w:r w:rsidRPr="005E6CE9">
        <w:rPr>
          <w:rFonts w:ascii="Times New Roman" w:hAnsi="Times New Roman" w:cs="Times New Roman"/>
          <w:color w:val="333333"/>
          <w:sz w:val="24"/>
          <w:szCs w:val="24"/>
          <w:lang w:val="en-US" w:eastAsia="ru-RU"/>
        </w:rPr>
        <w:t>.</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 xml:space="preserve">Can you hold the line? – </w:t>
      </w:r>
      <w:r w:rsidRPr="005E6CE9">
        <w:rPr>
          <w:rFonts w:ascii="Times New Roman" w:hAnsi="Times New Roman" w:cs="Times New Roman"/>
          <w:color w:val="333333"/>
          <w:sz w:val="24"/>
          <w:szCs w:val="24"/>
          <w:lang w:eastAsia="ru-RU"/>
        </w:rPr>
        <w:t>Не</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вешайте</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трубку</w:t>
      </w:r>
      <w:r w:rsidRPr="005E6CE9">
        <w:rPr>
          <w:rFonts w:ascii="Times New Roman" w:hAnsi="Times New Roman" w:cs="Times New Roman"/>
          <w:color w:val="333333"/>
          <w:sz w:val="24"/>
          <w:szCs w:val="24"/>
          <w:lang w:val="en-US" w:eastAsia="ru-RU"/>
        </w:rPr>
        <w:t>.</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Can you hold on a moment? – Не могли бы вы немного подождать?</w:t>
      </w:r>
    </w:p>
    <w:p w:rsidR="00A27FEC" w:rsidRPr="005E6CE9"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lang w:eastAsia="ru-RU"/>
        </w:rPr>
      </w:pPr>
      <w:r w:rsidRPr="005E6CE9">
        <w:rPr>
          <w:rFonts w:ascii="Times New Roman" w:hAnsi="Times New Roman" w:cs="Times New Roman"/>
          <w:b/>
          <w:bCs/>
          <w:color w:val="333333"/>
          <w:sz w:val="24"/>
          <w:szCs w:val="24"/>
          <w:lang w:eastAsia="ru-RU"/>
        </w:rPr>
        <w:t>Если с абонентом нельзя соединить в данный момент:</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I’m afraid Jack is not available at the moment  – Боюсь, сейчас я не могу вас соединить с Джеком</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The line is busy. – Линия занята</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Mr Jackson isn’t in – Мистера Джексона сейчас нет на месте</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 xml:space="preserve">Mr Jackson is out at the moment – </w:t>
      </w:r>
      <w:r w:rsidRPr="005E6CE9">
        <w:rPr>
          <w:rFonts w:ascii="Times New Roman" w:hAnsi="Times New Roman" w:cs="Times New Roman"/>
          <w:color w:val="333333"/>
          <w:sz w:val="24"/>
          <w:szCs w:val="24"/>
          <w:lang w:eastAsia="ru-RU"/>
        </w:rPr>
        <w:t>Мистер</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Джексон</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вышел</w:t>
      </w:r>
    </w:p>
    <w:p w:rsidR="00A27FEC" w:rsidRPr="005E6CE9"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lang w:eastAsia="ru-RU"/>
        </w:rPr>
      </w:pPr>
      <w:r w:rsidRPr="005E6CE9">
        <w:rPr>
          <w:rFonts w:ascii="Times New Roman" w:hAnsi="Times New Roman" w:cs="Times New Roman"/>
          <w:b/>
          <w:bCs/>
          <w:color w:val="333333"/>
          <w:sz w:val="24"/>
          <w:szCs w:val="24"/>
          <w:lang w:eastAsia="ru-RU"/>
        </w:rPr>
        <w:t>Предложить оставить информацию:</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Could (Can, May) I take a message? – Я могу ему что-то передать?</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 xml:space="preserve">Could (Can, May) I tell him who is calling? – </w:t>
      </w:r>
      <w:r w:rsidRPr="005E6CE9">
        <w:rPr>
          <w:rFonts w:ascii="Times New Roman" w:hAnsi="Times New Roman" w:cs="Times New Roman"/>
          <w:color w:val="333333"/>
          <w:sz w:val="24"/>
          <w:szCs w:val="24"/>
          <w:lang w:eastAsia="ru-RU"/>
        </w:rPr>
        <w:t>Я</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могу</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ему</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передать</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кто</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звонил</w:t>
      </w:r>
      <w:r w:rsidRPr="005E6CE9">
        <w:rPr>
          <w:rFonts w:ascii="Times New Roman" w:hAnsi="Times New Roman" w:cs="Times New Roman"/>
          <w:color w:val="333333"/>
          <w:sz w:val="24"/>
          <w:szCs w:val="24"/>
          <w:lang w:val="en-US" w:eastAsia="ru-RU"/>
        </w:rPr>
        <w:t>?</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Would you like to leave a message – Вы хотели бы оставить информацию?</w:t>
      </w:r>
    </w:p>
    <w:p w:rsidR="00A27FEC" w:rsidRPr="005E6CE9"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lang w:eastAsia="ru-RU"/>
        </w:rPr>
      </w:pPr>
      <w:r w:rsidRPr="005E6CE9">
        <w:rPr>
          <w:rFonts w:ascii="Times New Roman" w:hAnsi="Times New Roman" w:cs="Times New Roman"/>
          <w:b/>
          <w:bCs/>
          <w:color w:val="333333"/>
          <w:sz w:val="24"/>
          <w:szCs w:val="24"/>
          <w:lang w:eastAsia="ru-RU"/>
        </w:rPr>
        <w:t>Как вежливо попросить собеседника говорить медленнее или переспросить?</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Could you please repeat that more slowly? – Повторите, пожалуйста, это помедленнее.</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Could you say that again, please? – Повторите, пожалуйста, еще раз.</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val="en-US" w:eastAsia="ru-RU"/>
        </w:rPr>
        <w:t xml:space="preserve">Could you speak more slowly?  </w:t>
      </w:r>
      <w:r w:rsidRPr="005E6CE9">
        <w:rPr>
          <w:rFonts w:ascii="Times New Roman" w:hAnsi="Times New Roman" w:cs="Times New Roman"/>
          <w:color w:val="333333"/>
          <w:sz w:val="24"/>
          <w:szCs w:val="24"/>
          <w:lang w:eastAsia="ru-RU"/>
        </w:rPr>
        <w:t>– Могли бы вы говорить помедленнее?</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Sorry, I didn’t quite catch that – Извините, я не совсем понял</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 xml:space="preserve">Sorry, I didn’t quite understand that  – </w:t>
      </w:r>
      <w:r w:rsidRPr="005E6CE9">
        <w:rPr>
          <w:rFonts w:ascii="Times New Roman" w:hAnsi="Times New Roman" w:cs="Times New Roman"/>
          <w:color w:val="333333"/>
          <w:sz w:val="24"/>
          <w:szCs w:val="24"/>
          <w:lang w:eastAsia="ru-RU"/>
        </w:rPr>
        <w:t>Извините</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я</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не</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совсем</w:t>
      </w:r>
      <w:r w:rsidRPr="005E6CE9">
        <w:rPr>
          <w:rFonts w:ascii="Times New Roman" w:hAnsi="Times New Roman" w:cs="Times New Roman"/>
          <w:color w:val="333333"/>
          <w:sz w:val="24"/>
          <w:szCs w:val="24"/>
          <w:lang w:val="en-US" w:eastAsia="ru-RU"/>
        </w:rPr>
        <w:t xml:space="preserve"> </w:t>
      </w:r>
      <w:r w:rsidRPr="005E6CE9">
        <w:rPr>
          <w:rFonts w:ascii="Times New Roman" w:hAnsi="Times New Roman" w:cs="Times New Roman"/>
          <w:color w:val="333333"/>
          <w:sz w:val="24"/>
          <w:szCs w:val="24"/>
          <w:lang w:eastAsia="ru-RU"/>
        </w:rPr>
        <w:t>понял</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r w:rsidRPr="005E6CE9">
        <w:rPr>
          <w:rFonts w:ascii="Times New Roman" w:hAnsi="Times New Roman" w:cs="Times New Roman"/>
          <w:color w:val="333333"/>
          <w:sz w:val="24"/>
          <w:szCs w:val="24"/>
          <w:lang w:eastAsia="ru-RU"/>
        </w:rPr>
        <w:t>Sorry, I didn’t quite understand  what you said about … – Извините, я не совсем понял что вы сказали о …</w:t>
      </w:r>
    </w:p>
    <w:p w:rsidR="00A27FEC" w:rsidRPr="005E6CE9"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lang w:eastAsia="ru-RU"/>
        </w:rPr>
      </w:pPr>
      <w:r w:rsidRPr="005E6CE9">
        <w:rPr>
          <w:rFonts w:ascii="Times New Roman" w:hAnsi="Times New Roman" w:cs="Times New Roman"/>
          <w:b/>
          <w:bCs/>
          <w:color w:val="333333"/>
          <w:sz w:val="24"/>
          <w:szCs w:val="24"/>
          <w:lang w:eastAsia="ru-RU"/>
        </w:rPr>
        <w:t>Пример делового общения по телефону:</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Operator: Hello, Frank and Brothers. How can I help you?</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Peter: This is Peter Jackson. Can I have extension 342?</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Operator: Certainly, hold on a minute, I’ll put you through…</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Frank: Bob Peterson’s office, Frank speaking.</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Peter: This is Peter Jackson calling, is Bob in?</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Frank: I’m afraid he’s out at the moment. Can I take a message?</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Peter: Yes. Could you ask him to call me at 212 456-8965. I need to talk to him                               about the  Nuevo line. It’s urgent.</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Frank: Could you repeat the number please?</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Peter: Yes, that’s 212 456-8965, and this is Peter Jackson.</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Frank: Thank you Mr Jackson, I’ll make sure Bob gets this asap (as soon as possible).</w:t>
      </w:r>
    </w:p>
    <w:p w:rsidR="00A27FEC" w:rsidRPr="005E6CE9"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Peter: Thanks, bye.</w:t>
      </w:r>
    </w:p>
    <w:p w:rsidR="00A27FEC" w:rsidRPr="00BA5185"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r w:rsidRPr="005E6CE9">
        <w:rPr>
          <w:rFonts w:ascii="Times New Roman" w:hAnsi="Times New Roman" w:cs="Times New Roman"/>
          <w:color w:val="333333"/>
          <w:sz w:val="24"/>
          <w:szCs w:val="24"/>
          <w:lang w:val="en-US" w:eastAsia="ru-RU"/>
        </w:rPr>
        <w:t>Frank: Bye.</w:t>
      </w:r>
    </w:p>
    <w:p w:rsidR="00A27FEC" w:rsidRDefault="00A27FEC" w:rsidP="00CC4D94">
      <w:pPr>
        <w:shd w:val="clear" w:color="auto" w:fill="FFFFFF"/>
        <w:spacing w:after="0" w:line="240" w:lineRule="auto"/>
        <w:ind w:firstLine="567"/>
        <w:jc w:val="both"/>
        <w:rPr>
          <w:rFonts w:ascii="Times New Roman" w:hAnsi="Times New Roman" w:cs="Times New Roman"/>
          <w:b/>
          <w:bCs/>
          <w:color w:val="333333"/>
          <w:sz w:val="24"/>
          <w:szCs w:val="24"/>
          <w:u w:val="single"/>
          <w:lang w:val="en-US" w:eastAsia="ru-RU"/>
        </w:rPr>
      </w:pPr>
    </w:p>
    <w:p w:rsidR="00A27FEC" w:rsidRPr="00780FB6" w:rsidRDefault="00A27FEC" w:rsidP="00780FB6">
      <w:pPr>
        <w:shd w:val="clear" w:color="auto" w:fill="FFFFFF"/>
        <w:spacing w:after="0" w:line="240" w:lineRule="auto"/>
        <w:ind w:firstLine="567"/>
        <w:jc w:val="both"/>
        <w:rPr>
          <w:rFonts w:ascii="Times New Roman" w:hAnsi="Times New Roman" w:cs="Times New Roman"/>
          <w:b/>
          <w:bCs/>
          <w:color w:val="333333"/>
          <w:sz w:val="24"/>
          <w:szCs w:val="24"/>
          <w:u w:val="single"/>
          <w:lang w:val="en-US" w:eastAsia="ru-RU"/>
        </w:rPr>
      </w:pPr>
      <w:r w:rsidRPr="00E679B2">
        <w:rPr>
          <w:rFonts w:ascii="Times New Roman" w:hAnsi="Times New Roman" w:cs="Times New Roman"/>
          <w:b/>
          <w:bCs/>
          <w:color w:val="333333"/>
          <w:sz w:val="24"/>
          <w:szCs w:val="24"/>
          <w:u w:val="single"/>
          <w:lang w:val="en-US" w:eastAsia="ru-RU"/>
        </w:rPr>
        <w:t xml:space="preserve">2. </w:t>
      </w:r>
      <w:r w:rsidRPr="00E679B2">
        <w:rPr>
          <w:rFonts w:ascii="Times New Roman" w:hAnsi="Times New Roman" w:cs="Times New Roman"/>
          <w:b/>
          <w:bCs/>
          <w:color w:val="333333"/>
          <w:sz w:val="24"/>
          <w:szCs w:val="24"/>
          <w:u w:val="single"/>
          <w:lang w:eastAsia="ru-RU"/>
        </w:rPr>
        <w:t>Таможенный</w:t>
      </w:r>
      <w:r w:rsidRPr="00E679B2">
        <w:rPr>
          <w:rFonts w:ascii="Times New Roman" w:hAnsi="Times New Roman" w:cs="Times New Roman"/>
          <w:b/>
          <w:bCs/>
          <w:color w:val="333333"/>
          <w:sz w:val="24"/>
          <w:szCs w:val="24"/>
          <w:u w:val="single"/>
          <w:lang w:val="en-US" w:eastAsia="ru-RU"/>
        </w:rPr>
        <w:t xml:space="preserve"> </w:t>
      </w:r>
      <w:r w:rsidRPr="00E679B2">
        <w:rPr>
          <w:rFonts w:ascii="Times New Roman" w:hAnsi="Times New Roman" w:cs="Times New Roman"/>
          <w:b/>
          <w:bCs/>
          <w:color w:val="333333"/>
          <w:sz w:val="24"/>
          <w:szCs w:val="24"/>
          <w:u w:val="single"/>
          <w:lang w:eastAsia="ru-RU"/>
        </w:rPr>
        <w:t>контроль</w:t>
      </w:r>
      <w:r w:rsidRPr="00E679B2">
        <w:rPr>
          <w:rFonts w:ascii="Times New Roman" w:hAnsi="Times New Roman" w:cs="Times New Roman"/>
          <w:b/>
          <w:bCs/>
          <w:color w:val="333333"/>
          <w:sz w:val="24"/>
          <w:szCs w:val="24"/>
          <w:u w:val="single"/>
          <w:lang w:val="en-US" w:eastAsia="ru-RU"/>
        </w:rPr>
        <w:t>.</w:t>
      </w:r>
    </w:p>
    <w:p w:rsidR="00A27FEC" w:rsidRPr="00CC4D94"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 xml:space="preserve">Customs Officer: Hello! May I see your passport, please? </w:t>
      </w:r>
    </w:p>
    <w:p w:rsidR="00A27FEC" w:rsidRPr="00CC4D94"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 xml:space="preserve">You: Yes, here it is, and here’s my visa. </w:t>
      </w:r>
    </w:p>
    <w:p w:rsidR="00A27FEC" w:rsidRPr="00E679B2"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C. O.: Thank you. You have a tourist visa for three month.</w:t>
      </w:r>
    </w:p>
    <w:p w:rsidR="00A27FEC" w:rsidRPr="00E679B2"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 xml:space="preserve">You: Yes, that’s right. I plan to travel in the USA. </w:t>
      </w:r>
    </w:p>
    <w:p w:rsidR="00A27FEC" w:rsidRPr="00E679B2"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 xml:space="preserve">C. O.: What are you going to do? </w:t>
      </w:r>
    </w:p>
    <w:p w:rsidR="00A27FEC" w:rsidRPr="00CC4D94"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 xml:space="preserve">You: I’m going to spend some time in Atlanta. After that, I’m going to Chicago, Los Angeles and Washington. </w:t>
      </w:r>
    </w:p>
    <w:p w:rsidR="00A27FEC" w:rsidRPr="00E679B2"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C. O.: All</w:t>
      </w:r>
      <w:r w:rsidRPr="00CC4D94">
        <w:rPr>
          <w:rFonts w:ascii="Times New Roman" w:hAnsi="Times New Roman" w:cs="Times New Roman"/>
          <w:color w:val="333333"/>
          <w:sz w:val="24"/>
          <w:szCs w:val="24"/>
          <w:lang w:val="en-US" w:eastAsia="ru-RU"/>
        </w:rPr>
        <w:t xml:space="preserve"> </w:t>
      </w:r>
      <w:r w:rsidRPr="00E679B2">
        <w:rPr>
          <w:rFonts w:ascii="Times New Roman" w:hAnsi="Times New Roman" w:cs="Times New Roman"/>
          <w:color w:val="333333"/>
          <w:sz w:val="24"/>
          <w:szCs w:val="24"/>
          <w:lang w:val="en-US" w:eastAsia="ru-RU"/>
        </w:rPr>
        <w:t>right. Enjoy your stay!</w:t>
      </w:r>
    </w:p>
    <w:p w:rsidR="00A27FEC" w:rsidRPr="00CC4D94"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You: Thank you very much!</w:t>
      </w:r>
    </w:p>
    <w:p w:rsidR="00A27FEC" w:rsidRPr="00CC4D94"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p>
    <w:p w:rsidR="00A27FEC" w:rsidRPr="00CC4D94" w:rsidRDefault="00A27FEC" w:rsidP="00CC4D94">
      <w:pPr>
        <w:pStyle w:val="NormalWeb"/>
        <w:shd w:val="clear" w:color="auto" w:fill="FFFFFF"/>
        <w:spacing w:before="0" w:beforeAutospacing="0" w:after="0" w:afterAutospacing="0"/>
        <w:ind w:firstLine="567"/>
        <w:rPr>
          <w:color w:val="333333"/>
          <w:lang w:val="en-US"/>
        </w:rPr>
      </w:pPr>
      <w:r w:rsidRPr="00E679B2">
        <w:rPr>
          <w:color w:val="333333"/>
          <w:lang w:val="en-US"/>
        </w:rPr>
        <w:t xml:space="preserve">Customs Officer: Hi! Anything to declare? </w:t>
      </w:r>
    </w:p>
    <w:p w:rsidR="00A27FEC" w:rsidRPr="00E679B2"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 xml:space="preserve">You: Excuse me, I don’t understand. </w:t>
      </w:r>
    </w:p>
    <w:p w:rsidR="00A27FEC" w:rsidRPr="00E679B2"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 xml:space="preserve">C. O.: Do you have any valuables or alcohol to declare. </w:t>
      </w:r>
    </w:p>
    <w:p w:rsidR="00A27FEC" w:rsidRPr="00CC4D94"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 xml:space="preserve">You: No. Nothing at all. </w:t>
      </w:r>
    </w:p>
    <w:p w:rsidR="00A27FEC" w:rsidRPr="00CC4D94" w:rsidRDefault="00A27FEC" w:rsidP="00CC4D94">
      <w:pPr>
        <w:shd w:val="clear" w:color="auto" w:fill="FFFFFF"/>
        <w:spacing w:after="0" w:line="240" w:lineRule="auto"/>
        <w:ind w:firstLine="567"/>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 xml:space="preserve">C. O.: O.K. You can go ahead. </w:t>
      </w:r>
    </w:p>
    <w:p w:rsidR="00A27FEC" w:rsidRPr="00E679B2" w:rsidRDefault="00A27FEC" w:rsidP="00CC4D94">
      <w:pPr>
        <w:shd w:val="clear" w:color="auto" w:fill="FFFFFF"/>
        <w:spacing w:after="0" w:line="240" w:lineRule="auto"/>
        <w:ind w:firstLine="567"/>
        <w:rPr>
          <w:rFonts w:ascii="Times New Roman" w:hAnsi="Times New Roman" w:cs="Times New Roman"/>
          <w:color w:val="333333"/>
          <w:sz w:val="24"/>
          <w:szCs w:val="24"/>
          <w:lang w:eastAsia="ru-RU"/>
        </w:rPr>
      </w:pPr>
      <w:r w:rsidRPr="00E679B2">
        <w:rPr>
          <w:rFonts w:ascii="Times New Roman" w:hAnsi="Times New Roman" w:cs="Times New Roman"/>
          <w:color w:val="333333"/>
          <w:sz w:val="24"/>
          <w:szCs w:val="24"/>
          <w:lang w:eastAsia="ru-RU"/>
        </w:rPr>
        <w:t xml:space="preserve">You: Thank you. </w:t>
      </w:r>
    </w:p>
    <w:p w:rsidR="00A27FEC" w:rsidRPr="00E679B2" w:rsidRDefault="00A27FEC" w:rsidP="00CC4D94">
      <w:pPr>
        <w:shd w:val="clear" w:color="auto" w:fill="FFFFFF"/>
        <w:spacing w:after="0" w:line="240" w:lineRule="auto"/>
        <w:ind w:firstLine="567"/>
        <w:jc w:val="both"/>
        <w:rPr>
          <w:rFonts w:ascii="Times New Roman" w:hAnsi="Times New Roman" w:cs="Times New Roman"/>
          <w:color w:val="333333"/>
          <w:sz w:val="24"/>
          <w:szCs w:val="24"/>
          <w:lang w:eastAsia="ru-RU"/>
        </w:rPr>
      </w:pPr>
    </w:p>
    <w:p w:rsidR="00A27FEC" w:rsidRPr="004D18F3" w:rsidRDefault="00A27FEC" w:rsidP="00780FB6">
      <w:pPr>
        <w:shd w:val="clear" w:color="auto" w:fill="FFFFFF"/>
        <w:spacing w:after="0" w:line="240" w:lineRule="auto"/>
        <w:ind w:firstLine="567"/>
        <w:jc w:val="both"/>
        <w:rPr>
          <w:rFonts w:ascii="Times New Roman" w:hAnsi="Times New Roman" w:cs="Times New Roman"/>
          <w:color w:val="333333"/>
          <w:sz w:val="24"/>
          <w:szCs w:val="24"/>
          <w:lang w:eastAsia="ru-RU"/>
        </w:rPr>
      </w:pPr>
      <w:r w:rsidRPr="00E679B2">
        <w:rPr>
          <w:rFonts w:ascii="Times New Roman" w:hAnsi="Times New Roman" w:cs="Times New Roman"/>
          <w:b/>
          <w:bCs/>
          <w:color w:val="333333"/>
          <w:sz w:val="24"/>
          <w:szCs w:val="24"/>
          <w:u w:val="single"/>
          <w:lang w:eastAsia="ru-RU"/>
        </w:rPr>
        <w:t>3. Бронирование билетов</w:t>
      </w:r>
      <w:r w:rsidRPr="00E679B2">
        <w:rPr>
          <w:rFonts w:ascii="Times New Roman" w:hAnsi="Times New Roman" w:cs="Times New Roman"/>
          <w:color w:val="333333"/>
          <w:sz w:val="24"/>
          <w:szCs w:val="24"/>
          <w:lang w:eastAsia="ru-RU"/>
        </w:rPr>
        <w:t>.</w:t>
      </w:r>
    </w:p>
    <w:p w:rsidR="00A27FEC" w:rsidRPr="00CC4D94" w:rsidRDefault="00A27FEC" w:rsidP="00CC4D94">
      <w:pPr>
        <w:shd w:val="clear" w:color="auto" w:fill="FFFFFF"/>
        <w:spacing w:after="0" w:line="240" w:lineRule="auto"/>
        <w:ind w:firstLine="567"/>
        <w:outlineLvl w:val="2"/>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 I want to fly to Geneva on or about the first.</w:t>
      </w:r>
    </w:p>
    <w:p w:rsidR="00A27FEC" w:rsidRPr="00CC4D94" w:rsidRDefault="00A27FEC" w:rsidP="00CC4D94">
      <w:pPr>
        <w:shd w:val="clear" w:color="auto" w:fill="FFFFFF"/>
        <w:spacing w:after="0" w:line="240" w:lineRule="auto"/>
        <w:ind w:firstLine="567"/>
        <w:outlineLvl w:val="2"/>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 I’ll just see what there is.</w:t>
      </w:r>
    </w:p>
    <w:p w:rsidR="00A27FEC" w:rsidRPr="00CC4D94" w:rsidRDefault="00A27FEC" w:rsidP="00CC4D94">
      <w:pPr>
        <w:shd w:val="clear" w:color="auto" w:fill="FFFFFF"/>
        <w:spacing w:after="0" w:line="240" w:lineRule="auto"/>
        <w:ind w:firstLine="567"/>
        <w:outlineLvl w:val="2"/>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 xml:space="preserve">— I want to go economy, and I’d prefer the morning. </w:t>
      </w:r>
    </w:p>
    <w:p w:rsidR="00A27FEC" w:rsidRPr="00CC4D94" w:rsidRDefault="00A27FEC" w:rsidP="00CC4D94">
      <w:pPr>
        <w:shd w:val="clear" w:color="auto" w:fill="FFFFFF"/>
        <w:spacing w:after="0" w:line="240" w:lineRule="auto"/>
        <w:ind w:firstLine="567"/>
        <w:outlineLvl w:val="2"/>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 xml:space="preserve">— Lufthansa Flight LH 203 leaves at 9.20. </w:t>
      </w:r>
    </w:p>
    <w:p w:rsidR="00A27FEC" w:rsidRPr="00CC4D94" w:rsidRDefault="00A27FEC" w:rsidP="00CC4D94">
      <w:pPr>
        <w:shd w:val="clear" w:color="auto" w:fill="FFFFFF"/>
        <w:spacing w:after="0" w:line="240" w:lineRule="auto"/>
        <w:ind w:firstLine="567"/>
        <w:outlineLvl w:val="2"/>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 xml:space="preserve">— What time do I have to be there? </w:t>
      </w:r>
      <w:r w:rsidRPr="00E679B2">
        <w:rPr>
          <w:rFonts w:ascii="Times New Roman" w:hAnsi="Times New Roman" w:cs="Times New Roman"/>
          <w:color w:val="333333"/>
          <w:sz w:val="24"/>
          <w:szCs w:val="24"/>
          <w:lang w:val="en-US" w:eastAsia="ru-RU"/>
        </w:rPr>
        <w:br/>
      </w:r>
      <w:r w:rsidRPr="00CC4D94">
        <w:rPr>
          <w:rFonts w:ascii="Times New Roman" w:hAnsi="Times New Roman" w:cs="Times New Roman"/>
          <w:color w:val="333333"/>
          <w:sz w:val="24"/>
          <w:szCs w:val="24"/>
          <w:lang w:val="en-US" w:eastAsia="ru-RU"/>
        </w:rPr>
        <w:t xml:space="preserve">— The coach leaves for the airport at 8.15. </w:t>
      </w:r>
    </w:p>
    <w:p w:rsidR="00A27FEC" w:rsidRPr="00CC4D94"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p>
    <w:p w:rsidR="00A27FEC" w:rsidRPr="00780FB6" w:rsidRDefault="00A27FEC" w:rsidP="00780FB6">
      <w:pPr>
        <w:shd w:val="clear" w:color="auto" w:fill="FFFFFF"/>
        <w:spacing w:after="0" w:line="240" w:lineRule="auto"/>
        <w:ind w:firstLine="567"/>
        <w:jc w:val="both"/>
        <w:rPr>
          <w:rFonts w:ascii="Times New Roman" w:hAnsi="Times New Roman" w:cs="Times New Roman"/>
          <w:b/>
          <w:bCs/>
          <w:color w:val="333333"/>
          <w:sz w:val="24"/>
          <w:szCs w:val="24"/>
          <w:u w:val="single"/>
          <w:lang w:val="en-US" w:eastAsia="ru-RU"/>
        </w:rPr>
      </w:pPr>
      <w:r w:rsidRPr="00CC4D94">
        <w:rPr>
          <w:rFonts w:ascii="Times New Roman" w:hAnsi="Times New Roman" w:cs="Times New Roman"/>
          <w:b/>
          <w:bCs/>
          <w:color w:val="333333"/>
          <w:sz w:val="24"/>
          <w:szCs w:val="24"/>
          <w:u w:val="single"/>
          <w:lang w:val="en-US" w:eastAsia="ru-RU"/>
        </w:rPr>
        <w:t xml:space="preserve">4. </w:t>
      </w:r>
      <w:r w:rsidRPr="00E679B2">
        <w:rPr>
          <w:rFonts w:ascii="Times New Roman" w:hAnsi="Times New Roman" w:cs="Times New Roman"/>
          <w:b/>
          <w:bCs/>
          <w:color w:val="333333"/>
          <w:sz w:val="24"/>
          <w:szCs w:val="24"/>
          <w:u w:val="single"/>
          <w:lang w:eastAsia="ru-RU"/>
        </w:rPr>
        <w:t>В</w:t>
      </w:r>
      <w:r w:rsidRPr="00CC4D94">
        <w:rPr>
          <w:rFonts w:ascii="Times New Roman" w:hAnsi="Times New Roman" w:cs="Times New Roman"/>
          <w:b/>
          <w:bCs/>
          <w:color w:val="333333"/>
          <w:sz w:val="24"/>
          <w:szCs w:val="24"/>
          <w:u w:val="single"/>
          <w:lang w:val="en-US" w:eastAsia="ru-RU"/>
        </w:rPr>
        <w:t xml:space="preserve"> </w:t>
      </w:r>
      <w:r w:rsidRPr="00E679B2">
        <w:rPr>
          <w:rFonts w:ascii="Times New Roman" w:hAnsi="Times New Roman" w:cs="Times New Roman"/>
          <w:b/>
          <w:bCs/>
          <w:color w:val="333333"/>
          <w:sz w:val="24"/>
          <w:szCs w:val="24"/>
          <w:u w:val="single"/>
          <w:lang w:eastAsia="ru-RU"/>
        </w:rPr>
        <w:t>гостинице</w:t>
      </w:r>
      <w:r w:rsidRPr="00CC4D94">
        <w:rPr>
          <w:rFonts w:ascii="Times New Roman" w:hAnsi="Times New Roman" w:cs="Times New Roman"/>
          <w:b/>
          <w:bCs/>
          <w:color w:val="333333"/>
          <w:sz w:val="24"/>
          <w:szCs w:val="24"/>
          <w:u w:val="single"/>
          <w:lang w:val="en-US" w:eastAsia="ru-RU"/>
        </w:rPr>
        <w:t>.</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Hotel Desk Clerk (on the phone): Chester Hotel, how may I help you?</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Gisela: Hello. Do you have any rooms available March 21 to 24?</w:t>
      </w:r>
    </w:p>
    <w:p w:rsidR="00A27FEC" w:rsidRPr="00CC4D94"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Clerk: Yes, of course.</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Gisela: How much does a room for two cost per night?</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Clerk: Do you want one or two beds?</w:t>
      </w:r>
    </w:p>
    <w:p w:rsidR="00A27FEC" w:rsidRPr="00CC4D94"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Gisela: One bed.</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Clerk: Do you want a shower or bath?</w:t>
      </w:r>
    </w:p>
    <w:p w:rsidR="00A27FEC" w:rsidRPr="00CC4D94"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CC4D94">
        <w:rPr>
          <w:rFonts w:ascii="Times New Roman" w:hAnsi="Times New Roman" w:cs="Times New Roman"/>
          <w:color w:val="333333"/>
          <w:sz w:val="24"/>
          <w:szCs w:val="24"/>
          <w:lang w:val="en-US" w:eastAsia="ru-RU"/>
        </w:rPr>
        <w:t>Gisela: A shower.</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Clerk: A room costs £76 per night.</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Gisela: That’s a little expensive.</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Clerk: Perhaps, but we are within walking distance of Bayswater on the London Underground….</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The price also includes breakfast as well as access to a sauna and fitness room.</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Gisela. What do you need in order to reserve a room?</w:t>
      </w:r>
    </w:p>
    <w:p w:rsidR="00A27FEC" w:rsidRPr="00E679B2" w:rsidRDefault="00A27FEC" w:rsidP="00CC4D94">
      <w:pPr>
        <w:shd w:val="clear" w:color="auto" w:fill="FFFFFF"/>
        <w:spacing w:after="0" w:line="240" w:lineRule="auto"/>
        <w:ind w:left="-60" w:firstLine="567"/>
        <w:rPr>
          <w:rFonts w:ascii="Times New Roman" w:hAnsi="Times New Roman" w:cs="Times New Roman"/>
          <w:color w:val="333333"/>
          <w:sz w:val="24"/>
          <w:szCs w:val="24"/>
          <w:lang w:val="en-US" w:eastAsia="ru-RU"/>
        </w:rPr>
      </w:pPr>
      <w:r w:rsidRPr="00E679B2">
        <w:rPr>
          <w:rFonts w:ascii="Times New Roman" w:hAnsi="Times New Roman" w:cs="Times New Roman"/>
          <w:color w:val="333333"/>
          <w:sz w:val="24"/>
          <w:szCs w:val="24"/>
          <w:lang w:val="en-US" w:eastAsia="ru-RU"/>
        </w:rPr>
        <w:t>Clerk: We just need a name, a phone number and a credit card number.</w:t>
      </w:r>
    </w:p>
    <w:p w:rsidR="00A27FEC" w:rsidRPr="00E679B2" w:rsidRDefault="00A27FEC" w:rsidP="00CC4D94">
      <w:pPr>
        <w:shd w:val="clear" w:color="auto" w:fill="FFFFFF"/>
        <w:spacing w:after="0" w:line="240" w:lineRule="auto"/>
        <w:ind w:firstLine="567"/>
        <w:jc w:val="both"/>
        <w:rPr>
          <w:rFonts w:ascii="Times New Roman" w:hAnsi="Times New Roman" w:cs="Times New Roman"/>
          <w:color w:val="333333"/>
          <w:sz w:val="24"/>
          <w:szCs w:val="24"/>
          <w:lang w:val="en-US" w:eastAsia="ru-RU"/>
        </w:rPr>
      </w:pPr>
    </w:p>
    <w:sectPr w:rsidR="00A27FEC" w:rsidRPr="00E679B2" w:rsidSect="00CC4D94">
      <w:pgSz w:w="11906" w:h="16838"/>
      <w:pgMar w:top="719" w:right="850" w:bottom="719" w:left="12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EC" w:rsidRDefault="00A27FEC">
      <w:pPr>
        <w:spacing w:after="0" w:line="240" w:lineRule="auto"/>
      </w:pPr>
      <w:r>
        <w:separator/>
      </w:r>
    </w:p>
  </w:endnote>
  <w:endnote w:type="continuationSeparator" w:id="0">
    <w:p w:rsidR="00A27FEC" w:rsidRDefault="00A27F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EC" w:rsidRDefault="00A27FEC">
      <w:pPr>
        <w:spacing w:after="0" w:line="240" w:lineRule="auto"/>
      </w:pPr>
      <w:r>
        <w:separator/>
      </w:r>
    </w:p>
  </w:footnote>
  <w:footnote w:type="continuationSeparator" w:id="0">
    <w:p w:rsidR="00A27FEC" w:rsidRDefault="00A27F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2CA57C"/>
    <w:lvl w:ilvl="0">
      <w:numFmt w:val="decimal"/>
      <w:lvlText w:val="*"/>
      <w:lvlJc w:val="left"/>
    </w:lvl>
  </w:abstractNum>
  <w:abstractNum w:abstractNumId="1">
    <w:nsid w:val="06EA65C9"/>
    <w:multiLevelType w:val="multilevel"/>
    <w:tmpl w:val="36B64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183A02"/>
    <w:multiLevelType w:val="hybridMultilevel"/>
    <w:tmpl w:val="258A8D64"/>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AF91AD9"/>
    <w:multiLevelType w:val="multilevel"/>
    <w:tmpl w:val="70AA8E9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05B14DF"/>
    <w:multiLevelType w:val="hybridMultilevel"/>
    <w:tmpl w:val="C2967DA8"/>
    <w:lvl w:ilvl="0" w:tplc="9BD0E45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10F06872"/>
    <w:multiLevelType w:val="multilevel"/>
    <w:tmpl w:val="3E883B1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55C0F8F"/>
    <w:multiLevelType w:val="multilevel"/>
    <w:tmpl w:val="2C7270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6BD0BE9"/>
    <w:multiLevelType w:val="hybridMultilevel"/>
    <w:tmpl w:val="A2788234"/>
    <w:lvl w:ilvl="0" w:tplc="CA86050A">
      <w:start w:val="1"/>
      <w:numFmt w:val="lowerLetter"/>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nsid w:val="1A887B84"/>
    <w:multiLevelType w:val="multilevel"/>
    <w:tmpl w:val="B32889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1C0D5815"/>
    <w:multiLevelType w:val="hybridMultilevel"/>
    <w:tmpl w:val="217AB5B6"/>
    <w:lvl w:ilvl="0" w:tplc="869C9704">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2E1416B"/>
    <w:multiLevelType w:val="multilevel"/>
    <w:tmpl w:val="CF84A4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3E18F0"/>
    <w:multiLevelType w:val="multilevel"/>
    <w:tmpl w:val="B3ECD6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B1934ED"/>
    <w:multiLevelType w:val="multilevel"/>
    <w:tmpl w:val="341696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CDC5F30"/>
    <w:multiLevelType w:val="hybridMultilevel"/>
    <w:tmpl w:val="FD66EB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FF10781"/>
    <w:multiLevelType w:val="hybridMultilevel"/>
    <w:tmpl w:val="C18E176E"/>
    <w:lvl w:ilvl="0" w:tplc="A2E48272">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536C24B8"/>
    <w:multiLevelType w:val="hybridMultilevel"/>
    <w:tmpl w:val="C172D0F6"/>
    <w:lvl w:ilvl="0" w:tplc="609E0478">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43703F7"/>
    <w:multiLevelType w:val="hybridMultilevel"/>
    <w:tmpl w:val="A1744616"/>
    <w:lvl w:ilvl="0" w:tplc="30AC9E8A">
      <w:start w:val="1"/>
      <w:numFmt w:val="lowerLetter"/>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7">
    <w:nsid w:val="56263D44"/>
    <w:multiLevelType w:val="hybridMultilevel"/>
    <w:tmpl w:val="3866EE7C"/>
    <w:lvl w:ilvl="0" w:tplc="D38C3016">
      <w:start w:val="1"/>
      <w:numFmt w:val="decimal"/>
      <w:lvlText w:val="%1."/>
      <w:lvlJc w:val="left"/>
      <w:pPr>
        <w:ind w:left="720" w:hanging="360"/>
      </w:pPr>
      <w:rPr>
        <w:rFonts w:ascii="Times New Roman" w:eastAsia="Times New Roman" w:hAnsi="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A023C9A"/>
    <w:multiLevelType w:val="hybridMultilevel"/>
    <w:tmpl w:val="59ACB772"/>
    <w:lvl w:ilvl="0" w:tplc="C6E26D30">
      <w:start w:val="1"/>
      <w:numFmt w:val="lowerLetter"/>
      <w:lvlText w:val="%1)"/>
      <w:lvlJc w:val="left"/>
      <w:pPr>
        <w:ind w:left="107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nsid w:val="5BD96499"/>
    <w:multiLevelType w:val="multilevel"/>
    <w:tmpl w:val="19CAAF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744E2321"/>
    <w:multiLevelType w:val="hybridMultilevel"/>
    <w:tmpl w:val="BF247E74"/>
    <w:lvl w:ilvl="0" w:tplc="7CEABCAC">
      <w:start w:val="1"/>
      <w:numFmt w:val="lowerLett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74897CB2"/>
    <w:multiLevelType w:val="hybridMultilevel"/>
    <w:tmpl w:val="2A30BC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59"/>
        <w:lvlJc w:val="left"/>
        <w:rPr>
          <w:rFonts w:ascii="Times New Roman" w:hAnsi="Times New Roman" w:cs="Times New Roman" w:hint="default"/>
        </w:rPr>
      </w:lvl>
    </w:lvlOverride>
  </w:num>
  <w:num w:numId="2">
    <w:abstractNumId w:val="1"/>
  </w:num>
  <w:num w:numId="3">
    <w:abstractNumId w:val="3"/>
  </w:num>
  <w:num w:numId="4">
    <w:abstractNumId w:val="11"/>
  </w:num>
  <w:num w:numId="5">
    <w:abstractNumId w:val="6"/>
  </w:num>
  <w:num w:numId="6">
    <w:abstractNumId w:val="19"/>
  </w:num>
  <w:num w:numId="7">
    <w:abstractNumId w:val="10"/>
  </w:num>
  <w:num w:numId="8">
    <w:abstractNumId w:val="5"/>
  </w:num>
  <w:num w:numId="9">
    <w:abstractNumId w:val="8"/>
  </w:num>
  <w:num w:numId="10">
    <w:abstractNumId w:val="12"/>
  </w:num>
  <w:num w:numId="11">
    <w:abstractNumId w:val="2"/>
  </w:num>
  <w:num w:numId="12">
    <w:abstractNumId w:val="21"/>
  </w:num>
  <w:num w:numId="13">
    <w:abstractNumId w:val="13"/>
  </w:num>
  <w:num w:numId="14">
    <w:abstractNumId w:val="18"/>
  </w:num>
  <w:num w:numId="15">
    <w:abstractNumId w:val="9"/>
  </w:num>
  <w:num w:numId="16">
    <w:abstractNumId w:val="7"/>
  </w:num>
  <w:num w:numId="17">
    <w:abstractNumId w:val="16"/>
  </w:num>
  <w:num w:numId="18">
    <w:abstractNumId w:val="4"/>
  </w:num>
  <w:num w:numId="19">
    <w:abstractNumId w:val="14"/>
  </w:num>
  <w:num w:numId="20">
    <w:abstractNumId w:val="20"/>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368F"/>
    <w:rsid w:val="00013146"/>
    <w:rsid w:val="00024471"/>
    <w:rsid w:val="00035234"/>
    <w:rsid w:val="00051FC0"/>
    <w:rsid w:val="000554EA"/>
    <w:rsid w:val="000A49D1"/>
    <w:rsid w:val="000B4979"/>
    <w:rsid w:val="000E26F9"/>
    <w:rsid w:val="000F6D7A"/>
    <w:rsid w:val="00101B9D"/>
    <w:rsid w:val="001049DC"/>
    <w:rsid w:val="00104B19"/>
    <w:rsid w:val="00174B2C"/>
    <w:rsid w:val="0019014B"/>
    <w:rsid w:val="001978C7"/>
    <w:rsid w:val="001A1DFD"/>
    <w:rsid w:val="001A2E09"/>
    <w:rsid w:val="001C7958"/>
    <w:rsid w:val="002078D6"/>
    <w:rsid w:val="0021445C"/>
    <w:rsid w:val="00226680"/>
    <w:rsid w:val="0023368F"/>
    <w:rsid w:val="00265A5F"/>
    <w:rsid w:val="0028288D"/>
    <w:rsid w:val="00291F23"/>
    <w:rsid w:val="00294C16"/>
    <w:rsid w:val="002A61EC"/>
    <w:rsid w:val="002C7540"/>
    <w:rsid w:val="0030005E"/>
    <w:rsid w:val="00304F88"/>
    <w:rsid w:val="003152FD"/>
    <w:rsid w:val="00316E9C"/>
    <w:rsid w:val="00327BA9"/>
    <w:rsid w:val="00330E74"/>
    <w:rsid w:val="00334E0E"/>
    <w:rsid w:val="0035142E"/>
    <w:rsid w:val="0035389E"/>
    <w:rsid w:val="003567B4"/>
    <w:rsid w:val="003573CF"/>
    <w:rsid w:val="003641B2"/>
    <w:rsid w:val="00385428"/>
    <w:rsid w:val="00391F92"/>
    <w:rsid w:val="00394EA6"/>
    <w:rsid w:val="003A3FBD"/>
    <w:rsid w:val="003B787E"/>
    <w:rsid w:val="003C3D7B"/>
    <w:rsid w:val="003D1C6F"/>
    <w:rsid w:val="003F0FEA"/>
    <w:rsid w:val="004054AF"/>
    <w:rsid w:val="00420627"/>
    <w:rsid w:val="00421099"/>
    <w:rsid w:val="00430AB4"/>
    <w:rsid w:val="00434B36"/>
    <w:rsid w:val="00434FB3"/>
    <w:rsid w:val="00435250"/>
    <w:rsid w:val="0046535B"/>
    <w:rsid w:val="00465509"/>
    <w:rsid w:val="0046790A"/>
    <w:rsid w:val="004B6ABA"/>
    <w:rsid w:val="004B6C9E"/>
    <w:rsid w:val="004C00D5"/>
    <w:rsid w:val="004C1C29"/>
    <w:rsid w:val="004D18F3"/>
    <w:rsid w:val="004E5E16"/>
    <w:rsid w:val="00504259"/>
    <w:rsid w:val="00523BD4"/>
    <w:rsid w:val="005662F9"/>
    <w:rsid w:val="005A0E3F"/>
    <w:rsid w:val="005B39A7"/>
    <w:rsid w:val="005D4A45"/>
    <w:rsid w:val="005E6CE9"/>
    <w:rsid w:val="0063086A"/>
    <w:rsid w:val="00667FBA"/>
    <w:rsid w:val="00670CEC"/>
    <w:rsid w:val="00674C81"/>
    <w:rsid w:val="00684B36"/>
    <w:rsid w:val="006A494C"/>
    <w:rsid w:val="006B251D"/>
    <w:rsid w:val="006B3A2B"/>
    <w:rsid w:val="006B6713"/>
    <w:rsid w:val="006C05A3"/>
    <w:rsid w:val="006C5E14"/>
    <w:rsid w:val="006E5F80"/>
    <w:rsid w:val="00756DCF"/>
    <w:rsid w:val="00780FB6"/>
    <w:rsid w:val="00790A4D"/>
    <w:rsid w:val="007B57D2"/>
    <w:rsid w:val="007B6865"/>
    <w:rsid w:val="007D468A"/>
    <w:rsid w:val="007E3EE3"/>
    <w:rsid w:val="007F5763"/>
    <w:rsid w:val="00800C76"/>
    <w:rsid w:val="008152AA"/>
    <w:rsid w:val="008218C9"/>
    <w:rsid w:val="00846038"/>
    <w:rsid w:val="008468A4"/>
    <w:rsid w:val="00874018"/>
    <w:rsid w:val="0089668F"/>
    <w:rsid w:val="008B3C19"/>
    <w:rsid w:val="008B567A"/>
    <w:rsid w:val="008E64EE"/>
    <w:rsid w:val="008F094D"/>
    <w:rsid w:val="008F4E2F"/>
    <w:rsid w:val="0090663D"/>
    <w:rsid w:val="00931294"/>
    <w:rsid w:val="0093782D"/>
    <w:rsid w:val="00945C4E"/>
    <w:rsid w:val="00974C9D"/>
    <w:rsid w:val="00974F60"/>
    <w:rsid w:val="009A18EC"/>
    <w:rsid w:val="009B48BA"/>
    <w:rsid w:val="009D1071"/>
    <w:rsid w:val="009D2DAC"/>
    <w:rsid w:val="009D2E22"/>
    <w:rsid w:val="009F7CBD"/>
    <w:rsid w:val="00A0156C"/>
    <w:rsid w:val="00A02921"/>
    <w:rsid w:val="00A02BE1"/>
    <w:rsid w:val="00A27FEC"/>
    <w:rsid w:val="00A34118"/>
    <w:rsid w:val="00A3609D"/>
    <w:rsid w:val="00A53277"/>
    <w:rsid w:val="00A628B8"/>
    <w:rsid w:val="00A77BAD"/>
    <w:rsid w:val="00A91E10"/>
    <w:rsid w:val="00AD1A96"/>
    <w:rsid w:val="00AF5B8F"/>
    <w:rsid w:val="00B131BC"/>
    <w:rsid w:val="00B32741"/>
    <w:rsid w:val="00B340A7"/>
    <w:rsid w:val="00B359A5"/>
    <w:rsid w:val="00B43845"/>
    <w:rsid w:val="00B72519"/>
    <w:rsid w:val="00B8571B"/>
    <w:rsid w:val="00B90C8C"/>
    <w:rsid w:val="00BA5185"/>
    <w:rsid w:val="00BB659F"/>
    <w:rsid w:val="00BF196E"/>
    <w:rsid w:val="00C023B2"/>
    <w:rsid w:val="00C06BEA"/>
    <w:rsid w:val="00C07D30"/>
    <w:rsid w:val="00C15F0E"/>
    <w:rsid w:val="00C2139C"/>
    <w:rsid w:val="00C3159A"/>
    <w:rsid w:val="00C4239B"/>
    <w:rsid w:val="00C46CA2"/>
    <w:rsid w:val="00C52BDC"/>
    <w:rsid w:val="00C778BC"/>
    <w:rsid w:val="00CA0F1D"/>
    <w:rsid w:val="00CA3985"/>
    <w:rsid w:val="00CC4D94"/>
    <w:rsid w:val="00CD37AC"/>
    <w:rsid w:val="00CF67C8"/>
    <w:rsid w:val="00D77895"/>
    <w:rsid w:val="00D845F1"/>
    <w:rsid w:val="00DA318E"/>
    <w:rsid w:val="00DB1F43"/>
    <w:rsid w:val="00DF0318"/>
    <w:rsid w:val="00E46873"/>
    <w:rsid w:val="00E54958"/>
    <w:rsid w:val="00E62758"/>
    <w:rsid w:val="00E66563"/>
    <w:rsid w:val="00E679B2"/>
    <w:rsid w:val="00E8619B"/>
    <w:rsid w:val="00E96B3E"/>
    <w:rsid w:val="00EA5F41"/>
    <w:rsid w:val="00EE5489"/>
    <w:rsid w:val="00F00CAF"/>
    <w:rsid w:val="00F33B6C"/>
    <w:rsid w:val="00F4454A"/>
    <w:rsid w:val="00F63ED3"/>
    <w:rsid w:val="00F71FA2"/>
    <w:rsid w:val="00F7214F"/>
    <w:rsid w:val="00F734D0"/>
    <w:rsid w:val="00F916C1"/>
    <w:rsid w:val="00FC5C77"/>
    <w:rsid w:val="00FE4907"/>
    <w:rsid w:val="00FE4E44"/>
    <w:rsid w:val="00FF41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D7B"/>
    <w:pPr>
      <w:spacing w:after="160" w:line="259" w:lineRule="auto"/>
    </w:pPr>
    <w:rPr>
      <w:rFonts w:cs="Calibri"/>
      <w:lang w:eastAsia="en-US"/>
    </w:rPr>
  </w:style>
  <w:style w:type="paragraph" w:styleId="Heading1">
    <w:name w:val="heading 1"/>
    <w:basedOn w:val="Normal"/>
    <w:next w:val="Normal"/>
    <w:link w:val="Heading1Char"/>
    <w:uiPriority w:val="99"/>
    <w:qFormat/>
    <w:rsid w:val="00391F92"/>
    <w:pPr>
      <w:keepNext/>
      <w:keepLines/>
      <w:spacing w:before="240" w:after="0"/>
      <w:outlineLvl w:val="0"/>
    </w:pPr>
    <w:rPr>
      <w:rFonts w:ascii="Calibri Light" w:eastAsia="Times New Roman" w:hAnsi="Calibri Light" w:cs="Calibri Light"/>
      <w:color w:val="2E74B5"/>
      <w:sz w:val="32"/>
      <w:szCs w:val="32"/>
    </w:rPr>
  </w:style>
  <w:style w:type="paragraph" w:styleId="Heading2">
    <w:name w:val="heading 2"/>
    <w:basedOn w:val="Normal"/>
    <w:link w:val="Heading2Char"/>
    <w:uiPriority w:val="99"/>
    <w:qFormat/>
    <w:rsid w:val="00391F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9"/>
    <w:qFormat/>
    <w:rsid w:val="00391F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1F92"/>
    <w:rPr>
      <w:rFonts w:ascii="Calibri Light" w:hAnsi="Calibri Light" w:cs="Calibri Light"/>
      <w:color w:val="2E74B5"/>
      <w:sz w:val="32"/>
      <w:szCs w:val="32"/>
    </w:rPr>
  </w:style>
  <w:style w:type="character" w:customStyle="1" w:styleId="Heading2Char">
    <w:name w:val="Heading 2 Char"/>
    <w:basedOn w:val="DefaultParagraphFont"/>
    <w:link w:val="Heading2"/>
    <w:uiPriority w:val="99"/>
    <w:locked/>
    <w:rsid w:val="00391F92"/>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391F92"/>
    <w:rPr>
      <w:rFonts w:ascii="Times New Roman" w:hAnsi="Times New Roman" w:cs="Times New Roman"/>
      <w:b/>
      <w:bCs/>
      <w:sz w:val="27"/>
      <w:szCs w:val="27"/>
      <w:lang w:eastAsia="ru-RU"/>
    </w:rPr>
  </w:style>
  <w:style w:type="table" w:styleId="TableGrid">
    <w:name w:val="Table Grid"/>
    <w:basedOn w:val="TableNormal"/>
    <w:uiPriority w:val="99"/>
    <w:rsid w:val="003F0FEA"/>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24471"/>
    <w:pPr>
      <w:tabs>
        <w:tab w:val="center" w:pos="4677"/>
        <w:tab w:val="right" w:pos="9355"/>
      </w:tabs>
      <w:spacing w:after="0" w:line="240" w:lineRule="auto"/>
    </w:pPr>
    <w:rPr>
      <w:rFonts w:eastAsia="Times New Roman"/>
      <w:lang w:eastAsia="ru-RU"/>
    </w:rPr>
  </w:style>
  <w:style w:type="character" w:customStyle="1" w:styleId="FooterChar">
    <w:name w:val="Footer Char"/>
    <w:basedOn w:val="DefaultParagraphFont"/>
    <w:link w:val="Footer"/>
    <w:uiPriority w:val="99"/>
    <w:locked/>
    <w:rsid w:val="00024471"/>
    <w:rPr>
      <w:rFonts w:eastAsia="Times New Roman"/>
      <w:lang w:eastAsia="ru-RU"/>
    </w:rPr>
  </w:style>
  <w:style w:type="paragraph" w:styleId="ListParagraph">
    <w:name w:val="List Paragraph"/>
    <w:basedOn w:val="Normal"/>
    <w:uiPriority w:val="99"/>
    <w:qFormat/>
    <w:rsid w:val="00024471"/>
    <w:pPr>
      <w:ind w:left="720"/>
    </w:pPr>
  </w:style>
  <w:style w:type="paragraph" w:styleId="BalloonText">
    <w:name w:val="Balloon Text"/>
    <w:basedOn w:val="Normal"/>
    <w:link w:val="BalloonTextChar"/>
    <w:uiPriority w:val="99"/>
    <w:semiHidden/>
    <w:rsid w:val="00334E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4E0E"/>
    <w:rPr>
      <w:rFonts w:ascii="Segoe UI" w:hAnsi="Segoe UI" w:cs="Segoe UI"/>
      <w:sz w:val="18"/>
      <w:szCs w:val="18"/>
    </w:rPr>
  </w:style>
  <w:style w:type="character" w:styleId="Hyperlink">
    <w:name w:val="Hyperlink"/>
    <w:basedOn w:val="DefaultParagraphFont"/>
    <w:uiPriority w:val="99"/>
    <w:rsid w:val="003D1C6F"/>
    <w:rPr>
      <w:color w:val="0563C1"/>
      <w:u w:val="single"/>
    </w:rPr>
  </w:style>
  <w:style w:type="character" w:styleId="FollowedHyperlink">
    <w:name w:val="FollowedHyperlink"/>
    <w:basedOn w:val="DefaultParagraphFont"/>
    <w:uiPriority w:val="99"/>
    <w:semiHidden/>
    <w:rsid w:val="00391F92"/>
    <w:rPr>
      <w:color w:val="800080"/>
      <w:u w:val="single"/>
    </w:rPr>
  </w:style>
  <w:style w:type="paragraph" w:styleId="NormalWeb">
    <w:name w:val="Normal (Web)"/>
    <w:basedOn w:val="Normal"/>
    <w:uiPriority w:val="99"/>
    <w:rsid w:val="00391F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391F92"/>
  </w:style>
  <w:style w:type="character" w:customStyle="1" w:styleId="toctoggle">
    <w:name w:val="toctoggle"/>
    <w:basedOn w:val="DefaultParagraphFont"/>
    <w:uiPriority w:val="99"/>
    <w:rsid w:val="00391F92"/>
  </w:style>
  <w:style w:type="character" w:customStyle="1" w:styleId="tocnumber">
    <w:name w:val="tocnumber"/>
    <w:basedOn w:val="DefaultParagraphFont"/>
    <w:uiPriority w:val="99"/>
    <w:rsid w:val="00391F92"/>
  </w:style>
  <w:style w:type="character" w:customStyle="1" w:styleId="toctext">
    <w:name w:val="toctext"/>
    <w:basedOn w:val="DefaultParagraphFont"/>
    <w:uiPriority w:val="99"/>
    <w:rsid w:val="00391F92"/>
  </w:style>
  <w:style w:type="character" w:customStyle="1" w:styleId="mw-headline">
    <w:name w:val="mw-headline"/>
    <w:basedOn w:val="DefaultParagraphFont"/>
    <w:uiPriority w:val="99"/>
    <w:rsid w:val="00391F92"/>
  </w:style>
  <w:style w:type="character" w:customStyle="1" w:styleId="mw-editsection">
    <w:name w:val="mw-editsection"/>
    <w:basedOn w:val="DefaultParagraphFont"/>
    <w:uiPriority w:val="99"/>
    <w:rsid w:val="00391F92"/>
  </w:style>
  <w:style w:type="character" w:customStyle="1" w:styleId="mw-editsection-bracket">
    <w:name w:val="mw-editsection-bracket"/>
    <w:basedOn w:val="DefaultParagraphFont"/>
    <w:uiPriority w:val="99"/>
    <w:rsid w:val="00391F92"/>
  </w:style>
  <w:style w:type="character" w:customStyle="1" w:styleId="coordinates">
    <w:name w:val="coordinates"/>
    <w:basedOn w:val="DefaultParagraphFont"/>
    <w:uiPriority w:val="99"/>
    <w:rsid w:val="00391F92"/>
  </w:style>
  <w:style w:type="character" w:customStyle="1" w:styleId="wmamapbutton">
    <w:name w:val="wmamapbutton"/>
    <w:basedOn w:val="DefaultParagraphFont"/>
    <w:uiPriority w:val="99"/>
    <w:rsid w:val="00391F92"/>
  </w:style>
  <w:style w:type="paragraph" w:styleId="Header">
    <w:name w:val="header"/>
    <w:basedOn w:val="Normal"/>
    <w:link w:val="HeaderChar"/>
    <w:uiPriority w:val="99"/>
    <w:rsid w:val="00226680"/>
    <w:pPr>
      <w:tabs>
        <w:tab w:val="center" w:pos="4677"/>
        <w:tab w:val="right" w:pos="9355"/>
      </w:tabs>
    </w:pPr>
  </w:style>
  <w:style w:type="character" w:customStyle="1" w:styleId="HeaderChar">
    <w:name w:val="Header Char"/>
    <w:basedOn w:val="DefaultParagraphFont"/>
    <w:link w:val="Header"/>
    <w:uiPriority w:val="99"/>
    <w:locked/>
    <w:rsid w:val="00226680"/>
    <w:rPr>
      <w:lang w:eastAsia="en-US"/>
    </w:rPr>
  </w:style>
  <w:style w:type="character" w:styleId="Emphasis">
    <w:name w:val="Emphasis"/>
    <w:basedOn w:val="DefaultParagraphFont"/>
    <w:uiPriority w:val="99"/>
    <w:qFormat/>
    <w:locked/>
    <w:rsid w:val="005E6CE9"/>
    <w:rPr>
      <w:i/>
      <w:iCs/>
    </w:rPr>
  </w:style>
</w:styles>
</file>

<file path=word/webSettings.xml><?xml version="1.0" encoding="utf-8"?>
<w:webSettings xmlns:r="http://schemas.openxmlformats.org/officeDocument/2006/relationships" xmlns:w="http://schemas.openxmlformats.org/wordprocessingml/2006/main">
  <w:divs>
    <w:div w:id="168493378">
      <w:marLeft w:val="0"/>
      <w:marRight w:val="0"/>
      <w:marTop w:val="0"/>
      <w:marBottom w:val="0"/>
      <w:divBdr>
        <w:top w:val="none" w:sz="0" w:space="0" w:color="auto"/>
        <w:left w:val="none" w:sz="0" w:space="0" w:color="auto"/>
        <w:bottom w:val="none" w:sz="0" w:space="0" w:color="auto"/>
        <w:right w:val="none" w:sz="0" w:space="0" w:color="auto"/>
      </w:divBdr>
    </w:div>
    <w:div w:id="168493392">
      <w:marLeft w:val="0"/>
      <w:marRight w:val="0"/>
      <w:marTop w:val="0"/>
      <w:marBottom w:val="0"/>
      <w:divBdr>
        <w:top w:val="none" w:sz="0" w:space="0" w:color="auto"/>
        <w:left w:val="none" w:sz="0" w:space="0" w:color="auto"/>
        <w:bottom w:val="none" w:sz="0" w:space="0" w:color="auto"/>
        <w:right w:val="none" w:sz="0" w:space="0" w:color="auto"/>
      </w:divBdr>
    </w:div>
    <w:div w:id="168493396">
      <w:marLeft w:val="0"/>
      <w:marRight w:val="0"/>
      <w:marTop w:val="0"/>
      <w:marBottom w:val="0"/>
      <w:divBdr>
        <w:top w:val="none" w:sz="0" w:space="0" w:color="auto"/>
        <w:left w:val="none" w:sz="0" w:space="0" w:color="auto"/>
        <w:bottom w:val="none" w:sz="0" w:space="0" w:color="auto"/>
        <w:right w:val="none" w:sz="0" w:space="0" w:color="auto"/>
      </w:divBdr>
      <w:divsChild>
        <w:div w:id="168493443">
          <w:marLeft w:val="0"/>
          <w:marRight w:val="0"/>
          <w:marTop w:val="0"/>
          <w:marBottom w:val="0"/>
          <w:divBdr>
            <w:top w:val="none" w:sz="0" w:space="0" w:color="auto"/>
            <w:left w:val="none" w:sz="0" w:space="0" w:color="auto"/>
            <w:bottom w:val="none" w:sz="0" w:space="0" w:color="auto"/>
            <w:right w:val="none" w:sz="0" w:space="0" w:color="auto"/>
          </w:divBdr>
          <w:divsChild>
            <w:div w:id="168493393">
              <w:marLeft w:val="0"/>
              <w:marRight w:val="0"/>
              <w:marTop w:val="0"/>
              <w:marBottom w:val="0"/>
              <w:divBdr>
                <w:top w:val="none" w:sz="0" w:space="0" w:color="auto"/>
                <w:left w:val="none" w:sz="0" w:space="0" w:color="auto"/>
                <w:bottom w:val="none" w:sz="0" w:space="0" w:color="auto"/>
                <w:right w:val="none" w:sz="0" w:space="0" w:color="auto"/>
              </w:divBdr>
              <w:divsChild>
                <w:div w:id="168493446">
                  <w:marLeft w:val="336"/>
                  <w:marRight w:val="0"/>
                  <w:marTop w:val="120"/>
                  <w:marBottom w:val="312"/>
                  <w:divBdr>
                    <w:top w:val="none" w:sz="0" w:space="0" w:color="auto"/>
                    <w:left w:val="none" w:sz="0" w:space="0" w:color="auto"/>
                    <w:bottom w:val="none" w:sz="0" w:space="0" w:color="auto"/>
                    <w:right w:val="none" w:sz="0" w:space="0" w:color="auto"/>
                  </w:divBdr>
                  <w:divsChild>
                    <w:div w:id="16849345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8493403">
      <w:marLeft w:val="0"/>
      <w:marRight w:val="0"/>
      <w:marTop w:val="0"/>
      <w:marBottom w:val="0"/>
      <w:divBdr>
        <w:top w:val="none" w:sz="0" w:space="0" w:color="auto"/>
        <w:left w:val="none" w:sz="0" w:space="0" w:color="auto"/>
        <w:bottom w:val="none" w:sz="0" w:space="0" w:color="auto"/>
        <w:right w:val="none" w:sz="0" w:space="0" w:color="auto"/>
      </w:divBdr>
      <w:divsChild>
        <w:div w:id="168493404">
          <w:marLeft w:val="0"/>
          <w:marRight w:val="0"/>
          <w:marTop w:val="0"/>
          <w:marBottom w:val="0"/>
          <w:divBdr>
            <w:top w:val="none" w:sz="0" w:space="0" w:color="auto"/>
            <w:left w:val="none" w:sz="0" w:space="0" w:color="auto"/>
            <w:bottom w:val="none" w:sz="0" w:space="0" w:color="auto"/>
            <w:right w:val="none" w:sz="0" w:space="0" w:color="auto"/>
          </w:divBdr>
          <w:divsChild>
            <w:div w:id="168493374">
              <w:marLeft w:val="0"/>
              <w:marRight w:val="0"/>
              <w:marTop w:val="0"/>
              <w:marBottom w:val="0"/>
              <w:divBdr>
                <w:top w:val="none" w:sz="0" w:space="0" w:color="auto"/>
                <w:left w:val="none" w:sz="0" w:space="0" w:color="auto"/>
                <w:bottom w:val="none" w:sz="0" w:space="0" w:color="auto"/>
                <w:right w:val="none" w:sz="0" w:space="0" w:color="auto"/>
              </w:divBdr>
              <w:divsChild>
                <w:div w:id="168493372">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68493406">
      <w:marLeft w:val="0"/>
      <w:marRight w:val="0"/>
      <w:marTop w:val="0"/>
      <w:marBottom w:val="0"/>
      <w:divBdr>
        <w:top w:val="none" w:sz="0" w:space="0" w:color="auto"/>
        <w:left w:val="none" w:sz="0" w:space="0" w:color="auto"/>
        <w:bottom w:val="none" w:sz="0" w:space="0" w:color="auto"/>
        <w:right w:val="none" w:sz="0" w:space="0" w:color="auto"/>
      </w:divBdr>
      <w:divsChild>
        <w:div w:id="168493407">
          <w:marLeft w:val="0"/>
          <w:marRight w:val="0"/>
          <w:marTop w:val="0"/>
          <w:marBottom w:val="0"/>
          <w:divBdr>
            <w:top w:val="none" w:sz="0" w:space="0" w:color="auto"/>
            <w:left w:val="none" w:sz="0" w:space="0" w:color="auto"/>
            <w:bottom w:val="none" w:sz="0" w:space="0" w:color="auto"/>
            <w:right w:val="none" w:sz="0" w:space="0" w:color="auto"/>
          </w:divBdr>
          <w:divsChild>
            <w:div w:id="168493387">
              <w:marLeft w:val="0"/>
              <w:marRight w:val="0"/>
              <w:marTop w:val="0"/>
              <w:marBottom w:val="0"/>
              <w:divBdr>
                <w:top w:val="none" w:sz="0" w:space="0" w:color="auto"/>
                <w:left w:val="none" w:sz="0" w:space="0" w:color="auto"/>
                <w:bottom w:val="none" w:sz="0" w:space="0" w:color="auto"/>
                <w:right w:val="none" w:sz="0" w:space="0" w:color="auto"/>
              </w:divBdr>
              <w:divsChild>
                <w:div w:id="168493382">
                  <w:marLeft w:val="0"/>
                  <w:marRight w:val="0"/>
                  <w:marTop w:val="0"/>
                  <w:marBottom w:val="0"/>
                  <w:divBdr>
                    <w:top w:val="none" w:sz="0" w:space="0" w:color="auto"/>
                    <w:left w:val="none" w:sz="0" w:space="0" w:color="auto"/>
                    <w:bottom w:val="none" w:sz="0" w:space="0" w:color="auto"/>
                    <w:right w:val="none" w:sz="0" w:space="0" w:color="auto"/>
                  </w:divBdr>
                </w:div>
                <w:div w:id="168493397">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68493410">
      <w:marLeft w:val="0"/>
      <w:marRight w:val="0"/>
      <w:marTop w:val="0"/>
      <w:marBottom w:val="0"/>
      <w:divBdr>
        <w:top w:val="none" w:sz="0" w:space="0" w:color="auto"/>
        <w:left w:val="none" w:sz="0" w:space="0" w:color="auto"/>
        <w:bottom w:val="none" w:sz="0" w:space="0" w:color="auto"/>
        <w:right w:val="none" w:sz="0" w:space="0" w:color="auto"/>
      </w:divBdr>
    </w:div>
    <w:div w:id="168493411">
      <w:marLeft w:val="0"/>
      <w:marRight w:val="0"/>
      <w:marTop w:val="0"/>
      <w:marBottom w:val="0"/>
      <w:divBdr>
        <w:top w:val="none" w:sz="0" w:space="0" w:color="auto"/>
        <w:left w:val="none" w:sz="0" w:space="0" w:color="auto"/>
        <w:bottom w:val="none" w:sz="0" w:space="0" w:color="auto"/>
        <w:right w:val="none" w:sz="0" w:space="0" w:color="auto"/>
      </w:divBdr>
    </w:div>
    <w:div w:id="168493413">
      <w:marLeft w:val="0"/>
      <w:marRight w:val="0"/>
      <w:marTop w:val="0"/>
      <w:marBottom w:val="0"/>
      <w:divBdr>
        <w:top w:val="none" w:sz="0" w:space="0" w:color="auto"/>
        <w:left w:val="none" w:sz="0" w:space="0" w:color="auto"/>
        <w:bottom w:val="none" w:sz="0" w:space="0" w:color="auto"/>
        <w:right w:val="none" w:sz="0" w:space="0" w:color="auto"/>
      </w:divBdr>
      <w:divsChild>
        <w:div w:id="168493449">
          <w:marLeft w:val="0"/>
          <w:marRight w:val="0"/>
          <w:marTop w:val="0"/>
          <w:marBottom w:val="0"/>
          <w:divBdr>
            <w:top w:val="none" w:sz="0" w:space="0" w:color="auto"/>
            <w:left w:val="none" w:sz="0" w:space="0" w:color="auto"/>
            <w:bottom w:val="none" w:sz="0" w:space="0" w:color="auto"/>
            <w:right w:val="none" w:sz="0" w:space="0" w:color="auto"/>
          </w:divBdr>
          <w:divsChild>
            <w:div w:id="168493412">
              <w:marLeft w:val="0"/>
              <w:marRight w:val="0"/>
              <w:marTop w:val="0"/>
              <w:marBottom w:val="0"/>
              <w:divBdr>
                <w:top w:val="none" w:sz="0" w:space="0" w:color="auto"/>
                <w:left w:val="none" w:sz="0" w:space="0" w:color="auto"/>
                <w:bottom w:val="none" w:sz="0" w:space="0" w:color="auto"/>
                <w:right w:val="none" w:sz="0" w:space="0" w:color="auto"/>
              </w:divBdr>
              <w:divsChild>
                <w:div w:id="168493401">
                  <w:marLeft w:val="336"/>
                  <w:marRight w:val="0"/>
                  <w:marTop w:val="120"/>
                  <w:marBottom w:val="312"/>
                  <w:divBdr>
                    <w:top w:val="none" w:sz="0" w:space="0" w:color="auto"/>
                    <w:left w:val="none" w:sz="0" w:space="0" w:color="auto"/>
                    <w:bottom w:val="none" w:sz="0" w:space="0" w:color="auto"/>
                    <w:right w:val="none" w:sz="0" w:space="0" w:color="auto"/>
                  </w:divBdr>
                  <w:divsChild>
                    <w:div w:id="1684933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8493424">
      <w:marLeft w:val="0"/>
      <w:marRight w:val="0"/>
      <w:marTop w:val="0"/>
      <w:marBottom w:val="0"/>
      <w:divBdr>
        <w:top w:val="none" w:sz="0" w:space="0" w:color="auto"/>
        <w:left w:val="none" w:sz="0" w:space="0" w:color="auto"/>
        <w:bottom w:val="none" w:sz="0" w:space="0" w:color="auto"/>
        <w:right w:val="none" w:sz="0" w:space="0" w:color="auto"/>
      </w:divBdr>
    </w:div>
    <w:div w:id="168493427">
      <w:marLeft w:val="0"/>
      <w:marRight w:val="0"/>
      <w:marTop w:val="0"/>
      <w:marBottom w:val="0"/>
      <w:divBdr>
        <w:top w:val="none" w:sz="0" w:space="0" w:color="auto"/>
        <w:left w:val="none" w:sz="0" w:space="0" w:color="auto"/>
        <w:bottom w:val="none" w:sz="0" w:space="0" w:color="auto"/>
        <w:right w:val="none" w:sz="0" w:space="0" w:color="auto"/>
      </w:divBdr>
      <w:divsChild>
        <w:div w:id="168493389">
          <w:marLeft w:val="0"/>
          <w:marRight w:val="0"/>
          <w:marTop w:val="0"/>
          <w:marBottom w:val="0"/>
          <w:divBdr>
            <w:top w:val="none" w:sz="0" w:space="0" w:color="auto"/>
            <w:left w:val="none" w:sz="0" w:space="0" w:color="auto"/>
            <w:bottom w:val="none" w:sz="0" w:space="0" w:color="auto"/>
            <w:right w:val="none" w:sz="0" w:space="0" w:color="auto"/>
          </w:divBdr>
          <w:divsChild>
            <w:div w:id="168493459">
              <w:marLeft w:val="0"/>
              <w:marRight w:val="0"/>
              <w:marTop w:val="0"/>
              <w:marBottom w:val="0"/>
              <w:divBdr>
                <w:top w:val="none" w:sz="0" w:space="0" w:color="auto"/>
                <w:left w:val="none" w:sz="0" w:space="0" w:color="auto"/>
                <w:bottom w:val="none" w:sz="0" w:space="0" w:color="auto"/>
                <w:right w:val="none" w:sz="0" w:space="0" w:color="auto"/>
              </w:divBdr>
              <w:divsChild>
                <w:div w:id="168493375">
                  <w:marLeft w:val="336"/>
                  <w:marRight w:val="0"/>
                  <w:marTop w:val="120"/>
                  <w:marBottom w:val="312"/>
                  <w:divBdr>
                    <w:top w:val="none" w:sz="0" w:space="0" w:color="auto"/>
                    <w:left w:val="none" w:sz="0" w:space="0" w:color="auto"/>
                    <w:bottom w:val="none" w:sz="0" w:space="0" w:color="auto"/>
                    <w:right w:val="none" w:sz="0" w:space="0" w:color="auto"/>
                  </w:divBdr>
                  <w:divsChild>
                    <w:div w:id="16849342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8493429">
      <w:marLeft w:val="0"/>
      <w:marRight w:val="0"/>
      <w:marTop w:val="0"/>
      <w:marBottom w:val="0"/>
      <w:divBdr>
        <w:top w:val="none" w:sz="0" w:space="0" w:color="auto"/>
        <w:left w:val="none" w:sz="0" w:space="0" w:color="auto"/>
        <w:bottom w:val="none" w:sz="0" w:space="0" w:color="auto"/>
        <w:right w:val="none" w:sz="0" w:space="0" w:color="auto"/>
      </w:divBdr>
      <w:divsChild>
        <w:div w:id="168493467">
          <w:marLeft w:val="0"/>
          <w:marRight w:val="336"/>
          <w:marTop w:val="120"/>
          <w:marBottom w:val="312"/>
          <w:divBdr>
            <w:top w:val="none" w:sz="0" w:space="0" w:color="auto"/>
            <w:left w:val="none" w:sz="0" w:space="0" w:color="auto"/>
            <w:bottom w:val="none" w:sz="0" w:space="0" w:color="auto"/>
            <w:right w:val="none" w:sz="0" w:space="0" w:color="auto"/>
          </w:divBdr>
          <w:divsChild>
            <w:div w:id="16849338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8493430">
      <w:marLeft w:val="0"/>
      <w:marRight w:val="0"/>
      <w:marTop w:val="0"/>
      <w:marBottom w:val="0"/>
      <w:divBdr>
        <w:top w:val="none" w:sz="0" w:space="0" w:color="auto"/>
        <w:left w:val="none" w:sz="0" w:space="0" w:color="auto"/>
        <w:bottom w:val="none" w:sz="0" w:space="0" w:color="auto"/>
        <w:right w:val="none" w:sz="0" w:space="0" w:color="auto"/>
      </w:divBdr>
    </w:div>
    <w:div w:id="168493438">
      <w:marLeft w:val="0"/>
      <w:marRight w:val="0"/>
      <w:marTop w:val="0"/>
      <w:marBottom w:val="0"/>
      <w:divBdr>
        <w:top w:val="none" w:sz="0" w:space="0" w:color="auto"/>
        <w:left w:val="none" w:sz="0" w:space="0" w:color="auto"/>
        <w:bottom w:val="none" w:sz="0" w:space="0" w:color="auto"/>
        <w:right w:val="none" w:sz="0" w:space="0" w:color="auto"/>
      </w:divBdr>
      <w:divsChild>
        <w:div w:id="168493422">
          <w:marLeft w:val="0"/>
          <w:marRight w:val="0"/>
          <w:marTop w:val="0"/>
          <w:marBottom w:val="0"/>
          <w:divBdr>
            <w:top w:val="none" w:sz="0" w:space="0" w:color="auto"/>
            <w:left w:val="none" w:sz="0" w:space="0" w:color="auto"/>
            <w:bottom w:val="none" w:sz="0" w:space="0" w:color="auto"/>
            <w:right w:val="none" w:sz="0" w:space="0" w:color="auto"/>
          </w:divBdr>
          <w:divsChild>
            <w:div w:id="168493390">
              <w:marLeft w:val="0"/>
              <w:marRight w:val="0"/>
              <w:marTop w:val="0"/>
              <w:marBottom w:val="0"/>
              <w:divBdr>
                <w:top w:val="none" w:sz="0" w:space="0" w:color="auto"/>
                <w:left w:val="none" w:sz="0" w:space="0" w:color="auto"/>
                <w:bottom w:val="none" w:sz="0" w:space="0" w:color="auto"/>
                <w:right w:val="none" w:sz="0" w:space="0" w:color="auto"/>
              </w:divBdr>
              <w:divsChild>
                <w:div w:id="168493379">
                  <w:marLeft w:val="336"/>
                  <w:marRight w:val="0"/>
                  <w:marTop w:val="120"/>
                  <w:marBottom w:val="312"/>
                  <w:divBdr>
                    <w:top w:val="none" w:sz="0" w:space="0" w:color="auto"/>
                    <w:left w:val="none" w:sz="0" w:space="0" w:color="auto"/>
                    <w:bottom w:val="none" w:sz="0" w:space="0" w:color="auto"/>
                    <w:right w:val="none" w:sz="0" w:space="0" w:color="auto"/>
                  </w:divBdr>
                  <w:divsChild>
                    <w:div w:id="1684934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385">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68493440">
      <w:marLeft w:val="0"/>
      <w:marRight w:val="0"/>
      <w:marTop w:val="0"/>
      <w:marBottom w:val="0"/>
      <w:divBdr>
        <w:top w:val="none" w:sz="0" w:space="0" w:color="auto"/>
        <w:left w:val="none" w:sz="0" w:space="0" w:color="auto"/>
        <w:bottom w:val="none" w:sz="0" w:space="0" w:color="auto"/>
        <w:right w:val="none" w:sz="0" w:space="0" w:color="auto"/>
      </w:divBdr>
    </w:div>
    <w:div w:id="168493442">
      <w:marLeft w:val="0"/>
      <w:marRight w:val="0"/>
      <w:marTop w:val="0"/>
      <w:marBottom w:val="0"/>
      <w:divBdr>
        <w:top w:val="none" w:sz="0" w:space="0" w:color="auto"/>
        <w:left w:val="none" w:sz="0" w:space="0" w:color="auto"/>
        <w:bottom w:val="none" w:sz="0" w:space="0" w:color="auto"/>
        <w:right w:val="none" w:sz="0" w:space="0" w:color="auto"/>
      </w:divBdr>
      <w:divsChild>
        <w:div w:id="168493464">
          <w:marLeft w:val="0"/>
          <w:marRight w:val="0"/>
          <w:marTop w:val="0"/>
          <w:marBottom w:val="0"/>
          <w:divBdr>
            <w:top w:val="none" w:sz="0" w:space="0" w:color="auto"/>
            <w:left w:val="none" w:sz="0" w:space="0" w:color="auto"/>
            <w:bottom w:val="none" w:sz="0" w:space="0" w:color="auto"/>
            <w:right w:val="none" w:sz="0" w:space="0" w:color="auto"/>
          </w:divBdr>
          <w:divsChild>
            <w:div w:id="168493465">
              <w:marLeft w:val="0"/>
              <w:marRight w:val="0"/>
              <w:marTop w:val="0"/>
              <w:marBottom w:val="0"/>
              <w:divBdr>
                <w:top w:val="none" w:sz="0" w:space="0" w:color="auto"/>
                <w:left w:val="none" w:sz="0" w:space="0" w:color="auto"/>
                <w:bottom w:val="none" w:sz="0" w:space="0" w:color="auto"/>
                <w:right w:val="none" w:sz="0" w:space="0" w:color="auto"/>
              </w:divBdr>
              <w:divsChild>
                <w:div w:id="168493391">
                  <w:marLeft w:val="336"/>
                  <w:marRight w:val="0"/>
                  <w:marTop w:val="120"/>
                  <w:marBottom w:val="312"/>
                  <w:divBdr>
                    <w:top w:val="none" w:sz="0" w:space="0" w:color="auto"/>
                    <w:left w:val="none" w:sz="0" w:space="0" w:color="auto"/>
                    <w:bottom w:val="none" w:sz="0" w:space="0" w:color="auto"/>
                    <w:right w:val="none" w:sz="0" w:space="0" w:color="auto"/>
                  </w:divBdr>
                  <w:divsChild>
                    <w:div w:id="1684934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32">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68493445">
      <w:marLeft w:val="0"/>
      <w:marRight w:val="0"/>
      <w:marTop w:val="0"/>
      <w:marBottom w:val="0"/>
      <w:divBdr>
        <w:top w:val="none" w:sz="0" w:space="0" w:color="auto"/>
        <w:left w:val="none" w:sz="0" w:space="0" w:color="auto"/>
        <w:bottom w:val="none" w:sz="0" w:space="0" w:color="auto"/>
        <w:right w:val="none" w:sz="0" w:space="0" w:color="auto"/>
      </w:divBdr>
    </w:div>
    <w:div w:id="168493447">
      <w:marLeft w:val="0"/>
      <w:marRight w:val="0"/>
      <w:marTop w:val="0"/>
      <w:marBottom w:val="0"/>
      <w:divBdr>
        <w:top w:val="none" w:sz="0" w:space="0" w:color="auto"/>
        <w:left w:val="none" w:sz="0" w:space="0" w:color="auto"/>
        <w:bottom w:val="none" w:sz="0" w:space="0" w:color="auto"/>
        <w:right w:val="none" w:sz="0" w:space="0" w:color="auto"/>
      </w:divBdr>
      <w:divsChild>
        <w:div w:id="168493448">
          <w:marLeft w:val="0"/>
          <w:marRight w:val="0"/>
          <w:marTop w:val="0"/>
          <w:marBottom w:val="0"/>
          <w:divBdr>
            <w:top w:val="none" w:sz="0" w:space="0" w:color="auto"/>
            <w:left w:val="none" w:sz="0" w:space="0" w:color="auto"/>
            <w:bottom w:val="none" w:sz="0" w:space="0" w:color="auto"/>
            <w:right w:val="none" w:sz="0" w:space="0" w:color="auto"/>
          </w:divBdr>
          <w:divsChild>
            <w:div w:id="168493435">
              <w:marLeft w:val="0"/>
              <w:marRight w:val="0"/>
              <w:marTop w:val="0"/>
              <w:marBottom w:val="0"/>
              <w:divBdr>
                <w:top w:val="none" w:sz="0" w:space="0" w:color="auto"/>
                <w:left w:val="none" w:sz="0" w:space="0" w:color="auto"/>
                <w:bottom w:val="none" w:sz="0" w:space="0" w:color="auto"/>
                <w:right w:val="none" w:sz="0" w:space="0" w:color="auto"/>
              </w:divBdr>
              <w:divsChild>
                <w:div w:id="168493386">
                  <w:marLeft w:val="0"/>
                  <w:marRight w:val="0"/>
                  <w:marTop w:val="0"/>
                  <w:marBottom w:val="0"/>
                  <w:divBdr>
                    <w:top w:val="single" w:sz="6" w:space="5" w:color="AAAAAA"/>
                    <w:left w:val="single" w:sz="6" w:space="5" w:color="AAAAAA"/>
                    <w:bottom w:val="single" w:sz="6" w:space="5" w:color="AAAAAA"/>
                    <w:right w:val="single" w:sz="6" w:space="5" w:color="AAAAAA"/>
                  </w:divBdr>
                </w:div>
                <w:div w:id="168493461">
                  <w:marLeft w:val="336"/>
                  <w:marRight w:val="0"/>
                  <w:marTop w:val="120"/>
                  <w:marBottom w:val="312"/>
                  <w:divBdr>
                    <w:top w:val="none" w:sz="0" w:space="0" w:color="auto"/>
                    <w:left w:val="none" w:sz="0" w:space="0" w:color="auto"/>
                    <w:bottom w:val="none" w:sz="0" w:space="0" w:color="auto"/>
                    <w:right w:val="none" w:sz="0" w:space="0" w:color="auto"/>
                  </w:divBdr>
                  <w:divsChild>
                    <w:div w:id="1684933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8493451">
      <w:marLeft w:val="0"/>
      <w:marRight w:val="0"/>
      <w:marTop w:val="0"/>
      <w:marBottom w:val="0"/>
      <w:divBdr>
        <w:top w:val="none" w:sz="0" w:space="0" w:color="auto"/>
        <w:left w:val="none" w:sz="0" w:space="0" w:color="auto"/>
        <w:bottom w:val="none" w:sz="0" w:space="0" w:color="auto"/>
        <w:right w:val="none" w:sz="0" w:space="0" w:color="auto"/>
      </w:divBdr>
      <w:divsChild>
        <w:div w:id="168493376">
          <w:marLeft w:val="336"/>
          <w:marRight w:val="0"/>
          <w:marTop w:val="120"/>
          <w:marBottom w:val="312"/>
          <w:divBdr>
            <w:top w:val="none" w:sz="0" w:space="0" w:color="auto"/>
            <w:left w:val="none" w:sz="0" w:space="0" w:color="auto"/>
            <w:bottom w:val="none" w:sz="0" w:space="0" w:color="auto"/>
            <w:right w:val="none" w:sz="0" w:space="0" w:color="auto"/>
          </w:divBdr>
          <w:divsChild>
            <w:div w:id="16849340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380">
          <w:marLeft w:val="336"/>
          <w:marRight w:val="0"/>
          <w:marTop w:val="120"/>
          <w:marBottom w:val="312"/>
          <w:divBdr>
            <w:top w:val="none" w:sz="0" w:space="0" w:color="auto"/>
            <w:left w:val="none" w:sz="0" w:space="0" w:color="auto"/>
            <w:bottom w:val="none" w:sz="0" w:space="0" w:color="auto"/>
            <w:right w:val="none" w:sz="0" w:space="0" w:color="auto"/>
          </w:divBdr>
          <w:divsChild>
            <w:div w:id="16849340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383">
          <w:marLeft w:val="336"/>
          <w:marRight w:val="0"/>
          <w:marTop w:val="120"/>
          <w:marBottom w:val="312"/>
          <w:divBdr>
            <w:top w:val="none" w:sz="0" w:space="0" w:color="auto"/>
            <w:left w:val="none" w:sz="0" w:space="0" w:color="auto"/>
            <w:bottom w:val="none" w:sz="0" w:space="0" w:color="auto"/>
            <w:right w:val="none" w:sz="0" w:space="0" w:color="auto"/>
          </w:divBdr>
          <w:divsChild>
            <w:div w:id="1684934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28">
          <w:marLeft w:val="336"/>
          <w:marRight w:val="0"/>
          <w:marTop w:val="120"/>
          <w:marBottom w:val="312"/>
          <w:divBdr>
            <w:top w:val="none" w:sz="0" w:space="0" w:color="auto"/>
            <w:left w:val="none" w:sz="0" w:space="0" w:color="auto"/>
            <w:bottom w:val="none" w:sz="0" w:space="0" w:color="auto"/>
            <w:right w:val="none" w:sz="0" w:space="0" w:color="auto"/>
          </w:divBdr>
          <w:divsChild>
            <w:div w:id="16849346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44">
          <w:marLeft w:val="336"/>
          <w:marRight w:val="0"/>
          <w:marTop w:val="120"/>
          <w:marBottom w:val="312"/>
          <w:divBdr>
            <w:top w:val="none" w:sz="0" w:space="0" w:color="auto"/>
            <w:left w:val="none" w:sz="0" w:space="0" w:color="auto"/>
            <w:bottom w:val="none" w:sz="0" w:space="0" w:color="auto"/>
            <w:right w:val="none" w:sz="0" w:space="0" w:color="auto"/>
          </w:divBdr>
          <w:divsChild>
            <w:div w:id="168493433">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8493453">
      <w:marLeft w:val="0"/>
      <w:marRight w:val="0"/>
      <w:marTop w:val="0"/>
      <w:marBottom w:val="0"/>
      <w:divBdr>
        <w:top w:val="none" w:sz="0" w:space="0" w:color="auto"/>
        <w:left w:val="none" w:sz="0" w:space="0" w:color="auto"/>
        <w:bottom w:val="none" w:sz="0" w:space="0" w:color="auto"/>
        <w:right w:val="none" w:sz="0" w:space="0" w:color="auto"/>
      </w:divBdr>
      <w:divsChild>
        <w:div w:id="168493468">
          <w:marLeft w:val="0"/>
          <w:marRight w:val="0"/>
          <w:marTop w:val="0"/>
          <w:marBottom w:val="0"/>
          <w:divBdr>
            <w:top w:val="none" w:sz="0" w:space="0" w:color="auto"/>
            <w:left w:val="none" w:sz="0" w:space="0" w:color="auto"/>
            <w:bottom w:val="none" w:sz="0" w:space="0" w:color="auto"/>
            <w:right w:val="none" w:sz="0" w:space="0" w:color="auto"/>
          </w:divBdr>
          <w:divsChild>
            <w:div w:id="168493460">
              <w:marLeft w:val="0"/>
              <w:marRight w:val="0"/>
              <w:marTop w:val="0"/>
              <w:marBottom w:val="0"/>
              <w:divBdr>
                <w:top w:val="none" w:sz="0" w:space="0" w:color="auto"/>
                <w:left w:val="none" w:sz="0" w:space="0" w:color="auto"/>
                <w:bottom w:val="none" w:sz="0" w:space="0" w:color="auto"/>
                <w:right w:val="none" w:sz="0" w:space="0" w:color="auto"/>
              </w:divBdr>
              <w:divsChild>
                <w:div w:id="168493377">
                  <w:marLeft w:val="336"/>
                  <w:marRight w:val="0"/>
                  <w:marTop w:val="120"/>
                  <w:marBottom w:val="312"/>
                  <w:divBdr>
                    <w:top w:val="none" w:sz="0" w:space="0" w:color="auto"/>
                    <w:left w:val="none" w:sz="0" w:space="0" w:color="auto"/>
                    <w:bottom w:val="none" w:sz="0" w:space="0" w:color="auto"/>
                    <w:right w:val="none" w:sz="0" w:space="0" w:color="auto"/>
                  </w:divBdr>
                  <w:divsChild>
                    <w:div w:id="16849342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398">
                  <w:marLeft w:val="336"/>
                  <w:marRight w:val="0"/>
                  <w:marTop w:val="120"/>
                  <w:marBottom w:val="312"/>
                  <w:divBdr>
                    <w:top w:val="none" w:sz="0" w:space="0" w:color="auto"/>
                    <w:left w:val="none" w:sz="0" w:space="0" w:color="auto"/>
                    <w:bottom w:val="none" w:sz="0" w:space="0" w:color="auto"/>
                    <w:right w:val="none" w:sz="0" w:space="0" w:color="auto"/>
                  </w:divBdr>
                  <w:divsChild>
                    <w:div w:id="16849346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02">
                  <w:marLeft w:val="0"/>
                  <w:marRight w:val="336"/>
                  <w:marTop w:val="120"/>
                  <w:marBottom w:val="312"/>
                  <w:divBdr>
                    <w:top w:val="none" w:sz="0" w:space="0" w:color="auto"/>
                    <w:left w:val="none" w:sz="0" w:space="0" w:color="auto"/>
                    <w:bottom w:val="none" w:sz="0" w:space="0" w:color="auto"/>
                    <w:right w:val="none" w:sz="0" w:space="0" w:color="auto"/>
                  </w:divBdr>
                  <w:divsChild>
                    <w:div w:id="16849345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09">
                  <w:marLeft w:val="336"/>
                  <w:marRight w:val="0"/>
                  <w:marTop w:val="120"/>
                  <w:marBottom w:val="312"/>
                  <w:divBdr>
                    <w:top w:val="none" w:sz="0" w:space="0" w:color="auto"/>
                    <w:left w:val="none" w:sz="0" w:space="0" w:color="auto"/>
                    <w:bottom w:val="none" w:sz="0" w:space="0" w:color="auto"/>
                    <w:right w:val="none" w:sz="0" w:space="0" w:color="auto"/>
                  </w:divBdr>
                  <w:divsChild>
                    <w:div w:id="16849342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14">
                  <w:marLeft w:val="336"/>
                  <w:marRight w:val="0"/>
                  <w:marTop w:val="120"/>
                  <w:marBottom w:val="312"/>
                  <w:divBdr>
                    <w:top w:val="none" w:sz="0" w:space="0" w:color="auto"/>
                    <w:left w:val="none" w:sz="0" w:space="0" w:color="auto"/>
                    <w:bottom w:val="none" w:sz="0" w:space="0" w:color="auto"/>
                    <w:right w:val="none" w:sz="0" w:space="0" w:color="auto"/>
                  </w:divBdr>
                  <w:divsChild>
                    <w:div w:id="16849346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15">
                  <w:marLeft w:val="336"/>
                  <w:marRight w:val="0"/>
                  <w:marTop w:val="120"/>
                  <w:marBottom w:val="312"/>
                  <w:divBdr>
                    <w:top w:val="none" w:sz="0" w:space="0" w:color="auto"/>
                    <w:left w:val="none" w:sz="0" w:space="0" w:color="auto"/>
                    <w:bottom w:val="none" w:sz="0" w:space="0" w:color="auto"/>
                    <w:right w:val="none" w:sz="0" w:space="0" w:color="auto"/>
                  </w:divBdr>
                  <w:divsChild>
                    <w:div w:id="1684934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16">
                  <w:marLeft w:val="336"/>
                  <w:marRight w:val="0"/>
                  <w:marTop w:val="120"/>
                  <w:marBottom w:val="312"/>
                  <w:divBdr>
                    <w:top w:val="none" w:sz="0" w:space="0" w:color="auto"/>
                    <w:left w:val="none" w:sz="0" w:space="0" w:color="auto"/>
                    <w:bottom w:val="none" w:sz="0" w:space="0" w:color="auto"/>
                    <w:right w:val="none" w:sz="0" w:space="0" w:color="auto"/>
                  </w:divBdr>
                  <w:divsChild>
                    <w:div w:id="1684934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17">
                  <w:marLeft w:val="336"/>
                  <w:marRight w:val="0"/>
                  <w:marTop w:val="120"/>
                  <w:marBottom w:val="312"/>
                  <w:divBdr>
                    <w:top w:val="none" w:sz="0" w:space="0" w:color="auto"/>
                    <w:left w:val="none" w:sz="0" w:space="0" w:color="auto"/>
                    <w:bottom w:val="none" w:sz="0" w:space="0" w:color="auto"/>
                    <w:right w:val="none" w:sz="0" w:space="0" w:color="auto"/>
                  </w:divBdr>
                  <w:divsChild>
                    <w:div w:id="16849339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19">
                  <w:marLeft w:val="336"/>
                  <w:marRight w:val="0"/>
                  <w:marTop w:val="120"/>
                  <w:marBottom w:val="312"/>
                  <w:divBdr>
                    <w:top w:val="none" w:sz="0" w:space="0" w:color="auto"/>
                    <w:left w:val="none" w:sz="0" w:space="0" w:color="auto"/>
                    <w:bottom w:val="none" w:sz="0" w:space="0" w:color="auto"/>
                    <w:right w:val="none" w:sz="0" w:space="0" w:color="auto"/>
                  </w:divBdr>
                  <w:divsChild>
                    <w:div w:id="16849343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31">
                  <w:marLeft w:val="0"/>
                  <w:marRight w:val="0"/>
                  <w:marTop w:val="0"/>
                  <w:marBottom w:val="0"/>
                  <w:divBdr>
                    <w:top w:val="single" w:sz="6" w:space="5" w:color="AAAAAA"/>
                    <w:left w:val="single" w:sz="6" w:space="5" w:color="AAAAAA"/>
                    <w:bottom w:val="single" w:sz="6" w:space="5" w:color="AAAAAA"/>
                    <w:right w:val="single" w:sz="6" w:space="5" w:color="AAAAAA"/>
                  </w:divBdr>
                </w:div>
                <w:div w:id="168493436">
                  <w:marLeft w:val="336"/>
                  <w:marRight w:val="0"/>
                  <w:marTop w:val="120"/>
                  <w:marBottom w:val="312"/>
                  <w:divBdr>
                    <w:top w:val="none" w:sz="0" w:space="0" w:color="auto"/>
                    <w:left w:val="none" w:sz="0" w:space="0" w:color="auto"/>
                    <w:bottom w:val="none" w:sz="0" w:space="0" w:color="auto"/>
                    <w:right w:val="none" w:sz="0" w:space="0" w:color="auto"/>
                  </w:divBdr>
                  <w:divsChild>
                    <w:div w:id="16849345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39">
                  <w:marLeft w:val="336"/>
                  <w:marRight w:val="0"/>
                  <w:marTop w:val="120"/>
                  <w:marBottom w:val="312"/>
                  <w:divBdr>
                    <w:top w:val="none" w:sz="0" w:space="0" w:color="auto"/>
                    <w:left w:val="none" w:sz="0" w:space="0" w:color="auto"/>
                    <w:bottom w:val="none" w:sz="0" w:space="0" w:color="auto"/>
                    <w:right w:val="none" w:sz="0" w:space="0" w:color="auto"/>
                  </w:divBdr>
                  <w:divsChild>
                    <w:div w:id="168493441">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50">
                  <w:marLeft w:val="336"/>
                  <w:marRight w:val="0"/>
                  <w:marTop w:val="120"/>
                  <w:marBottom w:val="312"/>
                  <w:divBdr>
                    <w:top w:val="none" w:sz="0" w:space="0" w:color="auto"/>
                    <w:left w:val="none" w:sz="0" w:space="0" w:color="auto"/>
                    <w:bottom w:val="none" w:sz="0" w:space="0" w:color="auto"/>
                    <w:right w:val="none" w:sz="0" w:space="0" w:color="auto"/>
                  </w:divBdr>
                  <w:divsChild>
                    <w:div w:id="1684933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68493458">
      <w:marLeft w:val="0"/>
      <w:marRight w:val="0"/>
      <w:marTop w:val="0"/>
      <w:marBottom w:val="0"/>
      <w:divBdr>
        <w:top w:val="none" w:sz="0" w:space="0" w:color="auto"/>
        <w:left w:val="none" w:sz="0" w:space="0" w:color="auto"/>
        <w:bottom w:val="none" w:sz="0" w:space="0" w:color="auto"/>
        <w:right w:val="none" w:sz="0" w:space="0" w:color="auto"/>
      </w:divBdr>
      <w:divsChild>
        <w:div w:id="168493381">
          <w:marLeft w:val="336"/>
          <w:marRight w:val="0"/>
          <w:marTop w:val="120"/>
          <w:marBottom w:val="312"/>
          <w:divBdr>
            <w:top w:val="none" w:sz="0" w:space="0" w:color="auto"/>
            <w:left w:val="none" w:sz="0" w:space="0" w:color="auto"/>
            <w:bottom w:val="none" w:sz="0" w:space="0" w:color="auto"/>
            <w:right w:val="none" w:sz="0" w:space="0" w:color="auto"/>
          </w:divBdr>
          <w:divsChild>
            <w:div w:id="16849337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8493434">
          <w:marLeft w:val="336"/>
          <w:marRight w:val="0"/>
          <w:marTop w:val="120"/>
          <w:marBottom w:val="312"/>
          <w:divBdr>
            <w:top w:val="none" w:sz="0" w:space="0" w:color="auto"/>
            <w:left w:val="none" w:sz="0" w:space="0" w:color="auto"/>
            <w:bottom w:val="none" w:sz="0" w:space="0" w:color="auto"/>
            <w:right w:val="none" w:sz="0" w:space="0" w:color="auto"/>
          </w:divBdr>
          <w:divsChild>
            <w:div w:id="16849341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68493469">
      <w:marLeft w:val="0"/>
      <w:marRight w:val="0"/>
      <w:marTop w:val="0"/>
      <w:marBottom w:val="0"/>
      <w:divBdr>
        <w:top w:val="none" w:sz="0" w:space="0" w:color="auto"/>
        <w:left w:val="none" w:sz="0" w:space="0" w:color="auto"/>
        <w:bottom w:val="none" w:sz="0" w:space="0" w:color="auto"/>
        <w:right w:val="none" w:sz="0" w:space="0" w:color="auto"/>
      </w:divBdr>
    </w:div>
    <w:div w:id="168493470">
      <w:marLeft w:val="0"/>
      <w:marRight w:val="0"/>
      <w:marTop w:val="0"/>
      <w:marBottom w:val="0"/>
      <w:divBdr>
        <w:top w:val="none" w:sz="0" w:space="0" w:color="auto"/>
        <w:left w:val="none" w:sz="0" w:space="0" w:color="auto"/>
        <w:bottom w:val="none" w:sz="0" w:space="0" w:color="auto"/>
        <w:right w:val="none" w:sz="0" w:space="0" w:color="auto"/>
      </w:divBdr>
    </w:div>
    <w:div w:id="168493471">
      <w:marLeft w:val="0"/>
      <w:marRight w:val="0"/>
      <w:marTop w:val="0"/>
      <w:marBottom w:val="0"/>
      <w:divBdr>
        <w:top w:val="none" w:sz="0" w:space="0" w:color="auto"/>
        <w:left w:val="none" w:sz="0" w:space="0" w:color="auto"/>
        <w:bottom w:val="none" w:sz="0" w:space="0" w:color="auto"/>
        <w:right w:val="none" w:sz="0" w:space="0" w:color="auto"/>
      </w:divBdr>
    </w:div>
    <w:div w:id="168493476">
      <w:marLeft w:val="0"/>
      <w:marRight w:val="0"/>
      <w:marTop w:val="0"/>
      <w:marBottom w:val="0"/>
      <w:divBdr>
        <w:top w:val="none" w:sz="0" w:space="0" w:color="auto"/>
        <w:left w:val="none" w:sz="0" w:space="0" w:color="auto"/>
        <w:bottom w:val="none" w:sz="0" w:space="0" w:color="auto"/>
        <w:right w:val="none" w:sz="0" w:space="0" w:color="auto"/>
      </w:divBdr>
    </w:div>
    <w:div w:id="168493478">
      <w:marLeft w:val="0"/>
      <w:marRight w:val="0"/>
      <w:marTop w:val="0"/>
      <w:marBottom w:val="0"/>
      <w:divBdr>
        <w:top w:val="none" w:sz="0" w:space="0" w:color="auto"/>
        <w:left w:val="none" w:sz="0" w:space="0" w:color="auto"/>
        <w:bottom w:val="none" w:sz="0" w:space="0" w:color="auto"/>
        <w:right w:val="none" w:sz="0" w:space="0" w:color="auto"/>
      </w:divBdr>
    </w:div>
    <w:div w:id="168493479">
      <w:marLeft w:val="0"/>
      <w:marRight w:val="0"/>
      <w:marTop w:val="0"/>
      <w:marBottom w:val="0"/>
      <w:divBdr>
        <w:top w:val="none" w:sz="0" w:space="0" w:color="auto"/>
        <w:left w:val="none" w:sz="0" w:space="0" w:color="auto"/>
        <w:bottom w:val="none" w:sz="0" w:space="0" w:color="auto"/>
        <w:right w:val="none" w:sz="0" w:space="0" w:color="auto"/>
      </w:divBdr>
    </w:div>
    <w:div w:id="168493480">
      <w:marLeft w:val="0"/>
      <w:marRight w:val="0"/>
      <w:marTop w:val="0"/>
      <w:marBottom w:val="0"/>
      <w:divBdr>
        <w:top w:val="none" w:sz="0" w:space="0" w:color="auto"/>
        <w:left w:val="none" w:sz="0" w:space="0" w:color="auto"/>
        <w:bottom w:val="none" w:sz="0" w:space="0" w:color="auto"/>
        <w:right w:val="none" w:sz="0" w:space="0" w:color="auto"/>
      </w:divBdr>
      <w:divsChild>
        <w:div w:id="168493481">
          <w:marLeft w:val="0"/>
          <w:marRight w:val="0"/>
          <w:marTop w:val="0"/>
          <w:marBottom w:val="0"/>
          <w:divBdr>
            <w:top w:val="single" w:sz="2" w:space="0" w:color="auto"/>
            <w:left w:val="single" w:sz="2" w:space="0" w:color="auto"/>
            <w:bottom w:val="single" w:sz="2" w:space="0" w:color="auto"/>
            <w:right w:val="single" w:sz="2" w:space="0" w:color="auto"/>
          </w:divBdr>
          <w:divsChild>
            <w:div w:id="168493473">
              <w:marLeft w:val="0"/>
              <w:marRight w:val="30"/>
              <w:marTop w:val="0"/>
              <w:marBottom w:val="0"/>
              <w:divBdr>
                <w:top w:val="none" w:sz="0" w:space="0" w:color="auto"/>
                <w:left w:val="none" w:sz="0" w:space="0" w:color="auto"/>
                <w:bottom w:val="none" w:sz="0" w:space="0" w:color="auto"/>
                <w:right w:val="none" w:sz="0" w:space="0" w:color="auto"/>
              </w:divBdr>
            </w:div>
          </w:divsChild>
        </w:div>
        <w:div w:id="168493482">
          <w:marLeft w:val="0"/>
          <w:marRight w:val="0"/>
          <w:marTop w:val="150"/>
          <w:marBottom w:val="300"/>
          <w:divBdr>
            <w:top w:val="none" w:sz="0" w:space="0" w:color="auto"/>
            <w:left w:val="none" w:sz="0" w:space="0" w:color="auto"/>
            <w:bottom w:val="none" w:sz="0" w:space="0" w:color="auto"/>
            <w:right w:val="none" w:sz="0" w:space="0" w:color="auto"/>
          </w:divBdr>
          <w:divsChild>
            <w:div w:id="168493477">
              <w:marLeft w:val="0"/>
              <w:marRight w:val="0"/>
              <w:marTop w:val="0"/>
              <w:marBottom w:val="105"/>
              <w:divBdr>
                <w:top w:val="none" w:sz="0" w:space="0" w:color="auto"/>
                <w:left w:val="none" w:sz="0" w:space="0" w:color="auto"/>
                <w:bottom w:val="none" w:sz="0" w:space="0" w:color="auto"/>
                <w:right w:val="none" w:sz="0" w:space="0" w:color="auto"/>
              </w:divBdr>
              <w:divsChild>
                <w:div w:id="168493472">
                  <w:marLeft w:val="0"/>
                  <w:marRight w:val="0"/>
                  <w:marTop w:val="75"/>
                  <w:marBottom w:val="75"/>
                  <w:divBdr>
                    <w:top w:val="none" w:sz="0" w:space="0" w:color="auto"/>
                    <w:left w:val="none" w:sz="0" w:space="0" w:color="auto"/>
                    <w:bottom w:val="none" w:sz="0" w:space="0" w:color="auto"/>
                    <w:right w:val="none" w:sz="0" w:space="0" w:color="auto"/>
                  </w:divBdr>
                </w:div>
              </w:divsChild>
            </w:div>
            <w:div w:id="168493486">
              <w:marLeft w:val="0"/>
              <w:marRight w:val="0"/>
              <w:marTop w:val="225"/>
              <w:marBottom w:val="375"/>
              <w:divBdr>
                <w:top w:val="single" w:sz="6" w:space="4" w:color="14568A"/>
                <w:left w:val="none" w:sz="0" w:space="0" w:color="auto"/>
                <w:bottom w:val="none" w:sz="0" w:space="0" w:color="auto"/>
                <w:right w:val="none" w:sz="0" w:space="0" w:color="auto"/>
              </w:divBdr>
              <w:divsChild>
                <w:div w:id="168493474">
                  <w:marLeft w:val="0"/>
                  <w:marRight w:val="0"/>
                  <w:marTop w:val="0"/>
                  <w:marBottom w:val="0"/>
                  <w:divBdr>
                    <w:top w:val="none" w:sz="0" w:space="0" w:color="auto"/>
                    <w:left w:val="none" w:sz="0" w:space="0" w:color="auto"/>
                    <w:bottom w:val="none" w:sz="0" w:space="0" w:color="auto"/>
                    <w:right w:val="none" w:sz="0" w:space="0" w:color="auto"/>
                  </w:divBdr>
                </w:div>
                <w:div w:id="1684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3483">
      <w:marLeft w:val="0"/>
      <w:marRight w:val="0"/>
      <w:marTop w:val="0"/>
      <w:marBottom w:val="0"/>
      <w:divBdr>
        <w:top w:val="none" w:sz="0" w:space="0" w:color="auto"/>
        <w:left w:val="none" w:sz="0" w:space="0" w:color="auto"/>
        <w:bottom w:val="none" w:sz="0" w:space="0" w:color="auto"/>
        <w:right w:val="none" w:sz="0" w:space="0" w:color="auto"/>
      </w:divBdr>
    </w:div>
    <w:div w:id="168493484">
      <w:marLeft w:val="0"/>
      <w:marRight w:val="0"/>
      <w:marTop w:val="0"/>
      <w:marBottom w:val="0"/>
      <w:divBdr>
        <w:top w:val="none" w:sz="0" w:space="0" w:color="auto"/>
        <w:left w:val="none" w:sz="0" w:space="0" w:color="auto"/>
        <w:bottom w:val="none" w:sz="0" w:space="0" w:color="auto"/>
        <w:right w:val="none" w:sz="0" w:space="0" w:color="auto"/>
      </w:divBdr>
    </w:div>
    <w:div w:id="168493485">
      <w:marLeft w:val="0"/>
      <w:marRight w:val="0"/>
      <w:marTop w:val="0"/>
      <w:marBottom w:val="0"/>
      <w:divBdr>
        <w:top w:val="none" w:sz="0" w:space="0" w:color="auto"/>
        <w:left w:val="none" w:sz="0" w:space="0" w:color="auto"/>
        <w:bottom w:val="none" w:sz="0" w:space="0" w:color="auto"/>
        <w:right w:val="none" w:sz="0" w:space="0" w:color="auto"/>
      </w:divBdr>
    </w:div>
    <w:div w:id="168493487">
      <w:marLeft w:val="0"/>
      <w:marRight w:val="0"/>
      <w:marTop w:val="0"/>
      <w:marBottom w:val="0"/>
      <w:divBdr>
        <w:top w:val="none" w:sz="0" w:space="0" w:color="auto"/>
        <w:left w:val="none" w:sz="0" w:space="0" w:color="auto"/>
        <w:bottom w:val="none" w:sz="0" w:space="0" w:color="auto"/>
        <w:right w:val="none" w:sz="0" w:space="0" w:color="auto"/>
      </w:divBdr>
    </w:div>
    <w:div w:id="168493488">
      <w:marLeft w:val="0"/>
      <w:marRight w:val="0"/>
      <w:marTop w:val="0"/>
      <w:marBottom w:val="0"/>
      <w:divBdr>
        <w:top w:val="none" w:sz="0" w:space="0" w:color="auto"/>
        <w:left w:val="none" w:sz="0" w:space="0" w:color="auto"/>
        <w:bottom w:val="none" w:sz="0" w:space="0" w:color="auto"/>
        <w:right w:val="none" w:sz="0" w:space="0" w:color="auto"/>
      </w:divBdr>
    </w:div>
    <w:div w:id="168493489">
      <w:marLeft w:val="0"/>
      <w:marRight w:val="0"/>
      <w:marTop w:val="0"/>
      <w:marBottom w:val="0"/>
      <w:divBdr>
        <w:top w:val="none" w:sz="0" w:space="0" w:color="auto"/>
        <w:left w:val="none" w:sz="0" w:space="0" w:color="auto"/>
        <w:bottom w:val="none" w:sz="0" w:space="0" w:color="auto"/>
        <w:right w:val="none" w:sz="0" w:space="0" w:color="auto"/>
      </w:divBdr>
    </w:div>
    <w:div w:id="168493490">
      <w:marLeft w:val="0"/>
      <w:marRight w:val="0"/>
      <w:marTop w:val="0"/>
      <w:marBottom w:val="0"/>
      <w:divBdr>
        <w:top w:val="none" w:sz="0" w:space="0" w:color="auto"/>
        <w:left w:val="none" w:sz="0" w:space="0" w:color="auto"/>
        <w:bottom w:val="none" w:sz="0" w:space="0" w:color="auto"/>
        <w:right w:val="none" w:sz="0" w:space="0" w:color="auto"/>
      </w:divBdr>
    </w:div>
    <w:div w:id="168493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itishcouncil.org/learning-elt-resources.htm" TargetMode="External"/><Relationship Id="rId18" Type="http://schemas.openxmlformats.org/officeDocument/2006/relationships/hyperlink" Target="http://www.standart.edu.ru" TargetMode="External"/><Relationship Id="rId26" Type="http://schemas.openxmlformats.org/officeDocument/2006/relationships/hyperlink" Target="http://www.cambridgeenglishonline.com" TargetMode="External"/><Relationship Id="rId39" Type="http://schemas.openxmlformats.org/officeDocument/2006/relationships/hyperlink" Target="http://en.wikipedia.org/wiki/Petroleum" TargetMode="External"/><Relationship Id="rId21" Type="http://schemas.openxmlformats.org/officeDocument/2006/relationships/hyperlink" Target="http://www.oup.com/elt/naturalenglish" TargetMode="External"/><Relationship Id="rId34" Type="http://schemas.openxmlformats.org/officeDocument/2006/relationships/hyperlink" Target="http://en.wikipedia.org/wiki/Sodium_carbonate" TargetMode="External"/><Relationship Id="rId42" Type="http://schemas.openxmlformats.org/officeDocument/2006/relationships/hyperlink" Target="http://en.wikipedia.org/wiki/Ink" TargetMode="External"/><Relationship Id="rId47" Type="http://schemas.openxmlformats.org/officeDocument/2006/relationships/hyperlink" Target="http://en.wikipedia.org/wiki/Catalyst" TargetMode="External"/><Relationship Id="rId50" Type="http://schemas.openxmlformats.org/officeDocument/2006/relationships/hyperlink" Target="http://en.wikipedia.org/wiki/Precipitation_(chemistry)" TargetMode="External"/><Relationship Id="rId55" Type="http://schemas.openxmlformats.org/officeDocument/2006/relationships/hyperlink" Target="http://en.wikipedia.org/wiki/Drying" TargetMode="External"/><Relationship Id="rId63" Type="http://schemas.openxmlformats.org/officeDocument/2006/relationships/hyperlink" Target="https://en.wikipedia.org/wiki/Analyte" TargetMode="External"/><Relationship Id="rId68" Type="http://schemas.openxmlformats.org/officeDocument/2006/relationships/hyperlink" Target="https://en.wikipedia.org/wiki/Erlenmeyer_flask" TargetMode="External"/><Relationship Id="rId76" Type="http://schemas.openxmlformats.org/officeDocument/2006/relationships/hyperlink" Target="https://en.wikipedia.org/wiki/Molarity" TargetMode="External"/><Relationship Id="rId7" Type="http://schemas.openxmlformats.org/officeDocument/2006/relationships/hyperlink" Target="http://pandia.ru/text/category/fonetika/" TargetMode="External"/><Relationship Id="rId71" Type="http://schemas.openxmlformats.org/officeDocument/2006/relationships/hyperlink" Target="https://en.wikipedia.org/wiki/Burette" TargetMode="External"/><Relationship Id="rId2" Type="http://schemas.openxmlformats.org/officeDocument/2006/relationships/styles" Target="styles.xml"/><Relationship Id="rId16" Type="http://schemas.openxmlformats.org/officeDocument/2006/relationships/hyperlink" Target="http://www.bbc.co.uk/videonation" TargetMode="External"/><Relationship Id="rId29" Type="http://schemas.openxmlformats.org/officeDocument/2006/relationships/hyperlink" Target="http://en.wikipedia.org/wiki/Chemical_reaction" TargetMode="External"/><Relationship Id="rId11" Type="http://schemas.openxmlformats.org/officeDocument/2006/relationships/hyperlink" Target="http://window.edu.ru/resource/702/67702" TargetMode="External"/><Relationship Id="rId24" Type="http://schemas.openxmlformats.org/officeDocument/2006/relationships/hyperlink" Target="http://www.teachingenglish.org.uk" TargetMode="External"/><Relationship Id="rId32" Type="http://schemas.openxmlformats.org/officeDocument/2006/relationships/hyperlink" Target="http://en.wikipedia.org/wiki/Solvent" TargetMode="External"/><Relationship Id="rId37" Type="http://schemas.openxmlformats.org/officeDocument/2006/relationships/hyperlink" Target="http://en.wikipedia.org/wiki/Organic_chemistry" TargetMode="External"/><Relationship Id="rId40" Type="http://schemas.openxmlformats.org/officeDocument/2006/relationships/hyperlink" Target="http://en.wikipedia.org/wiki/Glass" TargetMode="External"/><Relationship Id="rId45" Type="http://schemas.openxmlformats.org/officeDocument/2006/relationships/hyperlink" Target="http://en.wikipedia.org/wiki/Food_processing" TargetMode="External"/><Relationship Id="rId53" Type="http://schemas.openxmlformats.org/officeDocument/2006/relationships/hyperlink" Target="http://en.wikipedia.org/wiki/Filtration" TargetMode="External"/><Relationship Id="rId58" Type="http://schemas.openxmlformats.org/officeDocument/2006/relationships/hyperlink" Target="http://en.wikipedia.org/wiki/Specification" TargetMode="External"/><Relationship Id="rId66" Type="http://schemas.openxmlformats.org/officeDocument/2006/relationships/hyperlink" Target="https://en.wikipedia.org/wiki/Standard_solution" TargetMode="External"/><Relationship Id="rId74" Type="http://schemas.openxmlformats.org/officeDocument/2006/relationships/image" Target="media/image1.png"/><Relationship Id="rId79" Type="http://schemas.openxmlformats.org/officeDocument/2006/relationships/hyperlink" Target="https://en.wikipedia.org/wiki/Ethanol" TargetMode="External"/><Relationship Id="rId5" Type="http://schemas.openxmlformats.org/officeDocument/2006/relationships/footnotes" Target="footnotes.xml"/><Relationship Id="rId61" Type="http://schemas.openxmlformats.org/officeDocument/2006/relationships/hyperlink" Target="https://en.wikipedia.org/wiki/Analytical_chemistry" TargetMode="External"/><Relationship Id="rId82" Type="http://schemas.openxmlformats.org/officeDocument/2006/relationships/theme" Target="theme/theme1.xml"/><Relationship Id="rId10" Type="http://schemas.openxmlformats.org/officeDocument/2006/relationships/hyperlink" Target="http://pandia.ru/text/category/slovoobrazovanie/" TargetMode="External"/><Relationship Id="rId19" Type="http://schemas.openxmlformats.org/officeDocument/2006/relationships/hyperlink" Target="http://www.internet-school.ru" TargetMode="External"/><Relationship Id="rId31" Type="http://schemas.openxmlformats.org/officeDocument/2006/relationships/hyperlink" Target="http://en.wikipedia.org/wiki/Manufacturing" TargetMode="External"/><Relationship Id="rId44" Type="http://schemas.openxmlformats.org/officeDocument/2006/relationships/hyperlink" Target="http://en.wikipedia.org/wiki/Adhesive" TargetMode="External"/><Relationship Id="rId52" Type="http://schemas.openxmlformats.org/officeDocument/2006/relationships/hyperlink" Target="http://en.wikipedia.org/wiki/Adsorption" TargetMode="External"/><Relationship Id="rId60" Type="http://schemas.openxmlformats.org/officeDocument/2006/relationships/hyperlink" Target="https://en.wikipedia.org/wiki/Quantitative_research" TargetMode="External"/><Relationship Id="rId65" Type="http://schemas.openxmlformats.org/officeDocument/2006/relationships/hyperlink" Target="https://en.wikipedia.org/wiki/Reagent" TargetMode="External"/><Relationship Id="rId73" Type="http://schemas.openxmlformats.org/officeDocument/2006/relationships/hyperlink" Target="https://en.wikipedia.org/wiki/Equivalence_point" TargetMode="External"/><Relationship Id="rId78" Type="http://schemas.openxmlformats.org/officeDocument/2006/relationships/hyperlink" Target="https://en.wikipedia.org/wiki/Acetic_acid"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edinstvennoe_chislo/" TargetMode="External"/><Relationship Id="rId14" Type="http://schemas.openxmlformats.org/officeDocument/2006/relationships/hyperlink" Target="http://www.handoutsonline.com" TargetMode="External"/><Relationship Id="rId22" Type="http://schemas.openxmlformats.org/officeDocument/2006/relationships/hyperlink" Target="http://www.oup.com/elt/wordskills" TargetMode="External"/><Relationship Id="rId27" Type="http://schemas.openxmlformats.org/officeDocument/2006/relationships/hyperlink" Target="http://www.teachitworld.com" TargetMode="External"/><Relationship Id="rId30" Type="http://schemas.openxmlformats.org/officeDocument/2006/relationships/hyperlink" Target="http://en.wikipedia.org/wiki/Refinery" TargetMode="External"/><Relationship Id="rId35" Type="http://schemas.openxmlformats.org/officeDocument/2006/relationships/hyperlink" Target="http://en.wikipedia.org/wiki/Portland_cement" TargetMode="External"/><Relationship Id="rId43" Type="http://schemas.openxmlformats.org/officeDocument/2006/relationships/hyperlink" Target="http://en.wikipedia.org/wiki/Sealant" TargetMode="External"/><Relationship Id="rId48" Type="http://schemas.openxmlformats.org/officeDocument/2006/relationships/hyperlink" Target="http://en.wikipedia.org/wiki/Distillation" TargetMode="External"/><Relationship Id="rId56" Type="http://schemas.openxmlformats.org/officeDocument/2006/relationships/hyperlink" Target="http://en.wikipedia.org/wiki/Quality_control" TargetMode="External"/><Relationship Id="rId64" Type="http://schemas.openxmlformats.org/officeDocument/2006/relationships/hyperlink" Target="https://en.wikipedia.org/wiki/Volume" TargetMode="External"/><Relationship Id="rId69" Type="http://schemas.openxmlformats.org/officeDocument/2006/relationships/hyperlink" Target="https://en.wikipedia.org/wiki/Indicator" TargetMode="External"/><Relationship Id="rId77" Type="http://schemas.openxmlformats.org/officeDocument/2006/relationships/hyperlink" Target="https://en.wikipedia.org/wiki/Chemical_equation" TargetMode="External"/><Relationship Id="rId8" Type="http://schemas.openxmlformats.org/officeDocument/2006/relationships/hyperlink" Target="http://pandia.ru/text/category/alfavit/" TargetMode="External"/><Relationship Id="rId51" Type="http://schemas.openxmlformats.org/officeDocument/2006/relationships/hyperlink" Target="http://en.wikipedia.org/wiki/Crystallization" TargetMode="External"/><Relationship Id="rId72" Type="http://schemas.openxmlformats.org/officeDocument/2006/relationships/hyperlink" Target="https://en.wikipedia.org/wiki/Pipette" TargetMode="External"/><Relationship Id="rId80" Type="http://schemas.openxmlformats.org/officeDocument/2006/relationships/hyperlink" Target="https://en.wikipedia.org/wiki/Petrochemistry" TargetMode="External"/><Relationship Id="rId3" Type="http://schemas.openxmlformats.org/officeDocument/2006/relationships/settings" Target="settings.xml"/><Relationship Id="rId12" Type="http://schemas.openxmlformats.org/officeDocument/2006/relationships/hyperlink" Target="http://www.bbc.co.uk/worldservice/learningenglish" TargetMode="External"/><Relationship Id="rId17" Type="http://schemas.openxmlformats.org/officeDocument/2006/relationships/hyperlink" Target="http://www.icons.org.uk" TargetMode="External"/><Relationship Id="rId25" Type="http://schemas.openxmlformats.org/officeDocument/2006/relationships/hyperlink" Target="http://www.bbclearningenglish.com" TargetMode="External"/><Relationship Id="rId33" Type="http://schemas.openxmlformats.org/officeDocument/2006/relationships/hyperlink" Target="http://en.wikipedia.org/wiki/Pesticide" TargetMode="External"/><Relationship Id="rId38" Type="http://schemas.openxmlformats.org/officeDocument/2006/relationships/hyperlink" Target="http://en.wikipedia.org/wiki/Pharmaceutical" TargetMode="External"/><Relationship Id="rId46" Type="http://schemas.openxmlformats.org/officeDocument/2006/relationships/hyperlink" Target="http://en.wikipedia.org/wiki/Chemical_plant" TargetMode="External"/><Relationship Id="rId59" Type="http://schemas.openxmlformats.org/officeDocument/2006/relationships/hyperlink" Target="http://en.wikipedia.org/wiki/Research_and_development" TargetMode="External"/><Relationship Id="rId67" Type="http://schemas.openxmlformats.org/officeDocument/2006/relationships/hyperlink" Target="https://en.wikipedia.org/wiki/Beaker_(glassware)" TargetMode="External"/><Relationship Id="rId20" Type="http://schemas.openxmlformats.org/officeDocument/2006/relationships/hyperlink" Target="http://www.iatefl.org" TargetMode="External"/><Relationship Id="rId41" Type="http://schemas.openxmlformats.org/officeDocument/2006/relationships/hyperlink" Target="http://en.wikipedia.org/wiki/Paint" TargetMode="External"/><Relationship Id="rId54" Type="http://schemas.openxmlformats.org/officeDocument/2006/relationships/hyperlink" Target="http://en.wikipedia.org/wiki/Sublimation_(chemistry)" TargetMode="External"/><Relationship Id="rId62" Type="http://schemas.openxmlformats.org/officeDocument/2006/relationships/hyperlink" Target="https://en.wikipedia.org/wiki/Concentration" TargetMode="External"/><Relationship Id="rId70" Type="http://schemas.openxmlformats.org/officeDocument/2006/relationships/hyperlink" Target="https://en.wikipedia.org/wiki/Phenolphthalein" TargetMode="External"/><Relationship Id="rId75" Type="http://schemas.openxmlformats.org/officeDocument/2006/relationships/image" Target="https://upload.wikimedia.org/math/1/9/4/194614992289c8df1f344c4140534259.p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nglish-to-go.com" TargetMode="External"/><Relationship Id="rId23" Type="http://schemas.openxmlformats.org/officeDocument/2006/relationships/hyperlink" Target="http://www.oup.com/elt/englishfile" TargetMode="External"/><Relationship Id="rId28" Type="http://schemas.openxmlformats.org/officeDocument/2006/relationships/hyperlink" Target="http://en.wikipedia.org/wiki/Chemical_process" TargetMode="External"/><Relationship Id="rId36" Type="http://schemas.openxmlformats.org/officeDocument/2006/relationships/hyperlink" Target="http://en.wikipedia.org/wiki/Inorganic" TargetMode="External"/><Relationship Id="rId49" Type="http://schemas.openxmlformats.org/officeDocument/2006/relationships/hyperlink" Target="http://en.wikipedia.org/wiki/Fractional_distillation" TargetMode="External"/><Relationship Id="rId57" Type="http://schemas.openxmlformats.org/officeDocument/2006/relationships/hyperlink" Target="http://en.wikipedia.org/wiki/Labora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1022</TotalTime>
  <Pages>36</Pages>
  <Words>12648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Диночка</cp:lastModifiedBy>
  <cp:revision>61</cp:revision>
  <cp:lastPrinted>2016-02-27T07:51:00Z</cp:lastPrinted>
  <dcterms:created xsi:type="dcterms:W3CDTF">2016-02-19T07:24:00Z</dcterms:created>
  <dcterms:modified xsi:type="dcterms:W3CDTF">2016-03-11T19:07:00Z</dcterms:modified>
</cp:coreProperties>
</file>